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F36214" w14:textId="77777777" w:rsidR="002A2BFE" w:rsidRDefault="002A2BFE" w:rsidP="00641F32">
      <w:pPr>
        <w:rPr>
          <w:b/>
        </w:rPr>
      </w:pPr>
    </w:p>
    <w:p w14:paraId="040678E1" w14:textId="77777777" w:rsidR="00CB0A6E" w:rsidRPr="00CB0A6E" w:rsidRDefault="002C4B99" w:rsidP="00CB0A6E">
      <w:pPr>
        <w:rPr>
          <w:b/>
          <w:sz w:val="32"/>
          <w:szCs w:val="32"/>
        </w:rPr>
      </w:pPr>
      <w:r>
        <w:rPr>
          <w:b/>
        </w:rPr>
        <w:t xml:space="preserve"> </w:t>
      </w:r>
      <w:r w:rsidR="00CB0A6E" w:rsidRPr="00CB0A6E">
        <w:rPr>
          <w:b/>
          <w:sz w:val="32"/>
          <w:szCs w:val="32"/>
        </w:rPr>
        <w:t>Instructions:</w:t>
      </w:r>
    </w:p>
    <w:p w14:paraId="0757FA87" w14:textId="77777777" w:rsidR="00CB0A6E" w:rsidRPr="00CB0A6E" w:rsidRDefault="00CB0A6E" w:rsidP="00CB0A6E">
      <w:pPr>
        <w:rPr>
          <w:b/>
          <w:sz w:val="32"/>
          <w:szCs w:val="32"/>
        </w:rPr>
      </w:pPr>
      <w:r w:rsidRPr="00CB0A6E">
        <w:rPr>
          <w:b/>
          <w:sz w:val="32"/>
          <w:szCs w:val="32"/>
        </w:rPr>
        <w:t xml:space="preserve">You can use Word, Excel, Power Point and SAS to answer the questions in this exam.  There are a total of six (6) multi-part questions, with point values noted for each question.  </w:t>
      </w:r>
    </w:p>
    <w:p w14:paraId="5532B5A7" w14:textId="77777777" w:rsidR="00CB0A6E" w:rsidRPr="00CB0A6E" w:rsidRDefault="00CB0A6E" w:rsidP="00CB0A6E">
      <w:pPr>
        <w:rPr>
          <w:b/>
          <w:sz w:val="32"/>
          <w:szCs w:val="32"/>
        </w:rPr>
      </w:pPr>
      <w:r w:rsidRPr="00CB0A6E">
        <w:rPr>
          <w:b/>
          <w:sz w:val="32"/>
          <w:szCs w:val="32"/>
        </w:rPr>
        <w:t>Please show your calculations, or the details of your program(s) for each problem. Include your SAS programs and output in your submission. The SAS programs should be commented so that each step is clearly explained.</w:t>
      </w:r>
    </w:p>
    <w:p w14:paraId="156FB2BE" w14:textId="77777777" w:rsidR="00CB0A6E" w:rsidRPr="00CB0A6E" w:rsidRDefault="00CB0A6E" w:rsidP="00CB0A6E">
      <w:pPr>
        <w:rPr>
          <w:b/>
          <w:sz w:val="32"/>
          <w:szCs w:val="32"/>
        </w:rPr>
      </w:pPr>
      <w:r w:rsidRPr="00CB0A6E">
        <w:rPr>
          <w:b/>
          <w:sz w:val="32"/>
          <w:szCs w:val="32"/>
        </w:rPr>
        <w:t xml:space="preserve">Combine all your answers/files into a single zipped file and post the zipped file to </w:t>
      </w:r>
      <w:r w:rsidRPr="00CB0A6E">
        <w:rPr>
          <w:b/>
          <w:color w:val="FF0000"/>
          <w:sz w:val="32"/>
          <w:szCs w:val="32"/>
          <w:highlight w:val="yellow"/>
        </w:rPr>
        <w:t>“Final Submissions”</w:t>
      </w:r>
      <w:r w:rsidRPr="00CB0A6E">
        <w:rPr>
          <w:b/>
          <w:color w:val="FF0000"/>
          <w:sz w:val="32"/>
          <w:szCs w:val="32"/>
        </w:rPr>
        <w:t xml:space="preserve"> </w:t>
      </w:r>
      <w:r w:rsidRPr="00CB0A6E">
        <w:rPr>
          <w:b/>
          <w:sz w:val="32"/>
          <w:szCs w:val="32"/>
        </w:rPr>
        <w:t>in Moodle.</w:t>
      </w:r>
    </w:p>
    <w:p w14:paraId="7928EC26" w14:textId="77777777" w:rsidR="00CB0A6E" w:rsidRPr="00CB0A6E" w:rsidRDefault="00CB0A6E" w:rsidP="00CB0A6E">
      <w:pPr>
        <w:rPr>
          <w:b/>
          <w:sz w:val="32"/>
          <w:szCs w:val="32"/>
        </w:rPr>
      </w:pPr>
    </w:p>
    <w:p w14:paraId="31F878CC" w14:textId="77777777" w:rsidR="00CB0A6E" w:rsidRPr="00CB0A6E" w:rsidRDefault="00CB0A6E" w:rsidP="00CB0A6E">
      <w:pPr>
        <w:rPr>
          <w:b/>
          <w:sz w:val="32"/>
          <w:szCs w:val="32"/>
        </w:rPr>
      </w:pPr>
    </w:p>
    <w:p w14:paraId="243F01DA" w14:textId="77777777" w:rsidR="00CB0A6E" w:rsidRPr="00CB0A6E" w:rsidRDefault="00CB0A6E" w:rsidP="00CB0A6E">
      <w:pPr>
        <w:rPr>
          <w:rFonts w:ascii="Arial" w:hAnsi="Arial" w:cs="Arial"/>
          <w:b/>
          <w:color w:val="000000"/>
          <w:sz w:val="20"/>
          <w:szCs w:val="20"/>
        </w:rPr>
      </w:pPr>
    </w:p>
    <w:p w14:paraId="2036D693" w14:textId="77777777" w:rsidR="00CB0A6E" w:rsidRPr="00CB0A6E" w:rsidRDefault="00CB0A6E" w:rsidP="00CB0A6E">
      <w:pPr>
        <w:rPr>
          <w:rFonts w:ascii="Arial" w:hAnsi="Arial" w:cs="Arial"/>
          <w:b/>
          <w:color w:val="000000"/>
          <w:sz w:val="20"/>
          <w:szCs w:val="20"/>
        </w:rPr>
      </w:pPr>
    </w:p>
    <w:p w14:paraId="72D278BA" w14:textId="77777777" w:rsidR="00CB0A6E" w:rsidRPr="00CB0A6E" w:rsidRDefault="00CB0A6E" w:rsidP="00CB0A6E">
      <w:pPr>
        <w:rPr>
          <w:rFonts w:ascii="Arial" w:hAnsi="Arial" w:cs="Arial"/>
          <w:b/>
          <w:color w:val="000000"/>
          <w:sz w:val="20"/>
          <w:szCs w:val="20"/>
        </w:rPr>
      </w:pPr>
    </w:p>
    <w:p w14:paraId="0F6E61AC" w14:textId="77777777" w:rsidR="00CB0A6E" w:rsidRPr="00CB0A6E" w:rsidRDefault="00CB0A6E" w:rsidP="00CB0A6E">
      <w:pPr>
        <w:rPr>
          <w:rFonts w:ascii="Arial" w:hAnsi="Arial" w:cs="Arial"/>
          <w:b/>
          <w:color w:val="000000"/>
          <w:sz w:val="20"/>
          <w:szCs w:val="20"/>
        </w:rPr>
      </w:pPr>
    </w:p>
    <w:p w14:paraId="18A5BEC1" w14:textId="77777777" w:rsidR="00CB0A6E" w:rsidRPr="00CB0A6E" w:rsidRDefault="00CB0A6E" w:rsidP="00CB0A6E">
      <w:pPr>
        <w:rPr>
          <w:rFonts w:ascii="Arial" w:hAnsi="Arial" w:cs="Arial"/>
          <w:b/>
          <w:color w:val="000000"/>
          <w:sz w:val="20"/>
          <w:szCs w:val="20"/>
        </w:rPr>
      </w:pPr>
    </w:p>
    <w:p w14:paraId="2993BF97" w14:textId="77777777" w:rsidR="00CB0A6E" w:rsidRPr="00CB0A6E" w:rsidRDefault="00CB0A6E" w:rsidP="00CB0A6E">
      <w:pPr>
        <w:rPr>
          <w:rFonts w:ascii="Arial" w:hAnsi="Arial" w:cs="Arial"/>
          <w:b/>
          <w:color w:val="000000"/>
          <w:sz w:val="20"/>
          <w:szCs w:val="20"/>
        </w:rPr>
      </w:pPr>
    </w:p>
    <w:p w14:paraId="2429D6A7" w14:textId="77777777" w:rsidR="00CB0A6E" w:rsidRPr="00CB0A6E" w:rsidRDefault="00CB0A6E" w:rsidP="00CB0A6E">
      <w:pPr>
        <w:rPr>
          <w:rFonts w:ascii="Arial" w:hAnsi="Arial" w:cs="Arial"/>
          <w:b/>
          <w:color w:val="000000"/>
          <w:sz w:val="20"/>
          <w:szCs w:val="20"/>
        </w:rPr>
      </w:pPr>
    </w:p>
    <w:p w14:paraId="741C937D" w14:textId="77777777" w:rsidR="00CB0A6E" w:rsidRPr="00CB0A6E" w:rsidRDefault="00CB0A6E" w:rsidP="00CB0A6E">
      <w:pPr>
        <w:rPr>
          <w:rFonts w:ascii="Arial" w:hAnsi="Arial" w:cs="Arial"/>
          <w:b/>
          <w:color w:val="000000"/>
          <w:sz w:val="20"/>
          <w:szCs w:val="20"/>
        </w:rPr>
      </w:pPr>
    </w:p>
    <w:p w14:paraId="075325EA" w14:textId="77777777" w:rsidR="00CB0A6E" w:rsidRPr="00CB0A6E" w:rsidRDefault="00CB0A6E" w:rsidP="00CB0A6E">
      <w:pPr>
        <w:rPr>
          <w:rFonts w:ascii="Arial" w:hAnsi="Arial" w:cs="Arial"/>
          <w:b/>
          <w:color w:val="000000"/>
          <w:sz w:val="20"/>
          <w:szCs w:val="20"/>
        </w:rPr>
      </w:pPr>
    </w:p>
    <w:p w14:paraId="1BE22D18" w14:textId="77777777" w:rsidR="00CB0A6E" w:rsidRPr="00CB0A6E" w:rsidRDefault="00CB0A6E" w:rsidP="00CB0A6E">
      <w:pPr>
        <w:rPr>
          <w:rFonts w:ascii="Arial" w:hAnsi="Arial" w:cs="Arial"/>
          <w:b/>
          <w:color w:val="000000"/>
          <w:sz w:val="20"/>
          <w:szCs w:val="20"/>
        </w:rPr>
      </w:pPr>
    </w:p>
    <w:p w14:paraId="4EE8B634" w14:textId="77777777" w:rsidR="00CB0A6E" w:rsidRPr="00CB0A6E" w:rsidRDefault="00CB0A6E" w:rsidP="00CB0A6E">
      <w:pPr>
        <w:rPr>
          <w:rFonts w:ascii="Arial" w:hAnsi="Arial" w:cs="Arial"/>
          <w:b/>
          <w:color w:val="000000"/>
          <w:sz w:val="20"/>
          <w:szCs w:val="20"/>
        </w:rPr>
      </w:pPr>
    </w:p>
    <w:p w14:paraId="50A2C37A" w14:textId="77777777" w:rsidR="00CB0A6E" w:rsidRPr="00CB0A6E" w:rsidRDefault="00CB0A6E" w:rsidP="00CB0A6E">
      <w:pPr>
        <w:rPr>
          <w:rFonts w:ascii="Arial" w:hAnsi="Arial" w:cs="Arial"/>
          <w:b/>
          <w:color w:val="000000"/>
          <w:sz w:val="20"/>
          <w:szCs w:val="20"/>
        </w:rPr>
      </w:pPr>
    </w:p>
    <w:p w14:paraId="0F321051" w14:textId="77777777" w:rsidR="00CB0A6E" w:rsidRPr="00CB0A6E" w:rsidRDefault="00CB0A6E" w:rsidP="00CB0A6E">
      <w:pPr>
        <w:rPr>
          <w:rFonts w:ascii="Arial" w:hAnsi="Arial" w:cs="Arial"/>
          <w:b/>
          <w:color w:val="000000"/>
          <w:sz w:val="20"/>
          <w:szCs w:val="20"/>
        </w:rPr>
      </w:pPr>
    </w:p>
    <w:p w14:paraId="0EA8A39C" w14:textId="77777777" w:rsidR="00CB0A6E" w:rsidRPr="00CB0A6E" w:rsidRDefault="00CB0A6E" w:rsidP="00CB0A6E">
      <w:pPr>
        <w:rPr>
          <w:rFonts w:ascii="Arial" w:hAnsi="Arial" w:cs="Arial"/>
          <w:b/>
          <w:color w:val="000000"/>
          <w:sz w:val="20"/>
          <w:szCs w:val="20"/>
        </w:rPr>
      </w:pPr>
    </w:p>
    <w:p w14:paraId="76994347" w14:textId="77777777" w:rsidR="00CB0A6E" w:rsidRPr="00CB0A6E" w:rsidRDefault="00CB0A6E" w:rsidP="00CB0A6E">
      <w:pPr>
        <w:rPr>
          <w:rFonts w:ascii="Arial" w:hAnsi="Arial" w:cs="Arial"/>
          <w:b/>
          <w:color w:val="000000"/>
          <w:sz w:val="20"/>
          <w:szCs w:val="20"/>
        </w:rPr>
      </w:pPr>
    </w:p>
    <w:p w14:paraId="70B6F00E" w14:textId="77777777" w:rsidR="00CB0A6E" w:rsidRPr="00CB0A6E" w:rsidRDefault="00CB0A6E" w:rsidP="00CB0A6E">
      <w:pPr>
        <w:rPr>
          <w:rFonts w:ascii="Arial" w:hAnsi="Arial" w:cs="Arial"/>
          <w:b/>
          <w:color w:val="000000"/>
          <w:sz w:val="20"/>
          <w:szCs w:val="20"/>
        </w:rPr>
      </w:pPr>
    </w:p>
    <w:p w14:paraId="35242D44" w14:textId="77777777" w:rsidR="00CB0A6E" w:rsidRPr="00CB0A6E" w:rsidRDefault="00CB0A6E" w:rsidP="00CB0A6E">
      <w:pPr>
        <w:rPr>
          <w:rFonts w:ascii="Arial" w:hAnsi="Arial" w:cs="Arial"/>
          <w:b/>
          <w:color w:val="000000"/>
          <w:sz w:val="20"/>
          <w:szCs w:val="20"/>
        </w:rPr>
      </w:pPr>
      <w:r w:rsidRPr="00CB0A6E">
        <w:rPr>
          <w:rFonts w:ascii="Arial" w:hAnsi="Arial" w:cs="Arial"/>
          <w:b/>
          <w:color w:val="000000"/>
          <w:sz w:val="20"/>
          <w:szCs w:val="20"/>
        </w:rPr>
        <w:t>Problem #1: (15 points)</w:t>
      </w:r>
    </w:p>
    <w:p w14:paraId="47E95DFF" w14:textId="77777777" w:rsidR="00CB0A6E" w:rsidRPr="00CB0A6E" w:rsidRDefault="00CB0A6E" w:rsidP="00CB0A6E">
      <w:pPr>
        <w:rPr>
          <w:rFonts w:ascii="Arial" w:hAnsi="Arial" w:cs="Arial"/>
          <w:color w:val="000000"/>
          <w:sz w:val="20"/>
          <w:szCs w:val="20"/>
        </w:rPr>
      </w:pPr>
      <w:r w:rsidRPr="00CB0A6E">
        <w:rPr>
          <w:rFonts w:ascii="Arial" w:hAnsi="Arial" w:cs="Arial"/>
          <w:color w:val="000000"/>
          <w:sz w:val="20"/>
          <w:szCs w:val="20"/>
        </w:rPr>
        <w:t>X number of high school students are scored on various tests, such as science, math, and social studies (</w:t>
      </w:r>
      <w:proofErr w:type="spellStart"/>
      <w:r w:rsidRPr="00CB0A6E">
        <w:rPr>
          <w:rFonts w:ascii="Arial" w:hAnsi="Arial" w:cs="Arial"/>
          <w:b/>
          <w:bCs/>
          <w:color w:val="000000"/>
          <w:sz w:val="20"/>
          <w:szCs w:val="20"/>
        </w:rPr>
        <w:t>socst</w:t>
      </w:r>
      <w:proofErr w:type="spellEnd"/>
      <w:r w:rsidRPr="00CB0A6E">
        <w:rPr>
          <w:rFonts w:ascii="Arial" w:hAnsi="Arial" w:cs="Arial"/>
          <w:color w:val="000000"/>
          <w:sz w:val="20"/>
          <w:szCs w:val="20"/>
        </w:rPr>
        <w:t>).  The variable </w:t>
      </w:r>
      <w:r w:rsidRPr="00CB0A6E">
        <w:rPr>
          <w:rFonts w:ascii="Arial" w:hAnsi="Arial" w:cs="Arial"/>
          <w:b/>
          <w:bCs/>
          <w:color w:val="000000"/>
          <w:sz w:val="20"/>
          <w:szCs w:val="20"/>
        </w:rPr>
        <w:t>female</w:t>
      </w:r>
      <w:r w:rsidRPr="00CB0A6E">
        <w:rPr>
          <w:rFonts w:ascii="Arial" w:hAnsi="Arial" w:cs="Arial"/>
          <w:color w:val="000000"/>
          <w:sz w:val="20"/>
          <w:szCs w:val="20"/>
        </w:rPr>
        <w:t> is a dichotomous variable, coded 1 if the student was female and 0 if male. Using the multiple regression analysis results below, answer the following questions:</w:t>
      </w:r>
    </w:p>
    <w:p w14:paraId="5EC7E6BD" w14:textId="77777777" w:rsidR="00CB0A6E" w:rsidRPr="00CB0A6E" w:rsidRDefault="00CB0A6E" w:rsidP="00CB0A6E">
      <w:pPr>
        <w:numPr>
          <w:ilvl w:val="0"/>
          <w:numId w:val="4"/>
        </w:numPr>
        <w:contextualSpacing/>
        <w:rPr>
          <w:rFonts w:ascii="Arial" w:hAnsi="Arial" w:cs="Arial"/>
          <w:color w:val="000000"/>
          <w:sz w:val="20"/>
          <w:szCs w:val="20"/>
        </w:rPr>
      </w:pPr>
      <w:r w:rsidRPr="00CB0A6E">
        <w:rPr>
          <w:rFonts w:ascii="Arial" w:hAnsi="Arial" w:cs="Arial"/>
          <w:color w:val="000000"/>
          <w:sz w:val="20"/>
          <w:szCs w:val="20"/>
        </w:rPr>
        <w:t>How many students were scored?</w:t>
      </w:r>
    </w:p>
    <w:p w14:paraId="35EBB81A" w14:textId="77777777" w:rsidR="00CB0A6E" w:rsidRPr="00CB0A6E" w:rsidRDefault="00CB0A6E" w:rsidP="00CB0A6E">
      <w:pPr>
        <w:numPr>
          <w:ilvl w:val="0"/>
          <w:numId w:val="4"/>
        </w:numPr>
        <w:contextualSpacing/>
        <w:rPr>
          <w:rFonts w:ascii="Arial" w:hAnsi="Arial" w:cs="Arial"/>
          <w:color w:val="000000"/>
          <w:sz w:val="20"/>
          <w:szCs w:val="20"/>
        </w:rPr>
      </w:pPr>
      <w:r w:rsidRPr="00CB0A6E">
        <w:rPr>
          <w:rFonts w:ascii="Arial" w:hAnsi="Arial" w:cs="Arial"/>
          <w:color w:val="000000"/>
          <w:sz w:val="20"/>
          <w:szCs w:val="20"/>
        </w:rPr>
        <w:t>Is the overall model significant?</w:t>
      </w:r>
    </w:p>
    <w:p w14:paraId="2F029650" w14:textId="77777777" w:rsidR="00CB0A6E" w:rsidRPr="00CB0A6E" w:rsidRDefault="00CB0A6E" w:rsidP="00CB0A6E">
      <w:pPr>
        <w:numPr>
          <w:ilvl w:val="0"/>
          <w:numId w:val="4"/>
        </w:numPr>
        <w:contextualSpacing/>
        <w:rPr>
          <w:rFonts w:ascii="Arial" w:hAnsi="Arial" w:cs="Arial"/>
          <w:color w:val="000000"/>
          <w:sz w:val="20"/>
          <w:szCs w:val="20"/>
        </w:rPr>
      </w:pPr>
      <w:r w:rsidRPr="00CB0A6E">
        <w:rPr>
          <w:rFonts w:ascii="Arial" w:hAnsi="Arial" w:cs="Arial"/>
          <w:color w:val="000000"/>
          <w:sz w:val="20"/>
          <w:szCs w:val="20"/>
        </w:rPr>
        <w:t>What is the F-value (1-?)?</w:t>
      </w:r>
    </w:p>
    <w:p w14:paraId="114D3EE0" w14:textId="77777777" w:rsidR="00CB0A6E" w:rsidRPr="00CB0A6E" w:rsidRDefault="00CB0A6E" w:rsidP="00CB0A6E">
      <w:pPr>
        <w:numPr>
          <w:ilvl w:val="0"/>
          <w:numId w:val="4"/>
        </w:numPr>
        <w:contextualSpacing/>
        <w:rPr>
          <w:rFonts w:ascii="Arial" w:hAnsi="Arial" w:cs="Arial"/>
          <w:color w:val="000000"/>
          <w:sz w:val="20"/>
          <w:szCs w:val="20"/>
        </w:rPr>
      </w:pPr>
      <w:r w:rsidRPr="00CB0A6E">
        <w:rPr>
          <w:rFonts w:ascii="Arial" w:hAnsi="Arial" w:cs="Arial"/>
          <w:color w:val="000000"/>
          <w:sz w:val="20"/>
          <w:szCs w:val="20"/>
        </w:rPr>
        <w:t xml:space="preserve">What is the R-square for this model (2-?)? </w:t>
      </w:r>
    </w:p>
    <w:p w14:paraId="5B71D99C" w14:textId="77777777" w:rsidR="00CB0A6E" w:rsidRPr="00CB0A6E" w:rsidRDefault="00CB0A6E" w:rsidP="00CB0A6E">
      <w:pPr>
        <w:numPr>
          <w:ilvl w:val="0"/>
          <w:numId w:val="4"/>
        </w:numPr>
        <w:contextualSpacing/>
        <w:rPr>
          <w:rFonts w:ascii="Arial" w:hAnsi="Arial" w:cs="Arial"/>
          <w:color w:val="000000"/>
          <w:sz w:val="20"/>
          <w:szCs w:val="20"/>
        </w:rPr>
      </w:pPr>
      <w:r w:rsidRPr="00CB0A6E">
        <w:rPr>
          <w:rFonts w:ascii="Arial" w:hAnsi="Arial" w:cs="Arial"/>
          <w:color w:val="000000"/>
          <w:sz w:val="20"/>
          <w:szCs w:val="20"/>
        </w:rPr>
        <w:t>What is the formula for this model?</w:t>
      </w:r>
    </w:p>
    <w:p w14:paraId="39B62564" w14:textId="77777777" w:rsidR="00CB0A6E" w:rsidRPr="00CB0A6E" w:rsidRDefault="00CB0A6E" w:rsidP="00CB0A6E">
      <w:pPr>
        <w:numPr>
          <w:ilvl w:val="0"/>
          <w:numId w:val="4"/>
        </w:numPr>
        <w:contextualSpacing/>
        <w:rPr>
          <w:rFonts w:ascii="Arial" w:hAnsi="Arial" w:cs="Arial"/>
          <w:color w:val="000000"/>
          <w:sz w:val="20"/>
          <w:szCs w:val="20"/>
        </w:rPr>
      </w:pPr>
      <w:r w:rsidRPr="00CB0A6E">
        <w:rPr>
          <w:rFonts w:ascii="Arial" w:hAnsi="Arial" w:cs="Arial"/>
          <w:color w:val="000000"/>
          <w:sz w:val="20"/>
          <w:szCs w:val="20"/>
        </w:rPr>
        <w:t>Is this a good model? Why or why not?</w:t>
      </w:r>
    </w:p>
    <w:p w14:paraId="1BC54080" w14:textId="77777777" w:rsidR="00CB0A6E" w:rsidRPr="00CB0A6E" w:rsidRDefault="00CB0A6E" w:rsidP="00CB0A6E">
      <w:pPr>
        <w:numPr>
          <w:ilvl w:val="0"/>
          <w:numId w:val="4"/>
        </w:numPr>
        <w:contextualSpacing/>
        <w:rPr>
          <w:rFonts w:ascii="Arial" w:hAnsi="Arial" w:cs="Arial"/>
          <w:color w:val="000000"/>
          <w:sz w:val="20"/>
          <w:szCs w:val="20"/>
        </w:rPr>
      </w:pPr>
      <w:r w:rsidRPr="00CB0A6E">
        <w:rPr>
          <w:rFonts w:ascii="Arial" w:hAnsi="Arial" w:cs="Arial"/>
          <w:color w:val="000000"/>
          <w:sz w:val="20"/>
          <w:szCs w:val="20"/>
        </w:rPr>
        <w:t>Would you change the model? If yes, How?</w:t>
      </w:r>
    </w:p>
    <w:p w14:paraId="794839CD" w14:textId="77777777" w:rsidR="00CB0A6E" w:rsidRPr="00CB0A6E" w:rsidRDefault="00CB0A6E" w:rsidP="00CB0A6E">
      <w:bookmarkStart w:id="0" w:name="IDX"/>
      <w:bookmarkEnd w:id="0"/>
    </w:p>
    <w:tbl>
      <w:tblPr>
        <w:tblW w:w="0" w:type="auto"/>
        <w:jc w:val="center"/>
        <w:tblLayout w:type="fixed"/>
        <w:tblCellMar>
          <w:left w:w="0" w:type="dxa"/>
          <w:right w:w="0" w:type="dxa"/>
        </w:tblCellMar>
        <w:tblLook w:val="0000" w:firstRow="0" w:lastRow="0" w:firstColumn="0" w:lastColumn="0" w:noHBand="0" w:noVBand="0"/>
      </w:tblPr>
      <w:tblGrid>
        <w:gridCol w:w="2027"/>
        <w:gridCol w:w="517"/>
        <w:gridCol w:w="1326"/>
        <w:gridCol w:w="1326"/>
        <w:gridCol w:w="1051"/>
        <w:gridCol w:w="869"/>
      </w:tblGrid>
      <w:tr w:rsidR="00CB0A6E" w:rsidRPr="00CB0A6E" w14:paraId="078A5566" w14:textId="77777777" w:rsidTr="00677D73">
        <w:trPr>
          <w:cantSplit/>
          <w:tblHeader/>
          <w:jc w:val="center"/>
        </w:trPr>
        <w:tc>
          <w:tcPr>
            <w:tcW w:w="7116" w:type="dxa"/>
            <w:gridSpan w:val="6"/>
            <w:tcBorders>
              <w:top w:val="single" w:sz="4" w:space="0" w:color="000000"/>
              <w:left w:val="single" w:sz="4" w:space="0" w:color="000000"/>
              <w:bottom w:val="single" w:sz="4" w:space="0" w:color="F0F0F0"/>
              <w:right w:val="single" w:sz="4" w:space="0" w:color="000000"/>
            </w:tcBorders>
            <w:shd w:val="clear" w:color="auto" w:fill="D2D2D2"/>
            <w:tcMar>
              <w:left w:w="67" w:type="dxa"/>
              <w:right w:w="67" w:type="dxa"/>
            </w:tcMar>
            <w:vAlign w:val="bottom"/>
          </w:tcPr>
          <w:p w14:paraId="62DE5C5D" w14:textId="77777777" w:rsidR="00CB0A6E" w:rsidRPr="00CB0A6E" w:rsidRDefault="00CB0A6E" w:rsidP="00CB0A6E">
            <w:pPr>
              <w:keepNext/>
              <w:autoSpaceDE w:val="0"/>
              <w:autoSpaceDN w:val="0"/>
              <w:adjustRightInd w:val="0"/>
              <w:spacing w:before="67" w:after="67" w:line="240" w:lineRule="auto"/>
              <w:jc w:val="center"/>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Analysis of Variance</w:t>
            </w:r>
          </w:p>
        </w:tc>
      </w:tr>
      <w:tr w:rsidR="00CB0A6E" w:rsidRPr="00CB0A6E" w14:paraId="60C95AED" w14:textId="77777777" w:rsidTr="00677D73">
        <w:trPr>
          <w:cantSplit/>
          <w:tblHeader/>
          <w:jc w:val="center"/>
        </w:trPr>
        <w:tc>
          <w:tcPr>
            <w:tcW w:w="2027" w:type="dxa"/>
            <w:tcBorders>
              <w:top w:val="nil"/>
              <w:left w:val="single" w:sz="4" w:space="0" w:color="000000"/>
              <w:bottom w:val="single" w:sz="4" w:space="0" w:color="000000"/>
              <w:right w:val="nil"/>
            </w:tcBorders>
            <w:shd w:val="clear" w:color="auto" w:fill="D2D2D2"/>
            <w:tcMar>
              <w:left w:w="67" w:type="dxa"/>
              <w:right w:w="67" w:type="dxa"/>
            </w:tcMar>
            <w:vAlign w:val="bottom"/>
          </w:tcPr>
          <w:p w14:paraId="60FAD5F6"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Source</w:t>
            </w:r>
          </w:p>
        </w:tc>
        <w:tc>
          <w:tcPr>
            <w:tcW w:w="517" w:type="dxa"/>
            <w:tcBorders>
              <w:top w:val="nil"/>
              <w:left w:val="single" w:sz="4" w:space="0" w:color="F0F0F0"/>
              <w:bottom w:val="single" w:sz="4" w:space="0" w:color="000000"/>
              <w:right w:val="nil"/>
            </w:tcBorders>
            <w:shd w:val="clear" w:color="auto" w:fill="D2D2D2"/>
            <w:tcMar>
              <w:left w:w="67" w:type="dxa"/>
              <w:right w:w="67" w:type="dxa"/>
            </w:tcMar>
            <w:vAlign w:val="bottom"/>
          </w:tcPr>
          <w:p w14:paraId="11EF2925"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DF</w:t>
            </w:r>
          </w:p>
        </w:tc>
        <w:tc>
          <w:tcPr>
            <w:tcW w:w="1326" w:type="dxa"/>
            <w:tcBorders>
              <w:top w:val="nil"/>
              <w:left w:val="single" w:sz="4" w:space="0" w:color="F0F0F0"/>
              <w:bottom w:val="single" w:sz="4" w:space="0" w:color="000000"/>
              <w:right w:val="nil"/>
            </w:tcBorders>
            <w:shd w:val="clear" w:color="auto" w:fill="D2D2D2"/>
            <w:tcMar>
              <w:left w:w="67" w:type="dxa"/>
              <w:right w:w="67" w:type="dxa"/>
            </w:tcMar>
            <w:vAlign w:val="bottom"/>
          </w:tcPr>
          <w:p w14:paraId="1F0A1DB3"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Sum of</w:t>
            </w:r>
            <w:r w:rsidRPr="00CB0A6E">
              <w:rPr>
                <w:rFonts w:ascii="Arial" w:eastAsiaTheme="minorEastAsia" w:hAnsi="Arial" w:cs="Arial"/>
                <w:b/>
                <w:bCs/>
                <w:color w:val="A80000"/>
                <w:sz w:val="25"/>
                <w:szCs w:val="25"/>
              </w:rPr>
              <w:br/>
              <w:t>Squares</w:t>
            </w:r>
          </w:p>
        </w:tc>
        <w:tc>
          <w:tcPr>
            <w:tcW w:w="1326" w:type="dxa"/>
            <w:tcBorders>
              <w:top w:val="nil"/>
              <w:left w:val="single" w:sz="4" w:space="0" w:color="F0F0F0"/>
              <w:bottom w:val="single" w:sz="4" w:space="0" w:color="000000"/>
              <w:right w:val="nil"/>
            </w:tcBorders>
            <w:shd w:val="clear" w:color="auto" w:fill="D2D2D2"/>
            <w:tcMar>
              <w:left w:w="67" w:type="dxa"/>
              <w:right w:w="67" w:type="dxa"/>
            </w:tcMar>
            <w:vAlign w:val="bottom"/>
          </w:tcPr>
          <w:p w14:paraId="62222AC6"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Mean</w:t>
            </w:r>
            <w:r w:rsidRPr="00CB0A6E">
              <w:rPr>
                <w:rFonts w:ascii="Arial" w:eastAsiaTheme="minorEastAsia" w:hAnsi="Arial" w:cs="Arial"/>
                <w:b/>
                <w:bCs/>
                <w:color w:val="A80000"/>
                <w:sz w:val="25"/>
                <w:szCs w:val="25"/>
              </w:rPr>
              <w:br/>
              <w:t>Square</w:t>
            </w:r>
          </w:p>
        </w:tc>
        <w:tc>
          <w:tcPr>
            <w:tcW w:w="1051" w:type="dxa"/>
            <w:tcBorders>
              <w:top w:val="nil"/>
              <w:left w:val="single" w:sz="4" w:space="0" w:color="F0F0F0"/>
              <w:bottom w:val="single" w:sz="4" w:space="0" w:color="000000"/>
              <w:right w:val="nil"/>
            </w:tcBorders>
            <w:shd w:val="clear" w:color="auto" w:fill="D2D2D2"/>
            <w:tcMar>
              <w:left w:w="67" w:type="dxa"/>
              <w:right w:w="67" w:type="dxa"/>
            </w:tcMar>
            <w:vAlign w:val="bottom"/>
          </w:tcPr>
          <w:p w14:paraId="53CFEA76"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F Value</w:t>
            </w:r>
          </w:p>
        </w:tc>
        <w:tc>
          <w:tcPr>
            <w:tcW w:w="869" w:type="dxa"/>
            <w:tcBorders>
              <w:top w:val="nil"/>
              <w:left w:val="single" w:sz="4" w:space="0" w:color="F0F0F0"/>
              <w:bottom w:val="single" w:sz="4" w:space="0" w:color="000000"/>
              <w:right w:val="single" w:sz="4" w:space="0" w:color="000000"/>
            </w:tcBorders>
            <w:shd w:val="clear" w:color="auto" w:fill="D2D2D2"/>
            <w:tcMar>
              <w:left w:w="67" w:type="dxa"/>
              <w:right w:w="67" w:type="dxa"/>
            </w:tcMar>
            <w:vAlign w:val="bottom"/>
          </w:tcPr>
          <w:p w14:paraId="6A62865C"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bCs/>
                <w:color w:val="A80000"/>
                <w:sz w:val="25"/>
                <w:szCs w:val="25"/>
              </w:rPr>
            </w:pPr>
            <w:proofErr w:type="spellStart"/>
            <w:r w:rsidRPr="00CB0A6E">
              <w:rPr>
                <w:rFonts w:ascii="Arial" w:eastAsiaTheme="minorEastAsia" w:hAnsi="Arial" w:cs="Arial"/>
                <w:b/>
                <w:bCs/>
                <w:color w:val="A80000"/>
                <w:sz w:val="25"/>
                <w:szCs w:val="25"/>
              </w:rPr>
              <w:t>Pr</w:t>
            </w:r>
            <w:proofErr w:type="spellEnd"/>
            <w:r w:rsidRPr="00CB0A6E">
              <w:rPr>
                <w:rFonts w:ascii="Arial" w:eastAsiaTheme="minorEastAsia" w:hAnsi="Arial" w:cs="Arial"/>
                <w:b/>
                <w:bCs/>
                <w:color w:val="A80000"/>
                <w:sz w:val="25"/>
                <w:szCs w:val="25"/>
              </w:rPr>
              <w:t> &gt; F</w:t>
            </w:r>
          </w:p>
        </w:tc>
      </w:tr>
      <w:tr w:rsidR="00CB0A6E" w:rsidRPr="00CB0A6E" w14:paraId="1D39F830" w14:textId="77777777" w:rsidTr="00677D73">
        <w:trPr>
          <w:cantSplit/>
          <w:jc w:val="center"/>
        </w:trPr>
        <w:tc>
          <w:tcPr>
            <w:tcW w:w="2027" w:type="dxa"/>
            <w:tcBorders>
              <w:top w:val="nil"/>
              <w:left w:val="single" w:sz="4" w:space="0" w:color="000000"/>
              <w:bottom w:val="single" w:sz="4" w:space="0" w:color="F0F0F0"/>
              <w:right w:val="nil"/>
            </w:tcBorders>
            <w:shd w:val="clear" w:color="auto" w:fill="D2D2D2"/>
            <w:tcMar>
              <w:left w:w="67" w:type="dxa"/>
              <w:right w:w="67" w:type="dxa"/>
            </w:tcMar>
          </w:tcPr>
          <w:p w14:paraId="27B21855"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Model</w:t>
            </w:r>
          </w:p>
        </w:tc>
        <w:tc>
          <w:tcPr>
            <w:tcW w:w="517" w:type="dxa"/>
            <w:tcBorders>
              <w:top w:val="nil"/>
              <w:left w:val="single" w:sz="4" w:space="0" w:color="F0F0F0"/>
              <w:bottom w:val="single" w:sz="4" w:space="0" w:color="F0F0F0"/>
              <w:right w:val="nil"/>
            </w:tcBorders>
            <w:shd w:val="clear" w:color="auto" w:fill="909090"/>
            <w:tcMar>
              <w:left w:w="67" w:type="dxa"/>
              <w:right w:w="67" w:type="dxa"/>
            </w:tcMar>
          </w:tcPr>
          <w:p w14:paraId="765C2D5F"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4</w:t>
            </w:r>
          </w:p>
        </w:tc>
        <w:tc>
          <w:tcPr>
            <w:tcW w:w="1326" w:type="dxa"/>
            <w:tcBorders>
              <w:top w:val="nil"/>
              <w:left w:val="single" w:sz="4" w:space="0" w:color="F0F0F0"/>
              <w:bottom w:val="single" w:sz="4" w:space="0" w:color="F0F0F0"/>
              <w:right w:val="nil"/>
            </w:tcBorders>
            <w:shd w:val="clear" w:color="auto" w:fill="909090"/>
            <w:tcMar>
              <w:left w:w="67" w:type="dxa"/>
              <w:right w:w="67" w:type="dxa"/>
            </w:tcMar>
          </w:tcPr>
          <w:p w14:paraId="4945941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9543.72074</w:t>
            </w:r>
          </w:p>
        </w:tc>
        <w:tc>
          <w:tcPr>
            <w:tcW w:w="1326" w:type="dxa"/>
            <w:tcBorders>
              <w:top w:val="nil"/>
              <w:left w:val="single" w:sz="4" w:space="0" w:color="F0F0F0"/>
              <w:bottom w:val="single" w:sz="4" w:space="0" w:color="F0F0F0"/>
              <w:right w:val="nil"/>
            </w:tcBorders>
            <w:shd w:val="clear" w:color="auto" w:fill="909090"/>
            <w:tcMar>
              <w:left w:w="67" w:type="dxa"/>
              <w:right w:w="67" w:type="dxa"/>
            </w:tcMar>
          </w:tcPr>
          <w:p w14:paraId="0D4E2213"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2385.93019</w:t>
            </w:r>
          </w:p>
        </w:tc>
        <w:tc>
          <w:tcPr>
            <w:tcW w:w="1051" w:type="dxa"/>
            <w:tcBorders>
              <w:top w:val="nil"/>
              <w:left w:val="single" w:sz="4" w:space="0" w:color="F0F0F0"/>
              <w:bottom w:val="single" w:sz="4" w:space="0" w:color="F0F0F0"/>
              <w:right w:val="nil"/>
            </w:tcBorders>
            <w:shd w:val="clear" w:color="auto" w:fill="909090"/>
            <w:tcMar>
              <w:left w:w="67" w:type="dxa"/>
              <w:right w:w="67" w:type="dxa"/>
            </w:tcMar>
          </w:tcPr>
          <w:p w14:paraId="097DFAD6"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color w:val="FFFFFF"/>
                <w:sz w:val="24"/>
                <w:szCs w:val="24"/>
              </w:rPr>
            </w:pPr>
            <w:r w:rsidRPr="00CB0A6E">
              <w:rPr>
                <w:rFonts w:ascii="Arial" w:eastAsiaTheme="minorEastAsia" w:hAnsi="Arial" w:cs="Arial"/>
                <w:b/>
                <w:sz w:val="24"/>
                <w:szCs w:val="24"/>
              </w:rPr>
              <w:t xml:space="preserve"> </w:t>
            </w:r>
            <w:r w:rsidRPr="00CB0A6E">
              <w:rPr>
                <w:rFonts w:ascii="Arial" w:eastAsiaTheme="minorEastAsia" w:hAnsi="Arial" w:cs="Arial"/>
                <w:b/>
                <w:sz w:val="24"/>
                <w:szCs w:val="24"/>
                <w:highlight w:val="yellow"/>
              </w:rPr>
              <w:t>1-?</w:t>
            </w:r>
          </w:p>
        </w:tc>
        <w:tc>
          <w:tcPr>
            <w:tcW w:w="869" w:type="dxa"/>
            <w:tcBorders>
              <w:top w:val="nil"/>
              <w:left w:val="single" w:sz="4" w:space="0" w:color="F0F0F0"/>
              <w:bottom w:val="single" w:sz="4" w:space="0" w:color="F0F0F0"/>
              <w:right w:val="single" w:sz="4" w:space="0" w:color="000000"/>
            </w:tcBorders>
            <w:shd w:val="clear" w:color="auto" w:fill="909090"/>
            <w:tcMar>
              <w:left w:w="67" w:type="dxa"/>
              <w:right w:w="67" w:type="dxa"/>
            </w:tcMar>
          </w:tcPr>
          <w:p w14:paraId="410CA59B"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&lt;.0001</w:t>
            </w:r>
          </w:p>
        </w:tc>
      </w:tr>
      <w:tr w:rsidR="00CB0A6E" w:rsidRPr="00CB0A6E" w14:paraId="16B177D4" w14:textId="77777777" w:rsidTr="00677D73">
        <w:trPr>
          <w:cantSplit/>
          <w:jc w:val="center"/>
        </w:trPr>
        <w:tc>
          <w:tcPr>
            <w:tcW w:w="2027" w:type="dxa"/>
            <w:tcBorders>
              <w:top w:val="nil"/>
              <w:left w:val="single" w:sz="4" w:space="0" w:color="000000"/>
              <w:bottom w:val="single" w:sz="4" w:space="0" w:color="F0F0F0"/>
              <w:right w:val="nil"/>
            </w:tcBorders>
            <w:shd w:val="clear" w:color="auto" w:fill="D2D2D2"/>
            <w:tcMar>
              <w:left w:w="67" w:type="dxa"/>
              <w:right w:w="67" w:type="dxa"/>
            </w:tcMar>
          </w:tcPr>
          <w:p w14:paraId="53F30AD9"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Error</w:t>
            </w:r>
          </w:p>
        </w:tc>
        <w:tc>
          <w:tcPr>
            <w:tcW w:w="517" w:type="dxa"/>
            <w:tcBorders>
              <w:top w:val="nil"/>
              <w:left w:val="single" w:sz="4" w:space="0" w:color="F0F0F0"/>
              <w:bottom w:val="single" w:sz="4" w:space="0" w:color="F0F0F0"/>
              <w:right w:val="nil"/>
            </w:tcBorders>
            <w:shd w:val="clear" w:color="auto" w:fill="909090"/>
            <w:tcMar>
              <w:left w:w="67" w:type="dxa"/>
              <w:right w:w="67" w:type="dxa"/>
            </w:tcMar>
          </w:tcPr>
          <w:p w14:paraId="2DF416A0"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195</w:t>
            </w:r>
          </w:p>
        </w:tc>
        <w:tc>
          <w:tcPr>
            <w:tcW w:w="1326" w:type="dxa"/>
            <w:tcBorders>
              <w:top w:val="nil"/>
              <w:left w:val="single" w:sz="4" w:space="0" w:color="F0F0F0"/>
              <w:bottom w:val="single" w:sz="4" w:space="0" w:color="F0F0F0"/>
              <w:right w:val="nil"/>
            </w:tcBorders>
            <w:shd w:val="clear" w:color="auto" w:fill="909090"/>
            <w:tcMar>
              <w:left w:w="67" w:type="dxa"/>
              <w:right w:w="67" w:type="dxa"/>
            </w:tcMar>
          </w:tcPr>
          <w:p w14:paraId="0814D244"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9963.77926</w:t>
            </w:r>
          </w:p>
        </w:tc>
        <w:tc>
          <w:tcPr>
            <w:tcW w:w="1326" w:type="dxa"/>
            <w:tcBorders>
              <w:top w:val="nil"/>
              <w:left w:val="single" w:sz="4" w:space="0" w:color="F0F0F0"/>
              <w:bottom w:val="single" w:sz="4" w:space="0" w:color="F0F0F0"/>
              <w:right w:val="nil"/>
            </w:tcBorders>
            <w:shd w:val="clear" w:color="auto" w:fill="909090"/>
            <w:tcMar>
              <w:left w:w="67" w:type="dxa"/>
              <w:right w:w="67" w:type="dxa"/>
            </w:tcMar>
          </w:tcPr>
          <w:p w14:paraId="21D341E3"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51.09630</w:t>
            </w:r>
          </w:p>
        </w:tc>
        <w:tc>
          <w:tcPr>
            <w:tcW w:w="1051" w:type="dxa"/>
            <w:tcBorders>
              <w:top w:val="nil"/>
              <w:left w:val="single" w:sz="4" w:space="0" w:color="F0F0F0"/>
              <w:bottom w:val="single" w:sz="4" w:space="0" w:color="F0F0F0"/>
              <w:right w:val="nil"/>
            </w:tcBorders>
            <w:shd w:val="clear" w:color="auto" w:fill="909090"/>
            <w:tcMar>
              <w:left w:w="67" w:type="dxa"/>
              <w:right w:w="67" w:type="dxa"/>
            </w:tcMar>
          </w:tcPr>
          <w:p w14:paraId="40936A5F"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p>
        </w:tc>
        <w:tc>
          <w:tcPr>
            <w:tcW w:w="869" w:type="dxa"/>
            <w:tcBorders>
              <w:top w:val="nil"/>
              <w:left w:val="single" w:sz="4" w:space="0" w:color="F0F0F0"/>
              <w:bottom w:val="single" w:sz="4" w:space="0" w:color="F0F0F0"/>
              <w:right w:val="single" w:sz="4" w:space="0" w:color="000000"/>
            </w:tcBorders>
            <w:shd w:val="clear" w:color="auto" w:fill="909090"/>
            <w:tcMar>
              <w:left w:w="67" w:type="dxa"/>
              <w:right w:w="67" w:type="dxa"/>
            </w:tcMar>
          </w:tcPr>
          <w:p w14:paraId="72648E3C"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p>
        </w:tc>
      </w:tr>
      <w:tr w:rsidR="00CB0A6E" w:rsidRPr="00CB0A6E" w14:paraId="3F3C1679" w14:textId="77777777" w:rsidTr="00677D73">
        <w:trPr>
          <w:cantSplit/>
          <w:jc w:val="center"/>
        </w:trPr>
        <w:tc>
          <w:tcPr>
            <w:tcW w:w="2027" w:type="dxa"/>
            <w:tcBorders>
              <w:top w:val="nil"/>
              <w:left w:val="single" w:sz="4" w:space="0" w:color="000000"/>
              <w:bottom w:val="single" w:sz="4" w:space="0" w:color="000000"/>
              <w:right w:val="nil"/>
            </w:tcBorders>
            <w:shd w:val="clear" w:color="auto" w:fill="D2D2D2"/>
            <w:tcMar>
              <w:left w:w="67" w:type="dxa"/>
              <w:right w:w="67" w:type="dxa"/>
            </w:tcMar>
          </w:tcPr>
          <w:p w14:paraId="314EC660"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Corrected Total</w:t>
            </w:r>
          </w:p>
        </w:tc>
        <w:tc>
          <w:tcPr>
            <w:tcW w:w="517" w:type="dxa"/>
            <w:tcBorders>
              <w:top w:val="nil"/>
              <w:left w:val="single" w:sz="4" w:space="0" w:color="F0F0F0"/>
              <w:bottom w:val="single" w:sz="4" w:space="0" w:color="000000"/>
              <w:right w:val="nil"/>
            </w:tcBorders>
            <w:shd w:val="clear" w:color="auto" w:fill="909090"/>
            <w:tcMar>
              <w:left w:w="67" w:type="dxa"/>
              <w:right w:w="67" w:type="dxa"/>
            </w:tcMar>
          </w:tcPr>
          <w:p w14:paraId="361D19DB"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199</w:t>
            </w:r>
          </w:p>
        </w:tc>
        <w:tc>
          <w:tcPr>
            <w:tcW w:w="1326" w:type="dxa"/>
            <w:tcBorders>
              <w:top w:val="nil"/>
              <w:left w:val="single" w:sz="4" w:space="0" w:color="F0F0F0"/>
              <w:bottom w:val="single" w:sz="4" w:space="0" w:color="000000"/>
              <w:right w:val="nil"/>
            </w:tcBorders>
            <w:shd w:val="clear" w:color="auto" w:fill="909090"/>
            <w:tcMar>
              <w:left w:w="67" w:type="dxa"/>
              <w:right w:w="67" w:type="dxa"/>
            </w:tcMar>
          </w:tcPr>
          <w:p w14:paraId="1575BD4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19508</w:t>
            </w:r>
          </w:p>
        </w:tc>
        <w:tc>
          <w:tcPr>
            <w:tcW w:w="1326" w:type="dxa"/>
            <w:tcBorders>
              <w:top w:val="nil"/>
              <w:left w:val="single" w:sz="4" w:space="0" w:color="F0F0F0"/>
              <w:bottom w:val="single" w:sz="4" w:space="0" w:color="000000"/>
              <w:right w:val="nil"/>
            </w:tcBorders>
            <w:shd w:val="clear" w:color="auto" w:fill="909090"/>
            <w:tcMar>
              <w:left w:w="67" w:type="dxa"/>
              <w:right w:w="67" w:type="dxa"/>
            </w:tcMar>
          </w:tcPr>
          <w:p w14:paraId="60EA2028"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p>
        </w:tc>
        <w:tc>
          <w:tcPr>
            <w:tcW w:w="1051" w:type="dxa"/>
            <w:tcBorders>
              <w:top w:val="nil"/>
              <w:left w:val="single" w:sz="4" w:space="0" w:color="F0F0F0"/>
              <w:bottom w:val="single" w:sz="4" w:space="0" w:color="000000"/>
              <w:right w:val="nil"/>
            </w:tcBorders>
            <w:shd w:val="clear" w:color="auto" w:fill="909090"/>
            <w:tcMar>
              <w:left w:w="67" w:type="dxa"/>
              <w:right w:w="67" w:type="dxa"/>
            </w:tcMar>
          </w:tcPr>
          <w:p w14:paraId="10E08B8E"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p>
        </w:tc>
        <w:tc>
          <w:tcPr>
            <w:tcW w:w="869" w:type="dxa"/>
            <w:tcBorders>
              <w:top w:val="nil"/>
              <w:left w:val="single" w:sz="4" w:space="0" w:color="F0F0F0"/>
              <w:bottom w:val="single" w:sz="4" w:space="0" w:color="000000"/>
              <w:right w:val="single" w:sz="4" w:space="0" w:color="000000"/>
            </w:tcBorders>
            <w:shd w:val="clear" w:color="auto" w:fill="909090"/>
            <w:tcMar>
              <w:left w:w="67" w:type="dxa"/>
              <w:right w:w="67" w:type="dxa"/>
            </w:tcMar>
          </w:tcPr>
          <w:p w14:paraId="11568514"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p>
        </w:tc>
      </w:tr>
    </w:tbl>
    <w:p w14:paraId="7F37015C" w14:textId="77777777" w:rsidR="00CB0A6E" w:rsidRPr="00CB0A6E" w:rsidRDefault="00CB0A6E" w:rsidP="00CB0A6E"/>
    <w:tbl>
      <w:tblPr>
        <w:tblW w:w="0" w:type="auto"/>
        <w:jc w:val="center"/>
        <w:tblLayout w:type="fixed"/>
        <w:tblCellMar>
          <w:left w:w="0" w:type="dxa"/>
          <w:right w:w="0" w:type="dxa"/>
        </w:tblCellMar>
        <w:tblLook w:val="0000" w:firstRow="0" w:lastRow="0" w:firstColumn="0" w:lastColumn="0" w:noHBand="0" w:noVBand="0"/>
      </w:tblPr>
      <w:tblGrid>
        <w:gridCol w:w="2184"/>
        <w:gridCol w:w="1077"/>
        <w:gridCol w:w="1278"/>
        <w:gridCol w:w="838"/>
      </w:tblGrid>
      <w:tr w:rsidR="00CB0A6E" w:rsidRPr="00CB0A6E" w14:paraId="19462683" w14:textId="77777777" w:rsidTr="00677D73">
        <w:trPr>
          <w:cantSplit/>
          <w:jc w:val="center"/>
        </w:trPr>
        <w:tc>
          <w:tcPr>
            <w:tcW w:w="2184" w:type="dxa"/>
            <w:tcBorders>
              <w:top w:val="single" w:sz="4" w:space="0" w:color="000000"/>
              <w:left w:val="single" w:sz="4" w:space="0" w:color="000000"/>
              <w:bottom w:val="single" w:sz="4" w:space="0" w:color="F0F0F0"/>
              <w:right w:val="nil"/>
            </w:tcBorders>
            <w:shd w:val="clear" w:color="auto" w:fill="D2D2D2"/>
            <w:tcMar>
              <w:left w:w="67" w:type="dxa"/>
              <w:right w:w="67" w:type="dxa"/>
            </w:tcMar>
          </w:tcPr>
          <w:p w14:paraId="7C3C2BB7"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Root MSE</w:t>
            </w:r>
          </w:p>
        </w:tc>
        <w:tc>
          <w:tcPr>
            <w:tcW w:w="1077" w:type="dxa"/>
            <w:tcBorders>
              <w:top w:val="single" w:sz="4" w:space="0" w:color="000000"/>
              <w:left w:val="single" w:sz="4" w:space="0" w:color="F0F0F0"/>
              <w:bottom w:val="single" w:sz="4" w:space="0" w:color="F0F0F0"/>
              <w:right w:val="nil"/>
            </w:tcBorders>
            <w:shd w:val="clear" w:color="auto" w:fill="909090"/>
            <w:tcMar>
              <w:left w:w="67" w:type="dxa"/>
              <w:right w:w="67" w:type="dxa"/>
            </w:tcMar>
          </w:tcPr>
          <w:p w14:paraId="2B661114"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7.14817</w:t>
            </w:r>
          </w:p>
        </w:tc>
        <w:tc>
          <w:tcPr>
            <w:tcW w:w="1278" w:type="dxa"/>
            <w:tcBorders>
              <w:top w:val="single" w:sz="4" w:space="0" w:color="000000"/>
              <w:left w:val="single" w:sz="4" w:space="0" w:color="F0F0F0"/>
              <w:bottom w:val="single" w:sz="4" w:space="0" w:color="F0F0F0"/>
              <w:right w:val="nil"/>
            </w:tcBorders>
            <w:shd w:val="clear" w:color="auto" w:fill="D2D2D2"/>
            <w:tcMar>
              <w:left w:w="67" w:type="dxa"/>
              <w:right w:w="67" w:type="dxa"/>
            </w:tcMar>
          </w:tcPr>
          <w:p w14:paraId="05AA0103"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R-Square</w:t>
            </w:r>
          </w:p>
        </w:tc>
        <w:tc>
          <w:tcPr>
            <w:tcW w:w="838" w:type="dxa"/>
            <w:tcBorders>
              <w:top w:val="single" w:sz="4" w:space="0" w:color="000000"/>
              <w:left w:val="single" w:sz="4" w:space="0" w:color="F0F0F0"/>
              <w:bottom w:val="single" w:sz="4" w:space="0" w:color="F0F0F0"/>
              <w:right w:val="single" w:sz="4" w:space="0" w:color="000000"/>
            </w:tcBorders>
            <w:shd w:val="clear" w:color="auto" w:fill="909090"/>
            <w:tcMar>
              <w:left w:w="67" w:type="dxa"/>
              <w:right w:w="67" w:type="dxa"/>
            </w:tcMar>
          </w:tcPr>
          <w:p w14:paraId="65F59446"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b/>
                <w:sz w:val="24"/>
                <w:szCs w:val="24"/>
                <w:highlight w:val="yellow"/>
              </w:rPr>
              <w:t>2-?</w:t>
            </w:r>
            <w:r w:rsidRPr="00CB0A6E">
              <w:rPr>
                <w:rFonts w:ascii="Arial" w:eastAsiaTheme="minorEastAsia" w:hAnsi="Arial" w:cs="Arial"/>
                <w:color w:val="FFFFFF"/>
              </w:rPr>
              <w:t xml:space="preserve"> </w:t>
            </w:r>
          </w:p>
        </w:tc>
      </w:tr>
      <w:tr w:rsidR="00CB0A6E" w:rsidRPr="00CB0A6E" w14:paraId="391B13DA" w14:textId="77777777" w:rsidTr="00677D73">
        <w:trPr>
          <w:cantSplit/>
          <w:jc w:val="center"/>
        </w:trPr>
        <w:tc>
          <w:tcPr>
            <w:tcW w:w="2184" w:type="dxa"/>
            <w:tcBorders>
              <w:top w:val="nil"/>
              <w:left w:val="single" w:sz="4" w:space="0" w:color="000000"/>
              <w:bottom w:val="single" w:sz="4" w:space="0" w:color="F0F0F0"/>
              <w:right w:val="nil"/>
            </w:tcBorders>
            <w:shd w:val="clear" w:color="auto" w:fill="D2D2D2"/>
            <w:tcMar>
              <w:left w:w="67" w:type="dxa"/>
              <w:right w:w="67" w:type="dxa"/>
            </w:tcMar>
          </w:tcPr>
          <w:p w14:paraId="33402457"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Dependent Mean</w:t>
            </w:r>
          </w:p>
        </w:tc>
        <w:tc>
          <w:tcPr>
            <w:tcW w:w="1077" w:type="dxa"/>
            <w:tcBorders>
              <w:top w:val="nil"/>
              <w:left w:val="single" w:sz="4" w:space="0" w:color="F0F0F0"/>
              <w:bottom w:val="single" w:sz="4" w:space="0" w:color="F0F0F0"/>
              <w:right w:val="nil"/>
            </w:tcBorders>
            <w:shd w:val="clear" w:color="auto" w:fill="909090"/>
            <w:tcMar>
              <w:left w:w="67" w:type="dxa"/>
              <w:right w:w="67" w:type="dxa"/>
            </w:tcMar>
          </w:tcPr>
          <w:p w14:paraId="3EBEF2A6"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51.85000</w:t>
            </w:r>
          </w:p>
        </w:tc>
        <w:tc>
          <w:tcPr>
            <w:tcW w:w="1278" w:type="dxa"/>
            <w:tcBorders>
              <w:top w:val="nil"/>
              <w:left w:val="single" w:sz="4" w:space="0" w:color="F0F0F0"/>
              <w:bottom w:val="single" w:sz="4" w:space="0" w:color="F0F0F0"/>
              <w:right w:val="nil"/>
            </w:tcBorders>
            <w:shd w:val="clear" w:color="auto" w:fill="D2D2D2"/>
            <w:tcMar>
              <w:left w:w="67" w:type="dxa"/>
              <w:right w:w="67" w:type="dxa"/>
            </w:tcMar>
          </w:tcPr>
          <w:p w14:paraId="3E6FAA5D"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Adj R-</w:t>
            </w:r>
            <w:proofErr w:type="spellStart"/>
            <w:r w:rsidRPr="00CB0A6E">
              <w:rPr>
                <w:rFonts w:ascii="Arial" w:eastAsiaTheme="minorEastAsia" w:hAnsi="Arial" w:cs="Arial"/>
                <w:b/>
                <w:bCs/>
                <w:color w:val="A80000"/>
                <w:sz w:val="25"/>
                <w:szCs w:val="25"/>
              </w:rPr>
              <w:t>Sq</w:t>
            </w:r>
            <w:proofErr w:type="spellEnd"/>
          </w:p>
        </w:tc>
        <w:tc>
          <w:tcPr>
            <w:tcW w:w="838" w:type="dxa"/>
            <w:tcBorders>
              <w:top w:val="nil"/>
              <w:left w:val="single" w:sz="4" w:space="0" w:color="F0F0F0"/>
              <w:bottom w:val="single" w:sz="4" w:space="0" w:color="F0F0F0"/>
              <w:right w:val="single" w:sz="4" w:space="0" w:color="000000"/>
            </w:tcBorders>
            <w:shd w:val="clear" w:color="auto" w:fill="909090"/>
            <w:tcMar>
              <w:left w:w="67" w:type="dxa"/>
              <w:right w:w="67" w:type="dxa"/>
            </w:tcMar>
          </w:tcPr>
          <w:p w14:paraId="5CE7866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0.4788</w:t>
            </w:r>
          </w:p>
        </w:tc>
      </w:tr>
      <w:tr w:rsidR="00CB0A6E" w:rsidRPr="00CB0A6E" w14:paraId="4255200F" w14:textId="77777777" w:rsidTr="00677D73">
        <w:trPr>
          <w:cantSplit/>
          <w:jc w:val="center"/>
        </w:trPr>
        <w:tc>
          <w:tcPr>
            <w:tcW w:w="2184" w:type="dxa"/>
            <w:tcBorders>
              <w:top w:val="nil"/>
              <w:left w:val="single" w:sz="4" w:space="0" w:color="000000"/>
              <w:bottom w:val="single" w:sz="4" w:space="0" w:color="000000"/>
              <w:right w:val="nil"/>
            </w:tcBorders>
            <w:shd w:val="clear" w:color="auto" w:fill="D2D2D2"/>
            <w:tcMar>
              <w:left w:w="67" w:type="dxa"/>
              <w:right w:w="67" w:type="dxa"/>
            </w:tcMar>
          </w:tcPr>
          <w:p w14:paraId="5ED55927" w14:textId="77777777" w:rsidR="00CB0A6E" w:rsidRPr="00CB0A6E" w:rsidRDefault="00CB0A6E" w:rsidP="00CB0A6E">
            <w:pPr>
              <w:autoSpaceDE w:val="0"/>
              <w:autoSpaceDN w:val="0"/>
              <w:adjustRightInd w:val="0"/>
              <w:spacing w:before="67" w:after="67" w:line="240" w:lineRule="auto"/>
              <w:rPr>
                <w:rFonts w:ascii="Arial" w:eastAsiaTheme="minorEastAsia" w:hAnsi="Arial" w:cs="Arial"/>
                <w:b/>
                <w:bCs/>
                <w:color w:val="A80000"/>
                <w:sz w:val="25"/>
                <w:szCs w:val="25"/>
              </w:rPr>
            </w:pPr>
            <w:proofErr w:type="spellStart"/>
            <w:r w:rsidRPr="00CB0A6E">
              <w:rPr>
                <w:rFonts w:ascii="Arial" w:eastAsiaTheme="minorEastAsia" w:hAnsi="Arial" w:cs="Arial"/>
                <w:b/>
                <w:bCs/>
                <w:color w:val="A80000"/>
                <w:sz w:val="25"/>
                <w:szCs w:val="25"/>
              </w:rPr>
              <w:t>Coeff</w:t>
            </w:r>
            <w:proofErr w:type="spellEnd"/>
            <w:r w:rsidRPr="00CB0A6E">
              <w:rPr>
                <w:rFonts w:ascii="Arial" w:eastAsiaTheme="minorEastAsia" w:hAnsi="Arial" w:cs="Arial"/>
                <w:b/>
                <w:bCs/>
                <w:color w:val="A80000"/>
                <w:sz w:val="25"/>
                <w:szCs w:val="25"/>
              </w:rPr>
              <w:t xml:space="preserve"> Var</w:t>
            </w:r>
          </w:p>
        </w:tc>
        <w:tc>
          <w:tcPr>
            <w:tcW w:w="1077" w:type="dxa"/>
            <w:tcBorders>
              <w:top w:val="nil"/>
              <w:left w:val="single" w:sz="4" w:space="0" w:color="F0F0F0"/>
              <w:bottom w:val="single" w:sz="4" w:space="0" w:color="000000"/>
              <w:right w:val="nil"/>
            </w:tcBorders>
            <w:shd w:val="clear" w:color="auto" w:fill="909090"/>
            <w:tcMar>
              <w:left w:w="67" w:type="dxa"/>
              <w:right w:w="67" w:type="dxa"/>
            </w:tcMar>
          </w:tcPr>
          <w:p w14:paraId="39CA0788" w14:textId="77777777" w:rsidR="00CB0A6E" w:rsidRPr="00CB0A6E" w:rsidRDefault="00CB0A6E" w:rsidP="00CB0A6E">
            <w:pPr>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13.78624</w:t>
            </w:r>
          </w:p>
        </w:tc>
        <w:tc>
          <w:tcPr>
            <w:tcW w:w="1278" w:type="dxa"/>
            <w:tcBorders>
              <w:top w:val="nil"/>
              <w:left w:val="single" w:sz="4" w:space="0" w:color="F0F0F0"/>
              <w:bottom w:val="single" w:sz="4" w:space="0" w:color="000000"/>
              <w:right w:val="nil"/>
            </w:tcBorders>
            <w:shd w:val="clear" w:color="auto" w:fill="D2D2D2"/>
            <w:tcMar>
              <w:left w:w="67" w:type="dxa"/>
              <w:right w:w="67" w:type="dxa"/>
            </w:tcMar>
          </w:tcPr>
          <w:p w14:paraId="168FC87F" w14:textId="77777777" w:rsidR="00CB0A6E" w:rsidRPr="00CB0A6E" w:rsidRDefault="00CB0A6E" w:rsidP="00CB0A6E">
            <w:pPr>
              <w:autoSpaceDE w:val="0"/>
              <w:autoSpaceDN w:val="0"/>
              <w:adjustRightInd w:val="0"/>
              <w:spacing w:before="67" w:after="67" w:line="240" w:lineRule="auto"/>
              <w:rPr>
                <w:rFonts w:ascii="Arial" w:eastAsiaTheme="minorEastAsia" w:hAnsi="Arial" w:cs="Arial"/>
                <w:b/>
                <w:bCs/>
                <w:color w:val="A80000"/>
                <w:sz w:val="25"/>
                <w:szCs w:val="25"/>
              </w:rPr>
            </w:pPr>
          </w:p>
        </w:tc>
        <w:tc>
          <w:tcPr>
            <w:tcW w:w="838" w:type="dxa"/>
            <w:tcBorders>
              <w:top w:val="nil"/>
              <w:left w:val="single" w:sz="4" w:space="0" w:color="F0F0F0"/>
              <w:bottom w:val="single" w:sz="4" w:space="0" w:color="000000"/>
              <w:right w:val="single" w:sz="4" w:space="0" w:color="000000"/>
            </w:tcBorders>
            <w:shd w:val="clear" w:color="auto" w:fill="909090"/>
            <w:tcMar>
              <w:left w:w="67" w:type="dxa"/>
              <w:right w:w="67" w:type="dxa"/>
            </w:tcMar>
          </w:tcPr>
          <w:p w14:paraId="250B6CAE" w14:textId="77777777" w:rsidR="00CB0A6E" w:rsidRPr="00CB0A6E" w:rsidRDefault="00CB0A6E" w:rsidP="00CB0A6E">
            <w:pPr>
              <w:autoSpaceDE w:val="0"/>
              <w:autoSpaceDN w:val="0"/>
              <w:adjustRightInd w:val="0"/>
              <w:spacing w:before="67" w:after="67" w:line="240" w:lineRule="auto"/>
              <w:jc w:val="right"/>
              <w:rPr>
                <w:rFonts w:ascii="Arial" w:eastAsiaTheme="minorEastAsia" w:hAnsi="Arial" w:cs="Arial"/>
                <w:color w:val="FFFFFF"/>
              </w:rPr>
            </w:pPr>
          </w:p>
        </w:tc>
      </w:tr>
    </w:tbl>
    <w:p w14:paraId="56BBB8EA" w14:textId="77777777" w:rsidR="00CB0A6E" w:rsidRPr="00CB0A6E" w:rsidRDefault="00CB0A6E" w:rsidP="00CB0A6E"/>
    <w:p w14:paraId="7AB1BE33" w14:textId="77777777" w:rsidR="00CB0A6E" w:rsidRPr="00CB0A6E" w:rsidRDefault="00CB0A6E" w:rsidP="00CB0A6E"/>
    <w:tbl>
      <w:tblPr>
        <w:tblW w:w="0" w:type="auto"/>
        <w:jc w:val="center"/>
        <w:tblLayout w:type="fixed"/>
        <w:tblCellMar>
          <w:left w:w="0" w:type="dxa"/>
          <w:right w:w="0" w:type="dxa"/>
        </w:tblCellMar>
        <w:tblLook w:val="0000" w:firstRow="0" w:lastRow="0" w:firstColumn="0" w:lastColumn="0" w:noHBand="0" w:noVBand="0"/>
      </w:tblPr>
      <w:tblGrid>
        <w:gridCol w:w="1220"/>
        <w:gridCol w:w="2099"/>
        <w:gridCol w:w="485"/>
        <w:gridCol w:w="1390"/>
        <w:gridCol w:w="1250"/>
        <w:gridCol w:w="979"/>
        <w:gridCol w:w="930"/>
        <w:gridCol w:w="1027"/>
        <w:gridCol w:w="1087"/>
      </w:tblGrid>
      <w:tr w:rsidR="00CB0A6E" w:rsidRPr="00CB0A6E" w14:paraId="501A1908" w14:textId="77777777" w:rsidTr="00677D73">
        <w:trPr>
          <w:cantSplit/>
          <w:tblHeader/>
          <w:jc w:val="center"/>
        </w:trPr>
        <w:tc>
          <w:tcPr>
            <w:tcW w:w="10467" w:type="dxa"/>
            <w:gridSpan w:val="9"/>
            <w:tcBorders>
              <w:top w:val="single" w:sz="4" w:space="0" w:color="000000"/>
              <w:left w:val="single" w:sz="4" w:space="0" w:color="000000"/>
              <w:bottom w:val="single" w:sz="4" w:space="0" w:color="F0F0F0"/>
              <w:right w:val="single" w:sz="4" w:space="0" w:color="000000"/>
            </w:tcBorders>
            <w:shd w:val="clear" w:color="auto" w:fill="D2D2D2"/>
            <w:tcMar>
              <w:left w:w="67" w:type="dxa"/>
              <w:right w:w="67" w:type="dxa"/>
            </w:tcMar>
            <w:vAlign w:val="bottom"/>
          </w:tcPr>
          <w:p w14:paraId="0FDA9886" w14:textId="77777777" w:rsidR="00CB0A6E" w:rsidRPr="00CB0A6E" w:rsidRDefault="00CB0A6E" w:rsidP="00CB0A6E">
            <w:pPr>
              <w:keepNext/>
              <w:autoSpaceDE w:val="0"/>
              <w:autoSpaceDN w:val="0"/>
              <w:adjustRightInd w:val="0"/>
              <w:spacing w:before="67" w:after="67" w:line="240" w:lineRule="auto"/>
              <w:jc w:val="center"/>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lastRenderedPageBreak/>
              <w:t>Parameter Estimates</w:t>
            </w:r>
          </w:p>
        </w:tc>
      </w:tr>
      <w:tr w:rsidR="00CB0A6E" w:rsidRPr="00CB0A6E" w14:paraId="4D9A7D9D" w14:textId="77777777" w:rsidTr="00677D73">
        <w:trPr>
          <w:cantSplit/>
          <w:tblHeader/>
          <w:jc w:val="center"/>
        </w:trPr>
        <w:tc>
          <w:tcPr>
            <w:tcW w:w="1220" w:type="dxa"/>
            <w:tcBorders>
              <w:top w:val="nil"/>
              <w:left w:val="single" w:sz="4" w:space="0" w:color="000000"/>
              <w:bottom w:val="single" w:sz="4" w:space="0" w:color="000000"/>
              <w:right w:val="nil"/>
            </w:tcBorders>
            <w:shd w:val="clear" w:color="auto" w:fill="D2D2D2"/>
            <w:tcMar>
              <w:left w:w="67" w:type="dxa"/>
              <w:right w:w="67" w:type="dxa"/>
            </w:tcMar>
            <w:vAlign w:val="bottom"/>
          </w:tcPr>
          <w:p w14:paraId="143F2545"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Variable</w:t>
            </w:r>
          </w:p>
        </w:tc>
        <w:tc>
          <w:tcPr>
            <w:tcW w:w="2099" w:type="dxa"/>
            <w:tcBorders>
              <w:top w:val="nil"/>
              <w:left w:val="single" w:sz="4" w:space="0" w:color="F0F0F0"/>
              <w:bottom w:val="single" w:sz="4" w:space="0" w:color="000000"/>
              <w:right w:val="nil"/>
            </w:tcBorders>
            <w:shd w:val="clear" w:color="auto" w:fill="D2D2D2"/>
            <w:tcMar>
              <w:left w:w="67" w:type="dxa"/>
              <w:right w:w="67" w:type="dxa"/>
            </w:tcMar>
            <w:vAlign w:val="bottom"/>
          </w:tcPr>
          <w:p w14:paraId="558587FB"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Label</w:t>
            </w:r>
          </w:p>
        </w:tc>
        <w:tc>
          <w:tcPr>
            <w:tcW w:w="485" w:type="dxa"/>
            <w:tcBorders>
              <w:top w:val="nil"/>
              <w:left w:val="single" w:sz="4" w:space="0" w:color="F0F0F0"/>
              <w:bottom w:val="single" w:sz="4" w:space="0" w:color="000000"/>
              <w:right w:val="nil"/>
            </w:tcBorders>
            <w:shd w:val="clear" w:color="auto" w:fill="D2D2D2"/>
            <w:tcMar>
              <w:left w:w="67" w:type="dxa"/>
              <w:right w:w="67" w:type="dxa"/>
            </w:tcMar>
            <w:vAlign w:val="bottom"/>
          </w:tcPr>
          <w:p w14:paraId="7EBE7FB2"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DF</w:t>
            </w:r>
          </w:p>
        </w:tc>
        <w:tc>
          <w:tcPr>
            <w:tcW w:w="1390" w:type="dxa"/>
            <w:tcBorders>
              <w:top w:val="nil"/>
              <w:left w:val="single" w:sz="4" w:space="0" w:color="F0F0F0"/>
              <w:bottom w:val="single" w:sz="4" w:space="0" w:color="000000"/>
              <w:right w:val="nil"/>
            </w:tcBorders>
            <w:shd w:val="clear" w:color="auto" w:fill="D2D2D2"/>
            <w:tcMar>
              <w:left w:w="67" w:type="dxa"/>
              <w:right w:w="67" w:type="dxa"/>
            </w:tcMar>
            <w:vAlign w:val="bottom"/>
          </w:tcPr>
          <w:p w14:paraId="6D35D5DC"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Parameter</w:t>
            </w:r>
            <w:r w:rsidRPr="00CB0A6E">
              <w:rPr>
                <w:rFonts w:ascii="Arial" w:eastAsiaTheme="minorEastAsia" w:hAnsi="Arial" w:cs="Arial"/>
                <w:b/>
                <w:bCs/>
                <w:color w:val="A80000"/>
                <w:sz w:val="25"/>
                <w:szCs w:val="25"/>
              </w:rPr>
              <w:br/>
              <w:t>Estimate</w:t>
            </w:r>
          </w:p>
        </w:tc>
        <w:tc>
          <w:tcPr>
            <w:tcW w:w="1250" w:type="dxa"/>
            <w:tcBorders>
              <w:top w:val="nil"/>
              <w:left w:val="single" w:sz="4" w:space="0" w:color="F0F0F0"/>
              <w:bottom w:val="single" w:sz="4" w:space="0" w:color="000000"/>
              <w:right w:val="nil"/>
            </w:tcBorders>
            <w:shd w:val="clear" w:color="auto" w:fill="D2D2D2"/>
            <w:tcMar>
              <w:left w:w="67" w:type="dxa"/>
              <w:right w:w="67" w:type="dxa"/>
            </w:tcMar>
            <w:vAlign w:val="bottom"/>
          </w:tcPr>
          <w:p w14:paraId="455A3F0D"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Standard</w:t>
            </w:r>
            <w:r w:rsidRPr="00CB0A6E">
              <w:rPr>
                <w:rFonts w:ascii="Arial" w:eastAsiaTheme="minorEastAsia" w:hAnsi="Arial" w:cs="Arial"/>
                <w:b/>
                <w:bCs/>
                <w:color w:val="A80000"/>
                <w:sz w:val="25"/>
                <w:szCs w:val="25"/>
              </w:rPr>
              <w:br/>
              <w:t>Error</w:t>
            </w:r>
          </w:p>
        </w:tc>
        <w:tc>
          <w:tcPr>
            <w:tcW w:w="979" w:type="dxa"/>
            <w:tcBorders>
              <w:top w:val="nil"/>
              <w:left w:val="single" w:sz="4" w:space="0" w:color="F0F0F0"/>
              <w:bottom w:val="single" w:sz="4" w:space="0" w:color="000000"/>
              <w:right w:val="nil"/>
            </w:tcBorders>
            <w:shd w:val="clear" w:color="auto" w:fill="D2D2D2"/>
            <w:tcMar>
              <w:left w:w="67" w:type="dxa"/>
              <w:right w:w="67" w:type="dxa"/>
            </w:tcMar>
            <w:vAlign w:val="bottom"/>
          </w:tcPr>
          <w:p w14:paraId="32319F6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t Value</w:t>
            </w:r>
          </w:p>
        </w:tc>
        <w:tc>
          <w:tcPr>
            <w:tcW w:w="930" w:type="dxa"/>
            <w:tcBorders>
              <w:top w:val="nil"/>
              <w:left w:val="single" w:sz="4" w:space="0" w:color="F0F0F0"/>
              <w:bottom w:val="single" w:sz="4" w:space="0" w:color="000000"/>
              <w:right w:val="nil"/>
            </w:tcBorders>
            <w:shd w:val="clear" w:color="auto" w:fill="D2D2D2"/>
            <w:tcMar>
              <w:left w:w="67" w:type="dxa"/>
              <w:right w:w="67" w:type="dxa"/>
            </w:tcMar>
            <w:vAlign w:val="bottom"/>
          </w:tcPr>
          <w:p w14:paraId="34BC14EB"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b/>
                <w:bCs/>
                <w:color w:val="A80000"/>
                <w:sz w:val="25"/>
                <w:szCs w:val="25"/>
              </w:rPr>
            </w:pPr>
            <w:proofErr w:type="spellStart"/>
            <w:r w:rsidRPr="00CB0A6E">
              <w:rPr>
                <w:rFonts w:ascii="Arial" w:eastAsiaTheme="minorEastAsia" w:hAnsi="Arial" w:cs="Arial"/>
                <w:b/>
                <w:bCs/>
                <w:color w:val="A80000"/>
                <w:sz w:val="25"/>
                <w:szCs w:val="25"/>
              </w:rPr>
              <w:t>Pr</w:t>
            </w:r>
            <w:proofErr w:type="spellEnd"/>
            <w:r w:rsidRPr="00CB0A6E">
              <w:rPr>
                <w:rFonts w:ascii="Arial" w:eastAsiaTheme="minorEastAsia" w:hAnsi="Arial" w:cs="Arial"/>
                <w:b/>
                <w:bCs/>
                <w:color w:val="A80000"/>
                <w:sz w:val="25"/>
                <w:szCs w:val="25"/>
              </w:rPr>
              <w:t> &gt; |t|</w:t>
            </w:r>
          </w:p>
        </w:tc>
        <w:tc>
          <w:tcPr>
            <w:tcW w:w="2114" w:type="dxa"/>
            <w:gridSpan w:val="2"/>
            <w:tcBorders>
              <w:top w:val="nil"/>
              <w:left w:val="single" w:sz="4" w:space="0" w:color="F0F0F0"/>
              <w:bottom w:val="single" w:sz="4" w:space="0" w:color="000000"/>
              <w:right w:val="single" w:sz="4" w:space="0" w:color="000000"/>
            </w:tcBorders>
            <w:shd w:val="clear" w:color="auto" w:fill="D2D2D2"/>
            <w:tcMar>
              <w:left w:w="67" w:type="dxa"/>
              <w:right w:w="67" w:type="dxa"/>
            </w:tcMar>
            <w:vAlign w:val="bottom"/>
          </w:tcPr>
          <w:p w14:paraId="2E7B5C8E" w14:textId="77777777" w:rsidR="00CB0A6E" w:rsidRPr="00CB0A6E" w:rsidRDefault="00CB0A6E" w:rsidP="00CB0A6E">
            <w:pPr>
              <w:keepNext/>
              <w:autoSpaceDE w:val="0"/>
              <w:autoSpaceDN w:val="0"/>
              <w:adjustRightInd w:val="0"/>
              <w:spacing w:before="67" w:after="67" w:line="240" w:lineRule="auto"/>
              <w:jc w:val="center"/>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95% Confidence Limits</w:t>
            </w:r>
          </w:p>
        </w:tc>
      </w:tr>
      <w:tr w:rsidR="00CB0A6E" w:rsidRPr="00CB0A6E" w14:paraId="79AB6752" w14:textId="77777777" w:rsidTr="00677D73">
        <w:trPr>
          <w:cantSplit/>
          <w:jc w:val="center"/>
        </w:trPr>
        <w:tc>
          <w:tcPr>
            <w:tcW w:w="1220" w:type="dxa"/>
            <w:tcBorders>
              <w:top w:val="nil"/>
              <w:left w:val="single" w:sz="4" w:space="0" w:color="000000"/>
              <w:bottom w:val="single" w:sz="4" w:space="0" w:color="F0F0F0"/>
              <w:right w:val="nil"/>
            </w:tcBorders>
            <w:shd w:val="clear" w:color="auto" w:fill="D2D2D2"/>
            <w:tcMar>
              <w:left w:w="67" w:type="dxa"/>
              <w:right w:w="67" w:type="dxa"/>
            </w:tcMar>
          </w:tcPr>
          <w:p w14:paraId="3AD1DB8F"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Intercept</w:t>
            </w:r>
          </w:p>
        </w:tc>
        <w:tc>
          <w:tcPr>
            <w:tcW w:w="2099" w:type="dxa"/>
            <w:tcBorders>
              <w:top w:val="nil"/>
              <w:left w:val="single" w:sz="4" w:space="0" w:color="F0F0F0"/>
              <w:bottom w:val="single" w:sz="4" w:space="0" w:color="F0F0F0"/>
              <w:right w:val="nil"/>
            </w:tcBorders>
            <w:shd w:val="clear" w:color="auto" w:fill="909090"/>
            <w:tcMar>
              <w:left w:w="67" w:type="dxa"/>
              <w:right w:w="67" w:type="dxa"/>
            </w:tcMar>
          </w:tcPr>
          <w:p w14:paraId="1FE0C987"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color w:val="FFFFFF"/>
              </w:rPr>
            </w:pPr>
            <w:r w:rsidRPr="00CB0A6E">
              <w:rPr>
                <w:rFonts w:ascii="Arial" w:eastAsiaTheme="minorEastAsia" w:hAnsi="Arial" w:cs="Arial"/>
                <w:color w:val="FFFFFF"/>
              </w:rPr>
              <w:t>Intercept</w:t>
            </w:r>
          </w:p>
        </w:tc>
        <w:tc>
          <w:tcPr>
            <w:tcW w:w="485" w:type="dxa"/>
            <w:tcBorders>
              <w:top w:val="nil"/>
              <w:left w:val="single" w:sz="4" w:space="0" w:color="F0F0F0"/>
              <w:bottom w:val="single" w:sz="4" w:space="0" w:color="F0F0F0"/>
              <w:right w:val="nil"/>
            </w:tcBorders>
            <w:shd w:val="clear" w:color="auto" w:fill="909090"/>
            <w:tcMar>
              <w:left w:w="67" w:type="dxa"/>
              <w:right w:w="67" w:type="dxa"/>
            </w:tcMar>
          </w:tcPr>
          <w:p w14:paraId="0DA00BF3"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w:t>
            </w:r>
          </w:p>
        </w:tc>
        <w:tc>
          <w:tcPr>
            <w:tcW w:w="1390" w:type="dxa"/>
            <w:tcBorders>
              <w:top w:val="nil"/>
              <w:left w:val="single" w:sz="4" w:space="0" w:color="F0F0F0"/>
              <w:bottom w:val="single" w:sz="4" w:space="0" w:color="F0F0F0"/>
              <w:right w:val="nil"/>
            </w:tcBorders>
            <w:shd w:val="clear" w:color="auto" w:fill="909090"/>
            <w:tcMar>
              <w:left w:w="67" w:type="dxa"/>
              <w:right w:w="67" w:type="dxa"/>
            </w:tcMar>
          </w:tcPr>
          <w:p w14:paraId="4FF71CD4"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12.32529</w:t>
            </w:r>
          </w:p>
        </w:tc>
        <w:tc>
          <w:tcPr>
            <w:tcW w:w="1250" w:type="dxa"/>
            <w:tcBorders>
              <w:top w:val="nil"/>
              <w:left w:val="single" w:sz="4" w:space="0" w:color="F0F0F0"/>
              <w:bottom w:val="single" w:sz="4" w:space="0" w:color="F0F0F0"/>
              <w:right w:val="nil"/>
            </w:tcBorders>
            <w:shd w:val="clear" w:color="auto" w:fill="909090"/>
            <w:tcMar>
              <w:left w:w="67" w:type="dxa"/>
              <w:right w:w="67" w:type="dxa"/>
            </w:tcMar>
          </w:tcPr>
          <w:p w14:paraId="5619C9A8"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3.19356</w:t>
            </w:r>
          </w:p>
        </w:tc>
        <w:tc>
          <w:tcPr>
            <w:tcW w:w="979" w:type="dxa"/>
            <w:tcBorders>
              <w:top w:val="nil"/>
              <w:left w:val="single" w:sz="4" w:space="0" w:color="F0F0F0"/>
              <w:bottom w:val="single" w:sz="4" w:space="0" w:color="F0F0F0"/>
              <w:right w:val="nil"/>
            </w:tcBorders>
            <w:shd w:val="clear" w:color="auto" w:fill="909090"/>
            <w:tcMar>
              <w:left w:w="67" w:type="dxa"/>
              <w:right w:w="67" w:type="dxa"/>
            </w:tcMar>
          </w:tcPr>
          <w:p w14:paraId="365A074D"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3.86</w:t>
            </w:r>
          </w:p>
        </w:tc>
        <w:tc>
          <w:tcPr>
            <w:tcW w:w="930" w:type="dxa"/>
            <w:tcBorders>
              <w:top w:val="nil"/>
              <w:left w:val="single" w:sz="4" w:space="0" w:color="F0F0F0"/>
              <w:bottom w:val="single" w:sz="4" w:space="0" w:color="F0F0F0"/>
              <w:right w:val="nil"/>
            </w:tcBorders>
            <w:shd w:val="clear" w:color="auto" w:fill="909090"/>
            <w:tcMar>
              <w:left w:w="67" w:type="dxa"/>
              <w:right w:w="67" w:type="dxa"/>
            </w:tcMar>
          </w:tcPr>
          <w:p w14:paraId="36D6E393"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0.0002</w:t>
            </w:r>
          </w:p>
        </w:tc>
        <w:tc>
          <w:tcPr>
            <w:tcW w:w="1027" w:type="dxa"/>
            <w:tcBorders>
              <w:top w:val="nil"/>
              <w:left w:val="single" w:sz="4" w:space="0" w:color="F0F0F0"/>
              <w:bottom w:val="single" w:sz="4" w:space="0" w:color="F0F0F0"/>
              <w:right w:val="nil"/>
            </w:tcBorders>
            <w:shd w:val="clear" w:color="auto" w:fill="909090"/>
            <w:tcMar>
              <w:left w:w="67" w:type="dxa"/>
              <w:right w:w="67" w:type="dxa"/>
            </w:tcMar>
          </w:tcPr>
          <w:p w14:paraId="6CE546A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6.02694</w:t>
            </w:r>
          </w:p>
        </w:tc>
        <w:tc>
          <w:tcPr>
            <w:tcW w:w="1087" w:type="dxa"/>
            <w:tcBorders>
              <w:top w:val="nil"/>
              <w:left w:val="single" w:sz="4" w:space="0" w:color="F0F0F0"/>
              <w:bottom w:val="single" w:sz="4" w:space="0" w:color="F0F0F0"/>
              <w:right w:val="single" w:sz="4" w:space="0" w:color="000000"/>
            </w:tcBorders>
            <w:shd w:val="clear" w:color="auto" w:fill="909090"/>
            <w:tcMar>
              <w:left w:w="67" w:type="dxa"/>
              <w:right w:w="67" w:type="dxa"/>
            </w:tcMar>
          </w:tcPr>
          <w:p w14:paraId="32D39297"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18.62364</w:t>
            </w:r>
          </w:p>
        </w:tc>
      </w:tr>
      <w:tr w:rsidR="00CB0A6E" w:rsidRPr="00CB0A6E" w14:paraId="44BB2F09" w14:textId="77777777" w:rsidTr="00677D73">
        <w:trPr>
          <w:cantSplit/>
          <w:jc w:val="center"/>
        </w:trPr>
        <w:tc>
          <w:tcPr>
            <w:tcW w:w="1220" w:type="dxa"/>
            <w:tcBorders>
              <w:top w:val="nil"/>
              <w:left w:val="single" w:sz="4" w:space="0" w:color="000000"/>
              <w:bottom w:val="single" w:sz="4" w:space="0" w:color="F0F0F0"/>
              <w:right w:val="nil"/>
            </w:tcBorders>
            <w:shd w:val="clear" w:color="auto" w:fill="D2D2D2"/>
            <w:tcMar>
              <w:left w:w="67" w:type="dxa"/>
              <w:right w:w="67" w:type="dxa"/>
            </w:tcMar>
          </w:tcPr>
          <w:p w14:paraId="3FA7A508"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math</w:t>
            </w:r>
          </w:p>
        </w:tc>
        <w:tc>
          <w:tcPr>
            <w:tcW w:w="2099" w:type="dxa"/>
            <w:tcBorders>
              <w:top w:val="nil"/>
              <w:left w:val="single" w:sz="4" w:space="0" w:color="F0F0F0"/>
              <w:bottom w:val="single" w:sz="4" w:space="0" w:color="F0F0F0"/>
              <w:right w:val="nil"/>
            </w:tcBorders>
            <w:shd w:val="clear" w:color="auto" w:fill="909090"/>
            <w:tcMar>
              <w:left w:w="67" w:type="dxa"/>
              <w:right w:w="67" w:type="dxa"/>
            </w:tcMar>
          </w:tcPr>
          <w:p w14:paraId="1D7301A5"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color w:val="FFFFFF"/>
              </w:rPr>
            </w:pPr>
            <w:r w:rsidRPr="00CB0A6E">
              <w:rPr>
                <w:rFonts w:ascii="Arial" w:eastAsiaTheme="minorEastAsia" w:hAnsi="Arial" w:cs="Arial"/>
                <w:color w:val="FFFFFF"/>
              </w:rPr>
              <w:t>math score</w:t>
            </w:r>
          </w:p>
        </w:tc>
        <w:tc>
          <w:tcPr>
            <w:tcW w:w="485" w:type="dxa"/>
            <w:tcBorders>
              <w:top w:val="nil"/>
              <w:left w:val="single" w:sz="4" w:space="0" w:color="F0F0F0"/>
              <w:bottom w:val="single" w:sz="4" w:space="0" w:color="F0F0F0"/>
              <w:right w:val="nil"/>
            </w:tcBorders>
            <w:shd w:val="clear" w:color="auto" w:fill="909090"/>
            <w:tcMar>
              <w:left w:w="67" w:type="dxa"/>
              <w:right w:w="67" w:type="dxa"/>
            </w:tcMar>
          </w:tcPr>
          <w:p w14:paraId="6012D355"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w:t>
            </w:r>
          </w:p>
        </w:tc>
        <w:tc>
          <w:tcPr>
            <w:tcW w:w="1390" w:type="dxa"/>
            <w:tcBorders>
              <w:top w:val="nil"/>
              <w:left w:val="single" w:sz="4" w:space="0" w:color="F0F0F0"/>
              <w:bottom w:val="single" w:sz="4" w:space="0" w:color="F0F0F0"/>
              <w:right w:val="nil"/>
            </w:tcBorders>
            <w:shd w:val="clear" w:color="auto" w:fill="909090"/>
            <w:tcMar>
              <w:left w:w="67" w:type="dxa"/>
              <w:right w:w="67" w:type="dxa"/>
            </w:tcMar>
          </w:tcPr>
          <w:p w14:paraId="4D424D27"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0.38931</w:t>
            </w:r>
          </w:p>
        </w:tc>
        <w:tc>
          <w:tcPr>
            <w:tcW w:w="1250" w:type="dxa"/>
            <w:tcBorders>
              <w:top w:val="nil"/>
              <w:left w:val="single" w:sz="4" w:space="0" w:color="F0F0F0"/>
              <w:bottom w:val="single" w:sz="4" w:space="0" w:color="F0F0F0"/>
              <w:right w:val="nil"/>
            </w:tcBorders>
            <w:shd w:val="clear" w:color="auto" w:fill="909090"/>
            <w:tcMar>
              <w:left w:w="67" w:type="dxa"/>
              <w:right w:w="67" w:type="dxa"/>
            </w:tcMar>
          </w:tcPr>
          <w:p w14:paraId="0396B2E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0.07412</w:t>
            </w:r>
          </w:p>
        </w:tc>
        <w:tc>
          <w:tcPr>
            <w:tcW w:w="979" w:type="dxa"/>
            <w:tcBorders>
              <w:top w:val="nil"/>
              <w:left w:val="single" w:sz="4" w:space="0" w:color="F0F0F0"/>
              <w:bottom w:val="single" w:sz="4" w:space="0" w:color="F0F0F0"/>
              <w:right w:val="nil"/>
            </w:tcBorders>
            <w:shd w:val="clear" w:color="auto" w:fill="909090"/>
            <w:tcMar>
              <w:left w:w="67" w:type="dxa"/>
              <w:right w:w="67" w:type="dxa"/>
            </w:tcMar>
          </w:tcPr>
          <w:p w14:paraId="47590FD2"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5.25</w:t>
            </w:r>
          </w:p>
        </w:tc>
        <w:tc>
          <w:tcPr>
            <w:tcW w:w="930" w:type="dxa"/>
            <w:tcBorders>
              <w:top w:val="nil"/>
              <w:left w:val="single" w:sz="4" w:space="0" w:color="F0F0F0"/>
              <w:bottom w:val="single" w:sz="4" w:space="0" w:color="F0F0F0"/>
              <w:right w:val="nil"/>
            </w:tcBorders>
            <w:shd w:val="clear" w:color="auto" w:fill="909090"/>
            <w:tcMar>
              <w:left w:w="67" w:type="dxa"/>
              <w:right w:w="67" w:type="dxa"/>
            </w:tcMar>
          </w:tcPr>
          <w:p w14:paraId="3EC0B9F7"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&lt;.0001</w:t>
            </w:r>
          </w:p>
        </w:tc>
        <w:tc>
          <w:tcPr>
            <w:tcW w:w="1027" w:type="dxa"/>
            <w:tcBorders>
              <w:top w:val="nil"/>
              <w:left w:val="single" w:sz="4" w:space="0" w:color="F0F0F0"/>
              <w:bottom w:val="single" w:sz="4" w:space="0" w:color="F0F0F0"/>
              <w:right w:val="nil"/>
            </w:tcBorders>
            <w:shd w:val="clear" w:color="auto" w:fill="909090"/>
            <w:tcMar>
              <w:left w:w="67" w:type="dxa"/>
              <w:right w:w="67" w:type="dxa"/>
            </w:tcMar>
          </w:tcPr>
          <w:p w14:paraId="02AB07EF"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0.24312</w:t>
            </w:r>
          </w:p>
        </w:tc>
        <w:tc>
          <w:tcPr>
            <w:tcW w:w="1087" w:type="dxa"/>
            <w:tcBorders>
              <w:top w:val="nil"/>
              <w:left w:val="single" w:sz="4" w:space="0" w:color="F0F0F0"/>
              <w:bottom w:val="single" w:sz="4" w:space="0" w:color="F0F0F0"/>
              <w:right w:val="single" w:sz="4" w:space="0" w:color="000000"/>
            </w:tcBorders>
            <w:shd w:val="clear" w:color="auto" w:fill="909090"/>
            <w:tcMar>
              <w:left w:w="67" w:type="dxa"/>
              <w:right w:w="67" w:type="dxa"/>
            </w:tcMar>
          </w:tcPr>
          <w:p w14:paraId="765C0F12"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0.53550</w:t>
            </w:r>
          </w:p>
        </w:tc>
      </w:tr>
      <w:tr w:rsidR="00CB0A6E" w:rsidRPr="00CB0A6E" w14:paraId="6A7E7DFA" w14:textId="77777777" w:rsidTr="00677D73">
        <w:trPr>
          <w:cantSplit/>
          <w:jc w:val="center"/>
        </w:trPr>
        <w:tc>
          <w:tcPr>
            <w:tcW w:w="1220" w:type="dxa"/>
            <w:tcBorders>
              <w:top w:val="nil"/>
              <w:left w:val="single" w:sz="4" w:space="0" w:color="000000"/>
              <w:bottom w:val="single" w:sz="4" w:space="0" w:color="F0F0F0"/>
              <w:right w:val="nil"/>
            </w:tcBorders>
            <w:shd w:val="clear" w:color="auto" w:fill="D2D2D2"/>
            <w:tcMar>
              <w:left w:w="67" w:type="dxa"/>
              <w:right w:w="67" w:type="dxa"/>
            </w:tcMar>
          </w:tcPr>
          <w:p w14:paraId="5C0842A9"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female</w:t>
            </w:r>
          </w:p>
        </w:tc>
        <w:tc>
          <w:tcPr>
            <w:tcW w:w="2099" w:type="dxa"/>
            <w:tcBorders>
              <w:top w:val="nil"/>
              <w:left w:val="single" w:sz="4" w:space="0" w:color="F0F0F0"/>
              <w:bottom w:val="single" w:sz="4" w:space="0" w:color="F0F0F0"/>
              <w:right w:val="nil"/>
            </w:tcBorders>
            <w:shd w:val="clear" w:color="auto" w:fill="909090"/>
            <w:tcMar>
              <w:left w:w="67" w:type="dxa"/>
              <w:right w:w="67" w:type="dxa"/>
            </w:tcMar>
          </w:tcPr>
          <w:p w14:paraId="43F237CB"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color w:val="FFFFFF"/>
              </w:rPr>
            </w:pPr>
          </w:p>
        </w:tc>
        <w:tc>
          <w:tcPr>
            <w:tcW w:w="485" w:type="dxa"/>
            <w:tcBorders>
              <w:top w:val="nil"/>
              <w:left w:val="single" w:sz="4" w:space="0" w:color="F0F0F0"/>
              <w:bottom w:val="single" w:sz="4" w:space="0" w:color="F0F0F0"/>
              <w:right w:val="nil"/>
            </w:tcBorders>
            <w:shd w:val="clear" w:color="auto" w:fill="909090"/>
            <w:tcMar>
              <w:left w:w="67" w:type="dxa"/>
              <w:right w:w="67" w:type="dxa"/>
            </w:tcMar>
          </w:tcPr>
          <w:p w14:paraId="3E533DE3"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w:t>
            </w:r>
          </w:p>
        </w:tc>
        <w:tc>
          <w:tcPr>
            <w:tcW w:w="1390" w:type="dxa"/>
            <w:tcBorders>
              <w:top w:val="nil"/>
              <w:left w:val="single" w:sz="4" w:space="0" w:color="F0F0F0"/>
              <w:bottom w:val="single" w:sz="4" w:space="0" w:color="F0F0F0"/>
              <w:right w:val="nil"/>
            </w:tcBorders>
            <w:shd w:val="clear" w:color="auto" w:fill="909090"/>
            <w:tcMar>
              <w:left w:w="67" w:type="dxa"/>
              <w:right w:w="67" w:type="dxa"/>
            </w:tcMar>
          </w:tcPr>
          <w:p w14:paraId="1A7A10D3"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-2.00976</w:t>
            </w:r>
          </w:p>
        </w:tc>
        <w:tc>
          <w:tcPr>
            <w:tcW w:w="1250" w:type="dxa"/>
            <w:tcBorders>
              <w:top w:val="nil"/>
              <w:left w:val="single" w:sz="4" w:space="0" w:color="F0F0F0"/>
              <w:bottom w:val="single" w:sz="4" w:space="0" w:color="F0F0F0"/>
              <w:right w:val="nil"/>
            </w:tcBorders>
            <w:shd w:val="clear" w:color="auto" w:fill="909090"/>
            <w:tcMar>
              <w:left w:w="67" w:type="dxa"/>
              <w:right w:w="67" w:type="dxa"/>
            </w:tcMar>
          </w:tcPr>
          <w:p w14:paraId="57E41C95"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1.02272</w:t>
            </w:r>
          </w:p>
        </w:tc>
        <w:tc>
          <w:tcPr>
            <w:tcW w:w="979" w:type="dxa"/>
            <w:tcBorders>
              <w:top w:val="nil"/>
              <w:left w:val="single" w:sz="4" w:space="0" w:color="F0F0F0"/>
              <w:bottom w:val="single" w:sz="4" w:space="0" w:color="F0F0F0"/>
              <w:right w:val="nil"/>
            </w:tcBorders>
            <w:shd w:val="clear" w:color="auto" w:fill="909090"/>
            <w:tcMar>
              <w:left w:w="67" w:type="dxa"/>
              <w:right w:w="67" w:type="dxa"/>
            </w:tcMar>
          </w:tcPr>
          <w:p w14:paraId="6529673A"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-1.97</w:t>
            </w:r>
          </w:p>
        </w:tc>
        <w:tc>
          <w:tcPr>
            <w:tcW w:w="930" w:type="dxa"/>
            <w:tcBorders>
              <w:top w:val="nil"/>
              <w:left w:val="single" w:sz="4" w:space="0" w:color="F0F0F0"/>
              <w:bottom w:val="single" w:sz="4" w:space="0" w:color="F0F0F0"/>
              <w:right w:val="nil"/>
            </w:tcBorders>
            <w:shd w:val="clear" w:color="auto" w:fill="909090"/>
            <w:tcMar>
              <w:left w:w="67" w:type="dxa"/>
              <w:right w:w="67" w:type="dxa"/>
            </w:tcMar>
          </w:tcPr>
          <w:p w14:paraId="006A19E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0.0508</w:t>
            </w:r>
          </w:p>
        </w:tc>
        <w:tc>
          <w:tcPr>
            <w:tcW w:w="1027" w:type="dxa"/>
            <w:tcBorders>
              <w:top w:val="nil"/>
              <w:left w:val="single" w:sz="4" w:space="0" w:color="F0F0F0"/>
              <w:bottom w:val="single" w:sz="4" w:space="0" w:color="F0F0F0"/>
              <w:right w:val="nil"/>
            </w:tcBorders>
            <w:shd w:val="clear" w:color="auto" w:fill="909090"/>
            <w:tcMar>
              <w:left w:w="67" w:type="dxa"/>
              <w:right w:w="67" w:type="dxa"/>
            </w:tcMar>
          </w:tcPr>
          <w:p w14:paraId="016F7F3E"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-4.02677</w:t>
            </w:r>
          </w:p>
        </w:tc>
        <w:tc>
          <w:tcPr>
            <w:tcW w:w="1087" w:type="dxa"/>
            <w:tcBorders>
              <w:top w:val="nil"/>
              <w:left w:val="single" w:sz="4" w:space="0" w:color="F0F0F0"/>
              <w:bottom w:val="single" w:sz="4" w:space="0" w:color="F0F0F0"/>
              <w:right w:val="single" w:sz="4" w:space="0" w:color="000000"/>
            </w:tcBorders>
            <w:shd w:val="clear" w:color="auto" w:fill="909090"/>
            <w:tcMar>
              <w:left w:w="67" w:type="dxa"/>
              <w:right w:w="67" w:type="dxa"/>
            </w:tcMar>
          </w:tcPr>
          <w:p w14:paraId="2D713156"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0.00724</w:t>
            </w:r>
          </w:p>
        </w:tc>
      </w:tr>
      <w:tr w:rsidR="00CB0A6E" w:rsidRPr="00CB0A6E" w14:paraId="703712EB" w14:textId="77777777" w:rsidTr="00677D73">
        <w:trPr>
          <w:cantSplit/>
          <w:jc w:val="center"/>
        </w:trPr>
        <w:tc>
          <w:tcPr>
            <w:tcW w:w="1220" w:type="dxa"/>
            <w:tcBorders>
              <w:top w:val="nil"/>
              <w:left w:val="single" w:sz="4" w:space="0" w:color="000000"/>
              <w:bottom w:val="single" w:sz="4" w:space="0" w:color="F0F0F0"/>
              <w:right w:val="nil"/>
            </w:tcBorders>
            <w:shd w:val="clear" w:color="auto" w:fill="D2D2D2"/>
            <w:tcMar>
              <w:left w:w="67" w:type="dxa"/>
              <w:right w:w="67" w:type="dxa"/>
            </w:tcMar>
          </w:tcPr>
          <w:p w14:paraId="11B3C730"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proofErr w:type="spellStart"/>
            <w:r w:rsidRPr="00CB0A6E">
              <w:rPr>
                <w:rFonts w:ascii="Arial" w:eastAsiaTheme="minorEastAsia" w:hAnsi="Arial" w:cs="Arial"/>
                <w:b/>
                <w:bCs/>
                <w:color w:val="A80000"/>
                <w:sz w:val="25"/>
                <w:szCs w:val="25"/>
              </w:rPr>
              <w:t>socst</w:t>
            </w:r>
            <w:proofErr w:type="spellEnd"/>
          </w:p>
        </w:tc>
        <w:tc>
          <w:tcPr>
            <w:tcW w:w="2099" w:type="dxa"/>
            <w:tcBorders>
              <w:top w:val="nil"/>
              <w:left w:val="single" w:sz="4" w:space="0" w:color="F0F0F0"/>
              <w:bottom w:val="single" w:sz="4" w:space="0" w:color="F0F0F0"/>
              <w:right w:val="nil"/>
            </w:tcBorders>
            <w:shd w:val="clear" w:color="auto" w:fill="909090"/>
            <w:tcMar>
              <w:left w:w="67" w:type="dxa"/>
              <w:right w:w="67" w:type="dxa"/>
            </w:tcMar>
          </w:tcPr>
          <w:p w14:paraId="38ED32B0"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color w:val="FFFFFF"/>
              </w:rPr>
            </w:pPr>
            <w:bookmarkStart w:id="1" w:name="_Hlk8506360"/>
            <w:r w:rsidRPr="00CB0A6E">
              <w:rPr>
                <w:rFonts w:ascii="Arial" w:eastAsiaTheme="minorEastAsia" w:hAnsi="Arial" w:cs="Arial"/>
                <w:color w:val="FFFFFF"/>
              </w:rPr>
              <w:t>social studies score</w:t>
            </w:r>
            <w:bookmarkEnd w:id="1"/>
          </w:p>
        </w:tc>
        <w:tc>
          <w:tcPr>
            <w:tcW w:w="485" w:type="dxa"/>
            <w:tcBorders>
              <w:top w:val="nil"/>
              <w:left w:val="single" w:sz="4" w:space="0" w:color="F0F0F0"/>
              <w:bottom w:val="single" w:sz="4" w:space="0" w:color="F0F0F0"/>
              <w:right w:val="nil"/>
            </w:tcBorders>
            <w:shd w:val="clear" w:color="auto" w:fill="909090"/>
            <w:tcMar>
              <w:left w:w="67" w:type="dxa"/>
              <w:right w:w="67" w:type="dxa"/>
            </w:tcMar>
          </w:tcPr>
          <w:p w14:paraId="7EBE50E4"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w:t>
            </w:r>
          </w:p>
        </w:tc>
        <w:tc>
          <w:tcPr>
            <w:tcW w:w="1390" w:type="dxa"/>
            <w:tcBorders>
              <w:top w:val="nil"/>
              <w:left w:val="single" w:sz="4" w:space="0" w:color="F0F0F0"/>
              <w:bottom w:val="single" w:sz="4" w:space="0" w:color="F0F0F0"/>
              <w:right w:val="nil"/>
            </w:tcBorders>
            <w:shd w:val="clear" w:color="auto" w:fill="909090"/>
            <w:tcMar>
              <w:left w:w="67" w:type="dxa"/>
              <w:right w:w="67" w:type="dxa"/>
            </w:tcMar>
          </w:tcPr>
          <w:p w14:paraId="66323B8E"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0.04984</w:t>
            </w:r>
          </w:p>
        </w:tc>
        <w:tc>
          <w:tcPr>
            <w:tcW w:w="1250" w:type="dxa"/>
            <w:tcBorders>
              <w:top w:val="nil"/>
              <w:left w:val="single" w:sz="4" w:space="0" w:color="F0F0F0"/>
              <w:bottom w:val="single" w:sz="4" w:space="0" w:color="F0F0F0"/>
              <w:right w:val="nil"/>
            </w:tcBorders>
            <w:shd w:val="clear" w:color="auto" w:fill="909090"/>
            <w:tcMar>
              <w:left w:w="67" w:type="dxa"/>
              <w:right w:w="67" w:type="dxa"/>
            </w:tcMar>
          </w:tcPr>
          <w:p w14:paraId="302392D3"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0.06223</w:t>
            </w:r>
          </w:p>
        </w:tc>
        <w:tc>
          <w:tcPr>
            <w:tcW w:w="979" w:type="dxa"/>
            <w:tcBorders>
              <w:top w:val="nil"/>
              <w:left w:val="single" w:sz="4" w:space="0" w:color="F0F0F0"/>
              <w:bottom w:val="single" w:sz="4" w:space="0" w:color="F0F0F0"/>
              <w:right w:val="nil"/>
            </w:tcBorders>
            <w:shd w:val="clear" w:color="auto" w:fill="909090"/>
            <w:tcMar>
              <w:left w:w="67" w:type="dxa"/>
              <w:right w:w="67" w:type="dxa"/>
            </w:tcMar>
          </w:tcPr>
          <w:p w14:paraId="5FC4732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0.80</w:t>
            </w:r>
          </w:p>
        </w:tc>
        <w:tc>
          <w:tcPr>
            <w:tcW w:w="930" w:type="dxa"/>
            <w:tcBorders>
              <w:top w:val="nil"/>
              <w:left w:val="single" w:sz="4" w:space="0" w:color="F0F0F0"/>
              <w:bottom w:val="single" w:sz="4" w:space="0" w:color="F0F0F0"/>
              <w:right w:val="nil"/>
            </w:tcBorders>
            <w:shd w:val="clear" w:color="auto" w:fill="909090"/>
            <w:tcMar>
              <w:left w:w="67" w:type="dxa"/>
              <w:right w:w="67" w:type="dxa"/>
            </w:tcMar>
          </w:tcPr>
          <w:p w14:paraId="0E81A7F6"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0.4241</w:t>
            </w:r>
          </w:p>
        </w:tc>
        <w:tc>
          <w:tcPr>
            <w:tcW w:w="1027" w:type="dxa"/>
            <w:tcBorders>
              <w:top w:val="nil"/>
              <w:left w:val="single" w:sz="4" w:space="0" w:color="F0F0F0"/>
              <w:bottom w:val="single" w:sz="4" w:space="0" w:color="F0F0F0"/>
              <w:right w:val="nil"/>
            </w:tcBorders>
            <w:shd w:val="clear" w:color="auto" w:fill="909090"/>
            <w:tcMar>
              <w:left w:w="67" w:type="dxa"/>
              <w:right w:w="67" w:type="dxa"/>
            </w:tcMar>
          </w:tcPr>
          <w:p w14:paraId="1F153C38"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-0.07289</w:t>
            </w:r>
          </w:p>
        </w:tc>
        <w:tc>
          <w:tcPr>
            <w:tcW w:w="1087" w:type="dxa"/>
            <w:tcBorders>
              <w:top w:val="nil"/>
              <w:left w:val="single" w:sz="4" w:space="0" w:color="F0F0F0"/>
              <w:bottom w:val="single" w:sz="4" w:space="0" w:color="F0F0F0"/>
              <w:right w:val="single" w:sz="4" w:space="0" w:color="000000"/>
            </w:tcBorders>
            <w:shd w:val="clear" w:color="auto" w:fill="909090"/>
            <w:tcMar>
              <w:left w:w="67" w:type="dxa"/>
              <w:right w:w="67" w:type="dxa"/>
            </w:tcMar>
          </w:tcPr>
          <w:p w14:paraId="0CB3FE7F"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0.17258</w:t>
            </w:r>
          </w:p>
        </w:tc>
      </w:tr>
      <w:tr w:rsidR="00CB0A6E" w:rsidRPr="00CB0A6E" w14:paraId="362F1F84" w14:textId="77777777" w:rsidTr="00677D73">
        <w:trPr>
          <w:cantSplit/>
          <w:jc w:val="center"/>
        </w:trPr>
        <w:tc>
          <w:tcPr>
            <w:tcW w:w="1220" w:type="dxa"/>
            <w:tcBorders>
              <w:top w:val="nil"/>
              <w:left w:val="single" w:sz="4" w:space="0" w:color="000000"/>
              <w:bottom w:val="single" w:sz="4" w:space="0" w:color="000000"/>
              <w:right w:val="nil"/>
            </w:tcBorders>
            <w:shd w:val="clear" w:color="auto" w:fill="D2D2D2"/>
            <w:tcMar>
              <w:left w:w="67" w:type="dxa"/>
              <w:right w:w="67" w:type="dxa"/>
            </w:tcMar>
          </w:tcPr>
          <w:p w14:paraId="0BDDB7D6"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b/>
                <w:bCs/>
                <w:color w:val="A80000"/>
                <w:sz w:val="25"/>
                <w:szCs w:val="25"/>
              </w:rPr>
            </w:pPr>
            <w:r w:rsidRPr="00CB0A6E">
              <w:rPr>
                <w:rFonts w:ascii="Arial" w:eastAsiaTheme="minorEastAsia" w:hAnsi="Arial" w:cs="Arial"/>
                <w:b/>
                <w:bCs/>
                <w:color w:val="A80000"/>
                <w:sz w:val="25"/>
                <w:szCs w:val="25"/>
              </w:rPr>
              <w:t>read</w:t>
            </w:r>
          </w:p>
        </w:tc>
        <w:tc>
          <w:tcPr>
            <w:tcW w:w="2099" w:type="dxa"/>
            <w:tcBorders>
              <w:top w:val="nil"/>
              <w:left w:val="single" w:sz="4" w:space="0" w:color="F0F0F0"/>
              <w:bottom w:val="single" w:sz="4" w:space="0" w:color="000000"/>
              <w:right w:val="nil"/>
            </w:tcBorders>
            <w:shd w:val="clear" w:color="auto" w:fill="909090"/>
            <w:tcMar>
              <w:left w:w="67" w:type="dxa"/>
              <w:right w:w="67" w:type="dxa"/>
            </w:tcMar>
          </w:tcPr>
          <w:p w14:paraId="53E246F6" w14:textId="77777777" w:rsidR="00CB0A6E" w:rsidRPr="00CB0A6E" w:rsidRDefault="00CB0A6E" w:rsidP="00CB0A6E">
            <w:pPr>
              <w:keepNext/>
              <w:autoSpaceDE w:val="0"/>
              <w:autoSpaceDN w:val="0"/>
              <w:adjustRightInd w:val="0"/>
              <w:spacing w:before="67" w:after="67" w:line="240" w:lineRule="auto"/>
              <w:rPr>
                <w:rFonts w:ascii="Arial" w:eastAsiaTheme="minorEastAsia" w:hAnsi="Arial" w:cs="Arial"/>
                <w:color w:val="FFFFFF"/>
              </w:rPr>
            </w:pPr>
            <w:r w:rsidRPr="00CB0A6E">
              <w:rPr>
                <w:rFonts w:ascii="Arial" w:eastAsiaTheme="minorEastAsia" w:hAnsi="Arial" w:cs="Arial"/>
                <w:color w:val="FFFFFF"/>
              </w:rPr>
              <w:t>reading score</w:t>
            </w:r>
          </w:p>
        </w:tc>
        <w:tc>
          <w:tcPr>
            <w:tcW w:w="485" w:type="dxa"/>
            <w:tcBorders>
              <w:top w:val="nil"/>
              <w:left w:val="single" w:sz="4" w:space="0" w:color="F0F0F0"/>
              <w:bottom w:val="single" w:sz="4" w:space="0" w:color="000000"/>
              <w:right w:val="nil"/>
            </w:tcBorders>
            <w:shd w:val="clear" w:color="auto" w:fill="909090"/>
            <w:tcMar>
              <w:left w:w="67" w:type="dxa"/>
              <w:right w:w="67" w:type="dxa"/>
            </w:tcMar>
          </w:tcPr>
          <w:p w14:paraId="2AC92A6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1</w:t>
            </w:r>
          </w:p>
        </w:tc>
        <w:tc>
          <w:tcPr>
            <w:tcW w:w="1390" w:type="dxa"/>
            <w:tcBorders>
              <w:top w:val="nil"/>
              <w:left w:val="single" w:sz="4" w:space="0" w:color="F0F0F0"/>
              <w:bottom w:val="single" w:sz="4" w:space="0" w:color="000000"/>
              <w:right w:val="nil"/>
            </w:tcBorders>
            <w:shd w:val="clear" w:color="auto" w:fill="909090"/>
            <w:tcMar>
              <w:left w:w="67" w:type="dxa"/>
              <w:right w:w="67" w:type="dxa"/>
            </w:tcMar>
          </w:tcPr>
          <w:p w14:paraId="026B8B02"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0.33530</w:t>
            </w:r>
          </w:p>
        </w:tc>
        <w:tc>
          <w:tcPr>
            <w:tcW w:w="1250" w:type="dxa"/>
            <w:tcBorders>
              <w:top w:val="nil"/>
              <w:left w:val="single" w:sz="4" w:space="0" w:color="F0F0F0"/>
              <w:bottom w:val="single" w:sz="4" w:space="0" w:color="000000"/>
              <w:right w:val="nil"/>
            </w:tcBorders>
            <w:shd w:val="clear" w:color="auto" w:fill="909090"/>
            <w:tcMar>
              <w:left w:w="67" w:type="dxa"/>
              <w:right w:w="67" w:type="dxa"/>
            </w:tcMar>
          </w:tcPr>
          <w:p w14:paraId="72C06EF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0.07278</w:t>
            </w:r>
          </w:p>
        </w:tc>
        <w:tc>
          <w:tcPr>
            <w:tcW w:w="979" w:type="dxa"/>
            <w:tcBorders>
              <w:top w:val="nil"/>
              <w:left w:val="single" w:sz="4" w:space="0" w:color="F0F0F0"/>
              <w:bottom w:val="single" w:sz="4" w:space="0" w:color="000000"/>
              <w:right w:val="nil"/>
            </w:tcBorders>
            <w:shd w:val="clear" w:color="auto" w:fill="909090"/>
            <w:tcMar>
              <w:left w:w="67" w:type="dxa"/>
              <w:right w:w="67" w:type="dxa"/>
            </w:tcMar>
          </w:tcPr>
          <w:p w14:paraId="5B6CFBA1"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4.61</w:t>
            </w:r>
          </w:p>
        </w:tc>
        <w:tc>
          <w:tcPr>
            <w:tcW w:w="930" w:type="dxa"/>
            <w:tcBorders>
              <w:top w:val="nil"/>
              <w:left w:val="single" w:sz="4" w:space="0" w:color="F0F0F0"/>
              <w:bottom w:val="single" w:sz="4" w:space="0" w:color="000000"/>
              <w:right w:val="nil"/>
            </w:tcBorders>
            <w:shd w:val="clear" w:color="auto" w:fill="909090"/>
            <w:tcMar>
              <w:left w:w="67" w:type="dxa"/>
              <w:right w:w="67" w:type="dxa"/>
            </w:tcMar>
          </w:tcPr>
          <w:p w14:paraId="7EFE256D"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&lt;.0001</w:t>
            </w:r>
          </w:p>
        </w:tc>
        <w:tc>
          <w:tcPr>
            <w:tcW w:w="1027" w:type="dxa"/>
            <w:tcBorders>
              <w:top w:val="nil"/>
              <w:left w:val="single" w:sz="4" w:space="0" w:color="F0F0F0"/>
              <w:bottom w:val="single" w:sz="4" w:space="0" w:color="000000"/>
              <w:right w:val="nil"/>
            </w:tcBorders>
            <w:shd w:val="clear" w:color="auto" w:fill="909090"/>
            <w:tcMar>
              <w:left w:w="67" w:type="dxa"/>
              <w:right w:w="67" w:type="dxa"/>
            </w:tcMar>
          </w:tcPr>
          <w:p w14:paraId="76EED3E9"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0.19177</w:t>
            </w:r>
          </w:p>
        </w:tc>
        <w:tc>
          <w:tcPr>
            <w:tcW w:w="1087" w:type="dxa"/>
            <w:tcBorders>
              <w:top w:val="nil"/>
              <w:left w:val="single" w:sz="4" w:space="0" w:color="F0F0F0"/>
              <w:bottom w:val="single" w:sz="4" w:space="0" w:color="000000"/>
              <w:right w:val="single" w:sz="4" w:space="0" w:color="000000"/>
            </w:tcBorders>
            <w:shd w:val="clear" w:color="auto" w:fill="909090"/>
            <w:tcMar>
              <w:left w:w="67" w:type="dxa"/>
              <w:right w:w="67" w:type="dxa"/>
            </w:tcMar>
          </w:tcPr>
          <w:p w14:paraId="434481AA" w14:textId="77777777" w:rsidR="00CB0A6E" w:rsidRPr="00CB0A6E" w:rsidRDefault="00CB0A6E" w:rsidP="00CB0A6E">
            <w:pPr>
              <w:keepNext/>
              <w:autoSpaceDE w:val="0"/>
              <w:autoSpaceDN w:val="0"/>
              <w:adjustRightInd w:val="0"/>
              <w:spacing w:before="67" w:after="67" w:line="240" w:lineRule="auto"/>
              <w:jc w:val="right"/>
              <w:rPr>
                <w:rFonts w:ascii="Arial" w:eastAsiaTheme="minorEastAsia" w:hAnsi="Arial" w:cs="Arial"/>
                <w:color w:val="FFFFFF"/>
              </w:rPr>
            </w:pPr>
            <w:r w:rsidRPr="00CB0A6E">
              <w:rPr>
                <w:rFonts w:ascii="Arial" w:eastAsiaTheme="minorEastAsia" w:hAnsi="Arial" w:cs="Arial"/>
                <w:color w:val="FFFFFF"/>
              </w:rPr>
              <w:t>0.47883</w:t>
            </w:r>
          </w:p>
        </w:tc>
      </w:tr>
    </w:tbl>
    <w:p w14:paraId="48D8CCBD" w14:textId="77777777" w:rsidR="00CB0A6E" w:rsidRPr="00CB0A6E" w:rsidRDefault="00CB0A6E" w:rsidP="00CB0A6E"/>
    <w:p w14:paraId="40335AEF" w14:textId="77777777" w:rsidR="00CB0A6E" w:rsidRPr="00CB0A6E" w:rsidRDefault="00CB0A6E" w:rsidP="00CB0A6E"/>
    <w:p w14:paraId="0D34485C" w14:textId="77777777" w:rsidR="00CB0A6E" w:rsidRPr="00CB0A6E" w:rsidRDefault="00CB0A6E" w:rsidP="00CB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rPr>
      </w:pPr>
      <w:r w:rsidRPr="00CB0A6E">
        <w:rPr>
          <w:rFonts w:ascii="Courier New" w:eastAsia="Times New Roman" w:hAnsi="Courier New" w:cs="Courier New"/>
          <w:b/>
          <w:bCs/>
          <w:color w:val="000000"/>
          <w:sz w:val="27"/>
          <w:szCs w:val="27"/>
        </w:rPr>
        <w:lastRenderedPageBreak/>
        <w:t xml:space="preserve"> </w:t>
      </w:r>
      <w:r w:rsidRPr="00CB0A6E">
        <w:rPr>
          <w:noProof/>
          <w:sz w:val="24"/>
          <w:szCs w:val="24"/>
        </w:rPr>
        <w:drawing>
          <wp:inline distT="0" distB="0" distL="0" distR="0" wp14:anchorId="042EBA3E" wp14:editId="0FAB7D92">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9C8BA7B" w14:textId="642F8AD7" w:rsidR="00CB0A6E" w:rsidRDefault="00CB0A6E" w:rsidP="00CB0A6E">
      <w:pPr>
        <w:rPr>
          <w:rFonts w:ascii="Arial" w:hAnsi="Arial" w:cs="Arial"/>
          <w:color w:val="000000"/>
          <w:sz w:val="20"/>
          <w:szCs w:val="20"/>
        </w:rPr>
      </w:pPr>
    </w:p>
    <w:p w14:paraId="0EEE47F4" w14:textId="00CD90DE" w:rsidR="00D114E6" w:rsidRPr="006F4AEE" w:rsidRDefault="00D114E6" w:rsidP="00CB0A6E">
      <w:pPr>
        <w:rPr>
          <w:rFonts w:ascii="Arial" w:hAnsi="Arial" w:cs="Arial"/>
          <w:b/>
          <w:color w:val="000000"/>
          <w:sz w:val="24"/>
          <w:szCs w:val="20"/>
        </w:rPr>
      </w:pPr>
      <w:r w:rsidRPr="006F4AEE">
        <w:rPr>
          <w:rFonts w:ascii="Arial" w:hAnsi="Arial" w:cs="Arial"/>
          <w:b/>
          <w:color w:val="000000"/>
          <w:sz w:val="24"/>
          <w:szCs w:val="20"/>
        </w:rPr>
        <w:t>Answer:</w:t>
      </w:r>
    </w:p>
    <w:p w14:paraId="48F1EE5F" w14:textId="77777777" w:rsidR="001D0601" w:rsidRPr="001D0601" w:rsidRDefault="001D0601" w:rsidP="001D0601">
      <w:pPr>
        <w:pStyle w:val="a3"/>
        <w:numPr>
          <w:ilvl w:val="0"/>
          <w:numId w:val="4"/>
        </w:numPr>
        <w:spacing w:after="200" w:line="276" w:lineRule="auto"/>
        <w:rPr>
          <w:rFonts w:ascii="Arial" w:hAnsi="Arial" w:cs="Arial"/>
          <w:color w:val="FF0000"/>
          <w:szCs w:val="20"/>
        </w:rPr>
      </w:pPr>
      <w:r w:rsidRPr="001D0601">
        <w:rPr>
          <w:rFonts w:ascii="Arial" w:hAnsi="Arial" w:cs="Arial"/>
          <w:color w:val="FF0000"/>
          <w:szCs w:val="20"/>
        </w:rPr>
        <w:t>How many students were scored?</w:t>
      </w:r>
    </w:p>
    <w:p w14:paraId="6BA8E3D8" w14:textId="0A06EA6B" w:rsidR="001D0601" w:rsidRPr="001D0601" w:rsidRDefault="00A91CE8" w:rsidP="001D0601">
      <w:pPr>
        <w:pStyle w:val="a3"/>
        <w:rPr>
          <w:rFonts w:ascii="Arial" w:hAnsi="Arial" w:cs="Arial"/>
          <w:color w:val="000000"/>
          <w:sz w:val="24"/>
          <w:szCs w:val="24"/>
        </w:rPr>
      </w:pPr>
      <w:r>
        <w:rPr>
          <w:rFonts w:ascii="Arial" w:hAnsi="Arial" w:cs="Arial"/>
          <w:color w:val="000000"/>
          <w:sz w:val="24"/>
          <w:szCs w:val="24"/>
        </w:rPr>
        <w:t>There</w:t>
      </w:r>
      <w:r w:rsidR="001D0601" w:rsidRPr="001D0601">
        <w:rPr>
          <w:rFonts w:ascii="Arial" w:hAnsi="Arial" w:cs="Arial"/>
          <w:color w:val="000000"/>
          <w:sz w:val="24"/>
          <w:szCs w:val="24"/>
        </w:rPr>
        <w:t xml:space="preserve"> are 200 students scored</w:t>
      </w:r>
      <w:r>
        <w:rPr>
          <w:rFonts w:ascii="Arial" w:hAnsi="Arial" w:cs="Arial"/>
          <w:color w:val="000000"/>
          <w:sz w:val="24"/>
          <w:szCs w:val="24"/>
        </w:rPr>
        <w:t xml:space="preserve"> since the number of students is the number of </w:t>
      </w:r>
      <w:r w:rsidRPr="00B86158">
        <w:rPr>
          <w:rFonts w:ascii="Arial" w:hAnsi="Arial" w:cs="Arial"/>
          <w:color w:val="000000"/>
          <w:sz w:val="24"/>
          <w:szCs w:val="24"/>
        </w:rPr>
        <w:t>corrected total</w:t>
      </w:r>
      <w:r>
        <w:rPr>
          <w:rFonts w:ascii="Arial" w:hAnsi="Arial" w:cs="Arial"/>
          <w:color w:val="000000"/>
          <w:sz w:val="24"/>
          <w:szCs w:val="24"/>
        </w:rPr>
        <w:t>ly</w:t>
      </w:r>
      <w:r w:rsidRPr="00B86158">
        <w:rPr>
          <w:rFonts w:ascii="Arial" w:hAnsi="Arial" w:cs="Arial"/>
          <w:color w:val="000000"/>
          <w:sz w:val="24"/>
          <w:szCs w:val="24"/>
        </w:rPr>
        <w:t xml:space="preserve"> plus 1</w:t>
      </w:r>
      <w:r>
        <w:rPr>
          <w:rFonts w:ascii="Arial" w:hAnsi="Arial" w:cs="Arial"/>
          <w:color w:val="000000"/>
          <w:sz w:val="24"/>
          <w:szCs w:val="24"/>
        </w:rPr>
        <w:t>.</w:t>
      </w:r>
    </w:p>
    <w:p w14:paraId="4939B514" w14:textId="77777777" w:rsidR="001D0601" w:rsidRPr="001D0601" w:rsidRDefault="001D0601" w:rsidP="001D0601">
      <w:pPr>
        <w:pStyle w:val="a3"/>
        <w:numPr>
          <w:ilvl w:val="0"/>
          <w:numId w:val="4"/>
        </w:numPr>
        <w:spacing w:after="200" w:line="276" w:lineRule="auto"/>
        <w:rPr>
          <w:rFonts w:ascii="Arial" w:hAnsi="Arial" w:cs="Arial"/>
          <w:color w:val="FF0000"/>
          <w:szCs w:val="20"/>
        </w:rPr>
      </w:pPr>
      <w:r w:rsidRPr="001D0601">
        <w:rPr>
          <w:rFonts w:ascii="Arial" w:hAnsi="Arial" w:cs="Arial"/>
          <w:color w:val="FF0000"/>
          <w:szCs w:val="20"/>
        </w:rPr>
        <w:t>Is the overall model significant?</w:t>
      </w:r>
    </w:p>
    <w:p w14:paraId="45E4916A" w14:textId="756F98E4" w:rsidR="001D0601" w:rsidRPr="00992BE5" w:rsidRDefault="001D0601" w:rsidP="001D0601">
      <w:pPr>
        <w:pStyle w:val="a3"/>
        <w:rPr>
          <w:rFonts w:ascii="Arial" w:hAnsi="Arial" w:cs="Arial"/>
          <w:color w:val="000000"/>
          <w:sz w:val="24"/>
          <w:szCs w:val="24"/>
        </w:rPr>
      </w:pPr>
      <w:r>
        <w:rPr>
          <w:rFonts w:ascii="Arial" w:hAnsi="Arial" w:cs="Arial"/>
          <w:color w:val="000000"/>
          <w:sz w:val="24"/>
          <w:szCs w:val="24"/>
        </w:rPr>
        <w:t>T</w:t>
      </w:r>
      <w:r w:rsidRPr="00992BE5">
        <w:rPr>
          <w:rFonts w:ascii="Arial" w:hAnsi="Arial" w:cs="Arial"/>
          <w:color w:val="000000"/>
          <w:sz w:val="24"/>
          <w:szCs w:val="24"/>
        </w:rPr>
        <w:t xml:space="preserve">he </w:t>
      </w:r>
      <w:r>
        <w:rPr>
          <w:rFonts w:ascii="Arial" w:hAnsi="Arial" w:cs="Arial"/>
          <w:color w:val="000000"/>
          <w:sz w:val="24"/>
          <w:szCs w:val="24"/>
        </w:rPr>
        <w:t xml:space="preserve">overall </w:t>
      </w:r>
      <w:r w:rsidRPr="00992BE5">
        <w:rPr>
          <w:rFonts w:ascii="Arial" w:hAnsi="Arial" w:cs="Arial"/>
          <w:color w:val="000000"/>
          <w:sz w:val="24"/>
          <w:szCs w:val="24"/>
        </w:rPr>
        <w:t>model is significant</w:t>
      </w:r>
      <w:r>
        <w:rPr>
          <w:rFonts w:ascii="Arial" w:hAnsi="Arial" w:cs="Arial"/>
          <w:color w:val="000000"/>
          <w:sz w:val="24"/>
          <w:szCs w:val="24"/>
        </w:rPr>
        <w:t xml:space="preserve"> because </w:t>
      </w:r>
      <w:proofErr w:type="spellStart"/>
      <w:r w:rsidRPr="001D0601">
        <w:rPr>
          <w:rFonts w:ascii="Arial" w:hAnsi="Arial" w:cs="Arial"/>
          <w:color w:val="000000"/>
          <w:sz w:val="24"/>
          <w:szCs w:val="24"/>
        </w:rPr>
        <w:t>Pr</w:t>
      </w:r>
      <w:proofErr w:type="spellEnd"/>
      <w:r w:rsidRPr="001D0601">
        <w:rPr>
          <w:rFonts w:ascii="Arial" w:hAnsi="Arial" w:cs="Arial"/>
          <w:color w:val="000000"/>
          <w:sz w:val="24"/>
          <w:szCs w:val="24"/>
        </w:rPr>
        <w:t>&lt;0.0001</w:t>
      </w:r>
      <w:r>
        <w:rPr>
          <w:rFonts w:ascii="Arial" w:hAnsi="Arial" w:cs="Arial"/>
          <w:color w:val="000000"/>
          <w:sz w:val="24"/>
          <w:szCs w:val="24"/>
        </w:rPr>
        <w:t>.</w:t>
      </w:r>
    </w:p>
    <w:p w14:paraId="6CAB5E7B" w14:textId="77777777" w:rsidR="001D0601" w:rsidRPr="001D0601" w:rsidRDefault="001D0601" w:rsidP="001D0601">
      <w:pPr>
        <w:pStyle w:val="a3"/>
        <w:numPr>
          <w:ilvl w:val="0"/>
          <w:numId w:val="4"/>
        </w:numPr>
        <w:spacing w:after="200" w:line="276" w:lineRule="auto"/>
        <w:rPr>
          <w:rFonts w:ascii="Arial" w:hAnsi="Arial" w:cs="Arial"/>
          <w:color w:val="FF0000"/>
          <w:szCs w:val="20"/>
        </w:rPr>
      </w:pPr>
      <w:r w:rsidRPr="001D0601">
        <w:rPr>
          <w:rFonts w:ascii="Arial" w:hAnsi="Arial" w:cs="Arial"/>
          <w:color w:val="FF0000"/>
          <w:szCs w:val="20"/>
        </w:rPr>
        <w:t>What is the F-value (1-?)?</w:t>
      </w:r>
    </w:p>
    <w:p w14:paraId="05547FC3" w14:textId="77777777" w:rsidR="001D0601" w:rsidRPr="00992BE5" w:rsidRDefault="001D0601" w:rsidP="001D0601">
      <w:pPr>
        <w:pStyle w:val="a3"/>
        <w:rPr>
          <w:rFonts w:ascii="Arial" w:hAnsi="Arial" w:cs="Arial"/>
          <w:color w:val="000000"/>
          <w:sz w:val="24"/>
          <w:szCs w:val="24"/>
        </w:rPr>
      </w:pPr>
      <w:r w:rsidRPr="00992BE5">
        <w:rPr>
          <w:rFonts w:ascii="Arial" w:hAnsi="Arial" w:cs="Arial"/>
          <w:color w:val="000000"/>
          <w:sz w:val="24"/>
          <w:szCs w:val="24"/>
        </w:rPr>
        <w:t>F-value=MSR/MSE=2385.93019</w:t>
      </w:r>
      <w:proofErr w:type="gramStart"/>
      <w:r w:rsidRPr="00992BE5">
        <w:rPr>
          <w:rFonts w:ascii="Arial" w:hAnsi="Arial" w:cs="Arial"/>
          <w:color w:val="000000"/>
          <w:sz w:val="24"/>
          <w:szCs w:val="24"/>
        </w:rPr>
        <w:t>/(</w:t>
      </w:r>
      <w:proofErr w:type="gramEnd"/>
      <w:r w:rsidRPr="00992BE5">
        <w:rPr>
          <w:rFonts w:ascii="Arial" w:hAnsi="Arial" w:cs="Arial"/>
          <w:color w:val="000000"/>
          <w:sz w:val="24"/>
          <w:szCs w:val="24"/>
        </w:rPr>
        <w:t>7.14817)^2=</w:t>
      </w:r>
      <w:r w:rsidRPr="001D0601">
        <w:rPr>
          <w:rFonts w:ascii="Arial" w:hAnsi="Arial" w:cs="Arial"/>
          <w:color w:val="000000"/>
          <w:sz w:val="24"/>
          <w:szCs w:val="24"/>
        </w:rPr>
        <w:t>46.69477</w:t>
      </w:r>
    </w:p>
    <w:p w14:paraId="15B5FEAF" w14:textId="77777777" w:rsidR="001D0601" w:rsidRPr="001D0601" w:rsidRDefault="001D0601" w:rsidP="001D0601">
      <w:pPr>
        <w:pStyle w:val="a3"/>
        <w:numPr>
          <w:ilvl w:val="0"/>
          <w:numId w:val="4"/>
        </w:numPr>
        <w:spacing w:after="200" w:line="276" w:lineRule="auto"/>
        <w:rPr>
          <w:rFonts w:ascii="Arial" w:hAnsi="Arial" w:cs="Arial"/>
          <w:color w:val="FF0000"/>
          <w:szCs w:val="20"/>
        </w:rPr>
      </w:pPr>
      <w:r w:rsidRPr="001D0601">
        <w:rPr>
          <w:rFonts w:ascii="Arial" w:hAnsi="Arial" w:cs="Arial"/>
          <w:color w:val="FF0000"/>
          <w:szCs w:val="20"/>
        </w:rPr>
        <w:lastRenderedPageBreak/>
        <w:t xml:space="preserve">What is the R-square for this model (2-?)? </w:t>
      </w:r>
    </w:p>
    <w:p w14:paraId="01F844D0" w14:textId="77777777" w:rsidR="001D0601" w:rsidRPr="00992BE5" w:rsidRDefault="001D0601" w:rsidP="001D0601">
      <w:pPr>
        <w:pStyle w:val="a3"/>
        <w:rPr>
          <w:rFonts w:ascii="Arial" w:hAnsi="Arial" w:cs="Arial"/>
          <w:color w:val="000000"/>
          <w:sz w:val="24"/>
          <w:szCs w:val="24"/>
        </w:rPr>
      </w:pPr>
      <w:r w:rsidRPr="00992BE5">
        <w:rPr>
          <w:rFonts w:ascii="Arial" w:hAnsi="Arial" w:cs="Arial"/>
          <w:color w:val="000000"/>
          <w:sz w:val="24"/>
          <w:szCs w:val="24"/>
        </w:rPr>
        <w:t>R-square=SSR/SST=9543.72074/19508=0.4892</w:t>
      </w:r>
    </w:p>
    <w:p w14:paraId="2C748CBF" w14:textId="77777777" w:rsidR="001D0601" w:rsidRDefault="001D0601" w:rsidP="001D0601">
      <w:pPr>
        <w:pStyle w:val="a3"/>
        <w:numPr>
          <w:ilvl w:val="0"/>
          <w:numId w:val="4"/>
        </w:numPr>
        <w:spacing w:after="200" w:line="276" w:lineRule="auto"/>
        <w:rPr>
          <w:rFonts w:ascii="Arial" w:hAnsi="Arial" w:cs="Arial"/>
          <w:color w:val="000000"/>
          <w:sz w:val="20"/>
          <w:szCs w:val="20"/>
        </w:rPr>
      </w:pPr>
      <w:r w:rsidRPr="001D0601">
        <w:rPr>
          <w:rFonts w:ascii="Arial" w:hAnsi="Arial" w:cs="Arial"/>
          <w:color w:val="FF0000"/>
          <w:szCs w:val="20"/>
        </w:rPr>
        <w:t>What is the formula for this model?</w:t>
      </w:r>
    </w:p>
    <w:p w14:paraId="0E48432C" w14:textId="77777777" w:rsidR="001D0601" w:rsidRPr="00992BE5" w:rsidRDefault="001D0601" w:rsidP="001D0601">
      <w:pPr>
        <w:pStyle w:val="a3"/>
        <w:rPr>
          <w:rFonts w:ascii="Arial" w:hAnsi="Arial" w:cs="Arial"/>
          <w:color w:val="000000"/>
          <w:sz w:val="24"/>
          <w:szCs w:val="24"/>
        </w:rPr>
      </w:pPr>
      <w:r w:rsidRPr="00992BE5">
        <w:rPr>
          <w:rFonts w:ascii="Arial" w:hAnsi="Arial" w:cs="Arial"/>
          <w:color w:val="000000"/>
          <w:sz w:val="24"/>
          <w:szCs w:val="24"/>
        </w:rPr>
        <w:t>Y=12.32529+0.38931*math-2.00976*female+0.04984*socst+0.33530*read</w:t>
      </w:r>
    </w:p>
    <w:p w14:paraId="0545B9EB" w14:textId="77777777" w:rsidR="001D0601" w:rsidRPr="001D0601" w:rsidRDefault="001D0601" w:rsidP="001D0601">
      <w:pPr>
        <w:pStyle w:val="a3"/>
        <w:numPr>
          <w:ilvl w:val="0"/>
          <w:numId w:val="4"/>
        </w:numPr>
        <w:spacing w:after="200" w:line="276" w:lineRule="auto"/>
        <w:rPr>
          <w:rFonts w:ascii="Arial" w:hAnsi="Arial" w:cs="Arial"/>
          <w:color w:val="FF0000"/>
          <w:szCs w:val="20"/>
        </w:rPr>
      </w:pPr>
      <w:r w:rsidRPr="001D0601">
        <w:rPr>
          <w:rFonts w:ascii="Arial" w:hAnsi="Arial" w:cs="Arial"/>
          <w:color w:val="FF0000"/>
          <w:szCs w:val="20"/>
        </w:rPr>
        <w:t>Is this a good model? Why or why not?</w:t>
      </w:r>
    </w:p>
    <w:p w14:paraId="5EFA120F" w14:textId="64AD8647" w:rsidR="001D0601" w:rsidRPr="00992BE5" w:rsidRDefault="00E71F78" w:rsidP="001D0601">
      <w:pPr>
        <w:pStyle w:val="a3"/>
        <w:rPr>
          <w:rFonts w:ascii="Arial" w:hAnsi="Arial" w:cs="Arial"/>
          <w:color w:val="000000"/>
          <w:sz w:val="24"/>
          <w:szCs w:val="24"/>
        </w:rPr>
      </w:pPr>
      <w:r>
        <w:rPr>
          <w:rFonts w:ascii="Arial" w:hAnsi="Arial" w:cs="Arial"/>
          <w:color w:val="000000"/>
          <w:sz w:val="24"/>
          <w:szCs w:val="24"/>
        </w:rPr>
        <w:t>This</w:t>
      </w:r>
      <w:r w:rsidR="001D0601" w:rsidRPr="00992BE5">
        <w:rPr>
          <w:rFonts w:ascii="Arial" w:hAnsi="Arial" w:cs="Arial"/>
          <w:color w:val="000000"/>
          <w:sz w:val="24"/>
          <w:szCs w:val="24"/>
        </w:rPr>
        <w:t xml:space="preserve"> is not a good model</w:t>
      </w:r>
      <w:r>
        <w:rPr>
          <w:rFonts w:ascii="Arial" w:hAnsi="Arial" w:cs="Arial"/>
          <w:color w:val="000000"/>
          <w:sz w:val="24"/>
          <w:szCs w:val="24"/>
        </w:rPr>
        <w:t xml:space="preserve">. Even if it </w:t>
      </w:r>
      <w:r w:rsidRPr="00992BE5">
        <w:rPr>
          <w:rFonts w:ascii="Arial" w:hAnsi="Arial" w:cs="Arial"/>
          <w:color w:val="000000"/>
          <w:sz w:val="24"/>
          <w:szCs w:val="24"/>
        </w:rPr>
        <w:t>is significant and the residual distributes evenly</w:t>
      </w:r>
      <w:r>
        <w:rPr>
          <w:rFonts w:ascii="Arial" w:hAnsi="Arial" w:cs="Arial"/>
          <w:color w:val="000000"/>
          <w:sz w:val="24"/>
          <w:szCs w:val="24"/>
        </w:rPr>
        <w:t xml:space="preserve">. But </w:t>
      </w:r>
      <w:r w:rsidRPr="00992BE5">
        <w:rPr>
          <w:rFonts w:ascii="Arial" w:hAnsi="Arial" w:cs="Arial"/>
          <w:color w:val="000000"/>
          <w:sz w:val="24"/>
          <w:szCs w:val="24"/>
        </w:rPr>
        <w:t xml:space="preserve">the coefficients of variables are not that significant, especially the </w:t>
      </w:r>
      <w:proofErr w:type="spellStart"/>
      <w:r w:rsidRPr="00992BE5">
        <w:rPr>
          <w:rFonts w:ascii="Arial" w:hAnsi="Arial" w:cs="Arial"/>
          <w:color w:val="000000"/>
          <w:sz w:val="24"/>
          <w:szCs w:val="24"/>
        </w:rPr>
        <w:t>Pr</w:t>
      </w:r>
      <w:proofErr w:type="spellEnd"/>
      <w:r w:rsidRPr="00992BE5">
        <w:rPr>
          <w:rFonts w:ascii="Arial" w:hAnsi="Arial" w:cs="Arial"/>
          <w:color w:val="000000"/>
          <w:sz w:val="24"/>
          <w:szCs w:val="24"/>
        </w:rPr>
        <w:t xml:space="preserve"> for </w:t>
      </w:r>
      <w:proofErr w:type="spellStart"/>
      <w:r w:rsidRPr="00992BE5">
        <w:rPr>
          <w:rFonts w:ascii="Arial" w:hAnsi="Arial" w:cs="Arial"/>
          <w:color w:val="000000"/>
          <w:sz w:val="24"/>
          <w:szCs w:val="24"/>
        </w:rPr>
        <w:t>socst</w:t>
      </w:r>
      <w:proofErr w:type="spellEnd"/>
      <w:r w:rsidRPr="00992BE5">
        <w:rPr>
          <w:rFonts w:ascii="Arial" w:hAnsi="Arial" w:cs="Arial"/>
          <w:color w:val="000000"/>
          <w:sz w:val="24"/>
          <w:szCs w:val="24"/>
        </w:rPr>
        <w:t xml:space="preserve"> is 0.424</w:t>
      </w:r>
      <w:r>
        <w:rPr>
          <w:rFonts w:ascii="Arial" w:hAnsi="Arial" w:cs="Arial"/>
          <w:color w:val="000000"/>
          <w:sz w:val="24"/>
          <w:szCs w:val="24"/>
        </w:rPr>
        <w:t xml:space="preserve">1. So </w:t>
      </w:r>
      <w:proofErr w:type="spellStart"/>
      <w:r>
        <w:rPr>
          <w:rFonts w:ascii="Arial" w:hAnsi="Arial" w:cs="Arial"/>
          <w:color w:val="000000"/>
          <w:sz w:val="24"/>
          <w:szCs w:val="24"/>
        </w:rPr>
        <w:t>ingeneral</w:t>
      </w:r>
      <w:proofErr w:type="spellEnd"/>
      <w:r>
        <w:rPr>
          <w:rFonts w:ascii="Arial" w:hAnsi="Arial" w:cs="Arial"/>
          <w:color w:val="000000"/>
          <w:sz w:val="24"/>
          <w:szCs w:val="24"/>
        </w:rPr>
        <w:t xml:space="preserve"> it is not a good model.</w:t>
      </w:r>
    </w:p>
    <w:p w14:paraId="3A93B14D" w14:textId="77777777" w:rsidR="001D0601" w:rsidRPr="001D0601" w:rsidRDefault="001D0601" w:rsidP="001D0601">
      <w:pPr>
        <w:pStyle w:val="a3"/>
        <w:numPr>
          <w:ilvl w:val="0"/>
          <w:numId w:val="4"/>
        </w:numPr>
        <w:spacing w:after="200" w:line="276" w:lineRule="auto"/>
        <w:rPr>
          <w:rFonts w:ascii="Arial" w:hAnsi="Arial" w:cs="Arial"/>
          <w:color w:val="FF0000"/>
          <w:szCs w:val="20"/>
        </w:rPr>
      </w:pPr>
      <w:r w:rsidRPr="001D0601">
        <w:rPr>
          <w:rFonts w:ascii="Arial" w:hAnsi="Arial" w:cs="Arial"/>
          <w:color w:val="FF0000"/>
          <w:szCs w:val="20"/>
        </w:rPr>
        <w:t>Would you change the model? If yes, How?</w:t>
      </w:r>
    </w:p>
    <w:p w14:paraId="4F05A75F" w14:textId="17D30BD1" w:rsidR="001D0601" w:rsidRPr="00992BE5" w:rsidRDefault="001D0601" w:rsidP="001D0601">
      <w:pPr>
        <w:pStyle w:val="a3"/>
        <w:rPr>
          <w:rFonts w:ascii="Arial" w:hAnsi="Arial" w:cs="Arial"/>
          <w:color w:val="000000"/>
          <w:sz w:val="24"/>
          <w:szCs w:val="24"/>
        </w:rPr>
      </w:pPr>
      <w:r w:rsidRPr="00992BE5">
        <w:rPr>
          <w:rFonts w:ascii="Arial" w:hAnsi="Arial" w:cs="Arial"/>
          <w:color w:val="000000"/>
          <w:sz w:val="24"/>
          <w:szCs w:val="24"/>
        </w:rPr>
        <w:t xml:space="preserve">Yes. </w:t>
      </w:r>
      <w:r w:rsidR="00E0677A">
        <w:rPr>
          <w:rFonts w:ascii="Arial" w:hAnsi="Arial" w:cs="Arial"/>
          <w:color w:val="000000"/>
          <w:sz w:val="24"/>
          <w:szCs w:val="24"/>
        </w:rPr>
        <w:t xml:space="preserve"> I would </w:t>
      </w:r>
      <w:r w:rsidRPr="00992BE5">
        <w:rPr>
          <w:rFonts w:ascii="Arial" w:hAnsi="Arial" w:cs="Arial"/>
          <w:color w:val="000000"/>
          <w:sz w:val="24"/>
          <w:szCs w:val="24"/>
        </w:rPr>
        <w:t xml:space="preserve">remove the variable </w:t>
      </w:r>
      <w:proofErr w:type="spellStart"/>
      <w:r w:rsidRPr="00992BE5">
        <w:rPr>
          <w:rFonts w:ascii="Arial" w:hAnsi="Arial" w:cs="Arial"/>
          <w:color w:val="000000"/>
          <w:sz w:val="24"/>
          <w:szCs w:val="24"/>
        </w:rPr>
        <w:t>socst</w:t>
      </w:r>
      <w:proofErr w:type="spellEnd"/>
      <w:r w:rsidR="00E0677A">
        <w:rPr>
          <w:rFonts w:ascii="Arial" w:hAnsi="Arial" w:cs="Arial"/>
          <w:color w:val="000000"/>
          <w:sz w:val="24"/>
          <w:szCs w:val="24"/>
        </w:rPr>
        <w:t>-</w:t>
      </w:r>
      <w:r w:rsidR="00E0677A" w:rsidRPr="00E0677A">
        <w:rPr>
          <w:rFonts w:ascii="Arial" w:hAnsi="Arial" w:cs="Arial"/>
          <w:color w:val="000000"/>
          <w:sz w:val="24"/>
          <w:szCs w:val="24"/>
        </w:rPr>
        <w:t>social studies score</w:t>
      </w:r>
      <w:r w:rsidR="00E0677A">
        <w:rPr>
          <w:rFonts w:ascii="Arial" w:hAnsi="Arial" w:cs="Arial"/>
          <w:color w:val="000000"/>
          <w:sz w:val="24"/>
          <w:szCs w:val="24"/>
        </w:rPr>
        <w:t xml:space="preserve"> b</w:t>
      </w:r>
      <w:r w:rsidRPr="00992BE5">
        <w:rPr>
          <w:rFonts w:ascii="Arial" w:hAnsi="Arial" w:cs="Arial"/>
          <w:color w:val="000000"/>
          <w:sz w:val="24"/>
          <w:szCs w:val="24"/>
        </w:rPr>
        <w:t>ecause the variable is not significant</w:t>
      </w:r>
      <w:r w:rsidR="00E0677A">
        <w:rPr>
          <w:rFonts w:ascii="Arial" w:hAnsi="Arial" w:cs="Arial"/>
          <w:color w:val="000000"/>
          <w:sz w:val="24"/>
          <w:szCs w:val="24"/>
        </w:rPr>
        <w:t>.</w:t>
      </w:r>
    </w:p>
    <w:p w14:paraId="693B4B6B" w14:textId="77777777" w:rsidR="00D114E6" w:rsidRDefault="00D114E6" w:rsidP="00CB0A6E">
      <w:pPr>
        <w:rPr>
          <w:rFonts w:ascii="Arial" w:hAnsi="Arial" w:cs="Arial"/>
          <w:color w:val="000000"/>
          <w:sz w:val="20"/>
          <w:szCs w:val="20"/>
        </w:rPr>
      </w:pPr>
    </w:p>
    <w:p w14:paraId="6069A4C6" w14:textId="77777777" w:rsidR="00D114E6" w:rsidRPr="00CB0A6E" w:rsidRDefault="00D114E6" w:rsidP="00CB0A6E">
      <w:pPr>
        <w:rPr>
          <w:rFonts w:ascii="Arial" w:hAnsi="Arial" w:cs="Arial"/>
          <w:color w:val="000000"/>
          <w:sz w:val="20"/>
          <w:szCs w:val="20"/>
        </w:rPr>
      </w:pPr>
    </w:p>
    <w:p w14:paraId="14A6B7FC" w14:textId="77777777" w:rsidR="00CB0A6E" w:rsidRPr="00CB0A6E" w:rsidRDefault="00CB0A6E" w:rsidP="00CB0A6E">
      <w:pPr>
        <w:rPr>
          <w:rFonts w:ascii="Arial" w:hAnsi="Arial" w:cs="Arial"/>
          <w:b/>
          <w:color w:val="000000"/>
          <w:sz w:val="20"/>
          <w:szCs w:val="20"/>
        </w:rPr>
      </w:pPr>
    </w:p>
    <w:p w14:paraId="5AECF3F8" w14:textId="77777777" w:rsidR="00CB0A6E" w:rsidRPr="00CB0A6E" w:rsidRDefault="00CB0A6E" w:rsidP="00CB0A6E">
      <w:pPr>
        <w:rPr>
          <w:rFonts w:ascii="Arial" w:hAnsi="Arial" w:cs="Arial"/>
          <w:b/>
          <w:color w:val="000000"/>
          <w:sz w:val="20"/>
          <w:szCs w:val="20"/>
        </w:rPr>
      </w:pPr>
    </w:p>
    <w:p w14:paraId="4F585E7D" w14:textId="77777777" w:rsidR="00CB0A6E" w:rsidRPr="00CB0A6E" w:rsidRDefault="00CB0A6E" w:rsidP="00CB0A6E">
      <w:pPr>
        <w:rPr>
          <w:rFonts w:ascii="Arial" w:hAnsi="Arial" w:cs="Arial"/>
          <w:b/>
          <w:color w:val="000000"/>
          <w:sz w:val="20"/>
          <w:szCs w:val="20"/>
        </w:rPr>
      </w:pPr>
    </w:p>
    <w:p w14:paraId="0C2DC2BF" w14:textId="77777777" w:rsidR="00CB0A6E" w:rsidRPr="00CB0A6E" w:rsidRDefault="00CB0A6E" w:rsidP="00CB0A6E">
      <w:pPr>
        <w:rPr>
          <w:rFonts w:ascii="Arial" w:hAnsi="Arial" w:cs="Arial"/>
          <w:b/>
          <w:color w:val="000000"/>
          <w:sz w:val="20"/>
          <w:szCs w:val="20"/>
        </w:rPr>
      </w:pPr>
    </w:p>
    <w:p w14:paraId="5294CAFD" w14:textId="77777777" w:rsidR="00CB0A6E" w:rsidRPr="00CB0A6E" w:rsidRDefault="00CB0A6E" w:rsidP="00CB0A6E">
      <w:pPr>
        <w:rPr>
          <w:rFonts w:ascii="Arial" w:hAnsi="Arial" w:cs="Arial"/>
          <w:b/>
          <w:color w:val="000000"/>
          <w:sz w:val="20"/>
          <w:szCs w:val="20"/>
        </w:rPr>
      </w:pPr>
    </w:p>
    <w:p w14:paraId="313C2F31" w14:textId="77777777" w:rsidR="00CB0A6E" w:rsidRPr="00CB0A6E" w:rsidRDefault="00CB0A6E" w:rsidP="00CB0A6E">
      <w:pPr>
        <w:rPr>
          <w:rFonts w:ascii="Arial" w:hAnsi="Arial" w:cs="Arial"/>
          <w:b/>
          <w:color w:val="000000"/>
          <w:sz w:val="20"/>
          <w:szCs w:val="20"/>
        </w:rPr>
      </w:pPr>
    </w:p>
    <w:p w14:paraId="6CEB3820" w14:textId="77777777" w:rsidR="00CB0A6E" w:rsidRPr="00CB0A6E" w:rsidRDefault="00CB0A6E" w:rsidP="00CB0A6E">
      <w:pPr>
        <w:rPr>
          <w:rFonts w:ascii="Arial" w:hAnsi="Arial" w:cs="Arial"/>
          <w:b/>
          <w:color w:val="000000"/>
          <w:sz w:val="20"/>
          <w:szCs w:val="20"/>
        </w:rPr>
      </w:pPr>
    </w:p>
    <w:p w14:paraId="16D50EDA" w14:textId="77777777" w:rsidR="00CB0A6E" w:rsidRPr="00CB0A6E" w:rsidRDefault="00CB0A6E" w:rsidP="00CB0A6E">
      <w:pPr>
        <w:rPr>
          <w:rFonts w:ascii="Arial" w:hAnsi="Arial" w:cs="Arial"/>
          <w:b/>
          <w:color w:val="000000"/>
          <w:sz w:val="20"/>
          <w:szCs w:val="20"/>
        </w:rPr>
      </w:pPr>
    </w:p>
    <w:p w14:paraId="06A771FA" w14:textId="77777777" w:rsidR="00CB0A6E" w:rsidRPr="00CB0A6E" w:rsidRDefault="00CB0A6E" w:rsidP="00CB0A6E">
      <w:pPr>
        <w:rPr>
          <w:rFonts w:ascii="Arial" w:hAnsi="Arial" w:cs="Arial"/>
          <w:b/>
          <w:color w:val="000000"/>
          <w:sz w:val="20"/>
          <w:szCs w:val="20"/>
        </w:rPr>
      </w:pPr>
    </w:p>
    <w:p w14:paraId="60CC40CF" w14:textId="77777777" w:rsidR="00CB0A6E" w:rsidRPr="00CB0A6E" w:rsidRDefault="00CB0A6E" w:rsidP="00CB0A6E">
      <w:pPr>
        <w:rPr>
          <w:rFonts w:ascii="Arial" w:hAnsi="Arial" w:cs="Arial"/>
          <w:b/>
          <w:color w:val="000000"/>
          <w:sz w:val="20"/>
          <w:szCs w:val="20"/>
        </w:rPr>
      </w:pPr>
    </w:p>
    <w:p w14:paraId="16DF3FDC" w14:textId="77777777" w:rsidR="00CB0A6E" w:rsidRPr="00CB0A6E" w:rsidRDefault="00CB0A6E" w:rsidP="00CB0A6E">
      <w:r w:rsidRPr="00CB0A6E">
        <w:t xml:space="preserve">  </w:t>
      </w:r>
    </w:p>
    <w:p w14:paraId="0DA19BAA" w14:textId="77777777" w:rsidR="00CB0A6E" w:rsidRPr="00CB0A6E" w:rsidRDefault="00CB0A6E" w:rsidP="00CB0A6E">
      <w:r w:rsidRPr="00CB0A6E">
        <w:rPr>
          <w:rFonts w:ascii="Arial" w:hAnsi="Arial" w:cs="Arial"/>
          <w:b/>
          <w:color w:val="000000"/>
          <w:sz w:val="20"/>
          <w:szCs w:val="20"/>
        </w:rPr>
        <w:t>Problem #2: select one (5 points)</w:t>
      </w:r>
    </w:p>
    <w:p w14:paraId="0BDD79D7" w14:textId="77777777" w:rsidR="00CB0A6E" w:rsidRPr="00CB0A6E" w:rsidRDefault="00CB0A6E" w:rsidP="00CB0A6E">
      <w:pPr>
        <w:spacing w:after="160" w:line="259" w:lineRule="auto"/>
      </w:pPr>
      <w:r w:rsidRPr="00CB0A6E">
        <w:t>A software package has produced the following output for a regression model estimating the nutritional ratings of cereals, based on the location of the cereal on a super market shelf (shelf1, shelf2). Is this model a good regression model?</w:t>
      </w:r>
    </w:p>
    <w:tbl>
      <w:tblPr>
        <w:tblW w:w="0" w:type="auto"/>
        <w:jc w:val="center"/>
        <w:tblBorders>
          <w:top w:val="single" w:sz="6" w:space="0" w:color="C1C1C1"/>
          <w:left w:val="single" w:sz="6" w:space="0" w:color="C1C1C1"/>
          <w:bottom w:val="single" w:sz="2" w:space="0" w:color="C1C1C1"/>
          <w:right w:val="single" w:sz="2" w:space="0" w:color="C1C1C1"/>
        </w:tblBorders>
        <w:tblCellMar>
          <w:top w:w="60" w:type="dxa"/>
          <w:left w:w="60" w:type="dxa"/>
          <w:bottom w:w="60" w:type="dxa"/>
          <w:right w:w="60" w:type="dxa"/>
        </w:tblCellMar>
        <w:tblLook w:val="04A0" w:firstRow="1" w:lastRow="0" w:firstColumn="1" w:lastColumn="0" w:noHBand="0" w:noVBand="1"/>
        <w:tblDescription w:val="Procedure Reg: Parameter Estimates"/>
      </w:tblPr>
      <w:tblGrid>
        <w:gridCol w:w="1067"/>
        <w:gridCol w:w="440"/>
        <w:gridCol w:w="1213"/>
        <w:gridCol w:w="1081"/>
        <w:gridCol w:w="860"/>
        <w:gridCol w:w="816"/>
      </w:tblGrid>
      <w:tr w:rsidR="00CB0A6E" w:rsidRPr="00CB0A6E" w14:paraId="3F6A277B" w14:textId="77777777" w:rsidTr="00677D73">
        <w:trPr>
          <w:tblHeader/>
          <w:jc w:val="center"/>
        </w:trPr>
        <w:tc>
          <w:tcPr>
            <w:tcW w:w="0" w:type="auto"/>
            <w:gridSpan w:val="6"/>
            <w:tcBorders>
              <w:top w:val="nil"/>
              <w:left w:val="nil"/>
              <w:bottom w:val="nil"/>
              <w:right w:val="nil"/>
            </w:tcBorders>
            <w:hideMark/>
          </w:tcPr>
          <w:p w14:paraId="4A97DF9B" w14:textId="77777777" w:rsidR="00CB0A6E" w:rsidRPr="00CB0A6E" w:rsidRDefault="00CB0A6E" w:rsidP="00CB0A6E">
            <w:pPr>
              <w:spacing w:after="0" w:line="240" w:lineRule="auto"/>
              <w:jc w:val="center"/>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Parameter Estimates</w:t>
            </w:r>
          </w:p>
        </w:tc>
      </w:tr>
      <w:tr w:rsidR="00CB0A6E" w:rsidRPr="00CB0A6E" w14:paraId="5F220EC2" w14:textId="77777777" w:rsidTr="00677D73">
        <w:trPr>
          <w:tblHeader/>
          <w:jc w:val="center"/>
        </w:trPr>
        <w:tc>
          <w:tcPr>
            <w:tcW w:w="0" w:type="auto"/>
            <w:tcBorders>
              <w:top w:val="nil"/>
              <w:left w:val="nil"/>
              <w:bottom w:val="nil"/>
              <w:right w:val="nil"/>
            </w:tcBorders>
            <w:hideMark/>
          </w:tcPr>
          <w:p w14:paraId="66798248" w14:textId="77777777" w:rsidR="00CB0A6E" w:rsidRPr="00CB0A6E" w:rsidRDefault="00CB0A6E" w:rsidP="00CB0A6E">
            <w:pPr>
              <w:spacing w:after="0" w:line="240" w:lineRule="auto"/>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Variable</w:t>
            </w:r>
          </w:p>
        </w:tc>
        <w:tc>
          <w:tcPr>
            <w:tcW w:w="0" w:type="auto"/>
            <w:tcBorders>
              <w:top w:val="nil"/>
              <w:left w:val="nil"/>
              <w:bottom w:val="nil"/>
              <w:right w:val="nil"/>
            </w:tcBorders>
            <w:hideMark/>
          </w:tcPr>
          <w:p w14:paraId="5E87F3DF" w14:textId="77777777" w:rsidR="00CB0A6E" w:rsidRPr="00CB0A6E" w:rsidRDefault="00CB0A6E" w:rsidP="00CB0A6E">
            <w:pPr>
              <w:spacing w:after="0" w:line="240" w:lineRule="auto"/>
              <w:jc w:val="right"/>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DF</w:t>
            </w:r>
          </w:p>
        </w:tc>
        <w:tc>
          <w:tcPr>
            <w:tcW w:w="0" w:type="auto"/>
            <w:tcBorders>
              <w:top w:val="nil"/>
              <w:left w:val="nil"/>
              <w:bottom w:val="nil"/>
              <w:right w:val="nil"/>
            </w:tcBorders>
            <w:hideMark/>
          </w:tcPr>
          <w:p w14:paraId="20A3AB8C" w14:textId="77777777" w:rsidR="00CB0A6E" w:rsidRPr="00CB0A6E" w:rsidRDefault="00CB0A6E" w:rsidP="00CB0A6E">
            <w:pPr>
              <w:spacing w:after="0" w:line="240" w:lineRule="auto"/>
              <w:jc w:val="right"/>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Parameter</w:t>
            </w:r>
            <w:r w:rsidRPr="00CB0A6E">
              <w:rPr>
                <w:rFonts w:ascii="Times New Roman" w:eastAsia="Times New Roman" w:hAnsi="Times New Roman" w:cs="Times New Roman"/>
                <w:b/>
                <w:bCs/>
                <w:sz w:val="24"/>
                <w:szCs w:val="24"/>
              </w:rPr>
              <w:br/>
              <w:t>Estimate</w:t>
            </w:r>
          </w:p>
        </w:tc>
        <w:tc>
          <w:tcPr>
            <w:tcW w:w="0" w:type="auto"/>
            <w:tcBorders>
              <w:top w:val="nil"/>
              <w:left w:val="nil"/>
              <w:bottom w:val="nil"/>
              <w:right w:val="nil"/>
            </w:tcBorders>
            <w:hideMark/>
          </w:tcPr>
          <w:p w14:paraId="41F8E52A" w14:textId="77777777" w:rsidR="00CB0A6E" w:rsidRPr="00CB0A6E" w:rsidRDefault="00CB0A6E" w:rsidP="00CB0A6E">
            <w:pPr>
              <w:spacing w:after="0" w:line="240" w:lineRule="auto"/>
              <w:jc w:val="right"/>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Standard</w:t>
            </w:r>
            <w:r w:rsidRPr="00CB0A6E">
              <w:rPr>
                <w:rFonts w:ascii="Times New Roman" w:eastAsia="Times New Roman" w:hAnsi="Times New Roman" w:cs="Times New Roman"/>
                <w:b/>
                <w:bCs/>
                <w:sz w:val="24"/>
                <w:szCs w:val="24"/>
              </w:rPr>
              <w:br/>
              <w:t>Error</w:t>
            </w:r>
          </w:p>
        </w:tc>
        <w:tc>
          <w:tcPr>
            <w:tcW w:w="0" w:type="auto"/>
            <w:tcBorders>
              <w:top w:val="nil"/>
              <w:left w:val="nil"/>
              <w:bottom w:val="nil"/>
              <w:right w:val="nil"/>
            </w:tcBorders>
            <w:hideMark/>
          </w:tcPr>
          <w:p w14:paraId="047C44CB" w14:textId="77777777" w:rsidR="00CB0A6E" w:rsidRPr="00CB0A6E" w:rsidRDefault="00CB0A6E" w:rsidP="00CB0A6E">
            <w:pPr>
              <w:spacing w:after="0" w:line="240" w:lineRule="auto"/>
              <w:jc w:val="right"/>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t Value</w:t>
            </w:r>
          </w:p>
        </w:tc>
        <w:tc>
          <w:tcPr>
            <w:tcW w:w="0" w:type="auto"/>
            <w:tcBorders>
              <w:top w:val="nil"/>
              <w:left w:val="nil"/>
              <w:bottom w:val="nil"/>
              <w:right w:val="nil"/>
            </w:tcBorders>
            <w:hideMark/>
          </w:tcPr>
          <w:p w14:paraId="2E67CCA1" w14:textId="77777777" w:rsidR="00CB0A6E" w:rsidRPr="00CB0A6E" w:rsidRDefault="00CB0A6E" w:rsidP="00CB0A6E">
            <w:pPr>
              <w:spacing w:after="0" w:line="240" w:lineRule="auto"/>
              <w:jc w:val="right"/>
              <w:rPr>
                <w:rFonts w:ascii="Times New Roman" w:eastAsia="Times New Roman" w:hAnsi="Times New Roman" w:cs="Times New Roman"/>
                <w:b/>
                <w:bCs/>
                <w:sz w:val="24"/>
                <w:szCs w:val="24"/>
              </w:rPr>
            </w:pPr>
            <w:proofErr w:type="spellStart"/>
            <w:r w:rsidRPr="00CB0A6E">
              <w:rPr>
                <w:rFonts w:ascii="Times New Roman" w:eastAsia="Times New Roman" w:hAnsi="Times New Roman" w:cs="Times New Roman"/>
                <w:b/>
                <w:bCs/>
                <w:sz w:val="24"/>
                <w:szCs w:val="24"/>
              </w:rPr>
              <w:t>Pr</w:t>
            </w:r>
            <w:proofErr w:type="spellEnd"/>
            <w:r w:rsidRPr="00CB0A6E">
              <w:rPr>
                <w:rFonts w:ascii="Times New Roman" w:eastAsia="Times New Roman" w:hAnsi="Times New Roman" w:cs="Times New Roman"/>
                <w:b/>
                <w:bCs/>
                <w:sz w:val="24"/>
                <w:szCs w:val="24"/>
              </w:rPr>
              <w:t> &gt; |t|</w:t>
            </w:r>
          </w:p>
        </w:tc>
      </w:tr>
      <w:tr w:rsidR="00CB0A6E" w:rsidRPr="00CB0A6E" w14:paraId="30BD0544" w14:textId="77777777" w:rsidTr="00677D73">
        <w:trPr>
          <w:jc w:val="center"/>
        </w:trPr>
        <w:tc>
          <w:tcPr>
            <w:tcW w:w="0" w:type="auto"/>
            <w:tcBorders>
              <w:top w:val="nil"/>
              <w:left w:val="nil"/>
              <w:bottom w:val="nil"/>
              <w:right w:val="nil"/>
            </w:tcBorders>
            <w:hideMark/>
          </w:tcPr>
          <w:p w14:paraId="389D1340" w14:textId="77777777" w:rsidR="00CB0A6E" w:rsidRPr="00CB0A6E" w:rsidRDefault="00CB0A6E" w:rsidP="00CB0A6E">
            <w:pPr>
              <w:spacing w:after="0" w:line="240" w:lineRule="auto"/>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Intercept</w:t>
            </w:r>
          </w:p>
        </w:tc>
        <w:tc>
          <w:tcPr>
            <w:tcW w:w="0" w:type="auto"/>
            <w:tcBorders>
              <w:top w:val="nil"/>
              <w:left w:val="nil"/>
              <w:bottom w:val="nil"/>
              <w:right w:val="nil"/>
            </w:tcBorders>
            <w:hideMark/>
          </w:tcPr>
          <w:p w14:paraId="7CF851DE" w14:textId="77777777" w:rsidR="00CB0A6E" w:rsidRPr="00CB0A6E" w:rsidRDefault="00CB0A6E" w:rsidP="00CB0A6E">
            <w:pPr>
              <w:spacing w:after="0" w:line="240" w:lineRule="auto"/>
              <w:jc w:val="right"/>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14:paraId="5D69A6C3"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45.22003</w:t>
            </w:r>
          </w:p>
        </w:tc>
        <w:tc>
          <w:tcPr>
            <w:tcW w:w="0" w:type="auto"/>
            <w:tcBorders>
              <w:top w:val="nil"/>
              <w:left w:val="nil"/>
              <w:bottom w:val="nil"/>
              <w:right w:val="nil"/>
            </w:tcBorders>
            <w:hideMark/>
          </w:tcPr>
          <w:p w14:paraId="392F5D15"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2.23245</w:t>
            </w:r>
          </w:p>
        </w:tc>
        <w:tc>
          <w:tcPr>
            <w:tcW w:w="0" w:type="auto"/>
            <w:tcBorders>
              <w:top w:val="nil"/>
              <w:left w:val="nil"/>
              <w:bottom w:val="nil"/>
              <w:right w:val="nil"/>
            </w:tcBorders>
            <w:hideMark/>
          </w:tcPr>
          <w:p w14:paraId="6912CB17"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20.26</w:t>
            </w:r>
          </w:p>
        </w:tc>
        <w:tc>
          <w:tcPr>
            <w:tcW w:w="0" w:type="auto"/>
            <w:tcBorders>
              <w:top w:val="nil"/>
              <w:left w:val="nil"/>
              <w:bottom w:val="nil"/>
              <w:right w:val="nil"/>
            </w:tcBorders>
            <w:hideMark/>
          </w:tcPr>
          <w:p w14:paraId="110610BE"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&lt;.0001</w:t>
            </w:r>
          </w:p>
        </w:tc>
      </w:tr>
      <w:tr w:rsidR="00CB0A6E" w:rsidRPr="00CB0A6E" w14:paraId="39866C0F" w14:textId="77777777" w:rsidTr="00677D73">
        <w:trPr>
          <w:jc w:val="center"/>
        </w:trPr>
        <w:tc>
          <w:tcPr>
            <w:tcW w:w="0" w:type="auto"/>
            <w:tcBorders>
              <w:top w:val="nil"/>
              <w:left w:val="nil"/>
              <w:bottom w:val="nil"/>
              <w:right w:val="nil"/>
            </w:tcBorders>
            <w:hideMark/>
          </w:tcPr>
          <w:p w14:paraId="5E7FDD0A" w14:textId="77777777" w:rsidR="00CB0A6E" w:rsidRPr="00CB0A6E" w:rsidRDefault="00CB0A6E" w:rsidP="00CB0A6E">
            <w:pPr>
              <w:spacing w:after="0" w:line="240" w:lineRule="auto"/>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lastRenderedPageBreak/>
              <w:t>shelf1</w:t>
            </w:r>
          </w:p>
        </w:tc>
        <w:tc>
          <w:tcPr>
            <w:tcW w:w="0" w:type="auto"/>
            <w:tcBorders>
              <w:top w:val="nil"/>
              <w:left w:val="nil"/>
              <w:bottom w:val="nil"/>
              <w:right w:val="nil"/>
            </w:tcBorders>
            <w:hideMark/>
          </w:tcPr>
          <w:p w14:paraId="6A4FB294" w14:textId="77777777" w:rsidR="00CB0A6E" w:rsidRPr="00CB0A6E" w:rsidRDefault="00CB0A6E" w:rsidP="00CB0A6E">
            <w:pPr>
              <w:spacing w:after="0" w:line="240" w:lineRule="auto"/>
              <w:jc w:val="right"/>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1</w:t>
            </w:r>
          </w:p>
        </w:tc>
        <w:tc>
          <w:tcPr>
            <w:tcW w:w="0" w:type="auto"/>
            <w:tcBorders>
              <w:top w:val="nil"/>
              <w:left w:val="nil"/>
              <w:bottom w:val="nil"/>
              <w:right w:val="nil"/>
            </w:tcBorders>
            <w:hideMark/>
          </w:tcPr>
          <w:p w14:paraId="0E82D1D4"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0.92541</w:t>
            </w:r>
          </w:p>
        </w:tc>
        <w:tc>
          <w:tcPr>
            <w:tcW w:w="0" w:type="auto"/>
            <w:tcBorders>
              <w:top w:val="nil"/>
              <w:left w:val="nil"/>
              <w:bottom w:val="nil"/>
              <w:right w:val="nil"/>
            </w:tcBorders>
            <w:hideMark/>
          </w:tcPr>
          <w:p w14:paraId="4BB8615F"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3.73561</w:t>
            </w:r>
          </w:p>
        </w:tc>
        <w:tc>
          <w:tcPr>
            <w:tcW w:w="0" w:type="auto"/>
            <w:tcBorders>
              <w:top w:val="nil"/>
              <w:left w:val="nil"/>
              <w:bottom w:val="nil"/>
              <w:right w:val="nil"/>
            </w:tcBorders>
            <w:hideMark/>
          </w:tcPr>
          <w:p w14:paraId="7B7C4B8E"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0.25</w:t>
            </w:r>
          </w:p>
        </w:tc>
        <w:tc>
          <w:tcPr>
            <w:tcW w:w="0" w:type="auto"/>
            <w:tcBorders>
              <w:top w:val="nil"/>
              <w:left w:val="nil"/>
              <w:bottom w:val="nil"/>
              <w:right w:val="nil"/>
            </w:tcBorders>
            <w:hideMark/>
          </w:tcPr>
          <w:p w14:paraId="6A6B82D1"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0.8050</w:t>
            </w:r>
          </w:p>
        </w:tc>
      </w:tr>
      <w:tr w:rsidR="00CB0A6E" w:rsidRPr="00CB0A6E" w14:paraId="7923978A" w14:textId="77777777" w:rsidTr="00677D73">
        <w:trPr>
          <w:jc w:val="center"/>
        </w:trPr>
        <w:tc>
          <w:tcPr>
            <w:tcW w:w="0" w:type="auto"/>
            <w:tcBorders>
              <w:top w:val="nil"/>
              <w:left w:val="nil"/>
              <w:bottom w:val="nil"/>
              <w:right w:val="nil"/>
            </w:tcBorders>
            <w:hideMark/>
          </w:tcPr>
          <w:p w14:paraId="74EC5702" w14:textId="77777777" w:rsidR="00CB0A6E" w:rsidRPr="00CB0A6E" w:rsidRDefault="00CB0A6E" w:rsidP="00CB0A6E">
            <w:pPr>
              <w:spacing w:after="0" w:line="240" w:lineRule="auto"/>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shelf2</w:t>
            </w:r>
          </w:p>
        </w:tc>
        <w:tc>
          <w:tcPr>
            <w:tcW w:w="0" w:type="auto"/>
            <w:tcBorders>
              <w:top w:val="nil"/>
              <w:left w:val="nil"/>
              <w:bottom w:val="nil"/>
              <w:right w:val="nil"/>
            </w:tcBorders>
            <w:hideMark/>
          </w:tcPr>
          <w:p w14:paraId="29D2E695" w14:textId="77777777" w:rsidR="00CB0A6E" w:rsidRPr="00CB0A6E" w:rsidRDefault="00CB0A6E" w:rsidP="00CB0A6E">
            <w:pPr>
              <w:spacing w:after="0" w:line="240" w:lineRule="auto"/>
              <w:jc w:val="right"/>
              <w:rPr>
                <w:rFonts w:ascii="Times New Roman" w:eastAsia="Times New Roman" w:hAnsi="Times New Roman" w:cs="Times New Roman"/>
                <w:b/>
                <w:bCs/>
                <w:sz w:val="24"/>
                <w:szCs w:val="24"/>
              </w:rPr>
            </w:pPr>
            <w:r w:rsidRPr="00CB0A6E">
              <w:rPr>
                <w:rFonts w:ascii="Times New Roman" w:eastAsia="Times New Roman" w:hAnsi="Times New Roman" w:cs="Times New Roman"/>
                <w:b/>
                <w:bCs/>
                <w:sz w:val="24"/>
                <w:szCs w:val="24"/>
              </w:rPr>
              <w:t>1</w:t>
            </w:r>
          </w:p>
        </w:tc>
        <w:tc>
          <w:tcPr>
            <w:tcW w:w="0" w:type="auto"/>
            <w:tcBorders>
              <w:top w:val="nil"/>
              <w:left w:val="nil"/>
              <w:bottom w:val="nil"/>
              <w:right w:val="nil"/>
            </w:tcBorders>
            <w:noWrap/>
            <w:hideMark/>
          </w:tcPr>
          <w:p w14:paraId="1AE4A98A"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-10.24721</w:t>
            </w:r>
          </w:p>
        </w:tc>
        <w:tc>
          <w:tcPr>
            <w:tcW w:w="0" w:type="auto"/>
            <w:tcBorders>
              <w:top w:val="nil"/>
              <w:left w:val="nil"/>
              <w:bottom w:val="nil"/>
              <w:right w:val="nil"/>
            </w:tcBorders>
            <w:hideMark/>
          </w:tcPr>
          <w:p w14:paraId="5148CA94"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3.67798</w:t>
            </w:r>
          </w:p>
        </w:tc>
        <w:tc>
          <w:tcPr>
            <w:tcW w:w="0" w:type="auto"/>
            <w:tcBorders>
              <w:top w:val="nil"/>
              <w:left w:val="nil"/>
              <w:bottom w:val="nil"/>
              <w:right w:val="nil"/>
            </w:tcBorders>
            <w:noWrap/>
            <w:hideMark/>
          </w:tcPr>
          <w:p w14:paraId="7090797D"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-2.79</w:t>
            </w:r>
          </w:p>
        </w:tc>
        <w:tc>
          <w:tcPr>
            <w:tcW w:w="0" w:type="auto"/>
            <w:tcBorders>
              <w:top w:val="nil"/>
              <w:left w:val="nil"/>
              <w:bottom w:val="nil"/>
              <w:right w:val="nil"/>
            </w:tcBorders>
            <w:hideMark/>
          </w:tcPr>
          <w:p w14:paraId="71919590" w14:textId="77777777" w:rsidR="00CB0A6E" w:rsidRPr="00CB0A6E" w:rsidRDefault="00CB0A6E" w:rsidP="00CB0A6E">
            <w:pPr>
              <w:spacing w:after="0" w:line="240" w:lineRule="auto"/>
              <w:jc w:val="right"/>
              <w:rPr>
                <w:rFonts w:ascii="Times New Roman" w:eastAsia="Times New Roman" w:hAnsi="Times New Roman" w:cs="Times New Roman"/>
                <w:sz w:val="24"/>
                <w:szCs w:val="24"/>
              </w:rPr>
            </w:pPr>
            <w:r w:rsidRPr="00CB0A6E">
              <w:rPr>
                <w:rFonts w:ascii="Times New Roman" w:eastAsia="Times New Roman" w:hAnsi="Times New Roman" w:cs="Times New Roman"/>
                <w:sz w:val="24"/>
                <w:szCs w:val="24"/>
              </w:rPr>
              <w:t>0.0068</w:t>
            </w:r>
          </w:p>
        </w:tc>
      </w:tr>
    </w:tbl>
    <w:p w14:paraId="65798E6E" w14:textId="77777777" w:rsidR="00CB0A6E" w:rsidRPr="00CB0A6E" w:rsidRDefault="00CB0A6E" w:rsidP="00CB0A6E">
      <w:pPr>
        <w:ind w:left="720"/>
        <w:contextualSpacing/>
      </w:pPr>
    </w:p>
    <w:p w14:paraId="0359F133" w14:textId="77777777" w:rsidR="00CB0A6E" w:rsidRPr="00CB0A6E" w:rsidRDefault="00CB0A6E" w:rsidP="00CB0A6E">
      <w:pPr>
        <w:numPr>
          <w:ilvl w:val="0"/>
          <w:numId w:val="9"/>
        </w:numPr>
        <w:spacing w:after="160" w:line="259" w:lineRule="auto"/>
        <w:contextualSpacing/>
      </w:pPr>
      <w:r w:rsidRPr="00CB0A6E">
        <w:t>The model is NOT a good model because variable shelf2 and “Intercept” are not significant at 5%</w:t>
      </w:r>
    </w:p>
    <w:p w14:paraId="2C86DFD6" w14:textId="77777777" w:rsidR="00CB0A6E" w:rsidRPr="00CB0A6E" w:rsidRDefault="00CB0A6E" w:rsidP="00CB0A6E">
      <w:pPr>
        <w:numPr>
          <w:ilvl w:val="0"/>
          <w:numId w:val="9"/>
        </w:numPr>
        <w:spacing w:after="160" w:line="259" w:lineRule="auto"/>
        <w:contextualSpacing/>
      </w:pPr>
      <w:r w:rsidRPr="00CB0A6E">
        <w:t>The model is NOT a good model because variable shelf1 is not significant at 5%</w:t>
      </w:r>
    </w:p>
    <w:p w14:paraId="4D45D1F5" w14:textId="77777777" w:rsidR="00CB0A6E" w:rsidRPr="00CB0A6E" w:rsidRDefault="00CB0A6E" w:rsidP="00CB0A6E">
      <w:pPr>
        <w:numPr>
          <w:ilvl w:val="0"/>
          <w:numId w:val="9"/>
        </w:numPr>
        <w:spacing w:after="160" w:line="259" w:lineRule="auto"/>
        <w:contextualSpacing/>
      </w:pPr>
      <w:r w:rsidRPr="00CB0A6E">
        <w:t>The model is NOT a good model because the location of cereal (“shelf1 vs. shelf2) has nothing to do with ratings and cannot cause a change in cereal ratings.</w:t>
      </w:r>
    </w:p>
    <w:p w14:paraId="0A948D35" w14:textId="5F8C8CB8" w:rsidR="00CB0A6E" w:rsidRDefault="00CB0A6E" w:rsidP="00CB0A6E">
      <w:pPr>
        <w:numPr>
          <w:ilvl w:val="0"/>
          <w:numId w:val="9"/>
        </w:numPr>
        <w:spacing w:after="160" w:line="259" w:lineRule="auto"/>
        <w:contextualSpacing/>
      </w:pPr>
      <w:r>
        <w:t>Both I and III</w:t>
      </w:r>
    </w:p>
    <w:p w14:paraId="42231CD6" w14:textId="58160EE3" w:rsidR="006F4AEE" w:rsidRDefault="006F4AEE" w:rsidP="006F4AEE">
      <w:pPr>
        <w:spacing w:after="160" w:line="259" w:lineRule="auto"/>
        <w:ind w:left="720"/>
        <w:contextualSpacing/>
      </w:pPr>
    </w:p>
    <w:p w14:paraId="57D9168B" w14:textId="50CA59E5" w:rsidR="006F4AEE" w:rsidRDefault="006F4AEE" w:rsidP="006F4AEE">
      <w:pPr>
        <w:rPr>
          <w:rFonts w:ascii="Arial" w:hAnsi="Arial" w:cs="Arial"/>
          <w:b/>
          <w:color w:val="000000"/>
          <w:sz w:val="24"/>
          <w:szCs w:val="20"/>
        </w:rPr>
      </w:pPr>
      <w:r w:rsidRPr="006F4AEE">
        <w:rPr>
          <w:rFonts w:ascii="Arial" w:hAnsi="Arial" w:cs="Arial"/>
          <w:b/>
          <w:color w:val="000000"/>
          <w:sz w:val="24"/>
          <w:szCs w:val="20"/>
        </w:rPr>
        <w:t>Answer:</w:t>
      </w:r>
    </w:p>
    <w:p w14:paraId="7DE78CFD" w14:textId="03D897C2" w:rsidR="006C5868" w:rsidRPr="006F4AEE" w:rsidRDefault="006C5868" w:rsidP="006F4AEE">
      <w:pPr>
        <w:rPr>
          <w:rFonts w:ascii="Arial" w:hAnsi="Arial" w:cs="Arial"/>
          <w:b/>
          <w:color w:val="000000"/>
          <w:sz w:val="24"/>
          <w:szCs w:val="20"/>
        </w:rPr>
      </w:pPr>
      <w:r>
        <w:rPr>
          <w:rFonts w:ascii="Arial" w:hAnsi="Arial" w:cs="Arial"/>
          <w:color w:val="000000"/>
          <w:sz w:val="24"/>
          <w:szCs w:val="24"/>
        </w:rPr>
        <w:t>The correct answer is II:</w:t>
      </w:r>
      <w:r w:rsidRPr="006C5868">
        <w:t xml:space="preserve"> </w:t>
      </w:r>
      <w:r w:rsidRPr="006C5868">
        <w:rPr>
          <w:rFonts w:ascii="Arial" w:hAnsi="Arial" w:cs="Arial"/>
          <w:color w:val="000000"/>
          <w:sz w:val="24"/>
          <w:szCs w:val="24"/>
        </w:rPr>
        <w:t>The model is NOT a good model because variable shelf1 is not significant at 5%</w:t>
      </w:r>
      <w:r>
        <w:rPr>
          <w:rFonts w:ascii="Arial" w:hAnsi="Arial" w:cs="Arial"/>
          <w:color w:val="000000"/>
          <w:sz w:val="24"/>
          <w:szCs w:val="24"/>
        </w:rPr>
        <w:t>.</w:t>
      </w:r>
    </w:p>
    <w:p w14:paraId="61460FCD" w14:textId="77777777" w:rsidR="006F4AEE" w:rsidRPr="00CB0A6E" w:rsidRDefault="006F4AEE" w:rsidP="006F4AEE">
      <w:pPr>
        <w:spacing w:after="160" w:line="259" w:lineRule="auto"/>
        <w:ind w:left="720"/>
        <w:contextualSpacing/>
      </w:pPr>
    </w:p>
    <w:p w14:paraId="7FF9DEA0" w14:textId="77777777" w:rsidR="00CB0A6E" w:rsidRPr="00CB0A6E" w:rsidRDefault="00CB0A6E" w:rsidP="00CB0A6E"/>
    <w:p w14:paraId="2FDE9F0E" w14:textId="77777777" w:rsidR="00CB0A6E" w:rsidRPr="00CB0A6E" w:rsidRDefault="00CB0A6E" w:rsidP="00CB0A6E"/>
    <w:p w14:paraId="0A88AA8A" w14:textId="77777777" w:rsidR="00CB0A6E" w:rsidRPr="00CB0A6E" w:rsidRDefault="00CB0A6E" w:rsidP="00CB0A6E"/>
    <w:p w14:paraId="38032A6E" w14:textId="77777777" w:rsidR="00CB0A6E" w:rsidRPr="00CB0A6E" w:rsidRDefault="00CB0A6E" w:rsidP="00CB0A6E">
      <w:pPr>
        <w:rPr>
          <w:rFonts w:ascii="Arial" w:hAnsi="Arial" w:cs="Arial"/>
          <w:b/>
          <w:color w:val="000000"/>
          <w:sz w:val="20"/>
          <w:szCs w:val="20"/>
        </w:rPr>
      </w:pPr>
      <w:r w:rsidRPr="00CB0A6E">
        <w:rPr>
          <w:rFonts w:ascii="Arial" w:hAnsi="Arial" w:cs="Arial"/>
          <w:b/>
          <w:color w:val="000000"/>
          <w:sz w:val="20"/>
          <w:szCs w:val="20"/>
        </w:rPr>
        <w:t>Problem #3: (20 points)</w:t>
      </w:r>
    </w:p>
    <w:p w14:paraId="6C7F7D93" w14:textId="77777777" w:rsidR="00CB0A6E" w:rsidRPr="00CB0A6E" w:rsidRDefault="00CB0A6E" w:rsidP="00CB0A6E">
      <w:pPr>
        <w:numPr>
          <w:ilvl w:val="0"/>
          <w:numId w:val="6"/>
        </w:numPr>
        <w:contextualSpacing/>
      </w:pPr>
      <w:r w:rsidRPr="00CB0A6E">
        <w:t xml:space="preserve">Use the Lung dataset in CANVAS, and forward, backward, and stepwise selection methodologies to develop multiple regression models for “HEIGHT of Oldest Child” as dependent variable and “AGE of Oldest Child”, “WEIGHT of Oldest Child”, “HEIGHT of Mother”, “WEIGHT of Mother, “HEIGHT of Father” and “WEIGHT of Father” as independent variables. (Do not perform any data transformation).  </w:t>
      </w:r>
    </w:p>
    <w:p w14:paraId="72015268" w14:textId="77777777" w:rsidR="00CB0A6E" w:rsidRPr="00CB0A6E" w:rsidRDefault="00CB0A6E" w:rsidP="00CB0A6E">
      <w:pPr>
        <w:numPr>
          <w:ilvl w:val="0"/>
          <w:numId w:val="6"/>
        </w:numPr>
        <w:contextualSpacing/>
      </w:pPr>
      <w:r w:rsidRPr="00CB0A6E">
        <w:t>Find the best subset of the three variables</w:t>
      </w:r>
    </w:p>
    <w:p w14:paraId="37C35019" w14:textId="77777777" w:rsidR="00CB0A6E" w:rsidRPr="00CB0A6E" w:rsidRDefault="00CB0A6E" w:rsidP="00CB0A6E"/>
    <w:p w14:paraId="3E42C1FD" w14:textId="0BE4E96E" w:rsidR="006F4AEE" w:rsidRDefault="006F4AEE" w:rsidP="006F4AEE">
      <w:pPr>
        <w:rPr>
          <w:rFonts w:ascii="Arial" w:hAnsi="Arial" w:cs="Arial"/>
          <w:b/>
          <w:color w:val="000000"/>
          <w:sz w:val="24"/>
          <w:szCs w:val="20"/>
        </w:rPr>
      </w:pPr>
      <w:r w:rsidRPr="006F4AEE">
        <w:rPr>
          <w:rFonts w:ascii="Arial" w:hAnsi="Arial" w:cs="Arial"/>
          <w:b/>
          <w:color w:val="000000"/>
          <w:sz w:val="24"/>
          <w:szCs w:val="20"/>
        </w:rPr>
        <w:t>Answer:</w:t>
      </w:r>
    </w:p>
    <w:p w14:paraId="4C503F95" w14:textId="27D97468" w:rsidR="004657D6" w:rsidRDefault="00BD1F4B" w:rsidP="004657D6">
      <w:pPr>
        <w:rPr>
          <w:rFonts w:ascii="Times New Roman Uni" w:eastAsia="Times New Roman Uni" w:hAnsi="Times New Roman Uni" w:cs="Times New Roman Uni"/>
          <w:color w:val="000000"/>
          <w:sz w:val="24"/>
          <w:szCs w:val="20"/>
        </w:rPr>
      </w:pPr>
      <w:proofErr w:type="spellStart"/>
      <w:r>
        <w:rPr>
          <w:rFonts w:ascii="Times New Roman Uni" w:eastAsia="Times New Roman Uni" w:hAnsi="Times New Roman Uni" w:cs="Times New Roman Uni"/>
          <w:color w:val="000000"/>
          <w:sz w:val="24"/>
          <w:szCs w:val="20"/>
        </w:rPr>
        <w:t>I.</w:t>
      </w:r>
      <w:r w:rsidR="004657D6">
        <w:rPr>
          <w:rFonts w:ascii="Times New Roman Uni" w:eastAsia="Times New Roman Uni" w:hAnsi="Times New Roman Uni" w:cs="Times New Roman Uni"/>
          <w:color w:val="000000"/>
          <w:sz w:val="24"/>
          <w:szCs w:val="20"/>
        </w:rPr>
        <w:t>The</w:t>
      </w:r>
      <w:proofErr w:type="spellEnd"/>
      <w:r w:rsidR="004657D6">
        <w:rPr>
          <w:rFonts w:ascii="Times New Roman Uni" w:eastAsia="Times New Roman Uni" w:hAnsi="Times New Roman Uni" w:cs="Times New Roman Uni"/>
          <w:color w:val="000000"/>
          <w:sz w:val="24"/>
          <w:szCs w:val="20"/>
        </w:rPr>
        <w:t xml:space="preserve"> code as follow</w:t>
      </w:r>
      <w:r w:rsidR="00F60026">
        <w:rPr>
          <w:rFonts w:ascii="Times New Roman Uni" w:eastAsia="Times New Roman Uni" w:hAnsi="Times New Roman Uni" w:cs="Times New Roman Uni"/>
          <w:color w:val="000000"/>
          <w:sz w:val="24"/>
          <w:szCs w:val="20"/>
        </w:rPr>
        <w:t>ing</w:t>
      </w:r>
      <w:r w:rsidR="004657D6">
        <w:rPr>
          <w:rFonts w:ascii="Times New Roman Uni" w:eastAsia="Times New Roman Uni" w:hAnsi="Times New Roman Uni" w:cs="Times New Roman Uni"/>
          <w:color w:val="000000"/>
          <w:sz w:val="24"/>
          <w:szCs w:val="20"/>
        </w:rPr>
        <w:t xml:space="preserve"> graph</w:t>
      </w:r>
    </w:p>
    <w:p w14:paraId="1BC51123" w14:textId="355C4E21" w:rsidR="004657D6" w:rsidRDefault="004657D6" w:rsidP="004657D6">
      <w:pPr>
        <w:rPr>
          <w:rFonts w:ascii="Times New Roman Uni" w:eastAsia="Times New Roman Uni" w:hAnsi="Times New Roman Uni" w:cs="Times New Roman Uni"/>
          <w:color w:val="000000"/>
          <w:sz w:val="24"/>
          <w:szCs w:val="20"/>
        </w:rPr>
      </w:pPr>
      <w:r w:rsidRPr="004657D6">
        <w:rPr>
          <w:rFonts w:ascii="Times New Roman Uni" w:eastAsia="Times New Roman Uni" w:hAnsi="Times New Roman Uni" w:cs="Times New Roman Uni"/>
          <w:noProof/>
          <w:color w:val="000000"/>
          <w:sz w:val="24"/>
          <w:szCs w:val="20"/>
        </w:rPr>
        <w:lastRenderedPageBreak/>
        <w:drawing>
          <wp:inline distT="0" distB="0" distL="0" distR="0" wp14:anchorId="5BF10A08" wp14:editId="266A4DBF">
            <wp:extent cx="5943600" cy="3201670"/>
            <wp:effectExtent l="0" t="0" r="0" b="0"/>
            <wp:docPr id="9" name="图片 9"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捕获.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1670"/>
                    </a:xfrm>
                    <a:prstGeom prst="rect">
                      <a:avLst/>
                    </a:prstGeom>
                    <a:noFill/>
                    <a:ln>
                      <a:noFill/>
                    </a:ln>
                  </pic:spPr>
                </pic:pic>
              </a:graphicData>
            </a:graphic>
          </wp:inline>
        </w:drawing>
      </w:r>
    </w:p>
    <w:p w14:paraId="31B30396" w14:textId="4C89420E" w:rsidR="004657D6" w:rsidRPr="004657D6" w:rsidRDefault="004657D6" w:rsidP="004657D6">
      <w:pPr>
        <w:rPr>
          <w:rFonts w:ascii="Times New Roman Uni" w:eastAsia="Times New Roman Uni" w:hAnsi="Times New Roman Uni" w:cs="Times New Roman Uni"/>
          <w:color w:val="000000"/>
          <w:sz w:val="24"/>
          <w:szCs w:val="20"/>
        </w:rPr>
      </w:pPr>
      <w:r w:rsidRPr="004657D6">
        <w:rPr>
          <w:rFonts w:ascii="Times New Roman Uni" w:eastAsia="Times New Roman Uni" w:hAnsi="Times New Roman Uni" w:cs="Times New Roman Uni"/>
          <w:color w:val="000000"/>
          <w:sz w:val="24"/>
          <w:szCs w:val="20"/>
        </w:rPr>
        <w:t>1.Model construction</w:t>
      </w:r>
    </w:p>
    <w:p w14:paraId="348399C0" w14:textId="747B5000" w:rsidR="004657D6" w:rsidRDefault="004657D6" w:rsidP="004657D6">
      <w:r>
        <w:t xml:space="preserve">Construct a regression model by lung </w:t>
      </w:r>
      <w:proofErr w:type="gramStart"/>
      <w:r>
        <w:t>data-set</w:t>
      </w:r>
      <w:proofErr w:type="gramEnd"/>
      <w:r>
        <w:t xml:space="preserve"> using all the variables. Then we can get the results as following pictures.</w:t>
      </w:r>
    </w:p>
    <w:p w14:paraId="39B8FE25" w14:textId="08FAABE2" w:rsidR="004657D6" w:rsidRPr="004657D6" w:rsidRDefault="004657D6" w:rsidP="004657D6">
      <w:r>
        <w:rPr>
          <w:noProof/>
        </w:rPr>
        <w:lastRenderedPageBreak/>
        <w:drawing>
          <wp:inline distT="0" distB="0" distL="0" distR="0" wp14:anchorId="13A0B9CC" wp14:editId="18047F88">
            <wp:extent cx="4899660" cy="4380205"/>
            <wp:effectExtent l="0" t="0" r="0" b="1905"/>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9313" cy="4388834"/>
                    </a:xfrm>
                    <a:prstGeom prst="rect">
                      <a:avLst/>
                    </a:prstGeom>
                  </pic:spPr>
                </pic:pic>
              </a:graphicData>
            </a:graphic>
          </wp:inline>
        </w:drawing>
      </w:r>
    </w:p>
    <w:p w14:paraId="357E7B3D" w14:textId="7ED36148" w:rsidR="001607BB" w:rsidRDefault="001607BB" w:rsidP="001607BB">
      <w:pPr>
        <w:rPr>
          <w:sz w:val="24"/>
          <w:szCs w:val="24"/>
        </w:rPr>
      </w:pPr>
      <w:r>
        <w:rPr>
          <w:sz w:val="24"/>
          <w:szCs w:val="24"/>
        </w:rPr>
        <w:t>The</w:t>
      </w:r>
      <w:r w:rsidRPr="001607BB">
        <w:rPr>
          <w:sz w:val="24"/>
          <w:szCs w:val="24"/>
        </w:rPr>
        <w:t xml:space="preserve"> overall model is good. However, the variable </w:t>
      </w:r>
      <w:proofErr w:type="spellStart"/>
      <w:r w:rsidRPr="001607BB">
        <w:rPr>
          <w:sz w:val="24"/>
          <w:szCs w:val="24"/>
        </w:rPr>
        <w:t>Weight_mother</w:t>
      </w:r>
      <w:proofErr w:type="spellEnd"/>
      <w:r w:rsidRPr="001607BB">
        <w:rPr>
          <w:sz w:val="24"/>
          <w:szCs w:val="24"/>
        </w:rPr>
        <w:t xml:space="preserve"> and </w:t>
      </w:r>
      <w:proofErr w:type="spellStart"/>
      <w:r w:rsidRPr="001607BB">
        <w:rPr>
          <w:sz w:val="24"/>
          <w:szCs w:val="24"/>
        </w:rPr>
        <w:t>Weight_father</w:t>
      </w:r>
      <w:proofErr w:type="spellEnd"/>
      <w:r w:rsidRPr="001607BB">
        <w:rPr>
          <w:sz w:val="24"/>
          <w:szCs w:val="24"/>
        </w:rPr>
        <w:t xml:space="preserve"> </w:t>
      </w:r>
      <w:proofErr w:type="gramStart"/>
      <w:r w:rsidRPr="001607BB">
        <w:rPr>
          <w:sz w:val="24"/>
          <w:szCs w:val="24"/>
        </w:rPr>
        <w:t>are</w:t>
      </w:r>
      <w:proofErr w:type="gramEnd"/>
      <w:r w:rsidRPr="001607BB">
        <w:rPr>
          <w:sz w:val="24"/>
          <w:szCs w:val="24"/>
        </w:rPr>
        <w:t xml:space="preserve"> not significant based on the 5% assumption. What’s more, the </w:t>
      </w:r>
      <w:proofErr w:type="spellStart"/>
      <w:r w:rsidRPr="001607BB">
        <w:rPr>
          <w:sz w:val="24"/>
          <w:szCs w:val="24"/>
        </w:rPr>
        <w:t>vif</w:t>
      </w:r>
      <w:proofErr w:type="spellEnd"/>
      <w:r w:rsidRPr="001607BB">
        <w:rPr>
          <w:sz w:val="24"/>
          <w:szCs w:val="24"/>
        </w:rPr>
        <w:t xml:space="preserve"> is low for each variable, which means they are not dependent on each other. </w:t>
      </w:r>
    </w:p>
    <w:p w14:paraId="0E4814D9" w14:textId="261DBEEC" w:rsidR="001607BB" w:rsidRDefault="001607BB" w:rsidP="001607BB">
      <w:pPr>
        <w:rPr>
          <w:sz w:val="24"/>
          <w:szCs w:val="24"/>
        </w:rPr>
      </w:pPr>
      <w:r>
        <w:rPr>
          <w:sz w:val="24"/>
          <w:szCs w:val="24"/>
        </w:rPr>
        <w:t>2.Forward selection</w:t>
      </w:r>
    </w:p>
    <w:p w14:paraId="1A815E1E" w14:textId="77777777" w:rsidR="00EC49AC" w:rsidRDefault="001607BB" w:rsidP="001607BB">
      <w:pPr>
        <w:autoSpaceDE w:val="0"/>
        <w:autoSpaceDN w:val="0"/>
        <w:adjustRightInd w:val="0"/>
        <w:rPr>
          <w:rFonts w:ascii="Courier New" w:hAnsi="Courier New" w:cs="Courier New"/>
          <w:b/>
          <w:bCs/>
          <w:noProof/>
          <w:color w:val="000080"/>
          <w:sz w:val="20"/>
          <w:szCs w:val="20"/>
          <w:shd w:val="clear" w:color="auto" w:fill="FFFFFF"/>
        </w:rPr>
      </w:pPr>
      <w:r>
        <w:rPr>
          <w:sz w:val="24"/>
          <w:szCs w:val="24"/>
        </w:rPr>
        <w:t>Codes:</w:t>
      </w:r>
      <w:r w:rsidRPr="001607BB">
        <w:rPr>
          <w:rFonts w:ascii="Courier New" w:hAnsi="Courier New" w:cs="Courier New"/>
          <w:b/>
          <w:bCs/>
          <w:color w:val="000080"/>
          <w:sz w:val="20"/>
          <w:szCs w:val="20"/>
          <w:shd w:val="clear" w:color="auto" w:fill="FFFFFF"/>
        </w:rPr>
        <w:t xml:space="preserve"> </w:t>
      </w:r>
    </w:p>
    <w:p w14:paraId="390141E1" w14:textId="77777777" w:rsidR="005B5242" w:rsidRDefault="001607BB" w:rsidP="001607BB">
      <w:pPr>
        <w:autoSpaceDE w:val="0"/>
        <w:autoSpaceDN w:val="0"/>
        <w:adjustRightInd w:val="0"/>
        <w:rPr>
          <w:sz w:val="24"/>
          <w:szCs w:val="24"/>
        </w:rPr>
      </w:pPr>
      <w:r w:rsidRPr="001607BB">
        <w:rPr>
          <w:rFonts w:ascii="Courier New" w:hAnsi="Courier New" w:cs="Courier New"/>
          <w:b/>
          <w:bCs/>
          <w:noProof/>
          <w:color w:val="000080"/>
          <w:sz w:val="20"/>
          <w:szCs w:val="20"/>
          <w:shd w:val="clear" w:color="auto" w:fill="FFFFFF"/>
        </w:rPr>
        <w:drawing>
          <wp:inline distT="0" distB="0" distL="0" distR="0" wp14:anchorId="3C025D72" wp14:editId="1B276028">
            <wp:extent cx="5391150" cy="723900"/>
            <wp:effectExtent l="0" t="0" r="0" b="0"/>
            <wp:docPr id="32" name="图片 32"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捕获.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23900"/>
                    </a:xfrm>
                    <a:prstGeom prst="rect">
                      <a:avLst/>
                    </a:prstGeom>
                    <a:noFill/>
                    <a:ln>
                      <a:noFill/>
                    </a:ln>
                  </pic:spPr>
                </pic:pic>
              </a:graphicData>
            </a:graphic>
          </wp:inline>
        </w:drawing>
      </w:r>
    </w:p>
    <w:p w14:paraId="5E321E2D" w14:textId="7A11682D" w:rsidR="001607BB" w:rsidRDefault="005B5242" w:rsidP="001607BB">
      <w:pPr>
        <w:autoSpaceDE w:val="0"/>
        <w:autoSpaceDN w:val="0"/>
        <w:adjustRightInd w:val="0"/>
        <w:rPr>
          <w:sz w:val="24"/>
          <w:szCs w:val="24"/>
        </w:rPr>
      </w:pPr>
      <w:r>
        <w:rPr>
          <w:sz w:val="24"/>
          <w:szCs w:val="24"/>
        </w:rPr>
        <w:t>Then w</w:t>
      </w:r>
      <w:r w:rsidR="001607BB">
        <w:rPr>
          <w:sz w:val="24"/>
          <w:szCs w:val="24"/>
        </w:rPr>
        <w:t>e can get the result as following graphs:</w:t>
      </w:r>
    </w:p>
    <w:p w14:paraId="540DD447" w14:textId="3C0E8DD5" w:rsidR="001607BB" w:rsidRDefault="001607BB" w:rsidP="001607BB">
      <w:pPr>
        <w:rPr>
          <w:sz w:val="24"/>
          <w:szCs w:val="24"/>
        </w:rPr>
      </w:pPr>
      <w:r>
        <w:rPr>
          <w:noProof/>
        </w:rPr>
        <w:lastRenderedPageBreak/>
        <w:drawing>
          <wp:inline distT="0" distB="0" distL="0" distR="0" wp14:anchorId="51BFFCD2" wp14:editId="4D52F02F">
            <wp:extent cx="4310063" cy="458768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3058" cy="4590868"/>
                    </a:xfrm>
                    <a:prstGeom prst="rect">
                      <a:avLst/>
                    </a:prstGeom>
                  </pic:spPr>
                </pic:pic>
              </a:graphicData>
            </a:graphic>
          </wp:inline>
        </w:drawing>
      </w:r>
    </w:p>
    <w:p w14:paraId="1563EABD" w14:textId="220F0A6A" w:rsidR="001607BB" w:rsidRDefault="001607BB" w:rsidP="001607BB">
      <w:pPr>
        <w:rPr>
          <w:sz w:val="24"/>
          <w:szCs w:val="24"/>
        </w:rPr>
      </w:pPr>
      <w:r>
        <w:rPr>
          <w:noProof/>
        </w:rPr>
        <w:drawing>
          <wp:inline distT="0" distB="0" distL="0" distR="0" wp14:anchorId="13D37B2D" wp14:editId="3329338E">
            <wp:extent cx="4291013" cy="244152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7473" cy="2445204"/>
                    </a:xfrm>
                    <a:prstGeom prst="rect">
                      <a:avLst/>
                    </a:prstGeom>
                  </pic:spPr>
                </pic:pic>
              </a:graphicData>
            </a:graphic>
          </wp:inline>
        </w:drawing>
      </w:r>
    </w:p>
    <w:p w14:paraId="360F5236" w14:textId="4357DD8D" w:rsidR="001607BB" w:rsidRDefault="001607BB" w:rsidP="001607BB">
      <w:pPr>
        <w:rPr>
          <w:b/>
          <w:sz w:val="24"/>
        </w:rPr>
      </w:pPr>
      <w:r>
        <w:rPr>
          <w:sz w:val="24"/>
          <w:szCs w:val="24"/>
        </w:rPr>
        <w:t>3.</w:t>
      </w:r>
      <w:r w:rsidRPr="001607BB">
        <w:rPr>
          <w:b/>
          <w:sz w:val="24"/>
        </w:rPr>
        <w:t xml:space="preserve"> </w:t>
      </w:r>
      <w:r w:rsidRPr="00992BE5">
        <w:rPr>
          <w:b/>
          <w:sz w:val="24"/>
        </w:rPr>
        <w:t>Backward Selection</w:t>
      </w:r>
    </w:p>
    <w:p w14:paraId="1CDB396D" w14:textId="25829B20" w:rsidR="001607BB" w:rsidRPr="001607BB" w:rsidRDefault="001607BB" w:rsidP="001607BB">
      <w:pPr>
        <w:rPr>
          <w:sz w:val="24"/>
          <w:szCs w:val="24"/>
        </w:rPr>
      </w:pPr>
      <w:r>
        <w:rPr>
          <w:b/>
          <w:sz w:val="24"/>
        </w:rPr>
        <w:lastRenderedPageBreak/>
        <w:t>Codes as following:</w:t>
      </w:r>
      <w:r w:rsidRPr="001607B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607BB">
        <w:rPr>
          <w:b/>
          <w:noProof/>
          <w:sz w:val="24"/>
        </w:rPr>
        <w:drawing>
          <wp:inline distT="0" distB="0" distL="0" distR="0" wp14:anchorId="22A7FC7B" wp14:editId="0A1011AC">
            <wp:extent cx="5219700" cy="647700"/>
            <wp:effectExtent l="0" t="0" r="0" b="0"/>
            <wp:docPr id="26" name="图片 26"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捕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647700"/>
                    </a:xfrm>
                    <a:prstGeom prst="rect">
                      <a:avLst/>
                    </a:prstGeom>
                    <a:noFill/>
                    <a:ln>
                      <a:noFill/>
                    </a:ln>
                  </pic:spPr>
                </pic:pic>
              </a:graphicData>
            </a:graphic>
          </wp:inline>
        </w:drawing>
      </w:r>
    </w:p>
    <w:p w14:paraId="50A959C0" w14:textId="1936699D" w:rsidR="004657D6" w:rsidRDefault="001607BB" w:rsidP="004657D6">
      <w:pPr>
        <w:rPr>
          <w:noProof/>
        </w:rPr>
      </w:pPr>
      <w:r>
        <w:rPr>
          <w:rFonts w:ascii="Times New Roman Uni" w:eastAsia="Times New Roman Uni" w:hAnsi="Times New Roman Uni" w:cs="Times New Roman Uni"/>
          <w:color w:val="000000"/>
          <w:sz w:val="24"/>
          <w:szCs w:val="20"/>
        </w:rPr>
        <w:t>Then we can get the results:</w:t>
      </w:r>
      <w:r w:rsidRPr="001607BB">
        <w:rPr>
          <w:noProof/>
        </w:rPr>
        <w:t xml:space="preserve"> </w:t>
      </w:r>
      <w:r>
        <w:rPr>
          <w:noProof/>
        </w:rPr>
        <w:drawing>
          <wp:inline distT="0" distB="0" distL="0" distR="0" wp14:anchorId="2661309A" wp14:editId="79923C4A">
            <wp:extent cx="4857750" cy="45746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2042" cy="4588144"/>
                    </a:xfrm>
                    <a:prstGeom prst="rect">
                      <a:avLst/>
                    </a:prstGeom>
                  </pic:spPr>
                </pic:pic>
              </a:graphicData>
            </a:graphic>
          </wp:inline>
        </w:drawing>
      </w:r>
      <w:r>
        <w:rPr>
          <w:noProof/>
        </w:rPr>
        <w:drawing>
          <wp:inline distT="0" distB="0" distL="0" distR="0" wp14:anchorId="3B05BC43" wp14:editId="66142024">
            <wp:extent cx="4933188" cy="1859597"/>
            <wp:effectExtent l="0" t="0" r="12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5688" cy="1864309"/>
                    </a:xfrm>
                    <a:prstGeom prst="rect">
                      <a:avLst/>
                    </a:prstGeom>
                  </pic:spPr>
                </pic:pic>
              </a:graphicData>
            </a:graphic>
          </wp:inline>
        </w:drawing>
      </w:r>
    </w:p>
    <w:p w14:paraId="577E7BAF" w14:textId="7093D520" w:rsidR="001607BB" w:rsidRDefault="001607BB" w:rsidP="004657D6">
      <w:pPr>
        <w:rPr>
          <w:b/>
          <w:sz w:val="24"/>
        </w:rPr>
      </w:pPr>
      <w:r>
        <w:rPr>
          <w:b/>
          <w:sz w:val="24"/>
        </w:rPr>
        <w:lastRenderedPageBreak/>
        <w:t>4.</w:t>
      </w:r>
      <w:r w:rsidRPr="00992BE5">
        <w:rPr>
          <w:b/>
          <w:sz w:val="24"/>
        </w:rPr>
        <w:t>Stepwise Selection</w:t>
      </w:r>
    </w:p>
    <w:p w14:paraId="726431FF" w14:textId="3167B6E5" w:rsidR="001607BB" w:rsidRPr="004657D6" w:rsidRDefault="001607BB" w:rsidP="004657D6">
      <w:pPr>
        <w:rPr>
          <w:rFonts w:ascii="Times New Roman Uni" w:eastAsia="Times New Roman Uni" w:hAnsi="Times New Roman Uni" w:cs="Times New Roman Uni"/>
          <w:color w:val="000000"/>
          <w:sz w:val="24"/>
          <w:szCs w:val="20"/>
        </w:rPr>
      </w:pPr>
      <w:r>
        <w:rPr>
          <w:b/>
          <w:sz w:val="24"/>
        </w:rPr>
        <w:t>Codes as following:</w:t>
      </w:r>
      <w:r w:rsidRPr="001607B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607BB">
        <w:rPr>
          <w:b/>
          <w:noProof/>
          <w:sz w:val="24"/>
        </w:rPr>
        <w:drawing>
          <wp:inline distT="0" distB="0" distL="0" distR="0" wp14:anchorId="6434F8BC" wp14:editId="44093CA1">
            <wp:extent cx="5114925" cy="762000"/>
            <wp:effectExtent l="0" t="0" r="9525" b="0"/>
            <wp:docPr id="29" name="图片 29"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捕获.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762000"/>
                    </a:xfrm>
                    <a:prstGeom prst="rect">
                      <a:avLst/>
                    </a:prstGeom>
                    <a:noFill/>
                    <a:ln>
                      <a:noFill/>
                    </a:ln>
                  </pic:spPr>
                </pic:pic>
              </a:graphicData>
            </a:graphic>
          </wp:inline>
        </w:drawing>
      </w:r>
    </w:p>
    <w:p w14:paraId="5AE4B3B6" w14:textId="5B1D0A7A" w:rsidR="00CB0A6E" w:rsidRPr="00CB0A6E" w:rsidRDefault="001607BB" w:rsidP="00CB0A6E">
      <w:r>
        <w:rPr>
          <w:rFonts w:ascii="Times New Roman Uni" w:eastAsia="Times New Roman Uni" w:hAnsi="Times New Roman Uni" w:cs="Times New Roman Uni"/>
          <w:color w:val="000000"/>
          <w:sz w:val="24"/>
          <w:szCs w:val="20"/>
        </w:rPr>
        <w:lastRenderedPageBreak/>
        <w:t>Then we can get the results:</w:t>
      </w:r>
      <w:r w:rsidRPr="001607BB">
        <w:rPr>
          <w:noProof/>
        </w:rPr>
        <w:t xml:space="preserve"> </w:t>
      </w:r>
      <w:r>
        <w:rPr>
          <w:noProof/>
        </w:rPr>
        <w:drawing>
          <wp:inline distT="0" distB="0" distL="0" distR="0" wp14:anchorId="045E41EA" wp14:editId="2F136CF3">
            <wp:extent cx="5274310" cy="52787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278755"/>
                    </a:xfrm>
                    <a:prstGeom prst="rect">
                      <a:avLst/>
                    </a:prstGeom>
                  </pic:spPr>
                </pic:pic>
              </a:graphicData>
            </a:graphic>
          </wp:inline>
        </w:drawing>
      </w:r>
      <w:r>
        <w:rPr>
          <w:noProof/>
        </w:rPr>
        <w:lastRenderedPageBreak/>
        <w:drawing>
          <wp:inline distT="0" distB="0" distL="0" distR="0" wp14:anchorId="0427C2F7" wp14:editId="046F2CA4">
            <wp:extent cx="5274310" cy="24790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79040"/>
                    </a:xfrm>
                    <a:prstGeom prst="rect">
                      <a:avLst/>
                    </a:prstGeom>
                  </pic:spPr>
                </pic:pic>
              </a:graphicData>
            </a:graphic>
          </wp:inline>
        </w:drawing>
      </w:r>
    </w:p>
    <w:p w14:paraId="12CF24C9" w14:textId="027EDCDC" w:rsidR="00CB0A6E" w:rsidRDefault="00CB0A6E" w:rsidP="00CB0A6E">
      <w:pPr>
        <w:rPr>
          <w:rFonts w:ascii="Arial" w:hAnsi="Arial" w:cs="Arial"/>
          <w:b/>
          <w:color w:val="000000"/>
          <w:sz w:val="20"/>
          <w:szCs w:val="20"/>
        </w:rPr>
      </w:pPr>
    </w:p>
    <w:p w14:paraId="57EBA209" w14:textId="146B59DE" w:rsidR="00BD1F4B" w:rsidRPr="00CB0A6E" w:rsidRDefault="00BD1F4B" w:rsidP="00CB0A6E">
      <w:pPr>
        <w:rPr>
          <w:rFonts w:ascii="Arial" w:hAnsi="Arial" w:cs="Arial"/>
          <w:b/>
          <w:color w:val="000000"/>
          <w:sz w:val="20"/>
          <w:szCs w:val="20"/>
        </w:rPr>
      </w:pPr>
      <w:r>
        <w:rPr>
          <w:rFonts w:ascii="Arial" w:hAnsi="Arial" w:cs="Arial"/>
          <w:b/>
          <w:color w:val="000000"/>
          <w:sz w:val="20"/>
          <w:szCs w:val="20"/>
        </w:rPr>
        <w:lastRenderedPageBreak/>
        <w:t>II.</w:t>
      </w:r>
      <w:r w:rsidRPr="00BD1F4B">
        <w:t xml:space="preserve"> </w:t>
      </w:r>
      <w:r>
        <w:t xml:space="preserve">We could use MAXR </w:t>
      </w:r>
      <w:r w:rsidRPr="00992BE5">
        <w:rPr>
          <w:sz w:val="24"/>
          <w:szCs w:val="24"/>
        </w:rPr>
        <w:t>selection</w:t>
      </w:r>
      <w:r>
        <w:rPr>
          <w:sz w:val="24"/>
          <w:szCs w:val="24"/>
        </w:rPr>
        <w:t xml:space="preserve"> to solve this problem. The codes as following:</w:t>
      </w:r>
      <w:r w:rsidR="00E930D5" w:rsidRPr="00E930D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E930D5" w:rsidRPr="00E930D5">
        <w:rPr>
          <w:noProof/>
          <w:sz w:val="24"/>
          <w:szCs w:val="24"/>
        </w:rPr>
        <w:drawing>
          <wp:inline distT="0" distB="0" distL="0" distR="0" wp14:anchorId="0FC119E1" wp14:editId="473D8EF8">
            <wp:extent cx="5353050" cy="790575"/>
            <wp:effectExtent l="0" t="0" r="0" b="9525"/>
            <wp:docPr id="33" name="图片 33"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捕获.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790575"/>
                    </a:xfrm>
                    <a:prstGeom prst="rect">
                      <a:avLst/>
                    </a:prstGeom>
                    <a:noFill/>
                    <a:ln>
                      <a:noFill/>
                    </a:ln>
                  </pic:spPr>
                </pic:pic>
              </a:graphicData>
            </a:graphic>
          </wp:inline>
        </w:drawing>
      </w:r>
      <w:r w:rsidR="00E930D5">
        <w:rPr>
          <w:noProof/>
        </w:rPr>
        <w:drawing>
          <wp:inline distT="0" distB="0" distL="0" distR="0" wp14:anchorId="75635BE2" wp14:editId="7FC8DCD1">
            <wp:extent cx="3829050" cy="428820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0926" cy="4290305"/>
                    </a:xfrm>
                    <a:prstGeom prst="rect">
                      <a:avLst/>
                    </a:prstGeom>
                  </pic:spPr>
                </pic:pic>
              </a:graphicData>
            </a:graphic>
          </wp:inline>
        </w:drawing>
      </w:r>
    </w:p>
    <w:p w14:paraId="2FC2FA6D" w14:textId="61F98D28" w:rsidR="00CB0A6E" w:rsidRDefault="00CB0A6E" w:rsidP="00CB0A6E">
      <w:pPr>
        <w:rPr>
          <w:rFonts w:ascii="Arial" w:hAnsi="Arial" w:cs="Arial"/>
          <w:b/>
          <w:color w:val="000000"/>
          <w:sz w:val="20"/>
          <w:szCs w:val="20"/>
        </w:rPr>
      </w:pPr>
    </w:p>
    <w:p w14:paraId="33B5DEC0" w14:textId="3B3E3086" w:rsidR="00E930D5" w:rsidRDefault="00E930D5" w:rsidP="00CE5244">
      <w:r>
        <w:t xml:space="preserve">As it </w:t>
      </w:r>
      <w:proofErr w:type="gramStart"/>
      <w:r>
        <w:t>show</w:t>
      </w:r>
      <w:proofErr w:type="gramEnd"/>
      <w:r>
        <w:t xml:space="preserve"> in the graph,</w:t>
      </w:r>
      <w:r w:rsidRPr="00250A2E">
        <w:t xml:space="preserve"> the best three variables is </w:t>
      </w:r>
      <w:proofErr w:type="spellStart"/>
      <w:r w:rsidRPr="00250A2E">
        <w:t>Age_oldest_child</w:t>
      </w:r>
      <w:proofErr w:type="spellEnd"/>
      <w:r w:rsidRPr="00250A2E">
        <w:t xml:space="preserve">, </w:t>
      </w:r>
      <w:proofErr w:type="spellStart"/>
      <w:r w:rsidRPr="00250A2E">
        <w:t>Weight_oldest_child</w:t>
      </w:r>
      <w:proofErr w:type="spellEnd"/>
      <w:r w:rsidR="00572B25">
        <w:t xml:space="preserve"> and </w:t>
      </w:r>
      <w:proofErr w:type="spellStart"/>
      <w:r w:rsidRPr="00250A2E">
        <w:t>Height</w:t>
      </w:r>
      <w:r>
        <w:t>_</w:t>
      </w:r>
      <w:r w:rsidRPr="00250A2E">
        <w:t>father</w:t>
      </w:r>
      <w:proofErr w:type="spellEnd"/>
    </w:p>
    <w:p w14:paraId="3DA91EC8" w14:textId="77777777" w:rsidR="00E930D5" w:rsidRPr="00CB0A6E" w:rsidRDefault="00E930D5" w:rsidP="00CB0A6E">
      <w:pPr>
        <w:rPr>
          <w:rFonts w:ascii="Arial" w:hAnsi="Arial" w:cs="Arial"/>
          <w:b/>
          <w:color w:val="000000"/>
          <w:sz w:val="20"/>
          <w:szCs w:val="20"/>
        </w:rPr>
      </w:pPr>
    </w:p>
    <w:p w14:paraId="660E0568" w14:textId="77777777" w:rsidR="00CB0A6E" w:rsidRPr="00CB0A6E" w:rsidRDefault="00CB0A6E" w:rsidP="00CB0A6E">
      <w:pPr>
        <w:rPr>
          <w:rFonts w:ascii="Arial" w:hAnsi="Arial" w:cs="Arial"/>
          <w:b/>
          <w:color w:val="000000"/>
          <w:sz w:val="20"/>
          <w:szCs w:val="20"/>
        </w:rPr>
      </w:pPr>
    </w:p>
    <w:p w14:paraId="42F25081" w14:textId="77777777" w:rsidR="00CB0A6E" w:rsidRPr="00CB0A6E" w:rsidRDefault="00CB0A6E" w:rsidP="00CB0A6E">
      <w:pPr>
        <w:rPr>
          <w:rFonts w:ascii="Arial" w:hAnsi="Arial" w:cs="Arial"/>
          <w:b/>
          <w:color w:val="000000"/>
          <w:sz w:val="20"/>
          <w:szCs w:val="20"/>
        </w:rPr>
      </w:pPr>
    </w:p>
    <w:p w14:paraId="65074A04" w14:textId="77777777" w:rsidR="00CB0A6E" w:rsidRPr="00CB0A6E" w:rsidRDefault="00CB0A6E" w:rsidP="00CB0A6E">
      <w:pPr>
        <w:rPr>
          <w:rFonts w:ascii="Arial" w:hAnsi="Arial" w:cs="Arial"/>
          <w:b/>
          <w:color w:val="000000"/>
          <w:sz w:val="20"/>
          <w:szCs w:val="20"/>
        </w:rPr>
      </w:pPr>
    </w:p>
    <w:p w14:paraId="63AF5D88" w14:textId="77777777" w:rsidR="00CB0A6E" w:rsidRPr="00CB0A6E" w:rsidRDefault="00CB0A6E" w:rsidP="00CB0A6E">
      <w:pPr>
        <w:rPr>
          <w:rFonts w:ascii="Arial" w:hAnsi="Arial" w:cs="Arial"/>
          <w:b/>
          <w:color w:val="000000"/>
          <w:sz w:val="20"/>
          <w:szCs w:val="20"/>
        </w:rPr>
      </w:pPr>
    </w:p>
    <w:p w14:paraId="59A421B1" w14:textId="77777777" w:rsidR="00CB0A6E" w:rsidRPr="00CB0A6E" w:rsidRDefault="00CB0A6E" w:rsidP="00CB0A6E">
      <w:pPr>
        <w:rPr>
          <w:rFonts w:ascii="Arial" w:hAnsi="Arial" w:cs="Arial"/>
          <w:b/>
          <w:color w:val="000000"/>
          <w:sz w:val="20"/>
          <w:szCs w:val="20"/>
        </w:rPr>
      </w:pPr>
    </w:p>
    <w:p w14:paraId="08AD63BD" w14:textId="77777777" w:rsidR="00CB0A6E" w:rsidRPr="00CB0A6E" w:rsidRDefault="00CB0A6E" w:rsidP="00CB0A6E">
      <w:pPr>
        <w:rPr>
          <w:rFonts w:ascii="Arial" w:hAnsi="Arial" w:cs="Arial"/>
          <w:b/>
          <w:color w:val="000000"/>
          <w:sz w:val="20"/>
          <w:szCs w:val="20"/>
        </w:rPr>
      </w:pPr>
    </w:p>
    <w:p w14:paraId="7ED7F45E" w14:textId="77777777" w:rsidR="00CB0A6E" w:rsidRPr="00CB0A6E" w:rsidRDefault="00CB0A6E" w:rsidP="00CB0A6E">
      <w:pPr>
        <w:rPr>
          <w:rFonts w:ascii="Arial" w:hAnsi="Arial" w:cs="Arial"/>
          <w:b/>
          <w:color w:val="000000"/>
          <w:sz w:val="20"/>
          <w:szCs w:val="20"/>
        </w:rPr>
      </w:pPr>
      <w:r w:rsidRPr="00CB0A6E">
        <w:rPr>
          <w:rFonts w:ascii="Arial" w:hAnsi="Arial" w:cs="Arial"/>
          <w:b/>
          <w:color w:val="000000"/>
          <w:sz w:val="20"/>
          <w:szCs w:val="20"/>
        </w:rPr>
        <w:t>Problem #4: (20 points)</w:t>
      </w:r>
    </w:p>
    <w:p w14:paraId="3DC6A885" w14:textId="77777777" w:rsidR="00CB0A6E" w:rsidRPr="00CB0A6E" w:rsidRDefault="00CB0A6E" w:rsidP="00CB0A6E">
      <w:r w:rsidRPr="00CB0A6E">
        <w:t>The “heart attack” dataset in CANVAS contain the records for twenty heat attack patients. The dependent variable (</w:t>
      </w:r>
      <w:r w:rsidRPr="00CB0A6E">
        <w:rPr>
          <w:rFonts w:ascii="Calibri" w:eastAsia="Times New Roman" w:hAnsi="Calibri" w:cs="Calibri"/>
          <w:color w:val="000000"/>
        </w:rPr>
        <w:t xml:space="preserve">Heart_Attack_2) </w:t>
      </w:r>
      <w:r w:rsidRPr="00CB0A6E">
        <w:t>is an indicator showing whether the patient has had a second heart attack within 1 year (yes=1). The first independent variable “Anger Treatment”, indicates whether the patient completed an anger management treatment or not. The second independent variable (“Anxiety Treatment) shows the level of anxiety treatment of the patient.</w:t>
      </w:r>
    </w:p>
    <w:p w14:paraId="093BBF3A" w14:textId="77777777" w:rsidR="00CB0A6E" w:rsidRPr="00CB0A6E" w:rsidRDefault="00CB0A6E" w:rsidP="00CB0A6E">
      <w:pPr>
        <w:numPr>
          <w:ilvl w:val="0"/>
          <w:numId w:val="5"/>
        </w:numPr>
        <w:contextualSpacing/>
      </w:pPr>
      <w:r w:rsidRPr="00CB0A6E">
        <w:t>Develop a logistic regression model for predicting the probability of the patient having s second heart attack (show your development steps)</w:t>
      </w:r>
    </w:p>
    <w:p w14:paraId="5423BD6E" w14:textId="77777777" w:rsidR="00CB0A6E" w:rsidRPr="00CB0A6E" w:rsidRDefault="00CB0A6E" w:rsidP="00CB0A6E">
      <w:pPr>
        <w:numPr>
          <w:ilvl w:val="0"/>
          <w:numId w:val="5"/>
        </w:numPr>
        <w:contextualSpacing/>
      </w:pPr>
      <w:bookmarkStart w:id="2" w:name="_Hlk8508883"/>
      <w:r w:rsidRPr="00CB0A6E">
        <w:t>Using your model:</w:t>
      </w:r>
    </w:p>
    <w:p w14:paraId="7A2708FD" w14:textId="77777777" w:rsidR="00CB0A6E" w:rsidRPr="00CB0A6E" w:rsidRDefault="00CB0A6E" w:rsidP="00CB0A6E">
      <w:pPr>
        <w:numPr>
          <w:ilvl w:val="1"/>
          <w:numId w:val="5"/>
        </w:numPr>
        <w:contextualSpacing/>
      </w:pPr>
      <w:r w:rsidRPr="00CB0A6E">
        <w:t>Predict the probabilities of the following two patients (A and B) having a heart attack within the next year?</w:t>
      </w:r>
    </w:p>
    <w:tbl>
      <w:tblPr>
        <w:tblW w:w="5338" w:type="dxa"/>
        <w:tblInd w:w="1332" w:type="dxa"/>
        <w:tblLook w:val="04A0" w:firstRow="1" w:lastRow="0" w:firstColumn="1" w:lastColumn="0" w:noHBand="0" w:noVBand="1"/>
      </w:tblPr>
      <w:tblGrid>
        <w:gridCol w:w="994"/>
        <w:gridCol w:w="2092"/>
        <w:gridCol w:w="2252"/>
      </w:tblGrid>
      <w:tr w:rsidR="00CB0A6E" w:rsidRPr="00CB0A6E" w14:paraId="64CE0D06" w14:textId="77777777" w:rsidTr="00677D73">
        <w:trPr>
          <w:trHeight w:val="531"/>
        </w:trPr>
        <w:tc>
          <w:tcPr>
            <w:tcW w:w="994" w:type="dxa"/>
            <w:tcBorders>
              <w:top w:val="nil"/>
              <w:left w:val="nil"/>
              <w:bottom w:val="nil"/>
              <w:right w:val="nil"/>
            </w:tcBorders>
            <w:shd w:val="clear" w:color="auto" w:fill="auto"/>
            <w:noWrap/>
            <w:vAlign w:val="bottom"/>
            <w:hideMark/>
          </w:tcPr>
          <w:p w14:paraId="4690BE8E" w14:textId="77777777" w:rsidR="00CB0A6E" w:rsidRPr="00CB0A6E" w:rsidRDefault="00CB0A6E" w:rsidP="00CB0A6E">
            <w:pPr>
              <w:spacing w:after="0" w:line="240" w:lineRule="auto"/>
              <w:jc w:val="center"/>
              <w:rPr>
                <w:rFonts w:ascii="Calibri" w:eastAsia="Times New Roman" w:hAnsi="Calibri" w:cs="Calibri"/>
                <w:color w:val="000000"/>
              </w:rPr>
            </w:pPr>
            <w:r w:rsidRPr="00CB0A6E">
              <w:rPr>
                <w:rFonts w:ascii="Calibri" w:eastAsia="Times New Roman" w:hAnsi="Calibri" w:cs="Calibri"/>
                <w:color w:val="000000"/>
              </w:rPr>
              <w:t>Patient</w:t>
            </w:r>
          </w:p>
        </w:tc>
        <w:tc>
          <w:tcPr>
            <w:tcW w:w="2092" w:type="dxa"/>
            <w:tcBorders>
              <w:top w:val="nil"/>
              <w:left w:val="nil"/>
              <w:bottom w:val="nil"/>
              <w:right w:val="nil"/>
            </w:tcBorders>
            <w:shd w:val="clear" w:color="auto" w:fill="auto"/>
            <w:vAlign w:val="bottom"/>
            <w:hideMark/>
          </w:tcPr>
          <w:p w14:paraId="39EB361D" w14:textId="77777777" w:rsidR="00CB0A6E" w:rsidRPr="00CB0A6E" w:rsidRDefault="00CB0A6E" w:rsidP="00CB0A6E">
            <w:pPr>
              <w:spacing w:after="0" w:line="240" w:lineRule="auto"/>
              <w:jc w:val="center"/>
              <w:rPr>
                <w:rFonts w:ascii="Calibri" w:eastAsia="Times New Roman" w:hAnsi="Calibri" w:cs="Calibri"/>
                <w:color w:val="000000"/>
              </w:rPr>
            </w:pPr>
            <w:r w:rsidRPr="00CB0A6E">
              <w:rPr>
                <w:rFonts w:ascii="Calibri" w:eastAsia="Times New Roman" w:hAnsi="Calibri" w:cs="Calibri"/>
                <w:color w:val="000000"/>
              </w:rPr>
              <w:t>Anger Treatment</w:t>
            </w:r>
          </w:p>
        </w:tc>
        <w:tc>
          <w:tcPr>
            <w:tcW w:w="2252" w:type="dxa"/>
            <w:tcBorders>
              <w:top w:val="nil"/>
              <w:left w:val="nil"/>
              <w:bottom w:val="nil"/>
              <w:right w:val="nil"/>
            </w:tcBorders>
            <w:shd w:val="clear" w:color="auto" w:fill="auto"/>
            <w:vAlign w:val="bottom"/>
            <w:hideMark/>
          </w:tcPr>
          <w:p w14:paraId="0F87B8ED" w14:textId="77777777" w:rsidR="00CB0A6E" w:rsidRPr="00CB0A6E" w:rsidRDefault="00CB0A6E" w:rsidP="00CB0A6E">
            <w:pPr>
              <w:spacing w:after="0" w:line="240" w:lineRule="auto"/>
              <w:jc w:val="center"/>
              <w:rPr>
                <w:rFonts w:ascii="Calibri" w:eastAsia="Times New Roman" w:hAnsi="Calibri" w:cs="Calibri"/>
                <w:color w:val="000000"/>
              </w:rPr>
            </w:pPr>
            <w:r w:rsidRPr="00CB0A6E">
              <w:rPr>
                <w:rFonts w:ascii="Calibri" w:eastAsia="Times New Roman" w:hAnsi="Calibri" w:cs="Calibri"/>
                <w:color w:val="000000"/>
              </w:rPr>
              <w:t xml:space="preserve">     Anxiety Treatment</w:t>
            </w:r>
          </w:p>
        </w:tc>
      </w:tr>
      <w:tr w:rsidR="00CB0A6E" w:rsidRPr="00CB0A6E" w14:paraId="7756904F" w14:textId="77777777" w:rsidTr="00677D73">
        <w:trPr>
          <w:trHeight w:val="176"/>
        </w:trPr>
        <w:tc>
          <w:tcPr>
            <w:tcW w:w="994" w:type="dxa"/>
            <w:tcBorders>
              <w:top w:val="nil"/>
              <w:left w:val="nil"/>
              <w:bottom w:val="nil"/>
              <w:right w:val="nil"/>
            </w:tcBorders>
            <w:shd w:val="clear" w:color="auto" w:fill="auto"/>
            <w:noWrap/>
            <w:vAlign w:val="bottom"/>
            <w:hideMark/>
          </w:tcPr>
          <w:p w14:paraId="4FD69078" w14:textId="77777777" w:rsidR="00CB0A6E" w:rsidRPr="00CB0A6E" w:rsidRDefault="00CB0A6E" w:rsidP="00CB0A6E">
            <w:pPr>
              <w:spacing w:after="0" w:line="240" w:lineRule="auto"/>
              <w:jc w:val="center"/>
              <w:rPr>
                <w:rFonts w:ascii="Calibri" w:eastAsia="Times New Roman" w:hAnsi="Calibri" w:cs="Calibri"/>
                <w:color w:val="000000"/>
              </w:rPr>
            </w:pPr>
            <w:r w:rsidRPr="00CB0A6E">
              <w:rPr>
                <w:rFonts w:ascii="Calibri" w:eastAsia="Times New Roman" w:hAnsi="Calibri" w:cs="Calibri"/>
                <w:color w:val="000000"/>
              </w:rPr>
              <w:t>A</w:t>
            </w:r>
          </w:p>
        </w:tc>
        <w:tc>
          <w:tcPr>
            <w:tcW w:w="2092" w:type="dxa"/>
            <w:tcBorders>
              <w:top w:val="nil"/>
              <w:left w:val="nil"/>
              <w:bottom w:val="nil"/>
              <w:right w:val="nil"/>
            </w:tcBorders>
            <w:shd w:val="clear" w:color="auto" w:fill="auto"/>
            <w:noWrap/>
            <w:vAlign w:val="bottom"/>
            <w:hideMark/>
          </w:tcPr>
          <w:p w14:paraId="75713E02" w14:textId="77777777" w:rsidR="00CB0A6E" w:rsidRPr="00CB0A6E" w:rsidRDefault="00B647F4" w:rsidP="00CB0A6E">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2252" w:type="dxa"/>
            <w:tcBorders>
              <w:top w:val="nil"/>
              <w:left w:val="nil"/>
              <w:bottom w:val="nil"/>
              <w:right w:val="nil"/>
            </w:tcBorders>
            <w:shd w:val="clear" w:color="auto" w:fill="auto"/>
            <w:noWrap/>
            <w:vAlign w:val="bottom"/>
            <w:hideMark/>
          </w:tcPr>
          <w:p w14:paraId="1464BA95" w14:textId="77777777" w:rsidR="00CB0A6E" w:rsidRPr="00CB0A6E" w:rsidRDefault="00CB0A6E" w:rsidP="00CB0A6E">
            <w:pPr>
              <w:spacing w:after="0" w:line="240" w:lineRule="auto"/>
              <w:jc w:val="center"/>
              <w:rPr>
                <w:rFonts w:ascii="Calibri" w:eastAsia="Times New Roman" w:hAnsi="Calibri" w:cs="Calibri"/>
                <w:color w:val="000000"/>
              </w:rPr>
            </w:pPr>
            <w:r w:rsidRPr="00CB0A6E">
              <w:rPr>
                <w:rFonts w:ascii="Calibri" w:eastAsia="Times New Roman" w:hAnsi="Calibri" w:cs="Calibri"/>
                <w:color w:val="000000"/>
              </w:rPr>
              <w:t>40</w:t>
            </w:r>
          </w:p>
        </w:tc>
      </w:tr>
      <w:tr w:rsidR="00CB0A6E" w:rsidRPr="00CB0A6E" w14:paraId="15599545" w14:textId="77777777" w:rsidTr="00677D73">
        <w:trPr>
          <w:trHeight w:val="176"/>
        </w:trPr>
        <w:tc>
          <w:tcPr>
            <w:tcW w:w="994" w:type="dxa"/>
            <w:tcBorders>
              <w:top w:val="nil"/>
              <w:left w:val="nil"/>
              <w:bottom w:val="nil"/>
              <w:right w:val="nil"/>
            </w:tcBorders>
            <w:shd w:val="clear" w:color="auto" w:fill="auto"/>
            <w:noWrap/>
            <w:vAlign w:val="bottom"/>
            <w:hideMark/>
          </w:tcPr>
          <w:p w14:paraId="4EEB3104" w14:textId="77777777" w:rsidR="00CB0A6E" w:rsidRPr="00CB0A6E" w:rsidRDefault="00CB0A6E" w:rsidP="00CB0A6E">
            <w:pPr>
              <w:spacing w:after="0" w:line="240" w:lineRule="auto"/>
              <w:jc w:val="center"/>
              <w:rPr>
                <w:rFonts w:ascii="Calibri" w:eastAsia="Times New Roman" w:hAnsi="Calibri" w:cs="Calibri"/>
                <w:color w:val="000000"/>
              </w:rPr>
            </w:pPr>
            <w:r w:rsidRPr="00CB0A6E">
              <w:rPr>
                <w:rFonts w:ascii="Calibri" w:eastAsia="Times New Roman" w:hAnsi="Calibri" w:cs="Calibri"/>
                <w:color w:val="000000"/>
              </w:rPr>
              <w:t>B</w:t>
            </w:r>
          </w:p>
        </w:tc>
        <w:tc>
          <w:tcPr>
            <w:tcW w:w="2092" w:type="dxa"/>
            <w:tcBorders>
              <w:top w:val="nil"/>
              <w:left w:val="nil"/>
              <w:bottom w:val="nil"/>
              <w:right w:val="nil"/>
            </w:tcBorders>
            <w:shd w:val="clear" w:color="auto" w:fill="auto"/>
            <w:noWrap/>
            <w:vAlign w:val="bottom"/>
            <w:hideMark/>
          </w:tcPr>
          <w:p w14:paraId="2FC44C48" w14:textId="77777777" w:rsidR="00CB0A6E" w:rsidRPr="00CB0A6E" w:rsidRDefault="00B647F4" w:rsidP="00CB0A6E">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2252" w:type="dxa"/>
            <w:tcBorders>
              <w:top w:val="nil"/>
              <w:left w:val="nil"/>
              <w:bottom w:val="nil"/>
              <w:right w:val="nil"/>
            </w:tcBorders>
            <w:shd w:val="clear" w:color="auto" w:fill="auto"/>
            <w:noWrap/>
            <w:vAlign w:val="bottom"/>
            <w:hideMark/>
          </w:tcPr>
          <w:p w14:paraId="18AF3A3B" w14:textId="77777777" w:rsidR="00CB0A6E" w:rsidRPr="00CB0A6E" w:rsidRDefault="00CB0A6E" w:rsidP="00CB0A6E">
            <w:pPr>
              <w:spacing w:after="0" w:line="240" w:lineRule="auto"/>
              <w:jc w:val="center"/>
              <w:rPr>
                <w:rFonts w:ascii="Calibri" w:eastAsia="Times New Roman" w:hAnsi="Calibri" w:cs="Calibri"/>
                <w:color w:val="000000"/>
              </w:rPr>
            </w:pPr>
            <w:r w:rsidRPr="00CB0A6E">
              <w:rPr>
                <w:rFonts w:ascii="Calibri" w:eastAsia="Times New Roman" w:hAnsi="Calibri" w:cs="Calibri"/>
                <w:color w:val="000000"/>
              </w:rPr>
              <w:t>70</w:t>
            </w:r>
          </w:p>
        </w:tc>
      </w:tr>
      <w:bookmarkEnd w:id="2"/>
    </w:tbl>
    <w:p w14:paraId="28C03582" w14:textId="77777777" w:rsidR="00CB0A6E" w:rsidRPr="00CB0A6E" w:rsidRDefault="00CB0A6E" w:rsidP="00CB0A6E">
      <w:pPr>
        <w:ind w:left="1440"/>
        <w:contextualSpacing/>
      </w:pPr>
    </w:p>
    <w:p w14:paraId="70D193F7" w14:textId="77777777" w:rsidR="00CB0A6E" w:rsidRPr="00CB0A6E" w:rsidRDefault="00CB0A6E" w:rsidP="00CB0A6E">
      <w:pPr>
        <w:numPr>
          <w:ilvl w:val="1"/>
          <w:numId w:val="5"/>
        </w:numPr>
        <w:contextualSpacing/>
      </w:pPr>
      <w:bookmarkStart w:id="3" w:name="_Hlk8508905"/>
      <w:r w:rsidRPr="00CB0A6E">
        <w:t>What are the odds for patient A and patient B?</w:t>
      </w:r>
    </w:p>
    <w:bookmarkEnd w:id="3"/>
    <w:p w14:paraId="33265F78" w14:textId="77777777" w:rsidR="00CB0A6E" w:rsidRPr="00CB0A6E" w:rsidRDefault="00CB0A6E" w:rsidP="00CB0A6E">
      <w:pPr>
        <w:numPr>
          <w:ilvl w:val="1"/>
          <w:numId w:val="5"/>
        </w:numPr>
        <w:contextualSpacing/>
      </w:pPr>
      <w:r w:rsidRPr="00CB0A6E">
        <w:t xml:space="preserve">What is the odds ratio of </w:t>
      </w:r>
      <w:proofErr w:type="spellStart"/>
      <w:r w:rsidRPr="00CB0A6E">
        <w:t>A</w:t>
      </w:r>
      <w:proofErr w:type="spellEnd"/>
      <w:r w:rsidRPr="00CB0A6E">
        <w:t xml:space="preserve"> over B? </w:t>
      </w:r>
    </w:p>
    <w:p w14:paraId="6229586E" w14:textId="2218EB8A" w:rsidR="00CB0A6E" w:rsidRDefault="00CB0A6E" w:rsidP="00CB0A6E">
      <w:pPr>
        <w:rPr>
          <w:rFonts w:ascii="Arial" w:hAnsi="Arial" w:cs="Arial"/>
          <w:b/>
          <w:sz w:val="20"/>
          <w:szCs w:val="20"/>
        </w:rPr>
      </w:pPr>
    </w:p>
    <w:p w14:paraId="1395487F" w14:textId="201A5D0C" w:rsidR="0030437D" w:rsidRPr="006F4AEE" w:rsidRDefault="006F4AEE" w:rsidP="006F4AEE">
      <w:pPr>
        <w:rPr>
          <w:rFonts w:ascii="Arial" w:hAnsi="Arial" w:cs="Arial"/>
          <w:b/>
          <w:color w:val="000000"/>
          <w:sz w:val="24"/>
          <w:szCs w:val="20"/>
        </w:rPr>
      </w:pPr>
      <w:r w:rsidRPr="006F4AEE">
        <w:rPr>
          <w:rFonts w:ascii="Arial" w:hAnsi="Arial" w:cs="Arial"/>
          <w:b/>
          <w:color w:val="000000"/>
          <w:sz w:val="24"/>
          <w:szCs w:val="20"/>
        </w:rPr>
        <w:t>Answer:</w:t>
      </w:r>
    </w:p>
    <w:p w14:paraId="3110E4CD" w14:textId="14BA2ECF" w:rsidR="006F4AEE" w:rsidRDefault="0030437D" w:rsidP="00CB0A6E">
      <w:pPr>
        <w:rPr>
          <w:rFonts w:ascii="Arial" w:hAnsi="Arial" w:cs="Arial"/>
          <w:b/>
          <w:sz w:val="20"/>
          <w:szCs w:val="20"/>
        </w:rPr>
      </w:pPr>
      <w:r>
        <w:rPr>
          <w:rFonts w:ascii="Arial" w:hAnsi="Arial" w:cs="Arial"/>
          <w:b/>
          <w:sz w:val="20"/>
          <w:szCs w:val="20"/>
        </w:rPr>
        <w:t>I.</w:t>
      </w:r>
      <w:r w:rsidR="00A15F20" w:rsidRPr="00A15F20">
        <w:t xml:space="preserve"> </w:t>
      </w:r>
      <w:r w:rsidR="00A15F20" w:rsidRPr="00A15F20">
        <w:rPr>
          <w:rFonts w:ascii="Arial" w:hAnsi="Arial" w:cs="Arial"/>
          <w:b/>
          <w:sz w:val="20"/>
          <w:szCs w:val="20"/>
        </w:rPr>
        <w:t>Develop a logistic regression model for predicting the probability of the patient having s second heart attack (show your development steps)</w:t>
      </w:r>
    </w:p>
    <w:p w14:paraId="45A280A8" w14:textId="7F6959E7" w:rsidR="00B16D1F" w:rsidRDefault="00B16D1F" w:rsidP="00CB0A6E">
      <w:pPr>
        <w:rPr>
          <w:rFonts w:ascii="Arial" w:hAnsi="Arial" w:cs="Arial"/>
          <w:b/>
          <w:sz w:val="20"/>
          <w:szCs w:val="20"/>
        </w:rPr>
      </w:pPr>
      <w:r>
        <w:rPr>
          <w:rFonts w:ascii="Arial" w:hAnsi="Arial" w:cs="Arial"/>
          <w:b/>
          <w:sz w:val="20"/>
          <w:szCs w:val="20"/>
        </w:rPr>
        <w:t>Solution:</w:t>
      </w:r>
    </w:p>
    <w:p w14:paraId="3179B574" w14:textId="4A33294F" w:rsidR="00B16D1F" w:rsidRPr="00B16D1F" w:rsidRDefault="00B16D1F" w:rsidP="00B16D1F">
      <w:pPr>
        <w:pStyle w:val="a3"/>
        <w:widowControl w:val="0"/>
        <w:numPr>
          <w:ilvl w:val="0"/>
          <w:numId w:val="13"/>
        </w:numPr>
        <w:spacing w:after="0" w:line="240" w:lineRule="auto"/>
        <w:contextualSpacing w:val="0"/>
        <w:jc w:val="both"/>
      </w:pPr>
      <w:r w:rsidRPr="00992BE5">
        <w:rPr>
          <w:sz w:val="24"/>
          <w:szCs w:val="24"/>
        </w:rPr>
        <w:t>develop a logistic regression model</w:t>
      </w:r>
      <w:r w:rsidRPr="00B16D1F">
        <w:rPr>
          <w:noProof/>
          <w:sz w:val="24"/>
          <w:szCs w:val="24"/>
        </w:rPr>
        <w:drawing>
          <wp:inline distT="0" distB="0" distL="0" distR="0" wp14:anchorId="2B8044A1" wp14:editId="693F4BCA">
            <wp:extent cx="5353050" cy="790575"/>
            <wp:effectExtent l="0" t="0" r="0" b="9525"/>
            <wp:docPr id="36" name="图片 36"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捕获.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3050" cy="790575"/>
                    </a:xfrm>
                    <a:prstGeom prst="rect">
                      <a:avLst/>
                    </a:prstGeom>
                    <a:noFill/>
                    <a:ln>
                      <a:noFill/>
                    </a:ln>
                  </pic:spPr>
                </pic:pic>
              </a:graphicData>
            </a:graphic>
          </wp:inline>
        </w:drawing>
      </w:r>
      <w:r>
        <w:rPr>
          <w:noProof/>
        </w:rPr>
        <w:lastRenderedPageBreak/>
        <w:drawing>
          <wp:inline distT="0" distB="0" distL="0" distR="0" wp14:anchorId="1D90706C" wp14:editId="493595DB">
            <wp:extent cx="5274310" cy="41160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16070"/>
                    </a:xfrm>
                    <a:prstGeom prst="rect">
                      <a:avLst/>
                    </a:prstGeom>
                  </pic:spPr>
                </pic:pic>
              </a:graphicData>
            </a:graphic>
          </wp:inline>
        </w:drawing>
      </w:r>
    </w:p>
    <w:p w14:paraId="251DA7BE" w14:textId="77777777" w:rsidR="00B16D1F" w:rsidRDefault="00B16D1F" w:rsidP="00B16D1F">
      <w:pPr>
        <w:widowControl w:val="0"/>
        <w:spacing w:after="0" w:line="240" w:lineRule="auto"/>
        <w:jc w:val="both"/>
      </w:pPr>
    </w:p>
    <w:p w14:paraId="0BF6AFB4" w14:textId="77777777" w:rsidR="00B16D1F" w:rsidRDefault="00B16D1F" w:rsidP="00B16D1F">
      <w:pPr>
        <w:widowControl w:val="0"/>
        <w:spacing w:after="0" w:line="240" w:lineRule="auto"/>
        <w:jc w:val="both"/>
        <w:rPr>
          <w:noProof/>
        </w:rPr>
      </w:pPr>
      <w:r>
        <w:rPr>
          <w:rFonts w:hint="eastAsia"/>
        </w:rPr>
        <w:t>W</w:t>
      </w:r>
      <w:r>
        <w:t xml:space="preserve">e can conclude </w:t>
      </w:r>
      <w:r w:rsidRPr="00AD4127">
        <w:t xml:space="preserve">that variable </w:t>
      </w:r>
      <w:proofErr w:type="spellStart"/>
      <w:r w:rsidRPr="00AD4127">
        <w:t>Anger_Treatment</w:t>
      </w:r>
      <w:proofErr w:type="spellEnd"/>
      <w:r w:rsidRPr="00AD4127">
        <w:t xml:space="preserve"> is not significant, so</w:t>
      </w:r>
      <w:r>
        <w:t xml:space="preserve"> the next step we</w:t>
      </w:r>
      <w:r w:rsidRPr="00AD4127">
        <w:t xml:space="preserve"> remove it from the model</w:t>
      </w:r>
      <w:r>
        <w:t>. The codes as following:</w:t>
      </w:r>
      <w:r w:rsidRPr="00B16D1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7C4964A" w14:textId="7CE86C21" w:rsidR="00B16D1F" w:rsidRDefault="00B16D1F" w:rsidP="00B16D1F">
      <w:pPr>
        <w:widowControl w:val="0"/>
        <w:spacing w:after="0" w:line="240" w:lineRule="auto"/>
        <w:jc w:val="both"/>
      </w:pPr>
      <w:r w:rsidRPr="00B16D1F">
        <w:rPr>
          <w:noProof/>
        </w:rPr>
        <w:drawing>
          <wp:inline distT="0" distB="0" distL="0" distR="0" wp14:anchorId="4642B309" wp14:editId="6517A417">
            <wp:extent cx="3114675" cy="428625"/>
            <wp:effectExtent l="0" t="0" r="9525" b="9525"/>
            <wp:docPr id="38" name="图片 38"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捕获.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675" cy="428625"/>
                    </a:xfrm>
                    <a:prstGeom prst="rect">
                      <a:avLst/>
                    </a:prstGeom>
                    <a:noFill/>
                    <a:ln>
                      <a:noFill/>
                    </a:ln>
                  </pic:spPr>
                </pic:pic>
              </a:graphicData>
            </a:graphic>
          </wp:inline>
        </w:drawing>
      </w:r>
      <w:r w:rsidR="0027196F">
        <w:rPr>
          <w:noProof/>
        </w:rPr>
        <w:lastRenderedPageBreak/>
        <w:drawing>
          <wp:inline distT="0" distB="0" distL="0" distR="0" wp14:anchorId="1206C8ED" wp14:editId="2956D8C2">
            <wp:extent cx="5274310" cy="40849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84955"/>
                    </a:xfrm>
                    <a:prstGeom prst="rect">
                      <a:avLst/>
                    </a:prstGeom>
                  </pic:spPr>
                </pic:pic>
              </a:graphicData>
            </a:graphic>
          </wp:inline>
        </w:drawing>
      </w:r>
    </w:p>
    <w:p w14:paraId="7B891B9B" w14:textId="5D0BB531" w:rsidR="0027196F" w:rsidRDefault="0027196F" w:rsidP="00B16D1F">
      <w:pPr>
        <w:widowControl w:val="0"/>
        <w:spacing w:after="0" w:line="240" w:lineRule="auto"/>
        <w:jc w:val="both"/>
      </w:pPr>
    </w:p>
    <w:p w14:paraId="59B92C57" w14:textId="2ACE78E3" w:rsidR="0027196F" w:rsidRDefault="0027196F" w:rsidP="0027196F">
      <w:r>
        <w:rPr>
          <w:rFonts w:hint="eastAsia"/>
        </w:rPr>
        <w:t>W</w:t>
      </w:r>
      <w:r>
        <w:t xml:space="preserve">e can conclude that the significance of </w:t>
      </w:r>
      <w:proofErr w:type="spellStart"/>
      <w:r>
        <w:t>Anxiety_Treatment</w:t>
      </w:r>
      <w:proofErr w:type="spellEnd"/>
      <w:r>
        <w:t xml:space="preserve"> improves after we remove the variable </w:t>
      </w:r>
      <w:proofErr w:type="spellStart"/>
      <w:r>
        <w:t>Anger_Treatment</w:t>
      </w:r>
      <w:proofErr w:type="spellEnd"/>
      <w:r w:rsidRPr="0027196F">
        <w:rPr>
          <w:sz w:val="24"/>
        </w:rPr>
        <w:t xml:space="preserve"> </w:t>
      </w:r>
      <w:r w:rsidRPr="00992BE5">
        <w:rPr>
          <w:sz w:val="24"/>
        </w:rPr>
        <w:t xml:space="preserve">and there is no need to categorize the </w:t>
      </w:r>
      <w:proofErr w:type="gramStart"/>
      <w:r w:rsidRPr="00992BE5">
        <w:rPr>
          <w:sz w:val="24"/>
        </w:rPr>
        <w:t xml:space="preserve">variable  </w:t>
      </w:r>
      <w:proofErr w:type="spellStart"/>
      <w:r w:rsidRPr="00992BE5">
        <w:rPr>
          <w:sz w:val="24"/>
        </w:rPr>
        <w:t>Anxiety</w:t>
      </w:r>
      <w:proofErr w:type="gramEnd"/>
      <w:r w:rsidRPr="00992BE5">
        <w:rPr>
          <w:sz w:val="24"/>
        </w:rPr>
        <w:t>_Treatment</w:t>
      </w:r>
      <w:proofErr w:type="spellEnd"/>
      <w:r>
        <w:t xml:space="preserve">. </w:t>
      </w:r>
      <w:proofErr w:type="gramStart"/>
      <w:r>
        <w:t>So</w:t>
      </w:r>
      <w:proofErr w:type="gramEnd"/>
      <w:r>
        <w:t xml:space="preserve"> this is model we chose to use.</w:t>
      </w:r>
    </w:p>
    <w:p w14:paraId="25331183" w14:textId="77777777" w:rsidR="0027196F" w:rsidRPr="00AD4127" w:rsidRDefault="0027196F" w:rsidP="00B16D1F">
      <w:pPr>
        <w:widowControl w:val="0"/>
        <w:spacing w:after="0" w:line="240" w:lineRule="auto"/>
        <w:jc w:val="both"/>
      </w:pPr>
    </w:p>
    <w:p w14:paraId="07AAE689" w14:textId="77777777" w:rsidR="00B16D1F" w:rsidRDefault="00B16D1F" w:rsidP="00CB0A6E">
      <w:pPr>
        <w:rPr>
          <w:rFonts w:ascii="Arial" w:hAnsi="Arial" w:cs="Arial"/>
          <w:b/>
          <w:sz w:val="20"/>
          <w:szCs w:val="20"/>
        </w:rPr>
      </w:pPr>
    </w:p>
    <w:p w14:paraId="1FB68D1F" w14:textId="5B6F785A" w:rsidR="00AD2E0F" w:rsidRPr="00AD2E0F" w:rsidRDefault="0030437D" w:rsidP="00AD2E0F">
      <w:pPr>
        <w:rPr>
          <w:rFonts w:ascii="Arial" w:hAnsi="Arial" w:cs="Arial"/>
          <w:b/>
          <w:sz w:val="20"/>
          <w:szCs w:val="20"/>
        </w:rPr>
      </w:pPr>
      <w:r>
        <w:rPr>
          <w:rFonts w:ascii="Arial" w:hAnsi="Arial" w:cs="Arial"/>
          <w:b/>
          <w:sz w:val="20"/>
          <w:szCs w:val="20"/>
        </w:rPr>
        <w:t>II.</w:t>
      </w:r>
      <w:r w:rsidR="00AD2E0F">
        <w:t xml:space="preserve"> </w:t>
      </w:r>
      <w:r w:rsidR="00AD2E0F" w:rsidRPr="00AD2E0F">
        <w:rPr>
          <w:rFonts w:ascii="Arial" w:hAnsi="Arial" w:cs="Arial"/>
          <w:b/>
          <w:sz w:val="20"/>
          <w:szCs w:val="20"/>
        </w:rPr>
        <w:t>Using your model:</w:t>
      </w:r>
    </w:p>
    <w:p w14:paraId="39509FE6" w14:textId="77777777" w:rsidR="00AD2E0F" w:rsidRPr="00AD2E0F" w:rsidRDefault="00AD2E0F" w:rsidP="00AD2E0F">
      <w:pPr>
        <w:rPr>
          <w:rFonts w:ascii="Arial" w:hAnsi="Arial" w:cs="Arial"/>
          <w:b/>
          <w:sz w:val="20"/>
          <w:szCs w:val="20"/>
        </w:rPr>
      </w:pPr>
      <w:r w:rsidRPr="00AD2E0F">
        <w:rPr>
          <w:rFonts w:ascii="Arial" w:hAnsi="Arial" w:cs="Arial"/>
          <w:b/>
          <w:sz w:val="20"/>
          <w:szCs w:val="20"/>
        </w:rPr>
        <w:t>a.</w:t>
      </w:r>
      <w:r w:rsidRPr="00AD2E0F">
        <w:rPr>
          <w:rFonts w:ascii="Arial" w:hAnsi="Arial" w:cs="Arial"/>
          <w:b/>
          <w:sz w:val="20"/>
          <w:szCs w:val="20"/>
        </w:rPr>
        <w:tab/>
        <w:t>Predict the probabilities of the following two patients (A and B) having a heart attack within the next year?</w:t>
      </w:r>
    </w:p>
    <w:p w14:paraId="651318E3" w14:textId="77777777" w:rsidR="00AD2E0F" w:rsidRPr="00AD2E0F" w:rsidRDefault="00AD2E0F" w:rsidP="00AD2E0F">
      <w:pPr>
        <w:rPr>
          <w:rFonts w:ascii="Arial" w:hAnsi="Arial" w:cs="Arial"/>
          <w:b/>
          <w:sz w:val="20"/>
          <w:szCs w:val="20"/>
        </w:rPr>
      </w:pPr>
      <w:r w:rsidRPr="00AD2E0F">
        <w:rPr>
          <w:rFonts w:ascii="Arial" w:hAnsi="Arial" w:cs="Arial"/>
          <w:b/>
          <w:sz w:val="20"/>
          <w:szCs w:val="20"/>
        </w:rPr>
        <w:t>Patient</w:t>
      </w:r>
      <w:r w:rsidRPr="00AD2E0F">
        <w:rPr>
          <w:rFonts w:ascii="Arial" w:hAnsi="Arial" w:cs="Arial"/>
          <w:b/>
          <w:sz w:val="20"/>
          <w:szCs w:val="20"/>
        </w:rPr>
        <w:tab/>
        <w:t>Anger Treatment</w:t>
      </w:r>
      <w:r w:rsidRPr="00AD2E0F">
        <w:rPr>
          <w:rFonts w:ascii="Arial" w:hAnsi="Arial" w:cs="Arial"/>
          <w:b/>
          <w:sz w:val="20"/>
          <w:szCs w:val="20"/>
        </w:rPr>
        <w:tab/>
        <w:t xml:space="preserve">     Anxiety Treatment</w:t>
      </w:r>
    </w:p>
    <w:p w14:paraId="28AEB09B" w14:textId="77777777" w:rsidR="00AD2E0F" w:rsidRPr="00AD2E0F" w:rsidRDefault="00AD2E0F" w:rsidP="00AD2E0F">
      <w:pPr>
        <w:rPr>
          <w:rFonts w:ascii="Arial" w:hAnsi="Arial" w:cs="Arial"/>
          <w:b/>
          <w:sz w:val="20"/>
          <w:szCs w:val="20"/>
        </w:rPr>
      </w:pPr>
      <w:r w:rsidRPr="00AD2E0F">
        <w:rPr>
          <w:rFonts w:ascii="Arial" w:hAnsi="Arial" w:cs="Arial"/>
          <w:b/>
          <w:sz w:val="20"/>
          <w:szCs w:val="20"/>
        </w:rPr>
        <w:t>A</w:t>
      </w:r>
      <w:r w:rsidRPr="00AD2E0F">
        <w:rPr>
          <w:rFonts w:ascii="Arial" w:hAnsi="Arial" w:cs="Arial"/>
          <w:b/>
          <w:sz w:val="20"/>
          <w:szCs w:val="20"/>
        </w:rPr>
        <w:tab/>
        <w:t>1</w:t>
      </w:r>
      <w:r w:rsidRPr="00AD2E0F">
        <w:rPr>
          <w:rFonts w:ascii="Arial" w:hAnsi="Arial" w:cs="Arial"/>
          <w:b/>
          <w:sz w:val="20"/>
          <w:szCs w:val="20"/>
        </w:rPr>
        <w:tab/>
        <w:t>40</w:t>
      </w:r>
    </w:p>
    <w:p w14:paraId="15F37BC5" w14:textId="50B9F29D" w:rsidR="0030437D" w:rsidRDefault="00AD2E0F" w:rsidP="00AD2E0F">
      <w:pPr>
        <w:rPr>
          <w:rFonts w:ascii="Arial" w:hAnsi="Arial" w:cs="Arial"/>
          <w:b/>
          <w:sz w:val="20"/>
          <w:szCs w:val="20"/>
        </w:rPr>
      </w:pPr>
      <w:r w:rsidRPr="00AD2E0F">
        <w:rPr>
          <w:rFonts w:ascii="Arial" w:hAnsi="Arial" w:cs="Arial"/>
          <w:b/>
          <w:sz w:val="20"/>
          <w:szCs w:val="20"/>
        </w:rPr>
        <w:t>B</w:t>
      </w:r>
      <w:r w:rsidRPr="00AD2E0F">
        <w:rPr>
          <w:rFonts w:ascii="Arial" w:hAnsi="Arial" w:cs="Arial"/>
          <w:b/>
          <w:sz w:val="20"/>
          <w:szCs w:val="20"/>
        </w:rPr>
        <w:tab/>
        <w:t>0</w:t>
      </w:r>
      <w:r w:rsidRPr="00AD2E0F">
        <w:rPr>
          <w:rFonts w:ascii="Arial" w:hAnsi="Arial" w:cs="Arial"/>
          <w:b/>
          <w:sz w:val="20"/>
          <w:szCs w:val="20"/>
        </w:rPr>
        <w:tab/>
        <w:t>70</w:t>
      </w:r>
    </w:p>
    <w:p w14:paraId="623F375E" w14:textId="0F9447CB" w:rsidR="0030437D" w:rsidRPr="00992BE5" w:rsidRDefault="0030437D" w:rsidP="0030437D">
      <w:pPr>
        <w:rPr>
          <w:sz w:val="24"/>
        </w:rPr>
      </w:pPr>
      <w:r w:rsidRPr="0030437D">
        <w:rPr>
          <w:rFonts w:ascii="Arial" w:hAnsi="Arial" w:cs="Arial"/>
          <w:b/>
          <w:sz w:val="20"/>
          <w:szCs w:val="20"/>
        </w:rPr>
        <w:t xml:space="preserve">a. </w:t>
      </w:r>
      <w:r w:rsidRPr="0030437D">
        <w:rPr>
          <w:sz w:val="24"/>
          <w:lang w:eastAsia="zh-CN"/>
        </w:rPr>
        <w:t xml:space="preserve">After the remove of </w:t>
      </w:r>
      <w:proofErr w:type="spellStart"/>
      <w:r w:rsidRPr="0030437D">
        <w:rPr>
          <w:sz w:val="24"/>
          <w:lang w:eastAsia="zh-CN"/>
        </w:rPr>
        <w:t>Anger_Treatment</w:t>
      </w:r>
      <w:proofErr w:type="spellEnd"/>
      <w:r w:rsidRPr="0030437D">
        <w:rPr>
          <w:sz w:val="24"/>
          <w:lang w:eastAsia="zh-CN"/>
        </w:rPr>
        <w:t xml:space="preserve">, the </w:t>
      </w:r>
      <w:r w:rsidRPr="0030437D">
        <w:rPr>
          <w:sz w:val="24"/>
        </w:rPr>
        <w:t>formula is th</w:t>
      </w:r>
      <w:r>
        <w:rPr>
          <w:sz w:val="24"/>
        </w:rPr>
        <w:t xml:space="preserve">at </w:t>
      </w:r>
      <w:r w:rsidRPr="0030437D">
        <w:rPr>
          <w:sz w:val="28"/>
          <w:szCs w:val="28"/>
        </w:rPr>
        <w:t>P(</w:t>
      </w:r>
      <w:proofErr w:type="spellStart"/>
      <w:r w:rsidRPr="0030437D">
        <w:rPr>
          <w:sz w:val="28"/>
          <w:szCs w:val="28"/>
        </w:rPr>
        <w:t>heart_attack</w:t>
      </w:r>
      <w:proofErr w:type="spellEnd"/>
      <w:r w:rsidRPr="0030437D">
        <w:rPr>
          <w:sz w:val="28"/>
          <w:szCs w:val="28"/>
        </w:rPr>
        <w:t>)=</w:t>
      </w: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-7.0925+0.1246*Anxiety_Treatment</m:t>
                </m:r>
              </m:sup>
            </m:sSup>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-7.0925+0.1246*Anxiety_Treatment</m:t>
                </m:r>
              </m:sup>
            </m:sSup>
          </m:den>
        </m:f>
      </m:oMath>
      <w:r>
        <w:rPr>
          <w:sz w:val="24"/>
        </w:rPr>
        <w:t xml:space="preserve">. </w:t>
      </w:r>
      <w:r w:rsidRPr="0030437D">
        <w:rPr>
          <w:sz w:val="24"/>
        </w:rPr>
        <w:t xml:space="preserve">For Patient A, the probability to get a </w:t>
      </w:r>
      <w:r w:rsidRPr="0030437D">
        <w:rPr>
          <w:sz w:val="24"/>
        </w:rPr>
        <w:lastRenderedPageBreak/>
        <w:t xml:space="preserve">heart attack is </w:t>
      </w:r>
      <w:r>
        <w:rPr>
          <w:sz w:val="24"/>
        </w:rPr>
        <w:t xml:space="preserve"> </w:t>
      </w:r>
      <m:oMath>
        <m:f>
          <m:fPr>
            <m:type m:val="skw"/>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r>
                  <w:rPr>
                    <w:rFonts w:ascii="Cambria Math" w:hAnsi="Cambria Math"/>
                    <w:sz w:val="24"/>
                  </w:rPr>
                  <m:t>-2.1085</m:t>
                </m:r>
              </m:sup>
            </m:sSup>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-2.1085</m:t>
                </m:r>
              </m:sup>
            </m:sSup>
            <m:r>
              <w:rPr>
                <w:rFonts w:ascii="Cambria Math" w:hAnsi="Cambria Math"/>
                <w:sz w:val="24"/>
              </w:rPr>
              <m:t>)</m:t>
            </m:r>
          </m:den>
        </m:f>
      </m:oMath>
      <w:r w:rsidRPr="0030437D">
        <w:rPr>
          <w:sz w:val="24"/>
        </w:rPr>
        <w:t>=0.1082</w:t>
      </w:r>
      <w:r>
        <w:rPr>
          <w:sz w:val="24"/>
        </w:rPr>
        <w:t xml:space="preserve">. </w:t>
      </w:r>
      <w:r w:rsidRPr="00992BE5">
        <w:rPr>
          <w:sz w:val="24"/>
        </w:rPr>
        <w:t xml:space="preserve">For Patient B, the probability to get a heart attack is </w:t>
      </w:r>
      <m:oMath>
        <m:f>
          <m:fPr>
            <m:type m:val="skw"/>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r>
                  <w:rPr>
                    <w:rFonts w:ascii="Cambria Math" w:hAnsi="Cambria Math"/>
                    <w:sz w:val="24"/>
                  </w:rPr>
                  <m:t>1.6259</m:t>
                </m:r>
              </m:sup>
            </m:sSup>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1.6259</m:t>
                </m:r>
              </m:sup>
            </m:sSup>
            <m:r>
              <w:rPr>
                <w:rFonts w:ascii="Cambria Math" w:hAnsi="Cambria Math"/>
                <w:sz w:val="24"/>
              </w:rPr>
              <m:t>)</m:t>
            </m:r>
          </m:den>
        </m:f>
      </m:oMath>
      <w:r w:rsidRPr="00992BE5">
        <w:rPr>
          <w:sz w:val="24"/>
        </w:rPr>
        <w:t>=0.8356</w:t>
      </w:r>
    </w:p>
    <w:p w14:paraId="5819B8ED" w14:textId="39D4EEBD" w:rsidR="0030437D" w:rsidRDefault="0030437D" w:rsidP="00CB0A6E">
      <w:pPr>
        <w:rPr>
          <w:rFonts w:ascii="Arial" w:hAnsi="Arial" w:cs="Arial"/>
          <w:b/>
          <w:sz w:val="20"/>
          <w:szCs w:val="20"/>
        </w:rPr>
      </w:pPr>
    </w:p>
    <w:p w14:paraId="28D31F77" w14:textId="3C77DC9A" w:rsidR="00AD2E0F" w:rsidRDefault="0030437D" w:rsidP="0030437D">
      <w:pPr>
        <w:rPr>
          <w:sz w:val="24"/>
        </w:rPr>
      </w:pPr>
      <w:r w:rsidRPr="0030437D">
        <w:rPr>
          <w:rFonts w:ascii="Arial" w:hAnsi="Arial" w:cs="Arial"/>
          <w:b/>
          <w:sz w:val="20"/>
          <w:szCs w:val="20"/>
        </w:rPr>
        <w:t>b.</w:t>
      </w:r>
      <w:r w:rsidRPr="0030437D">
        <w:rPr>
          <w:sz w:val="24"/>
        </w:rPr>
        <w:t xml:space="preserve"> </w:t>
      </w:r>
      <w:r w:rsidR="00AD2E0F" w:rsidRPr="00AD2E0F">
        <w:rPr>
          <w:b/>
          <w:sz w:val="24"/>
        </w:rPr>
        <w:t>What are the odds for patient A and patient B?</w:t>
      </w:r>
    </w:p>
    <w:p w14:paraId="7A4C6242" w14:textId="7CD59572" w:rsidR="0030437D" w:rsidRPr="0030437D" w:rsidRDefault="0030437D" w:rsidP="0030437D">
      <w:pPr>
        <w:rPr>
          <w:sz w:val="24"/>
          <w:lang w:eastAsia="zh-CN"/>
        </w:rPr>
      </w:pPr>
      <w:proofErr w:type="gramStart"/>
      <w:r w:rsidRPr="0030437D">
        <w:rPr>
          <w:sz w:val="24"/>
        </w:rPr>
        <w:t>Odds(</w:t>
      </w:r>
      <w:proofErr w:type="gramEnd"/>
      <w:r w:rsidRPr="0030437D">
        <w:rPr>
          <w:sz w:val="24"/>
        </w:rPr>
        <w:t>patient A)=</w:t>
      </w:r>
      <w:r w:rsidRPr="0030437D">
        <w:rPr>
          <w:rFonts w:hint="eastAsia"/>
          <w:sz w:val="24"/>
          <w:lang w:eastAsia="zh-CN"/>
        </w:rPr>
        <w:t>0</w:t>
      </w:r>
      <w:r w:rsidRPr="0030437D">
        <w:rPr>
          <w:sz w:val="24"/>
          <w:lang w:eastAsia="zh-CN"/>
        </w:rPr>
        <w:t>.1082/</w:t>
      </w:r>
      <w:r w:rsidRPr="0030437D">
        <w:rPr>
          <w:rFonts w:ascii="微软雅黑" w:eastAsia="微软雅黑" w:hAnsi="微软雅黑" w:cs="微软雅黑" w:hint="eastAsia"/>
          <w:sz w:val="24"/>
          <w:lang w:eastAsia="zh-CN"/>
        </w:rPr>
        <w:t>（</w:t>
      </w:r>
      <w:r w:rsidRPr="0030437D">
        <w:rPr>
          <w:rFonts w:hint="eastAsia"/>
          <w:sz w:val="24"/>
          <w:lang w:eastAsia="zh-CN"/>
        </w:rPr>
        <w:t>1-0.1082</w:t>
      </w:r>
      <w:r w:rsidRPr="0030437D">
        <w:rPr>
          <w:rFonts w:ascii="微软雅黑" w:eastAsia="微软雅黑" w:hAnsi="微软雅黑" w:cs="微软雅黑" w:hint="eastAsia"/>
          <w:sz w:val="24"/>
          <w:lang w:eastAsia="zh-CN"/>
        </w:rPr>
        <w:t>）</w:t>
      </w:r>
      <w:r w:rsidRPr="0030437D">
        <w:rPr>
          <w:rFonts w:hint="eastAsia"/>
          <w:sz w:val="24"/>
          <w:lang w:eastAsia="zh-CN"/>
        </w:rPr>
        <w:t>=</w:t>
      </w:r>
      <w:r w:rsidRPr="0030437D">
        <w:rPr>
          <w:sz w:val="24"/>
          <w:lang w:eastAsia="zh-CN"/>
        </w:rPr>
        <w:t>0.1213</w:t>
      </w:r>
    </w:p>
    <w:p w14:paraId="4373C141" w14:textId="5F6289B7" w:rsidR="0030437D" w:rsidRDefault="0030437D" w:rsidP="0030437D">
      <w:pPr>
        <w:rPr>
          <w:rFonts w:ascii="Arial" w:hAnsi="Arial" w:cs="Arial"/>
          <w:b/>
          <w:sz w:val="20"/>
          <w:szCs w:val="20"/>
        </w:rPr>
      </w:pPr>
      <w:proofErr w:type="gramStart"/>
      <w:r w:rsidRPr="00992BE5">
        <w:rPr>
          <w:sz w:val="24"/>
          <w:lang w:eastAsia="zh-CN"/>
        </w:rPr>
        <w:t>Odds(</w:t>
      </w:r>
      <w:proofErr w:type="gramEnd"/>
      <w:r w:rsidRPr="00992BE5">
        <w:rPr>
          <w:sz w:val="24"/>
          <w:lang w:eastAsia="zh-CN"/>
        </w:rPr>
        <w:t>patient B)=0.7310/(1-0.7310)=5.0829</w:t>
      </w:r>
    </w:p>
    <w:p w14:paraId="6D039F46" w14:textId="1CA0B235" w:rsidR="00AD2E0F" w:rsidRPr="00AD2E0F" w:rsidRDefault="0030437D" w:rsidP="00AD2E0F">
      <w:pPr>
        <w:rPr>
          <w:b/>
          <w:sz w:val="24"/>
        </w:rPr>
      </w:pPr>
      <w:r w:rsidRPr="00AD2E0F">
        <w:rPr>
          <w:rFonts w:ascii="Arial" w:hAnsi="Arial" w:cs="Arial"/>
          <w:b/>
          <w:sz w:val="20"/>
          <w:szCs w:val="20"/>
        </w:rPr>
        <w:t>c.</w:t>
      </w:r>
      <w:r w:rsidR="00AD2E0F" w:rsidRPr="00AD2E0F">
        <w:rPr>
          <w:b/>
          <w:sz w:val="24"/>
        </w:rPr>
        <w:t xml:space="preserve"> What is the odds ratio of </w:t>
      </w:r>
      <w:proofErr w:type="spellStart"/>
      <w:r w:rsidR="00AD2E0F" w:rsidRPr="00AD2E0F">
        <w:rPr>
          <w:b/>
          <w:sz w:val="24"/>
        </w:rPr>
        <w:t>A</w:t>
      </w:r>
      <w:proofErr w:type="spellEnd"/>
      <w:r w:rsidR="00AD2E0F" w:rsidRPr="00AD2E0F">
        <w:rPr>
          <w:b/>
          <w:sz w:val="24"/>
        </w:rPr>
        <w:t xml:space="preserve"> over B?</w:t>
      </w:r>
    </w:p>
    <w:p w14:paraId="7856B400" w14:textId="622635D5" w:rsidR="00AD2E0F" w:rsidRPr="00AD2E0F" w:rsidRDefault="00AD2E0F" w:rsidP="00AD2E0F">
      <w:pPr>
        <w:rPr>
          <w:sz w:val="24"/>
        </w:rPr>
      </w:pPr>
      <w:r w:rsidRPr="00AD2E0F">
        <w:rPr>
          <w:sz w:val="24"/>
        </w:rPr>
        <w:t>Odds ratio</w:t>
      </w:r>
      <w:r>
        <w:rPr>
          <w:sz w:val="24"/>
        </w:rPr>
        <w:t>(A/</w:t>
      </w:r>
      <w:proofErr w:type="gramStart"/>
      <w:r>
        <w:rPr>
          <w:sz w:val="24"/>
        </w:rPr>
        <w:t>B)</w:t>
      </w:r>
      <w:r w:rsidRPr="00AD2E0F">
        <w:rPr>
          <w:sz w:val="24"/>
        </w:rPr>
        <w:t>=</w:t>
      </w:r>
      <w:proofErr w:type="gramEnd"/>
      <w:r w:rsidRPr="00AD2E0F">
        <w:rPr>
          <w:sz w:val="24"/>
        </w:rPr>
        <w:t>Odds(A)/Odds(B)=0.0446</w:t>
      </w:r>
    </w:p>
    <w:p w14:paraId="259D7C41" w14:textId="21B9CEF1" w:rsidR="0030437D" w:rsidRPr="00CB0A6E" w:rsidRDefault="0030437D" w:rsidP="00CB0A6E">
      <w:pPr>
        <w:rPr>
          <w:rFonts w:ascii="Arial" w:hAnsi="Arial" w:cs="Arial"/>
          <w:b/>
          <w:sz w:val="20"/>
          <w:szCs w:val="20"/>
        </w:rPr>
      </w:pPr>
    </w:p>
    <w:p w14:paraId="67326BFE" w14:textId="77777777" w:rsidR="00CB0A6E" w:rsidRPr="00CB0A6E" w:rsidRDefault="00CB0A6E" w:rsidP="00CB0A6E">
      <w:pPr>
        <w:rPr>
          <w:rFonts w:ascii="Arial" w:hAnsi="Arial" w:cs="Arial"/>
          <w:b/>
          <w:color w:val="000000"/>
          <w:sz w:val="20"/>
          <w:szCs w:val="20"/>
        </w:rPr>
      </w:pPr>
      <w:r w:rsidRPr="00CB0A6E">
        <w:rPr>
          <w:rFonts w:ascii="Arial" w:hAnsi="Arial" w:cs="Arial"/>
          <w:b/>
          <w:color w:val="000000"/>
          <w:sz w:val="20"/>
          <w:szCs w:val="20"/>
        </w:rPr>
        <w:t>Problem #5: (20 points)</w:t>
      </w:r>
    </w:p>
    <w:p w14:paraId="1465EF07" w14:textId="77777777" w:rsidR="00CB0A6E" w:rsidRPr="00CB0A6E" w:rsidRDefault="00CB0A6E" w:rsidP="00CB0A6E">
      <w:r w:rsidRPr="00CB0A6E">
        <w:t xml:space="preserve">The Breast Cancer dataset in CANVAS includes some of the features that are computed from a digitized image of a fine needle aspirate (FNA) of a breast mass. They describe characteristics of the cell nuclei in the image. (Source: UCI).  Perform PCA analysis on the following 10 variables.  </w:t>
      </w:r>
    </w:p>
    <w:p w14:paraId="258FADC5" w14:textId="77777777" w:rsidR="00CB0A6E" w:rsidRPr="00CB0A6E" w:rsidRDefault="00CB0A6E" w:rsidP="00CB0A6E">
      <w:pPr>
        <w:numPr>
          <w:ilvl w:val="0"/>
          <w:numId w:val="8"/>
        </w:numPr>
        <w:contextualSpacing/>
      </w:pPr>
      <w:r w:rsidRPr="00CB0A6E">
        <w:t>How many principal components should be used to explain at least 85 percent of the variability in data?</w:t>
      </w:r>
    </w:p>
    <w:p w14:paraId="140A2A52" w14:textId="77777777" w:rsidR="00CB0A6E" w:rsidRPr="00CB0A6E" w:rsidRDefault="00CB0A6E" w:rsidP="00CB0A6E">
      <w:pPr>
        <w:numPr>
          <w:ilvl w:val="0"/>
          <w:numId w:val="8"/>
        </w:numPr>
        <w:contextualSpacing/>
        <w:rPr>
          <w:rFonts w:ascii="Arial" w:hAnsi="Arial" w:cs="Arial"/>
          <w:b/>
          <w:color w:val="000000"/>
          <w:sz w:val="20"/>
          <w:szCs w:val="20"/>
        </w:rPr>
      </w:pPr>
      <w:r w:rsidRPr="00CB0A6E">
        <w:t>What if the study requires more than 95 percent of variability to be explained, how many variables do you use?</w:t>
      </w:r>
    </w:p>
    <w:p w14:paraId="650657C4" w14:textId="77777777" w:rsidR="00CB0A6E" w:rsidRPr="00CB0A6E" w:rsidRDefault="00CB0A6E" w:rsidP="00CB0A6E">
      <w:pPr>
        <w:numPr>
          <w:ilvl w:val="0"/>
          <w:numId w:val="7"/>
        </w:numPr>
        <w:autoSpaceDE w:val="0"/>
        <w:autoSpaceDN w:val="0"/>
        <w:adjustRightInd w:val="0"/>
        <w:spacing w:after="0" w:line="240" w:lineRule="auto"/>
        <w:contextualSpacing/>
      </w:pPr>
      <w:proofErr w:type="spellStart"/>
      <w:r w:rsidRPr="00CB0A6E">
        <w:t>radius_mean</w:t>
      </w:r>
      <w:proofErr w:type="spellEnd"/>
    </w:p>
    <w:p w14:paraId="3F61DB16" w14:textId="77777777" w:rsidR="00CB0A6E" w:rsidRPr="00CB0A6E" w:rsidRDefault="00CB0A6E" w:rsidP="00CB0A6E">
      <w:pPr>
        <w:numPr>
          <w:ilvl w:val="0"/>
          <w:numId w:val="7"/>
        </w:numPr>
        <w:autoSpaceDE w:val="0"/>
        <w:autoSpaceDN w:val="0"/>
        <w:adjustRightInd w:val="0"/>
        <w:spacing w:after="0" w:line="240" w:lineRule="auto"/>
        <w:contextualSpacing/>
      </w:pPr>
      <w:proofErr w:type="spellStart"/>
      <w:r w:rsidRPr="00CB0A6E">
        <w:t>texture_mean</w:t>
      </w:r>
      <w:proofErr w:type="spellEnd"/>
    </w:p>
    <w:p w14:paraId="281EAF83" w14:textId="77777777" w:rsidR="00CB0A6E" w:rsidRPr="00CB0A6E" w:rsidRDefault="00CB0A6E" w:rsidP="00CB0A6E">
      <w:pPr>
        <w:numPr>
          <w:ilvl w:val="0"/>
          <w:numId w:val="7"/>
        </w:numPr>
        <w:autoSpaceDE w:val="0"/>
        <w:autoSpaceDN w:val="0"/>
        <w:adjustRightInd w:val="0"/>
        <w:spacing w:after="0" w:line="240" w:lineRule="auto"/>
        <w:contextualSpacing/>
      </w:pPr>
      <w:proofErr w:type="spellStart"/>
      <w:r w:rsidRPr="00CB0A6E">
        <w:t>perimeter_mean</w:t>
      </w:r>
      <w:proofErr w:type="spellEnd"/>
    </w:p>
    <w:p w14:paraId="3C400A3C" w14:textId="77777777" w:rsidR="00CB0A6E" w:rsidRPr="00CB0A6E" w:rsidRDefault="00CB0A6E" w:rsidP="00CB0A6E">
      <w:pPr>
        <w:numPr>
          <w:ilvl w:val="0"/>
          <w:numId w:val="7"/>
        </w:numPr>
        <w:autoSpaceDE w:val="0"/>
        <w:autoSpaceDN w:val="0"/>
        <w:adjustRightInd w:val="0"/>
        <w:spacing w:after="0" w:line="240" w:lineRule="auto"/>
        <w:contextualSpacing/>
      </w:pPr>
      <w:proofErr w:type="spellStart"/>
      <w:r w:rsidRPr="00CB0A6E">
        <w:t>area_mean</w:t>
      </w:r>
      <w:proofErr w:type="spellEnd"/>
    </w:p>
    <w:p w14:paraId="7FD56ADF" w14:textId="77777777" w:rsidR="00CB0A6E" w:rsidRPr="00CB0A6E" w:rsidRDefault="00CB0A6E" w:rsidP="00CB0A6E">
      <w:pPr>
        <w:numPr>
          <w:ilvl w:val="0"/>
          <w:numId w:val="7"/>
        </w:numPr>
        <w:autoSpaceDE w:val="0"/>
        <w:autoSpaceDN w:val="0"/>
        <w:adjustRightInd w:val="0"/>
        <w:spacing w:after="0" w:line="240" w:lineRule="auto"/>
        <w:contextualSpacing/>
      </w:pPr>
      <w:proofErr w:type="spellStart"/>
      <w:r w:rsidRPr="00CB0A6E">
        <w:t>smoothness_mean</w:t>
      </w:r>
      <w:proofErr w:type="spellEnd"/>
    </w:p>
    <w:p w14:paraId="3971ED5D" w14:textId="77777777" w:rsidR="00CB0A6E" w:rsidRPr="00CB0A6E" w:rsidRDefault="00CB0A6E" w:rsidP="00CB0A6E">
      <w:pPr>
        <w:numPr>
          <w:ilvl w:val="0"/>
          <w:numId w:val="7"/>
        </w:numPr>
        <w:autoSpaceDE w:val="0"/>
        <w:autoSpaceDN w:val="0"/>
        <w:adjustRightInd w:val="0"/>
        <w:spacing w:after="0" w:line="240" w:lineRule="auto"/>
        <w:contextualSpacing/>
      </w:pPr>
      <w:proofErr w:type="spellStart"/>
      <w:r w:rsidRPr="00CB0A6E">
        <w:t>compactness_mean</w:t>
      </w:r>
      <w:proofErr w:type="spellEnd"/>
    </w:p>
    <w:p w14:paraId="62ABE877" w14:textId="77777777" w:rsidR="00CB0A6E" w:rsidRPr="00CB0A6E" w:rsidRDefault="00CB0A6E" w:rsidP="00CB0A6E">
      <w:pPr>
        <w:numPr>
          <w:ilvl w:val="0"/>
          <w:numId w:val="7"/>
        </w:numPr>
        <w:autoSpaceDE w:val="0"/>
        <w:autoSpaceDN w:val="0"/>
        <w:adjustRightInd w:val="0"/>
        <w:spacing w:after="0" w:line="240" w:lineRule="auto"/>
        <w:contextualSpacing/>
      </w:pPr>
      <w:proofErr w:type="spellStart"/>
      <w:r w:rsidRPr="00CB0A6E">
        <w:t>concavity_mean</w:t>
      </w:r>
      <w:proofErr w:type="spellEnd"/>
    </w:p>
    <w:p w14:paraId="78021BB5" w14:textId="77777777" w:rsidR="00CB0A6E" w:rsidRPr="00CB0A6E" w:rsidRDefault="00CB0A6E" w:rsidP="00CB0A6E">
      <w:pPr>
        <w:numPr>
          <w:ilvl w:val="0"/>
          <w:numId w:val="7"/>
        </w:numPr>
        <w:autoSpaceDE w:val="0"/>
        <w:autoSpaceDN w:val="0"/>
        <w:adjustRightInd w:val="0"/>
        <w:spacing w:after="0" w:line="240" w:lineRule="auto"/>
        <w:contextualSpacing/>
      </w:pPr>
      <w:proofErr w:type="spellStart"/>
      <w:r w:rsidRPr="00CB0A6E">
        <w:t>concave_points_mean</w:t>
      </w:r>
      <w:proofErr w:type="spellEnd"/>
    </w:p>
    <w:p w14:paraId="03EDDFF9" w14:textId="77777777" w:rsidR="00CB0A6E" w:rsidRPr="00CB0A6E" w:rsidRDefault="00CB0A6E" w:rsidP="00CB0A6E">
      <w:pPr>
        <w:numPr>
          <w:ilvl w:val="0"/>
          <w:numId w:val="7"/>
        </w:numPr>
        <w:autoSpaceDE w:val="0"/>
        <w:autoSpaceDN w:val="0"/>
        <w:adjustRightInd w:val="0"/>
        <w:spacing w:after="0" w:line="240" w:lineRule="auto"/>
        <w:contextualSpacing/>
      </w:pPr>
      <w:proofErr w:type="spellStart"/>
      <w:r w:rsidRPr="00CB0A6E">
        <w:t>symmetry_mean</w:t>
      </w:r>
      <w:proofErr w:type="spellEnd"/>
    </w:p>
    <w:p w14:paraId="57B6189D" w14:textId="77777777" w:rsidR="00CB0A6E" w:rsidRPr="00CB0A6E" w:rsidRDefault="00CB0A6E" w:rsidP="00CB0A6E">
      <w:pPr>
        <w:numPr>
          <w:ilvl w:val="0"/>
          <w:numId w:val="7"/>
        </w:numPr>
        <w:contextualSpacing/>
        <w:rPr>
          <w:rFonts w:ascii="Arial" w:hAnsi="Arial" w:cs="Arial"/>
          <w:b/>
          <w:color w:val="000000"/>
          <w:sz w:val="20"/>
          <w:szCs w:val="20"/>
        </w:rPr>
      </w:pPr>
      <w:proofErr w:type="spellStart"/>
      <w:r w:rsidRPr="00CB0A6E">
        <w:t>fractal_dimension_mean</w:t>
      </w:r>
      <w:proofErr w:type="spellEnd"/>
      <w:r w:rsidRPr="00CB0A6E">
        <w:rPr>
          <w:rFonts w:ascii="Courier New" w:hAnsi="Courier New" w:cs="Courier New"/>
          <w:color w:val="000000"/>
          <w:sz w:val="40"/>
          <w:szCs w:val="40"/>
          <w:shd w:val="clear" w:color="auto" w:fill="FFFFFF"/>
        </w:rPr>
        <w:tab/>
      </w:r>
    </w:p>
    <w:p w14:paraId="7FDB31F9" w14:textId="77777777" w:rsidR="00CB0A6E" w:rsidRPr="00CB0A6E" w:rsidRDefault="00CB0A6E" w:rsidP="00CB0A6E">
      <w:pPr>
        <w:rPr>
          <w:rFonts w:ascii="Arial" w:hAnsi="Arial" w:cs="Arial"/>
          <w:b/>
          <w:color w:val="000000"/>
          <w:sz w:val="20"/>
          <w:szCs w:val="20"/>
        </w:rPr>
      </w:pPr>
    </w:p>
    <w:p w14:paraId="096CBC8D" w14:textId="70B191B0" w:rsidR="006F4AEE" w:rsidRDefault="006F4AEE" w:rsidP="006F4AEE">
      <w:pPr>
        <w:rPr>
          <w:rFonts w:ascii="Arial" w:hAnsi="Arial" w:cs="Arial"/>
          <w:b/>
          <w:color w:val="000000"/>
          <w:sz w:val="24"/>
          <w:szCs w:val="20"/>
        </w:rPr>
      </w:pPr>
      <w:r w:rsidRPr="006F4AEE">
        <w:rPr>
          <w:rFonts w:ascii="Arial" w:hAnsi="Arial" w:cs="Arial"/>
          <w:b/>
          <w:color w:val="000000"/>
          <w:sz w:val="24"/>
          <w:szCs w:val="20"/>
        </w:rPr>
        <w:t>Answer:</w:t>
      </w:r>
    </w:p>
    <w:p w14:paraId="09CECE64" w14:textId="5DD0850E" w:rsidR="00837903" w:rsidRPr="00837903" w:rsidRDefault="00837903" w:rsidP="00837903">
      <w:pPr>
        <w:numPr>
          <w:ilvl w:val="0"/>
          <w:numId w:val="14"/>
        </w:numPr>
        <w:contextualSpacing/>
        <w:rPr>
          <w:color w:val="FF0000"/>
        </w:rPr>
      </w:pPr>
      <w:r w:rsidRPr="00837903">
        <w:rPr>
          <w:color w:val="FF0000"/>
        </w:rPr>
        <w:t>How many principal components should be used to explain at least 85 percent of the variability in data?</w:t>
      </w:r>
      <w:r w:rsidRPr="00837903">
        <w:rPr>
          <w:rFonts w:ascii="Times New Roman" w:eastAsia="Times New Roman" w:hAnsi="Times New Roman" w:cs="Times New Roman"/>
          <w:snapToGrid w:val="0"/>
          <w:color w:val="FF0000"/>
          <w:w w:val="0"/>
          <w:sz w:val="0"/>
          <w:szCs w:val="0"/>
          <w:u w:color="000000"/>
          <w:bdr w:val="none" w:sz="0" w:space="0" w:color="000000"/>
          <w:shd w:val="clear" w:color="000000" w:fill="000000"/>
          <w:lang w:val="x-none" w:eastAsia="x-none" w:bidi="x-none"/>
        </w:rPr>
        <w:t xml:space="preserve"> </w:t>
      </w:r>
    </w:p>
    <w:p w14:paraId="238D42CE" w14:textId="7D488EB5" w:rsidR="00837903" w:rsidRPr="00837903" w:rsidRDefault="00837903" w:rsidP="00837903">
      <w:pPr>
        <w:ind w:left="720"/>
        <w:contextualSpacing/>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C</w:t>
      </w:r>
    </w:p>
    <w:p w14:paraId="7BAACB99" w14:textId="64FED41B" w:rsidR="00837903" w:rsidRDefault="00837903" w:rsidP="00837903">
      <w:pPr>
        <w:ind w:left="720"/>
        <w:contextualSpacing/>
        <w:rPr>
          <w:noProof/>
        </w:rPr>
      </w:pPr>
      <w:r>
        <w:rPr>
          <w:noProof/>
        </w:rPr>
        <w:lastRenderedPageBreak/>
        <w:t>Codes:</w:t>
      </w:r>
      <w:r w:rsidRPr="008379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837903">
        <w:rPr>
          <w:noProof/>
        </w:rPr>
        <w:drawing>
          <wp:inline distT="0" distB="0" distL="0" distR="0" wp14:anchorId="0F56D59E" wp14:editId="37DE44B6">
            <wp:extent cx="5267325" cy="2009775"/>
            <wp:effectExtent l="0" t="0" r="9525" b="9525"/>
            <wp:docPr id="42" name="图片 42" descr="C:\Users\dell\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捕获.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13292F0D" w14:textId="6251987A" w:rsidR="00837903" w:rsidRDefault="00837903" w:rsidP="00837903">
      <w:pPr>
        <w:ind w:left="720"/>
        <w:contextualSpacing/>
      </w:pPr>
    </w:p>
    <w:p w14:paraId="3D0FF824" w14:textId="5C0A7BF5" w:rsidR="00837903" w:rsidRDefault="00837903" w:rsidP="00837903">
      <w:pPr>
        <w:contextualSpacing/>
      </w:pPr>
      <w:r>
        <w:rPr>
          <w:noProof/>
        </w:rPr>
        <w:drawing>
          <wp:inline distT="0" distB="0" distL="0" distR="0" wp14:anchorId="655F4B7A" wp14:editId="13DF855A">
            <wp:extent cx="5274310" cy="42316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31640"/>
                    </a:xfrm>
                    <a:prstGeom prst="rect">
                      <a:avLst/>
                    </a:prstGeom>
                  </pic:spPr>
                </pic:pic>
              </a:graphicData>
            </a:graphic>
          </wp:inline>
        </w:drawing>
      </w:r>
    </w:p>
    <w:p w14:paraId="19424E02" w14:textId="72D956C7" w:rsidR="00837903" w:rsidRDefault="00837903" w:rsidP="00837903">
      <w:pPr>
        <w:contextualSpacing/>
      </w:pPr>
    </w:p>
    <w:p w14:paraId="20B4A19C" w14:textId="48E4395F" w:rsidR="00837903" w:rsidRDefault="00837903" w:rsidP="00837903">
      <w:r>
        <w:t xml:space="preserve">As it shows in the </w:t>
      </w:r>
      <w:proofErr w:type="spellStart"/>
      <w:proofErr w:type="gramStart"/>
      <w:r>
        <w:t>graph,w</w:t>
      </w:r>
      <w:r w:rsidRPr="00772796">
        <w:t>e</w:t>
      </w:r>
      <w:proofErr w:type="spellEnd"/>
      <w:proofErr w:type="gramEnd"/>
      <w:r w:rsidRPr="00772796">
        <w:t xml:space="preserve"> need 3 principal components to explain at least 85 percent of the variability in the data</w:t>
      </w:r>
      <w:r>
        <w:t>.</w:t>
      </w:r>
    </w:p>
    <w:p w14:paraId="7679C50E" w14:textId="74B25188" w:rsidR="00837903" w:rsidRDefault="00837903" w:rsidP="00837903">
      <w:r>
        <w:t>II.</w:t>
      </w:r>
      <w:r w:rsidRPr="00837903">
        <w:rPr>
          <w:sz w:val="24"/>
        </w:rPr>
        <w:t xml:space="preserve"> </w:t>
      </w:r>
      <w:r w:rsidRPr="00992BE5">
        <w:rPr>
          <w:sz w:val="24"/>
        </w:rPr>
        <w:t xml:space="preserve">From the plot above, we find that we only need </w:t>
      </w:r>
      <w:r w:rsidRPr="00992BE5">
        <w:rPr>
          <w:b/>
          <w:i/>
          <w:sz w:val="24"/>
        </w:rPr>
        <w:t>5</w:t>
      </w:r>
      <w:r w:rsidRPr="00992BE5">
        <w:rPr>
          <w:sz w:val="24"/>
        </w:rPr>
        <w:t xml:space="preserve"> principal components to explain at least 95</w:t>
      </w:r>
      <w:r>
        <w:rPr>
          <w:sz w:val="24"/>
        </w:rPr>
        <w:t xml:space="preserve"> percent variability in the data.</w:t>
      </w:r>
    </w:p>
    <w:p w14:paraId="16E3154B" w14:textId="77777777" w:rsidR="00837903" w:rsidRDefault="00837903" w:rsidP="00837903">
      <w:pPr>
        <w:contextualSpacing/>
      </w:pPr>
    </w:p>
    <w:p w14:paraId="4BDF0456" w14:textId="77777777" w:rsidR="00837903" w:rsidRPr="00CB0A6E" w:rsidRDefault="00837903" w:rsidP="00837903">
      <w:pPr>
        <w:contextualSpacing/>
      </w:pPr>
    </w:p>
    <w:p w14:paraId="672F0D96" w14:textId="77777777" w:rsidR="00837903" w:rsidRPr="006F4AEE" w:rsidRDefault="00837903" w:rsidP="006F4AEE">
      <w:pPr>
        <w:rPr>
          <w:rFonts w:ascii="Arial" w:hAnsi="Arial" w:cs="Arial"/>
          <w:b/>
          <w:color w:val="000000"/>
          <w:sz w:val="24"/>
          <w:szCs w:val="20"/>
        </w:rPr>
      </w:pPr>
    </w:p>
    <w:p w14:paraId="17190FBA" w14:textId="77777777" w:rsidR="00CB0A6E" w:rsidRPr="00CB0A6E" w:rsidRDefault="00CB0A6E" w:rsidP="00CB0A6E">
      <w:pPr>
        <w:rPr>
          <w:rFonts w:ascii="Arial" w:hAnsi="Arial" w:cs="Arial"/>
          <w:b/>
          <w:color w:val="000000"/>
          <w:sz w:val="20"/>
          <w:szCs w:val="20"/>
        </w:rPr>
      </w:pPr>
    </w:p>
    <w:p w14:paraId="377D0632" w14:textId="77777777" w:rsidR="00CB0A6E" w:rsidRPr="00CB0A6E" w:rsidRDefault="00CB0A6E" w:rsidP="00CB0A6E">
      <w:pPr>
        <w:rPr>
          <w:rFonts w:ascii="Arial" w:hAnsi="Arial" w:cs="Arial"/>
          <w:b/>
          <w:color w:val="000000"/>
          <w:sz w:val="20"/>
          <w:szCs w:val="20"/>
        </w:rPr>
      </w:pPr>
    </w:p>
    <w:p w14:paraId="52638BC6" w14:textId="77777777" w:rsidR="00CB0A6E" w:rsidRPr="00CB0A6E" w:rsidRDefault="00CB0A6E" w:rsidP="00CB0A6E">
      <w:pPr>
        <w:rPr>
          <w:rFonts w:ascii="Arial" w:hAnsi="Arial" w:cs="Arial"/>
          <w:b/>
          <w:color w:val="000000"/>
          <w:sz w:val="20"/>
          <w:szCs w:val="20"/>
        </w:rPr>
      </w:pPr>
    </w:p>
    <w:p w14:paraId="4FF5FC14" w14:textId="77777777" w:rsidR="00CB0A6E" w:rsidRPr="00CB0A6E" w:rsidRDefault="00CB0A6E" w:rsidP="00CB0A6E">
      <w:pPr>
        <w:rPr>
          <w:rFonts w:ascii="Arial" w:hAnsi="Arial" w:cs="Arial"/>
          <w:b/>
          <w:color w:val="000000"/>
          <w:sz w:val="20"/>
          <w:szCs w:val="20"/>
        </w:rPr>
      </w:pPr>
    </w:p>
    <w:p w14:paraId="2AD45A3E" w14:textId="77777777" w:rsidR="00CB0A6E" w:rsidRPr="00CB0A6E" w:rsidRDefault="00CB0A6E" w:rsidP="00CB0A6E">
      <w:pPr>
        <w:rPr>
          <w:rFonts w:ascii="Arial" w:hAnsi="Arial" w:cs="Arial"/>
          <w:b/>
          <w:color w:val="000000"/>
          <w:sz w:val="20"/>
          <w:szCs w:val="20"/>
        </w:rPr>
      </w:pPr>
    </w:p>
    <w:p w14:paraId="2F96C13C" w14:textId="77777777" w:rsidR="00CB0A6E" w:rsidRPr="00CB0A6E" w:rsidRDefault="00CB0A6E" w:rsidP="00CB0A6E">
      <w:pPr>
        <w:rPr>
          <w:rFonts w:ascii="Arial" w:hAnsi="Arial" w:cs="Arial"/>
          <w:b/>
          <w:color w:val="000000"/>
          <w:sz w:val="20"/>
          <w:szCs w:val="20"/>
        </w:rPr>
      </w:pPr>
      <w:r w:rsidRPr="00CB0A6E">
        <w:rPr>
          <w:rFonts w:ascii="Arial" w:hAnsi="Arial" w:cs="Arial"/>
          <w:b/>
          <w:color w:val="000000"/>
          <w:sz w:val="20"/>
          <w:szCs w:val="20"/>
        </w:rPr>
        <w:t>Problem #6: (20 points)</w:t>
      </w:r>
    </w:p>
    <w:p w14:paraId="457FE3ED" w14:textId="77777777" w:rsidR="00641F32" w:rsidRDefault="00CB0A6E">
      <w:r w:rsidRPr="00CB0A6E">
        <w:t xml:space="preserve">Assuming the following web structure, calculate the page rank of nodes A through F.  </w:t>
      </w:r>
    </w:p>
    <w:p w14:paraId="5657DFBA" w14:textId="2B8A3096" w:rsidR="000265AE" w:rsidRDefault="00641F32">
      <w:r>
        <w:rPr>
          <w:noProof/>
        </w:rPr>
        <mc:AlternateContent>
          <mc:Choice Requires="wps">
            <w:drawing>
              <wp:anchor distT="0" distB="0" distL="114300" distR="114300" simplePos="0" relativeHeight="251703296" behindDoc="0" locked="0" layoutInCell="1" allowOverlap="1" wp14:anchorId="40FD017C" wp14:editId="452EDBC5">
                <wp:simplePos x="0" y="0"/>
                <wp:positionH relativeFrom="column">
                  <wp:posOffset>1341120</wp:posOffset>
                </wp:positionH>
                <wp:positionV relativeFrom="paragraph">
                  <wp:posOffset>1278255</wp:posOffset>
                </wp:positionV>
                <wp:extent cx="670560" cy="1440180"/>
                <wp:effectExtent l="0" t="38100" r="53340" b="26670"/>
                <wp:wrapNone/>
                <wp:docPr id="22" name="Straight Arrow Connector 22"/>
                <wp:cNvGraphicFramePr/>
                <a:graphic xmlns:a="http://schemas.openxmlformats.org/drawingml/2006/main">
                  <a:graphicData uri="http://schemas.microsoft.com/office/word/2010/wordprocessingShape">
                    <wps:wsp>
                      <wps:cNvCnPr/>
                      <wps:spPr>
                        <a:xfrm flipV="1">
                          <a:off x="0" y="0"/>
                          <a:ext cx="670560" cy="144018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17D22A35" id="_x0000_t32" coordsize="21600,21600" o:spt="32" o:oned="t" path="m,l21600,21600e" filled="f">
                <v:path arrowok="t" fillok="f" o:connecttype="none"/>
                <o:lock v:ext="edit" shapetype="t"/>
              </v:shapetype>
              <v:shape id="Straight Arrow Connector 22" o:spid="_x0000_s1026" type="#_x0000_t32" style="position:absolute;margin-left:105.6pt;margin-top:100.65pt;width:52.8pt;height:113.4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" strokecolor="windowText">
                <v:stroke endarrow="open"/>
              </v:shape>
            </w:pict>
          </mc:Fallback>
        </mc:AlternateContent>
      </w:r>
      <w:r>
        <w:rPr>
          <w:noProof/>
        </w:rPr>
        <mc:AlternateContent>
          <mc:Choice Requires="wps">
            <w:drawing>
              <wp:anchor distT="0" distB="0" distL="114300" distR="114300" simplePos="0" relativeHeight="251701248" behindDoc="0" locked="0" layoutInCell="1" allowOverlap="1" wp14:anchorId="31B1F9B9" wp14:editId="13C5E9EE">
                <wp:simplePos x="0" y="0"/>
                <wp:positionH relativeFrom="column">
                  <wp:posOffset>2461260</wp:posOffset>
                </wp:positionH>
                <wp:positionV relativeFrom="paragraph">
                  <wp:posOffset>2146935</wp:posOffset>
                </wp:positionV>
                <wp:extent cx="790575" cy="815340"/>
                <wp:effectExtent l="0" t="38100" r="47625" b="22860"/>
                <wp:wrapNone/>
                <wp:docPr id="20" name="Straight Arrow Connector 20"/>
                <wp:cNvGraphicFramePr/>
                <a:graphic xmlns:a="http://schemas.openxmlformats.org/drawingml/2006/main">
                  <a:graphicData uri="http://schemas.microsoft.com/office/word/2010/wordprocessingShape">
                    <wps:wsp>
                      <wps:cNvCnPr/>
                      <wps:spPr>
                        <a:xfrm flipV="1">
                          <a:off x="0" y="0"/>
                          <a:ext cx="790575" cy="81534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77DB697" id="Straight Arrow Connector 20" o:spid="_x0000_s1026" type="#_x0000_t32" style="position:absolute;margin-left:193.8pt;margin-top:169.05pt;width:62.25pt;height:64.2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" strokecolor="windowText">
                <v:stroke endarrow="open"/>
              </v:shape>
            </w:pict>
          </mc:Fallback>
        </mc:AlternateContent>
      </w:r>
      <w:r w:rsidR="00362B84">
        <w:rPr>
          <w:noProof/>
        </w:rPr>
        <mc:AlternateContent>
          <mc:Choice Requires="wps">
            <w:drawing>
              <wp:anchor distT="0" distB="0" distL="114300" distR="114300" simplePos="0" relativeHeight="251699200" behindDoc="0" locked="0" layoutInCell="1" allowOverlap="1" wp14:anchorId="2AABFA06" wp14:editId="22A37240">
                <wp:simplePos x="0" y="0"/>
                <wp:positionH relativeFrom="column">
                  <wp:posOffset>2170596</wp:posOffset>
                </wp:positionH>
                <wp:positionV relativeFrom="paragraph">
                  <wp:posOffset>1423284</wp:posOffset>
                </wp:positionV>
                <wp:extent cx="110" cy="421419"/>
                <wp:effectExtent l="95250" t="38100" r="57150" b="17145"/>
                <wp:wrapNone/>
                <wp:docPr id="21" name="Straight Arrow Connector 21"/>
                <wp:cNvGraphicFramePr/>
                <a:graphic xmlns:a="http://schemas.openxmlformats.org/drawingml/2006/main">
                  <a:graphicData uri="http://schemas.microsoft.com/office/word/2010/wordprocessingShape">
                    <wps:wsp>
                      <wps:cNvCnPr/>
                      <wps:spPr>
                        <a:xfrm flipH="1" flipV="1">
                          <a:off x="0" y="0"/>
                          <a:ext cx="110" cy="421419"/>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5F5FCFB" id="Straight Arrow Connector 21" o:spid="_x0000_s1026" type="#_x0000_t32" style="position:absolute;margin-left:170.9pt;margin-top:112.05pt;width:0;height:33.2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" strokecolor="windowText">
                <v:stroke endarrow="open"/>
              </v:shape>
            </w:pict>
          </mc:Fallback>
        </mc:AlternateContent>
      </w:r>
      <w:r w:rsidR="001411DA">
        <w:rPr>
          <w:noProof/>
        </w:rPr>
        <mc:AlternateContent>
          <mc:Choice Requires="wps">
            <w:drawing>
              <wp:anchor distT="0" distB="0" distL="114300" distR="114300" simplePos="0" relativeHeight="251695104" behindDoc="0" locked="0" layoutInCell="1" allowOverlap="1" wp14:anchorId="7362D252" wp14:editId="312B8229">
                <wp:simplePos x="0" y="0"/>
                <wp:positionH relativeFrom="column">
                  <wp:posOffset>1558456</wp:posOffset>
                </wp:positionH>
                <wp:positionV relativeFrom="paragraph">
                  <wp:posOffset>2957471</wp:posOffset>
                </wp:positionV>
                <wp:extent cx="612250" cy="87879"/>
                <wp:effectExtent l="38100" t="76200" r="1651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612250" cy="87879"/>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C0BB1A3" id="Straight Arrow Connector 19" o:spid="_x0000_s1026" type="#_x0000_t32" style="position:absolute;margin-left:122.7pt;margin-top:232.85pt;width:48.2pt;height:6.9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" strokecolor="windowText">
                <v:stroke endarrow="open"/>
              </v:shape>
            </w:pict>
          </mc:Fallback>
        </mc:AlternateContent>
      </w:r>
      <w:r w:rsidR="001411DA">
        <w:rPr>
          <w:noProof/>
        </w:rPr>
        <mc:AlternateContent>
          <mc:Choice Requires="wps">
            <w:drawing>
              <wp:anchor distT="0" distB="0" distL="114300" distR="114300" simplePos="0" relativeHeight="251693056" behindDoc="0" locked="0" layoutInCell="1" allowOverlap="1" wp14:anchorId="6D2D27CC" wp14:editId="785CB331">
                <wp:simplePos x="0" y="0"/>
                <wp:positionH relativeFrom="column">
                  <wp:posOffset>3505780</wp:posOffset>
                </wp:positionH>
                <wp:positionV relativeFrom="paragraph">
                  <wp:posOffset>834887</wp:posOffset>
                </wp:positionV>
                <wp:extent cx="644801" cy="310102"/>
                <wp:effectExtent l="38100" t="0" r="22225" b="71120"/>
                <wp:wrapNone/>
                <wp:docPr id="18" name="Straight Arrow Connector 18"/>
                <wp:cNvGraphicFramePr/>
                <a:graphic xmlns:a="http://schemas.openxmlformats.org/drawingml/2006/main">
                  <a:graphicData uri="http://schemas.microsoft.com/office/word/2010/wordprocessingShape">
                    <wps:wsp>
                      <wps:cNvCnPr/>
                      <wps:spPr>
                        <a:xfrm flipH="1">
                          <a:off x="0" y="0"/>
                          <a:ext cx="644801" cy="310102"/>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A1B9F1F" id="Straight Arrow Connector 18" o:spid="_x0000_s1026" type="#_x0000_t32" style="position:absolute;margin-left:276.05pt;margin-top:65.75pt;width:50.75pt;height:24.4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" strokecolor="windowText">
                <v:stroke endarrow="open"/>
              </v:shape>
            </w:pict>
          </mc:Fallback>
        </mc:AlternateContent>
      </w:r>
      <w:r w:rsidR="001411DA">
        <w:rPr>
          <w:noProof/>
        </w:rPr>
        <mc:AlternateContent>
          <mc:Choice Requires="wps">
            <w:drawing>
              <wp:anchor distT="0" distB="0" distL="114300" distR="114300" simplePos="0" relativeHeight="251691008" behindDoc="0" locked="0" layoutInCell="1" allowOverlap="1" wp14:anchorId="17536932" wp14:editId="75F76985">
                <wp:simplePos x="0" y="0"/>
                <wp:positionH relativeFrom="column">
                  <wp:posOffset>3506222</wp:posOffset>
                </wp:positionH>
                <wp:positionV relativeFrom="paragraph">
                  <wp:posOffset>922351</wp:posOffset>
                </wp:positionV>
                <wp:extent cx="826659" cy="357809"/>
                <wp:effectExtent l="0" t="38100" r="50165" b="23495"/>
                <wp:wrapNone/>
                <wp:docPr id="17" name="Straight Arrow Connector 17"/>
                <wp:cNvGraphicFramePr/>
                <a:graphic xmlns:a="http://schemas.openxmlformats.org/drawingml/2006/main">
                  <a:graphicData uri="http://schemas.microsoft.com/office/word/2010/wordprocessingShape">
                    <wps:wsp>
                      <wps:cNvCnPr/>
                      <wps:spPr>
                        <a:xfrm flipV="1">
                          <a:off x="0" y="0"/>
                          <a:ext cx="826659" cy="357809"/>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77F33DC" id="Straight Arrow Connector 17" o:spid="_x0000_s1026" type="#_x0000_t32" style="position:absolute;margin-left:276.1pt;margin-top:72.65pt;width:65.1pt;height:28.1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" strokecolor="windowText">
                <v:stroke endarrow="open"/>
              </v:shape>
            </w:pict>
          </mc:Fallback>
        </mc:AlternateContent>
      </w:r>
      <w:r w:rsidR="001411DA">
        <w:rPr>
          <w:noProof/>
        </w:rPr>
        <mc:AlternateContent>
          <mc:Choice Requires="wps">
            <w:drawing>
              <wp:anchor distT="0" distB="0" distL="114300" distR="114300" simplePos="0" relativeHeight="251688960" behindDoc="0" locked="0" layoutInCell="1" allowOverlap="1" wp14:anchorId="2F9802A9" wp14:editId="75AAE43C">
                <wp:simplePos x="0" y="0"/>
                <wp:positionH relativeFrom="column">
                  <wp:posOffset>1407381</wp:posOffset>
                </wp:positionH>
                <wp:positionV relativeFrom="paragraph">
                  <wp:posOffset>2091193</wp:posOffset>
                </wp:positionV>
                <wp:extent cx="627766" cy="652007"/>
                <wp:effectExtent l="0" t="38100" r="58420" b="34290"/>
                <wp:wrapNone/>
                <wp:docPr id="16" name="Straight Arrow Connector 16"/>
                <wp:cNvGraphicFramePr/>
                <a:graphic xmlns:a="http://schemas.openxmlformats.org/drawingml/2006/main">
                  <a:graphicData uri="http://schemas.microsoft.com/office/word/2010/wordprocessingShape">
                    <wps:wsp>
                      <wps:cNvCnPr/>
                      <wps:spPr>
                        <a:xfrm flipV="1">
                          <a:off x="0" y="0"/>
                          <a:ext cx="627766" cy="652007"/>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0D2EDBF" id="Straight Arrow Connector 16" o:spid="_x0000_s1026" type="#_x0000_t32" style="position:absolute;margin-left:110.8pt;margin-top:164.65pt;width:49.45pt;height:51.3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" strokecolor="windowText">
                <v:stroke endarrow="open"/>
              </v:shape>
            </w:pict>
          </mc:Fallback>
        </mc:AlternateContent>
      </w:r>
      <w:r w:rsidR="001411DA">
        <w:rPr>
          <w:noProof/>
        </w:rPr>
        <mc:AlternateContent>
          <mc:Choice Requires="wps">
            <w:drawing>
              <wp:anchor distT="0" distB="0" distL="114300" distR="114300" simplePos="0" relativeHeight="251686912" behindDoc="0" locked="0" layoutInCell="1" allowOverlap="1" wp14:anchorId="3802BFA4" wp14:editId="5C7EDB81">
                <wp:simplePos x="0" y="0"/>
                <wp:positionH relativeFrom="column">
                  <wp:posOffset>2289976</wp:posOffset>
                </wp:positionH>
                <wp:positionV relativeFrom="paragraph">
                  <wp:posOffset>2218083</wp:posOffset>
                </wp:positionV>
                <wp:extent cx="87465" cy="675888"/>
                <wp:effectExtent l="0" t="0" r="84455" b="48260"/>
                <wp:wrapNone/>
                <wp:docPr id="15" name="Straight Arrow Connector 15"/>
                <wp:cNvGraphicFramePr/>
                <a:graphic xmlns:a="http://schemas.openxmlformats.org/drawingml/2006/main">
                  <a:graphicData uri="http://schemas.microsoft.com/office/word/2010/wordprocessingShape">
                    <wps:wsp>
                      <wps:cNvCnPr/>
                      <wps:spPr>
                        <a:xfrm>
                          <a:off x="0" y="0"/>
                          <a:ext cx="87465" cy="675888"/>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DE4B782" id="Straight Arrow Connector 15" o:spid="_x0000_s1026" type="#_x0000_t32" style="position:absolute;margin-left:180.3pt;margin-top:174.65pt;width:6.9pt;height:5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" strokecolor="windowText">
                <v:stroke endarrow="open"/>
              </v:shape>
            </w:pict>
          </mc:Fallback>
        </mc:AlternateContent>
      </w:r>
      <w:r w:rsidR="001411DA">
        <w:rPr>
          <w:noProof/>
        </w:rPr>
        <mc:AlternateContent>
          <mc:Choice Requires="wps">
            <w:drawing>
              <wp:anchor distT="0" distB="0" distL="114300" distR="114300" simplePos="0" relativeHeight="251684864" behindDoc="0" locked="0" layoutInCell="1" allowOverlap="1" wp14:anchorId="09B7D768" wp14:editId="6CCF67B4">
                <wp:simplePos x="0" y="0"/>
                <wp:positionH relativeFrom="column">
                  <wp:posOffset>2377440</wp:posOffset>
                </wp:positionH>
                <wp:positionV relativeFrom="paragraph">
                  <wp:posOffset>1144988</wp:posOffset>
                </wp:positionV>
                <wp:extent cx="771277" cy="1"/>
                <wp:effectExtent l="38100" t="76200" r="0" b="114300"/>
                <wp:wrapNone/>
                <wp:docPr id="14" name="Straight Arrow Connector 14"/>
                <wp:cNvGraphicFramePr/>
                <a:graphic xmlns:a="http://schemas.openxmlformats.org/drawingml/2006/main">
                  <a:graphicData uri="http://schemas.microsoft.com/office/word/2010/wordprocessingShape">
                    <wps:wsp>
                      <wps:cNvCnPr/>
                      <wps:spPr>
                        <a:xfrm flipH="1">
                          <a:off x="0" y="0"/>
                          <a:ext cx="771277" cy="1"/>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512C066" id="Straight Arrow Connector 14" o:spid="_x0000_s1026" type="#_x0000_t32" style="position:absolute;margin-left:187.2pt;margin-top:90.15pt;width:60.75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" strokecolor="windowText">
                <v:stroke endarrow="open"/>
              </v:shape>
            </w:pict>
          </mc:Fallback>
        </mc:AlternateContent>
      </w:r>
      <w:r w:rsidR="001411DA">
        <w:rPr>
          <w:noProof/>
        </w:rPr>
        <mc:AlternateContent>
          <mc:Choice Requires="wps">
            <w:drawing>
              <wp:anchor distT="0" distB="0" distL="114300" distR="114300" simplePos="0" relativeHeight="251682816" behindDoc="0" locked="0" layoutInCell="1" allowOverlap="1" wp14:anchorId="6BCA43B2" wp14:editId="499405AA">
                <wp:simplePos x="0" y="0"/>
                <wp:positionH relativeFrom="column">
                  <wp:posOffset>3450866</wp:posOffset>
                </wp:positionH>
                <wp:positionV relativeFrom="paragraph">
                  <wp:posOffset>1351722</wp:posOffset>
                </wp:positionV>
                <wp:extent cx="0" cy="500821"/>
                <wp:effectExtent l="95250" t="38100" r="57150" b="13970"/>
                <wp:wrapNone/>
                <wp:docPr id="13" name="Straight Arrow Connector 13"/>
                <wp:cNvGraphicFramePr/>
                <a:graphic xmlns:a="http://schemas.openxmlformats.org/drawingml/2006/main">
                  <a:graphicData uri="http://schemas.microsoft.com/office/word/2010/wordprocessingShape">
                    <wps:wsp>
                      <wps:cNvCnPr/>
                      <wps:spPr>
                        <a:xfrm flipV="1">
                          <a:off x="0" y="0"/>
                          <a:ext cx="0" cy="500821"/>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A7EC253" id="Straight Arrow Connector 13" o:spid="_x0000_s1026" type="#_x0000_t32" style="position:absolute;margin-left:271.7pt;margin-top:106.45pt;width:0;height:39.4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" strokecolor="windowText">
                <v:stroke endarrow="open"/>
              </v:shape>
            </w:pict>
          </mc:Fallback>
        </mc:AlternateContent>
      </w:r>
      <w:r w:rsidR="001411DA">
        <w:rPr>
          <w:noProof/>
        </w:rPr>
        <mc:AlternateContent>
          <mc:Choice Requires="wps">
            <w:drawing>
              <wp:anchor distT="0" distB="0" distL="114300" distR="114300" simplePos="0" relativeHeight="251680768" behindDoc="0" locked="0" layoutInCell="1" allowOverlap="1" wp14:anchorId="4EAA2A4A" wp14:editId="7125496C">
                <wp:simplePos x="0" y="0"/>
                <wp:positionH relativeFrom="column">
                  <wp:posOffset>3355285</wp:posOffset>
                </wp:positionH>
                <wp:positionV relativeFrom="paragraph">
                  <wp:posOffset>1439186</wp:posOffset>
                </wp:positionV>
                <wp:extent cx="0" cy="413385"/>
                <wp:effectExtent l="95250" t="0" r="57150" b="62865"/>
                <wp:wrapNone/>
                <wp:docPr id="12" name="Straight Arrow Connector 12"/>
                <wp:cNvGraphicFramePr/>
                <a:graphic xmlns:a="http://schemas.openxmlformats.org/drawingml/2006/main">
                  <a:graphicData uri="http://schemas.microsoft.com/office/word/2010/wordprocessingShape">
                    <wps:wsp>
                      <wps:cNvCnPr/>
                      <wps:spPr>
                        <a:xfrm>
                          <a:off x="0" y="0"/>
                          <a:ext cx="0" cy="41338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278DC5BE" id="Straight Arrow Connector 12" o:spid="_x0000_s1026" type="#_x0000_t32" style="position:absolute;margin-left:264.2pt;margin-top:113.3pt;width:0;height:3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" strokecolor="windowText">
                <v:stroke endarrow="open"/>
              </v:shape>
            </w:pict>
          </mc:Fallback>
        </mc:AlternateContent>
      </w:r>
      <w:r w:rsidR="001411DA">
        <w:rPr>
          <w:noProof/>
        </w:rPr>
        <mc:AlternateContent>
          <mc:Choice Requires="wps">
            <w:drawing>
              <wp:anchor distT="0" distB="0" distL="114300" distR="114300" simplePos="0" relativeHeight="251678720" behindDoc="0" locked="0" layoutInCell="1" allowOverlap="1" wp14:anchorId="3E7EADB2" wp14:editId="1CDA4A13">
                <wp:simplePos x="0" y="0"/>
                <wp:positionH relativeFrom="column">
                  <wp:posOffset>2377440</wp:posOffset>
                </wp:positionH>
                <wp:positionV relativeFrom="paragraph">
                  <wp:posOffset>2130950</wp:posOffset>
                </wp:positionV>
                <wp:extent cx="874643"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874643"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FBEEEF0" id="Straight Arrow Connector 11" o:spid="_x0000_s1026" type="#_x0000_t32" style="position:absolute;margin-left:187.2pt;margin-top:167.8pt;width:68.85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" strokecolor="windowText">
                <v:stroke endarrow="open"/>
              </v:shape>
            </w:pict>
          </mc:Fallback>
        </mc:AlternateContent>
      </w:r>
      <w:r w:rsidR="001411DA">
        <w:rPr>
          <w:noProof/>
        </w:rPr>
        <mc:AlternateContent>
          <mc:Choice Requires="wps">
            <w:drawing>
              <wp:anchor distT="0" distB="0" distL="114300" distR="114300" simplePos="0" relativeHeight="251672576" behindDoc="0" locked="0" layoutInCell="1" allowOverlap="1" wp14:anchorId="7D588E85" wp14:editId="4960796E">
                <wp:simplePos x="0" y="0"/>
                <wp:positionH relativeFrom="column">
                  <wp:posOffset>2377440</wp:posOffset>
                </wp:positionH>
                <wp:positionV relativeFrom="paragraph">
                  <wp:posOffset>1280132</wp:posOffset>
                </wp:positionV>
                <wp:extent cx="771277" cy="1"/>
                <wp:effectExtent l="0" t="76200" r="10160" b="114300"/>
                <wp:wrapNone/>
                <wp:docPr id="8" name="Straight Arrow Connector 8"/>
                <wp:cNvGraphicFramePr/>
                <a:graphic xmlns:a="http://schemas.openxmlformats.org/drawingml/2006/main">
                  <a:graphicData uri="http://schemas.microsoft.com/office/word/2010/wordprocessingShape">
                    <wps:wsp>
                      <wps:cNvCnPr/>
                      <wps:spPr>
                        <a:xfrm flipV="1">
                          <a:off x="0" y="0"/>
                          <a:ext cx="771277"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83688" id="Straight Arrow Connector 8" o:spid="_x0000_s1026" type="#_x0000_t32" style="position:absolute;margin-left:187.2pt;margin-top:100.8pt;width:60.75pt;height: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" strokecolor="black [3213]">
                <v:stroke endarrow="open"/>
              </v:shape>
            </w:pict>
          </mc:Fallback>
        </mc:AlternateContent>
      </w:r>
      <w:r w:rsidR="001411DA">
        <w:rPr>
          <w:noProof/>
        </w:rPr>
        <mc:AlternateContent>
          <mc:Choice Requires="wps">
            <w:drawing>
              <wp:anchor distT="0" distB="0" distL="114300" distR="114300" simplePos="0" relativeHeight="251671552" behindDoc="0" locked="0" layoutInCell="1" allowOverlap="1" wp14:anchorId="151F4735" wp14:editId="6BFB725A">
                <wp:simplePos x="0" y="0"/>
                <wp:positionH relativeFrom="column">
                  <wp:posOffset>4151575</wp:posOffset>
                </wp:positionH>
                <wp:positionV relativeFrom="paragraph">
                  <wp:posOffset>549413</wp:posOffset>
                </wp:positionV>
                <wp:extent cx="357809" cy="373711"/>
                <wp:effectExtent l="0" t="0" r="23495" b="26670"/>
                <wp:wrapNone/>
                <wp:docPr id="7" name="Oval 7"/>
                <wp:cNvGraphicFramePr/>
                <a:graphic xmlns:a="http://schemas.openxmlformats.org/drawingml/2006/main">
                  <a:graphicData uri="http://schemas.microsoft.com/office/word/2010/wordprocessingShape">
                    <wps:wsp>
                      <wps:cNvSpPr/>
                      <wps:spPr>
                        <a:xfrm>
                          <a:off x="0" y="0"/>
                          <a:ext cx="357809" cy="373711"/>
                        </a:xfrm>
                        <a:prstGeom prst="ellipse">
                          <a:avLst/>
                        </a:prstGeom>
                        <a:solidFill>
                          <a:sysClr val="window" lastClr="FFFFFF"/>
                        </a:solidFill>
                        <a:ln w="25400" cap="flat" cmpd="sng" algn="ctr">
                          <a:solidFill>
                            <a:srgbClr val="4F81BD">
                              <a:shade val="50000"/>
                            </a:srgbClr>
                          </a:solidFill>
                          <a:prstDash val="solid"/>
                        </a:ln>
                        <a:effectLst/>
                      </wps:spPr>
                      <wps:txbx>
                        <w:txbxContent>
                          <w:p w14:paraId="4B4C8838" w14:textId="77777777" w:rsidR="001411DA" w:rsidRPr="001411DA" w:rsidRDefault="001411DA" w:rsidP="001411DA">
                            <w:pPr>
                              <w:jc w:val="center"/>
                              <w:rPr>
                                <w:color w:val="000000" w:themeColor="text1"/>
                              </w:rPr>
                            </w:pPr>
                            <w:r>
                              <w:rPr>
                                <w:color w:val="000000" w:themeColor="text1"/>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1F4735" id="Oval 7" o:spid="_x0000_s1026" style="position:absolute;margin-left:326.9pt;margin-top:43.25pt;width:28.15pt;height:2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" fillcolor="window" strokecolor="#385d8a" strokeweight="2pt">
                <v:textbox>
                  <w:txbxContent>
                    <w:p w14:paraId="4B4C8838" w14:textId="77777777" w:rsidR="001411DA" w:rsidRPr="001411DA" w:rsidRDefault="001411DA" w:rsidP="001411DA">
                      <w:pPr>
                        <w:jc w:val="center"/>
                        <w:rPr>
                          <w:color w:val="000000" w:themeColor="text1"/>
                        </w:rPr>
                      </w:pPr>
                      <w:r>
                        <w:rPr>
                          <w:color w:val="000000" w:themeColor="text1"/>
                        </w:rPr>
                        <w:t>G</w:t>
                      </w:r>
                    </w:p>
                  </w:txbxContent>
                </v:textbox>
              </v:oval>
            </w:pict>
          </mc:Fallback>
        </mc:AlternateContent>
      </w:r>
      <w:r w:rsidR="001411DA">
        <w:rPr>
          <w:noProof/>
        </w:rPr>
        <mc:AlternateContent>
          <mc:Choice Requires="wps">
            <w:drawing>
              <wp:anchor distT="0" distB="0" distL="114300" distR="114300" simplePos="0" relativeHeight="251669504" behindDoc="0" locked="0" layoutInCell="1" allowOverlap="1" wp14:anchorId="285EC615" wp14:editId="56E1CFF2">
                <wp:simplePos x="0" y="0"/>
                <wp:positionH relativeFrom="column">
                  <wp:posOffset>1201641</wp:posOffset>
                </wp:positionH>
                <wp:positionV relativeFrom="paragraph">
                  <wp:posOffset>2743973</wp:posOffset>
                </wp:positionV>
                <wp:extent cx="357809" cy="373711"/>
                <wp:effectExtent l="0" t="0" r="23495" b="26670"/>
                <wp:wrapNone/>
                <wp:docPr id="6" name="Oval 6"/>
                <wp:cNvGraphicFramePr/>
                <a:graphic xmlns:a="http://schemas.openxmlformats.org/drawingml/2006/main">
                  <a:graphicData uri="http://schemas.microsoft.com/office/word/2010/wordprocessingShape">
                    <wps:wsp>
                      <wps:cNvSpPr/>
                      <wps:spPr>
                        <a:xfrm>
                          <a:off x="0" y="0"/>
                          <a:ext cx="357809" cy="373711"/>
                        </a:xfrm>
                        <a:prstGeom prst="ellipse">
                          <a:avLst/>
                        </a:prstGeom>
                        <a:solidFill>
                          <a:sysClr val="window" lastClr="FFFFFF"/>
                        </a:solidFill>
                        <a:ln w="25400" cap="flat" cmpd="sng" algn="ctr">
                          <a:solidFill>
                            <a:srgbClr val="4F81BD">
                              <a:shade val="50000"/>
                            </a:srgbClr>
                          </a:solidFill>
                          <a:prstDash val="solid"/>
                        </a:ln>
                        <a:effectLst/>
                      </wps:spPr>
                      <wps:txbx>
                        <w:txbxContent>
                          <w:p w14:paraId="30A948CF" w14:textId="77777777" w:rsidR="001411DA" w:rsidRPr="001411DA" w:rsidRDefault="001411DA" w:rsidP="001411DA">
                            <w:pPr>
                              <w:jc w:val="center"/>
                              <w:rPr>
                                <w:color w:val="000000" w:themeColor="text1"/>
                              </w:rPr>
                            </w:pPr>
                            <w:r>
                              <w:rPr>
                                <w:color w:val="000000" w:themeColor="text1"/>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EC615" id="Oval 6" o:spid="_x0000_s1027" style="position:absolute;margin-left:94.6pt;margin-top:216.05pt;width:28.15pt;height:29.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" fillcolor="window" strokecolor="#385d8a" strokeweight="2pt">
                <v:textbox>
                  <w:txbxContent>
                    <w:p w14:paraId="30A948CF" w14:textId="77777777" w:rsidR="001411DA" w:rsidRPr="001411DA" w:rsidRDefault="001411DA" w:rsidP="001411DA">
                      <w:pPr>
                        <w:jc w:val="center"/>
                        <w:rPr>
                          <w:color w:val="000000" w:themeColor="text1"/>
                        </w:rPr>
                      </w:pPr>
                      <w:r>
                        <w:rPr>
                          <w:color w:val="000000" w:themeColor="text1"/>
                        </w:rPr>
                        <w:t>F</w:t>
                      </w:r>
                    </w:p>
                  </w:txbxContent>
                </v:textbox>
              </v:oval>
            </w:pict>
          </mc:Fallback>
        </mc:AlternateContent>
      </w:r>
      <w:r w:rsidR="001411DA">
        <w:rPr>
          <w:noProof/>
        </w:rPr>
        <mc:AlternateContent>
          <mc:Choice Requires="wps">
            <w:drawing>
              <wp:anchor distT="0" distB="0" distL="114300" distR="114300" simplePos="0" relativeHeight="251667456" behindDoc="0" locked="0" layoutInCell="1" allowOverlap="1" wp14:anchorId="2FF35939" wp14:editId="25B29F2C">
                <wp:simplePos x="0" y="0"/>
                <wp:positionH relativeFrom="column">
                  <wp:posOffset>2171700</wp:posOffset>
                </wp:positionH>
                <wp:positionV relativeFrom="paragraph">
                  <wp:posOffset>2895048</wp:posOffset>
                </wp:positionV>
                <wp:extent cx="357809" cy="373711"/>
                <wp:effectExtent l="0" t="0" r="23495" b="26670"/>
                <wp:wrapNone/>
                <wp:docPr id="5" name="Oval 5"/>
                <wp:cNvGraphicFramePr/>
                <a:graphic xmlns:a="http://schemas.openxmlformats.org/drawingml/2006/main">
                  <a:graphicData uri="http://schemas.microsoft.com/office/word/2010/wordprocessingShape">
                    <wps:wsp>
                      <wps:cNvSpPr/>
                      <wps:spPr>
                        <a:xfrm>
                          <a:off x="0" y="0"/>
                          <a:ext cx="357809" cy="373711"/>
                        </a:xfrm>
                        <a:prstGeom prst="ellipse">
                          <a:avLst/>
                        </a:prstGeom>
                        <a:solidFill>
                          <a:sysClr val="window" lastClr="FFFFFF"/>
                        </a:solidFill>
                        <a:ln w="25400" cap="flat" cmpd="sng" algn="ctr">
                          <a:solidFill>
                            <a:srgbClr val="4F81BD">
                              <a:shade val="50000"/>
                            </a:srgbClr>
                          </a:solidFill>
                          <a:prstDash val="solid"/>
                        </a:ln>
                        <a:effectLst/>
                      </wps:spPr>
                      <wps:txbx>
                        <w:txbxContent>
                          <w:p w14:paraId="6094E58F" w14:textId="77777777" w:rsidR="001411DA" w:rsidRPr="001411DA" w:rsidRDefault="001411DA" w:rsidP="001411DA">
                            <w:pPr>
                              <w:jc w:val="center"/>
                              <w:rPr>
                                <w:color w:val="000000" w:themeColor="text1"/>
                              </w:rPr>
                            </w:pPr>
                            <w:r>
                              <w:rPr>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35939" id="Oval 5" o:spid="_x0000_s1028" style="position:absolute;margin-left:171pt;margin-top:227.95pt;width:28.15pt;height:29.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" fillcolor="window" strokecolor="#385d8a" strokeweight="2pt">
                <v:textbox>
                  <w:txbxContent>
                    <w:p w14:paraId="6094E58F" w14:textId="77777777" w:rsidR="001411DA" w:rsidRPr="001411DA" w:rsidRDefault="001411DA" w:rsidP="001411DA">
                      <w:pPr>
                        <w:jc w:val="center"/>
                        <w:rPr>
                          <w:color w:val="000000" w:themeColor="text1"/>
                        </w:rPr>
                      </w:pPr>
                      <w:r>
                        <w:rPr>
                          <w:color w:val="000000" w:themeColor="text1"/>
                        </w:rPr>
                        <w:t>E</w:t>
                      </w:r>
                    </w:p>
                  </w:txbxContent>
                </v:textbox>
              </v:oval>
            </w:pict>
          </mc:Fallback>
        </mc:AlternateContent>
      </w:r>
      <w:r w:rsidR="001411DA">
        <w:rPr>
          <w:noProof/>
        </w:rPr>
        <mc:AlternateContent>
          <mc:Choice Requires="wps">
            <w:drawing>
              <wp:anchor distT="0" distB="0" distL="114300" distR="114300" simplePos="0" relativeHeight="251665408" behindDoc="0" locked="0" layoutInCell="1" allowOverlap="1" wp14:anchorId="50912F0E" wp14:editId="6CC6FE48">
                <wp:simplePos x="0" y="0"/>
                <wp:positionH relativeFrom="column">
                  <wp:posOffset>3205369</wp:posOffset>
                </wp:positionH>
                <wp:positionV relativeFrom="paragraph">
                  <wp:posOffset>1845144</wp:posOffset>
                </wp:positionV>
                <wp:extent cx="357809" cy="373711"/>
                <wp:effectExtent l="0" t="0" r="23495" b="26670"/>
                <wp:wrapNone/>
                <wp:docPr id="4" name="Oval 4"/>
                <wp:cNvGraphicFramePr/>
                <a:graphic xmlns:a="http://schemas.openxmlformats.org/drawingml/2006/main">
                  <a:graphicData uri="http://schemas.microsoft.com/office/word/2010/wordprocessingShape">
                    <wps:wsp>
                      <wps:cNvSpPr/>
                      <wps:spPr>
                        <a:xfrm>
                          <a:off x="0" y="0"/>
                          <a:ext cx="357809" cy="373711"/>
                        </a:xfrm>
                        <a:prstGeom prst="ellipse">
                          <a:avLst/>
                        </a:prstGeom>
                        <a:solidFill>
                          <a:sysClr val="window" lastClr="FFFFFF"/>
                        </a:solidFill>
                        <a:ln w="25400" cap="flat" cmpd="sng" algn="ctr">
                          <a:solidFill>
                            <a:srgbClr val="4F81BD">
                              <a:shade val="50000"/>
                            </a:srgbClr>
                          </a:solidFill>
                          <a:prstDash val="solid"/>
                        </a:ln>
                        <a:effectLst/>
                      </wps:spPr>
                      <wps:txbx>
                        <w:txbxContent>
                          <w:p w14:paraId="2B9A3E1D" w14:textId="77777777" w:rsidR="001411DA" w:rsidRPr="001411DA" w:rsidRDefault="001411DA" w:rsidP="001411DA">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12F0E" id="Oval 4" o:spid="_x0000_s1029" style="position:absolute;margin-left:252.4pt;margin-top:145.3pt;width:28.15pt;height:2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" fillcolor="window" strokecolor="#385d8a" strokeweight="2pt">
                <v:textbox>
                  <w:txbxContent>
                    <w:p w14:paraId="2B9A3E1D" w14:textId="77777777" w:rsidR="001411DA" w:rsidRPr="001411DA" w:rsidRDefault="001411DA" w:rsidP="001411DA">
                      <w:pPr>
                        <w:jc w:val="center"/>
                        <w:rPr>
                          <w:color w:val="000000" w:themeColor="text1"/>
                        </w:rPr>
                      </w:pPr>
                      <w:r>
                        <w:rPr>
                          <w:color w:val="000000" w:themeColor="text1"/>
                        </w:rPr>
                        <w:t>D</w:t>
                      </w:r>
                    </w:p>
                  </w:txbxContent>
                </v:textbox>
              </v:oval>
            </w:pict>
          </mc:Fallback>
        </mc:AlternateContent>
      </w:r>
      <w:r w:rsidR="001411DA">
        <w:rPr>
          <w:noProof/>
        </w:rPr>
        <mc:AlternateContent>
          <mc:Choice Requires="wps">
            <w:drawing>
              <wp:anchor distT="0" distB="0" distL="114300" distR="114300" simplePos="0" relativeHeight="251663360" behindDoc="0" locked="0" layoutInCell="1" allowOverlap="1" wp14:anchorId="2915F3F6" wp14:editId="4A3CFC1C">
                <wp:simplePos x="0" y="0"/>
                <wp:positionH relativeFrom="column">
                  <wp:posOffset>2020625</wp:posOffset>
                </wp:positionH>
                <wp:positionV relativeFrom="paragraph">
                  <wp:posOffset>1853427</wp:posOffset>
                </wp:positionV>
                <wp:extent cx="357809" cy="373711"/>
                <wp:effectExtent l="0" t="0" r="23495" b="26670"/>
                <wp:wrapNone/>
                <wp:docPr id="3" name="Oval 3"/>
                <wp:cNvGraphicFramePr/>
                <a:graphic xmlns:a="http://schemas.openxmlformats.org/drawingml/2006/main">
                  <a:graphicData uri="http://schemas.microsoft.com/office/word/2010/wordprocessingShape">
                    <wps:wsp>
                      <wps:cNvSpPr/>
                      <wps:spPr>
                        <a:xfrm>
                          <a:off x="0" y="0"/>
                          <a:ext cx="357809" cy="373711"/>
                        </a:xfrm>
                        <a:prstGeom prst="ellipse">
                          <a:avLst/>
                        </a:prstGeom>
                        <a:solidFill>
                          <a:sysClr val="window" lastClr="FFFFFF"/>
                        </a:solidFill>
                        <a:ln w="25400" cap="flat" cmpd="sng" algn="ctr">
                          <a:solidFill>
                            <a:srgbClr val="4F81BD">
                              <a:shade val="50000"/>
                            </a:srgbClr>
                          </a:solidFill>
                          <a:prstDash val="solid"/>
                        </a:ln>
                        <a:effectLst/>
                      </wps:spPr>
                      <wps:txbx>
                        <w:txbxContent>
                          <w:p w14:paraId="5B2B721B" w14:textId="77777777" w:rsidR="001411DA" w:rsidRPr="001411DA" w:rsidRDefault="001411DA" w:rsidP="001411DA">
                            <w:pPr>
                              <w:jc w:val="cente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5F3F6" id="Oval 3" o:spid="_x0000_s1030" style="position:absolute;margin-left:159.1pt;margin-top:145.95pt;width:28.15pt;height:2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" fillcolor="window" strokecolor="#385d8a" strokeweight="2pt">
                <v:textbox>
                  <w:txbxContent>
                    <w:p w14:paraId="5B2B721B" w14:textId="77777777" w:rsidR="001411DA" w:rsidRPr="001411DA" w:rsidRDefault="001411DA" w:rsidP="001411DA">
                      <w:pPr>
                        <w:jc w:val="center"/>
                        <w:rPr>
                          <w:color w:val="000000" w:themeColor="text1"/>
                        </w:rPr>
                      </w:pPr>
                      <w:r>
                        <w:rPr>
                          <w:color w:val="000000" w:themeColor="text1"/>
                        </w:rPr>
                        <w:t>C</w:t>
                      </w:r>
                    </w:p>
                  </w:txbxContent>
                </v:textbox>
              </v:oval>
            </w:pict>
          </mc:Fallback>
        </mc:AlternateContent>
      </w:r>
      <w:r w:rsidR="001411DA">
        <w:rPr>
          <w:noProof/>
        </w:rPr>
        <mc:AlternateContent>
          <mc:Choice Requires="wps">
            <w:drawing>
              <wp:anchor distT="0" distB="0" distL="114300" distR="114300" simplePos="0" relativeHeight="251661312" behindDoc="0" locked="0" layoutInCell="1" allowOverlap="1" wp14:anchorId="20A08C8D" wp14:editId="4A3CB08C">
                <wp:simplePos x="0" y="0"/>
                <wp:positionH relativeFrom="column">
                  <wp:posOffset>3149710</wp:posOffset>
                </wp:positionH>
                <wp:positionV relativeFrom="paragraph">
                  <wp:posOffset>1050345</wp:posOffset>
                </wp:positionV>
                <wp:extent cx="357809" cy="373711"/>
                <wp:effectExtent l="0" t="0" r="23495" b="26670"/>
                <wp:wrapNone/>
                <wp:docPr id="2" name="Oval 2"/>
                <wp:cNvGraphicFramePr/>
                <a:graphic xmlns:a="http://schemas.openxmlformats.org/drawingml/2006/main">
                  <a:graphicData uri="http://schemas.microsoft.com/office/word/2010/wordprocessingShape">
                    <wps:wsp>
                      <wps:cNvSpPr/>
                      <wps:spPr>
                        <a:xfrm>
                          <a:off x="0" y="0"/>
                          <a:ext cx="357809" cy="373711"/>
                        </a:xfrm>
                        <a:prstGeom prst="ellipse">
                          <a:avLst/>
                        </a:prstGeom>
                        <a:solidFill>
                          <a:sysClr val="window" lastClr="FFFFFF"/>
                        </a:solidFill>
                        <a:ln w="25400" cap="flat" cmpd="sng" algn="ctr">
                          <a:solidFill>
                            <a:srgbClr val="4F81BD">
                              <a:shade val="50000"/>
                            </a:srgbClr>
                          </a:solidFill>
                          <a:prstDash val="solid"/>
                        </a:ln>
                        <a:effectLst/>
                      </wps:spPr>
                      <wps:txbx>
                        <w:txbxContent>
                          <w:p w14:paraId="2C0B5CC2" w14:textId="77777777" w:rsidR="001411DA" w:rsidRPr="001411DA" w:rsidRDefault="001411DA" w:rsidP="001411DA">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08C8D" id="Oval 2" o:spid="_x0000_s1031" style="position:absolute;margin-left:248pt;margin-top:82.7pt;width:28.15pt;height:2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" fillcolor="window" strokecolor="#385d8a" strokeweight="2pt">
                <v:textbox>
                  <w:txbxContent>
                    <w:p w14:paraId="2C0B5CC2" w14:textId="77777777" w:rsidR="001411DA" w:rsidRPr="001411DA" w:rsidRDefault="001411DA" w:rsidP="001411DA">
                      <w:pPr>
                        <w:jc w:val="center"/>
                        <w:rPr>
                          <w:color w:val="000000" w:themeColor="text1"/>
                        </w:rPr>
                      </w:pPr>
                      <w:r>
                        <w:rPr>
                          <w:color w:val="000000" w:themeColor="text1"/>
                        </w:rPr>
                        <w:t>B</w:t>
                      </w:r>
                    </w:p>
                  </w:txbxContent>
                </v:textbox>
              </v:oval>
            </w:pict>
          </mc:Fallback>
        </mc:AlternateContent>
      </w:r>
      <w:r w:rsidR="001411DA">
        <w:rPr>
          <w:noProof/>
        </w:rPr>
        <mc:AlternateContent>
          <mc:Choice Requires="wps">
            <w:drawing>
              <wp:anchor distT="0" distB="0" distL="114300" distR="114300" simplePos="0" relativeHeight="251659264" behindDoc="0" locked="0" layoutInCell="1" allowOverlap="1" wp14:anchorId="154DD4F6" wp14:editId="65EF9CA2">
                <wp:simplePos x="0" y="0"/>
                <wp:positionH relativeFrom="column">
                  <wp:posOffset>2019630</wp:posOffset>
                </wp:positionH>
                <wp:positionV relativeFrom="paragraph">
                  <wp:posOffset>1049572</wp:posOffset>
                </wp:positionV>
                <wp:extent cx="357809" cy="373711"/>
                <wp:effectExtent l="0" t="0" r="23495" b="26670"/>
                <wp:wrapNone/>
                <wp:docPr id="1" name="Oval 1"/>
                <wp:cNvGraphicFramePr/>
                <a:graphic xmlns:a="http://schemas.openxmlformats.org/drawingml/2006/main">
                  <a:graphicData uri="http://schemas.microsoft.com/office/word/2010/wordprocessingShape">
                    <wps:wsp>
                      <wps:cNvSpPr/>
                      <wps:spPr>
                        <a:xfrm>
                          <a:off x="0" y="0"/>
                          <a:ext cx="357809" cy="37371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C8E8E7" w14:textId="77777777" w:rsidR="001411DA" w:rsidRPr="001411DA" w:rsidRDefault="001411DA" w:rsidP="001411DA">
                            <w:pPr>
                              <w:jc w:val="center"/>
                              <w:rPr>
                                <w:color w:val="000000" w:themeColor="text1"/>
                              </w:rPr>
                            </w:pPr>
                            <w:r w:rsidRPr="001411DA">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DD4F6" id="Oval 1" o:spid="_x0000_s1032" style="position:absolute;margin-left:159.05pt;margin-top:82.65pt;width:28.15pt;height:2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" fillcolor="white [3212]" strokecolor="#243f60 [1604]" strokeweight="2pt">
                <v:textbox>
                  <w:txbxContent>
                    <w:p w14:paraId="4BC8E8E7" w14:textId="77777777" w:rsidR="001411DA" w:rsidRPr="001411DA" w:rsidRDefault="001411DA" w:rsidP="001411DA">
                      <w:pPr>
                        <w:jc w:val="center"/>
                        <w:rPr>
                          <w:color w:val="000000" w:themeColor="text1"/>
                        </w:rPr>
                      </w:pPr>
                      <w:r w:rsidRPr="001411DA">
                        <w:rPr>
                          <w:color w:val="000000" w:themeColor="text1"/>
                        </w:rPr>
                        <w:t>A</w:t>
                      </w:r>
                    </w:p>
                  </w:txbxContent>
                </v:textbox>
              </v:oval>
            </w:pict>
          </mc:Fallback>
        </mc:AlternateContent>
      </w:r>
    </w:p>
    <w:p w14:paraId="6F76A948" w14:textId="3649113D" w:rsidR="006F4AEE" w:rsidRPr="006F4AEE" w:rsidRDefault="006F4AEE" w:rsidP="006F4AEE"/>
    <w:p w14:paraId="2C272229" w14:textId="74563FEE" w:rsidR="006F4AEE" w:rsidRPr="006F4AEE" w:rsidRDefault="006F4AEE" w:rsidP="006F4AEE"/>
    <w:p w14:paraId="2BDF80C7" w14:textId="385C1AC0" w:rsidR="006F4AEE" w:rsidRPr="006F4AEE" w:rsidRDefault="006F4AEE" w:rsidP="006F4AEE"/>
    <w:p w14:paraId="407B0407" w14:textId="4A5656EF" w:rsidR="006F4AEE" w:rsidRPr="006F4AEE" w:rsidRDefault="006F4AEE" w:rsidP="006F4AEE"/>
    <w:p w14:paraId="6D51F938" w14:textId="7CD2D6D8" w:rsidR="006F4AEE" w:rsidRPr="006F4AEE" w:rsidRDefault="006F4AEE" w:rsidP="006F4AEE"/>
    <w:p w14:paraId="3F892643" w14:textId="0B8DB3AE" w:rsidR="006F4AEE" w:rsidRPr="006F4AEE" w:rsidRDefault="006F4AEE" w:rsidP="006F4AEE"/>
    <w:p w14:paraId="5632DDCC" w14:textId="7873AECD" w:rsidR="006F4AEE" w:rsidRPr="006F4AEE" w:rsidRDefault="006F4AEE" w:rsidP="006F4AEE"/>
    <w:p w14:paraId="0905EA8F" w14:textId="43041BA2" w:rsidR="006F4AEE" w:rsidRPr="006F4AEE" w:rsidRDefault="006F4AEE" w:rsidP="006F4AEE"/>
    <w:p w14:paraId="0FA4EBB9" w14:textId="44F3D1D4" w:rsidR="006F4AEE" w:rsidRPr="006F4AEE" w:rsidRDefault="006F4AEE" w:rsidP="006F4AEE"/>
    <w:p w14:paraId="58C57FA4" w14:textId="2BBE9750" w:rsidR="006F4AEE" w:rsidRPr="006F4AEE" w:rsidRDefault="006F4AEE" w:rsidP="006F4AEE"/>
    <w:p w14:paraId="49BF9EA5" w14:textId="5735FDD3" w:rsidR="006F4AEE" w:rsidRPr="006F4AEE" w:rsidRDefault="006F4AEE" w:rsidP="006F4AEE"/>
    <w:p w14:paraId="4D577858" w14:textId="2FB0A901" w:rsidR="006F4AEE" w:rsidRDefault="006F4AEE" w:rsidP="006F4AEE"/>
    <w:p w14:paraId="03DE144B" w14:textId="15F8079C" w:rsidR="006F4AEE" w:rsidRDefault="006F4AEE" w:rsidP="006F4AEE">
      <w:pPr>
        <w:rPr>
          <w:rFonts w:ascii="Arial" w:hAnsi="Arial" w:cs="Arial"/>
          <w:b/>
          <w:color w:val="000000"/>
          <w:sz w:val="24"/>
          <w:szCs w:val="20"/>
        </w:rPr>
      </w:pPr>
      <w:r w:rsidRPr="006F4AEE">
        <w:rPr>
          <w:rFonts w:ascii="Arial" w:hAnsi="Arial" w:cs="Arial"/>
          <w:b/>
          <w:color w:val="000000"/>
          <w:sz w:val="24"/>
          <w:szCs w:val="20"/>
        </w:rPr>
        <w:t>Answer:</w:t>
      </w:r>
    </w:p>
    <w:p w14:paraId="6748A1B1" w14:textId="4E8FCDAF" w:rsidR="00EA024B" w:rsidRDefault="00310EDA" w:rsidP="006F4AEE">
      <w:pPr>
        <w:rPr>
          <w:rFonts w:ascii="Arial" w:hAnsi="Arial" w:cs="Arial"/>
          <w:b/>
          <w:color w:val="000000"/>
          <w:sz w:val="24"/>
          <w:szCs w:val="20"/>
        </w:rPr>
      </w:pPr>
      <w:r>
        <w:rPr>
          <w:rFonts w:ascii="Arial" w:hAnsi="Arial" w:cs="Arial"/>
          <w:b/>
          <w:color w:val="000000"/>
          <w:sz w:val="24"/>
          <w:szCs w:val="20"/>
        </w:rPr>
        <w:t xml:space="preserve">The codes in the 6.sas file. </w:t>
      </w:r>
      <w:bookmarkStart w:id="4" w:name="_GoBack"/>
      <w:bookmarkEnd w:id="4"/>
      <w:r>
        <w:rPr>
          <w:rFonts w:ascii="Arial" w:hAnsi="Arial" w:cs="Arial"/>
          <w:b/>
          <w:color w:val="000000"/>
          <w:sz w:val="24"/>
          <w:szCs w:val="20"/>
        </w:rPr>
        <w:t>The result as it shows in the graph:</w:t>
      </w:r>
    </w:p>
    <w:p w14:paraId="56D7C0A7" w14:textId="70A6895C" w:rsidR="00EA024B" w:rsidRPr="006F4AEE" w:rsidRDefault="00310EDA" w:rsidP="006F4AEE">
      <w:pPr>
        <w:rPr>
          <w:rFonts w:ascii="Arial" w:hAnsi="Arial" w:cs="Arial"/>
          <w:b/>
          <w:color w:val="000000"/>
          <w:sz w:val="24"/>
          <w:szCs w:val="20"/>
        </w:rPr>
      </w:pPr>
      <w:r>
        <w:rPr>
          <w:noProof/>
        </w:rPr>
        <w:lastRenderedPageBreak/>
        <w:drawing>
          <wp:inline distT="0" distB="0" distL="0" distR="0" wp14:anchorId="3FF07573" wp14:editId="22C36EC6">
            <wp:extent cx="5943600" cy="33039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3905"/>
                    </a:xfrm>
                    <a:prstGeom prst="rect">
                      <a:avLst/>
                    </a:prstGeom>
                  </pic:spPr>
                </pic:pic>
              </a:graphicData>
            </a:graphic>
          </wp:inline>
        </w:drawing>
      </w:r>
    </w:p>
    <w:p w14:paraId="27504775" w14:textId="77777777" w:rsidR="006F4AEE" w:rsidRPr="006F4AEE" w:rsidRDefault="006F4AEE" w:rsidP="006F4AEE"/>
    <w:sectPr w:rsidR="006F4AEE" w:rsidRPr="006F4AEE">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D68AF" w14:textId="77777777" w:rsidR="00E3522D" w:rsidRDefault="00E3522D" w:rsidP="00155896">
      <w:pPr>
        <w:spacing w:after="0" w:line="240" w:lineRule="auto"/>
      </w:pPr>
      <w:r>
        <w:separator/>
      </w:r>
    </w:p>
  </w:endnote>
  <w:endnote w:type="continuationSeparator" w:id="0">
    <w:p w14:paraId="03D7E70C" w14:textId="77777777" w:rsidR="00E3522D" w:rsidRDefault="00E3522D" w:rsidP="00155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Times New Roman Uni">
    <w:panose1 w:val="02020603050405020304"/>
    <w:charset w:val="86"/>
    <w:family w:val="roman"/>
    <w:pitch w:val="variable"/>
    <w:sig w:usb0="B334AAFF" w:usb1="F9DFFFFF" w:usb2="0000003E" w:usb3="00000000" w:csb0="001F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3EB4F" w14:textId="77777777" w:rsidR="00E3522D" w:rsidRDefault="00E3522D" w:rsidP="00155896">
      <w:pPr>
        <w:spacing w:after="0" w:line="240" w:lineRule="auto"/>
      </w:pPr>
      <w:r>
        <w:separator/>
      </w:r>
    </w:p>
  </w:footnote>
  <w:footnote w:type="continuationSeparator" w:id="0">
    <w:p w14:paraId="46D35331" w14:textId="77777777" w:rsidR="00E3522D" w:rsidRDefault="00E3522D" w:rsidP="00155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47BD" w14:textId="3390B022" w:rsidR="00155896" w:rsidRDefault="00155896" w:rsidP="00155896">
    <w:pPr>
      <w:pStyle w:val="a8"/>
      <w:jc w:val="center"/>
      <w:rPr>
        <w:b/>
        <w:sz w:val="36"/>
      </w:rPr>
    </w:pPr>
    <w:r w:rsidRPr="00155896">
      <w:rPr>
        <w:b/>
        <w:sz w:val="36"/>
      </w:rPr>
      <w:t>593Final_Exam</w:t>
    </w:r>
  </w:p>
  <w:p w14:paraId="50C1C831" w14:textId="4532ACFB" w:rsidR="00155896" w:rsidRPr="00155896" w:rsidRDefault="00155896" w:rsidP="00155896">
    <w:pPr>
      <w:pStyle w:val="a8"/>
      <w:jc w:val="center"/>
      <w:rPr>
        <w:b/>
        <w:sz w:val="36"/>
      </w:rPr>
    </w:pPr>
    <w:r>
      <w:rPr>
        <w:b/>
        <w:sz w:val="36"/>
      </w:rPr>
      <w:t>Fan Luo 10442682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70596"/>
    <w:multiLevelType w:val="hybridMultilevel"/>
    <w:tmpl w:val="F4DE93FE"/>
    <w:lvl w:ilvl="0" w:tplc="DF568DB0">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497387"/>
    <w:multiLevelType w:val="hybridMultilevel"/>
    <w:tmpl w:val="A1EA043C"/>
    <w:lvl w:ilvl="0" w:tplc="B8B6A216">
      <w:start w:val="1"/>
      <w:numFmt w:val="decimal"/>
      <w:lvlText w:val="%1."/>
      <w:lvlJc w:val="left"/>
      <w:pPr>
        <w:ind w:left="153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8708F8"/>
    <w:multiLevelType w:val="hybridMultilevel"/>
    <w:tmpl w:val="20863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B45F2"/>
    <w:multiLevelType w:val="hybridMultilevel"/>
    <w:tmpl w:val="0C9C3E52"/>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D4593"/>
    <w:multiLevelType w:val="hybridMultilevel"/>
    <w:tmpl w:val="A51808D2"/>
    <w:lvl w:ilvl="0" w:tplc="04090013">
      <w:start w:val="1"/>
      <w:numFmt w:val="upp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D315AD"/>
    <w:multiLevelType w:val="hybridMultilevel"/>
    <w:tmpl w:val="B83C6F38"/>
    <w:lvl w:ilvl="0" w:tplc="6414DE7C">
      <w:start w:val="1"/>
      <w:numFmt w:val="decimal"/>
      <w:lvlText w:val="%1)"/>
      <w:lvlJc w:val="left"/>
      <w:pPr>
        <w:ind w:left="720" w:hanging="360"/>
      </w:pPr>
      <w:rPr>
        <w:rFonts w:ascii="Arial" w:hAnsi="Arial" w:cs="Arial" w:hint="default"/>
        <w:b w:val="0"/>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62586"/>
    <w:multiLevelType w:val="hybridMultilevel"/>
    <w:tmpl w:val="BA84F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FE2318"/>
    <w:multiLevelType w:val="hybridMultilevel"/>
    <w:tmpl w:val="C8C4AA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B86CC1"/>
    <w:multiLevelType w:val="hybridMultilevel"/>
    <w:tmpl w:val="CC6829C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A65770"/>
    <w:multiLevelType w:val="hybridMultilevel"/>
    <w:tmpl w:val="4EFEE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9A70E2"/>
    <w:multiLevelType w:val="hybridMultilevel"/>
    <w:tmpl w:val="B6DA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614B13"/>
    <w:multiLevelType w:val="hybridMultilevel"/>
    <w:tmpl w:val="C8C4AA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204783"/>
    <w:multiLevelType w:val="hybridMultilevel"/>
    <w:tmpl w:val="413280C8"/>
    <w:lvl w:ilvl="0" w:tplc="85DA893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7FF824D6"/>
    <w:multiLevelType w:val="hybridMultilevel"/>
    <w:tmpl w:val="79C88FF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8"/>
  </w:num>
  <w:num w:numId="4">
    <w:abstractNumId w:val="10"/>
  </w:num>
  <w:num w:numId="5">
    <w:abstractNumId w:val="13"/>
  </w:num>
  <w:num w:numId="6">
    <w:abstractNumId w:val="3"/>
  </w:num>
  <w:num w:numId="7">
    <w:abstractNumId w:val="1"/>
  </w:num>
  <w:num w:numId="8">
    <w:abstractNumId w:val="11"/>
  </w:num>
  <w:num w:numId="9">
    <w:abstractNumId w:val="4"/>
  </w:num>
  <w:num w:numId="10">
    <w:abstractNumId w:val="12"/>
  </w:num>
  <w:num w:numId="11">
    <w:abstractNumId w:val="2"/>
  </w:num>
  <w:num w:numId="12">
    <w:abstractNumId w:val="6"/>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11DA"/>
    <w:rsid w:val="000265AE"/>
    <w:rsid w:val="000342EF"/>
    <w:rsid w:val="001411DA"/>
    <w:rsid w:val="00155896"/>
    <w:rsid w:val="001607BB"/>
    <w:rsid w:val="00183F4E"/>
    <w:rsid w:val="001D0601"/>
    <w:rsid w:val="001D4E5C"/>
    <w:rsid w:val="001E3F7A"/>
    <w:rsid w:val="0025584B"/>
    <w:rsid w:val="0027196F"/>
    <w:rsid w:val="002A2BFE"/>
    <w:rsid w:val="002C4B99"/>
    <w:rsid w:val="0030437D"/>
    <w:rsid w:val="00310EDA"/>
    <w:rsid w:val="00346C8F"/>
    <w:rsid w:val="00362B84"/>
    <w:rsid w:val="004010B0"/>
    <w:rsid w:val="004657D6"/>
    <w:rsid w:val="00531E29"/>
    <w:rsid w:val="00572B25"/>
    <w:rsid w:val="005B42D2"/>
    <w:rsid w:val="005B5242"/>
    <w:rsid w:val="005F64FA"/>
    <w:rsid w:val="00641F32"/>
    <w:rsid w:val="006C5868"/>
    <w:rsid w:val="006E01E2"/>
    <w:rsid w:val="006F4AEE"/>
    <w:rsid w:val="00785202"/>
    <w:rsid w:val="00837903"/>
    <w:rsid w:val="0088311B"/>
    <w:rsid w:val="00A15F20"/>
    <w:rsid w:val="00A91CE8"/>
    <w:rsid w:val="00AD2E0F"/>
    <w:rsid w:val="00B11FDA"/>
    <w:rsid w:val="00B16D1F"/>
    <w:rsid w:val="00B4063A"/>
    <w:rsid w:val="00B647F4"/>
    <w:rsid w:val="00BB5CBC"/>
    <w:rsid w:val="00BD1F4B"/>
    <w:rsid w:val="00BD7D63"/>
    <w:rsid w:val="00CB0A6E"/>
    <w:rsid w:val="00CE5244"/>
    <w:rsid w:val="00D114E6"/>
    <w:rsid w:val="00D43DD2"/>
    <w:rsid w:val="00D75FEC"/>
    <w:rsid w:val="00E0677A"/>
    <w:rsid w:val="00E3522D"/>
    <w:rsid w:val="00E71F78"/>
    <w:rsid w:val="00E930D5"/>
    <w:rsid w:val="00EA024B"/>
    <w:rsid w:val="00EB532C"/>
    <w:rsid w:val="00EC49AC"/>
    <w:rsid w:val="00F54C11"/>
    <w:rsid w:val="00F60026"/>
    <w:rsid w:val="00FD0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1E30F"/>
  <w15:docId w15:val="{18DF2F80-5DD2-4D14-BD91-47ED5E4F4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11D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1F32"/>
    <w:pPr>
      <w:spacing w:after="160" w:line="259" w:lineRule="auto"/>
      <w:ind w:left="720"/>
      <w:contextualSpacing/>
    </w:pPr>
  </w:style>
  <w:style w:type="character" w:styleId="a4">
    <w:name w:val="Strong"/>
    <w:basedOn w:val="a0"/>
    <w:uiPriority w:val="22"/>
    <w:qFormat/>
    <w:rsid w:val="00641F32"/>
    <w:rPr>
      <w:b/>
      <w:bCs/>
    </w:rPr>
  </w:style>
  <w:style w:type="character" w:styleId="a5">
    <w:name w:val="Hyperlink"/>
    <w:basedOn w:val="a0"/>
    <w:uiPriority w:val="99"/>
    <w:semiHidden/>
    <w:unhideWhenUsed/>
    <w:rsid w:val="0088311B"/>
    <w:rPr>
      <w:color w:val="0000FF"/>
      <w:u w:val="single"/>
    </w:rPr>
  </w:style>
  <w:style w:type="paragraph" w:styleId="a6">
    <w:name w:val="Balloon Text"/>
    <w:basedOn w:val="a"/>
    <w:link w:val="a7"/>
    <w:uiPriority w:val="99"/>
    <w:semiHidden/>
    <w:unhideWhenUsed/>
    <w:rsid w:val="00CB0A6E"/>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CB0A6E"/>
    <w:rPr>
      <w:rFonts w:ascii="Tahoma" w:hAnsi="Tahoma" w:cs="Tahoma"/>
      <w:sz w:val="16"/>
      <w:szCs w:val="16"/>
    </w:rPr>
  </w:style>
  <w:style w:type="paragraph" w:styleId="a8">
    <w:name w:val="header"/>
    <w:basedOn w:val="a"/>
    <w:link w:val="a9"/>
    <w:uiPriority w:val="99"/>
    <w:unhideWhenUsed/>
    <w:rsid w:val="00155896"/>
    <w:pPr>
      <w:tabs>
        <w:tab w:val="center" w:pos="4153"/>
        <w:tab w:val="right" w:pos="8306"/>
      </w:tabs>
      <w:spacing w:after="0" w:line="240" w:lineRule="auto"/>
    </w:pPr>
  </w:style>
  <w:style w:type="character" w:customStyle="1" w:styleId="a9">
    <w:name w:val="页眉 字符"/>
    <w:basedOn w:val="a0"/>
    <w:link w:val="a8"/>
    <w:uiPriority w:val="99"/>
    <w:rsid w:val="00155896"/>
  </w:style>
  <w:style w:type="paragraph" w:styleId="aa">
    <w:name w:val="footer"/>
    <w:basedOn w:val="a"/>
    <w:link w:val="ab"/>
    <w:uiPriority w:val="99"/>
    <w:unhideWhenUsed/>
    <w:rsid w:val="00155896"/>
    <w:pPr>
      <w:tabs>
        <w:tab w:val="center" w:pos="4153"/>
        <w:tab w:val="right" w:pos="8306"/>
      </w:tabs>
      <w:spacing w:after="0" w:line="240" w:lineRule="auto"/>
    </w:pPr>
  </w:style>
  <w:style w:type="character" w:customStyle="1" w:styleId="ab">
    <w:name w:val="页脚 字符"/>
    <w:basedOn w:val="a0"/>
    <w:link w:val="aa"/>
    <w:uiPriority w:val="99"/>
    <w:rsid w:val="00155896"/>
  </w:style>
  <w:style w:type="character" w:styleId="ac">
    <w:name w:val="annotation reference"/>
    <w:basedOn w:val="a0"/>
    <w:uiPriority w:val="99"/>
    <w:semiHidden/>
    <w:unhideWhenUsed/>
    <w:rsid w:val="00AD2E0F"/>
    <w:rPr>
      <w:sz w:val="16"/>
      <w:szCs w:val="16"/>
    </w:rPr>
  </w:style>
  <w:style w:type="paragraph" w:styleId="ad">
    <w:name w:val="annotation text"/>
    <w:basedOn w:val="a"/>
    <w:link w:val="ae"/>
    <w:uiPriority w:val="99"/>
    <w:semiHidden/>
    <w:unhideWhenUsed/>
    <w:rsid w:val="00AD2E0F"/>
    <w:pPr>
      <w:spacing w:line="240" w:lineRule="auto"/>
    </w:pPr>
    <w:rPr>
      <w:sz w:val="20"/>
      <w:szCs w:val="20"/>
    </w:rPr>
  </w:style>
  <w:style w:type="character" w:customStyle="1" w:styleId="ae">
    <w:name w:val="批注文字 字符"/>
    <w:basedOn w:val="a0"/>
    <w:link w:val="ad"/>
    <w:uiPriority w:val="99"/>
    <w:semiHidden/>
    <w:rsid w:val="00AD2E0F"/>
    <w:rPr>
      <w:sz w:val="20"/>
      <w:szCs w:val="20"/>
    </w:rPr>
  </w:style>
  <w:style w:type="paragraph" w:styleId="af">
    <w:name w:val="annotation subject"/>
    <w:basedOn w:val="ad"/>
    <w:next w:val="ad"/>
    <w:link w:val="af0"/>
    <w:uiPriority w:val="99"/>
    <w:semiHidden/>
    <w:unhideWhenUsed/>
    <w:rsid w:val="00AD2E0F"/>
    <w:rPr>
      <w:b/>
      <w:bCs/>
    </w:rPr>
  </w:style>
  <w:style w:type="character" w:customStyle="1" w:styleId="af0">
    <w:name w:val="批注主题 字符"/>
    <w:basedOn w:val="ae"/>
    <w:link w:val="af"/>
    <w:uiPriority w:val="99"/>
    <w:semiHidden/>
    <w:rsid w:val="00AD2E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21</Pages>
  <Words>1275</Words>
  <Characters>7272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Khasha</dc:creator>
  <cp:lastModifiedBy>Fan Luo</cp:lastModifiedBy>
  <cp:revision>16</cp:revision>
  <dcterms:created xsi:type="dcterms:W3CDTF">2019-05-11T15:24:00Z</dcterms:created>
  <dcterms:modified xsi:type="dcterms:W3CDTF">2019-05-11T16:15:00Z</dcterms:modified>
</cp:coreProperties>
</file>