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E48819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6345EA5E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0C3CF656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19C30115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690D532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3CC94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0374A7" w14:textId="77777777" w:rsidR="00A81EC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4E63BF6" wp14:editId="1F9740CF">
            <wp:simplePos x="0" y="0"/>
            <wp:positionH relativeFrom="colum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0"/>
            <wp:wrapNone/>
            <wp:docPr id="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9E0305" wp14:editId="30E684AC">
            <wp:simplePos x="0" y="0"/>
            <wp:positionH relativeFrom="colum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67C9A9F" wp14:editId="45447AF6">
            <wp:simplePos x="0" y="0"/>
            <wp:positionH relativeFrom="colum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9EF0CE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88C2EA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A47B3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8D7CD0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FA08C9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2FDCF7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CB052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45034B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9C355A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B7A71E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93199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4A9591" w14:textId="77777777" w:rsidR="00A81EC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1B58CD58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38CA7193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4973EE9E" w14:textId="77777777" w:rsidR="00A81ECB" w:rsidRDefault="00A81ECB">
      <w:pPr>
        <w:tabs>
          <w:tab w:val="left" w:pos="5009"/>
        </w:tabs>
      </w:pPr>
    </w:p>
    <w:p w14:paraId="7F95F18C" w14:textId="77777777" w:rsidR="00A81ECB" w:rsidRDefault="00A81ECB">
      <w:pPr>
        <w:tabs>
          <w:tab w:val="left" w:pos="5009"/>
        </w:tabs>
      </w:pPr>
    </w:p>
    <w:p w14:paraId="36607302" w14:textId="77777777" w:rsidR="00A81EC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Montserrat Medium" w:eastAsia="Montserrat Medium" w:hAnsi="Montserrat Medium" w:cs="Montserrat Medium"/>
          <w:b/>
          <w:color w:val="00AEEF"/>
          <w:sz w:val="36"/>
          <w:szCs w:val="36"/>
        </w:rPr>
      </w:pPr>
      <w:r>
        <w:rPr>
          <w:rFonts w:ascii="Montserrat Medium" w:eastAsia="Montserrat Medium" w:hAnsi="Montserrat Medium" w:cs="Montserrat Medium"/>
          <w:b/>
          <w:color w:val="00AEEF"/>
          <w:sz w:val="36"/>
          <w:szCs w:val="36"/>
        </w:rPr>
        <w:t>2.13.1 Visores Geográficos</w:t>
      </w:r>
    </w:p>
    <w:p w14:paraId="2D28E3FA" w14:textId="602A57E3" w:rsidR="00A81ECB" w:rsidRDefault="00000000" w:rsidP="0FF51CA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</w:pPr>
      <w:r w:rsidRPr="0FF51CA8"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  <w:t>HU_0</w:t>
      </w:r>
      <w:r w:rsidR="606B72B3" w:rsidRPr="0FF51CA8"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  <w:t>21</w:t>
      </w:r>
      <w:r w:rsidRPr="0FF51CA8"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  <w:t xml:space="preserve"> “Visualizar mapa </w:t>
      </w:r>
      <w:r w:rsidR="005A68AE" w:rsidRPr="0FF51CA8"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  <w:t xml:space="preserve">de futuros proyectos de infraestructura </w:t>
      </w:r>
      <w:r w:rsidR="00877E41" w:rsidRPr="0FF51CA8"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  <w:t>ferroviaria</w:t>
      </w:r>
      <w:r w:rsidRPr="0FF51CA8"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  <w:t xml:space="preserve">” </w:t>
      </w:r>
    </w:p>
    <w:p w14:paraId="14BEB5E8" w14:textId="77777777" w:rsidR="00A81EC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40" w:line="288" w:lineRule="auto"/>
        <w:ind w:left="1440"/>
        <w:jc w:val="left"/>
        <w:rPr>
          <w:rFonts w:ascii="Gotham Thin" w:eastAsia="Gotham Thin" w:hAnsi="Gotham Thin" w:cs="Gotham Thin"/>
          <w:b/>
          <w:color w:val="AEB1B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F2E07DB" wp14:editId="53F04A4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0" cy="19050"/>
                <wp:effectExtent l="0" t="0" r="0" b="0"/>
                <wp:wrapSquare wrapText="bothSides" distT="0" distB="0" distL="114300" distR="114300"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818" y="3780000"/>
                          <a:ext cx="571436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AE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1FADFA4D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0" cy="19050"/>
                <wp:effectExtent l="0" t="0" r="0" b="0"/>
                <wp:wrapSquare wrapText="bothSides" distT="0" distB="0" distL="114300" distR="114300"/>
                <wp:docPr id="138038173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552EB7" w14:textId="77777777" w:rsidR="00A81ECB" w:rsidRDefault="00A81ECB">
      <w:pPr>
        <w:widowControl/>
        <w:pBdr>
          <w:top w:val="nil"/>
          <w:left w:val="nil"/>
          <w:bottom w:val="nil"/>
          <w:right w:val="nil"/>
          <w:between w:val="nil"/>
        </w:pBdr>
        <w:spacing w:after="40" w:line="288" w:lineRule="auto"/>
        <w:jc w:val="left"/>
        <w:rPr>
          <w:rFonts w:ascii="Gotham Thin" w:eastAsia="Gotham Thin" w:hAnsi="Gotham Thin" w:cs="Gotham Thin"/>
          <w:b/>
          <w:color w:val="AEB1B2"/>
          <w:sz w:val="24"/>
          <w:szCs w:val="24"/>
        </w:rPr>
      </w:pPr>
    </w:p>
    <w:p w14:paraId="25EE0D7B" w14:textId="77777777" w:rsidR="00A81ECB" w:rsidRDefault="00A81ECB">
      <w:pPr>
        <w:widowControl/>
        <w:pBdr>
          <w:top w:val="nil"/>
          <w:left w:val="nil"/>
          <w:bottom w:val="nil"/>
          <w:right w:val="nil"/>
          <w:between w:val="nil"/>
        </w:pBdr>
        <w:spacing w:after="40" w:line="288" w:lineRule="auto"/>
        <w:ind w:left="1440"/>
        <w:jc w:val="left"/>
        <w:rPr>
          <w:rFonts w:ascii="Gotham Thin" w:eastAsia="Gotham Thin" w:hAnsi="Gotham Thin" w:cs="Gotham Thin"/>
          <w:b/>
          <w:color w:val="AEB1B2"/>
          <w:sz w:val="24"/>
          <w:szCs w:val="24"/>
        </w:rPr>
      </w:pPr>
    </w:p>
    <w:p w14:paraId="3887E9D9" w14:textId="77777777" w:rsidR="00A81ECB" w:rsidRDefault="00A81ECB">
      <w:pPr>
        <w:widowControl/>
        <w:pBdr>
          <w:top w:val="nil"/>
          <w:left w:val="nil"/>
          <w:bottom w:val="nil"/>
          <w:right w:val="nil"/>
          <w:between w:val="nil"/>
        </w:pBdr>
        <w:spacing w:after="40" w:line="288" w:lineRule="auto"/>
        <w:ind w:left="1440"/>
        <w:jc w:val="left"/>
        <w:rPr>
          <w:rFonts w:ascii="Gotham Thin" w:eastAsia="Gotham Thin" w:hAnsi="Gotham Thin" w:cs="Gotham Thin"/>
          <w:b/>
          <w:color w:val="AEB1B2"/>
          <w:sz w:val="24"/>
          <w:szCs w:val="24"/>
        </w:rPr>
      </w:pPr>
    </w:p>
    <w:tbl>
      <w:tblPr>
        <w:tblStyle w:val="afff"/>
        <w:tblW w:w="9356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AEB1B2"/>
        </w:tblBorders>
        <w:tblLayout w:type="fixed"/>
        <w:tblLook w:val="0400" w:firstRow="0" w:lastRow="0" w:firstColumn="0" w:lastColumn="0" w:noHBand="0" w:noVBand="1"/>
      </w:tblPr>
      <w:tblGrid>
        <w:gridCol w:w="2946"/>
        <w:gridCol w:w="6410"/>
      </w:tblGrid>
      <w:tr w:rsidR="00A81ECB" w14:paraId="55309E7E" w14:textId="77777777" w:rsidTr="12E430B8">
        <w:trPr>
          <w:cantSplit/>
          <w:trHeight w:val="1134"/>
        </w:trPr>
        <w:tc>
          <w:tcPr>
            <w:tcW w:w="2946" w:type="dxa"/>
            <w:vAlign w:val="center"/>
          </w:tcPr>
          <w:p w14:paraId="5122EC38" w14:textId="77777777" w:rsidR="00A81EC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jc w:val="center"/>
              <w:rPr>
                <w:rFonts w:ascii="Gotham Thin" w:eastAsia="Gotham Thin" w:hAnsi="Gotham Thin" w:cs="Gotham Thin"/>
                <w:b/>
                <w:color w:val="AEB1B2"/>
                <w:sz w:val="24"/>
                <w:szCs w:val="24"/>
              </w:rPr>
            </w:pPr>
            <w:r>
              <w:rPr>
                <w:rFonts w:ascii="Gotham Thin" w:eastAsia="Gotham Thin" w:hAnsi="Gotham Thin" w:cs="Gotham Thin"/>
                <w:b/>
                <w:noProof/>
                <w:color w:val="AEB1B2"/>
                <w:sz w:val="24"/>
                <w:szCs w:val="24"/>
              </w:rPr>
              <w:drawing>
                <wp:inline distT="0" distB="0" distL="0" distR="0" wp14:anchorId="445D7675" wp14:editId="50962DFC">
                  <wp:extent cx="1729740" cy="411480"/>
                  <wp:effectExtent l="0" t="0" r="0" b="0"/>
                  <wp:docPr id="45" name="image1.jpg" descr="Ministerios – Amazon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Ministerios – Amazonia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411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  <w:vAlign w:val="center"/>
          </w:tcPr>
          <w:p w14:paraId="43CCF7A3" w14:textId="1CC743E2" w:rsidR="00A81ECB" w:rsidRDefault="00000000" w:rsidP="12E430B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jc w:val="center"/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</w:pPr>
            <w:r w:rsidRPr="12E430B8"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  <w:t>HU_0</w:t>
            </w:r>
            <w:r w:rsidR="61E5B0B8" w:rsidRPr="12E430B8"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  <w:t>21</w:t>
            </w:r>
            <w:r w:rsidRPr="12E430B8"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  <w:t xml:space="preserve"> “Visualizar mapa de </w:t>
            </w:r>
            <w:r w:rsidR="005A68AE" w:rsidRPr="12E430B8"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  <w:t xml:space="preserve">futuros proyectos de infraestructura </w:t>
            </w:r>
            <w:r w:rsidR="00877E41" w:rsidRPr="12E430B8"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  <w:t>ferroviaria</w:t>
            </w:r>
            <w:r w:rsidRPr="12E430B8"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  <w:t>”</w:t>
            </w:r>
          </w:p>
          <w:p w14:paraId="2944F325" w14:textId="77777777" w:rsidR="00A81EC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88" w:lineRule="auto"/>
              <w:jc w:val="center"/>
              <w:rPr>
                <w:rFonts w:ascii="Gotham Thin" w:eastAsia="Gotham Thin" w:hAnsi="Gotham Thin" w:cs="Gotham Thin"/>
                <w:color w:val="00AEEF"/>
                <w:sz w:val="14"/>
                <w:szCs w:val="14"/>
              </w:rPr>
            </w:pPr>
            <w:r>
              <w:rPr>
                <w:rFonts w:ascii="Gotham Thin" w:eastAsia="Gotham Thin" w:hAnsi="Gotham Thin" w:cs="Gotham Thin"/>
                <w:color w:val="00AEEF"/>
                <w:sz w:val="14"/>
                <w:szCs w:val="14"/>
              </w:rPr>
              <w:t xml:space="preserve"> Versión: 1.0 | Nivel de seguridad  </w:t>
            </w:r>
            <w:r>
              <w:rPr>
                <w:rFonts w:ascii="Gotham Thin" w:eastAsia="Gotham Thin" w:hAnsi="Gotham Thin" w:cs="Gotham Thin"/>
                <w:color w:val="808080"/>
                <w:sz w:val="14"/>
                <w:szCs w:val="14"/>
              </w:rPr>
              <w:t>Seleccione el nivel de seguridad</w:t>
            </w:r>
          </w:p>
        </w:tc>
      </w:tr>
    </w:tbl>
    <w:p w14:paraId="453D2FA0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758DD86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073733B3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BC72195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1603CE0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40C3F01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14D9FD35" w14:textId="77777777" w:rsidR="00A81ECB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20" w:hanging="360"/>
        <w:jc w:val="left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752710687"/>
        <w:docPartObj>
          <w:docPartGallery w:val="Table of Contents"/>
          <w:docPartUnique/>
        </w:docPartObj>
      </w:sdtPr>
      <w:sdtContent>
        <w:p w14:paraId="09D386D7" w14:textId="77777777" w:rsidR="00A81E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ls5o66">
            <w:r>
              <w:rPr>
                <w:color w:val="000000"/>
              </w:rPr>
              <w:t>1.</w:t>
            </w:r>
          </w:hyperlink>
          <w:hyperlink w:anchor="_heading=h.3ls5o66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_heading=h.3ls5o66 \h </w:instrText>
          </w:r>
          <w:r>
            <w:fldChar w:fldCharType="separate"/>
          </w:r>
          <w:r>
            <w:rPr>
              <w:color w:val="000000"/>
            </w:rPr>
            <w:t>CONTROL DE VERSIONES</w:t>
          </w:r>
          <w:r>
            <w:rPr>
              <w:color w:val="000000"/>
            </w:rPr>
            <w:tab/>
            <w:t>3</w:t>
          </w:r>
        </w:p>
        <w:p w14:paraId="12E89C82" w14:textId="1D929BEA" w:rsidR="00A81E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end"/>
          </w:r>
          <w:hyperlink w:anchor="_heading=h.20xfydz">
            <w:r>
              <w:rPr>
                <w:color w:val="000000"/>
              </w:rPr>
              <w:t>2.</w:t>
            </w:r>
          </w:hyperlink>
          <w:hyperlink w:anchor="_heading=h.20xfydz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_heading=h.20xfydz \h </w:instrText>
          </w:r>
          <w:r>
            <w:fldChar w:fldCharType="separate"/>
          </w:r>
          <w:r>
            <w:rPr>
              <w:color w:val="000000"/>
            </w:rPr>
            <w:t>HISTORIA DE USUARIO HU_00</w:t>
          </w:r>
          <w:r w:rsidR="00877E41">
            <w:rPr>
              <w:color w:val="000000"/>
            </w:rPr>
            <w:t>2</w:t>
          </w:r>
          <w:r>
            <w:rPr>
              <w:color w:val="000000"/>
            </w:rPr>
            <w:tab/>
            <w:t>4</w:t>
          </w:r>
        </w:p>
        <w:p w14:paraId="00C8D5C3" w14:textId="77777777" w:rsidR="00A81E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end"/>
          </w:r>
          <w:hyperlink w:anchor="_heading=h.4kx3h1s">
            <w:r>
              <w:rPr>
                <w:color w:val="000000"/>
              </w:rPr>
              <w:t>3.</w:t>
            </w:r>
          </w:hyperlink>
          <w:hyperlink w:anchor="_heading=h.4kx3h1s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_heading=h.4kx3h1s \h </w:instrText>
          </w:r>
          <w:r>
            <w:fldChar w:fldCharType="separate"/>
          </w:r>
          <w:r>
            <w:rPr>
              <w:color w:val="000000"/>
            </w:rPr>
            <w:t>ANEXO</w:t>
          </w:r>
          <w:r>
            <w:rPr>
              <w:color w:val="000000"/>
            </w:rPr>
            <w:tab/>
            <w:t>6</w:t>
          </w:r>
        </w:p>
        <w:p w14:paraId="33BD4599" w14:textId="77777777" w:rsidR="00A81ECB" w:rsidRDefault="00000000">
          <w:r>
            <w:fldChar w:fldCharType="end"/>
          </w:r>
          <w:r>
            <w:fldChar w:fldCharType="end"/>
          </w:r>
        </w:p>
      </w:sdtContent>
    </w:sdt>
    <w:p w14:paraId="7F23DB6A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  <w:sectPr w:rsidR="00A81ECB">
          <w:headerReference w:type="default" r:id="rId16"/>
          <w:footerReference w:type="default" r:id="rId17"/>
          <w:headerReference w:type="first" r:id="rId18"/>
          <w:pgSz w:w="11906" w:h="16838"/>
          <w:pgMar w:top="1967" w:right="1133" w:bottom="1604" w:left="1417" w:header="1134" w:footer="763" w:gutter="0"/>
          <w:pgNumType w:start="1"/>
          <w:cols w:space="720"/>
          <w:titlePg/>
        </w:sectPr>
      </w:pPr>
    </w:p>
    <w:p w14:paraId="1DA57F3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tbl>
      <w:tblPr>
        <w:tblStyle w:val="afff0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A81ECB" w14:paraId="671F4BF8" w14:textId="77777777" w:rsidTr="12E430B8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710EFD7B" w14:textId="77777777" w:rsidR="00A81ECB" w:rsidRDefault="00000000">
            <w:pPr>
              <w:keepNext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bookmarkStart w:id="0" w:name="_heading=h.3ls5o66" w:colFirst="0" w:colLast="0"/>
            <w:bookmarkEnd w:id="0"/>
            <w:r>
              <w:rPr>
                <w:b/>
                <w:color w:val="000000"/>
              </w:rPr>
              <w:t>CONTROL DE VERSIONES</w:t>
            </w:r>
          </w:p>
        </w:tc>
      </w:tr>
      <w:tr w:rsidR="00A81ECB" w14:paraId="2CB15975" w14:textId="77777777" w:rsidTr="12E430B8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36B265B3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74F4607C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5E267ACB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0541A06E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41B457E7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3E9D1EBF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A81ECB" w14:paraId="70B893BC" w14:textId="77777777" w:rsidTr="12E430B8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2AC1AFB4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637E49D4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7EE3481E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0529BA2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2C29960E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E68D5" w14:textId="55A739E0" w:rsidR="00A81ECB" w:rsidRDefault="005A6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13/03/2023</w:t>
            </w:r>
          </w:p>
        </w:tc>
      </w:tr>
      <w:tr w:rsidR="00A81ECB" w14:paraId="7202E995" w14:textId="77777777" w:rsidTr="12E430B8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740883C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5B3C269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5C35DF47" w14:textId="3C80E6B9" w:rsidR="00A81ECB" w:rsidRDefault="6464B8AD" w:rsidP="12E43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12E430B8">
              <w:rPr>
                <w:color w:val="000000" w:themeColor="text1"/>
              </w:rPr>
              <w:t>2.0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9C39C48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04F48CE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7CA8C7B8" w14:textId="4703A822" w:rsidR="00A81ECB" w:rsidRDefault="6464B8AD" w:rsidP="12E43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12E430B8">
              <w:rPr>
                <w:color w:val="000000" w:themeColor="text1"/>
              </w:rPr>
              <w:t>18/04/2023</w:t>
            </w:r>
          </w:p>
        </w:tc>
      </w:tr>
      <w:tr w:rsidR="00A81ECB" w14:paraId="4B8552D2" w14:textId="77777777" w:rsidTr="12E430B8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74C7FE9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377E3A9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0099E5E9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15BA38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7B95AE0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3841B339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A81ECB" w14:paraId="1CBC5591" w14:textId="77777777" w:rsidTr="12E430B8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54C71635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4ABD9E0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7FD2526B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42B0D060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36D64F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16C8499A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A81ECB" w14:paraId="0C6ADC3E" w14:textId="77777777" w:rsidTr="12E430B8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02B4D22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183AC056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0F1527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64F4D841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201916CC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7D8C5A2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A81ECB" w14:paraId="164AC601" w14:textId="77777777" w:rsidTr="12E430B8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7A8FDCCF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C16EA6E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62C7A45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435B69BB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24F3FB69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3F00A1C5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4D9ADA1F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AEB539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6B1D00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448C46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C63C43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02A038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C961E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BEBC47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49E150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5574A7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692C85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DDBBEA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7ED26F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5B984F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EEDA15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310C44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B06A7B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F1A8E1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E8A26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ABDC2E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2AAD7A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4DCFD9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2BB051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17F042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691635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85970A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0045C7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81D9C2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8BA1B3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C708A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A4949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E6149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B1B31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311E8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tbl>
      <w:tblPr>
        <w:tblStyle w:val="afff1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A81ECB" w14:paraId="0CFE6465" w14:textId="77777777" w:rsidTr="715EB012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/>
            <w:vAlign w:val="center"/>
          </w:tcPr>
          <w:p w14:paraId="2C6DD7D9" w14:textId="4A8830B5" w:rsidR="00A81ECB" w:rsidRDefault="00000000" w:rsidP="12E430B8">
            <w:pPr>
              <w:keepNext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bookmarkStart w:id="1" w:name="_heading=h.20xfydz"/>
            <w:bookmarkEnd w:id="1"/>
            <w:r w:rsidRPr="12E430B8">
              <w:rPr>
                <w:b/>
                <w:bCs/>
                <w:color w:val="000000" w:themeColor="text1"/>
              </w:rPr>
              <w:t>HISTORIA DE USUARIO HU_0</w:t>
            </w:r>
            <w:r w:rsidR="11857D94" w:rsidRPr="12E430B8">
              <w:rPr>
                <w:b/>
                <w:bCs/>
                <w:color w:val="000000" w:themeColor="text1"/>
              </w:rPr>
              <w:t>21</w:t>
            </w:r>
          </w:p>
        </w:tc>
      </w:tr>
      <w:tr w:rsidR="00A81ECB" w14:paraId="53C2AFCF" w14:textId="77777777" w:rsidTr="715EB01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/>
            <w:vAlign w:val="center"/>
          </w:tcPr>
          <w:p w14:paraId="165E31E3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AC97F9" w14:textId="6A693057" w:rsidR="00A81ECB" w:rsidRDefault="00000000" w:rsidP="12E43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2E430B8">
              <w:rPr>
                <w:color w:val="000000" w:themeColor="text1"/>
              </w:rPr>
              <w:t>HU_0</w:t>
            </w:r>
            <w:r w:rsidR="06EC76E5" w:rsidRPr="12E430B8">
              <w:rPr>
                <w:color w:val="000000" w:themeColor="text1"/>
              </w:rPr>
              <w:t>21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/>
            <w:vAlign w:val="center"/>
          </w:tcPr>
          <w:p w14:paraId="164F0260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01AEB53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del Sistema</w:t>
            </w:r>
          </w:p>
        </w:tc>
      </w:tr>
      <w:tr w:rsidR="00A81ECB" w14:paraId="47084EF2" w14:textId="77777777" w:rsidTr="715EB012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/>
            <w:vAlign w:val="center"/>
          </w:tcPr>
          <w:p w14:paraId="6EDF7E53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FE2619" w14:textId="02329611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2" w:name="_heading=h.2xcytpi" w:colFirst="0" w:colLast="0"/>
            <w:bookmarkEnd w:id="2"/>
            <w:r>
              <w:rPr>
                <w:color w:val="000000"/>
              </w:rPr>
              <w:t xml:space="preserve">Visualizar </w:t>
            </w:r>
            <w:r>
              <w:t xml:space="preserve">mapa de </w:t>
            </w:r>
            <w:r w:rsidR="005A68AE" w:rsidRPr="005A68AE">
              <w:t xml:space="preserve">futuros proyectos de infraestructura </w:t>
            </w:r>
            <w:r w:rsidR="00877E41">
              <w:t>ferroviaria</w:t>
            </w:r>
          </w:p>
        </w:tc>
      </w:tr>
      <w:tr w:rsidR="00A81ECB" w14:paraId="2C4CEB6E" w14:textId="77777777" w:rsidTr="715EB012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/>
            <w:vAlign w:val="center"/>
          </w:tcPr>
          <w:p w14:paraId="24C966CB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793B28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/>
            <w:vAlign w:val="center"/>
          </w:tcPr>
          <w:p w14:paraId="0EDF5D54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A0C134B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</w:tr>
      <w:tr w:rsidR="00A81ECB" w14:paraId="33CB4B60" w14:textId="77777777" w:rsidTr="715EB012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/>
            <w:vAlign w:val="center"/>
          </w:tcPr>
          <w:p w14:paraId="1DF0A3DE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Descripción</w:t>
            </w:r>
          </w:p>
        </w:tc>
      </w:tr>
      <w:tr w:rsidR="00A81ECB" w14:paraId="0E239C9B" w14:textId="77777777" w:rsidTr="715EB012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175F8B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0B91DC8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Usuario.</w:t>
            </w:r>
          </w:p>
          <w:p w14:paraId="48B843AB" w14:textId="295599BF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Ver un mapa con </w:t>
            </w:r>
            <w:r>
              <w:t xml:space="preserve">la ubicación de </w:t>
            </w:r>
            <w:r w:rsidR="005A68AE">
              <w:t xml:space="preserve">los </w:t>
            </w:r>
            <w:r w:rsidR="005A68AE" w:rsidRPr="005A68AE">
              <w:t xml:space="preserve">futuros proyectos de infraestructura </w:t>
            </w:r>
            <w:r w:rsidR="00877E41">
              <w:t>ferroviaria</w:t>
            </w:r>
            <w:r>
              <w:t xml:space="preserve"> </w:t>
            </w:r>
            <w:r w:rsidR="005A68AE">
              <w:t>en el</w:t>
            </w:r>
            <w:r>
              <w:t xml:space="preserve"> país, un gráfico estadístico </w:t>
            </w:r>
            <w:r w:rsidR="005A68AE">
              <w:t>de los proyectos activos</w:t>
            </w:r>
            <w:r>
              <w:t xml:space="preserve">, </w:t>
            </w:r>
            <w:r w:rsidR="005A68AE">
              <w:t xml:space="preserve">un gráfico estadístico del capital de inversión destinado para cada proyecto </w:t>
            </w:r>
            <w:r>
              <w:t xml:space="preserve">y un gráfico estadístico con </w:t>
            </w:r>
            <w:r w:rsidR="005A68AE">
              <w:t>el nivel de avance de cada proyecto.</w:t>
            </w:r>
          </w:p>
          <w:p w14:paraId="6008D1EF" w14:textId="1B120FCD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>
              <w:t xml:space="preserve">Visibilizar la infraestructura de </w:t>
            </w:r>
            <w:r w:rsidR="005A68AE">
              <w:t>transporte futura</w:t>
            </w:r>
            <w:r>
              <w:t xml:space="preserve"> presentando </w:t>
            </w:r>
            <w:r w:rsidR="005A68AE">
              <w:t>información</w:t>
            </w:r>
            <w:r>
              <w:t xml:space="preserve"> relevante</w:t>
            </w:r>
            <w:r w:rsidR="005A68AE">
              <w:t>.</w:t>
            </w:r>
          </w:p>
          <w:p w14:paraId="4D6A9D5B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81ECB" w14:paraId="1384D155" w14:textId="77777777" w:rsidTr="715EB012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  <w:vAlign w:val="center"/>
          </w:tcPr>
          <w:p w14:paraId="073B930B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A81ECB" w14:paraId="0E531248" w14:textId="77777777" w:rsidTr="715EB012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5F7687" w14:textId="77777777" w:rsidR="00A81EC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A81ECB" w14:paraId="70236A81" w14:textId="77777777" w:rsidTr="715EB012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/>
            <w:vAlign w:val="center"/>
          </w:tcPr>
          <w:p w14:paraId="23F10397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A81ECB" w14:paraId="6116CD6E" w14:textId="77777777" w:rsidTr="715EB012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B9CEFA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de Entrada</w:t>
            </w:r>
          </w:p>
          <w:p w14:paraId="084606E5" w14:textId="5D45CFA2" w:rsidR="00A81ECB" w:rsidRDefault="00000000" w:rsidP="715EB012">
            <w:pPr>
              <w:keepNext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Datos</w:t>
            </w:r>
            <w:r w:rsidRPr="715EB012">
              <w:rPr>
                <w:color w:val="000000" w:themeColor="text1"/>
              </w:rPr>
              <w:t xml:space="preserve"> </w:t>
            </w:r>
            <w:r>
              <w:t>de</w:t>
            </w:r>
            <w:r w:rsidRPr="715EB012">
              <w:rPr>
                <w:color w:val="000000" w:themeColor="text1"/>
              </w:rPr>
              <w:t xml:space="preserve"> </w:t>
            </w:r>
            <w:r w:rsidR="005A68AE" w:rsidRPr="715EB012">
              <w:rPr>
                <w:color w:val="000000" w:themeColor="text1"/>
              </w:rPr>
              <w:t xml:space="preserve">proyectos de infraestructura </w:t>
            </w:r>
            <w:r w:rsidR="00877E41" w:rsidRPr="715EB012">
              <w:rPr>
                <w:color w:val="000000" w:themeColor="text1"/>
              </w:rPr>
              <w:t>ferroviaria</w:t>
            </w:r>
            <w:r w:rsidR="005A68AE" w:rsidRPr="715EB012">
              <w:rPr>
                <w:color w:val="000000" w:themeColor="text1"/>
              </w:rPr>
              <w:t xml:space="preserve"> futura </w:t>
            </w:r>
            <w:r w:rsidRPr="715EB012">
              <w:rPr>
                <w:color w:val="000000" w:themeColor="text1"/>
              </w:rPr>
              <w:t>(Ver HU_</w:t>
            </w:r>
            <w:r w:rsidR="0A244275" w:rsidRPr="715EB012">
              <w:rPr>
                <w:color w:val="000000" w:themeColor="text1"/>
              </w:rPr>
              <w:t>020</w:t>
            </w:r>
            <w:r w:rsidRPr="715EB012">
              <w:rPr>
                <w:color w:val="000000" w:themeColor="text1"/>
              </w:rPr>
              <w:t xml:space="preserve"> “</w:t>
            </w:r>
            <w:r w:rsidR="6E293203" w:rsidRPr="715EB012">
              <w:rPr>
                <w:color w:val="000000" w:themeColor="text1"/>
              </w:rPr>
              <w:t>Obtención de datos - Mapa de futuros proyectos de infraestructura ferroviaria</w:t>
            </w:r>
            <w:r w:rsidRPr="715EB012">
              <w:rPr>
                <w:color w:val="000000" w:themeColor="text1"/>
              </w:rPr>
              <w:t xml:space="preserve">”). </w:t>
            </w:r>
          </w:p>
          <w:p w14:paraId="018329E8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FEB4AED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  <w:p w14:paraId="20A62EEE" w14:textId="7C2EAFA9" w:rsidR="00A81ECB" w:rsidRDefault="00000000" w:rsidP="715EB012">
            <w:pPr>
              <w:keepNext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715EB012">
              <w:rPr>
                <w:color w:val="000000" w:themeColor="text1"/>
              </w:rPr>
              <w:t xml:space="preserve">El Usuario se encuentra dentro del </w:t>
            </w:r>
            <w:r w:rsidR="00A1550B" w:rsidRPr="715EB012">
              <w:rPr>
                <w:color w:val="000000" w:themeColor="text1"/>
              </w:rPr>
              <w:t xml:space="preserve">Story Map de </w:t>
            </w:r>
            <w:r w:rsidR="62C76E1F" w:rsidRPr="715EB012">
              <w:rPr>
                <w:color w:val="000000" w:themeColor="text1"/>
              </w:rPr>
              <w:t xml:space="preserve">Futura </w:t>
            </w:r>
            <w:r w:rsidR="00A1550B" w:rsidRPr="715EB012">
              <w:rPr>
                <w:color w:val="000000" w:themeColor="text1"/>
              </w:rPr>
              <w:t>Infraestructura de Transporte</w:t>
            </w:r>
            <w:r w:rsidRPr="715EB012">
              <w:rPr>
                <w:color w:val="000000" w:themeColor="text1"/>
              </w:rPr>
              <w:t xml:space="preserve">. </w:t>
            </w:r>
          </w:p>
          <w:p w14:paraId="226334B8" w14:textId="27FCB445" w:rsidR="00A81ECB" w:rsidRDefault="00000000" w:rsidP="715EB012">
            <w:pPr>
              <w:keepNext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715EB012">
              <w:rPr>
                <w:color w:val="000000" w:themeColor="text1"/>
              </w:rPr>
              <w:t>El Usuario accede a la opción “</w:t>
            </w:r>
            <w:r w:rsidR="00A1550B">
              <w:t>Ferroviaria</w:t>
            </w:r>
            <w:r w:rsidRPr="715EB012">
              <w:rPr>
                <w:color w:val="000000" w:themeColor="text1"/>
              </w:rPr>
              <w:t>”</w:t>
            </w:r>
            <w:r w:rsidRPr="715EB012">
              <w:rPr>
                <w:b/>
                <w:bCs/>
                <w:color w:val="000000" w:themeColor="text1"/>
              </w:rPr>
              <w:t>.</w:t>
            </w:r>
          </w:p>
          <w:p w14:paraId="52EA4747" w14:textId="77777777" w:rsidR="00A81ECB" w:rsidRDefault="00A81ECB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00BD5B7B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de Salida</w:t>
            </w:r>
          </w:p>
          <w:p w14:paraId="7B6B3008" w14:textId="105F3A93" w:rsidR="00A81ECB" w:rsidRDefault="00000000" w:rsidP="00A155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Mapa </w:t>
            </w:r>
            <w:r w:rsidR="005A68AE" w:rsidRPr="005A68AE">
              <w:t xml:space="preserve">con la ubicación de los futuros proyectos de infraestructura </w:t>
            </w:r>
            <w:r w:rsidR="00877E41">
              <w:t>ferroviaria</w:t>
            </w:r>
            <w:r w:rsidR="005A68AE" w:rsidRPr="005A68AE">
              <w:t xml:space="preserve"> en el país</w:t>
            </w:r>
            <w:r w:rsidR="005A68AE">
              <w:t>.</w:t>
            </w:r>
          </w:p>
          <w:p w14:paraId="3EBD1250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6746EAF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Secuencia del Proceso</w:t>
            </w:r>
          </w:p>
          <w:p w14:paraId="6BC737CB" w14:textId="0876FE56" w:rsidR="00A81ECB" w:rsidRDefault="00000000" w:rsidP="715EB0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715EB012">
              <w:rPr>
                <w:color w:val="000000" w:themeColor="text1"/>
              </w:rPr>
              <w:t xml:space="preserve">El Usuario da clic en la </w:t>
            </w:r>
            <w:r>
              <w:t xml:space="preserve">pestaña </w:t>
            </w:r>
            <w:r w:rsidRPr="715EB012">
              <w:rPr>
                <w:color w:val="000000" w:themeColor="text1"/>
              </w:rPr>
              <w:t>“</w:t>
            </w:r>
            <w:r w:rsidR="005A68AE">
              <w:t>F</w:t>
            </w:r>
            <w:r w:rsidR="00877E41">
              <w:t>erroviaria</w:t>
            </w:r>
            <w:r w:rsidRPr="715EB012">
              <w:rPr>
                <w:color w:val="000000" w:themeColor="text1"/>
              </w:rPr>
              <w:t>”.</w:t>
            </w:r>
          </w:p>
          <w:p w14:paraId="54B44947" w14:textId="5BC1EB36" w:rsidR="00A81ECB" w:rsidRDefault="00000000" w:rsidP="00A155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La web muestra una sección </w:t>
            </w:r>
            <w:r>
              <w:t xml:space="preserve">con el mapa </w:t>
            </w:r>
            <w:r w:rsidR="005A68AE" w:rsidRPr="005A68AE">
              <w:t xml:space="preserve">con la ubicación de los futuros proyectos de infraestructura </w:t>
            </w:r>
            <w:r w:rsidR="00877E41">
              <w:t>ferroviaria</w:t>
            </w:r>
            <w:r w:rsidR="005A68AE" w:rsidRPr="005A68AE">
              <w:t xml:space="preserve"> en el país.</w:t>
            </w:r>
          </w:p>
          <w:p w14:paraId="00A46FF2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F674A2B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Criterios de Aceptación 001:</w:t>
            </w:r>
          </w:p>
          <w:p w14:paraId="78951BE2" w14:textId="1212806B" w:rsidR="00A81ECB" w:rsidRDefault="00000000" w:rsidP="00A155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Dado:</w:t>
            </w:r>
            <w:r>
              <w:rPr>
                <w:color w:val="000000"/>
              </w:rPr>
              <w:t xml:space="preserve"> Que se requiere</w:t>
            </w:r>
            <w:r>
              <w:t xml:space="preserve"> visualizar un mapa </w:t>
            </w:r>
            <w:r w:rsidR="005A68AE" w:rsidRPr="005A68AE">
              <w:t xml:space="preserve">con la ubicación de los futuros proyectos de infraestructura </w:t>
            </w:r>
            <w:r w:rsidR="00877E41">
              <w:t>ferroviaria</w:t>
            </w:r>
            <w:r w:rsidR="005A68AE" w:rsidRPr="005A68AE">
              <w:t xml:space="preserve"> en el país</w:t>
            </w:r>
            <w:r>
              <w:rPr>
                <w:color w:val="000000"/>
              </w:rPr>
              <w:t>.</w:t>
            </w:r>
          </w:p>
          <w:p w14:paraId="0B5BB0E7" w14:textId="21F8086C" w:rsidR="00A81ECB" w:rsidRDefault="00000000" w:rsidP="00A155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Cuando:</w:t>
            </w:r>
            <w:r>
              <w:rPr>
                <w:color w:val="000000"/>
              </w:rPr>
              <w:t xml:space="preserve"> </w:t>
            </w:r>
            <w:r>
              <w:t xml:space="preserve">Se visualiza la sección del mapa de </w:t>
            </w:r>
            <w:r w:rsidR="005A68AE">
              <w:t>f</w:t>
            </w:r>
            <w:r w:rsidR="005A68AE" w:rsidRPr="005A68AE">
              <w:t xml:space="preserve">uturos proyectos de infraestructura </w:t>
            </w:r>
            <w:r w:rsidR="00877E41">
              <w:t>ferroviaria</w:t>
            </w:r>
            <w:r w:rsidR="005A68AE">
              <w:t>.</w:t>
            </w:r>
          </w:p>
          <w:p w14:paraId="579E54E0" w14:textId="7C3BFD53" w:rsidR="00A81ECB" w:rsidRDefault="00000000" w:rsidP="00A155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 xml:space="preserve">Entonces: </w:t>
            </w:r>
            <w:r>
              <w:rPr>
                <w:color w:val="000000"/>
              </w:rPr>
              <w:t>La web muestra</w:t>
            </w:r>
            <w:r>
              <w:t xml:space="preserve"> un mapa </w:t>
            </w:r>
            <w:r w:rsidR="005A68AE">
              <w:t xml:space="preserve">con los futuros proyectos de infraestructura </w:t>
            </w:r>
            <w:r w:rsidR="00877E41">
              <w:t>ferroviaria</w:t>
            </w:r>
            <w:r w:rsidR="005A68AE">
              <w:t>.</w:t>
            </w:r>
          </w:p>
          <w:p w14:paraId="2168CFFE" w14:textId="77777777" w:rsidR="00A1550B" w:rsidRPr="0002246B" w:rsidRDefault="00A1550B" w:rsidP="00A1550B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81B7E">
              <w:rPr>
                <w:i/>
                <w:color w:val="000000"/>
              </w:rPr>
              <w:t>Escenario:</w:t>
            </w:r>
          </w:p>
          <w:p w14:paraId="14FCFAA8" w14:textId="15628362" w:rsidR="00A1550B" w:rsidRPr="00424AB6" w:rsidRDefault="00A1550B" w:rsidP="00A1550B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24AB6">
              <w:rPr>
                <w:i/>
                <w:color w:val="000000"/>
              </w:rPr>
              <w:t xml:space="preserve">Mapa: Lo primero que visualiza el usuario es un mapa web mostrando las ubicaciones </w:t>
            </w:r>
            <w:r w:rsidRPr="005A68AE">
              <w:t xml:space="preserve">de los futuros proyectos de infraestructura </w:t>
            </w:r>
            <w:r>
              <w:t>ferroviaria</w:t>
            </w:r>
            <w:r w:rsidRPr="005A68AE">
              <w:t xml:space="preserve"> en el país</w:t>
            </w:r>
            <w:r w:rsidR="00424AB6">
              <w:rPr>
                <w:i/>
                <w:color w:val="000000"/>
              </w:rPr>
              <w:t>.</w:t>
            </w:r>
          </w:p>
          <w:p w14:paraId="794E3FA1" w14:textId="555EB40A" w:rsidR="00A1550B" w:rsidRPr="00E433E5" w:rsidRDefault="002B688B" w:rsidP="00424AB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1B71F71" wp14:editId="5D1C7D24">
                  <wp:extent cx="4023360" cy="2083385"/>
                  <wp:effectExtent l="0" t="0" r="0" b="0"/>
                  <wp:docPr id="13186870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6870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739" cy="208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AEFBC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A3C01BF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Consideraciones:</w:t>
            </w:r>
          </w:p>
          <w:p w14:paraId="6754F0F6" w14:textId="40EDC598" w:rsidR="00A81ECB" w:rsidRDefault="00000000" w:rsidP="715EB012">
            <w:pPr>
              <w:keepNext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715EB012">
              <w:rPr>
                <w:color w:val="000000" w:themeColor="text1"/>
              </w:rPr>
              <w:t xml:space="preserve">La información que se muestra en el story </w:t>
            </w:r>
            <w:proofErr w:type="spellStart"/>
            <w:r w:rsidRPr="715EB012">
              <w:rPr>
                <w:color w:val="000000" w:themeColor="text1"/>
              </w:rPr>
              <w:t>map</w:t>
            </w:r>
            <w:proofErr w:type="spellEnd"/>
            <w:r w:rsidRPr="715EB012">
              <w:rPr>
                <w:color w:val="000000" w:themeColor="text1"/>
              </w:rPr>
              <w:t xml:space="preserve"> proviene de la obtención de datos descrita en el documento </w:t>
            </w:r>
            <w:r w:rsidR="107A52AB" w:rsidRPr="715EB012">
              <w:rPr>
                <w:color w:val="000000" w:themeColor="text1"/>
              </w:rPr>
              <w:t>HU_020 “</w:t>
            </w:r>
            <w:r w:rsidR="05A6A8CC" w:rsidRPr="715EB012">
              <w:rPr>
                <w:color w:val="000000" w:themeColor="text1"/>
              </w:rPr>
              <w:t>Obtención de datos - Mapa de futuros proyectos de infraestructura ferroviaria</w:t>
            </w:r>
            <w:r w:rsidR="107A52AB" w:rsidRPr="715EB012">
              <w:rPr>
                <w:color w:val="000000" w:themeColor="text1"/>
              </w:rPr>
              <w:t>”</w:t>
            </w:r>
            <w:r w:rsidRPr="715EB012">
              <w:rPr>
                <w:color w:val="000000" w:themeColor="text1"/>
              </w:rPr>
              <w:t>.</w:t>
            </w:r>
          </w:p>
          <w:p w14:paraId="40AD091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941F378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Observaciones</w:t>
            </w:r>
            <w:r>
              <w:rPr>
                <w:b/>
                <w:color w:val="000000"/>
              </w:rPr>
              <w:t>:</w:t>
            </w:r>
          </w:p>
          <w:p w14:paraId="02262D12" w14:textId="168E85EA" w:rsidR="00A81ECB" w:rsidRDefault="00424AB6" w:rsidP="00A155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 aplica</w:t>
            </w:r>
            <w:r w:rsidR="002B688B">
              <w:rPr>
                <w:color w:val="000000"/>
              </w:rPr>
              <w:t>.</w:t>
            </w:r>
          </w:p>
          <w:p w14:paraId="0D9BC34A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B9FA6C2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Criterios de Finalización (</w:t>
            </w:r>
            <w:proofErr w:type="spellStart"/>
            <w:r>
              <w:rPr>
                <w:b/>
                <w:color w:val="000000"/>
                <w:u w:val="single"/>
              </w:rPr>
              <w:t>DoD</w:t>
            </w:r>
            <w:proofErr w:type="spellEnd"/>
            <w:r>
              <w:rPr>
                <w:b/>
                <w:color w:val="000000"/>
                <w:u w:val="single"/>
              </w:rPr>
              <w:t>)</w:t>
            </w:r>
          </w:p>
          <w:p w14:paraId="26CD25C9" w14:textId="059CB185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El usuario visualiza </w:t>
            </w:r>
            <w:r>
              <w:t>el mapa</w:t>
            </w:r>
            <w:r>
              <w:rPr>
                <w:color w:val="000000"/>
              </w:rPr>
              <w:t>.</w:t>
            </w:r>
          </w:p>
          <w:p w14:paraId="272F6A89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A81ECB" w14:paraId="52D0FEB9" w14:textId="77777777" w:rsidTr="715EB012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/>
            <w:vAlign w:val="center"/>
          </w:tcPr>
          <w:p w14:paraId="42D3CFA0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36C8D1A1" w14:textId="77777777" w:rsidR="00A81ECB" w:rsidRDefault="00A81ECB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p w14:paraId="511EDFD5" w14:textId="77777777" w:rsidR="00A81ECB" w:rsidRDefault="00A81ECB"/>
    <w:tbl>
      <w:tblPr>
        <w:tblStyle w:val="afff2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A81ECB" w14:paraId="000BD4C4" w14:textId="77777777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287DE01F" w14:textId="77777777" w:rsidR="00A81ECB" w:rsidRDefault="00000000">
            <w:pPr>
              <w:keepNext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color w:val="000000"/>
              </w:rPr>
            </w:pPr>
            <w:bookmarkStart w:id="3" w:name="_heading=h.4kx3h1s" w:colFirst="0" w:colLast="0"/>
            <w:bookmarkEnd w:id="3"/>
            <w:r>
              <w:rPr>
                <w:b/>
                <w:color w:val="000000"/>
              </w:rPr>
              <w:t>ANEXO</w:t>
            </w:r>
          </w:p>
        </w:tc>
      </w:tr>
      <w:tr w:rsidR="00A81ECB" w14:paraId="405FF877" w14:textId="77777777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14:paraId="60EE0BF6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274DD561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14:paraId="6FFFB8C3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A81ECB" w14:paraId="09B604EE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3CCBCF2A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71D7413E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69EED032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81ECB" w14:paraId="5553DAF2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26E7CE1E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25DB1C75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61DF79E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14:paraId="0D035BD2" w14:textId="77777777" w:rsidR="00A81ECB" w:rsidRDefault="00A81ECB"/>
    <w:sectPr w:rsidR="00A81ECB">
      <w:pgSz w:w="11906" w:h="16838"/>
      <w:pgMar w:top="1967" w:right="1133" w:bottom="1604" w:left="1417" w:header="1134" w:footer="76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0AB3" w14:textId="77777777" w:rsidR="00E60D73" w:rsidRDefault="00E60D73">
      <w:r>
        <w:separator/>
      </w:r>
    </w:p>
  </w:endnote>
  <w:endnote w:type="continuationSeparator" w:id="0">
    <w:p w14:paraId="3B6709FA" w14:textId="77777777" w:rsidR="00E60D73" w:rsidRDefault="00E60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mbria"/>
    <w:panose1 w:val="00000000000000000000"/>
    <w:charset w:val="00"/>
    <w:family w:val="roman"/>
    <w:notTrueType/>
    <w:pitch w:val="default"/>
  </w:font>
  <w:font w:name="Gotham Thin">
    <w:altName w:val="Calibri"/>
    <w:charset w:val="00"/>
    <w:family w:val="auto"/>
    <w:pitch w:val="default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3922" w14:textId="77777777" w:rsidR="00A81ECB" w:rsidRDefault="00A81ECB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92FBBCC" w14:textId="77777777" w:rsidR="00A81E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A68AE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5A68AE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5744510F" w14:textId="77777777" w:rsidR="00A81ECB" w:rsidRDefault="00A81ECB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F81B0" w14:textId="77777777" w:rsidR="00E60D73" w:rsidRDefault="00E60D73">
      <w:r>
        <w:separator/>
      </w:r>
    </w:p>
  </w:footnote>
  <w:footnote w:type="continuationSeparator" w:id="0">
    <w:p w14:paraId="22EB1D41" w14:textId="77777777" w:rsidR="00E60D73" w:rsidRDefault="00E60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9F60" w14:textId="7DB8EFBB" w:rsidR="00A81E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rFonts w:ascii="Cambria" w:eastAsia="Cambria" w:hAnsi="Cambria" w:cs="Cambria"/>
        <w:b/>
        <w:color w:val="AEB1B2"/>
        <w:sz w:val="16"/>
        <w:szCs w:val="16"/>
      </w:rPr>
      <w:t>HU_00</w:t>
    </w:r>
    <w:r w:rsidR="00877E41">
      <w:rPr>
        <w:rFonts w:ascii="Cambria" w:eastAsia="Cambria" w:hAnsi="Cambria" w:cs="Cambria"/>
        <w:b/>
        <w:color w:val="AEB1B2"/>
        <w:sz w:val="16"/>
        <w:szCs w:val="16"/>
      </w:rPr>
      <w:t>2</w:t>
    </w:r>
    <w:r>
      <w:rPr>
        <w:rFonts w:ascii="Cambria" w:eastAsia="Cambria" w:hAnsi="Cambria" w:cs="Cambria"/>
        <w:b/>
        <w:color w:val="AEB1B2"/>
        <w:sz w:val="16"/>
        <w:szCs w:val="16"/>
      </w:rPr>
      <w:t xml:space="preserve"> “Visualizar mapa de </w:t>
    </w:r>
    <w:r w:rsidR="005A68AE" w:rsidRPr="005A68AE">
      <w:rPr>
        <w:rFonts w:ascii="Cambria" w:eastAsia="Cambria" w:hAnsi="Cambria" w:cs="Cambria"/>
        <w:b/>
        <w:color w:val="AEB1B2"/>
        <w:sz w:val="16"/>
        <w:szCs w:val="16"/>
      </w:rPr>
      <w:t xml:space="preserve">futuros proyectos de infraestructura </w:t>
    </w:r>
    <w:r w:rsidR="00877E41">
      <w:rPr>
        <w:rFonts w:ascii="Cambria" w:eastAsia="Cambria" w:hAnsi="Cambria" w:cs="Cambria"/>
        <w:b/>
        <w:color w:val="AEB1B2"/>
        <w:sz w:val="16"/>
        <w:szCs w:val="16"/>
      </w:rPr>
      <w:t>ferroviaria</w:t>
    </w:r>
    <w:r>
      <w:rPr>
        <w:rFonts w:ascii="Cambria" w:eastAsia="Cambria" w:hAnsi="Cambria" w:cs="Cambria"/>
        <w:b/>
        <w:color w:val="AEB1B2"/>
        <w:sz w:val="16"/>
        <w:szCs w:val="16"/>
      </w:rPr>
      <w:t>”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8248635" wp14:editId="2C3D95CB">
              <wp:simplePos x="0" y="0"/>
              <wp:positionH relativeFrom="column">
                <wp:posOffset>114300</wp:posOffset>
              </wp:positionH>
              <wp:positionV relativeFrom="paragraph">
                <wp:posOffset>190500</wp:posOffset>
              </wp:positionV>
              <wp:extent cx="0" cy="12700"/>
              <wp:effectExtent l="0" t="0" r="0" b="0"/>
              <wp:wrapSquare wrapText="bothSides" distT="0" distB="0" distL="114300" distR="114300"/>
              <wp:docPr id="43" name="Conector recto de flecha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5478" y="3780000"/>
                        <a:ext cx="58210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AE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0" distB="0" distL="114300" distR="114300" simplePos="0" relativeHeight="0" behindDoc="0" locked="0" layoutInCell="1" hidden="0" allowOverlap="1" wp14:anchorId="5481145B" wp14:editId="7777777">
              <wp:simplePos x="0" y="0"/>
              <wp:positionH relativeFrom="column">
                <wp:posOffset>114300</wp:posOffset>
              </wp:positionH>
              <wp:positionV relativeFrom="paragraph">
                <wp:posOffset>190500</wp:posOffset>
              </wp:positionV>
              <wp:extent cx="0" cy="12700"/>
              <wp:effectExtent l="0" t="0" r="0" b="0"/>
              <wp:wrapSquare wrapText="bothSides" distT="0" distB="0" distL="114300" distR="114300"/>
              <wp:docPr id="15221454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813DFCC" w14:textId="77777777" w:rsidR="00A81E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rFonts w:ascii="Cambria" w:eastAsia="Cambria" w:hAnsi="Cambria" w:cs="Cambria"/>
        <w:b/>
        <w:color w:val="00AEEF"/>
        <w:sz w:val="16"/>
        <w:szCs w:val="16"/>
      </w:rPr>
      <w:t>30/07/2022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C31A" w14:textId="77777777" w:rsidR="00A81ECB" w:rsidRDefault="00A81ECB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6F1"/>
    <w:multiLevelType w:val="hybridMultilevel"/>
    <w:tmpl w:val="F90E2B2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5B1D"/>
    <w:multiLevelType w:val="multilevel"/>
    <w:tmpl w:val="55224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D71BF8"/>
    <w:multiLevelType w:val="hybridMultilevel"/>
    <w:tmpl w:val="60307A2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53082"/>
    <w:multiLevelType w:val="multilevel"/>
    <w:tmpl w:val="73FAAF5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85F457E"/>
    <w:multiLevelType w:val="multilevel"/>
    <w:tmpl w:val="901C016C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3653824">
    <w:abstractNumId w:val="1"/>
  </w:num>
  <w:num w:numId="2" w16cid:durableId="1383362931">
    <w:abstractNumId w:val="4"/>
  </w:num>
  <w:num w:numId="3" w16cid:durableId="376320725">
    <w:abstractNumId w:val="3"/>
  </w:num>
  <w:num w:numId="4" w16cid:durableId="11491776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747382">
    <w:abstractNumId w:val="0"/>
  </w:num>
  <w:num w:numId="6" w16cid:durableId="1480221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CB"/>
    <w:rsid w:val="002B688B"/>
    <w:rsid w:val="002E4D4B"/>
    <w:rsid w:val="00424AB6"/>
    <w:rsid w:val="005A68AE"/>
    <w:rsid w:val="00877E41"/>
    <w:rsid w:val="00891022"/>
    <w:rsid w:val="009C3FDD"/>
    <w:rsid w:val="00A1550B"/>
    <w:rsid w:val="00A81ECB"/>
    <w:rsid w:val="00A936A6"/>
    <w:rsid w:val="00E60D73"/>
    <w:rsid w:val="05A6A8CC"/>
    <w:rsid w:val="06EC76E5"/>
    <w:rsid w:val="0A244275"/>
    <w:rsid w:val="0FF51CA8"/>
    <w:rsid w:val="107A52AB"/>
    <w:rsid w:val="11857D94"/>
    <w:rsid w:val="12E430B8"/>
    <w:rsid w:val="1E0FA6E9"/>
    <w:rsid w:val="20E4AB03"/>
    <w:rsid w:val="606B72B3"/>
    <w:rsid w:val="61E5B0B8"/>
    <w:rsid w:val="62C76E1F"/>
    <w:rsid w:val="6464B8AD"/>
    <w:rsid w:val="6E293203"/>
    <w:rsid w:val="715EB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58495"/>
  <w15:docId w15:val="{57FFB48D-CF8A-43EE-9372-99C24C90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3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semiHidden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semiHidden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semiHidden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0">
    <w:name w:val="Table Normal10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0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Dp9y2ZFcuWtGRTXTcBXsREd8vg==">AMUW2mX6p39QthFjinf9ApnVYVR3nenaZfop3mPPdWnJvHn6IVi7Yz6DgkEfcYicnZQ1XoDahefav8hfsRDZbZSwlEniBHO5/j+6ds3JMyE/wz6HnpgDXlgAHSoJ6hHywCAD+UmIw1fN9ylj9HjxeXOU66zkwaaXUok/Q/VLfAsUQhbox1pyiLg=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D6A52D9-73D7-4FBC-9F56-4A69EF0BC933}">
  <ds:schemaRefs>
    <ds:schemaRef ds:uri="http://schemas.microsoft.com/office/2006/metadata/properties"/>
    <ds:schemaRef ds:uri="http://schemas.microsoft.com/office/infopath/2007/PartnerControls"/>
    <ds:schemaRef ds:uri="6e613a74-a246-416e-8eb2-334c90f0b20a"/>
    <ds:schemaRef ds:uri="938d0e1b-9567-411b-aa47-f6f3901e4550"/>
  </ds:schemaRefs>
</ds:datastoreItem>
</file>

<file path=customXml/itemProps3.xml><?xml version="1.0" encoding="utf-8"?>
<ds:datastoreItem xmlns:ds="http://schemas.openxmlformats.org/officeDocument/2006/customXml" ds:itemID="{733D468D-9A1A-4E0D-8833-BA9C1B4593D6}"/>
</file>

<file path=customXml/itemProps4.xml><?xml version="1.0" encoding="utf-8"?>
<ds:datastoreItem xmlns:ds="http://schemas.openxmlformats.org/officeDocument/2006/customXml" ds:itemID="{725A12E9-99FB-4918-B853-8C0DA36223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492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lastModifiedBy>LUIS ANICAMA QUINTERO</cp:lastModifiedBy>
  <cp:revision>11</cp:revision>
  <dcterms:created xsi:type="dcterms:W3CDTF">2022-10-26T01:59:00Z</dcterms:created>
  <dcterms:modified xsi:type="dcterms:W3CDTF">2023-07-14T00:24:00Z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  <property fmtid="{D5CDD505-2E9C-101B-9397-08002B2CF9AE}" pid="3" name="MediaServiceImageTags">
    <vt:lpwstr/>
  </property>
</Properties>
</file>