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945D" w14:textId="3384A3E8" w:rsidR="007919D6" w:rsidRDefault="004621E8">
      <w:r>
        <w:rPr>
          <w:noProof/>
        </w:rPr>
        <w:drawing>
          <wp:inline distT="0" distB="0" distL="0" distR="0" wp14:anchorId="345EB0ED" wp14:editId="2029C967">
            <wp:extent cx="5612130" cy="3155315"/>
            <wp:effectExtent l="0" t="0" r="7620" b="6985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A56" w14:textId="6DD85D83" w:rsidR="004621E8" w:rsidRDefault="004621E8">
      <w:r>
        <w:rPr>
          <w:noProof/>
        </w:rPr>
        <w:drawing>
          <wp:inline distT="0" distB="0" distL="0" distR="0" wp14:anchorId="271FB263" wp14:editId="6E3B23C6">
            <wp:extent cx="5612130" cy="3155315"/>
            <wp:effectExtent l="0" t="0" r="7620" b="6985"/>
            <wp:docPr id="2" name="Imagen 2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a captura de pantalla de una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4ABA" w14:textId="47EF69B3" w:rsidR="004621E8" w:rsidRDefault="004621E8"/>
    <w:p w14:paraId="46B6E25A" w14:textId="71167541" w:rsidR="004621E8" w:rsidRDefault="004621E8"/>
    <w:p w14:paraId="059D214C" w14:textId="78131CA0" w:rsidR="004621E8" w:rsidRDefault="004621E8"/>
    <w:p w14:paraId="103E12ED" w14:textId="3868B7AF" w:rsidR="004621E8" w:rsidRDefault="004621E8"/>
    <w:p w14:paraId="245B8726" w14:textId="665C76B9" w:rsidR="004621E8" w:rsidRDefault="004621E8"/>
    <w:p w14:paraId="6EAF419D" w14:textId="54750C8F" w:rsidR="004621E8" w:rsidRDefault="004621E8"/>
    <w:p w14:paraId="296FB2C7" w14:textId="12A5E0B2" w:rsidR="004621E8" w:rsidRDefault="004621E8">
      <w:r>
        <w:rPr>
          <w:noProof/>
        </w:rPr>
        <w:lastRenderedPageBreak/>
        <w:drawing>
          <wp:inline distT="0" distB="0" distL="0" distR="0" wp14:anchorId="19F3BFEB" wp14:editId="276617A5">
            <wp:extent cx="5612130" cy="3155315"/>
            <wp:effectExtent l="0" t="0" r="7620" b="698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8A5" w14:textId="66E4FDE5" w:rsidR="004621E8" w:rsidRDefault="004621E8"/>
    <w:p w14:paraId="79ED3AEA" w14:textId="174D427F" w:rsidR="004621E8" w:rsidRDefault="004621E8">
      <w:r>
        <w:t>//CODIGO</w:t>
      </w:r>
    </w:p>
    <w:p w14:paraId="747A8496" w14:textId="77777777" w:rsidR="004621E8" w:rsidRPr="004621E8" w:rsidRDefault="004621E8" w:rsidP="004621E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package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com.lost.clase27_07_2021productflavors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android.widget.Toast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extends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{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4621E8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4621E8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protected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Bundle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.onCreate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R.layout.</w:t>
      </w:r>
      <w:r w:rsidRPr="004621E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cambiarApp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){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= 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MainActivity2.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intent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621E8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advertenciaPago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view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){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Toast.</w:t>
      </w:r>
      <w:r w:rsidRPr="004621E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this</w:t>
      </w:r>
      <w:proofErr w:type="spellEnd"/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4621E8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"Debe comprar la </w:t>
      </w:r>
      <w:proofErr w:type="spellStart"/>
      <w:r w:rsidRPr="004621E8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version</w:t>
      </w:r>
      <w:proofErr w:type="spellEnd"/>
      <w:r w:rsidRPr="004621E8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de pago"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,</w:t>
      </w:r>
      <w:proofErr w:type="spellStart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Toast.</w:t>
      </w:r>
      <w:r w:rsidRPr="004621E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).show()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4621E8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4621E8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09FCB863" w14:textId="77777777" w:rsidR="004621E8" w:rsidRDefault="004621E8"/>
    <w:sectPr w:rsidR="004621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14"/>
    <w:rsid w:val="004621E8"/>
    <w:rsid w:val="00734914"/>
    <w:rsid w:val="0079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02DA9"/>
  <w15:chartTrackingRefBased/>
  <w15:docId w15:val="{86A58634-4980-4DB2-90AB-7F8C2A37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2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21E8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2</cp:revision>
  <dcterms:created xsi:type="dcterms:W3CDTF">2021-07-28T00:30:00Z</dcterms:created>
  <dcterms:modified xsi:type="dcterms:W3CDTF">2021-07-28T00:33:00Z</dcterms:modified>
</cp:coreProperties>
</file>