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C96B0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Ректору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065C4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Д.Н. Беспалову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4450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065C45" w:rsidRPr="000D237C">
        <w:rPr>
          <w:rFonts w:ascii="Times New Roman" w:hAnsi="Times New Roman" w:cs="Times New Roman"/>
          <w:sz w:val="28"/>
          <w:szCs w:val="26"/>
        </w:rPr>
        <w:t>Дмитрий Николаевич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44504D" w:rsidP="0044504D">
      <w:pPr>
        <w:pStyle w:val="a9"/>
        <w:spacing w:line="360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>Просим Вас оказать содействие в регистрации НТИ (филиал) СКФУ в Федеральном регистре медицинских организаций. Для этого необходимо отправить заявку по форме (приложение 1, 2).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44504D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  <w:bookmarkStart w:id="0" w:name="_GoBack"/>
      <w:bookmarkEnd w:id="0"/>
    </w:p>
    <w:sectPr w:rsidR="0044504D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21EE" w:rsidRDefault="00FC21EE" w:rsidP="00512963">
      <w:pPr>
        <w:spacing w:after="0" w:line="240" w:lineRule="auto"/>
      </w:pPr>
      <w:r>
        <w:separator/>
      </w:r>
    </w:p>
  </w:endnote>
  <w:endnote w:type="continuationSeparator" w:id="0">
    <w:p w:rsidR="00FC21EE" w:rsidRDefault="00FC21E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21EE" w:rsidRDefault="00FC21EE" w:rsidP="00512963">
      <w:pPr>
        <w:spacing w:after="0" w:line="240" w:lineRule="auto"/>
      </w:pPr>
      <w:r>
        <w:separator/>
      </w:r>
    </w:p>
  </w:footnote>
  <w:footnote w:type="continuationSeparator" w:id="0">
    <w:p w:rsidR="00FC21EE" w:rsidRDefault="00FC21E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504D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C21EE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95EAAE0-7923-4A57-A7ED-B8EA1EAA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1DD7E-DEDA-44EB-ACE0-B538BDD65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45</cp:revision>
  <cp:lastPrinted>2020-10-13T12:38:00Z</cp:lastPrinted>
  <dcterms:created xsi:type="dcterms:W3CDTF">2019-12-12T12:30:00Z</dcterms:created>
  <dcterms:modified xsi:type="dcterms:W3CDTF">2024-09-30T08:23:00Z</dcterms:modified>
</cp:coreProperties>
</file>