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3C71B337" w:rsidR="0030164F" w:rsidRPr="00EC06EB" w:rsidRDefault="00FF0C5E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September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7FDEF290" w14:textId="7B35D5BD" w:rsidR="00605D04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FF0C5E">
        <w:rPr>
          <w:rFonts w:ascii="Calibri" w:hAnsi="Calibri" w:cs="Calibri"/>
          <w:sz w:val="22"/>
          <w:szCs w:val="22"/>
        </w:rPr>
        <w:t>4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FF0C5E" w:rsidRPr="00FF0C5E">
        <w:rPr>
          <w:rFonts w:ascii="Calibri" w:hAnsi="Calibri" w:cs="Calibri"/>
          <w:sz w:val="22"/>
          <w:szCs w:val="22"/>
        </w:rPr>
        <w:t>MySQL Install</w:t>
      </w:r>
    </w:p>
    <w:p w14:paraId="7EA61C46" w14:textId="77777777" w:rsidR="00FF0C5E" w:rsidRDefault="00FF0C5E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06E64627" w14:textId="0482331C" w:rsidR="00605D04" w:rsidRPr="00E50CC8" w:rsidRDefault="00E50CC8" w:rsidP="00605D0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E50CC8">
        <w:rPr>
          <w:rFonts w:ascii="Calibri" w:hAnsi="Calibri" w:cs="Calibri"/>
          <w:b/>
          <w:bCs/>
          <w:sz w:val="22"/>
          <w:szCs w:val="22"/>
        </w:rPr>
        <w:t>Initial connection after MySQL installation</w:t>
      </w:r>
    </w:p>
    <w:p w14:paraId="2A24E299" w14:textId="088D6FB7" w:rsidR="00E50CC8" w:rsidRDefault="00E50CC8" w:rsidP="00E50CC8">
      <w:pPr>
        <w:spacing w:after="120" w:line="240" w:lineRule="auto"/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3503870A" wp14:editId="680DB8A7">
            <wp:extent cx="5632704" cy="3172968"/>
            <wp:effectExtent l="0" t="0" r="6350" b="8890"/>
            <wp:docPr id="113778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84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DD9C" w14:textId="77777777" w:rsidR="00E50CC8" w:rsidRDefault="00E50CC8" w:rsidP="00605D04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3EF5D55D" w14:textId="4B18CD3A" w:rsidR="00E50CC8" w:rsidRPr="00E50CC8" w:rsidRDefault="00E50CC8" w:rsidP="00605D0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E50CC8">
        <w:rPr>
          <w:rFonts w:ascii="Calibri" w:hAnsi="Calibri" w:cs="Calibri"/>
          <w:b/>
          <w:bCs/>
          <w:sz w:val="22"/>
          <w:szCs w:val="22"/>
        </w:rPr>
        <w:t>Database ‘movies’ created</w:t>
      </w:r>
    </w:p>
    <w:p w14:paraId="5E704662" w14:textId="70A60257" w:rsidR="00E50CC8" w:rsidRDefault="00E50CC8" w:rsidP="00E50CC8">
      <w:pPr>
        <w:spacing w:after="120" w:line="240" w:lineRule="auto"/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E73E2C0" wp14:editId="7171DAAC">
            <wp:extent cx="5632704" cy="3172968"/>
            <wp:effectExtent l="0" t="0" r="6350" b="8890"/>
            <wp:docPr id="211093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31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CF72" w14:textId="7F4E7A72" w:rsidR="007A2C3B" w:rsidRPr="007A2C3B" w:rsidRDefault="007A2C3B" w:rsidP="007A2C3B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7A2C3B">
        <w:rPr>
          <w:rFonts w:ascii="Calibri" w:hAnsi="Calibri" w:cs="Calibri"/>
          <w:b/>
          <w:bCs/>
          <w:sz w:val="28"/>
          <w:szCs w:val="28"/>
        </w:rPr>
        <w:lastRenderedPageBreak/>
        <w:t>Functions</w:t>
      </w:r>
    </w:p>
    <w:p w14:paraId="1F05E436" w14:textId="77777777" w:rsidR="007A2C3B" w:rsidRDefault="007A2C3B" w:rsidP="00E50CC8">
      <w:pPr>
        <w:rPr>
          <w:rFonts w:ascii="Calibri" w:hAnsi="Calibri" w:cs="Calibri"/>
          <w:b/>
          <w:bCs/>
          <w:sz w:val="22"/>
          <w:szCs w:val="22"/>
        </w:rPr>
      </w:pPr>
    </w:p>
    <w:p w14:paraId="7DC1033C" w14:textId="753F78B0" w:rsidR="00E50CC8" w:rsidRPr="007A2C3B" w:rsidRDefault="006A758D" w:rsidP="00E50CC8">
      <w:pPr>
        <w:rPr>
          <w:rFonts w:ascii="Calibri" w:hAnsi="Calibri" w:cs="Calibri"/>
          <w:b/>
          <w:bCs/>
          <w:sz w:val="22"/>
          <w:szCs w:val="22"/>
        </w:rPr>
      </w:pPr>
      <w:r w:rsidRPr="007A2C3B">
        <w:rPr>
          <w:rFonts w:ascii="Calibri" w:hAnsi="Calibri" w:cs="Calibri"/>
          <w:b/>
          <w:bCs/>
          <w:sz w:val="22"/>
          <w:szCs w:val="22"/>
        </w:rPr>
        <w:t>UPPER</w:t>
      </w:r>
    </w:p>
    <w:p w14:paraId="4802A27F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 xml:space="preserve">Explanation:  </w:t>
      </w:r>
    </w:p>
    <w:p w14:paraId="7A0E93F3" w14:textId="1DCB4657" w:rsid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 xml:space="preserve">The </w:t>
      </w:r>
      <w:proofErr w:type="gramStart"/>
      <w:r w:rsidRPr="007A2C3B">
        <w:rPr>
          <w:rFonts w:ascii="Calibri" w:hAnsi="Calibri" w:cs="Calibri"/>
          <w:sz w:val="22"/>
          <w:szCs w:val="22"/>
        </w:rPr>
        <w:t>UPPER(</w:t>
      </w:r>
      <w:proofErr w:type="gramEnd"/>
      <w:r w:rsidRPr="007A2C3B">
        <w:rPr>
          <w:rFonts w:ascii="Calibri" w:hAnsi="Calibri" w:cs="Calibri"/>
          <w:sz w:val="22"/>
          <w:szCs w:val="22"/>
        </w:rPr>
        <w:t xml:space="preserve">) function </w:t>
      </w:r>
      <w:r>
        <w:rPr>
          <w:rFonts w:ascii="Calibri" w:hAnsi="Calibri" w:cs="Calibri"/>
          <w:sz w:val="22"/>
          <w:szCs w:val="22"/>
        </w:rPr>
        <w:t>converts text to</w:t>
      </w:r>
      <w:r w:rsidRPr="007A2C3B">
        <w:rPr>
          <w:rFonts w:ascii="Calibri" w:hAnsi="Calibri" w:cs="Calibri"/>
          <w:sz w:val="22"/>
          <w:szCs w:val="22"/>
        </w:rPr>
        <w:t xml:space="preserve"> uppercase. This is helpful when standardizing data, such as ensuring names, codes, or categories are stored in a consistent format.</w:t>
      </w:r>
      <w:r>
        <w:rPr>
          <w:rFonts w:ascii="Calibri" w:hAnsi="Calibri" w:cs="Calibri"/>
          <w:sz w:val="22"/>
          <w:szCs w:val="22"/>
        </w:rPr>
        <w:t xml:space="preserve">  An example of when you might want to use this function is when you are storing initials or state abbreviations.</w:t>
      </w:r>
    </w:p>
    <w:p w14:paraId="219B73BB" w14:textId="77777777" w:rsidR="007A2C3B" w:rsidRDefault="007A2C3B" w:rsidP="007A2C3B">
      <w:pPr>
        <w:rPr>
          <w:rFonts w:ascii="Calibri" w:hAnsi="Calibri" w:cs="Calibri"/>
          <w:sz w:val="22"/>
          <w:szCs w:val="22"/>
        </w:rPr>
      </w:pPr>
    </w:p>
    <w:p w14:paraId="4B2CBCB9" w14:textId="713F39DB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 xml:space="preserve">Alias:  </w:t>
      </w:r>
    </w:p>
    <w:p w14:paraId="0E50EC16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  <w:proofErr w:type="spellStart"/>
      <w:r w:rsidRPr="007A2C3B">
        <w:rPr>
          <w:rFonts w:ascii="Calibri" w:hAnsi="Calibri" w:cs="Calibri"/>
          <w:sz w:val="22"/>
          <w:szCs w:val="22"/>
        </w:rPr>
        <w:t>uppercase_text</w:t>
      </w:r>
      <w:proofErr w:type="spellEnd"/>
    </w:p>
    <w:p w14:paraId="7C12229E" w14:textId="77777777" w:rsidR="007A2C3B" w:rsidRDefault="007A2C3B" w:rsidP="007A2C3B">
      <w:pPr>
        <w:rPr>
          <w:rFonts w:ascii="Calibri" w:hAnsi="Calibri" w:cs="Calibri"/>
          <w:sz w:val="22"/>
          <w:szCs w:val="22"/>
        </w:rPr>
      </w:pPr>
    </w:p>
    <w:p w14:paraId="77499017" w14:textId="63B3996F" w:rsid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>SQL Statement:</w:t>
      </w:r>
    </w:p>
    <w:p w14:paraId="3CB5ABFF" w14:textId="7EEB559B" w:rsid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7A2C3B">
        <w:rPr>
          <w:rFonts w:ascii="Calibri" w:hAnsi="Calibri" w:cs="Calibri"/>
          <w:sz w:val="22"/>
          <w:szCs w:val="22"/>
        </w:rPr>
        <w:t>UPPER(</w:t>
      </w:r>
      <w:proofErr w:type="gramEnd"/>
      <w:r w:rsidRPr="007A2C3B">
        <w:rPr>
          <w:rFonts w:ascii="Calibri" w:hAnsi="Calibri" w:cs="Calibri"/>
          <w:sz w:val="22"/>
          <w:szCs w:val="22"/>
        </w:rPr>
        <w:t xml:space="preserve">'hello world') AS </w:t>
      </w:r>
      <w:proofErr w:type="spellStart"/>
      <w:r w:rsidRPr="007A2C3B">
        <w:rPr>
          <w:rFonts w:ascii="Calibri" w:hAnsi="Calibri" w:cs="Calibri"/>
          <w:sz w:val="22"/>
          <w:szCs w:val="22"/>
        </w:rPr>
        <w:t>uppercase_text</w:t>
      </w:r>
      <w:proofErr w:type="spellEnd"/>
      <w:r w:rsidRPr="007A2C3B">
        <w:rPr>
          <w:rFonts w:ascii="Calibri" w:hAnsi="Calibri" w:cs="Calibri"/>
          <w:sz w:val="22"/>
          <w:szCs w:val="22"/>
        </w:rPr>
        <w:t>;</w:t>
      </w:r>
    </w:p>
    <w:p w14:paraId="24B15374" w14:textId="77777777" w:rsidR="007A2C3B" w:rsidRDefault="006A758D" w:rsidP="007A2C3B">
      <w:pPr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0FBBFD16" wp14:editId="24BE195C">
            <wp:extent cx="5632704" cy="3172968"/>
            <wp:effectExtent l="0" t="0" r="6350" b="8890"/>
            <wp:docPr id="50919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95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D504" w14:textId="77777777" w:rsidR="007A2C3B" w:rsidRDefault="007A2C3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3E317098" w14:textId="41DB5BF0" w:rsidR="006A758D" w:rsidRPr="00350D7A" w:rsidRDefault="006A758D" w:rsidP="007A2C3B">
      <w:pPr>
        <w:rPr>
          <w:rFonts w:ascii="Calibri" w:hAnsi="Calibri" w:cs="Calibri"/>
          <w:b/>
          <w:bCs/>
          <w:sz w:val="22"/>
          <w:szCs w:val="22"/>
        </w:rPr>
      </w:pPr>
      <w:r w:rsidRPr="00350D7A">
        <w:rPr>
          <w:rFonts w:ascii="Calibri" w:hAnsi="Calibri" w:cs="Calibri"/>
          <w:b/>
          <w:bCs/>
          <w:sz w:val="22"/>
          <w:szCs w:val="22"/>
        </w:rPr>
        <w:lastRenderedPageBreak/>
        <w:t>LENGTH</w:t>
      </w:r>
    </w:p>
    <w:p w14:paraId="55027842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 xml:space="preserve">Explanation:  </w:t>
      </w:r>
    </w:p>
    <w:p w14:paraId="5ACC6FF7" w14:textId="4D75233F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 xml:space="preserve">The </w:t>
      </w:r>
      <w:proofErr w:type="gramStart"/>
      <w:r w:rsidRPr="007A2C3B">
        <w:rPr>
          <w:rFonts w:ascii="Calibri" w:hAnsi="Calibri" w:cs="Calibri"/>
          <w:sz w:val="22"/>
          <w:szCs w:val="22"/>
        </w:rPr>
        <w:t>LENGTH(</w:t>
      </w:r>
      <w:proofErr w:type="gramEnd"/>
      <w:r w:rsidRPr="007A2C3B">
        <w:rPr>
          <w:rFonts w:ascii="Calibri" w:hAnsi="Calibri" w:cs="Calibri"/>
          <w:sz w:val="22"/>
          <w:szCs w:val="22"/>
        </w:rPr>
        <w:t xml:space="preserve">) function returns the number of characters in a string. It is commonly used for data validation, such as checking whether user input meets required length rules. </w:t>
      </w:r>
      <w:r>
        <w:rPr>
          <w:rFonts w:ascii="Calibri" w:hAnsi="Calibri" w:cs="Calibri"/>
          <w:sz w:val="22"/>
          <w:szCs w:val="22"/>
        </w:rPr>
        <w:t xml:space="preserve"> An example of when you might want to use this function is when </w:t>
      </w:r>
      <w:r w:rsidR="000B70C7">
        <w:rPr>
          <w:rFonts w:ascii="Calibri" w:hAnsi="Calibri" w:cs="Calibri"/>
          <w:sz w:val="22"/>
          <w:szCs w:val="22"/>
        </w:rPr>
        <w:t>validating a MAC address's length</w:t>
      </w:r>
      <w:r>
        <w:rPr>
          <w:rFonts w:ascii="Calibri" w:hAnsi="Calibri" w:cs="Calibri"/>
          <w:sz w:val="22"/>
          <w:szCs w:val="22"/>
        </w:rPr>
        <w:t>.</w:t>
      </w:r>
    </w:p>
    <w:p w14:paraId="6FF03776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</w:p>
    <w:p w14:paraId="6D8C96CF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 xml:space="preserve">Alias:  </w:t>
      </w:r>
    </w:p>
    <w:p w14:paraId="45828799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  <w:proofErr w:type="spellStart"/>
      <w:r w:rsidRPr="007A2C3B">
        <w:rPr>
          <w:rFonts w:ascii="Calibri" w:hAnsi="Calibri" w:cs="Calibri"/>
          <w:sz w:val="22"/>
          <w:szCs w:val="22"/>
        </w:rPr>
        <w:t>text_length</w:t>
      </w:r>
      <w:proofErr w:type="spellEnd"/>
    </w:p>
    <w:p w14:paraId="3B98D0EC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</w:p>
    <w:p w14:paraId="5B6BCE18" w14:textId="7093CD7D" w:rsid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>SQL Statement:</w:t>
      </w:r>
    </w:p>
    <w:p w14:paraId="151C6974" w14:textId="2698B280" w:rsid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7A2C3B">
        <w:rPr>
          <w:rFonts w:ascii="Calibri" w:hAnsi="Calibri" w:cs="Calibri"/>
          <w:sz w:val="22"/>
          <w:szCs w:val="22"/>
        </w:rPr>
        <w:t>LENGTH(</w:t>
      </w:r>
      <w:proofErr w:type="gramEnd"/>
      <w:r w:rsidRPr="007A2C3B">
        <w:rPr>
          <w:rFonts w:ascii="Calibri" w:hAnsi="Calibri" w:cs="Calibri"/>
          <w:sz w:val="22"/>
          <w:szCs w:val="22"/>
        </w:rPr>
        <w:t xml:space="preserve">'hello world') AS </w:t>
      </w:r>
      <w:proofErr w:type="spellStart"/>
      <w:r w:rsidRPr="007A2C3B">
        <w:rPr>
          <w:rFonts w:ascii="Calibri" w:hAnsi="Calibri" w:cs="Calibri"/>
          <w:sz w:val="22"/>
          <w:szCs w:val="22"/>
        </w:rPr>
        <w:t>text_length</w:t>
      </w:r>
      <w:proofErr w:type="spellEnd"/>
      <w:r w:rsidRPr="007A2C3B">
        <w:rPr>
          <w:rFonts w:ascii="Calibri" w:hAnsi="Calibri" w:cs="Calibri"/>
          <w:sz w:val="22"/>
          <w:szCs w:val="22"/>
        </w:rPr>
        <w:t>;</w:t>
      </w:r>
    </w:p>
    <w:p w14:paraId="655046D9" w14:textId="58256B47" w:rsidR="006A758D" w:rsidRDefault="006A758D" w:rsidP="006A758D">
      <w:pPr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2E91755C" wp14:editId="43B1F7AF">
            <wp:extent cx="5632704" cy="3172968"/>
            <wp:effectExtent l="0" t="0" r="6350" b="8890"/>
            <wp:docPr id="56663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34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213D" w14:textId="77777777" w:rsidR="007A2C3B" w:rsidRDefault="007A2C3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16D21A38" w14:textId="0B803399" w:rsidR="006A758D" w:rsidRPr="00FE3B1B" w:rsidRDefault="006A758D" w:rsidP="006A758D">
      <w:pPr>
        <w:rPr>
          <w:rFonts w:ascii="Calibri" w:hAnsi="Calibri" w:cs="Calibri"/>
          <w:b/>
          <w:bCs/>
          <w:sz w:val="22"/>
          <w:szCs w:val="22"/>
        </w:rPr>
      </w:pPr>
      <w:r w:rsidRPr="00FE3B1B">
        <w:rPr>
          <w:rFonts w:ascii="Calibri" w:hAnsi="Calibri" w:cs="Calibri"/>
          <w:b/>
          <w:bCs/>
          <w:sz w:val="22"/>
          <w:szCs w:val="22"/>
        </w:rPr>
        <w:lastRenderedPageBreak/>
        <w:t>NOW</w:t>
      </w:r>
    </w:p>
    <w:p w14:paraId="0FDF56DB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 xml:space="preserve">Explanation:  </w:t>
      </w:r>
    </w:p>
    <w:p w14:paraId="0613CF8D" w14:textId="165C43AA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 xml:space="preserve">The </w:t>
      </w:r>
      <w:proofErr w:type="gramStart"/>
      <w:r w:rsidRPr="007A2C3B">
        <w:rPr>
          <w:rFonts w:ascii="Calibri" w:hAnsi="Calibri" w:cs="Calibri"/>
          <w:sz w:val="22"/>
          <w:szCs w:val="22"/>
        </w:rPr>
        <w:t>NOW(</w:t>
      </w:r>
      <w:proofErr w:type="gramEnd"/>
      <w:r w:rsidRPr="007A2C3B">
        <w:rPr>
          <w:rFonts w:ascii="Calibri" w:hAnsi="Calibri" w:cs="Calibri"/>
          <w:sz w:val="22"/>
          <w:szCs w:val="22"/>
        </w:rPr>
        <w:t>) function returns the current date and time from the MySQL server. It is often used for timestamps, logging, or recording when a row was created or updated.</w:t>
      </w:r>
      <w:r w:rsidR="000B70C7">
        <w:rPr>
          <w:rFonts w:ascii="Calibri" w:hAnsi="Calibri" w:cs="Calibri"/>
          <w:sz w:val="22"/>
          <w:szCs w:val="22"/>
        </w:rPr>
        <w:t xml:space="preserve">  An example of when you might want to use this function is when </w:t>
      </w:r>
      <w:proofErr w:type="gramStart"/>
      <w:r w:rsidR="000B70C7">
        <w:rPr>
          <w:rFonts w:ascii="Calibri" w:hAnsi="Calibri" w:cs="Calibri"/>
          <w:sz w:val="22"/>
          <w:szCs w:val="22"/>
        </w:rPr>
        <w:t>are tracking changes</w:t>
      </w:r>
      <w:proofErr w:type="gramEnd"/>
      <w:r w:rsidR="000B70C7">
        <w:rPr>
          <w:rFonts w:ascii="Calibri" w:hAnsi="Calibri" w:cs="Calibri"/>
          <w:sz w:val="22"/>
          <w:szCs w:val="22"/>
        </w:rPr>
        <w:t xml:space="preserve"> made to a record (modified date).</w:t>
      </w:r>
    </w:p>
    <w:p w14:paraId="410E0C58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</w:p>
    <w:p w14:paraId="52FC67AE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 xml:space="preserve">Alias:  </w:t>
      </w:r>
    </w:p>
    <w:p w14:paraId="382264A4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  <w:proofErr w:type="spellStart"/>
      <w:r w:rsidRPr="007A2C3B">
        <w:rPr>
          <w:rFonts w:ascii="Calibri" w:hAnsi="Calibri" w:cs="Calibri"/>
          <w:sz w:val="22"/>
          <w:szCs w:val="22"/>
        </w:rPr>
        <w:t>current_datetime</w:t>
      </w:r>
      <w:proofErr w:type="spellEnd"/>
    </w:p>
    <w:p w14:paraId="1A7BA6AC" w14:textId="77777777" w:rsidR="007A2C3B" w:rsidRPr="007A2C3B" w:rsidRDefault="007A2C3B" w:rsidP="007A2C3B">
      <w:pPr>
        <w:rPr>
          <w:rFonts w:ascii="Calibri" w:hAnsi="Calibri" w:cs="Calibri"/>
          <w:sz w:val="22"/>
          <w:szCs w:val="22"/>
        </w:rPr>
      </w:pPr>
    </w:p>
    <w:p w14:paraId="1F386F9A" w14:textId="14B5C5B7" w:rsidR="007A2C3B" w:rsidRDefault="007A2C3B" w:rsidP="007A2C3B">
      <w:pPr>
        <w:rPr>
          <w:rFonts w:ascii="Calibri" w:hAnsi="Calibri" w:cs="Calibri"/>
          <w:sz w:val="22"/>
          <w:szCs w:val="22"/>
        </w:rPr>
      </w:pPr>
      <w:r w:rsidRPr="007A2C3B">
        <w:rPr>
          <w:rFonts w:ascii="Calibri" w:hAnsi="Calibri" w:cs="Calibri"/>
          <w:sz w:val="22"/>
          <w:szCs w:val="22"/>
        </w:rPr>
        <w:t>SQL Statement:</w:t>
      </w:r>
    </w:p>
    <w:p w14:paraId="1A0F83ED" w14:textId="41BD7182" w:rsidR="00FE3B1B" w:rsidRDefault="00FE3B1B" w:rsidP="007A2C3B">
      <w:pPr>
        <w:rPr>
          <w:rFonts w:ascii="Calibri" w:hAnsi="Calibri" w:cs="Calibri"/>
          <w:sz w:val="22"/>
          <w:szCs w:val="22"/>
        </w:rPr>
      </w:pPr>
      <w:r w:rsidRPr="00FE3B1B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FE3B1B">
        <w:rPr>
          <w:rFonts w:ascii="Calibri" w:hAnsi="Calibri" w:cs="Calibri"/>
          <w:sz w:val="22"/>
          <w:szCs w:val="22"/>
        </w:rPr>
        <w:t>NOW(</w:t>
      </w:r>
      <w:proofErr w:type="gramEnd"/>
      <w:r w:rsidRPr="00FE3B1B">
        <w:rPr>
          <w:rFonts w:ascii="Calibri" w:hAnsi="Calibri" w:cs="Calibri"/>
          <w:sz w:val="22"/>
          <w:szCs w:val="22"/>
        </w:rPr>
        <w:t xml:space="preserve">) AS </w:t>
      </w:r>
      <w:proofErr w:type="spellStart"/>
      <w:r w:rsidRPr="00FE3B1B">
        <w:rPr>
          <w:rFonts w:ascii="Calibri" w:hAnsi="Calibri" w:cs="Calibri"/>
          <w:sz w:val="22"/>
          <w:szCs w:val="22"/>
        </w:rPr>
        <w:t>current_datetime</w:t>
      </w:r>
      <w:proofErr w:type="spellEnd"/>
      <w:r w:rsidRPr="00FE3B1B">
        <w:rPr>
          <w:rFonts w:ascii="Calibri" w:hAnsi="Calibri" w:cs="Calibri"/>
          <w:sz w:val="22"/>
          <w:szCs w:val="22"/>
        </w:rPr>
        <w:t>;</w:t>
      </w:r>
    </w:p>
    <w:p w14:paraId="67243599" w14:textId="67AE3AFC" w:rsidR="006A758D" w:rsidRDefault="006A758D" w:rsidP="006A758D">
      <w:pPr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2219B382" wp14:editId="732EB862">
            <wp:extent cx="5943600" cy="3347720"/>
            <wp:effectExtent l="0" t="0" r="0" b="5080"/>
            <wp:docPr id="122707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78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D573" w14:textId="77777777" w:rsidR="006A758D" w:rsidRPr="00605D04" w:rsidRDefault="006A758D" w:rsidP="006A758D">
      <w:pPr>
        <w:rPr>
          <w:rFonts w:ascii="Calibri" w:hAnsi="Calibri" w:cs="Calibri"/>
          <w:sz w:val="22"/>
          <w:szCs w:val="22"/>
        </w:rPr>
      </w:pPr>
    </w:p>
    <w:sectPr w:rsidR="006A758D" w:rsidRPr="00605D04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F7D79" w14:textId="77777777" w:rsidR="00C6749B" w:rsidRDefault="00C6749B" w:rsidP="0030164F">
      <w:pPr>
        <w:spacing w:after="0" w:line="240" w:lineRule="auto"/>
      </w:pPr>
      <w:r>
        <w:separator/>
      </w:r>
    </w:p>
  </w:endnote>
  <w:endnote w:type="continuationSeparator" w:id="0">
    <w:p w14:paraId="2CA26F22" w14:textId="77777777" w:rsidR="00C6749B" w:rsidRDefault="00C6749B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86DD" w14:textId="77777777" w:rsidR="00C6749B" w:rsidRDefault="00C6749B" w:rsidP="0030164F">
      <w:pPr>
        <w:spacing w:after="0" w:line="240" w:lineRule="auto"/>
      </w:pPr>
      <w:r>
        <w:separator/>
      </w:r>
    </w:p>
  </w:footnote>
  <w:footnote w:type="continuationSeparator" w:id="0">
    <w:p w14:paraId="2B58E93B" w14:textId="77777777" w:rsidR="00C6749B" w:rsidRDefault="00C6749B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3452403B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FF0C5E">
      <w:rPr>
        <w:rFonts w:ascii="Calibri" w:hAnsi="Calibri" w:cs="Calibri"/>
        <w:b/>
        <w:bCs/>
        <w:sz w:val="22"/>
        <w:szCs w:val="22"/>
      </w:rPr>
      <w:t>4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FF0C5E" w:rsidRPr="00FF0C5E">
      <w:rPr>
        <w:rFonts w:ascii="Calibri" w:hAnsi="Calibri" w:cs="Calibri"/>
        <w:b/>
        <w:bCs/>
        <w:sz w:val="22"/>
        <w:szCs w:val="22"/>
      </w:rPr>
      <w:t>MySQL Install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009CF"/>
    <w:multiLevelType w:val="hybridMultilevel"/>
    <w:tmpl w:val="FC166BA0"/>
    <w:lvl w:ilvl="0" w:tplc="9BC4215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9"/>
  </w:num>
  <w:num w:numId="3" w16cid:durableId="1485393499">
    <w:abstractNumId w:val="6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8"/>
  </w:num>
  <w:num w:numId="8" w16cid:durableId="878203512">
    <w:abstractNumId w:val="0"/>
  </w:num>
  <w:num w:numId="9" w16cid:durableId="840435039">
    <w:abstractNumId w:val="7"/>
  </w:num>
  <w:num w:numId="10" w16cid:durableId="348531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02C88"/>
    <w:rsid w:val="000238E3"/>
    <w:rsid w:val="0005452E"/>
    <w:rsid w:val="00076048"/>
    <w:rsid w:val="00092781"/>
    <w:rsid w:val="000A6847"/>
    <w:rsid w:val="000B70C7"/>
    <w:rsid w:val="00110869"/>
    <w:rsid w:val="00140D42"/>
    <w:rsid w:val="001436CC"/>
    <w:rsid w:val="00145AC3"/>
    <w:rsid w:val="00150C4E"/>
    <w:rsid w:val="00183EE8"/>
    <w:rsid w:val="001A7650"/>
    <w:rsid w:val="001C0052"/>
    <w:rsid w:val="001D62C5"/>
    <w:rsid w:val="001E65E0"/>
    <w:rsid w:val="00233A9C"/>
    <w:rsid w:val="00250447"/>
    <w:rsid w:val="002C1443"/>
    <w:rsid w:val="002E64F7"/>
    <w:rsid w:val="0030164F"/>
    <w:rsid w:val="00343450"/>
    <w:rsid w:val="00350D7A"/>
    <w:rsid w:val="00363056"/>
    <w:rsid w:val="00386B36"/>
    <w:rsid w:val="0039634E"/>
    <w:rsid w:val="003A376F"/>
    <w:rsid w:val="003A6FAF"/>
    <w:rsid w:val="0044582D"/>
    <w:rsid w:val="00446181"/>
    <w:rsid w:val="00472C74"/>
    <w:rsid w:val="004730E7"/>
    <w:rsid w:val="004A59C3"/>
    <w:rsid w:val="004C6424"/>
    <w:rsid w:val="004E7BC0"/>
    <w:rsid w:val="005169E9"/>
    <w:rsid w:val="0054239F"/>
    <w:rsid w:val="00551AA4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7DC"/>
    <w:rsid w:val="005E1E13"/>
    <w:rsid w:val="00603CBB"/>
    <w:rsid w:val="00605D04"/>
    <w:rsid w:val="0062246F"/>
    <w:rsid w:val="006376C5"/>
    <w:rsid w:val="0065647D"/>
    <w:rsid w:val="00685564"/>
    <w:rsid w:val="0069314F"/>
    <w:rsid w:val="006A758D"/>
    <w:rsid w:val="006B05BB"/>
    <w:rsid w:val="006D4918"/>
    <w:rsid w:val="00717EAE"/>
    <w:rsid w:val="00745DAE"/>
    <w:rsid w:val="007A2C3B"/>
    <w:rsid w:val="007A43B2"/>
    <w:rsid w:val="007A51A9"/>
    <w:rsid w:val="007C6047"/>
    <w:rsid w:val="007C7663"/>
    <w:rsid w:val="007F746C"/>
    <w:rsid w:val="008052D0"/>
    <w:rsid w:val="00814990"/>
    <w:rsid w:val="00815521"/>
    <w:rsid w:val="0082513D"/>
    <w:rsid w:val="008A1AD8"/>
    <w:rsid w:val="008A560E"/>
    <w:rsid w:val="008A6D12"/>
    <w:rsid w:val="008A778A"/>
    <w:rsid w:val="008B2CE1"/>
    <w:rsid w:val="008C012A"/>
    <w:rsid w:val="00934B3F"/>
    <w:rsid w:val="00944B93"/>
    <w:rsid w:val="00945D9C"/>
    <w:rsid w:val="009539EC"/>
    <w:rsid w:val="00A26D49"/>
    <w:rsid w:val="00A31940"/>
    <w:rsid w:val="00A8179E"/>
    <w:rsid w:val="00A917C8"/>
    <w:rsid w:val="00AE0219"/>
    <w:rsid w:val="00B007FF"/>
    <w:rsid w:val="00B3664A"/>
    <w:rsid w:val="00B45A4F"/>
    <w:rsid w:val="00B72950"/>
    <w:rsid w:val="00BA087D"/>
    <w:rsid w:val="00BF11EB"/>
    <w:rsid w:val="00C12E64"/>
    <w:rsid w:val="00C6749B"/>
    <w:rsid w:val="00CB4BD3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E502A4"/>
    <w:rsid w:val="00E50CC8"/>
    <w:rsid w:val="00E55CB6"/>
    <w:rsid w:val="00E82273"/>
    <w:rsid w:val="00EA4722"/>
    <w:rsid w:val="00EB4B8A"/>
    <w:rsid w:val="00EC06EB"/>
    <w:rsid w:val="00EC5647"/>
    <w:rsid w:val="00F54D2A"/>
    <w:rsid w:val="00FC4F29"/>
    <w:rsid w:val="00FE3B1B"/>
    <w:rsid w:val="00FF0C5E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72C7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875899DF-7A46-4C5C-BED1-FBFB1148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6</cp:revision>
  <cp:lastPrinted>2026-07-11T16:22:00Z</cp:lastPrinted>
  <dcterms:created xsi:type="dcterms:W3CDTF">2026-09-01T23:16:00Z</dcterms:created>
  <dcterms:modified xsi:type="dcterms:W3CDTF">2026-09-02T02:06:00Z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