
<file path=[Content_Types].xml><?xml version="1.0" encoding="utf-8"?>
<Types xmlns="http://schemas.openxmlformats.org/package/2006/content-types">
  <Default Extension="wmf" ContentType="image/x-wmf"/>
  <Default Extension="png" ContentType="image/png"/>
  <Default Extension="jpeg" ContentType="image/jpeg"/>
  <Default Extension="xml" ContentType="application/xml"/>
  <Default Extension="rels" ContentType="application/vnd.openxmlformats-package.relationships+xml"/>
  <Default Extension="bin" ContentType="application/vnd.openxmlformats-officedocument.oleObject"/>
  <Override PartName="/docProps/core.xml" ContentType="application/vnd.openxmlformats-package.core-properties+xml"/>
  <Override PartName="/word/header1.xml" ContentType="application/vnd.openxmlformats-officedocument.wordprocessingml.head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endnotes.xml" ContentType="application/vnd.openxmlformats-officedocument.wordprocessingml.endnotes+xml"/>
  <Override PartName="/word/numbering.xml" ContentType="application/vnd.openxmlformats-officedocument.wordprocessingml.numbering+xml"/>
  <Override PartName="/word/webSettings.xml" ContentType="application/vnd.openxmlformats-officedocument.wordprocessingml.webSettings+xml"/>
  <Override PartName="/docProps/app.xml" ContentType="application/vnd.openxmlformats-officedocument.extended-properties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document.xml" ContentType="application/vnd.openxmlformats-officedocument.wordprocessingml.document.main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mc:Ignorable="w14 w15 wp14">
  <w:body>
    <w:p>
      <w:pPr>
        <w:pBdr/>
        <w:spacing/>
        <w:ind/>
        <w:rPr>
          <w:b/>
          <w:bCs/>
          <w:sz w:val="48"/>
          <w:szCs w:val="48"/>
          <w:highlight w:val="none"/>
        </w:rPr>
      </w:pPr>
      <w:r>
        <w:rPr>
          <w:b/>
          <w:bCs/>
          <w:sz w:val="48"/>
          <w:szCs w:val="48"/>
        </w:rPr>
        <w:t xml:space="preserve">Furigana Lyrics Maker</w:t>
      </w:r>
      <w:r>
        <w:rPr>
          <w:b/>
          <w:bCs/>
          <w:sz w:val="48"/>
          <w:szCs w:val="48"/>
        </w:rPr>
      </w:r>
    </w:p>
    <w:p>
      <w:pPr>
        <w:pBdr/>
        <w:spacing/>
        <w:ind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</w:r>
      <w:r>
        <w:rPr>
          <w:b/>
          <w:bCs/>
          <w:sz w:val="24"/>
          <w:szCs w:val="24"/>
        </w:rPr>
      </w:r>
    </w:p>
    <w:p>
      <w:pPr>
        <w:pBdr/>
        <w:spacing/>
        <w:ind/>
        <w:rPr>
          <w:b w:val="0"/>
          <w:bCs w:val="0"/>
          <w:sz w:val="24"/>
          <w:szCs w:val="24"/>
          <w:highlight w:val="none"/>
        </w:rPr>
      </w:pPr>
      <w:r>
        <w:rPr>
          <w:b w:val="0"/>
          <w:bCs w:val="0"/>
          <w:sz w:val="24"/>
          <w:szCs w:val="24"/>
          <w:highlight w:val="none"/>
        </w:rPr>
        <w:t xml:space="preserve">Quest’app permette di creare rapidamente delle lyrics per facilitare lo studio delle canzoni straniere, e in particolare il giapponese.</w:t>
      </w:r>
      <w:r>
        <w:rPr>
          <w:b w:val="0"/>
          <w:bCs w:val="0"/>
          <w:sz w:val="24"/>
          <w:szCs w:val="24"/>
        </w:rPr>
      </w:r>
    </w:p>
    <w:p>
      <w:pPr>
        <w:pBdr/>
        <w:spacing/>
        <w:ind/>
        <w:rPr>
          <w:b w:val="0"/>
          <w:bCs w:val="0"/>
          <w:sz w:val="24"/>
          <w:szCs w:val="24"/>
          <w:highlight w:val="none"/>
        </w:rPr>
      </w:pPr>
      <w:r>
        <w:rPr>
          <w:b w:val="0"/>
          <w:bCs w:val="0"/>
          <w:sz w:val="24"/>
          <w:szCs w:val="24"/>
          <w:highlight w:val="none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1753319" cy="3896265"/>
                <wp:effectExtent l="0" t="0" r="0" b="0"/>
                <wp:docPr id="1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251940979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10"/>
                        <a:stretch/>
                      </pic:blipFill>
                      <pic:spPr bwMode="auto">
                        <a:xfrm flipH="0" flipV="0">
                          <a:off x="0" y="0"/>
                          <a:ext cx="1753319" cy="389626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0" o:spid="_x0000_s0" type="#_x0000_t75" style="width:138.06pt;height:306.79pt;mso-wrap-distance-left:0.00pt;mso-wrap-distance-top:0.00pt;mso-wrap-distance-right:0.00pt;mso-wrap-distance-bottom:0.00pt;z-index:1;" stroked="false">
                <v:imagedata r:id="rId10" o:title=""/>
                <o:lock v:ext="edit" rotation="t"/>
              </v:shape>
            </w:pict>
          </mc:Fallback>
        </mc:AlternateContent>
        <w:t xml:space="preserve">    </w:t>
        <mc:AlternateContent>
          <mc:Choice Requires="wpg">
            <w:drawing>
              <wp:inline xmlns:wp="http://schemas.openxmlformats.org/drawingml/2006/wordprocessingDrawing" distT="0" distB="0" distL="0" distR="0">
                <wp:extent cx="1753319" cy="3896265"/>
                <wp:effectExtent l="0" t="0" r="0" b="0"/>
                <wp:docPr id="2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534961631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11"/>
                        <a:stretch/>
                      </pic:blipFill>
                      <pic:spPr bwMode="auto">
                        <a:xfrm flipH="1" flipV="0">
                          <a:off x="0" y="0"/>
                          <a:ext cx="1753319" cy="389626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" o:spid="_x0000_s1" type="#_x0000_t75" style="width:138.06pt;height:306.79pt;mso-wrap-distance-left:0.00pt;mso-wrap-distance-top:0.00pt;mso-wrap-distance-right:0.00pt;mso-wrap-distance-bottom:0.00pt;flip:x;z-index:1;" stroked="false">
                <v:imagedata r:id="rId11" o:title=""/>
                <o:lock v:ext="edit" rotation="t"/>
              </v:shape>
            </w:pict>
          </mc:Fallback>
        </mc:AlternateContent>
        <w:t xml:space="preserve">   </w:t>
      </w:r>
      <w:r>
        <w:rPr>
          <w:b w:val="0"/>
          <w:bCs w:val="0"/>
          <w:sz w:val="24"/>
          <w:szCs w:val="24"/>
          <w:highlight w:val="none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1753319" cy="3896265"/>
                <wp:effectExtent l="0" t="0" r="0" b="0"/>
                <wp:docPr id="3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194367259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12"/>
                        <a:stretch/>
                      </pic:blipFill>
                      <pic:spPr bwMode="auto">
                        <a:xfrm flipH="0" flipV="0">
                          <a:off x="0" y="0"/>
                          <a:ext cx="1753319" cy="389626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" o:spid="_x0000_s2" type="#_x0000_t75" style="width:138.06pt;height:306.79pt;mso-wrap-distance-left:0.00pt;mso-wrap-distance-top:0.00pt;mso-wrap-distance-right:0.00pt;mso-wrap-distance-bottom:0.00pt;z-index:1;" stroked="false">
                <v:imagedata r:id="rId12" o:title=""/>
                <o:lock v:ext="edit" rotation="t"/>
              </v:shape>
            </w:pict>
          </mc:Fallback>
        </mc:AlternateContent>
      </w:r>
      <w:r>
        <w:rPr>
          <w:b w:val="0"/>
          <w:bCs w:val="0"/>
          <w:sz w:val="24"/>
          <w:szCs w:val="24"/>
          <w:highlight w:val="none"/>
        </w:rPr>
      </w:r>
      <w:r>
        <w:rPr>
          <w:b w:val="0"/>
          <w:bCs w:val="0"/>
          <w:sz w:val="24"/>
          <w:szCs w:val="24"/>
          <w:highlight w:val="none"/>
        </w:rPr>
      </w:r>
    </w:p>
    <w:p>
      <w:pPr>
        <w:pBdr/>
        <w:spacing/>
        <w:ind/>
        <w:rPr>
          <w:b w:val="0"/>
          <w:bCs w:val="0"/>
          <w:sz w:val="24"/>
          <w:szCs w:val="24"/>
        </w:rPr>
      </w:pPr>
      <w:r>
        <w:rPr>
          <w:b w:val="0"/>
          <w:bCs w:val="0"/>
          <w:sz w:val="24"/>
          <w:szCs w:val="24"/>
        </w:rPr>
      </w:r>
      <w:r>
        <w:rPr>
          <w:b w:val="0"/>
          <w:bCs w:val="0"/>
          <w:sz w:val="24"/>
          <w:szCs w:val="24"/>
        </w:rPr>
      </w:r>
    </w:p>
    <w:p>
      <w:pPr>
        <w:pBdr/>
        <w:spacing/>
        <w:ind/>
        <w:rPr>
          <w:b w:val="0"/>
          <w:bCs w:val="0"/>
          <w:sz w:val="24"/>
          <w:szCs w:val="24"/>
          <w:highlight w:val="none"/>
        </w:rPr>
      </w:pPr>
      <w:r>
        <w:rPr>
          <w:b w:val="0"/>
          <w:bCs w:val="0"/>
          <w:sz w:val="24"/>
          <w:szCs w:val="24"/>
          <w:highlight w:val="none"/>
        </w:rPr>
        <w:t xml:space="preserve">Partendo da un testo giapponese e la sua traduzione in input, genera le lyrics alternate riga per riga per uno studio piu’ semplice.</w:t>
      </w:r>
      <w:r>
        <w:rPr>
          <w:b w:val="0"/>
          <w:bCs w:val="0"/>
          <w:sz w:val="24"/>
          <w:szCs w:val="24"/>
          <w:highlight w:val="none"/>
        </w:rPr>
      </w:r>
    </w:p>
    <w:p>
      <w:pPr>
        <w:pBdr/>
        <w:spacing/>
        <w:ind/>
        <w:rPr>
          <w:b w:val="0"/>
          <w:bCs w:val="0"/>
          <w:sz w:val="24"/>
          <w:szCs w:val="24"/>
        </w:rPr>
      </w:pPr>
      <w:r>
        <w:rPr>
          <w:b w:val="0"/>
          <w:bCs w:val="0"/>
          <w:sz w:val="24"/>
          <w:szCs w:val="24"/>
        </w:rPr>
      </w:r>
      <w:r>
        <w:rPr>
          <w:b w:val="0"/>
          <w:bCs w:val="0"/>
          <w:sz w:val="24"/>
          <w:szCs w:val="24"/>
        </w:rPr>
      </w:r>
    </w:p>
    <w:p>
      <w:pPr>
        <w:pBdr/>
        <w:spacing/>
        <w:ind/>
        <w:rPr>
          <w:b w:val="0"/>
          <w:bCs w:val="0"/>
          <w:sz w:val="24"/>
          <w:szCs w:val="24"/>
        </w:rPr>
      </w:pPr>
      <w:r>
        <w:rPr>
          <w:b w:val="0"/>
          <w:bCs w:val="0"/>
          <w:sz w:val="24"/>
          <w:szCs w:val="24"/>
          <w:highlight w:val="none"/>
        </w:rPr>
      </w:r>
      <w:r>
        <w:rPr>
          <w:b w:val="0"/>
          <w:bCs w:val="0"/>
          <w:sz w:val="24"/>
          <w:szCs w:val="24"/>
          <w:highlight w:val="none"/>
        </w:rPr>
      </w:r>
    </w:p>
    <w:p>
      <w:pPr>
        <w:pBdr/>
        <w:spacing/>
        <w:ind/>
        <w:rPr>
          <w:b w:val="0"/>
          <w:bCs w:val="0"/>
          <w:sz w:val="24"/>
          <w:szCs w:val="24"/>
          <w:highlight w:val="none"/>
        </w:rPr>
      </w:pPr>
      <w:r>
        <w:rPr>
          <w:b w:val="0"/>
          <w:bCs w:val="0"/>
          <w:sz w:val="24"/>
          <w:szCs w:val="24"/>
        </w:rPr>
        <w:t xml:space="preserve">Di seguito le principali componenti di interesse:</w:t>
      </w:r>
      <w:r>
        <w:rPr>
          <w:b w:val="0"/>
          <w:bCs w:val="0"/>
          <w:sz w:val="24"/>
          <w:szCs w:val="24"/>
        </w:rPr>
      </w:r>
    </w:p>
    <w:p>
      <w:pPr>
        <w:pStyle w:val="621"/>
        <w:numPr>
          <w:ilvl w:val="0"/>
          <w:numId w:val="1"/>
        </w:numPr>
        <w:pBdr/>
        <w:spacing/>
        <w:ind/>
        <w:rPr>
          <w:b w:val="0"/>
          <w:bCs w:val="0"/>
          <w:sz w:val="24"/>
          <w:szCs w:val="24"/>
          <w:highlight w:val="none"/>
        </w:rPr>
      </w:pPr>
      <w:r>
        <w:rPr>
          <w:b w:val="0"/>
          <w:bCs w:val="0"/>
          <w:sz w:val="24"/>
          <w:szCs w:val="24"/>
          <w:highlight w:val="none"/>
        </w:rPr>
        <w:t xml:space="preserve">Autenticazione</w:t>
      </w:r>
      <w:r>
        <w:rPr>
          <w:b w:val="0"/>
          <w:bCs w:val="0"/>
          <w:sz w:val="24"/>
          <w:szCs w:val="24"/>
          <w:highlight w:val="none"/>
        </w:rPr>
      </w:r>
    </w:p>
    <w:p>
      <w:pPr>
        <w:pStyle w:val="621"/>
        <w:numPr>
          <w:ilvl w:val="0"/>
          <w:numId w:val="1"/>
        </w:numPr>
        <w:pBdr/>
        <w:spacing/>
        <w:ind/>
        <w:rPr>
          <w:b w:val="0"/>
          <w:bCs w:val="0"/>
          <w:sz w:val="24"/>
          <w:szCs w:val="24"/>
          <w:highlight w:val="none"/>
        </w:rPr>
      </w:pPr>
      <w:r>
        <w:rPr>
          <w:b w:val="0"/>
          <w:bCs w:val="0"/>
          <w:sz w:val="24"/>
          <w:szCs w:val="24"/>
          <w:highlight w:val="none"/>
        </w:rPr>
        <w:t xml:space="preserve">Persistenza</w:t>
      </w:r>
      <w:r>
        <w:rPr>
          <w:b w:val="0"/>
          <w:bCs w:val="0"/>
          <w:sz w:val="24"/>
          <w:szCs w:val="24"/>
          <w:highlight w:val="none"/>
        </w:rPr>
      </w:r>
    </w:p>
    <w:p>
      <w:pPr>
        <w:pStyle w:val="621"/>
        <w:numPr>
          <w:ilvl w:val="0"/>
          <w:numId w:val="1"/>
        </w:numPr>
        <w:pBdr/>
        <w:spacing/>
        <w:ind/>
        <w:rPr>
          <w:b w:val="0"/>
          <w:bCs w:val="0"/>
          <w:sz w:val="24"/>
          <w:szCs w:val="24"/>
          <w:highlight w:val="none"/>
        </w:rPr>
      </w:pPr>
      <w:r>
        <w:rPr>
          <w:b w:val="0"/>
          <w:bCs w:val="0"/>
          <w:sz w:val="24"/>
          <w:szCs w:val="24"/>
          <w:highlight w:val="none"/>
        </w:rPr>
        <w:t xml:space="preserve">Dependency injection</w:t>
      </w:r>
      <w:r>
        <w:rPr>
          <w:b w:val="0"/>
          <w:bCs w:val="0"/>
          <w:sz w:val="24"/>
          <w:szCs w:val="24"/>
          <w:highlight w:val="none"/>
        </w:rPr>
      </w:r>
    </w:p>
    <w:p>
      <w:pPr>
        <w:pStyle w:val="621"/>
        <w:numPr>
          <w:ilvl w:val="0"/>
          <w:numId w:val="1"/>
        </w:numPr>
        <w:pBdr/>
        <w:spacing/>
        <w:ind/>
        <w:rPr>
          <w:b w:val="0"/>
          <w:bCs w:val="0"/>
          <w:sz w:val="24"/>
          <w:szCs w:val="24"/>
          <w:highlight w:val="none"/>
        </w:rPr>
      </w:pPr>
      <w:r>
        <w:rPr>
          <w:b w:val="0"/>
          <w:bCs w:val="0"/>
          <w:sz w:val="24"/>
          <w:szCs w:val="24"/>
          <w:highlight w:val="none"/>
        </w:rPr>
        <w:t xml:space="preserve">Chiamate API</w:t>
      </w:r>
      <w:r>
        <w:rPr>
          <w:b w:val="0"/>
          <w:bCs w:val="0"/>
          <w:sz w:val="24"/>
          <w:szCs w:val="24"/>
          <w:highlight w:val="none"/>
        </w:rPr>
      </w:r>
    </w:p>
    <w:p>
      <w:pPr>
        <w:pBdr/>
        <w:spacing/>
        <w:ind w:firstLine="0" w:left="709"/>
        <w:rPr>
          <w:b w:val="0"/>
          <w:bCs w:val="0"/>
          <w:sz w:val="24"/>
          <w:szCs w:val="24"/>
          <w:highlight w:val="none"/>
        </w:rPr>
      </w:pPr>
      <w:r>
        <w:rPr>
          <w:b w:val="0"/>
          <w:bCs w:val="0"/>
          <w:sz w:val="24"/>
          <w:szCs w:val="24"/>
          <w:highlight w:val="none"/>
        </w:rPr>
      </w:r>
      <w:r>
        <w:rPr>
          <w:b w:val="0"/>
          <w:bCs w:val="0"/>
          <w:sz w:val="24"/>
          <w:szCs w:val="24"/>
          <w:highlight w:val="none"/>
        </w:rPr>
      </w:r>
    </w:p>
    <w:p>
      <w:pPr>
        <w:pBdr/>
        <w:spacing/>
        <w:ind w:firstLine="0" w:left="709"/>
        <w:rPr>
          <w:b w:val="0"/>
          <w:bCs w:val="0"/>
          <w:sz w:val="24"/>
          <w:szCs w:val="24"/>
          <w:highlight w:val="none"/>
        </w:rPr>
      </w:pPr>
      <w:r>
        <w:rPr>
          <w:b w:val="0"/>
          <w:bCs w:val="0"/>
          <w:sz w:val="24"/>
          <w:szCs w:val="24"/>
          <w:highlight w:val="none"/>
        </w:rPr>
      </w:r>
      <w:r>
        <w:rPr>
          <w:b w:val="0"/>
          <w:bCs w:val="0"/>
          <w:sz w:val="24"/>
          <w:szCs w:val="24"/>
          <w:highlight w:val="none"/>
        </w:rPr>
      </w:r>
    </w:p>
    <w:p>
      <w:pPr>
        <w:pBdr/>
        <w:spacing/>
        <w:ind w:firstLine="0" w:left="709"/>
        <w:rPr>
          <w:b w:val="0"/>
          <w:bCs w:val="0"/>
          <w:sz w:val="24"/>
          <w:szCs w:val="24"/>
          <w:highlight w:val="none"/>
        </w:rPr>
      </w:pPr>
      <w:r>
        <w:rPr>
          <w:b w:val="0"/>
          <w:bCs w:val="0"/>
          <w:sz w:val="24"/>
          <w:szCs w:val="24"/>
          <w:highlight w:val="none"/>
        </w:rPr>
      </w:r>
      <w:r>
        <w:rPr>
          <w:b w:val="0"/>
          <w:bCs w:val="0"/>
          <w:sz w:val="24"/>
          <w:szCs w:val="24"/>
          <w:highlight w:val="none"/>
        </w:rPr>
      </w:r>
    </w:p>
    <w:p>
      <w:pPr>
        <w:pBdr/>
        <w:spacing/>
        <w:ind/>
        <w:rPr>
          <w:b/>
          <w:bCs/>
          <w:sz w:val="40"/>
          <w:szCs w:val="40"/>
          <w:highlight w:val="none"/>
        </w:rPr>
      </w:pPr>
      <w:r>
        <w:rPr>
          <w:b/>
          <w:bCs/>
          <w:sz w:val="40"/>
          <w:szCs w:val="40"/>
          <w:highlight w:val="none"/>
        </w:rPr>
        <w:t xml:space="preserve">Autenticazione</w:t>
      </w:r>
      <w:r>
        <w:rPr>
          <w:b/>
          <w:bCs/>
          <w:sz w:val="40"/>
          <w:szCs w:val="40"/>
          <w:highlight w:val="none"/>
        </w:rPr>
      </w:r>
    </w:p>
    <w:p>
      <w:pPr>
        <w:pBdr/>
        <w:spacing/>
        <w:ind/>
        <w:rPr>
          <w:b w:val="0"/>
          <w:bCs w:val="0"/>
          <w:sz w:val="24"/>
          <w:szCs w:val="24"/>
          <w:highlight w:val="none"/>
        </w:rPr>
      </w:pPr>
      <w:r>
        <w:rPr>
          <w:b w:val="0"/>
          <w:bCs w:val="0"/>
          <w:sz w:val="24"/>
          <w:szCs w:val="24"/>
          <w:highlight w:val="none"/>
        </w:rPr>
        <w:t xml:space="preserve">L’autenticazione avviene mediante </w:t>
      </w:r>
      <w:r>
        <w:rPr>
          <w:b/>
          <w:bCs/>
          <w:sz w:val="24"/>
          <w:szCs w:val="24"/>
          <w:highlight w:val="none"/>
        </w:rPr>
        <w:t xml:space="preserve">Firebase Authentication</w:t>
      </w:r>
      <w:r>
        <w:rPr>
          <w:b w:val="0"/>
          <w:bCs w:val="0"/>
          <w:sz w:val="24"/>
          <w:szCs w:val="24"/>
          <w:highlight w:val="none"/>
        </w:rPr>
        <w:t xml:space="preserve">. L’app permette la creazione libera di nuove utenze tramite indirizzo email</w:t>
      </w:r>
      <w:r>
        <w:rPr>
          <w:b w:val="0"/>
          <w:bCs w:val="0"/>
          <w:sz w:val="24"/>
          <w:szCs w:val="24"/>
          <w:highlight w:val="none"/>
          <w:lang w:val="it-IT"/>
        </w:rPr>
        <w:t xml:space="preserve">.</w:t>
      </w:r>
      <w:r>
        <w:rPr>
          <w:b w:val="0"/>
          <w:bCs w:val="0"/>
          <w:sz w:val="24"/>
          <w:szCs w:val="24"/>
          <w:highlight w:val="none"/>
        </w:rPr>
      </w:r>
      <w:r>
        <w:rPr>
          <w:b w:val="0"/>
          <w:bCs w:val="0"/>
          <w:sz w:val="24"/>
          <w:szCs w:val="24"/>
          <w:highlight w:val="none"/>
        </w:rPr>
        <w:t xml:space="preserve"> Questo permette di ottenere credenziali in modo sicuro per la sincronizzazione cloud dei dati dell’utente di cui parlero’ in modo piu’ approfondito nella sezione di persistenza.</w:t>
      </w:r>
      <w:r>
        <w:rPr>
          <w:b w:val="0"/>
          <w:bCs w:val="0"/>
          <w:sz w:val="24"/>
          <w:szCs w:val="24"/>
          <w:highlight w:val="none"/>
        </w:rPr>
      </w:r>
      <w:r/>
      <w:r>
        <w:rPr>
          <w:b w:val="0"/>
          <w:bCs w:val="0"/>
          <w:sz w:val="24"/>
          <w:szCs w:val="24"/>
          <w:highlight w:val="none"/>
        </w:rPr>
      </w:r>
    </w:p>
    <w:p>
      <w:pPr>
        <w:pBdr/>
        <w:spacing/>
        <w:ind/>
        <w:rPr>
          <w:b w:val="0"/>
          <w:bCs w:val="0"/>
          <w:sz w:val="24"/>
          <w:szCs w:val="24"/>
          <w:highlight w:val="none"/>
        </w:rPr>
      </w:pPr>
      <w:r>
        <w:rPr>
          <w:b w:val="0"/>
          <w:bCs w:val="0"/>
          <w:i/>
          <w:iCs/>
          <w:sz w:val="24"/>
          <w:szCs w:val="24"/>
          <w:highlight w:val="none"/>
          <w:lang w:val="it-IT"/>
        </w:rPr>
        <w:t xml:space="preserve">AuthenticationActivity </w:t>
      </w:r>
      <w:r>
        <w:rPr>
          <w:b w:val="0"/>
          <w:bCs w:val="0"/>
          <w:sz w:val="24"/>
          <w:szCs w:val="24"/>
          <w:highlight w:val="none"/>
          <w:lang w:val="it-IT"/>
        </w:rPr>
        <w:t xml:space="preserve">si occupa di gestire la UI per il login e la registrazione, comunicando con un </w:t>
      </w:r>
      <w:r>
        <w:rPr>
          <w:b w:val="0"/>
          <w:bCs w:val="0"/>
          <w:i/>
          <w:iCs/>
          <w:sz w:val="24"/>
          <w:szCs w:val="24"/>
          <w:highlight w:val="none"/>
          <w:lang w:val="it-IT"/>
        </w:rPr>
        <w:t xml:space="preserve">AuthenticationActivityViewModel </w:t>
      </w:r>
      <w:r>
        <w:rPr>
          <w:b w:val="0"/>
          <w:bCs w:val="0"/>
          <w:sz w:val="24"/>
          <w:szCs w:val="24"/>
          <w:highlight w:val="none"/>
          <w:lang w:val="it-IT"/>
        </w:rPr>
        <w:t xml:space="preserve">che ne gestisce lo stato. Questo a sua volta comunica con </w:t>
      </w:r>
      <w:r>
        <w:rPr>
          <w:b w:val="0"/>
          <w:bCs w:val="0"/>
          <w:i/>
          <w:iCs/>
          <w:sz w:val="24"/>
          <w:szCs w:val="24"/>
          <w:highlight w:val="none"/>
          <w:lang w:val="it-IT"/>
        </w:rPr>
        <w:t xml:space="preserve">AuthenticationRespository</w:t>
      </w:r>
      <w:r>
        <w:rPr>
          <w:b w:val="0"/>
          <w:bCs w:val="0"/>
          <w:sz w:val="24"/>
          <w:szCs w:val="24"/>
          <w:highlight w:val="none"/>
          <w:lang w:val="it-IT"/>
        </w:rPr>
        <w:t xml:space="preserve">, l’interfaccia dell’app per tutte le operazioni riguardanti l’autenticazione.</w:t>
      </w:r>
      <w:r>
        <w:rPr>
          <w:b w:val="0"/>
          <w:bCs w:val="0"/>
          <w:sz w:val="24"/>
          <w:szCs w:val="24"/>
          <w:highlight w:val="none"/>
        </w:rPr>
      </w:r>
    </w:p>
    <w:p>
      <w:pPr>
        <w:pBdr/>
        <w:spacing/>
        <w:ind/>
        <w:rPr>
          <w:b w:val="0"/>
          <w:bCs w:val="0"/>
          <w:sz w:val="24"/>
          <w:szCs w:val="24"/>
          <w:highlight w:val="none"/>
        </w:rPr>
      </w:pPr>
      <w:r>
        <w:rPr>
          <w:b w:val="0"/>
          <w:bCs w:val="0"/>
          <w:sz w:val="24"/>
          <w:szCs w:val="24"/>
          <w:highlight w:val="none"/>
        </w:rPr>
      </w:r>
      <w:r>
        <w:rPr>
          <w:b w:val="0"/>
          <w:bCs w:val="0"/>
          <w:sz w:val="24"/>
          <w:szCs w:val="24"/>
          <w:highlight w:val="none"/>
        </w:rPr>
      </w:r>
    </w:p>
    <w:p>
      <w:pPr>
        <w:pBdr/>
        <w:spacing/>
        <w:ind/>
        <w:rPr>
          <w:b/>
          <w:bCs/>
          <w:sz w:val="40"/>
          <w:szCs w:val="40"/>
          <w:highlight w:val="none"/>
        </w:rPr>
      </w:pPr>
      <w:r>
        <w:rPr>
          <w:b/>
          <w:bCs/>
          <w:sz w:val="40"/>
          <w:szCs w:val="40"/>
          <w:highlight w:val="none"/>
        </w:rPr>
        <w:t xml:space="preserve">    </w:t>
        <mc:AlternateContent>
          <mc:Choice Requires="wpg">
            <w:drawing>
              <wp:inline xmlns:wp="http://schemas.openxmlformats.org/drawingml/2006/wordprocessingDrawing" distT="0" distB="0" distL="0" distR="0">
                <wp:extent cx="1993985" cy="4431078"/>
                <wp:effectExtent l="0" t="0" r="0" b="0"/>
                <wp:docPr id="4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165339812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13"/>
                        <a:stretch/>
                      </pic:blipFill>
                      <pic:spPr bwMode="auto">
                        <a:xfrm flipH="0" flipV="0">
                          <a:off x="0" y="0"/>
                          <a:ext cx="1993984" cy="4431077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3" o:spid="_x0000_s3" type="#_x0000_t75" style="width:157.01pt;height:348.90pt;mso-wrap-distance-left:0.00pt;mso-wrap-distance-top:0.00pt;mso-wrap-distance-right:0.00pt;mso-wrap-distance-bottom:0.00pt;z-index:1;" stroked="false">
                <v:imagedata r:id="rId13" o:title=""/>
                <o:lock v:ext="edit" rotation="t"/>
              </v:shape>
            </w:pict>
          </mc:Fallback>
        </mc:AlternateContent>
        <w:t xml:space="preserve">         </w:t>
        <mc:AlternateContent>
          <mc:Choice Requires="wpg">
            <w:drawing>
              <wp:inline xmlns:wp="http://schemas.openxmlformats.org/drawingml/2006/wordprocessingDrawing" distT="0" distB="0" distL="0" distR="0">
                <wp:extent cx="1985623" cy="4412496"/>
                <wp:effectExtent l="0" t="0" r="0" b="0"/>
                <wp:docPr id="5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399127799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14"/>
                        <a:stretch/>
                      </pic:blipFill>
                      <pic:spPr bwMode="auto">
                        <a:xfrm flipH="0" flipV="0">
                          <a:off x="0" y="0"/>
                          <a:ext cx="1985623" cy="441249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4" o:spid="_x0000_s4" type="#_x0000_t75" style="width:156.35pt;height:347.44pt;mso-wrap-distance-left:0.00pt;mso-wrap-distance-top:0.00pt;mso-wrap-distance-right:0.00pt;mso-wrap-distance-bottom:0.00pt;z-index:1;" stroked="false">
                <v:imagedata r:id="rId14" o:title=""/>
                <o:lock v:ext="edit" rotation="t"/>
              </v:shape>
            </w:pict>
          </mc:Fallback>
        </mc:AlternateContent>
      </w:r>
      <w:r>
        <w:rPr>
          <w:b/>
          <w:bCs/>
          <w:sz w:val="40"/>
          <w:szCs w:val="40"/>
          <w:highlight w:val="none"/>
        </w:rPr>
      </w:r>
    </w:p>
    <w:p>
      <w:pPr>
        <w:pBdr/>
        <w:spacing/>
        <w:ind/>
        <w:rPr>
          <w:b/>
          <w:bCs/>
          <w:sz w:val="40"/>
          <w:szCs w:val="40"/>
          <w:highlight w:val="none"/>
        </w:rPr>
      </w:pPr>
      <w:r>
        <w:rPr>
          <w:b/>
          <w:bCs/>
          <w:sz w:val="40"/>
          <w:szCs w:val="40"/>
          <w:highlight w:val="none"/>
        </w:rPr>
      </w:r>
      <w:r>
        <w:rPr>
          <w:b/>
          <w:bCs/>
          <w:sz w:val="40"/>
          <w:szCs w:val="40"/>
          <w:highlight w:val="none"/>
        </w:rPr>
      </w:r>
    </w:p>
    <w:p>
      <w:pPr>
        <w:pBdr/>
        <w:spacing/>
        <w:ind/>
        <w:rPr>
          <w:b/>
          <w:bCs/>
          <w:sz w:val="40"/>
          <w:szCs w:val="40"/>
          <w:highlight w:val="none"/>
        </w:rPr>
      </w:pPr>
      <w:r>
        <w:rPr>
          <w:b/>
          <w:bCs/>
          <w:sz w:val="40"/>
          <w:szCs w:val="40"/>
          <w:highlight w:val="none"/>
        </w:rPr>
      </w:r>
      <w:r>
        <w:rPr>
          <w:b/>
          <w:bCs/>
          <w:sz w:val="40"/>
          <w:szCs w:val="40"/>
          <w:highlight w:val="none"/>
        </w:rPr>
      </w:r>
    </w:p>
    <w:p>
      <w:pPr>
        <w:pBdr/>
        <w:spacing/>
        <w:ind/>
        <w:rPr>
          <w:b/>
          <w:bCs/>
          <w:sz w:val="40"/>
          <w:szCs w:val="40"/>
          <w:highlight w:val="none"/>
        </w:rPr>
      </w:pPr>
      <w:r>
        <w:rPr>
          <w:b/>
          <w:bCs/>
          <w:sz w:val="40"/>
          <w:szCs w:val="40"/>
          <w:highlight w:val="none"/>
        </w:rPr>
      </w:r>
      <w:r>
        <w:rPr>
          <w:b/>
          <w:bCs/>
          <w:sz w:val="40"/>
          <w:szCs w:val="40"/>
          <w:highlight w:val="none"/>
        </w:rPr>
      </w:r>
    </w:p>
    <w:p>
      <w:pPr>
        <w:pBdr/>
        <w:spacing/>
        <w:ind/>
        <w:rPr>
          <w:b/>
          <w:bCs/>
          <w:sz w:val="40"/>
          <w:szCs w:val="40"/>
          <w:highlight w:val="none"/>
        </w:rPr>
      </w:pPr>
      <w:r>
        <w:rPr>
          <w:b/>
          <w:bCs/>
          <w:sz w:val="40"/>
          <w:szCs w:val="40"/>
          <w:highlight w:val="none"/>
        </w:rPr>
      </w:r>
      <w:r>
        <w:rPr>
          <w:b/>
          <w:bCs/>
          <w:sz w:val="40"/>
          <w:szCs w:val="40"/>
          <w:highlight w:val="none"/>
        </w:rPr>
      </w:r>
    </w:p>
    <w:p>
      <w:pPr>
        <w:pBdr/>
        <w:spacing/>
        <w:ind/>
        <w:rPr>
          <w:b/>
          <w:bCs/>
          <w:sz w:val="40"/>
          <w:szCs w:val="40"/>
          <w:highlight w:val="none"/>
        </w:rPr>
      </w:pPr>
      <w:r>
        <w:rPr>
          <w:b/>
          <w:bCs/>
          <w:sz w:val="40"/>
          <w:szCs w:val="40"/>
          <w:highlight w:val="none"/>
        </w:rPr>
        <w:t xml:space="preserve">Persistenza</w:t>
      </w:r>
      <w:r>
        <w:rPr>
          <w:b/>
          <w:bCs/>
          <w:sz w:val="40"/>
          <w:szCs w:val="40"/>
          <w:highlight w:val="none"/>
        </w:rPr>
      </w:r>
    </w:p>
    <w:p>
      <w:pPr>
        <w:pBdr/>
        <w:spacing/>
        <w:ind/>
        <w:rPr>
          <w:b w:val="0"/>
          <w:bCs w:val="0"/>
          <w:sz w:val="24"/>
          <w:szCs w:val="24"/>
          <w:highlight w:val="none"/>
        </w:rPr>
      </w:pPr>
      <w:r>
        <w:rPr>
          <w:b w:val="0"/>
          <w:bCs w:val="0"/>
          <w:sz w:val="24"/>
          <w:szCs w:val="24"/>
          <w:highlight w:val="none"/>
        </w:rPr>
      </w:r>
      <w:r>
        <w:rPr>
          <w:b w:val="0"/>
          <w:bCs w:val="0"/>
          <w:sz w:val="24"/>
          <w:szCs w:val="24"/>
          <w:highlight w:val="none"/>
        </w:rPr>
      </w:r>
    </w:p>
    <w:p>
      <w:pPr>
        <w:pBdr/>
        <w:spacing/>
        <w:ind/>
        <w:rPr>
          <w:b w:val="0"/>
          <w:bCs w:val="0"/>
          <w:sz w:val="24"/>
          <w:szCs w:val="24"/>
          <w:highlight w:val="none"/>
          <w:lang w:val="it-IT"/>
        </w:rPr>
      </w:pPr>
      <w:r>
        <w:rPr>
          <w:b w:val="0"/>
          <w:bCs w:val="0"/>
          <w:sz w:val="24"/>
          <w:szCs w:val="24"/>
          <w:highlight w:val="none"/>
          <w:lang w:val="it-IT"/>
        </w:rPr>
        <w:t xml:space="preserve">La persistenza avviene su due fronti: localmente e in remoto. E’ importante sottolineare che per evitare inconsistenze, l’interfaccia dell’applicazione riflette sempre e solo ciò che è salvato localmente, la fonte di verit</w:t>
      </w:r>
      <w:r>
        <w:rPr>
          <w:b w:val="0"/>
          <w:bCs w:val="0"/>
          <w:sz w:val="24"/>
          <w:szCs w:val="24"/>
          <w:highlight w:val="none"/>
          <w:lang w:val="it-IT"/>
        </w:rPr>
        <w:t xml:space="preserve">à. Tutti i dati che vengono ottenuti dal server vengono scritti prima dalla </w:t>
      </w:r>
      <w:r>
        <w:rPr>
          <w:b w:val="0"/>
          <w:bCs w:val="0"/>
          <w:i/>
          <w:iCs/>
          <w:sz w:val="24"/>
          <w:szCs w:val="24"/>
          <w:highlight w:val="none"/>
          <w:lang w:val="it-IT"/>
        </w:rPr>
        <w:t xml:space="preserve">SongsRepository</w:t>
      </w:r>
      <w:r>
        <w:rPr>
          <w:b w:val="0"/>
          <w:bCs w:val="0"/>
          <w:i w:val="0"/>
          <w:iCs w:val="0"/>
          <w:sz w:val="24"/>
          <w:szCs w:val="24"/>
          <w:highlight w:val="none"/>
          <w:lang w:val="it-IT"/>
        </w:rPr>
        <w:t xml:space="preserve"> nel database locale, che a sua volta causa un aggiornamento della UI.</w:t>
      </w:r>
      <w:r/>
      <w:r>
        <w:rPr>
          <w:b w:val="0"/>
          <w:bCs w:val="0"/>
          <w:sz w:val="24"/>
          <w:szCs w:val="24"/>
          <w:highlight w:val="none"/>
          <w:lang w:val="it-IT"/>
        </w:rPr>
      </w:r>
      <w:r>
        <w:rPr>
          <w:b w:val="0"/>
          <w:bCs w:val="0"/>
          <w:sz w:val="24"/>
          <w:szCs w:val="24"/>
          <w:highlight w:val="none"/>
        </w:rPr>
      </w:r>
      <w:r>
        <w:rPr>
          <w:b w:val="0"/>
          <w:bCs w:val="0"/>
          <w:sz w:val="24"/>
          <w:szCs w:val="24"/>
          <w:highlight w:val="none"/>
        </w:rPr>
      </w:r>
      <w:r>
        <w:rPr>
          <w:b w:val="0"/>
          <w:bCs w:val="0"/>
          <w:sz w:val="24"/>
          <w:szCs w:val="24"/>
          <w:highlight w:val="none"/>
          <w:lang w:val="it-IT"/>
        </w:rPr>
      </w:r>
    </w:p>
    <w:p>
      <w:pPr>
        <w:pBdr/>
        <w:spacing/>
        <w:ind/>
        <w:rPr>
          <w:b w:val="0"/>
          <w:bCs w:val="0"/>
          <w:sz w:val="24"/>
          <w:szCs w:val="24"/>
          <w:highlight w:val="none"/>
        </w:rPr>
      </w:pPr>
      <w:r>
        <w:rPr>
          <w:b w:val="0"/>
          <w:bCs w:val="0"/>
          <w:sz w:val="24"/>
          <w:szCs w:val="24"/>
          <w:highlight w:val="none"/>
        </w:rPr>
      </w:r>
      <w:r>
        <w:rPr>
          <w:b w:val="0"/>
          <w:bCs w:val="0"/>
          <w:sz w:val="24"/>
          <w:szCs w:val="24"/>
          <w:highlight w:val="none"/>
        </w:rPr>
      </w:r>
    </w:p>
    <w:p>
      <w:pPr>
        <w:pBdr/>
        <w:spacing/>
        <w:ind/>
        <w:rPr>
          <w:b/>
          <w:bCs/>
          <w:sz w:val="28"/>
          <w:szCs w:val="28"/>
          <w:highlight w:val="none"/>
        </w:rPr>
      </w:pPr>
      <w:r>
        <w:rPr>
          <w:b/>
          <w:bCs/>
          <w:sz w:val="28"/>
          <w:szCs w:val="28"/>
          <w:highlight w:val="none"/>
          <w:lang w:val="it-IT"/>
        </w:rPr>
        <w:t xml:space="preserve">Persistenza Locale</w:t>
      </w:r>
      <w:r>
        <w:rPr>
          <w:b/>
          <w:bCs/>
          <w:sz w:val="28"/>
          <w:szCs w:val="28"/>
          <w:highlight w:val="none"/>
        </w:rPr>
      </w:r>
    </w:p>
    <w:p>
      <w:pPr>
        <w:pBdr/>
        <w:spacing/>
        <w:ind/>
        <w:rPr>
          <w:b w:val="0"/>
          <w:bCs w:val="0"/>
          <w:sz w:val="24"/>
          <w:szCs w:val="24"/>
          <w:highlight w:val="none"/>
          <w:lang w:val="it-IT"/>
        </w:rPr>
      </w:pPr>
      <w:r>
        <w:rPr>
          <w:b w:val="0"/>
          <w:bCs w:val="0"/>
          <w:sz w:val="24"/>
          <w:szCs w:val="24"/>
          <w:highlight w:val="none"/>
          <w:lang w:val="it-IT"/>
        </w:rPr>
        <w:t xml:space="preserve">La persistenza è ottenuta localmente tramite l’uso del framework </w:t>
      </w:r>
      <w:r>
        <w:rPr>
          <w:b/>
          <w:bCs/>
          <w:i w:val="0"/>
          <w:iCs w:val="0"/>
          <w:sz w:val="24"/>
          <w:szCs w:val="24"/>
          <w:highlight w:val="none"/>
          <w:lang w:val="it-IT"/>
        </w:rPr>
        <w:t xml:space="preserve">Room</w:t>
      </w:r>
      <w:r>
        <w:rPr>
          <w:b w:val="0"/>
          <w:bCs w:val="0"/>
          <w:sz w:val="24"/>
          <w:szCs w:val="24"/>
          <w:highlight w:val="none"/>
          <w:lang w:val="it-IT"/>
        </w:rPr>
        <w:t xml:space="preserve">. </w:t>
      </w:r>
      <w:r>
        <w:rPr>
          <w:b w:val="0"/>
          <w:bCs w:val="0"/>
          <w:i w:val="0"/>
          <w:iCs w:val="0"/>
          <w:sz w:val="24"/>
          <w:szCs w:val="24"/>
          <w:highlight w:val="none"/>
          <w:lang w:val="it-IT"/>
        </w:rPr>
        <w:t xml:space="preserve">Room </w:t>
      </w:r>
      <w:r>
        <w:rPr>
          <w:b w:val="0"/>
          <w:bCs w:val="0"/>
          <w:sz w:val="24"/>
          <w:szCs w:val="24"/>
          <w:highlight w:val="none"/>
          <w:lang w:val="it-IT"/>
        </w:rPr>
        <w:t xml:space="preserve">semplifica la creazione e il recupero in modo struttura dei dati SQL che vengono salvati nello storage locale del dispositivo.</w:t>
      </w:r>
      <w:r>
        <w:rPr>
          <w:b w:val="0"/>
          <w:bCs w:val="0"/>
          <w:sz w:val="24"/>
          <w:szCs w:val="24"/>
          <w:highlight w:val="none"/>
        </w:rPr>
      </w:r>
    </w:p>
    <w:p>
      <w:pPr>
        <w:pBdr/>
        <w:spacing/>
        <w:ind/>
        <w:rPr>
          <w:b w:val="0"/>
          <w:bCs w:val="0"/>
          <w:i w:val="0"/>
          <w:sz w:val="24"/>
          <w:szCs w:val="24"/>
          <w:highlight w:val="none"/>
        </w:rPr>
      </w:pPr>
      <w:r>
        <w:rPr>
          <w:b w:val="0"/>
          <w:bCs w:val="0"/>
          <w:sz w:val="24"/>
          <w:szCs w:val="24"/>
          <w:highlight w:val="none"/>
          <w:lang w:val="it-IT"/>
        </w:rPr>
        <w:t xml:space="preserve">La classe </w:t>
      </w:r>
      <w:r>
        <w:rPr>
          <w:b w:val="0"/>
          <w:bCs w:val="0"/>
          <w:i/>
          <w:iCs/>
          <w:sz w:val="24"/>
          <w:szCs w:val="24"/>
          <w:highlight w:val="none"/>
          <w:lang w:val="it-IT"/>
        </w:rPr>
        <w:t xml:space="preserve">Song </w:t>
      </w:r>
      <w:r>
        <w:rPr>
          <w:b w:val="0"/>
          <w:bCs w:val="0"/>
          <w:sz w:val="24"/>
          <w:szCs w:val="24"/>
          <w:highlight w:val="none"/>
          <w:lang w:val="it-IT"/>
        </w:rPr>
        <w:t xml:space="preserve">definisce la struttura della tabella SQL, mentre </w:t>
      </w:r>
      <w:r>
        <w:rPr>
          <w:b w:val="0"/>
          <w:bCs w:val="0"/>
          <w:i/>
          <w:iCs/>
          <w:sz w:val="24"/>
          <w:szCs w:val="24"/>
          <w:highlight w:val="none"/>
          <w:lang w:val="it-IT"/>
        </w:rPr>
        <w:t xml:space="preserve">SongDao</w:t>
      </w:r>
      <w:r>
        <w:rPr>
          <w:b w:val="0"/>
          <w:bCs w:val="0"/>
          <w:sz w:val="24"/>
          <w:szCs w:val="24"/>
          <w:highlight w:val="none"/>
          <w:lang w:val="it-IT"/>
        </w:rPr>
        <w:t xml:space="preserve"> definisce alcuni metodi che mappano alcune chiamate SQL per la creazione, modifica ed eliminazione dei dati. Il </w:t>
      </w:r>
      <w:r>
        <w:rPr>
          <w:b w:val="0"/>
          <w:bCs w:val="0"/>
          <w:i/>
          <w:iCs/>
          <w:sz w:val="24"/>
          <w:szCs w:val="24"/>
          <w:highlight w:val="none"/>
          <w:lang w:val="it-IT"/>
        </w:rPr>
        <w:t xml:space="preserve">MainActivityViewController </w:t>
      </w:r>
      <w:r>
        <w:rPr>
          <w:b w:val="0"/>
          <w:bCs w:val="0"/>
          <w:sz w:val="24"/>
          <w:szCs w:val="24"/>
          <w:highlight w:val="none"/>
          <w:lang w:val="it-IT"/>
        </w:rPr>
        <w:t xml:space="preserve">si occupa di comunicare con </w:t>
      </w:r>
      <w:r>
        <w:rPr>
          <w:b w:val="0"/>
          <w:bCs w:val="0"/>
          <w:i/>
          <w:iCs/>
          <w:sz w:val="24"/>
          <w:szCs w:val="24"/>
          <w:highlight w:val="none"/>
          <w:lang w:val="it-IT"/>
        </w:rPr>
        <w:t xml:space="preserve">SongsRepository</w:t>
      </w:r>
      <w:r>
        <w:rPr>
          <w:b w:val="0"/>
          <w:bCs w:val="0"/>
          <w:i w:val="0"/>
          <w:iCs w:val="0"/>
          <w:sz w:val="24"/>
          <w:szCs w:val="24"/>
          <w:highlight w:val="none"/>
          <w:lang w:val="it-IT"/>
        </w:rPr>
        <w:t xml:space="preserve">, che tramite </w:t>
      </w:r>
      <w:r>
        <w:rPr>
          <w:b w:val="0"/>
          <w:bCs w:val="0"/>
          <w:i/>
          <w:iCs/>
          <w:sz w:val="24"/>
          <w:szCs w:val="24"/>
          <w:highlight w:val="none"/>
          <w:lang w:val="it-IT"/>
        </w:rPr>
        <w:t xml:space="preserve">LocalSongsDataSource</w:t>
      </w:r>
      <w:r>
        <w:rPr>
          <w:b w:val="0"/>
          <w:bCs w:val="0"/>
          <w:i w:val="0"/>
          <w:iCs w:val="0"/>
          <w:sz w:val="24"/>
          <w:szCs w:val="24"/>
          <w:highlight w:val="none"/>
          <w:lang w:val="it-IT"/>
        </w:rPr>
        <w:t xml:space="preserve"> esegue la lettura e la scrittura delle canzoni.</w:t>
      </w:r>
      <w:r>
        <w:rPr>
          <w:b w:val="0"/>
          <w:bCs w:val="0"/>
          <w:i w:val="0"/>
          <w:sz w:val="24"/>
          <w:szCs w:val="24"/>
          <w:highlight w:val="none"/>
        </w:rPr>
      </w:r>
    </w:p>
    <w:p>
      <w:pPr>
        <w:pBdr/>
        <w:spacing/>
        <w:ind/>
        <w:rPr>
          <w:b w:val="0"/>
          <w:bCs w:val="0"/>
          <w:sz w:val="24"/>
          <w:szCs w:val="24"/>
          <w:highlight w:val="none"/>
        </w:rPr>
      </w:pPr>
      <w:r>
        <w:rPr>
          <w:b w:val="0"/>
          <w:bCs w:val="0"/>
          <w:sz w:val="24"/>
          <w:szCs w:val="24"/>
          <w:highlight w:val="none"/>
        </w:rPr>
      </w:r>
      <w:r>
        <w:rPr>
          <w:b w:val="0"/>
          <w:bCs w:val="0"/>
          <w:sz w:val="24"/>
          <w:szCs w:val="24"/>
          <w:highlight w:val="none"/>
        </w:rPr>
      </w:r>
    </w:p>
    <w:p>
      <w:pPr>
        <w:pBdr/>
        <w:spacing/>
        <w:ind/>
        <w:rPr>
          <w:b/>
          <w:bCs/>
          <w:sz w:val="28"/>
          <w:szCs w:val="28"/>
          <w:highlight w:val="none"/>
        </w:rPr>
      </w:pPr>
      <w:r>
        <w:rPr>
          <w:b/>
          <w:bCs/>
          <w:sz w:val="28"/>
          <w:szCs w:val="28"/>
          <w:highlight w:val="none"/>
          <w:lang w:val="it-IT"/>
        </w:rPr>
        <w:t xml:space="preserve">Persistenza Remota</w:t>
      </w:r>
      <w:r>
        <w:rPr>
          <w:b/>
          <w:bCs/>
          <w:sz w:val="28"/>
          <w:szCs w:val="28"/>
          <w:highlight w:val="none"/>
          <w:lang w:val="it-IT"/>
        </w:rPr>
      </w:r>
    </w:p>
    <w:p>
      <w:pPr>
        <w:pBdr/>
        <w:spacing/>
        <w:ind/>
        <w:rPr>
          <w:b w:val="0"/>
          <w:bCs w:val="0"/>
          <w:sz w:val="24"/>
          <w:szCs w:val="24"/>
          <w:highlight w:val="none"/>
          <w:lang w:val="it-IT"/>
        </w:rPr>
      </w:pPr>
      <w:r>
        <w:rPr>
          <w:b w:val="0"/>
          <w:bCs w:val="0"/>
          <w:sz w:val="24"/>
          <w:szCs w:val="24"/>
          <w:highlight w:val="none"/>
          <w:lang w:val="it-IT"/>
        </w:rPr>
        <w:t xml:space="preserve">Questa app utilizza però anche </w:t>
      </w:r>
      <w:r>
        <w:rPr>
          <w:b/>
          <w:bCs/>
          <w:sz w:val="24"/>
          <w:szCs w:val="24"/>
          <w:highlight w:val="none"/>
          <w:lang w:val="it-IT"/>
        </w:rPr>
        <w:t xml:space="preserve">Firebase Realtime Database</w:t>
      </w:r>
      <w:r>
        <w:rPr>
          <w:b w:val="0"/>
          <w:bCs w:val="0"/>
          <w:sz w:val="24"/>
          <w:szCs w:val="24"/>
          <w:highlight w:val="none"/>
          <w:lang w:val="it-IT"/>
        </w:rPr>
        <w:t xml:space="preserve"> per sincronizzare i dati dell’utente nel cloud. Questo permette che le canzoni salvate durante l’utilizzo dell’app sopravvivano a un’eventuale disinstallazione o altra cancellazione dei dati.</w:t>
      </w:r>
      <w:r>
        <w:rPr>
          <w:b w:val="0"/>
          <w:bCs w:val="0"/>
          <w:sz w:val="24"/>
          <w:szCs w:val="24"/>
          <w:highlight w:val="none"/>
          <w:lang w:val="it-IT"/>
        </w:rPr>
      </w:r>
    </w:p>
    <w:p>
      <w:pPr>
        <w:pBdr/>
        <w:spacing/>
        <w:ind/>
        <w:rPr>
          <w:b w:val="0"/>
          <w:bCs w:val="0"/>
          <w:i w:val="0"/>
          <w:sz w:val="24"/>
          <w:szCs w:val="24"/>
          <w:highlight w:val="none"/>
        </w:rPr>
      </w:pPr>
      <w:r>
        <w:rPr>
          <w:b w:val="0"/>
          <w:bCs w:val="0"/>
          <w:i/>
          <w:iCs/>
          <w:sz w:val="24"/>
          <w:szCs w:val="24"/>
          <w:highlight w:val="none"/>
          <w:lang w:val="it-IT"/>
        </w:rPr>
        <w:t xml:space="preserve">SongsRepository</w:t>
      </w:r>
      <w:r>
        <w:rPr>
          <w:b w:val="0"/>
          <w:bCs w:val="0"/>
          <w:i w:val="0"/>
          <w:iCs w:val="0"/>
          <w:sz w:val="24"/>
          <w:szCs w:val="24"/>
          <w:highlight w:val="none"/>
          <w:lang w:val="it-IT"/>
        </w:rPr>
        <w:t xml:space="preserve"> comunican con </w:t>
      </w:r>
      <w:r>
        <w:rPr>
          <w:b w:val="0"/>
          <w:bCs w:val="0"/>
          <w:i/>
          <w:iCs/>
          <w:sz w:val="24"/>
          <w:szCs w:val="24"/>
          <w:highlight w:val="none"/>
          <w:lang w:val="it-IT"/>
        </w:rPr>
        <w:t xml:space="preserve">RemoteSongsDataSource</w:t>
      </w:r>
      <w:r>
        <w:rPr>
          <w:b w:val="0"/>
          <w:bCs w:val="0"/>
          <w:i w:val="0"/>
          <w:iCs w:val="0"/>
          <w:sz w:val="24"/>
          <w:szCs w:val="24"/>
          <w:highlight w:val="none"/>
          <w:lang w:val="it-IT"/>
        </w:rPr>
        <w:t xml:space="preserve"> per eseguire il salvataggio di nuove canzoni sul server, e del recupero delle informazioni già presenti. Le canzoni create su dispositivi diversi sono sincronizzate in tempo reale, poichè un’appostio listener reagisce alla presenza di nuovi dati.</w:t>
      </w:r>
      <w:r>
        <w:rPr>
          <w:b w:val="0"/>
          <w:bCs w:val="0"/>
          <w:i w:val="0"/>
          <w:sz w:val="24"/>
          <w:szCs w:val="24"/>
          <w:highlight w:val="none"/>
        </w:rPr>
      </w:r>
    </w:p>
    <w:p>
      <w:pPr>
        <w:pBdr/>
        <w:spacing/>
        <w:ind/>
        <w:rPr>
          <w:b/>
          <w:bCs/>
          <w:sz w:val="40"/>
          <w:szCs w:val="40"/>
          <w:highlight w:val="none"/>
        </w:rPr>
      </w:pPr>
      <w:r>
        <w:rPr>
          <w:b/>
          <w:bCs/>
          <w:sz w:val="40"/>
          <w:szCs w:val="40"/>
          <w:highlight w:val="none"/>
        </w:rPr>
      </w:r>
      <w:r>
        <w:rPr>
          <w:b/>
          <w:bCs/>
          <w:sz w:val="40"/>
          <w:szCs w:val="40"/>
          <w:highlight w:val="none"/>
        </w:rPr>
      </w:r>
    </w:p>
    <w:p>
      <w:pPr>
        <w:pBdr/>
        <w:spacing/>
        <w:ind/>
        <w:rPr>
          <w:b/>
          <w:bCs/>
          <w:sz w:val="40"/>
          <w:szCs w:val="40"/>
          <w:highlight w:val="none"/>
        </w:rPr>
      </w:pPr>
      <w:r>
        <w:rPr>
          <w:b/>
          <w:bCs/>
          <w:sz w:val="40"/>
          <w:szCs w:val="40"/>
          <w:highlight w:val="none"/>
        </w:rPr>
        <w:t xml:space="preserve">Dependency injection</w:t>
      </w:r>
      <w:r>
        <w:rPr>
          <w:b/>
          <w:bCs/>
          <w:sz w:val="40"/>
          <w:szCs w:val="40"/>
          <w:highlight w:val="none"/>
        </w:rPr>
      </w:r>
    </w:p>
    <w:p>
      <w:pPr>
        <w:pBdr/>
        <w:spacing/>
        <w:ind/>
        <w:rPr>
          <w:b w:val="0"/>
          <w:bCs w:val="0"/>
          <w:i w:val="0"/>
          <w:sz w:val="24"/>
          <w:szCs w:val="24"/>
          <w:highlight w:val="none"/>
          <w:lang w:val="it-IT"/>
        </w:rPr>
      </w:pPr>
      <w:r>
        <w:rPr>
          <w:b w:val="0"/>
          <w:bCs w:val="0"/>
          <w:sz w:val="24"/>
          <w:szCs w:val="24"/>
          <w:highlight w:val="none"/>
          <w:lang w:val="it-IT"/>
        </w:rPr>
        <w:t xml:space="preserve">L’app fa un forte uso di dependency injection tramite il framework </w:t>
      </w:r>
      <w:r>
        <w:rPr>
          <w:b/>
          <w:bCs/>
          <w:i w:val="0"/>
          <w:iCs w:val="0"/>
          <w:sz w:val="24"/>
          <w:szCs w:val="24"/>
          <w:highlight w:val="none"/>
          <w:lang w:val="it-IT"/>
        </w:rPr>
        <w:t xml:space="preserve">Hilt</w:t>
      </w:r>
      <w:r>
        <w:rPr>
          <w:b w:val="0"/>
          <w:bCs w:val="0"/>
          <w:i w:val="0"/>
          <w:iCs w:val="0"/>
          <w:sz w:val="24"/>
          <w:szCs w:val="24"/>
          <w:highlight w:val="none"/>
          <w:lang w:val="it-IT"/>
        </w:rPr>
        <w:t xml:space="preserve">. Esso permette alle varie classi di ottenere facilmente le dipendenze di cui necessitano, facilitando notevolmente al contempo la scrittura dei test.</w:t>
      </w:r>
      <w:r>
        <w:rPr>
          <w:b w:val="0"/>
          <w:bCs w:val="0"/>
          <w:i w:val="0"/>
          <w:sz w:val="24"/>
          <w:szCs w:val="24"/>
          <w:highlight w:val="none"/>
        </w:rPr>
      </w:r>
      <w:r>
        <w:rPr>
          <w:b w:val="0"/>
          <w:bCs w:val="0"/>
          <w:i w:val="0"/>
          <w:iCs w:val="0"/>
          <w:sz w:val="24"/>
          <w:szCs w:val="24"/>
          <w:highlight w:val="none"/>
          <w:lang w:val="it-IT"/>
        </w:rPr>
      </w:r>
      <w:r>
        <w:rPr>
          <w:b w:val="0"/>
          <w:bCs w:val="0"/>
          <w:i w:val="0"/>
          <w:iCs w:val="0"/>
          <w:sz w:val="24"/>
          <w:szCs w:val="24"/>
          <w:highlight w:val="none"/>
          <w:lang w:val="it-IT"/>
        </w:rPr>
      </w:r>
      <w:r>
        <w:rPr>
          <w:b w:val="0"/>
          <w:bCs w:val="0"/>
          <w:i w:val="0"/>
          <w:sz w:val="24"/>
          <w:szCs w:val="24"/>
          <w:highlight w:val="none"/>
          <w:lang w:val="it-IT"/>
        </w:rPr>
      </w:r>
    </w:p>
    <w:p>
      <w:pPr>
        <w:pBdr/>
        <w:spacing/>
        <w:ind/>
        <w:rPr>
          <w:b w:val="0"/>
          <w:bCs w:val="0"/>
          <w:i w:val="0"/>
          <w:sz w:val="24"/>
          <w:szCs w:val="24"/>
          <w:highlight w:val="none"/>
          <w:lang w:val="it-IT"/>
        </w:rPr>
      </w:pPr>
      <w:r>
        <w:rPr>
          <w:b w:val="0"/>
          <w:bCs w:val="0"/>
          <w:i w:val="0"/>
          <w:iCs w:val="0"/>
          <w:sz w:val="24"/>
          <w:szCs w:val="24"/>
          <w:highlight w:val="none"/>
          <w:lang w:val="it-IT"/>
        </w:rPr>
        <w:t xml:space="preserve">In fase di test è infatti possibile fornire alle classi dei mockup delle dipendenze appositamente studiati, cosa che sarebbe molto difficile o impossibile con dipendenze generate all’interno delle classi stesse. Favorisce inoltre la riusabilità e l’ottimizzazione delle risorse.</w:t>
      </w:r>
      <w:r>
        <w:rPr>
          <w:b w:val="0"/>
          <w:bCs w:val="0"/>
          <w:i w:val="0"/>
          <w:iCs w:val="0"/>
          <w:sz w:val="24"/>
          <w:szCs w:val="24"/>
          <w:highlight w:val="none"/>
          <w:lang w:val="it-IT"/>
        </w:rPr>
      </w:r>
    </w:p>
    <w:p>
      <w:pPr>
        <w:pBdr/>
        <w:spacing/>
        <w:ind/>
        <w:rPr>
          <w:b/>
          <w:bCs/>
          <w:sz w:val="40"/>
          <w:szCs w:val="40"/>
          <w:highlight w:val="none"/>
        </w:rPr>
      </w:pPr>
      <w:r>
        <w:rPr>
          <w:b/>
          <w:bCs/>
          <w:sz w:val="40"/>
          <w:szCs w:val="40"/>
          <w:highlight w:val="none"/>
        </w:rPr>
      </w:r>
      <w:r>
        <w:rPr>
          <w:b/>
          <w:bCs/>
          <w:sz w:val="40"/>
          <w:szCs w:val="40"/>
          <w:highlight w:val="none"/>
        </w:rPr>
      </w:r>
    </w:p>
    <w:p>
      <w:pPr>
        <w:pBdr/>
        <w:spacing/>
        <w:ind/>
        <w:rPr>
          <w:b/>
          <w:bCs/>
          <w:sz w:val="40"/>
          <w:szCs w:val="40"/>
          <w:highlight w:val="none"/>
        </w:rPr>
      </w:pPr>
      <w:r>
        <w:rPr>
          <w:b/>
          <w:bCs/>
          <w:sz w:val="40"/>
          <w:szCs w:val="40"/>
          <w:highlight w:val="none"/>
        </w:rPr>
      </w:r>
      <w:r>
        <w:rPr>
          <w:b/>
          <w:bCs/>
          <w:sz w:val="40"/>
          <w:szCs w:val="40"/>
          <w:highlight w:val="none"/>
        </w:rPr>
      </w:r>
    </w:p>
    <w:p>
      <w:pPr>
        <w:pBdr/>
        <w:spacing/>
        <w:ind/>
        <w:rPr>
          <w:b/>
          <w:bCs/>
          <w:sz w:val="40"/>
          <w:szCs w:val="40"/>
          <w:highlight w:val="none"/>
        </w:rPr>
      </w:pPr>
      <w:r>
        <w:rPr>
          <w:b/>
          <w:bCs/>
          <w:sz w:val="40"/>
          <w:szCs w:val="40"/>
          <w:highlight w:val="none"/>
        </w:rPr>
        <w:t xml:space="preserve">Chiamate API</w:t>
      </w:r>
      <w:r>
        <w:rPr>
          <w:b/>
          <w:bCs/>
          <w:sz w:val="40"/>
          <w:szCs w:val="40"/>
          <w:highlight w:val="none"/>
        </w:rPr>
      </w:r>
      <w:r>
        <w:rPr>
          <w:b w:val="0"/>
          <w:bCs w:val="0"/>
          <w:sz w:val="24"/>
          <w:szCs w:val="24"/>
          <w:highlight w:val="none"/>
          <w:lang w:val="it-IT"/>
        </w:rPr>
      </w:r>
      <w:r>
        <w:rPr>
          <w:b w:val="0"/>
          <w:bCs w:val="0"/>
          <w:sz w:val="24"/>
          <w:szCs w:val="24"/>
          <w:highlight w:val="none"/>
        </w:rPr>
      </w:r>
      <w:r>
        <w:rPr>
          <w:b/>
          <w:bCs/>
          <w:sz w:val="40"/>
          <w:szCs w:val="40"/>
          <w:highlight w:val="none"/>
        </w:rPr>
      </w:r>
    </w:p>
    <w:p>
      <w:pPr>
        <w:pBdr/>
        <w:spacing/>
        <w:ind/>
        <w:rPr>
          <w:b w:val="0"/>
          <w:bCs w:val="0"/>
          <w:i w:val="0"/>
          <w:sz w:val="24"/>
          <w:szCs w:val="24"/>
          <w:highlight w:val="none"/>
        </w:rPr>
      </w:pPr>
      <w:r>
        <w:rPr>
          <w:b w:val="0"/>
          <w:bCs w:val="0"/>
          <w:sz w:val="24"/>
          <w:szCs w:val="24"/>
          <w:highlight w:val="none"/>
          <w:lang w:val="it-IT"/>
        </w:rPr>
        <w:t xml:space="preserve">L’app uitilizza </w:t>
      </w:r>
      <w:r>
        <w:rPr>
          <w:b/>
          <w:bCs/>
          <w:i w:val="0"/>
          <w:iCs w:val="0"/>
          <w:sz w:val="24"/>
          <w:szCs w:val="24"/>
          <w:highlight w:val="none"/>
          <w:lang w:val="it-IT"/>
        </w:rPr>
        <w:t xml:space="preserve">Retrofit</w:t>
      </w:r>
      <w:r>
        <w:rPr>
          <w:b w:val="0"/>
          <w:bCs w:val="0"/>
          <w:i w:val="0"/>
          <w:iCs w:val="0"/>
          <w:sz w:val="24"/>
          <w:szCs w:val="24"/>
          <w:highlight w:val="none"/>
          <w:lang w:val="it-IT"/>
        </w:rPr>
        <w:t xml:space="preserve"> per eseguire le chiamate alle API riducendo notevolmente il boilerplate necessario. L’unica chiamata che viene effettuata è all’endpoint </w:t>
      </w:r>
      <w:r>
        <w:rPr>
          <w:b w:val="0"/>
          <w:bCs w:val="0"/>
          <w:i/>
          <w:iCs/>
          <w:sz w:val="24"/>
          <w:szCs w:val="24"/>
          <w:highlight w:val="none"/>
          <w:lang w:val="it-IT"/>
        </w:rPr>
        <w:t xml:space="preserve">https:/api.sielotech.com/furigana</w:t>
      </w:r>
      <w:r>
        <w:rPr>
          <w:b w:val="0"/>
          <w:bCs w:val="0"/>
          <w:i w:val="0"/>
          <w:iCs w:val="0"/>
          <w:sz w:val="24"/>
          <w:szCs w:val="24"/>
          <w:highlight w:val="none"/>
          <w:lang w:val="it-IT"/>
        </w:rPr>
        <w:t xml:space="preserve">. Questo è un endpoint che io ho stesso ho creato. E’ un’istanza </w:t>
      </w:r>
      <w:r>
        <w:rPr>
          <w:b w:val="0"/>
          <w:bCs w:val="0"/>
          <w:i/>
          <w:iCs/>
          <w:sz w:val="24"/>
          <w:szCs w:val="24"/>
          <w:highlight w:val="none"/>
          <w:lang w:val="it-IT"/>
        </w:rPr>
        <w:t xml:space="preserve">CloudRun </w:t>
      </w:r>
      <w:r>
        <w:rPr>
          <w:b w:val="0"/>
          <w:bCs w:val="0"/>
          <w:i w:val="0"/>
          <w:iCs w:val="0"/>
          <w:sz w:val="24"/>
          <w:szCs w:val="24"/>
          <w:highlight w:val="none"/>
          <w:lang w:val="it-IT"/>
        </w:rPr>
        <w:t xml:space="preserve">che utilizza Python per aggiungere furigana a del testo contenente Kanji giapponsei. Purtroppo non ho fatto in tempo ad integrarne la funzionalità nell’app, anche se il codice che usa Retrofit ed esegue la chiamata è presente nel progetto.</w:t>
      </w:r>
      <w:r>
        <w:rPr>
          <w:b w:val="0"/>
          <w:bCs w:val="0"/>
          <w:i w:val="0"/>
          <w:sz w:val="24"/>
          <w:szCs w:val="24"/>
          <w:highlight w:val="none"/>
        </w:rPr>
      </w:r>
    </w:p>
    <w:p>
      <w:pPr>
        <w:pBdr/>
        <w:spacing/>
        <w:ind/>
        <w:rPr>
          <w:b/>
          <w:bCs/>
          <w:sz w:val="40"/>
          <w:szCs w:val="40"/>
          <w:highlight w:val="none"/>
        </w:rPr>
      </w:pPr>
      <w:r>
        <w:rPr>
          <w:b/>
          <w:bCs/>
          <w:sz w:val="40"/>
          <w:szCs w:val="40"/>
          <w:highlight w:val="none"/>
        </w:rPr>
      </w:r>
      <w:r>
        <w:rPr>
          <w:b/>
          <w:bCs/>
          <w:sz w:val="40"/>
          <w:szCs w:val="40"/>
          <w:highlight w:val="none"/>
        </w:rPr>
      </w:r>
    </w:p>
    <w:p>
      <w:pPr>
        <w:pBdr/>
        <w:spacing/>
        <w:ind/>
        <w:rPr>
          <w:b/>
          <w:bCs/>
          <w:sz w:val="40"/>
          <w:szCs w:val="40"/>
          <w:highlight w:val="none"/>
        </w:rPr>
      </w:pPr>
      <w:r>
        <w:rPr>
          <w:b/>
          <w:bCs/>
          <w:sz w:val="40"/>
          <w:szCs w:val="40"/>
          <w:highlight w:val="none"/>
        </w:rPr>
      </w:r>
      <w:r>
        <w:rPr>
          <w:b/>
          <w:bCs/>
          <w:sz w:val="40"/>
          <w:szCs w:val="40"/>
          <w:highlight w:val="none"/>
        </w:rPr>
      </w:r>
    </w:p>
    <w:p>
      <w:pPr>
        <w:pBdr/>
        <w:spacing/>
        <w:ind/>
        <w:rPr>
          <w:b/>
          <w:bCs/>
          <w:sz w:val="40"/>
          <w:szCs w:val="40"/>
          <w:highlight w:val="none"/>
        </w:rPr>
      </w:pPr>
      <w:r>
        <w:rPr>
          <w:b/>
          <w:bCs/>
          <w:sz w:val="40"/>
          <w:szCs w:val="40"/>
          <w:highlight w:val="none"/>
        </w:rPr>
        <w:t xml:space="preserve">Preferenze</w:t>
      </w:r>
      <w:r>
        <w:rPr>
          <w:b/>
          <w:bCs/>
          <w:sz w:val="40"/>
          <w:szCs w:val="40"/>
          <w:highlight w:val="none"/>
        </w:rPr>
      </w:r>
    </w:p>
    <w:p>
      <w:pPr>
        <w:pBdr/>
        <w:spacing/>
        <w:ind/>
        <w:rPr>
          <w:b w:val="0"/>
          <w:bCs w:val="0"/>
          <w:sz w:val="24"/>
          <w:szCs w:val="24"/>
          <w:highlight w:val="none"/>
        </w:rPr>
      </w:pPr>
      <w:r>
        <w:rPr>
          <w:b w:val="0"/>
          <w:bCs w:val="0"/>
          <w:sz w:val="24"/>
          <w:szCs w:val="24"/>
          <w:highlight w:val="none"/>
          <w:lang w:val="it-IT"/>
        </w:rPr>
        <w:t xml:space="preserve">L’app usa Jetpack DataStore per gestire in modo semplice alcune preferenze di base. </w:t>
      </w:r>
      <w:r>
        <w:rPr>
          <w:b w:val="0"/>
          <w:bCs w:val="0"/>
          <w:sz w:val="24"/>
          <w:szCs w:val="24"/>
          <w:highlight w:val="none"/>
        </w:rPr>
      </w:r>
    </w:p>
    <w:p>
      <w:pPr>
        <w:pBdr/>
        <w:spacing/>
        <w:ind/>
        <w:rPr>
          <w:b/>
          <w:bCs/>
          <w:sz w:val="40"/>
          <w:szCs w:val="40"/>
          <w:highlight w:val="none"/>
        </w:rPr>
      </w:pPr>
      <w:r>
        <w:rPr>
          <w:b/>
          <w:bCs/>
          <w:sz w:val="40"/>
          <w:szCs w:val="40"/>
          <w:highlight w:val="none"/>
        </w:rPr>
      </w:r>
      <w:r>
        <w:rPr>
          <w:b/>
          <w:bCs/>
          <w:sz w:val="40"/>
          <w:szCs w:val="40"/>
          <w:highlight w:val="none"/>
        </w:rPr>
      </w:r>
    </w:p>
    <w:p>
      <w:pPr>
        <w:pBdr/>
        <w:spacing/>
        <w:ind/>
        <w:rPr>
          <w:b/>
          <w:bCs/>
          <w:sz w:val="40"/>
          <w:szCs w:val="40"/>
          <w:highlight w:val="none"/>
        </w:rPr>
      </w:pPr>
      <w:r>
        <w:rPr>
          <w:b/>
          <w:bCs/>
          <w:sz w:val="40"/>
          <w:szCs w:val="40"/>
          <w:highlight w:val="none"/>
        </w:rPr>
      </w:r>
      <w:r>
        <w:rPr>
          <w:b/>
          <w:bCs/>
          <w:sz w:val="40"/>
          <w:szCs w:val="40"/>
          <w:highlight w:val="none"/>
        </w:rPr>
      </w:r>
    </w:p>
    <w:p>
      <w:pPr>
        <w:pBdr/>
        <w:spacing/>
        <w:ind/>
        <w:rPr>
          <w:b/>
          <w:bCs/>
          <w:sz w:val="40"/>
          <w:szCs w:val="40"/>
          <w:highlight w:val="none"/>
        </w:rPr>
      </w:pPr>
      <w:r>
        <w:rPr>
          <w:b/>
          <w:bCs/>
          <w:sz w:val="40"/>
          <w:szCs w:val="40"/>
          <w:highlight w:val="none"/>
        </w:rPr>
        <w:t xml:space="preserve">Problemi</w:t>
      </w:r>
      <w:r>
        <w:rPr>
          <w:b/>
          <w:bCs/>
          <w:sz w:val="40"/>
          <w:szCs w:val="40"/>
          <w:highlight w:val="none"/>
        </w:rPr>
      </w:r>
    </w:p>
    <w:p>
      <w:pPr>
        <w:pBdr/>
        <w:spacing/>
        <w:ind/>
        <w:rPr>
          <w:b w:val="0"/>
          <w:bCs w:val="0"/>
          <w:sz w:val="24"/>
          <w:szCs w:val="24"/>
          <w:highlight w:val="none"/>
          <w:lang w:val="it-IT"/>
        </w:rPr>
      </w:pPr>
      <w:r>
        <w:rPr>
          <w:b w:val="0"/>
          <w:bCs w:val="0"/>
          <w:sz w:val="24"/>
          <w:szCs w:val="24"/>
          <w:lang w:val="it-IT"/>
        </w:rPr>
        <w:t xml:space="preserve">Non ho purtroppo fatto in tempo a rifinire il progetto come avrei voluto. In particolare mancano le seguenti funzionalità:</w:t>
      </w:r>
      <w:r>
        <w:rPr>
          <w:b w:val="0"/>
          <w:bCs w:val="0"/>
          <w:sz w:val="24"/>
          <w:szCs w:val="24"/>
        </w:rPr>
      </w:r>
    </w:p>
    <w:p>
      <w:pPr>
        <w:pStyle w:val="621"/>
        <w:numPr>
          <w:ilvl w:val="0"/>
          <w:numId w:val="2"/>
        </w:numPr>
        <w:pBdr/>
        <w:spacing/>
        <w:ind/>
        <w:rPr>
          <w:b w:val="0"/>
          <w:bCs w:val="0"/>
          <w:sz w:val="24"/>
          <w:szCs w:val="24"/>
        </w:rPr>
      </w:pPr>
      <w:r>
        <w:rPr>
          <w:b w:val="0"/>
          <w:bCs w:val="0"/>
          <w:sz w:val="24"/>
          <w:szCs w:val="24"/>
          <w:highlight w:val="none"/>
          <w:lang w:val="it-IT"/>
        </w:rPr>
        <w:t xml:space="preserve">Aggiunta dei furigana ai kanji;</w:t>
      </w:r>
      <w:r>
        <w:rPr>
          <w:b w:val="0"/>
          <w:bCs w:val="0"/>
          <w:sz w:val="24"/>
          <w:szCs w:val="24"/>
          <w:highlight w:val="none"/>
          <w:lang w:val="it-IT"/>
        </w:rPr>
      </w:r>
    </w:p>
    <w:p>
      <w:pPr>
        <w:pStyle w:val="621"/>
        <w:numPr>
          <w:ilvl w:val="0"/>
          <w:numId w:val="2"/>
        </w:numPr>
        <w:pBdr/>
        <w:spacing/>
        <w:ind/>
        <w:rPr>
          <w:b w:val="0"/>
          <w:bCs w:val="0"/>
          <w:sz w:val="24"/>
          <w:szCs w:val="24"/>
          <w:lang w:val="it-IT"/>
        </w:rPr>
      </w:pPr>
      <w:r>
        <w:rPr>
          <w:b w:val="0"/>
          <w:bCs w:val="0"/>
          <w:sz w:val="24"/>
          <w:szCs w:val="24"/>
          <w:highlight w:val="none"/>
          <w:lang w:val="it-IT"/>
        </w:rPr>
        <w:t xml:space="preserve">Scroll automatico delle lyrics;</w:t>
      </w:r>
      <w:r>
        <w:rPr>
          <w:b w:val="0"/>
          <w:bCs w:val="0"/>
          <w:sz w:val="24"/>
          <w:szCs w:val="24"/>
          <w:highlight w:val="none"/>
          <w:lang w:val="it-IT"/>
        </w:rPr>
      </w:r>
    </w:p>
    <w:p>
      <w:pPr>
        <w:pStyle w:val="621"/>
        <w:numPr>
          <w:ilvl w:val="0"/>
          <w:numId w:val="2"/>
        </w:numPr>
        <w:pBdr/>
        <w:spacing/>
        <w:ind/>
        <w:rPr>
          <w:b w:val="0"/>
          <w:bCs w:val="0"/>
          <w:sz w:val="24"/>
          <w:szCs w:val="24"/>
          <w:lang w:val="it-IT"/>
        </w:rPr>
      </w:pPr>
      <w:r>
        <w:rPr>
          <w:b w:val="0"/>
          <w:bCs w:val="0"/>
          <w:sz w:val="24"/>
          <w:szCs w:val="24"/>
          <w:highlight w:val="none"/>
          <w:lang w:val="it-IT"/>
        </w:rPr>
        <w:t xml:space="preserve">Riproduzione di video musicale da youtube;</w:t>
      </w:r>
      <w:r>
        <w:rPr>
          <w:b w:val="0"/>
          <w:bCs w:val="0"/>
          <w:sz w:val="24"/>
          <w:szCs w:val="24"/>
          <w:highlight w:val="none"/>
          <w:lang w:val="it-IT"/>
        </w:rPr>
      </w:r>
    </w:p>
    <w:p>
      <w:pPr>
        <w:pStyle w:val="621"/>
        <w:numPr>
          <w:ilvl w:val="0"/>
          <w:numId w:val="2"/>
        </w:numPr>
        <w:pBdr/>
        <w:spacing/>
        <w:ind/>
        <w:rPr>
          <w:b w:val="0"/>
          <w:bCs w:val="0"/>
          <w:sz w:val="24"/>
          <w:szCs w:val="24"/>
          <w:lang w:val="it-IT"/>
        </w:rPr>
      </w:pPr>
      <w:r>
        <w:rPr>
          <w:b w:val="0"/>
          <w:bCs w:val="0"/>
          <w:sz w:val="24"/>
          <w:szCs w:val="24"/>
          <w:highlight w:val="none"/>
          <w:lang w:val="it-IT"/>
        </w:rPr>
        <w:t xml:space="preserve">Validazione dei dati durante l’autenticazione e la creazione di nuove canzoni.</w:t>
      </w:r>
      <w:r>
        <w:rPr>
          <w:b w:val="0"/>
          <w:bCs w:val="0"/>
          <w:sz w:val="24"/>
          <w:szCs w:val="24"/>
          <w:highlight w:val="none"/>
          <w:lang w:val="it-IT"/>
        </w:rPr>
      </w:r>
    </w:p>
    <w:p>
      <w:pPr>
        <w:pBdr/>
        <w:spacing/>
        <w:ind/>
        <w:rPr>
          <w:b/>
          <w:bCs/>
          <w:sz w:val="40"/>
          <w:szCs w:val="40"/>
        </w:rPr>
      </w:pPr>
      <w:r>
        <w:rPr>
          <w:b/>
          <w:bCs/>
          <w:sz w:val="40"/>
          <w:szCs w:val="40"/>
        </w:rPr>
      </w:r>
      <w:r>
        <w:rPr>
          <w:b/>
          <w:bCs/>
          <w:sz w:val="40"/>
          <w:szCs w:val="40"/>
        </w:rPr>
      </w:r>
    </w:p>
    <w:p>
      <w:pPr>
        <w:pBdr/>
        <w:spacing/>
        <w:ind/>
        <w:rPr>
          <w:b/>
          <w:bCs/>
          <w:sz w:val="40"/>
          <w:szCs w:val="40"/>
        </w:rPr>
      </w:pPr>
      <w:r>
        <w:rPr>
          <w:b/>
          <w:bCs/>
          <w:sz w:val="40"/>
          <w:szCs w:val="40"/>
        </w:rPr>
      </w:r>
      <w:r>
        <w:rPr>
          <w:b/>
          <w:bCs/>
          <w:sz w:val="40"/>
          <w:szCs w:val="40"/>
        </w:rPr>
      </w:r>
    </w:p>
    <w:p>
      <w:pPr>
        <w:pBdr/>
        <w:spacing/>
        <w:ind/>
        <w:rPr>
          <w:b/>
          <w:bCs/>
          <w:sz w:val="40"/>
          <w:szCs w:val="40"/>
        </w:rPr>
      </w:pPr>
      <w:r>
        <w:rPr>
          <w:b/>
          <w:bCs/>
          <w:sz w:val="40"/>
          <w:szCs w:val="40"/>
          <w:highlight w:val="none"/>
        </w:rPr>
      </w:r>
      <w:r>
        <w:rPr>
          <w:b/>
          <w:bCs/>
          <w:sz w:val="40"/>
          <w:szCs w:val="40"/>
          <w:highlight w:val="none"/>
        </w:rPr>
      </w:r>
    </w:p>
    <w:sectPr>
      <w:headerReference w:type="default" r:id="rId9"/>
      <w:footnotePr/>
      <w:endnotePr/>
      <w:type w:val="nextPage"/>
      <w:pgSz w:h="16838" w:orient="landscape" w:w="11906"/>
      <w:pgMar w:top="1134" w:right="850" w:bottom="1134" w:left="1701" w:header="709" w:footer="709" w:gutter="0"/>
      <w:cols w:num="1" w:sep="0" w:space="708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/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/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Wingdings">
    <w:panose1 w:val="05000000000000000000"/>
  </w:font>
  <w:font w:name="Courier New">
    <w:panose1 w:val="02070309020205020404"/>
  </w:font>
  <w:font w:name="Symbol">
    <w:panose1 w:val="05050102010706020507"/>
  </w:font>
  <w:font w:name="Arial">
    <w:panose1 w:val="020B0604020202020204"/>
  </w:font>
  <w:font w:name="Calibri">
    <w:panose1 w:val="020F0502020204030204"/>
  </w:font>
  <w:font w:name="Times New Roman">
    <w:panose1 w:val="020206030504050203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/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/>
      <w:r>
        <w:continuationSeparator/>
      </w:r>
      <w:r/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Style w:val="42"/>
      <w:pBdr/>
      <w:spacing/>
      <w:ind/>
      <w:rPr/>
    </w:pPr>
    <w:r/>
    <w:r/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space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space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space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space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space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space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space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space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space"/>
    </w:lvl>
  </w:abstractNum>
  <w:abstractNum w:abstractNumId="1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space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space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space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space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space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space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space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space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space"/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sz w:val="22"/>
        <w:szCs w:val="22"/>
        <w:lang w:val="en-US" w:eastAsia="en-US" w:bidi="ar-SA"/>
      </w:rPr>
    </w:rPrDefault>
    <w:pPrDefault>
      <w:pPr>
        <w:pBdr/>
        <w:spacing w:after="200" w:afterAutospacing="0" w:before="0" w:beforeAutospacing="0" w:line="276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styleId="13">
    <w:name w:val="Heading 1"/>
    <w:basedOn w:val="617"/>
    <w:next w:val="617"/>
    <w:link w:val="14"/>
    <w:uiPriority w:val="9"/>
    <w:qFormat/>
    <w:pPr>
      <w:keepNext w:val="true"/>
      <w:keepLines w:val="true"/>
      <w:pBdr/>
      <w:spacing w:after="200" w:before="480"/>
      <w:ind/>
      <w:outlineLvl w:val="0"/>
    </w:pPr>
    <w:rPr>
      <w:rFonts w:ascii="Arial" w:hAnsi="Arial" w:eastAsia="Arial" w:cs="Arial"/>
      <w:sz w:val="40"/>
      <w:szCs w:val="40"/>
    </w:rPr>
  </w:style>
  <w:style w:type="character" w:styleId="14">
    <w:name w:val="Heading 1 Char"/>
    <w:basedOn w:val="11"/>
    <w:link w:val="13"/>
    <w:uiPriority w:val="9"/>
    <w:pPr>
      <w:pBdr/>
      <w:spacing/>
      <w:ind/>
    </w:pPr>
    <w:rPr>
      <w:rFonts w:ascii="Arial" w:hAnsi="Arial" w:eastAsia="Arial" w:cs="Arial"/>
      <w:sz w:val="40"/>
      <w:szCs w:val="40"/>
    </w:rPr>
  </w:style>
  <w:style w:type="paragraph" w:styleId="15">
    <w:name w:val="Heading 2"/>
    <w:basedOn w:val="617"/>
    <w:next w:val="617"/>
    <w:link w:val="16"/>
    <w:uiPriority w:val="9"/>
    <w:unhideWhenUsed/>
    <w:qFormat/>
    <w:pPr>
      <w:keepNext w:val="true"/>
      <w:keepLines w:val="true"/>
      <w:pBdr/>
      <w:spacing w:after="200" w:before="360"/>
      <w:ind/>
      <w:outlineLvl w:val="1"/>
    </w:pPr>
    <w:rPr>
      <w:rFonts w:ascii="Arial" w:hAnsi="Arial" w:eastAsia="Arial" w:cs="Arial"/>
      <w:sz w:val="34"/>
    </w:rPr>
  </w:style>
  <w:style w:type="character" w:styleId="16">
    <w:name w:val="Heading 2 Char"/>
    <w:basedOn w:val="11"/>
    <w:link w:val="15"/>
    <w:uiPriority w:val="9"/>
    <w:pPr>
      <w:pBdr/>
      <w:spacing/>
      <w:ind/>
    </w:pPr>
    <w:rPr>
      <w:rFonts w:ascii="Arial" w:hAnsi="Arial" w:eastAsia="Arial" w:cs="Arial"/>
      <w:sz w:val="34"/>
    </w:rPr>
  </w:style>
  <w:style w:type="paragraph" w:styleId="17">
    <w:name w:val="Heading 3"/>
    <w:basedOn w:val="617"/>
    <w:next w:val="617"/>
    <w:link w:val="18"/>
    <w:uiPriority w:val="9"/>
    <w:unhideWhenUsed/>
    <w:qFormat/>
    <w:pPr>
      <w:keepNext w:val="true"/>
      <w:keepLines w:val="true"/>
      <w:pBdr/>
      <w:spacing w:after="200" w:before="320"/>
      <w:ind/>
      <w:outlineLvl w:val="2"/>
    </w:pPr>
    <w:rPr>
      <w:rFonts w:ascii="Arial" w:hAnsi="Arial" w:eastAsia="Arial" w:cs="Arial"/>
      <w:sz w:val="30"/>
      <w:szCs w:val="30"/>
    </w:rPr>
  </w:style>
  <w:style w:type="character" w:styleId="18">
    <w:name w:val="Heading 3 Char"/>
    <w:basedOn w:val="11"/>
    <w:link w:val="17"/>
    <w:uiPriority w:val="9"/>
    <w:pPr>
      <w:pBdr/>
      <w:spacing/>
      <w:ind/>
    </w:pPr>
    <w:rPr>
      <w:rFonts w:ascii="Arial" w:hAnsi="Arial" w:eastAsia="Arial" w:cs="Arial"/>
      <w:sz w:val="30"/>
      <w:szCs w:val="30"/>
    </w:rPr>
  </w:style>
  <w:style w:type="paragraph" w:styleId="19">
    <w:name w:val="Heading 4"/>
    <w:basedOn w:val="617"/>
    <w:next w:val="617"/>
    <w:link w:val="20"/>
    <w:uiPriority w:val="9"/>
    <w:unhideWhenUsed/>
    <w:qFormat/>
    <w:pPr>
      <w:keepNext w:val="true"/>
      <w:keepLines w:val="true"/>
      <w:pBdr/>
      <w:spacing w:after="200" w:before="320"/>
      <w:ind/>
      <w:outlineLvl w:val="3"/>
    </w:pPr>
    <w:rPr>
      <w:rFonts w:ascii="Arial" w:hAnsi="Arial" w:eastAsia="Arial" w:cs="Arial"/>
      <w:b/>
      <w:bCs/>
      <w:sz w:val="26"/>
      <w:szCs w:val="26"/>
    </w:rPr>
  </w:style>
  <w:style w:type="character" w:styleId="20">
    <w:name w:val="Heading 4 Char"/>
    <w:basedOn w:val="11"/>
    <w:link w:val="19"/>
    <w:uiPriority w:val="9"/>
    <w:pPr>
      <w:pBdr/>
      <w:spacing/>
      <w:ind/>
    </w:pPr>
    <w:rPr>
      <w:rFonts w:ascii="Arial" w:hAnsi="Arial" w:eastAsia="Arial" w:cs="Arial"/>
      <w:b/>
      <w:bCs/>
      <w:sz w:val="26"/>
      <w:szCs w:val="26"/>
    </w:rPr>
  </w:style>
  <w:style w:type="paragraph" w:styleId="21">
    <w:name w:val="Heading 5"/>
    <w:basedOn w:val="617"/>
    <w:next w:val="617"/>
    <w:link w:val="22"/>
    <w:uiPriority w:val="9"/>
    <w:unhideWhenUsed/>
    <w:qFormat/>
    <w:pPr>
      <w:keepNext w:val="true"/>
      <w:keepLines w:val="true"/>
      <w:pBdr/>
      <w:spacing w:after="200" w:before="320"/>
      <w:ind/>
      <w:outlineLvl w:val="4"/>
    </w:pPr>
    <w:rPr>
      <w:rFonts w:ascii="Arial" w:hAnsi="Arial" w:eastAsia="Arial" w:cs="Arial"/>
      <w:b/>
      <w:bCs/>
      <w:sz w:val="24"/>
      <w:szCs w:val="24"/>
    </w:rPr>
  </w:style>
  <w:style w:type="character" w:styleId="22">
    <w:name w:val="Heading 5 Char"/>
    <w:basedOn w:val="11"/>
    <w:link w:val="21"/>
    <w:uiPriority w:val="9"/>
    <w:pPr>
      <w:pBdr/>
      <w:spacing/>
      <w:ind/>
    </w:pPr>
    <w:rPr>
      <w:rFonts w:ascii="Arial" w:hAnsi="Arial" w:eastAsia="Arial" w:cs="Arial"/>
      <w:b/>
      <w:bCs/>
      <w:sz w:val="24"/>
      <w:szCs w:val="24"/>
    </w:rPr>
  </w:style>
  <w:style w:type="paragraph" w:styleId="23">
    <w:name w:val="Heading 6"/>
    <w:basedOn w:val="617"/>
    <w:next w:val="617"/>
    <w:link w:val="24"/>
    <w:uiPriority w:val="9"/>
    <w:unhideWhenUsed/>
    <w:qFormat/>
    <w:pPr>
      <w:keepNext w:val="true"/>
      <w:keepLines w:val="true"/>
      <w:pBdr/>
      <w:spacing w:after="200" w:before="320"/>
      <w:ind/>
      <w:outlineLvl w:val="5"/>
    </w:pPr>
    <w:rPr>
      <w:rFonts w:ascii="Arial" w:hAnsi="Arial" w:eastAsia="Arial" w:cs="Arial"/>
      <w:b/>
      <w:bCs/>
      <w:sz w:val="22"/>
      <w:szCs w:val="22"/>
    </w:rPr>
  </w:style>
  <w:style w:type="character" w:styleId="24">
    <w:name w:val="Heading 6 Char"/>
    <w:basedOn w:val="11"/>
    <w:link w:val="23"/>
    <w:uiPriority w:val="9"/>
    <w:pPr>
      <w:pBdr/>
      <w:spacing/>
      <w:ind/>
    </w:pPr>
    <w:rPr>
      <w:rFonts w:ascii="Arial" w:hAnsi="Arial" w:eastAsia="Arial" w:cs="Arial"/>
      <w:b/>
      <w:bCs/>
      <w:sz w:val="22"/>
      <w:szCs w:val="22"/>
    </w:rPr>
  </w:style>
  <w:style w:type="paragraph" w:styleId="25">
    <w:name w:val="Heading 7"/>
    <w:basedOn w:val="617"/>
    <w:next w:val="617"/>
    <w:link w:val="26"/>
    <w:uiPriority w:val="9"/>
    <w:unhideWhenUsed/>
    <w:qFormat/>
    <w:pPr>
      <w:keepNext w:val="true"/>
      <w:keepLines w:val="true"/>
      <w:pBdr/>
      <w:spacing w:after="200" w:before="320"/>
      <w:ind/>
      <w:outlineLvl w:val="6"/>
    </w:pPr>
    <w:rPr>
      <w:rFonts w:ascii="Arial" w:hAnsi="Arial" w:eastAsia="Arial" w:cs="Arial"/>
      <w:b/>
      <w:bCs/>
      <w:i/>
      <w:iCs/>
      <w:sz w:val="22"/>
      <w:szCs w:val="22"/>
    </w:rPr>
  </w:style>
  <w:style w:type="character" w:styleId="26">
    <w:name w:val="Heading 7 Char"/>
    <w:basedOn w:val="11"/>
    <w:link w:val="25"/>
    <w:uiPriority w:val="9"/>
    <w:pPr>
      <w:pBdr/>
      <w:spacing/>
      <w:ind/>
    </w:pPr>
    <w:rPr>
      <w:rFonts w:ascii="Arial" w:hAnsi="Arial" w:eastAsia="Arial" w:cs="Arial"/>
      <w:b/>
      <w:bCs/>
      <w:i/>
      <w:iCs/>
      <w:sz w:val="22"/>
      <w:szCs w:val="22"/>
    </w:rPr>
  </w:style>
  <w:style w:type="paragraph" w:styleId="27">
    <w:name w:val="Heading 8"/>
    <w:basedOn w:val="617"/>
    <w:next w:val="617"/>
    <w:link w:val="28"/>
    <w:uiPriority w:val="9"/>
    <w:unhideWhenUsed/>
    <w:qFormat/>
    <w:pPr>
      <w:keepNext w:val="true"/>
      <w:keepLines w:val="true"/>
      <w:pBdr/>
      <w:spacing w:after="200" w:before="320"/>
      <w:ind/>
      <w:outlineLvl w:val="7"/>
    </w:pPr>
    <w:rPr>
      <w:rFonts w:ascii="Arial" w:hAnsi="Arial" w:eastAsia="Arial" w:cs="Arial"/>
      <w:i/>
      <w:iCs/>
      <w:sz w:val="22"/>
      <w:szCs w:val="22"/>
    </w:rPr>
  </w:style>
  <w:style w:type="character" w:styleId="28">
    <w:name w:val="Heading 8 Char"/>
    <w:basedOn w:val="11"/>
    <w:link w:val="27"/>
    <w:uiPriority w:val="9"/>
    <w:pPr>
      <w:pBdr/>
      <w:spacing/>
      <w:ind/>
    </w:pPr>
    <w:rPr>
      <w:rFonts w:ascii="Arial" w:hAnsi="Arial" w:eastAsia="Arial" w:cs="Arial"/>
      <w:i/>
      <w:iCs/>
      <w:sz w:val="22"/>
      <w:szCs w:val="22"/>
    </w:rPr>
  </w:style>
  <w:style w:type="paragraph" w:styleId="29">
    <w:name w:val="Heading 9"/>
    <w:basedOn w:val="617"/>
    <w:next w:val="617"/>
    <w:link w:val="30"/>
    <w:uiPriority w:val="9"/>
    <w:unhideWhenUsed/>
    <w:qFormat/>
    <w:pPr>
      <w:keepNext w:val="true"/>
      <w:keepLines w:val="true"/>
      <w:pBdr/>
      <w:spacing w:after="200" w:before="320"/>
      <w:ind/>
      <w:outlineLvl w:val="8"/>
    </w:pPr>
    <w:rPr>
      <w:rFonts w:ascii="Arial" w:hAnsi="Arial" w:eastAsia="Arial" w:cs="Arial"/>
      <w:i/>
      <w:iCs/>
      <w:sz w:val="21"/>
      <w:szCs w:val="21"/>
    </w:rPr>
  </w:style>
  <w:style w:type="character" w:styleId="30">
    <w:name w:val="Heading 9 Char"/>
    <w:basedOn w:val="11"/>
    <w:link w:val="29"/>
    <w:uiPriority w:val="9"/>
    <w:pPr>
      <w:pBdr/>
      <w:spacing/>
      <w:ind/>
    </w:pPr>
    <w:rPr>
      <w:rFonts w:ascii="Arial" w:hAnsi="Arial" w:eastAsia="Arial" w:cs="Arial"/>
      <w:i/>
      <w:iCs/>
      <w:sz w:val="21"/>
      <w:szCs w:val="21"/>
    </w:rPr>
  </w:style>
  <w:style w:type="paragraph" w:styleId="34">
    <w:name w:val="Title"/>
    <w:basedOn w:val="617"/>
    <w:next w:val="617"/>
    <w:link w:val="35"/>
    <w:uiPriority w:val="10"/>
    <w:qFormat/>
    <w:pPr>
      <w:pBdr/>
      <w:spacing w:after="200" w:before="300"/>
      <w:ind/>
      <w:contextualSpacing w:val="true"/>
    </w:pPr>
    <w:rPr>
      <w:sz w:val="48"/>
      <w:szCs w:val="48"/>
    </w:rPr>
  </w:style>
  <w:style w:type="character" w:styleId="35">
    <w:name w:val="Title Char"/>
    <w:basedOn w:val="11"/>
    <w:link w:val="34"/>
    <w:uiPriority w:val="10"/>
    <w:pPr>
      <w:pBdr/>
      <w:spacing/>
      <w:ind/>
    </w:pPr>
    <w:rPr>
      <w:sz w:val="48"/>
      <w:szCs w:val="48"/>
    </w:rPr>
  </w:style>
  <w:style w:type="paragraph" w:styleId="36">
    <w:name w:val="Subtitle"/>
    <w:basedOn w:val="617"/>
    <w:next w:val="617"/>
    <w:link w:val="37"/>
    <w:uiPriority w:val="11"/>
    <w:qFormat/>
    <w:pPr>
      <w:pBdr/>
      <w:spacing w:after="200" w:before="200"/>
      <w:ind/>
    </w:pPr>
    <w:rPr>
      <w:sz w:val="24"/>
      <w:szCs w:val="24"/>
    </w:rPr>
  </w:style>
  <w:style w:type="character" w:styleId="37">
    <w:name w:val="Subtitle Char"/>
    <w:basedOn w:val="11"/>
    <w:link w:val="36"/>
    <w:uiPriority w:val="11"/>
    <w:pPr>
      <w:pBdr/>
      <w:spacing/>
      <w:ind/>
    </w:pPr>
    <w:rPr>
      <w:sz w:val="24"/>
      <w:szCs w:val="24"/>
    </w:rPr>
  </w:style>
  <w:style w:type="paragraph" w:styleId="38">
    <w:name w:val="Quote"/>
    <w:basedOn w:val="617"/>
    <w:next w:val="617"/>
    <w:link w:val="39"/>
    <w:uiPriority w:val="29"/>
    <w:qFormat/>
    <w:pPr>
      <w:pBdr/>
      <w:spacing/>
      <w:ind w:right="720" w:left="720"/>
    </w:pPr>
    <w:rPr>
      <w:i/>
    </w:rPr>
  </w:style>
  <w:style w:type="character" w:styleId="39">
    <w:name w:val="Quote Char"/>
    <w:link w:val="38"/>
    <w:uiPriority w:val="29"/>
    <w:pPr>
      <w:pBdr/>
      <w:spacing/>
      <w:ind/>
    </w:pPr>
    <w:rPr>
      <w:i/>
    </w:rPr>
  </w:style>
  <w:style w:type="paragraph" w:styleId="40">
    <w:name w:val="Intense Quote"/>
    <w:basedOn w:val="617"/>
    <w:next w:val="617"/>
    <w:link w:val="41"/>
    <w:uiPriority w:val="30"/>
    <w:qFormat/>
    <w:pPr>
      <w:pBdr>
        <w:top w:val="single" w:color="ffffff" w:sz="4" w:space="5"/>
        <w:left w:val="single" w:color="ffffff" w:sz="4" w:space="10"/>
        <w:bottom w:val="single" w:color="ffffff" w:sz="4" w:space="5"/>
        <w:right w:val="single" w:color="ffffff" w:sz="4" w:space="10"/>
      </w:pBdr>
      <w:shd w:val="clear" w:color="auto" w:fill="f2f2f2"/>
      <w:spacing/>
      <w:ind w:right="720" w:left="720"/>
      <w:contextualSpacing w:val="false"/>
    </w:pPr>
    <w:rPr>
      <w:i/>
    </w:rPr>
  </w:style>
  <w:style w:type="character" w:styleId="41">
    <w:name w:val="Intense Quote Char"/>
    <w:link w:val="40"/>
    <w:uiPriority w:val="30"/>
    <w:pPr>
      <w:pBdr/>
      <w:spacing/>
      <w:ind/>
    </w:pPr>
    <w:rPr>
      <w:i/>
    </w:rPr>
  </w:style>
  <w:style w:type="paragraph" w:styleId="42">
    <w:name w:val="Header"/>
    <w:basedOn w:val="617"/>
    <w:link w:val="43"/>
    <w:uiPriority w:val="99"/>
    <w:unhideWhenUsed/>
    <w:pPr>
      <w:pBdr/>
      <w:tabs>
        <w:tab w:val="center" w:leader="none" w:pos="7143"/>
        <w:tab w:val="right" w:leader="none" w:pos="14287"/>
      </w:tabs>
      <w:spacing w:after="0" w:line="240" w:lineRule="auto"/>
      <w:ind/>
    </w:pPr>
  </w:style>
  <w:style w:type="character" w:styleId="43">
    <w:name w:val="Header Char"/>
    <w:basedOn w:val="11"/>
    <w:link w:val="42"/>
    <w:uiPriority w:val="99"/>
    <w:pPr>
      <w:pBdr/>
      <w:spacing/>
      <w:ind/>
    </w:pPr>
  </w:style>
  <w:style w:type="paragraph" w:styleId="44">
    <w:name w:val="Footer"/>
    <w:basedOn w:val="617"/>
    <w:link w:val="47"/>
    <w:uiPriority w:val="99"/>
    <w:unhideWhenUsed/>
    <w:pPr>
      <w:pBdr/>
      <w:tabs>
        <w:tab w:val="center" w:leader="none" w:pos="7143"/>
        <w:tab w:val="right" w:leader="none" w:pos="14287"/>
      </w:tabs>
      <w:spacing w:after="0" w:line="240" w:lineRule="auto"/>
      <w:ind/>
    </w:pPr>
  </w:style>
  <w:style w:type="character" w:styleId="45">
    <w:name w:val="Footer Char"/>
    <w:basedOn w:val="11"/>
    <w:link w:val="44"/>
    <w:uiPriority w:val="99"/>
    <w:pPr>
      <w:pBdr/>
      <w:spacing/>
      <w:ind/>
    </w:pPr>
  </w:style>
  <w:style w:type="paragraph" w:styleId="46">
    <w:name w:val="Caption"/>
    <w:basedOn w:val="617"/>
    <w:next w:val="617"/>
    <w:uiPriority w:val="35"/>
    <w:semiHidden/>
    <w:unhideWhenUsed/>
    <w:qFormat/>
    <w:pPr>
      <w:pBdr/>
      <w:spacing w:line="276" w:lineRule="auto"/>
      <w:ind/>
    </w:pPr>
    <w:rPr>
      <w:b/>
      <w:bCs/>
      <w:color w:val="4f81bd" w:themeColor="accent1"/>
      <w:sz w:val="18"/>
      <w:szCs w:val="18"/>
    </w:rPr>
  </w:style>
  <w:style w:type="character" w:styleId="47">
    <w:name w:val="Caption Char"/>
    <w:basedOn w:val="46"/>
    <w:link w:val="44"/>
    <w:uiPriority w:val="99"/>
    <w:pPr>
      <w:pBdr/>
      <w:spacing/>
      <w:ind/>
    </w:pPr>
  </w:style>
  <w:style w:type="table" w:styleId="48">
    <w:name w:val="Table Grid"/>
    <w:basedOn w:val="618"/>
    <w:uiPriority w:val="59"/>
    <w:pPr>
      <w:pBdr/>
      <w:spacing w:after="0" w:line="240" w:lineRule="auto"/>
      <w:ind/>
    </w:pPr>
    <w:tblPr>
      <w:tblInd w:w="0" w:type="dxa"/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  <w:tblCellMar>
        <w:left w:w="108" w:type="dxa"/>
        <w:top w:w="0" w:type="dxa"/>
        <w:right w:w="108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9">
    <w:name w:val="Table Grid Light"/>
    <w:basedOn w:val="618"/>
    <w:uiPriority w:val="59"/>
    <w:pPr>
      <w:pBdr/>
      <w:spacing w:after="0" w:line="240" w:lineRule="auto"/>
      <w:ind/>
    </w:pPr>
    <w:tblPr>
      <w:tblInd w:w="0" w:type="dxa"/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  <w:tblCellMar>
        <w:left w:w="108" w:type="dxa"/>
        <w:top w:w="0" w:type="dxa"/>
        <w:right w:w="108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0">
    <w:name w:val="Plain Table 1"/>
    <w:basedOn w:val="618"/>
    <w:uiPriority w:val="59"/>
    <w:pPr>
      <w:pBdr/>
      <w:spacing w:after="0" w:line="240" w:lineRule="auto"/>
      <w:ind/>
    </w:pPr>
    <w:tblPr>
      <w:tblInd w:w="0" w:type="dxa"/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  <w:tblCellMar>
        <w:left w:w="108" w:type="dxa"/>
        <w:top w:w="0" w:type="dxa"/>
        <w:right w:w="108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1">
    <w:name w:val="Plain Table 2"/>
    <w:basedOn w:val="618"/>
    <w:uiPriority w:val="59"/>
    <w:pPr>
      <w:pBdr/>
      <w:spacing w:after="0" w:line="240" w:lineRule="auto"/>
      <w:ind/>
    </w:pPr>
    <w:tblPr>
      <w:tblInd w:w="0" w:type="dxa"/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  <w:tblCellMar>
        <w:left w:w="108" w:type="dxa"/>
        <w:top w:w="0" w:type="dxa"/>
        <w:right w:w="108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2">
    <w:name w:val="Plain Table 3"/>
    <w:basedOn w:val="6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3">
    <w:name w:val="Plain Table 4"/>
    <w:basedOn w:val="6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4">
    <w:name w:val="Plain Table 5"/>
    <w:basedOn w:val="6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5">
    <w:name w:val="Grid Table 1 Light"/>
    <w:basedOn w:val="6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6">
    <w:name w:val="Grid Table 1 Light - Accent 1"/>
    <w:basedOn w:val="6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7">
    <w:name w:val="Grid Table 1 Light - Accent 2"/>
    <w:basedOn w:val="6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8">
    <w:name w:val="Grid Table 1 Light - Accent 3"/>
    <w:basedOn w:val="6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9">
    <w:name w:val="Grid Table 1 Light - Accent 4"/>
    <w:basedOn w:val="6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0">
    <w:name w:val="Grid Table 1 Light - Accent 5"/>
    <w:basedOn w:val="6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1">
    <w:name w:val="Grid Table 1 Light - Accent 6"/>
    <w:basedOn w:val="6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2">
    <w:name w:val="Grid Table 2"/>
    <w:basedOn w:val="6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3">
    <w:name w:val="Grid Table 2 - Accent 1"/>
    <w:basedOn w:val="6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d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d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4">
    <w:name w:val="Grid Table 2 - Accent 2"/>
    <w:basedOn w:val="6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5d6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5d6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5">
    <w:name w:val="Grid Table 2 - Accent 3"/>
    <w:basedOn w:val="6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6">
    <w:name w:val="Grid Table 2 - Accent 4"/>
    <w:basedOn w:val="6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e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e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7">
    <w:name w:val="Grid Table 2 - Accent 5"/>
    <w:basedOn w:val="6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2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2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8">
    <w:name w:val="Grid Table 2 - Accent 6"/>
    <w:basedOn w:val="6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8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8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">
    <w:name w:val="Grid Table 3"/>
    <w:basedOn w:val="6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">
    <w:name w:val="Grid Table 3 - Accent 1"/>
    <w:basedOn w:val="6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d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d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">
    <w:name w:val="Grid Table 3 - Accent 2"/>
    <w:basedOn w:val="6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5d6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5d6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">
    <w:name w:val="Grid Table 3 - Accent 3"/>
    <w:basedOn w:val="6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">
    <w:name w:val="Grid Table 3 - Accent 4"/>
    <w:basedOn w:val="6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e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e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">
    <w:name w:val="Grid Table 3 - Accent 5"/>
    <w:basedOn w:val="6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2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2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">
    <w:name w:val="Grid Table 3 - Accent 6"/>
    <w:basedOn w:val="6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8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8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">
    <w:name w:val="Grid Table 4"/>
    <w:basedOn w:val="618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">
    <w:name w:val="Grid Table 4 - Accent 1"/>
    <w:basedOn w:val="618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6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6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7a4d8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">
    <w:name w:val="Grid Table 4 - Accent 2"/>
    <w:basedOn w:val="618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5d6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5d6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185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">
    <w:name w:val="Grid Table 4 - Accent 3"/>
    <w:basedOn w:val="618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">
    <w:name w:val="Grid Table 4 - Accent 4"/>
    <w:basedOn w:val="618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e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e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864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">
    <w:name w:val="Grid Table 4 - Accent 5"/>
    <w:basedOn w:val="618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2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2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">
    <w:name w:val="Grid Table 4 - Accent 6"/>
    <w:basedOn w:val="618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8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8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">
    <w:name w:val="Grid Table 5 Dark"/>
    <w:basedOn w:val="6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">
    <w:name w:val="Grid Table 5 Dark- Accent 1"/>
    <w:basedOn w:val="6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debf6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b4d2eb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b4d2eb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">
    <w:name w:val="Grid Table 5 Dark - Accent 2"/>
    <w:basedOn w:val="6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5d6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6c3a1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6c3a1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">
    <w:name w:val="Grid Table 5 Dark - Accent 3"/>
    <w:basedOn w:val="6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dede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">
    <w:name w:val="Grid Table 5 Dark- Accent 4"/>
    <w:basedOn w:val="6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ef2c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fee189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fee189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">
    <w:name w:val="Grid Table 5 Dark - Accent 5"/>
    <w:basedOn w:val="6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9e2f2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abfe3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abfe3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">
    <w:name w:val="Grid Table 5 Dark - Accent 6"/>
    <w:basedOn w:val="6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e2efd8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bedba8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bedba8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">
    <w:name w:val="Grid Table 6 Colorful"/>
    <w:basedOn w:val="6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1">
    <w:name w:val="Grid Table 6 Colorful - Accent 1"/>
    <w:basedOn w:val="6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d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debf6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17bba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17bba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17bba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17bba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2">
    <w:name w:val="Grid Table 6 Colorful - Accent 2"/>
    <w:basedOn w:val="6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5d6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5d6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957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957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957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957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3">
    <w:name w:val="Grid Table 6 Colorful - Accent 3"/>
    <w:basedOn w:val="6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06060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06060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606060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06060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4">
    <w:name w:val="Grid Table 6 Colorful - Accent 4"/>
    <w:basedOn w:val="6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e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ef2c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d96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d96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cd96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d96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5">
    <w:name w:val="Grid Table 6 Colorful - Accent 5"/>
    <w:basedOn w:val="6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2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2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374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374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54374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374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6">
    <w:name w:val="Grid Table 6 Colorful - Accent 6"/>
    <w:basedOn w:val="6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8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8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374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374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54374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374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7">
    <w:name w:val="Grid Table 7 Colorful"/>
    <w:basedOn w:val="6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">
    <w:name w:val="Grid Table 7 Colorful - Accent 1"/>
    <w:basedOn w:val="6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17bba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d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debf6" w:themeFill="accent1" w:themeFillTint="34"/>
        <w:tcBorders/>
      </w:tcPr>
    </w:tblStylePr>
    <w:tblStylePr w:type="band2Horz">
      <w:rPr>
        <w:rFonts w:ascii="Arial" w:hAnsi="Arial"/>
        <w:color w:val="317bba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17bba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17bba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themeTint="80" w:sz="4" w:space="0"/>
          <w:right w:val="none"/>
        </w:tcBorders>
      </w:tcPr>
    </w:tblStylePr>
    <w:tblStylePr w:type="lastCol">
      <w:rPr>
        <w:rFonts w:ascii="Arial" w:hAnsi="Arial"/>
        <w:i/>
        <w:color w:val="317bba" w:themeColor="accen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317bba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">
    <w:name w:val="Grid Table 7 Colorful - Accent 2"/>
    <w:basedOn w:val="6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957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5d6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5d6" w:themeFill="accent2" w:themeFillTint="32"/>
        <w:tcBorders/>
      </w:tcPr>
    </w:tblStylePr>
    <w:tblStylePr w:type="band2Horz">
      <w:rPr>
        <w:rFonts w:ascii="Arial" w:hAnsi="Arial"/>
        <w:color w:val="c957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957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957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c957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c957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">
    <w:name w:val="Grid Table 7 Colorful - Accent 3"/>
    <w:basedOn w:val="6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60606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60606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06060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60606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FE" w:sz="4" w:space="0"/>
          <w:right w:val="none"/>
        </w:tcBorders>
      </w:tcPr>
    </w:tblStylePr>
    <w:tblStylePr w:type="lastCol">
      <w:rPr>
        <w:rFonts w:ascii="Arial" w:hAnsi="Arial"/>
        <w:i/>
        <w:color w:val="606060" w:themeColor="accent3" w:themeTint="FE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FE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60606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">
    <w:name w:val="Grid Table 7 Colorful - Accent 4"/>
    <w:basedOn w:val="6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cd96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e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ef2cb" w:themeFill="accent4" w:themeFillTint="34"/>
        <w:tcBorders/>
      </w:tcPr>
    </w:tblStylePr>
    <w:tblStylePr w:type="band2Horz">
      <w:rPr>
        <w:rFonts w:ascii="Arial" w:hAnsi="Arial"/>
        <w:color w:val="cd96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d96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cd96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cd96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cd96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">
    <w:name w:val="Grid Table 7 Colorful - Accent 5"/>
    <w:basedOn w:val="6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54374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2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2" w:themeFill="accent5" w:themeFillTint="34"/>
        <w:tcBorders/>
      </w:tcPr>
    </w:tblStylePr>
    <w:tblStylePr w:type="band2Horz">
      <w:rPr>
        <w:rFonts w:ascii="Arial" w:hAnsi="Arial"/>
        <w:color w:val="254374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54374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54374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0" w:sz="4" w:space="0"/>
          <w:right w:val="none"/>
        </w:tcBorders>
      </w:tcPr>
    </w:tblStylePr>
    <w:tblStylePr w:type="lastCol">
      <w:rPr>
        <w:rFonts w:ascii="Arial" w:hAnsi="Arial"/>
        <w:i/>
        <w:color w:val="254374" w:themeColor="accent5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254374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">
    <w:name w:val="Grid Table 7 Colorful - Accent 6"/>
    <w:basedOn w:val="6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264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8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8" w:themeFill="accent6" w:themeFillTint="34"/>
        <w:tcBorders/>
      </w:tcPr>
    </w:tblStylePr>
    <w:tblStylePr w:type="band2Horz">
      <w:rPr>
        <w:rFonts w:ascii="Arial" w:hAnsi="Arial"/>
        <w:color w:val="426429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26429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4264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0" w:sz="4" w:space="0"/>
          <w:right w:val="none"/>
        </w:tcBorders>
      </w:tcPr>
    </w:tblStylePr>
    <w:tblStylePr w:type="lastCol">
      <w:rPr>
        <w:rFonts w:ascii="Arial" w:hAnsi="Arial"/>
        <w:i/>
        <w:color w:val="426429" w:themeColor="accent6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4264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">
    <w:name w:val="List Table 1 Light"/>
    <w:basedOn w:val="6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">
    <w:name w:val="List Table 1 Light - Accent 1"/>
    <w:basedOn w:val="6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5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5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">
    <w:name w:val="List Table 1 Light - Accent 2"/>
    <w:basedOn w:val="6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">
    <w:name w:val="List Table 1 Light - Accent 3"/>
    <w:basedOn w:val="6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">
    <w:name w:val="List Table 1 Light - Accent 4"/>
    <w:basedOn w:val="6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9">
    <w:name w:val="List Table 1 Light - Accent 5"/>
    <w:basedOn w:val="6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cf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cf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0">
    <w:name w:val="List Table 1 Light - Accent 6"/>
    <w:basedOn w:val="6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beb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b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1">
    <w:name w:val="List Table 2"/>
    <w:basedOn w:val="6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2">
    <w:name w:val="List Table 2 - Accent 1"/>
    <w:basedOn w:val="6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5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5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3">
    <w:name w:val="List Table 2 - Accent 2"/>
    <w:basedOn w:val="6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4">
    <w:name w:val="List Table 2 - Accent 3"/>
    <w:basedOn w:val="6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5">
    <w:name w:val="List Table 2 - Accent 4"/>
    <w:basedOn w:val="6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6">
    <w:name w:val="List Table 2 - Accent 5"/>
    <w:basedOn w:val="6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cf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cf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7">
    <w:name w:val="List Table 2 - Accent 6"/>
    <w:basedOn w:val="6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b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b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8">
    <w:name w:val="List Table 3"/>
    <w:basedOn w:val="6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9">
    <w:name w:val="List Table 3 - Accent 1"/>
    <w:basedOn w:val="6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0">
    <w:name w:val="List Table 3 - Accent 2"/>
    <w:basedOn w:val="6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18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1">
    <w:name w:val="List Table 3 - Accent 3"/>
    <w:basedOn w:val="6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2">
    <w:name w:val="List Table 3 - Accent 4"/>
    <w:basedOn w:val="6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864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3">
    <w:name w:val="List Table 3 - Accent 5"/>
    <w:basedOn w:val="6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bdb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4">
    <w:name w:val="List Table 3 - Accent 6"/>
    <w:basedOn w:val="6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ad08f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5">
    <w:name w:val="List Table 4"/>
    <w:basedOn w:val="6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6">
    <w:name w:val="List Table 4 - Accent 1"/>
    <w:basedOn w:val="6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5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5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7">
    <w:name w:val="List Table 4 - Accent 2"/>
    <w:basedOn w:val="6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8">
    <w:name w:val="List Table 4 - Accent 3"/>
    <w:basedOn w:val="6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9">
    <w:name w:val="List Table 4 - Accent 4"/>
    <w:basedOn w:val="6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0">
    <w:name w:val="List Table 4 - Accent 5"/>
    <w:basedOn w:val="6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cf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cf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1">
    <w:name w:val="List Table 4 - Accent 6"/>
    <w:basedOn w:val="6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b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b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2">
    <w:name w:val="List Table 5 Dark"/>
    <w:basedOn w:val="6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33">
    <w:name w:val="List Table 5 Dark - Accent 1"/>
    <w:basedOn w:val="6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5b9bd5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34">
    <w:name w:val="List Table 5 Dark - Accent 2"/>
    <w:basedOn w:val="6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4b18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4b1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4b185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4b1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185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35">
    <w:name w:val="List Table 5 Dark - Accent 3"/>
    <w:basedOn w:val="6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9c9c9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36">
    <w:name w:val="List Table 5 Dark - Accent 4"/>
    <w:basedOn w:val="6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ffd864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ffd864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ffd864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ffd864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864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37">
    <w:name w:val="List Table 5 Dark - Accent 5"/>
    <w:basedOn w:val="6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8eabdb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8eab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8eabdb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8eab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bdb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38">
    <w:name w:val="List Table 5 Dark - Accent 6"/>
    <w:basedOn w:val="6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aad08f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aad0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aad08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aad0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ad08f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39">
    <w:name w:val="List Table 6 Colorful"/>
    <w:basedOn w:val="6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0">
    <w:name w:val="List Table 6 Colorful - Accent 1"/>
    <w:basedOn w:val="6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5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5e6f4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d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d8d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45d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d8d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1">
    <w:name w:val="List Table 6 Colorful - Accent 2"/>
    <w:basedOn w:val="6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957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957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957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95712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2">
    <w:name w:val="List Table 6 Colorful - Accent 3"/>
    <w:basedOn w:val="6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57575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57575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57575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57575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3">
    <w:name w:val="List Table 6 Colorful - Accent 4"/>
    <w:basedOn w:val="6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d96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d96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cd96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d9600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4">
    <w:name w:val="List Table 6 Colorful - Accent 5"/>
    <w:basedOn w:val="6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cf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cfdcf0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35e9e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35e9e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35e9e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35e9e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5">
    <w:name w:val="List Table 6 Colorful - Accent 6"/>
    <w:basedOn w:val="6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b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bd0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f8f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f8f3c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5f8f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f8f3c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6">
    <w:name w:val="List Table 7 Colorful"/>
    <w:basedOn w:val="6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47">
    <w:name w:val="List Table 7 Colorful - Accent 1"/>
    <w:basedOn w:val="6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45d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5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5e6f4" w:themeFill="accent1" w:themeFillTint="40"/>
        <w:tcBorders/>
      </w:tcPr>
    </w:tblStylePr>
    <w:tblStylePr w:type="band2Horz">
      <w:rPr>
        <w:rFonts w:ascii="Arial" w:hAnsi="Arial"/>
        <w:color w:val="245d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45d8d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45d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sz="4" w:space="0"/>
          <w:right w:val="none"/>
        </w:tcBorders>
      </w:tcPr>
    </w:tblStylePr>
    <w:tblStylePr w:type="lastCol">
      <w:rPr>
        <w:rFonts w:ascii="Arial" w:hAnsi="Arial"/>
        <w:i/>
        <w:color w:val="245d8d" w:themeColor="accent1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245d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45d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48">
    <w:name w:val="List Table 7 Colorful - Accent 2"/>
    <w:basedOn w:val="6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957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c957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957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957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c957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c957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957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49">
    <w:name w:val="List Table 7 Colorful - Accent 3"/>
    <w:basedOn w:val="6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57575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98" w:sz="4" w:space="0"/>
          <w:right w:val="none"/>
        </w:tcBorders>
      </w:tcPr>
    </w:tblStylePr>
    <w:tblStylePr w:type="lastCol">
      <w:rPr>
        <w:rFonts w:ascii="Arial" w:hAnsi="Arial"/>
        <w:i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50">
    <w:name w:val="List Table 7 Colorful - Accent 4"/>
    <w:basedOn w:val="6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cd96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cd96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d96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cd96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cd96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cd96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d96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51">
    <w:name w:val="List Table 7 Colorful - Accent 5"/>
    <w:basedOn w:val="6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35e9e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cf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cfdcf0" w:themeFill="accent5" w:themeFillTint="40"/>
        <w:tcBorders/>
      </w:tcPr>
    </w:tblStylePr>
    <w:tblStylePr w:type="band2Horz">
      <w:rPr>
        <w:rFonts w:ascii="Arial" w:hAnsi="Arial"/>
        <w:color w:val="335e9e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35e9e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35e9e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A" w:sz="4" w:space="0"/>
          <w:right w:val="none"/>
        </w:tcBorders>
      </w:tcPr>
    </w:tblStylePr>
    <w:tblStylePr w:type="lastCol">
      <w:rPr>
        <w:rFonts w:ascii="Arial" w:hAnsi="Arial"/>
        <w:i/>
        <w:color w:val="335e9e" w:themeColor="accent5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335e9e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35e9e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52">
    <w:name w:val="List Table 7 Colorful - Accent 6"/>
    <w:basedOn w:val="6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5f8f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b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bd0" w:themeFill="accent6" w:themeFillTint="40"/>
        <w:tcBorders/>
      </w:tcPr>
    </w:tblStylePr>
    <w:tblStylePr w:type="band2Horz">
      <w:rPr>
        <w:rFonts w:ascii="Arial" w:hAnsi="Arial"/>
        <w:color w:val="5f8f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f8f3c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5f8f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8" w:sz="4" w:space="0"/>
          <w:right w:val="none"/>
        </w:tcBorders>
      </w:tcPr>
    </w:tblStylePr>
    <w:tblStylePr w:type="lastCol">
      <w:rPr>
        <w:rFonts w:ascii="Arial" w:hAnsi="Arial"/>
        <w:i/>
        <w:color w:val="5f8f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5f8f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5f8f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53">
    <w:name w:val="Lined - Accent"/>
    <w:basedOn w:val="61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4">
    <w:name w:val="Lined - Accent 1"/>
    <w:basedOn w:val="61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1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1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7a4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7a4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7a4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7a4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5">
    <w:name w:val="Lined - Accent 2"/>
    <w:basedOn w:val="61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5d6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5d6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1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1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1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1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6">
    <w:name w:val="Lined - Accent 3"/>
    <w:basedOn w:val="61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7">
    <w:name w:val="Lined - Accent 4"/>
    <w:basedOn w:val="61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e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e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864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864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864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864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8">
    <w:name w:val="Lined - Accent 5"/>
    <w:basedOn w:val="61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2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2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9">
    <w:name w:val="Lined - Accent 6"/>
    <w:basedOn w:val="61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8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8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0">
    <w:name w:val="Bordered &amp; Lined - Accent"/>
    <w:basedOn w:val="61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1">
    <w:name w:val="Bordered &amp; Lined - Accent 1"/>
    <w:basedOn w:val="61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1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1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7a4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7a4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7a4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7a4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2">
    <w:name w:val="Bordered &amp; Lined - Accent 2"/>
    <w:basedOn w:val="61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5d6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5d6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1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1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1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1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3">
    <w:name w:val="Bordered &amp; Lined - Accent 3"/>
    <w:basedOn w:val="61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4">
    <w:name w:val="Bordered &amp; Lined - Accent 4"/>
    <w:basedOn w:val="61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e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e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864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864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864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864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5">
    <w:name w:val="Bordered &amp; Lined - Accent 5"/>
    <w:basedOn w:val="61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2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2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6">
    <w:name w:val="Bordered &amp; Lined - Accent 6"/>
    <w:basedOn w:val="61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8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8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7">
    <w:name w:val="Bordered"/>
    <w:basedOn w:val="6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8">
    <w:name w:val="Bordered - Accent 1"/>
    <w:basedOn w:val="6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9">
    <w:name w:val="Bordered - Accent 2"/>
    <w:basedOn w:val="6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0">
    <w:name w:val="Bordered - Accent 3"/>
    <w:basedOn w:val="6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1">
    <w:name w:val="Bordered - Accent 4"/>
    <w:basedOn w:val="6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2">
    <w:name w:val="Bordered - Accent 5"/>
    <w:basedOn w:val="6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3">
    <w:name w:val="Bordered - Accent 6"/>
    <w:basedOn w:val="6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character" w:styleId="174">
    <w:name w:val="Hyperlink"/>
    <w:uiPriority w:val="99"/>
    <w:unhideWhenUsed/>
    <w:pPr>
      <w:pBdr/>
      <w:spacing/>
      <w:ind/>
    </w:pPr>
    <w:rPr>
      <w:color w:val="0000ff" w:themeColor="hyperlink"/>
      <w:u w:val="single"/>
    </w:rPr>
  </w:style>
  <w:style w:type="paragraph" w:styleId="175">
    <w:name w:val="footnote text"/>
    <w:basedOn w:val="617"/>
    <w:link w:val="176"/>
    <w:uiPriority w:val="99"/>
    <w:semiHidden/>
    <w:unhideWhenUsed/>
    <w:pPr>
      <w:pBdr/>
      <w:spacing w:after="40" w:line="240" w:lineRule="auto"/>
      <w:ind/>
    </w:pPr>
    <w:rPr>
      <w:sz w:val="18"/>
    </w:rPr>
  </w:style>
  <w:style w:type="character" w:styleId="176">
    <w:name w:val="Footnote Text Char"/>
    <w:link w:val="175"/>
    <w:uiPriority w:val="99"/>
    <w:pPr>
      <w:pBdr/>
      <w:spacing/>
      <w:ind/>
    </w:pPr>
    <w:rPr>
      <w:sz w:val="18"/>
    </w:rPr>
  </w:style>
  <w:style w:type="character" w:styleId="177">
    <w:name w:val="footnote reference"/>
    <w:basedOn w:val="11"/>
    <w:uiPriority w:val="99"/>
    <w:unhideWhenUsed/>
    <w:pPr>
      <w:pBdr/>
      <w:spacing/>
      <w:ind/>
    </w:pPr>
    <w:rPr>
      <w:vertAlign w:val="superscript"/>
    </w:rPr>
  </w:style>
  <w:style w:type="paragraph" w:styleId="178">
    <w:name w:val="endnote text"/>
    <w:basedOn w:val="617"/>
    <w:link w:val="179"/>
    <w:uiPriority w:val="99"/>
    <w:semiHidden/>
    <w:unhideWhenUsed/>
    <w:pPr>
      <w:pBdr/>
      <w:spacing w:after="0" w:line="240" w:lineRule="auto"/>
      <w:ind/>
    </w:pPr>
    <w:rPr>
      <w:sz w:val="20"/>
    </w:rPr>
  </w:style>
  <w:style w:type="character" w:styleId="179">
    <w:name w:val="Endnote Text Char"/>
    <w:link w:val="178"/>
    <w:uiPriority w:val="99"/>
    <w:pPr>
      <w:pBdr/>
      <w:spacing/>
      <w:ind/>
    </w:pPr>
    <w:rPr>
      <w:sz w:val="20"/>
    </w:rPr>
  </w:style>
  <w:style w:type="character" w:styleId="180">
    <w:name w:val="endnote reference"/>
    <w:basedOn w:val="11"/>
    <w:uiPriority w:val="99"/>
    <w:semiHidden/>
    <w:unhideWhenUsed/>
    <w:pPr>
      <w:pBdr/>
      <w:spacing/>
      <w:ind/>
    </w:pPr>
    <w:rPr>
      <w:vertAlign w:val="superscript"/>
    </w:rPr>
  </w:style>
  <w:style w:type="paragraph" w:styleId="181">
    <w:name w:val="toc 1"/>
    <w:basedOn w:val="617"/>
    <w:next w:val="617"/>
    <w:uiPriority w:val="39"/>
    <w:unhideWhenUsed/>
    <w:pPr>
      <w:pBdr/>
      <w:spacing w:after="57"/>
      <w:ind w:right="0" w:firstLine="0" w:left="0"/>
    </w:pPr>
  </w:style>
  <w:style w:type="paragraph" w:styleId="182">
    <w:name w:val="toc 2"/>
    <w:basedOn w:val="617"/>
    <w:next w:val="617"/>
    <w:uiPriority w:val="39"/>
    <w:unhideWhenUsed/>
    <w:pPr>
      <w:pBdr/>
      <w:spacing w:after="57"/>
      <w:ind w:right="0" w:firstLine="0" w:left="283"/>
    </w:pPr>
  </w:style>
  <w:style w:type="paragraph" w:styleId="183">
    <w:name w:val="toc 3"/>
    <w:basedOn w:val="617"/>
    <w:next w:val="617"/>
    <w:uiPriority w:val="39"/>
    <w:unhideWhenUsed/>
    <w:pPr>
      <w:pBdr/>
      <w:spacing w:after="57"/>
      <w:ind w:right="0" w:firstLine="0" w:left="567"/>
    </w:pPr>
  </w:style>
  <w:style w:type="paragraph" w:styleId="184">
    <w:name w:val="toc 4"/>
    <w:basedOn w:val="617"/>
    <w:next w:val="617"/>
    <w:uiPriority w:val="39"/>
    <w:unhideWhenUsed/>
    <w:pPr>
      <w:pBdr/>
      <w:spacing w:after="57"/>
      <w:ind w:right="0" w:firstLine="0" w:left="850"/>
    </w:pPr>
  </w:style>
  <w:style w:type="paragraph" w:styleId="185">
    <w:name w:val="toc 5"/>
    <w:basedOn w:val="617"/>
    <w:next w:val="617"/>
    <w:uiPriority w:val="39"/>
    <w:unhideWhenUsed/>
    <w:pPr>
      <w:pBdr/>
      <w:spacing w:after="57"/>
      <w:ind w:right="0" w:firstLine="0" w:left="1134"/>
    </w:pPr>
  </w:style>
  <w:style w:type="paragraph" w:styleId="186">
    <w:name w:val="toc 6"/>
    <w:basedOn w:val="617"/>
    <w:next w:val="617"/>
    <w:uiPriority w:val="39"/>
    <w:unhideWhenUsed/>
    <w:pPr>
      <w:pBdr/>
      <w:spacing w:after="57"/>
      <w:ind w:right="0" w:firstLine="0" w:left="1417"/>
    </w:pPr>
  </w:style>
  <w:style w:type="paragraph" w:styleId="187">
    <w:name w:val="toc 7"/>
    <w:basedOn w:val="617"/>
    <w:next w:val="617"/>
    <w:uiPriority w:val="39"/>
    <w:unhideWhenUsed/>
    <w:pPr>
      <w:pBdr/>
      <w:spacing w:after="57"/>
      <w:ind w:right="0" w:firstLine="0" w:left="1701"/>
    </w:pPr>
  </w:style>
  <w:style w:type="paragraph" w:styleId="188">
    <w:name w:val="toc 8"/>
    <w:basedOn w:val="617"/>
    <w:next w:val="617"/>
    <w:uiPriority w:val="39"/>
    <w:unhideWhenUsed/>
    <w:pPr>
      <w:pBdr/>
      <w:spacing w:after="57"/>
      <w:ind w:right="0" w:firstLine="0" w:left="1984"/>
    </w:pPr>
  </w:style>
  <w:style w:type="paragraph" w:styleId="189">
    <w:name w:val="toc 9"/>
    <w:basedOn w:val="617"/>
    <w:next w:val="617"/>
    <w:uiPriority w:val="39"/>
    <w:unhideWhenUsed/>
    <w:pPr>
      <w:pBdr/>
      <w:spacing w:after="57"/>
      <w:ind w:right="0" w:firstLine="0" w:left="2268"/>
    </w:pPr>
  </w:style>
  <w:style w:type="paragraph" w:styleId="190">
    <w:name w:val="TOC Heading"/>
    <w:uiPriority w:val="39"/>
    <w:unhideWhenUsed/>
    <w:pPr>
      <w:pBdr/>
      <w:spacing/>
      <w:ind/>
    </w:pPr>
  </w:style>
  <w:style w:type="paragraph" w:styleId="191">
    <w:name w:val="table of figures"/>
    <w:basedOn w:val="617"/>
    <w:next w:val="617"/>
    <w:uiPriority w:val="99"/>
    <w:unhideWhenUsed/>
    <w:pPr>
      <w:pBdr/>
      <w:spacing w:after="0" w:afterAutospacing="0"/>
      <w:ind/>
    </w:pPr>
  </w:style>
  <w:style w:type="paragraph" w:styleId="617" w:default="1">
    <w:name w:val="Normal"/>
    <w:qFormat/>
    <w:pPr>
      <w:pBdr/>
      <w:spacing/>
      <w:ind/>
    </w:pPr>
  </w:style>
  <w:style w:type="table" w:styleId="618" w:default="1">
    <w:name w:val="Normal Table"/>
    <w:uiPriority w:val="99"/>
    <w:semiHidden/>
    <w:unhideWhenUsed/>
    <w:pPr>
      <w:pBdr/>
      <w:spacing/>
      <w:ind/>
    </w:pPr>
    <w:tblPr>
      <w:tblInd w:w="0" w:type="dxa"/>
      <w:tblBorders/>
      <w:tblCellMar>
        <w:left w:w="108" w:type="dxa"/>
        <w:top w:w="0" w:type="dxa"/>
        <w:right w:w="108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619" w:default="1">
    <w:name w:val="No List"/>
    <w:uiPriority w:val="99"/>
    <w:semiHidden/>
    <w:unhideWhenUsed/>
    <w:pPr>
      <w:pBdr/>
      <w:spacing/>
      <w:ind/>
    </w:pPr>
  </w:style>
  <w:style w:type="paragraph" w:styleId="620">
    <w:name w:val="No Spacing"/>
    <w:basedOn w:val="617"/>
    <w:uiPriority w:val="1"/>
    <w:qFormat/>
    <w:pPr>
      <w:pBdr/>
      <w:spacing w:after="0" w:line="240" w:lineRule="auto"/>
      <w:ind/>
    </w:pPr>
  </w:style>
  <w:style w:type="paragraph" w:styleId="621">
    <w:name w:val="List Paragraph"/>
    <w:basedOn w:val="617"/>
    <w:uiPriority w:val="34"/>
    <w:qFormat/>
    <w:pPr>
      <w:pBdr/>
      <w:spacing/>
      <w:ind w:left="720"/>
      <w:contextualSpacing w:val="true"/>
    </w:pPr>
  </w:style>
  <w:style w:type="character" w:styleId="626" w:default="1">
    <w:name w:val="Default Paragraph Font"/>
    <w:uiPriority w:val="1"/>
    <w:semiHidden/>
    <w:unhideWhenUsed/>
    <w:pPr>
      <w:pBdr/>
      <w:spacing/>
      <w:ind/>
    </w:p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header" Target="header1.xml" 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_rels/header1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New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 Classic 2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6350" cap="flat" cmpd="sng" algn="ctr">
          <a:solidFill>
            <a:schemeClr val="phClr">
              <a:shade val="95000"/>
              <a:satMod val="105000"/>
            </a:schemeClr>
          </a:solidFill>
        </a:ln>
        <a:ln w="12700" cap="flat" cmpd="sng" algn="ctr">
          <a:solidFill>
            <a:schemeClr val="phClr"/>
          </a:solidFill>
        </a:ln>
        <a:ln w="19050" cap="flat" cmpd="sng" algn="ctr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Application>ONLYOFFICE/7.5.1.23</Application>
  <DocSecurity>0</DocSecurity>
  <HyperlinksChanged>false</HyperlinksChanged>
  <LinksUpToDate>false</LinksUpToDate>
  <ScaleCrop>false</ScaleCrop>
  <SharedDoc>false</SharedDoc>
  <Template>Normal.dotm</Template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cp:revision>1</cp:revision>
  <dcterms:modified xsi:type="dcterms:W3CDTF">2024-02-05T22:48:25Z</dcterms:modified>
</cp:coreProperties>
</file>