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755F" w14:textId="7915E336" w:rsidR="00535A3C" w:rsidRDefault="00BC7F3B" w:rsidP="00535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F3B">
        <w:rPr>
          <w:rFonts w:ascii="Times New Roman" w:hAnsi="Times New Roman" w:cs="Times New Roman"/>
          <w:b/>
          <w:bCs/>
          <w:sz w:val="24"/>
          <w:szCs w:val="24"/>
        </w:rPr>
        <w:t>Documentación del grupo de trabajo</w:t>
      </w:r>
      <w:r w:rsidR="00E733E1">
        <w:rPr>
          <w:rFonts w:ascii="Times New Roman" w:hAnsi="Times New Roman" w:cs="Times New Roman"/>
          <w:b/>
          <w:bCs/>
          <w:sz w:val="24"/>
          <w:szCs w:val="24"/>
        </w:rPr>
        <w:t xml:space="preserve"> Asegurador de calidad</w:t>
      </w:r>
    </w:p>
    <w:p w14:paraId="57BA8D2C" w14:textId="77777777" w:rsidR="00535A3C" w:rsidRDefault="00535A3C" w:rsidP="00535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41A" w14:paraId="7805AD26" w14:textId="77777777" w:rsidTr="00923897">
        <w:tc>
          <w:tcPr>
            <w:tcW w:w="4247" w:type="dxa"/>
          </w:tcPr>
          <w:p w14:paraId="150FACED" w14:textId="4E43C7EB" w:rsidR="0069141A" w:rsidRDefault="0069141A" w:rsidP="00483F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Documento No.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3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640A3E52" w14:textId="6352730D" w:rsidR="0069141A" w:rsidRPr="005650E1" w:rsidRDefault="0069141A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36D7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 xml:space="preserve"> de mayo de 2022</w:t>
            </w:r>
          </w:p>
        </w:tc>
      </w:tr>
      <w:tr w:rsidR="0069141A" w14:paraId="338F0A39" w14:textId="77777777" w:rsidTr="008E4BE6">
        <w:trPr>
          <w:trHeight w:val="848"/>
        </w:trPr>
        <w:tc>
          <w:tcPr>
            <w:tcW w:w="8494" w:type="dxa"/>
            <w:gridSpan w:val="2"/>
          </w:tcPr>
          <w:p w14:paraId="0CD07116" w14:textId="3CC2DC6B" w:rsidR="0069141A" w:rsidRPr="00D437EF" w:rsidRDefault="0069141A" w:rsidP="00BF5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Descripción: </w:t>
            </w:r>
            <w:r w:rsidR="00BF5B7D">
              <w:rPr>
                <w:rFonts w:ascii="Times New Roman" w:hAnsi="Times New Roman" w:cs="Times New Roman"/>
                <w:sz w:val="24"/>
                <w:szCs w:val="24"/>
              </w:rPr>
              <w:t>Primer e</w:t>
            </w:r>
            <w:r w:rsidR="00B7338D">
              <w:rPr>
                <w:rFonts w:ascii="Times New Roman" w:hAnsi="Times New Roman" w:cs="Times New Roman"/>
                <w:sz w:val="24"/>
                <w:szCs w:val="24"/>
              </w:rPr>
              <w:t xml:space="preserve">studio de calidad para el </w:t>
            </w:r>
            <w:r w:rsidR="00BF5B7D">
              <w:rPr>
                <w:rFonts w:ascii="Times New Roman" w:hAnsi="Times New Roman" w:cs="Times New Roman"/>
                <w:sz w:val="24"/>
                <w:szCs w:val="24"/>
              </w:rPr>
              <w:t>software de mastermind.</w:t>
            </w:r>
          </w:p>
        </w:tc>
      </w:tr>
      <w:tr w:rsidR="00535A3C" w14:paraId="1CD63B55" w14:textId="77777777" w:rsidTr="00535A3C">
        <w:tc>
          <w:tcPr>
            <w:tcW w:w="8494" w:type="dxa"/>
            <w:gridSpan w:val="2"/>
          </w:tcPr>
          <w:p w14:paraId="1B86C8E8" w14:textId="54F6440E" w:rsidR="00535A3C" w:rsidRPr="00EC5A64" w:rsidRDefault="0069141A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de duración: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3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EC5A64">
              <w:rPr>
                <w:rFonts w:ascii="Times New Roman" w:hAnsi="Times New Roman" w:cs="Times New Roman"/>
                <w:sz w:val="24"/>
                <w:szCs w:val="24"/>
              </w:rPr>
              <w:t xml:space="preserve">0 min </w:t>
            </w:r>
          </w:p>
        </w:tc>
      </w:tr>
      <w:tr w:rsidR="00535A3C" w14:paraId="105BEDF6" w14:textId="77777777" w:rsidTr="00535A3C">
        <w:tc>
          <w:tcPr>
            <w:tcW w:w="8494" w:type="dxa"/>
            <w:gridSpan w:val="2"/>
          </w:tcPr>
          <w:p w14:paraId="61AEF78E" w14:textId="7CC9AE57" w:rsidR="00535A3C" w:rsidRDefault="0069141A" w:rsidP="00483F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Costo del proyecto:</w:t>
            </w:r>
            <w:r w:rsidR="00EC5A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50 puntos </w:t>
            </w:r>
          </w:p>
        </w:tc>
      </w:tr>
      <w:tr w:rsidR="00535A3C" w14:paraId="6260E1DF" w14:textId="77777777" w:rsidTr="0069141A">
        <w:tc>
          <w:tcPr>
            <w:tcW w:w="8494" w:type="dxa"/>
            <w:gridSpan w:val="2"/>
            <w:vAlign w:val="center"/>
          </w:tcPr>
          <w:p w14:paraId="31C4B502" w14:textId="634508D2" w:rsidR="00535A3C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 de la calidad del producto</w:t>
            </w:r>
          </w:p>
        </w:tc>
      </w:tr>
      <w:tr w:rsidR="0069141A" w14:paraId="7C27FB07" w14:textId="77777777" w:rsidTr="0069141A">
        <w:tc>
          <w:tcPr>
            <w:tcW w:w="4247" w:type="dxa"/>
            <w:vAlign w:val="center"/>
          </w:tcPr>
          <w:p w14:paraId="7D20F67C" w14:textId="50C37680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Cumplimiento</w:t>
            </w:r>
          </w:p>
        </w:tc>
        <w:tc>
          <w:tcPr>
            <w:tcW w:w="4247" w:type="dxa"/>
          </w:tcPr>
          <w:p w14:paraId="39C6012D" w14:textId="562E7C29" w:rsidR="0069141A" w:rsidRPr="00EC5A64" w:rsidRDefault="00EC5A64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cumplió satisfactoriamente los requerimientos</w:t>
            </w:r>
            <w:r w:rsidR="00036D7C">
              <w:rPr>
                <w:rFonts w:ascii="Times New Roman" w:hAnsi="Times New Roman" w:cs="Times New Roman"/>
                <w:sz w:val="24"/>
                <w:szCs w:val="24"/>
              </w:rPr>
              <w:t xml:space="preserve"> del producto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9141A" w14:paraId="334D0DF8" w14:textId="77777777" w:rsidTr="0069141A">
        <w:tc>
          <w:tcPr>
            <w:tcW w:w="4247" w:type="dxa"/>
            <w:vAlign w:val="center"/>
          </w:tcPr>
          <w:p w14:paraId="5DD9409D" w14:textId="69110A9F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Fiabilidad</w:t>
            </w:r>
          </w:p>
        </w:tc>
        <w:tc>
          <w:tcPr>
            <w:tcW w:w="4247" w:type="dxa"/>
          </w:tcPr>
          <w:p w14:paraId="7290AD16" w14:textId="65C4D61F" w:rsidR="0069141A" w:rsidRPr="005650E1" w:rsidRDefault="00036D7C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Gracias a todos los estudios que de errores que se ha realizado el producto final cuenta con una gran fiabilidad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57DFEEAA" w14:textId="77777777" w:rsidTr="0069141A">
        <w:tc>
          <w:tcPr>
            <w:tcW w:w="4247" w:type="dxa"/>
            <w:vAlign w:val="center"/>
          </w:tcPr>
          <w:p w14:paraId="0BD1509D" w14:textId="146BB926" w:rsidR="0069141A" w:rsidRDefault="0069141A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Eficiencia</w:t>
            </w:r>
          </w:p>
        </w:tc>
        <w:tc>
          <w:tcPr>
            <w:tcW w:w="4247" w:type="dxa"/>
          </w:tcPr>
          <w:p w14:paraId="780E4E54" w14:textId="0831A3D6" w:rsidR="0069141A" w:rsidRPr="00D437EF" w:rsidRDefault="00D437EF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036D7C">
              <w:rPr>
                <w:rFonts w:ascii="Times New Roman" w:hAnsi="Times New Roman" w:cs="Times New Roman"/>
                <w:sz w:val="24"/>
                <w:szCs w:val="24"/>
              </w:rPr>
              <w:t>ha utilizado el software necesario y gracias a nuestro grupo de programadores se ha logrado un gran trabajo de eficiencia.</w:t>
            </w:r>
          </w:p>
        </w:tc>
      </w:tr>
      <w:tr w:rsidR="0069141A" w14:paraId="3A4D66C1" w14:textId="77777777" w:rsidTr="0069141A">
        <w:tc>
          <w:tcPr>
            <w:tcW w:w="4247" w:type="dxa"/>
            <w:vAlign w:val="center"/>
          </w:tcPr>
          <w:p w14:paraId="00A98838" w14:textId="70EDF0F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uso</w:t>
            </w:r>
          </w:p>
        </w:tc>
        <w:tc>
          <w:tcPr>
            <w:tcW w:w="4247" w:type="dxa"/>
          </w:tcPr>
          <w:p w14:paraId="02DB836C" w14:textId="6FE7B247" w:rsidR="0069141A" w:rsidRPr="005650E1" w:rsidRDefault="005650E1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cuenta con una interfaz intuitiva y agradable al usuario.</w:t>
            </w:r>
          </w:p>
        </w:tc>
      </w:tr>
      <w:tr w:rsidR="0069141A" w14:paraId="65AE4829" w14:textId="77777777" w:rsidTr="0069141A">
        <w:tc>
          <w:tcPr>
            <w:tcW w:w="4247" w:type="dxa"/>
            <w:vAlign w:val="center"/>
          </w:tcPr>
          <w:p w14:paraId="3324FEB6" w14:textId="4DD409C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mantenimiento</w:t>
            </w:r>
          </w:p>
        </w:tc>
        <w:tc>
          <w:tcPr>
            <w:tcW w:w="4247" w:type="dxa"/>
          </w:tcPr>
          <w:p w14:paraId="2D4C5D91" w14:textId="08CA1B54" w:rsidR="0069141A" w:rsidRPr="00D437EF" w:rsidRDefault="00D437EF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Gracias al gran equipo de tésters, se ha logrado con facilidad localizar las fallas para su mejora</w:t>
            </w:r>
            <w:r w:rsidR="00036D7C">
              <w:rPr>
                <w:rFonts w:ascii="Times New Roman" w:hAnsi="Times New Roman" w:cs="Times New Roman"/>
                <w:sz w:val="24"/>
                <w:szCs w:val="24"/>
              </w:rPr>
              <w:t>, aunque en este punto no se han encontrado ninguna falla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0657DBBF" w14:textId="77777777" w:rsidTr="0069141A">
        <w:tc>
          <w:tcPr>
            <w:tcW w:w="4247" w:type="dxa"/>
            <w:vAlign w:val="center"/>
          </w:tcPr>
          <w:p w14:paraId="237AE564" w14:textId="549B3C02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prueba</w:t>
            </w:r>
          </w:p>
        </w:tc>
        <w:tc>
          <w:tcPr>
            <w:tcW w:w="4247" w:type="dxa"/>
          </w:tcPr>
          <w:p w14:paraId="3CBEFF60" w14:textId="6AD14E46" w:rsidR="0069141A" w:rsidRPr="00D437EF" w:rsidRDefault="00D437EF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es muy intuitivo y además tiene un apartado con sus instrucciones</w:t>
            </w:r>
            <w:r w:rsidR="00036D7C">
              <w:rPr>
                <w:rFonts w:ascii="Times New Roman" w:hAnsi="Times New Roman" w:cs="Times New Roman"/>
                <w:sz w:val="24"/>
                <w:szCs w:val="24"/>
              </w:rPr>
              <w:t xml:space="preserve"> y el manual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4D369B61" w14:textId="77777777" w:rsidTr="0069141A">
        <w:tc>
          <w:tcPr>
            <w:tcW w:w="4247" w:type="dxa"/>
            <w:vAlign w:val="center"/>
          </w:tcPr>
          <w:p w14:paraId="65B3F76D" w14:textId="4A8C433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Portabilidad</w:t>
            </w:r>
          </w:p>
        </w:tc>
        <w:tc>
          <w:tcPr>
            <w:tcW w:w="4247" w:type="dxa"/>
          </w:tcPr>
          <w:p w14:paraId="4427FD8B" w14:textId="5126EEF4" w:rsidR="0069141A" w:rsidRPr="005650E1" w:rsidRDefault="005650E1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portable el programa se puede transportar en un flash.</w:t>
            </w:r>
          </w:p>
        </w:tc>
      </w:tr>
      <w:tr w:rsidR="0069141A" w14:paraId="3BF90859" w14:textId="77777777" w:rsidTr="0069141A">
        <w:tc>
          <w:tcPr>
            <w:tcW w:w="4247" w:type="dxa"/>
            <w:vAlign w:val="center"/>
          </w:tcPr>
          <w:p w14:paraId="3ADB4ACC" w14:textId="3A97B26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interoperación</w:t>
            </w:r>
          </w:p>
        </w:tc>
        <w:tc>
          <w:tcPr>
            <w:tcW w:w="4247" w:type="dxa"/>
          </w:tcPr>
          <w:p w14:paraId="09D142B6" w14:textId="44E3F3CD" w:rsidR="0069141A" w:rsidRPr="00D437EF" w:rsidRDefault="00D437EF" w:rsidP="000A0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lo antes mencionado, el programa cuenta con una variedad de instrucciones por lo que es sencillo de jugar y de entender</w:t>
            </w:r>
            <w:r w:rsidR="00AD4E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35AF7DCF" w14:textId="77777777" w:rsidTr="0069141A">
        <w:tc>
          <w:tcPr>
            <w:tcW w:w="4247" w:type="dxa"/>
            <w:vAlign w:val="center"/>
          </w:tcPr>
          <w:p w14:paraId="783385BB" w14:textId="6AF74F06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auditoría</w:t>
            </w:r>
          </w:p>
        </w:tc>
        <w:tc>
          <w:tcPr>
            <w:tcW w:w="4247" w:type="dxa"/>
          </w:tcPr>
          <w:p w14:paraId="6B9E5F00" w14:textId="7DE101C4" w:rsidR="0069141A" w:rsidRPr="00D437EF" w:rsidRDefault="00D437EF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muy buena facilidad de auditoría debido a su gran facilidad de entendimiento tanto en el programa como en el código.</w:t>
            </w:r>
          </w:p>
        </w:tc>
      </w:tr>
      <w:tr w:rsidR="0069141A" w14:paraId="0F187BFB" w14:textId="77777777" w:rsidTr="0069141A">
        <w:tc>
          <w:tcPr>
            <w:tcW w:w="4247" w:type="dxa"/>
            <w:vAlign w:val="center"/>
          </w:tcPr>
          <w:p w14:paraId="059DB7C2" w14:textId="6FA7A5F6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Normalización de las comunicaciones</w:t>
            </w:r>
          </w:p>
        </w:tc>
        <w:tc>
          <w:tcPr>
            <w:tcW w:w="4247" w:type="dxa"/>
          </w:tcPr>
          <w:p w14:paraId="0E9F44A1" w14:textId="12B8AF41" w:rsidR="0069141A" w:rsidRPr="00807788" w:rsidRDefault="00807788" w:rsidP="00D35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estándares y su diseño </w:t>
            </w:r>
            <w:r w:rsidR="00103194">
              <w:rPr>
                <w:rFonts w:ascii="Times New Roman" w:hAnsi="Times New Roman" w:cs="Times New Roman"/>
                <w:sz w:val="24"/>
                <w:szCs w:val="24"/>
              </w:rPr>
              <w:t>están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muy bien implementado con lo que se requiere en el software</w:t>
            </w:r>
            <w:r w:rsidR="001031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1E0BE6A8" w14:textId="77777777" w:rsidTr="0069141A">
        <w:tc>
          <w:tcPr>
            <w:tcW w:w="4247" w:type="dxa"/>
            <w:vAlign w:val="center"/>
          </w:tcPr>
          <w:p w14:paraId="4FE9154F" w14:textId="79FC02A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Completitud</w:t>
            </w:r>
          </w:p>
        </w:tc>
        <w:tc>
          <w:tcPr>
            <w:tcW w:w="4247" w:type="dxa"/>
          </w:tcPr>
          <w:p w14:paraId="3BE367A5" w14:textId="1EA5057E" w:rsidR="0069141A" w:rsidRPr="005650E1" w:rsidRDefault="00103194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completado al cien por ciento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0290AEE5" w14:textId="77777777" w:rsidTr="0069141A">
        <w:tc>
          <w:tcPr>
            <w:tcW w:w="4247" w:type="dxa"/>
            <w:vAlign w:val="center"/>
          </w:tcPr>
          <w:p w14:paraId="193DB54F" w14:textId="38870AA8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Consistencia</w:t>
            </w:r>
          </w:p>
        </w:tc>
        <w:tc>
          <w:tcPr>
            <w:tcW w:w="4247" w:type="dxa"/>
          </w:tcPr>
          <w:p w14:paraId="6F614B3F" w14:textId="47A717A0" w:rsidR="0069141A" w:rsidRPr="00807788" w:rsidRDefault="00807788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103194">
              <w:rPr>
                <w:rFonts w:ascii="Times New Roman" w:hAnsi="Times New Roman" w:cs="Times New Roman"/>
                <w:sz w:val="24"/>
                <w:szCs w:val="24"/>
              </w:rPr>
              <w:t>documentación tanto hecha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los analistas, tésters y documentadores coincide por lo que el programa se ha realizado con gran consistencia.</w:t>
            </w:r>
          </w:p>
        </w:tc>
      </w:tr>
      <w:tr w:rsidR="0069141A" w14:paraId="3627124F" w14:textId="77777777" w:rsidTr="0069141A">
        <w:tc>
          <w:tcPr>
            <w:tcW w:w="4247" w:type="dxa"/>
            <w:vAlign w:val="center"/>
          </w:tcPr>
          <w:p w14:paraId="5D0921B0" w14:textId="16EF1865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Estandarización datos</w:t>
            </w:r>
          </w:p>
        </w:tc>
        <w:tc>
          <w:tcPr>
            <w:tcW w:w="4247" w:type="dxa"/>
          </w:tcPr>
          <w:p w14:paraId="425E4919" w14:textId="701A9776" w:rsidR="0069141A" w:rsidRPr="003645B5" w:rsidRDefault="00282C5B" w:rsidP="00051252">
            <w:pPr>
              <w:tabs>
                <w:tab w:val="left" w:pos="1188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Cumple con una correcta implementación de</w:t>
            </w:r>
            <w:r w:rsidR="005650E1">
              <w:rPr>
                <w:rFonts w:ascii="Times New Roman" w:hAnsi="Times New Roman" w:cs="Times New Roman"/>
                <w:sz w:val="24"/>
                <w:szCs w:val="24"/>
              </w:rPr>
              <w:t xml:space="preserve"> estructura de datos</w:t>
            </w:r>
            <w:r w:rsidR="000512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260975FE" w14:textId="77777777" w:rsidTr="0069141A">
        <w:tc>
          <w:tcPr>
            <w:tcW w:w="4247" w:type="dxa"/>
            <w:vAlign w:val="center"/>
          </w:tcPr>
          <w:p w14:paraId="2EA0A1C8" w14:textId="7BB8B1C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Tolerancia de errores</w:t>
            </w:r>
          </w:p>
        </w:tc>
        <w:tc>
          <w:tcPr>
            <w:tcW w:w="4247" w:type="dxa"/>
          </w:tcPr>
          <w:p w14:paraId="636B4A2C" w14:textId="01D14C97" w:rsidR="0069141A" w:rsidRPr="00282C5B" w:rsidRDefault="00103194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Actualmente el programa </w:t>
            </w:r>
            <w:r w:rsidR="00250CA4">
              <w:rPr>
                <w:rFonts w:ascii="Times New Roman" w:hAnsi="Times New Roman" w:cs="Times New Roman"/>
                <w:sz w:val="24"/>
                <w:szCs w:val="24"/>
              </w:rPr>
              <w:t>no presenta ningún error</w:t>
            </w:r>
            <w:r w:rsidR="00282C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141A" w14:paraId="701EB0AE" w14:textId="77777777" w:rsidTr="0069141A">
        <w:tc>
          <w:tcPr>
            <w:tcW w:w="4247" w:type="dxa"/>
            <w:vAlign w:val="center"/>
          </w:tcPr>
          <w:p w14:paraId="38B0932F" w14:textId="78DCC8A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Eficiencia en la ejecución</w:t>
            </w:r>
          </w:p>
        </w:tc>
        <w:tc>
          <w:tcPr>
            <w:tcW w:w="4247" w:type="dxa"/>
          </w:tcPr>
          <w:p w14:paraId="690B4338" w14:textId="38D392F9" w:rsidR="0069141A" w:rsidRPr="00807788" w:rsidRDefault="00807788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software no requiere de mucho sistema operativo por lo que su ejecución es rápida y fluida.</w:t>
            </w:r>
          </w:p>
        </w:tc>
      </w:tr>
      <w:tr w:rsidR="0069141A" w14:paraId="4212D062" w14:textId="77777777" w:rsidTr="0069141A">
        <w:tc>
          <w:tcPr>
            <w:tcW w:w="4247" w:type="dxa"/>
            <w:vAlign w:val="center"/>
          </w:tcPr>
          <w:p w14:paraId="4F79B7CE" w14:textId="59D6EB50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expansión</w:t>
            </w:r>
          </w:p>
        </w:tc>
        <w:tc>
          <w:tcPr>
            <w:tcW w:w="4247" w:type="dxa"/>
          </w:tcPr>
          <w:p w14:paraId="0B8D2D62" w14:textId="4E5660C6" w:rsidR="0069141A" w:rsidRPr="00282C5B" w:rsidRDefault="00282C5B" w:rsidP="00483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de fácil expansión ya que se cuenta con una clase principal el cual se puede añadir varios niveles a futuro</w:t>
            </w:r>
          </w:p>
        </w:tc>
      </w:tr>
      <w:tr w:rsidR="0069141A" w14:paraId="312963DC" w14:textId="77777777" w:rsidTr="0069141A">
        <w:tc>
          <w:tcPr>
            <w:tcW w:w="4247" w:type="dxa"/>
            <w:vAlign w:val="center"/>
          </w:tcPr>
          <w:p w14:paraId="6A700795" w14:textId="5FF6374D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Independencia del hardware</w:t>
            </w:r>
          </w:p>
        </w:tc>
        <w:tc>
          <w:tcPr>
            <w:tcW w:w="4247" w:type="dxa"/>
          </w:tcPr>
          <w:p w14:paraId="66DFC22F" w14:textId="1E983C1A" w:rsidR="0069141A" w:rsidRPr="00282C5B" w:rsidRDefault="00282C5B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software </w:t>
            </w:r>
            <w:r w:rsidR="00250CA4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diseñado para usarse en Windows 10 específicamente en .NET 5</w:t>
            </w:r>
          </w:p>
        </w:tc>
      </w:tr>
      <w:tr w:rsidR="0069141A" w14:paraId="59C5EB76" w14:textId="77777777" w:rsidTr="0069141A">
        <w:tc>
          <w:tcPr>
            <w:tcW w:w="4247" w:type="dxa"/>
            <w:vAlign w:val="center"/>
          </w:tcPr>
          <w:p w14:paraId="2AAD938E" w14:textId="0B29FC67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Instrumentación</w:t>
            </w:r>
          </w:p>
        </w:tc>
        <w:tc>
          <w:tcPr>
            <w:tcW w:w="4247" w:type="dxa"/>
          </w:tcPr>
          <w:p w14:paraId="60027817" w14:textId="491D9B4F" w:rsidR="0069141A" w:rsidRPr="00282C5B" w:rsidRDefault="00282C5B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da una correcta validación de los datos y presenta mensajes de error al momento de encontrarlos.</w:t>
            </w:r>
          </w:p>
        </w:tc>
      </w:tr>
      <w:tr w:rsidR="0069141A" w14:paraId="07E32918" w14:textId="77777777" w:rsidTr="0069141A">
        <w:tc>
          <w:tcPr>
            <w:tcW w:w="4247" w:type="dxa"/>
            <w:vAlign w:val="center"/>
          </w:tcPr>
          <w:p w14:paraId="5E72243E" w14:textId="7BA3B57B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Modularidad</w:t>
            </w:r>
          </w:p>
        </w:tc>
        <w:tc>
          <w:tcPr>
            <w:tcW w:w="4247" w:type="dxa"/>
          </w:tcPr>
          <w:p w14:paraId="5BE55462" w14:textId="3A4467FF" w:rsidR="0069141A" w:rsidRPr="00807788" w:rsidRDefault="00807788" w:rsidP="00051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necesitan pocos recursos para jugarlo.</w:t>
            </w:r>
          </w:p>
        </w:tc>
      </w:tr>
      <w:tr w:rsidR="0069141A" w14:paraId="17A2D319" w14:textId="77777777" w:rsidTr="0069141A">
        <w:tc>
          <w:tcPr>
            <w:tcW w:w="4247" w:type="dxa"/>
            <w:vAlign w:val="center"/>
          </w:tcPr>
          <w:p w14:paraId="013F61A2" w14:textId="2826E1C9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operación</w:t>
            </w:r>
          </w:p>
        </w:tc>
        <w:tc>
          <w:tcPr>
            <w:tcW w:w="4247" w:type="dxa"/>
          </w:tcPr>
          <w:p w14:paraId="77912E1C" w14:textId="4113E15E" w:rsidR="0069141A" w:rsidRPr="003645B5" w:rsidRDefault="00807788" w:rsidP="00483F2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Pasos sencillos pata la instalación y el uso de juego</w:t>
            </w:r>
            <w:r w:rsidR="00051252" w:rsidRPr="000512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6503C2A5" w14:textId="77777777" w:rsidTr="0069141A">
        <w:tc>
          <w:tcPr>
            <w:tcW w:w="4247" w:type="dxa"/>
            <w:vAlign w:val="center"/>
          </w:tcPr>
          <w:p w14:paraId="34FFE8F1" w14:textId="0880A703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Seguridad</w:t>
            </w:r>
          </w:p>
        </w:tc>
        <w:tc>
          <w:tcPr>
            <w:tcW w:w="4247" w:type="dxa"/>
          </w:tcPr>
          <w:p w14:paraId="589847B5" w14:textId="5D76DE27" w:rsidR="0069141A" w:rsidRPr="003645B5" w:rsidRDefault="00282C5B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no tener datos personales no presenta un riesgo como tal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0325CA29" w14:textId="77777777" w:rsidTr="0069141A">
        <w:tc>
          <w:tcPr>
            <w:tcW w:w="4247" w:type="dxa"/>
            <w:vAlign w:val="center"/>
          </w:tcPr>
          <w:p w14:paraId="145EAD4D" w14:textId="38DBC9BB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 documentación</w:t>
            </w:r>
          </w:p>
        </w:tc>
        <w:tc>
          <w:tcPr>
            <w:tcW w:w="4247" w:type="dxa"/>
          </w:tcPr>
          <w:p w14:paraId="0F2B1733" w14:textId="7AB03ECB" w:rsidR="0069141A" w:rsidRPr="003645B5" w:rsidRDefault="00807788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Gracias al gran trabajo de los documentadores el programa se ha llevado a cabo con una gran documentación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04452775" w14:textId="77777777" w:rsidTr="0069141A">
        <w:tc>
          <w:tcPr>
            <w:tcW w:w="4247" w:type="dxa"/>
            <w:vAlign w:val="center"/>
          </w:tcPr>
          <w:p w14:paraId="6AB26846" w14:textId="40DA03D4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Simplicidad</w:t>
            </w:r>
          </w:p>
        </w:tc>
        <w:tc>
          <w:tcPr>
            <w:tcW w:w="4247" w:type="dxa"/>
          </w:tcPr>
          <w:p w14:paraId="595746D4" w14:textId="72688267" w:rsidR="0069141A" w:rsidRPr="003645B5" w:rsidRDefault="00D437EF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viene con su guía de instrucción dentro del juego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69141A" w14:paraId="44655768" w14:textId="77777777" w:rsidTr="0069141A">
        <w:tc>
          <w:tcPr>
            <w:tcW w:w="4247" w:type="dxa"/>
            <w:vAlign w:val="center"/>
          </w:tcPr>
          <w:p w14:paraId="4CE5CBDC" w14:textId="20766FEF" w:rsidR="0069141A" w:rsidRDefault="003645B5" w:rsidP="00691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Facilidad de trazo</w:t>
            </w:r>
          </w:p>
        </w:tc>
        <w:tc>
          <w:tcPr>
            <w:tcW w:w="4247" w:type="dxa"/>
          </w:tcPr>
          <w:p w14:paraId="26CA9290" w14:textId="274170AD" w:rsidR="0069141A" w:rsidRPr="003645B5" w:rsidRDefault="009F470D" w:rsidP="003645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se logra un cumplimento de facilidad de trazo</w:t>
            </w:r>
            <w:r w:rsidR="003645B5" w:rsidRPr="00364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9C0A4E" w14:paraId="323BCDF8" w14:textId="77777777" w:rsidTr="00773949">
        <w:trPr>
          <w:trHeight w:val="1102"/>
        </w:trPr>
        <w:tc>
          <w:tcPr>
            <w:tcW w:w="8494" w:type="dxa"/>
            <w:gridSpan w:val="2"/>
          </w:tcPr>
          <w:p w14:paraId="25A47C28" w14:textId="6A2D9D82" w:rsidR="009C0A4E" w:rsidRPr="00D437EF" w:rsidRDefault="009C0A4E" w:rsidP="00773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 de la calidad del producto</w:t>
            </w:r>
            <w:r w:rsidR="00773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250CA4">
              <w:rPr>
                <w:rFonts w:ascii="Times New Roman" w:hAnsi="Times New Roman" w:cs="Times New Roman"/>
                <w:sz w:val="24"/>
                <w:szCs w:val="24"/>
              </w:rPr>
              <w:t xml:space="preserve"> Gracias a todo el trabajo que se ha realizado anteriormente para ver todas las fallas que se ha tenido con este programa nuestro grupo de documentadores ha presentado un producto final impecable y sin fallos en el software, pero no está exento de fallos humanos por lo que se creó el manual para el usuario</w:t>
            </w:r>
            <w:r w:rsidR="00D437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47E3B86" w14:textId="148C6A7A" w:rsidR="00483F2D" w:rsidRDefault="00483F2D" w:rsidP="0048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D84B0" w14:textId="77777777" w:rsidR="009F470D" w:rsidRDefault="009F470D" w:rsidP="0048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470D" w:rsidSect="00535A3C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F"/>
    <w:rsid w:val="00036D7C"/>
    <w:rsid w:val="00051252"/>
    <w:rsid w:val="000A0E88"/>
    <w:rsid w:val="00103194"/>
    <w:rsid w:val="00250CA4"/>
    <w:rsid w:val="00282C5B"/>
    <w:rsid w:val="003645B5"/>
    <w:rsid w:val="00483F2D"/>
    <w:rsid w:val="0052118E"/>
    <w:rsid w:val="00535A3C"/>
    <w:rsid w:val="005650E1"/>
    <w:rsid w:val="005F0741"/>
    <w:rsid w:val="0069141A"/>
    <w:rsid w:val="00720923"/>
    <w:rsid w:val="00773949"/>
    <w:rsid w:val="00807788"/>
    <w:rsid w:val="009C0A4E"/>
    <w:rsid w:val="009F470D"/>
    <w:rsid w:val="00AD4E08"/>
    <w:rsid w:val="00B15A62"/>
    <w:rsid w:val="00B7338D"/>
    <w:rsid w:val="00BB433E"/>
    <w:rsid w:val="00BC7F3B"/>
    <w:rsid w:val="00BF5B7D"/>
    <w:rsid w:val="00D358BE"/>
    <w:rsid w:val="00D437EF"/>
    <w:rsid w:val="00E733E1"/>
    <w:rsid w:val="00EA365F"/>
    <w:rsid w:val="00E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EF78"/>
  <w15:chartTrackingRefBased/>
  <w15:docId w15:val="{10AD4AA9-6023-4962-8513-DF3924D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5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492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Esteban Marcelo Placencia</cp:lastModifiedBy>
  <cp:revision>4</cp:revision>
  <dcterms:created xsi:type="dcterms:W3CDTF">2022-05-31T19:57:00Z</dcterms:created>
  <dcterms:modified xsi:type="dcterms:W3CDTF">2022-05-31T20:05:00Z</dcterms:modified>
</cp:coreProperties>
</file>