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1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00" w:type="dxa"/>
        </w:tblCellMar>
        <w:tblLook w:val="0000" w:noHBand="0" w:noVBand="0" w:firstColumn="0" w:lastRow="0" w:lastColumn="0" w:firstRow="0"/>
      </w:tblPr>
      <w:tblGrid>
        <w:gridCol w:w="6499"/>
        <w:gridCol w:w="4013"/>
      </w:tblGrid>
      <w:tr>
        <w:trPr/>
        <w:tc>
          <w:tcPr>
            <w:tcW w:w="6499" w:type="dxa"/>
            <w:tcBorders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40"/>
                <w:szCs w:val="40"/>
              </w:rPr>
              <w:t>JUSTIN TRAILLE</w:t>
            </w:r>
          </w:p>
          <w:p>
            <w:pPr>
              <w:pStyle w:val="Normal"/>
              <w:spacing w:before="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  <w:sz w:val="24"/>
                <w:szCs w:val="24"/>
              </w:rPr>
              <w:t>Cloud Software Engineer</w:t>
            </w:r>
          </w:p>
          <w:p>
            <w:pPr>
              <w:pStyle w:val="Normal"/>
              <w:spacing w:before="0" w:after="200"/>
              <w:rPr>
                <w:rFonts w:ascii="Calibri" w:hAnsi="Calibri" w:eastAsia="Calibri" w:cs="Calibri"/>
                <w:color w:val="595959"/>
                <w:sz w:val="17"/>
                <w:szCs w:val="17"/>
              </w:rPr>
            </w:pPr>
            <w:r>
              <w:rPr>
                <w:rFonts w:eastAsia="Calibri" w:cs="Calibri" w:ascii="Calibri" w:hAnsi="Calibri"/>
                <w:color w:val="595959"/>
                <w:sz w:val="17"/>
                <w:szCs w:val="17"/>
              </w:rPr>
              <w:t>(404) 561-8686   |   jtraille07@gmail.com   |   ablackcloudapp.com   |   Atlanta, GA</w:t>
            </w:r>
          </w:p>
          <w:p>
            <w:pPr>
              <w:pStyle w:val="Normal"/>
              <w:spacing w:before="0" w:after="200"/>
              <w:rPr/>
            </w:pPr>
            <w:hyperlink r:id="rId2">
              <w:r>
                <w:rPr>
                  <w:rStyle w:val="Hyperlink"/>
                </w:rPr>
                <w:t xml:space="preserve">linkedin.com/in/justin-traille-b9a1708a </w:t>
              </w:r>
            </w:hyperlink>
            <w:r>
              <w:rPr/>
              <w:t xml:space="preserve">|  </w:t>
            </w:r>
            <w:hyperlink r:id="rId3">
              <w:r>
                <w:rPr>
                  <w:rStyle w:val="Style3"/>
                  <w:rFonts w:eastAsia="Calibri" w:cs="Calibri" w:ascii="Calibri" w:hAnsi="Calibri"/>
                  <w:color w:val="2E74B5"/>
                  <w:sz w:val="16"/>
                  <w:szCs w:val="16"/>
                  <w:u w:val="single"/>
                </w:rPr>
                <w:t>github.com/TheTraille18</w:t>
              </w:r>
            </w:hyperlink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PROFESSIONAL SUMMARY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PROFESSIONAL EXPERIENCE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Cloud Software Engineer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Atos (Cloudreach)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11/2021 - 06/2026  |  Remote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Atos Client: Blackstone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01/2022 - 04/2023  |  Remote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Atos Client: The Options Clearing Corporation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06/2023 - 06/2024  |  Remote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Atos Client: Capital One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11/2024 - 06/2025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Atos Client: Mayo Clinic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03/2026 - 05/2026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</w:rPr>
              <w:t>Internal Innovation Initiative - AI Driven Incident Response Platform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PREVIOUS EXPERIENCE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Kapsch TrafficCom (Nov 2015- Nov 2021)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Logical Systems Inc. (Mar 2012- Jul 2015)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CERTIFICATIONS</w:t>
            </w:r>
          </w:p>
        </w:tc>
        <w:tc>
          <w:tcPr>
            <w:tcW w:w="4013" w:type="dxa"/>
            <w:tcBorders/>
            <w:tcMar>
              <w:start w:w="200" w:type="dxa"/>
              <w:end w:w="0" w:type="dxa"/>
            </w:tcMar>
          </w:tcPr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KEY ACHIEVEMENTS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19"/>
                <w:szCs w:val="19"/>
              </w:rPr>
              <w:t>Streamlined Incident Response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19"/>
                <w:szCs w:val="19"/>
              </w:rPr>
              <w:t>Database Migration Success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19"/>
                <w:szCs w:val="19"/>
              </w:rPr>
              <w:t>Enhanced Workflow Efficiency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19"/>
                <w:szCs w:val="19"/>
              </w:rPr>
              <w:t>Boosted Platform Engagement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TECHNICAL SKILLS</w:t>
            </w:r>
          </w:p>
          <w:p>
            <w:pPr>
              <w:pStyle w:val="Normal"/>
              <w:spacing w:before="160" w:after="60"/>
              <w:rPr/>
            </w:pPr>
            <w:r>
              <w:rPr>
                <w:b/>
                <w:bCs/>
                <w:color w:val="2E74B5"/>
                <w:sz w:val="19"/>
                <w:szCs w:val="19"/>
              </w:rPr>
              <w:t>Programming Languages</w:t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  <w:sz w:val="19"/>
                <w:szCs w:val="19"/>
              </w:rPr>
              <w:t>Cloud</w:t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  <w:sz w:val="19"/>
                <w:szCs w:val="19"/>
              </w:rPr>
              <w:t>Infrastructure</w:t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  <w:sz w:val="19"/>
                <w:szCs w:val="19"/>
              </w:rPr>
              <w:t>AI/ML</w:t>
            </w:r>
          </w:p>
          <w:p>
            <w:pPr>
              <w:pStyle w:val="Normal"/>
              <w:spacing w:before="16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E74B5"/>
                <w:sz w:val="19"/>
                <w:szCs w:val="19"/>
              </w:rPr>
              <w:t>Databases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  <w:sz w:val="21"/>
                <w:szCs w:val="21"/>
              </w:rPr>
              <w:t>EDUCATION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Bachelor of Science in Mechatronics Engineering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i/>
                <w:iCs/>
                <w:color w:val="595959"/>
                <w:sz w:val="17"/>
                <w:szCs w:val="17"/>
              </w:rPr>
              <w:t>2007 - 2011  | Marietta, GA</w:t>
            </w:r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/>
              <w:t>AI ENGINEERING PROJECTS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AI Agent-Powered RAG Platform</w:t>
            </w:r>
          </w:p>
          <w:p>
            <w:pPr>
              <w:pStyle w:val="Normal"/>
              <w:spacing w:before="0" w:after="40"/>
              <w:rPr/>
            </w:pPr>
            <w:hyperlink r:id="rId4">
              <w:r>
                <w:rPr>
                  <w:rStyle w:val="Style3"/>
                  <w:rFonts w:eastAsia="Calibri" w:cs="Calibri" w:ascii="Calibri" w:hAnsi="Calibri"/>
                  <w:color w:val="2E74B5"/>
                  <w:sz w:val="16"/>
                  <w:szCs w:val="16"/>
                  <w:u w:val="single"/>
                </w:rPr>
                <w:t>github.com/TheTraille18/jet_rag_ai_project</w:t>
              </w:r>
            </w:hyperlink>
          </w:p>
          <w:p>
            <w:pPr>
              <w:pStyle w:val="Normal"/>
              <w:spacing w:before="160" w:after="20"/>
              <w:rPr>
                <w:rFonts w:ascii="Calibri" w:hAnsi="Calibri" w:eastAsia="Calibri" w:cs="Calibri"/>
                <w:b/>
                <w:bCs/>
                <w:color w:val="1A1A1A"/>
              </w:rPr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CareerPilot AI</w:t>
            </w:r>
          </w:p>
          <w:p>
            <w:pPr>
              <w:pStyle w:val="Normal"/>
              <w:spacing w:before="160" w:after="20"/>
              <w:rPr/>
            </w:pPr>
            <w:r>
              <w:rPr>
                <w:rFonts w:eastAsia="Calibri" w:cs="Calibri" w:ascii="Calibri" w:hAnsi="Calibri"/>
                <w:b/>
                <w:bCs/>
                <w:color w:val="1A1A1A"/>
              </w:rPr>
              <w:t>KubeSentry AI (In Progress)</w:t>
            </w:r>
          </w:p>
          <w:p>
            <w:pPr>
              <w:pStyle w:val="Normal"/>
              <w:spacing w:before="0" w:after="40"/>
              <w:rPr/>
            </w:pPr>
            <w:hyperlink r:id="rId5">
              <w:r>
                <w:rPr>
                  <w:rStyle w:val="Style3"/>
                  <w:rFonts w:eastAsia="Calibri" w:cs="Calibri" w:ascii="Calibri" w:hAnsi="Calibri"/>
                  <w:color w:val="2E74B5"/>
                  <w:sz w:val="16"/>
                  <w:szCs w:val="16"/>
                  <w:u w:val="single"/>
                </w:rPr>
                <w:t>github.com/TheTraille18/kubeSentryAI</w:t>
              </w:r>
            </w:hyperlink>
          </w:p>
          <w:p>
            <w:pPr>
              <w:pStyle w:val="Normal"/>
              <w:pBdr>
                <w:bottom w:val="single" w:sz="6" w:space="4" w:color="1A1A1A"/>
              </w:pBdr>
              <w:spacing w:before="240" w:after="12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864" w:right="864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justin-traille-b9a1708a" TargetMode="External"/><Relationship Id="rId3" Type="http://schemas.openxmlformats.org/officeDocument/2006/relationships/hyperlink" Target="https://github.com/TheTraille18" TargetMode="External"/><Relationship Id="rId4" Type="http://schemas.openxmlformats.org/officeDocument/2006/relationships/hyperlink" Target="https://github.com/TheTraille18/jet_rag_ai_project" TargetMode="External"/><Relationship Id="rId5" Type="http://schemas.openxmlformats.org/officeDocument/2006/relationships/hyperlink" Target="https://github.com/TheTraille18/kubeSentryAI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LibreOffice/25.8.7.3$Linux_X86_64 LibreOffice_project/580$Build-3</Application>
  <AppVersion>15.0000</AppVersion>
  <Pages>2</Pages>
  <Words>1006</Words>
  <Characters>7033</Characters>
  <CharactersWithSpaces>7921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2026-07-20T06:18:00Z</dcterms:created>
  <dc:creator>Un-named</dc:creator>
  <dc:description/>
  <dc:language>en-US</dc:language>
  <cp:lastModifiedBy/>
  <dcterms:modified xsi:type="dcterms:W3CDTF">2026-07-20T12:16:52Z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