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28"/>
          <w:sz-cs w:val="28"/>
          <w:b/>
        </w:rPr>
        <w:t xml:space="preserve"/>
      </w:r>
    </w:p>
    <w:p>
      <w:pPr>
        <w:jc w:val="center"/>
      </w:pPr>
      <w:r>
        <w:rPr>
          <w:rFonts w:ascii="Times" w:hAnsi="Times" w:cs="Times"/>
          <w:sz w:val="21"/>
          <w:sz-cs w:val="21"/>
          <w:color w:val="000000"/>
        </w:rPr>
        <w:t xml:space="preserve">本试卷分第I卷（选择题）和第II卷两部分。第一卷1至4页，第II卷5至8页，共150分。</w:t>
      </w:r>
    </w:p>
    <w:p>
      <w:pPr/>
      <w:r>
        <w:rPr>
          <w:rFonts w:ascii="Times" w:hAnsi="Times" w:cs="Times"/>
          <w:sz w:val="21"/>
          <w:sz-cs w:val="21"/>
          <w:color w:val="000000"/>
        </w:rPr>
        <w:t xml:space="preserve">考生注意：</w:t>
      </w:r>
    </w:p>
    <w:p>
      <w:pPr/>
      <w:r>
        <w:rPr>
          <w:rFonts w:ascii="Times" w:hAnsi="Times" w:cs="Times"/>
          <w:sz w:val="21"/>
          <w:sz-cs w:val="21"/>
          <w:color w:val="000000"/>
        </w:rPr>
        <w:t xml:space="preserve">1.答题前，考试务必将自己的准考证号、姓名填写在答题卡上。考生要认真核对答题卡上粘贴的条形码的“准考证号、姓名、考试科目”与考生本人准考证号、姓名是否一致。</w:t>
      </w:r>
    </w:p>
    <w:p>
      <w:pPr/>
      <w:r>
        <w:rPr>
          <w:rFonts w:ascii="Times" w:hAnsi="Times" w:cs="Times"/>
          <w:sz w:val="21"/>
          <w:sz-cs w:val="21"/>
          <w:color w:val="000000"/>
        </w:rPr>
        <w:t xml:space="preserve">2.第I卷每小题选出答案后，用2B铅笔把答题卡上对应题目的答案标号涂黑，如需改动，用橡皮擦干净后，再选涂其他答案标号。第II卷用黑色墨水签字笔在答题卡书写作答。在试题卷作答，答案无效。</w:t>
      </w:r>
    </w:p>
    <w:p>
      <w:pPr/>
      <w:r>
        <w:rPr>
          <w:rFonts w:ascii="Times" w:hAnsi="Times" w:cs="Times"/>
          <w:sz w:val="21"/>
          <w:sz-cs w:val="21"/>
          <w:color w:val="000000"/>
        </w:rPr>
        <w:t xml:space="preserve">3.考试结束，监考员将试题卷、答题卡一并收回。</w:t>
      </w:r>
    </w:p>
    <w:p>
      <w:pPr/>
      <w:r>
        <w:rPr>
          <w:rFonts w:ascii="Times New Roman" w:hAnsi="Times New Roman" w:cs="Times New Roman"/>
          <w:sz w:val="21"/>
          <w:sz-cs w:val="21"/>
          <w:color w:val="000000"/>
        </w:rPr>
        <w:t xml:space="preserve">第I卷（选择题  共36分）</w:t>
      </w:r>
      <w:r>
        <w:rPr>
          <w:rFonts w:ascii="Times" w:hAnsi="Times" w:cs="Times"/>
          <w:sz w:val="21"/>
          <w:sz-cs w:val="21"/>
          <w:color w:val="000000"/>
        </w:rPr>
        <w:t xml:space="preserve"/>
      </w:r>
    </w:p>
    <w:p>
      <w:pPr/>
      <w:r>
        <w:rPr>
          <w:rFonts w:ascii="Times" w:hAnsi="Times" w:cs="Times"/>
          <w:sz w:val="21"/>
          <w:sz-cs w:val="21"/>
          <w:color w:val="000000"/>
        </w:rPr>
        <w:t xml:space="preserve">本卷共12小题，每小题3分，共36分。在每小题给出的四个选项中，只有一个符合题目要求。</w:t>
      </w:r>
    </w:p>
    <w:p>
      <w:pPr/>
      <w:r>
        <w:rPr>
          <w:rFonts w:ascii="Times" w:hAnsi="Times" w:cs="Times"/>
          <w:sz w:val="21"/>
          <w:sz-cs w:val="21"/>
          <w:color w:val="000000"/>
        </w:rPr>
        <w:t xml:space="preserve">一、（18分，每小题3分）</w:t>
      </w:r>
    </w:p>
    <w:p>
      <w:pPr/>
      <w:r>
        <w:rPr>
          <w:rFonts w:ascii="Times" w:hAnsi="Times" w:cs="Times"/>
          <w:sz w:val="21"/>
          <w:sz-cs w:val="21"/>
          <w:color w:val="000000"/>
        </w:rPr>
        <w:t xml:space="preserve">1.下列词语中，加点的字读音全都正确的一组是</w:t>
      </w:r>
    </w:p>
    <w:p>
      <w:pPr/>
      <w:r>
        <w:rPr>
          <w:rFonts w:ascii="Times" w:hAnsi="Times" w:cs="Times"/>
          <w:sz w:val="21"/>
          <w:sz-cs w:val="21"/>
          <w:color w:val="000000"/>
        </w:rPr>
        <w:t xml:space="preserve">A.谥（shì）号     提（dī）防     花蕊（ruǐ）       歃（chā）血为盟</w:t>
      </w:r>
    </w:p>
    <w:p>
      <w:pPr/>
      <w:r>
        <w:rPr>
          <w:rFonts w:ascii="Times" w:hAnsi="Times" w:cs="Times"/>
          <w:sz w:val="21"/>
          <w:sz-cs w:val="21"/>
          <w:color w:val="000000"/>
        </w:rPr>
        <w:t xml:space="preserve">B.熟稔（rěn）     青荇（xìng）   中（zhōng）肯     锱（zī）铢必较</w:t>
      </w:r>
    </w:p>
    <w:p>
      <w:pPr/>
      <w:r>
        <w:rPr>
          <w:rFonts w:ascii="Times" w:hAnsi="Times" w:cs="Times"/>
          <w:sz w:val="21"/>
          <w:sz-cs w:val="21"/>
          <w:color w:val="000000"/>
        </w:rPr>
        <w:t xml:space="preserve">C.整饬（chì）     优渥（wò）     尺牍（dú）        无色无臭（xiù）</w:t>
      </w:r>
    </w:p>
    <w:p>
      <w:pPr/>
      <w:r>
        <w:rPr>
          <w:rFonts w:ascii="Times" w:hAnsi="Times" w:cs="Times"/>
          <w:sz w:val="21"/>
          <w:sz-cs w:val="21"/>
          <w:color w:val="000000"/>
        </w:rPr>
        <w:t xml:space="preserve">D.监（jiān）生    执拗（niù）    觊（jì）觎        孑（jié）然一身</w:t>
      </w:r>
    </w:p>
    <w:p>
      <w:pPr/>
      <w:r>
        <w:rPr>
          <w:rFonts w:ascii="Times" w:hAnsi="Times" w:cs="Times"/>
          <w:sz w:val="21"/>
          <w:sz-cs w:val="21"/>
          <w:color w:val="000000"/>
        </w:rPr>
        <w:t xml:space="preserve">2.下列词语中，没有错别字的一组是</w:t>
      </w:r>
    </w:p>
    <w:p>
      <w:pPr/>
      <w:r>
        <w:rPr>
          <w:rFonts w:ascii="Times" w:hAnsi="Times" w:cs="Times"/>
          <w:sz w:val="21"/>
          <w:sz-cs w:val="21"/>
          <w:color w:val="000000"/>
        </w:rPr>
        <w:t xml:space="preserve">A.家具    赝品    气概    水乳交融</w:t>
      </w:r>
      <w:r>
        <w:rPr>
          <w:rFonts w:ascii="Times" w:hAnsi="Times" w:cs="Times"/>
          <w:sz w:val="4"/>
          <w:sz-cs w:val="4"/>
          <w:color w:val="FFFFFF"/>
        </w:rPr>
        <w:t xml:space="preserve">[来源:Z,xx,k.Com]</w:t>
      </w:r>
      <w:r>
        <w:rPr>
          <w:rFonts w:ascii="Times" w:hAnsi="Times" w:cs="Times"/>
          <w:sz w:val="21"/>
          <w:sz-cs w:val="21"/>
          <w:color w:val="000000"/>
        </w:rPr>
        <w:t xml:space="preserve"/>
      </w:r>
    </w:p>
    <w:p>
      <w:pPr/>
      <w:r>
        <w:rPr>
          <w:rFonts w:ascii="Times" w:hAnsi="Times" w:cs="Times"/>
          <w:sz w:val="21"/>
          <w:sz-cs w:val="21"/>
          <w:color w:val="000000"/>
        </w:rPr>
        <w:t xml:space="preserve">B.萎靡    帐篷    更叠    暴殄天物</w:t>
      </w:r>
    </w:p>
    <w:p>
      <w:pPr/>
      <w:r>
        <w:rPr>
          <w:rFonts w:ascii="Times" w:hAnsi="Times" w:cs="Times"/>
          <w:sz w:val="21"/>
          <w:sz-cs w:val="21"/>
          <w:color w:val="000000"/>
        </w:rPr>
        <w:t xml:space="preserve">C.国粹    输赢    蛰伏    旁证博引</w:t>
      </w:r>
    </w:p>
    <w:p>
      <w:pPr/>
      <w:r>
        <w:rPr>
          <w:rFonts w:ascii="Times" w:hAnsi="Times" w:cs="Times"/>
          <w:sz w:val="21"/>
          <w:sz-cs w:val="21"/>
          <w:color w:val="000000"/>
        </w:rPr>
        <w:t xml:space="preserve">D.惭怍    诟病    九洲    呕心沥血</w:t>
      </w:r>
    </w:p>
    <w:p>
      <w:pPr/>
      <w:r>
        <w:rPr>
          <w:rFonts w:ascii="Times" w:hAnsi="Times" w:cs="Times"/>
          <w:sz w:val="21"/>
          <w:sz-cs w:val="21"/>
          <w:color w:val="000000"/>
        </w:rPr>
        <w:t xml:space="preserve">3.下列各句中，加点的词语使用恰当的一项是</w:t>
      </w:r>
    </w:p>
    <w:p>
      <w:pPr/>
      <w:r>
        <w:rPr>
          <w:rFonts w:ascii="Times" w:hAnsi="Times" w:cs="Times"/>
          <w:sz w:val="21"/>
          <w:sz-cs w:val="21"/>
          <w:color w:val="000000"/>
        </w:rPr>
        <w:t xml:space="preserve">A.汶川县某领导在灾后重建工作总结会上，如数家珍般介绍了当地连年发生的较大地震灾害的情况。</w:t>
      </w:r>
    </w:p>
    <w:p>
      <w:pPr/>
      <w:r>
        <w:rPr>
          <w:rFonts w:ascii="Times" w:hAnsi="Times" w:cs="Times"/>
          <w:sz w:val="21"/>
          <w:sz-cs w:val="21"/>
          <w:color w:val="000000"/>
        </w:rPr>
        <w:t xml:space="preserve">B.那位著名学者去年在北京大学所作的关于人与自然相互关系的演讲，观点鲜明，切中时弊，真可谓不刊之论啊！</w:t>
      </w:r>
    </w:p>
    <w:p>
      <w:pPr/>
      <w:r>
        <w:rPr>
          <w:rFonts w:ascii="Times" w:hAnsi="Times" w:cs="Times"/>
          <w:sz w:val="21"/>
          <w:sz-cs w:val="21"/>
          <w:color w:val="000000"/>
        </w:rPr>
        <w:t xml:space="preserve">C.无论东方还是西方，婚丧嫁娶，对普通人家来说都不是小事，对皇家而言，就更不同凡响了。</w:t>
      </w:r>
    </w:p>
    <w:p>
      <w:pPr/>
      <w:r>
        <w:rPr>
          <w:rFonts w:ascii="Times" w:hAnsi="Times" w:cs="Times"/>
          <w:sz w:val="21"/>
          <w:sz-cs w:val="21"/>
          <w:color w:val="000000"/>
        </w:rPr>
        <w:t xml:space="preserve">D.滚滚长江水，滔滔黄河浪，翻卷起中国历史上多少为争夺权力而相互杀戮、茹毛饮血的残酷故事。</w:t>
      </w:r>
    </w:p>
    <w:p>
      <w:pPr/>
      <w:r>
        <w:rPr>
          <w:rFonts w:ascii="Times" w:hAnsi="Times" w:cs="Times"/>
          <w:sz w:val="21"/>
          <w:sz-cs w:val="21"/>
          <w:color w:val="000000"/>
        </w:rPr>
        <w:t xml:space="preserve">5. 下列各句中，没有语病的一项是</w:t>
      </w:r>
    </w:p>
    <w:p>
      <w:pPr/>
      <w:r>
        <w:rPr>
          <w:rFonts w:ascii="Times" w:hAnsi="Times" w:cs="Times"/>
          <w:sz w:val="21"/>
          <w:sz-cs w:val="21"/>
          <w:color w:val="000000"/>
        </w:rPr>
        <w:t xml:space="preserve">A.贫困市民和下岗职工不再把干个体看作是丢脸的事，他们已经坦然的加入到个体户行列中来。</w:t>
      </w:r>
    </w:p>
    <w:p>
      <w:pPr/>
      <w:r>
        <w:rPr>
          <w:rFonts w:ascii="Times" w:hAnsi="Times" w:cs="Times"/>
          <w:sz w:val="21"/>
          <w:sz-cs w:val="21"/>
          <w:color w:val="000000"/>
        </w:rPr>
        <w:t xml:space="preserve">B.关于《品三国》，粗粗一看，似乎与其他同类的书没有多大的区别，但反复品读，就会发现其意味深长。</w:t>
      </w:r>
    </w:p>
    <w:p>
      <w:pPr/>
      <w:r>
        <w:rPr>
          <w:rFonts w:ascii="Times" w:hAnsi="Times" w:cs="Times"/>
          <w:sz w:val="21"/>
          <w:sz-cs w:val="21"/>
          <w:color w:val="000000"/>
        </w:rPr>
        <w:t xml:space="preserve">C.虽然大家都中的生活离不开物质基础 ，可也没有一个人不认为，幸福并不完全由物质条件决定。</w:t>
      </w:r>
    </w:p>
    <w:p>
      <w:pPr/>
      <w:r>
        <w:rPr>
          <w:rFonts w:ascii="Times" w:hAnsi="Times" w:cs="Times"/>
          <w:sz w:val="21"/>
          <w:sz-cs w:val="21"/>
          <w:color w:val="000000"/>
        </w:rPr>
        <w:t xml:space="preserve">D.在学校师资不足的情况下，他主动挑起了为请假的老师代课的任务，获得了大家的一致好评。</w:t>
      </w:r>
    </w:p>
    <w:p>
      <w:pPr/>
      <w:r>
        <w:rPr>
          <w:rFonts w:ascii="Times" w:hAnsi="Times" w:cs="Times"/>
          <w:sz w:val="21"/>
          <w:sz-cs w:val="21"/>
          <w:color w:val="000000"/>
        </w:rPr>
        <w:t xml:space="preserve">二、（9分，每小题三分）</w:t>
      </w:r>
    </w:p>
    <w:p>
      <w:pPr/>
      <w:r>
        <w:rPr>
          <w:rFonts w:ascii="Times" w:hAnsi="Times" w:cs="Times"/>
          <w:sz w:val="21"/>
          <w:sz-cs w:val="21"/>
          <w:color w:val="000000"/>
        </w:rPr>
        <w:t xml:space="preserve">阅读下面的文字，完成7-9题</w:t>
      </w:r>
    </w:p>
    <w:p>
      <w:pPr/>
      <w:r>
        <w:rPr>
          <w:rFonts w:ascii="Times" w:hAnsi="Times" w:cs="Times"/>
          <w:sz w:val="21"/>
          <w:sz-cs w:val="21"/>
          <w:color w:val="000000"/>
        </w:rPr>
        <w:t xml:space="preserve">联觉，是指各种感觉之间的相互联系和影响，是一种感觉兼有另一种感觉的心理现象。联觉最常见的现象时通过温度、形状、气味、声音或味道感知色彩。比如，红、橙、黄。类似于太阳和烈火的颜色，往往引起温暖感，是一种暖色。蓝、青、紫，类似于碧空和寒水的颜色 ，常常引起寒冷感，是一种冷色。前者是进色，给人向前方突出的感觉；后者是退色，给人向后方退让的感觉。色调的浓淡也使人产生远近之感：深色调使人感到近些，浅色调让人感到远些。</w:t>
      </w:r>
    </w:p>
    <w:p>
      <w:pPr/>
      <w:r>
        <w:rPr>
          <w:rFonts w:ascii="Times" w:hAnsi="Times" w:cs="Times"/>
          <w:sz w:val="21"/>
          <w:sz-cs w:val="21"/>
          <w:color w:val="000000"/>
        </w:rPr>
        <w:t xml:space="preserve">联觉是一种真实稳定的感受。最初，人们认为联觉不过是对儿时的认知记忆和联想。也有人认为，当一个人说数字5是红色、数字6是绿色的时候，这种联觉描述是一种比喻形式。但是，都无法解释为什么只有一部分人拥有联觉能力。于是，科学家开始提出也许这种现象可以从生物学上得到解释。有研究者认为，这种紊乱现象是由大脑中最原始的边缘系统，或者说主管情绪的大脑区域造成的异常活动。这是一种所有人都会产生的现象，只不过一些人对此有意识。西班牙实验心理学研究员阿莉西亚·卡列哈斯说：“建立在客观数据基础上的所有理论都认为，联觉现象是因大脑不同区域之间存在额外联系而造成的。</w:t>
      </w:r>
    </w:p>
    <w:p>
      <w:pPr/>
      <w:r>
        <w:rPr>
          <w:rFonts w:ascii="Times" w:hAnsi="Times" w:cs="Times"/>
          <w:sz w:val="21"/>
          <w:sz-cs w:val="21"/>
          <w:color w:val="000000"/>
        </w:rPr>
        <w:t xml:space="preserve">利用磁共振进行的研究似乎可以证实以下的假设：对于正常人来说，当看到数字和字母是，大脑中与形状处理相关的平层区域就会被激活。但如果是一位拥有联觉恩呢管理的人，除了上述区域外，与颜色认知相关的V4区域也同时被激活。科学家们认为，联觉者的大脑区域间可能存在更加广泛的联系，毗邻区域间的互相沟通比正常人更加活跃。这种互相联系可能存在于所有人的大脑中，但只有联觉者的被激活。</w:t>
      </w:r>
    </w:p>
    <w:p>
      <w:pPr/>
      <w:r>
        <w:rPr>
          <w:rFonts w:ascii="Times" w:hAnsi="Times" w:cs="Times"/>
          <w:sz w:val="21"/>
          <w:sz-cs w:val="21"/>
          <w:color w:val="000000"/>
        </w:rPr>
        <w:t xml:space="preserve">人们普遍存在一种疑问，即为什么只有一部分人会发生连觉现象。一些人用 问题。有研究者已经注意到，如果一个家族中有一人具有联觉能力，那么很可能会出现更多这样的人。研究结果显示，42%的联觉者在家谱的同一等级种有一位亲属具有同样能力。</w:t>
      </w:r>
    </w:p>
    <w:p>
      <w:pPr/>
      <w:r>
        <w:rPr>
          <w:rFonts w:ascii="Times" w:hAnsi="Times" w:cs="Times"/>
          <w:sz w:val="21"/>
          <w:sz-cs w:val="21"/>
          <w:color w:val="000000"/>
        </w:rPr>
        <w:t xml:space="preserve">科学研究指出，联觉现象大多出现在教学较差的人身上，此外，左撇子、方向感较差以及有过预知经历的人也通常会出现联觉现象。也有人认为，联觉你呢管理与一个人的创造力有关，许多著名的科学家和艺术家都具备联觉能力。</w:t>
      </w:r>
    </w:p>
    <w:p>
      <w:pPr/>
      <w:r>
        <w:rPr>
          <w:rFonts w:ascii="Times" w:hAnsi="Times" w:cs="Times"/>
          <w:sz w:val="21"/>
          <w:sz-cs w:val="21"/>
          <w:color w:val="000000"/>
        </w:rPr>
        <w:t xml:space="preserve">联觉现象对于人类认识和意识行为的研究，具有特殊意义。许多专家指出，使声音和物体形状之间建立联系的能力可以成为语言和抽象思维发展的一粒种子。</w:t>
      </w:r>
    </w:p>
    <w:p>
      <w:pPr/>
      <w:r>
        <w:rPr>
          <w:rFonts w:ascii="Times" w:hAnsi="Times" w:cs="Times"/>
          <w:sz w:val="21"/>
          <w:sz-cs w:val="21"/>
          <w:color w:val="000000"/>
        </w:rPr>
        <w:t xml:space="preserve">8.下列对文章内容的理解，不恰当的一项是</w:t>
      </w:r>
    </w:p>
    <w:p>
      <w:pPr/>
      <w:r>
        <w:rPr>
          <w:rFonts w:ascii="Times" w:hAnsi="Times" w:cs="Times"/>
          <w:sz w:val="21"/>
          <w:sz-cs w:val="21"/>
          <w:color w:val="000000"/>
        </w:rPr>
        <w:t xml:space="preserve">A.联觉作为一种感官混合现象可以表现为：声音能够“看”到，色彩能够“触摸”到，形状能够“嗅”到，等等。</w:t>
      </w:r>
    </w:p>
    <w:p>
      <w:pPr/>
      <w:r>
        <w:rPr>
          <w:rFonts w:ascii="Times" w:hAnsi="Times" w:cs="Times"/>
          <w:sz w:val="21"/>
          <w:sz-cs w:val="21"/>
          <w:color w:val="000000"/>
        </w:rPr>
        <w:t xml:space="preserve">B.颜色感觉极易产生联觉，色调的浓淡往往使人产生远近之感。“近山浓抹，远树轻描”的画法，就是；利用这种心理效应。</w:t>
      </w:r>
    </w:p>
    <w:p>
      <w:pPr/>
      <w:r>
        <w:rPr>
          <w:rFonts w:ascii="Times" w:hAnsi="Times" w:cs="Times"/>
          <w:sz w:val="21"/>
          <w:sz-cs w:val="21"/>
          <w:color w:val="000000"/>
        </w:rPr>
        <w:t xml:space="preserve">C.联觉现象只在一部分人中出现。研究结果显示，联觉者的同辈亲属中，有42％的人具备同样能力。</w:t>
      </w:r>
    </w:p>
    <w:p>
      <w:pPr/>
      <w:r>
        <w:rPr>
          <w:rFonts w:ascii="Times" w:hAnsi="Times" w:cs="Times"/>
          <w:sz w:val="21"/>
          <w:sz-cs w:val="21"/>
          <w:color w:val="000000"/>
        </w:rPr>
        <w:t xml:space="preserve">D.联觉现象的研究对探索人类认知和意识行为，找到比喻和预言能力的神经学基础具有积极意义。</w:t>
      </w:r>
    </w:p>
    <w:p>
      <w:pPr/>
      <w:r>
        <w:rPr>
          <w:rFonts w:ascii="Times" w:hAnsi="Times" w:cs="Times"/>
          <w:sz w:val="21"/>
          <w:sz-cs w:val="21"/>
          <w:color w:val="000000"/>
        </w:rPr>
        <w:t xml:space="preserve">三、（9分，每小题3分）</w:t>
      </w:r>
    </w:p>
    <w:p>
      <w:pPr/>
      <w:r>
        <w:rPr>
          <w:rFonts w:ascii="Times" w:hAnsi="Times" w:cs="Times"/>
          <w:sz w:val="21"/>
          <w:sz-cs w:val="21"/>
          <w:color w:val="000000"/>
        </w:rPr>
        <w:t xml:space="preserve">阅读下面的文言文，完成10-12题。</w:t>
      </w:r>
    </w:p>
    <w:p>
      <w:pPr/>
      <w:r>
        <w:rPr>
          <w:rFonts w:ascii="Times" w:hAnsi="Times" w:cs="Times"/>
          <w:sz w:val="21"/>
          <w:sz-cs w:val="21"/>
          <w:color w:val="000000"/>
        </w:rPr>
        <w:t xml:space="preserve">彻里，燕只吉台氏。曾祖太赤，为马步军都元帅，从太祖定中原，以功封徐（今徐州）、邳（今江苏省邳州）二州，因家于徐。彻里幼孤，母蒲察氏教以读书。</w:t>
      </w:r>
    </w:p>
    <w:p>
      <w:pPr/>
      <w:r>
        <w:rPr>
          <w:rFonts w:ascii="Times" w:hAnsi="Times" w:cs="Times"/>
          <w:sz w:val="21"/>
          <w:sz-cs w:val="21"/>
          <w:color w:val="000000"/>
        </w:rPr>
        <w:t xml:space="preserve">至元十八年，世祖召见，应对详雅，悦之，俾常侍左右，民间事时有所咨访。从征东北边还，因言大军所过，民不胜烦扰，寒饿且死，宜加赈给，帝从之，乃赐边民谷帛牛马有差，赖以存活者众。二十三年，奉使江南，时行省理财方急，卖所在学田</w:t>
      </w:r>
      <w:r>
        <w:rPr>
          <w:rFonts w:ascii="Times" w:hAnsi="Times" w:cs="Times"/>
          <w:sz w:val="21"/>
          <w:sz-cs w:val="21"/>
          <w:vertAlign w:val="superscript"/>
          <w:color w:val="000000"/>
        </w:rPr>
        <w:t xml:space="preserve">①</w:t>
      </w:r>
      <w:r>
        <w:rPr>
          <w:rFonts w:ascii="Times" w:hAnsi="Times" w:cs="Times"/>
          <w:sz w:val="21"/>
          <w:sz-cs w:val="21"/>
          <w:color w:val="000000"/>
        </w:rPr>
        <w:t xml:space="preserve">以价输官。彻里曰：“</w:t>
      </w:r>
      <w:r>
        <w:rPr>
          <w:rFonts w:ascii="Times" w:hAnsi="Times" w:cs="Times"/>
          <w:sz w:val="21"/>
          <w:sz-cs w:val="21"/>
          <w:u w:val="single"/>
          <w:color w:val="000000"/>
        </w:rPr>
        <w:t xml:space="preserve">学田所以供祭礼、育人才也，安可鬻？</w:t>
      </w:r>
      <w:r>
        <w:rPr>
          <w:rFonts w:ascii="Times" w:hAnsi="Times" w:cs="Times"/>
          <w:sz w:val="21"/>
          <w:sz-cs w:val="21"/>
          <w:color w:val="000000"/>
        </w:rPr>
        <w:t xml:space="preserve">”遽止之。还朝以闻，帝嘉纳焉。</w:t>
      </w:r>
    </w:p>
    <w:p>
      <w:pPr/>
      <w:r>
        <w:rPr>
          <w:rFonts w:ascii="Times" w:hAnsi="Times" w:cs="Times"/>
          <w:sz w:val="21"/>
          <w:sz-cs w:val="21"/>
          <w:color w:val="000000"/>
        </w:rPr>
        <w:t xml:space="preserve">二十四年，桑哥为相，引用党与，钩考天下钱粮，民不胜其苦，自裁及死狱者以百数，中外骚动。廷臣顾忌，皆莫敢言。彻里乃于帝前具陈桑哥奸贪误国害民状，辞语激烈。</w:t>
      </w:r>
      <w:r>
        <w:rPr>
          <w:rFonts w:ascii="Times" w:hAnsi="Times" w:cs="Times"/>
          <w:sz w:val="21"/>
          <w:sz-cs w:val="21"/>
          <w:u w:val="single"/>
          <w:color w:val="000000"/>
        </w:rPr>
        <w:t xml:space="preserve">帝怒，谓其毁诋大臣，失礼体，命左右批其颊。</w:t>
      </w:r>
      <w:r>
        <w:rPr>
          <w:rFonts w:ascii="Times" w:hAnsi="Times" w:cs="Times"/>
          <w:sz w:val="21"/>
          <w:sz-cs w:val="21"/>
          <w:color w:val="000000"/>
        </w:rPr>
        <w:t xml:space="preserve">彻里辩愈力，且曰：“臣与桑哥无仇，所以力数其罪而不顾身者，正为国家计耳。苟畏圣怒而不复言，则奸臣何由而除，民害何由而息！且使陛下有拒谏之名，臣窃惧焉。”于是帝大悟，即命帅羽林三百人往籍其家，得珍宝如内藏之半。桑哥既诛，诸枉系者始得释。复奉旨往江南，籍桑哥姻党江浙省臣乌马儿、蔑列、忻都、王济，湖广省臣要束木等，皆弃市，天下大快之。彻里往来，凡四道徐，皆过门不入。</w:t>
      </w:r>
    </w:p>
    <w:p>
      <w:pPr/>
      <w:r>
        <w:rPr>
          <w:rFonts w:ascii="Times" w:hAnsi="Times" w:cs="Times"/>
          <w:sz w:val="21"/>
          <w:sz-cs w:val="21"/>
          <w:color w:val="000000"/>
        </w:rPr>
        <w:t xml:space="preserve">进拜御史中丞，俄升福建行省平章政事，汀、漳剧盗欧狗久不平，遂引兵征之，号令严肃，所过秋毫无犯。有降者，则劳以酒食而慰遣之，曰：“</w:t>
      </w:r>
      <w:r>
        <w:rPr>
          <w:rFonts w:ascii="Times" w:hAnsi="Times" w:cs="Times"/>
          <w:sz w:val="21"/>
          <w:sz-cs w:val="21"/>
          <w:u w:val="single"/>
          <w:color w:val="000000"/>
        </w:rPr>
        <w:t xml:space="preserve">吾意汝岂反者耶，良由官吏污暴所致。</w:t>
      </w:r>
      <w:r>
        <w:rPr>
          <w:rFonts w:ascii="Times" w:hAnsi="Times" w:cs="Times"/>
          <w:sz w:val="21"/>
          <w:sz-cs w:val="21"/>
          <w:color w:val="000000"/>
        </w:rPr>
        <w:t xml:space="preserve">今既来归，即为平民，吾安忍罪汝。其返汝耕桑，安汝田里，毋恐。”他栅</w:t>
      </w:r>
      <w:r>
        <w:rPr>
          <w:rFonts w:ascii="Times" w:hAnsi="Times" w:cs="Times"/>
          <w:sz w:val="21"/>
          <w:sz-cs w:val="21"/>
          <w:vertAlign w:val="superscript"/>
          <w:color w:val="000000"/>
        </w:rPr>
        <w:t xml:space="preserve">②</w:t>
      </w:r>
      <w:r>
        <w:rPr>
          <w:rFonts w:ascii="Times" w:hAnsi="Times" w:cs="Times"/>
          <w:sz w:val="21"/>
          <w:sz-cs w:val="21"/>
          <w:color w:val="000000"/>
        </w:rPr>
        <w:t xml:space="preserve">闻之，悉款附。未几，欧狗为其党缚致于军，枭首以徇，胁从者不戮一人，汀、漳平。</w:t>
      </w:r>
    </w:p>
    <w:p>
      <w:pPr/>
      <w:r>
        <w:rPr>
          <w:rFonts w:ascii="Times" w:hAnsi="Times" w:cs="Times"/>
          <w:sz w:val="21"/>
          <w:sz-cs w:val="21"/>
          <w:color w:val="000000"/>
        </w:rPr>
        <w:t xml:space="preserve">九年，以疾毙，年四十七。毙之日，家资不满二百缗，人服其廉。</w:t>
      </w:r>
    </w:p>
    <w:p>
      <w:pPr/>
      <w:r>
        <w:rPr>
          <w:rFonts w:ascii="Times" w:hAnsi="Times" w:cs="Times"/>
          <w:sz w:val="21"/>
          <w:sz-cs w:val="21"/>
          <w:color w:val="000000"/>
        </w:rPr>
        <w:t xml:space="preserve">（选自《元史·彻里》，有删改）</w:t>
      </w:r>
    </w:p>
    <w:p>
      <w:pPr/>
      <w:r>
        <w:rPr>
          <w:rFonts w:ascii="Times" w:hAnsi="Times" w:cs="Times"/>
          <w:sz w:val="21"/>
          <w:sz-cs w:val="21"/>
          <w:color w:val="000000"/>
        </w:rPr>
        <w:t xml:space="preserve">【注】①学田：旧时办学用的公田。②他栅：其他营寨。</w:t>
      </w:r>
    </w:p>
    <w:p>
      <w:pPr/>
      <w:r>
        <w:rPr>
          <w:rFonts w:ascii="Times" w:hAnsi="Times" w:cs="Times"/>
          <w:sz w:val="21"/>
          <w:sz-cs w:val="21"/>
          <w:color w:val="000000"/>
        </w:rPr>
        <w:t xml:space="preserve">11.下列各组句子中，加点的词的意义和用法相同的一项是</w:t>
      </w:r>
      <w:r>
        <w:rPr>
          <w:rFonts w:ascii="Times" w:hAnsi="Times" w:cs="Times"/>
          <w:sz w:val="4"/>
          <w:sz-cs w:val="4"/>
          <w:color w:val="FFFFFF"/>
        </w:rPr>
        <w:t xml:space="preserve">[来源:学*科*网]</w:t>
      </w:r>
      <w:r>
        <w:rPr>
          <w:rFonts w:ascii="Times" w:hAnsi="Times" w:cs="Times"/>
          <w:sz w:val="21"/>
          <w:sz-cs w:val="21"/>
          <w:color w:val="000000"/>
        </w:rPr>
        <w:t xml:space="preserve"/>
      </w:r>
    </w:p>
    <w:p>
      <w:pPr/>
      <w:r>
        <w:rPr>
          <w:rFonts w:ascii="Times" w:hAnsi="Times" w:cs="Times"/>
          <w:sz w:val="21"/>
          <w:sz-cs w:val="21"/>
          <w:color w:val="000000"/>
        </w:rPr>
        <w:t xml:space="preserve">A.卖所在学田以价输官              樊哙侧其盾以撞</w:t>
      </w:r>
    </w:p>
    <w:p>
      <w:pPr/>
      <w:r>
        <w:rPr>
          <w:rFonts w:ascii="Times" w:hAnsi="Times" w:cs="Times"/>
          <w:sz w:val="21"/>
          <w:sz-cs w:val="21"/>
          <w:color w:val="000000"/>
        </w:rPr>
        <w:t xml:space="preserve">B.且使陛下有拒谏之名              不出，火且尽</w:t>
      </w:r>
      <w:r>
        <w:rPr>
          <w:rFonts w:ascii="Times" w:hAnsi="Times" w:cs="Times"/>
          <w:sz w:val="4"/>
          <w:sz-cs w:val="4"/>
          <w:color w:val="FFFFFF"/>
        </w:rPr>
        <w:t xml:space="preserve">[来源:学科网]</w:t>
      </w:r>
      <w:r>
        <w:rPr>
          <w:rFonts w:ascii="Times" w:hAnsi="Times" w:cs="Times"/>
          <w:sz w:val="21"/>
          <w:sz-cs w:val="21"/>
          <w:color w:val="000000"/>
        </w:rPr>
        <w:t xml:space="preserve"/>
      </w:r>
    </w:p>
    <w:p>
      <w:pPr/>
      <w:r>
        <w:rPr>
          <w:rFonts w:ascii="Times" w:hAnsi="Times" w:cs="Times"/>
          <w:sz w:val="21"/>
          <w:sz-cs w:val="21"/>
          <w:color w:val="000000"/>
        </w:rPr>
        <w:t xml:space="preserve">C.得珍宝如内藏之半                长幼之节，不可废也</w:t>
      </w:r>
    </w:p>
    <w:p>
      <w:pPr/>
      <w:r>
        <w:rPr>
          <w:rFonts w:ascii="Times" w:hAnsi="Times" w:cs="Times"/>
          <w:sz w:val="21"/>
          <w:sz-cs w:val="21"/>
          <w:color w:val="000000"/>
        </w:rPr>
        <w:t xml:space="preserve">D.其返汝耕桑                      且行千里，其谁不知</w:t>
      </w:r>
    </w:p>
    <w:p>
      <w:pPr/>
      <w:r>
        <w:rPr>
          <w:rFonts w:ascii="Times" w:hAnsi="Times" w:cs="Times"/>
          <w:sz w:val="21"/>
          <w:sz-cs w:val="21"/>
          <w:color w:val="000000"/>
        </w:rPr>
        <w:t xml:space="preserve">第Ⅱ卷（共114分）</w:t>
      </w:r>
    </w:p>
    <w:p>
      <w:pPr/>
      <w:r>
        <w:rPr>
          <w:rFonts w:ascii="Times" w:hAnsi="Times" w:cs="Times"/>
          <w:sz w:val="21"/>
          <w:sz-cs w:val="21"/>
          <w:color w:val="000000"/>
        </w:rPr>
        <w:t xml:space="preserve">注意事项：</w:t>
      </w:r>
    </w:p>
    <w:p>
      <w:pPr/>
      <w:r>
        <w:rPr>
          <w:rFonts w:ascii="Times" w:hAnsi="Times" w:cs="Times"/>
          <w:sz w:val="21"/>
          <w:sz-cs w:val="21"/>
          <w:color w:val="000000"/>
        </w:rPr>
        <w:t xml:space="preserve">第Ⅱ卷共4页，须用黑色墨水签字笔在答题卡上书写作答。在试题卷上作答，答案无效。</w:t>
      </w:r>
    </w:p>
    <w:p>
      <w:pPr/>
      <w:r>
        <w:rPr>
          <w:rFonts w:ascii="Times" w:hAnsi="Times" w:cs="Times"/>
          <w:sz w:val="21"/>
          <w:sz-cs w:val="21"/>
          <w:color w:val="000000"/>
        </w:rPr>
        <w:t xml:space="preserve">四、（28分）</w:t>
      </w:r>
    </w:p>
    <w:p>
      <w:pPr/>
      <w:r>
        <w:rPr>
          <w:rFonts w:ascii="Times" w:hAnsi="Times" w:cs="Times"/>
          <w:sz w:val="21"/>
          <w:sz-cs w:val="21"/>
          <w:color w:val="000000"/>
        </w:rPr>
        <w:t xml:space="preserve">13.把文言文阅读材料中划横线的句子翻译成现代汉语。（12分）</w:t>
      </w:r>
    </w:p>
    <w:p>
      <w:pPr/>
      <w:r>
        <w:rPr>
          <w:rFonts w:ascii="Times" w:hAnsi="Times" w:cs="Times"/>
          <w:sz w:val="21"/>
          <w:sz-cs w:val="21"/>
          <w:color w:val="000000"/>
        </w:rPr>
        <w:t xml:space="preserve">（1）学田所以供祭礼、育人才也，安可鬻？（4分）</w:t>
      </w:r>
    </w:p>
    <w:p>
      <w:pPr/>
      <w:r>
        <w:rPr>
          <w:rFonts w:ascii="Times" w:hAnsi="Times" w:cs="Times"/>
          <w:sz w:val="21"/>
          <w:sz-cs w:val="21"/>
          <w:color w:val="000000"/>
        </w:rPr>
        <w:t xml:space="preserve">译文：______________________________________________________</w:t>
      </w:r>
    </w:p>
    <w:p>
      <w:pPr/>
      <w:r>
        <w:rPr>
          <w:rFonts w:ascii="Times" w:hAnsi="Times" w:cs="Times"/>
          <w:sz w:val="21"/>
          <w:sz-cs w:val="21"/>
          <w:color w:val="000000"/>
        </w:rPr>
        <w:t xml:space="preserve">（2）谓其毁诋大臣，失礼体，命左右批其颊。（4分）</w:t>
      </w:r>
    </w:p>
    <w:p>
      <w:pPr/>
      <w:r>
        <w:rPr>
          <w:rFonts w:ascii="Times" w:hAnsi="Times" w:cs="Times"/>
          <w:sz w:val="21"/>
          <w:sz-cs w:val="21"/>
          <w:color w:val="000000"/>
        </w:rPr>
        <w:t xml:space="preserve">译文：______________________________________________________</w:t>
      </w:r>
    </w:p>
    <w:p>
      <w:pPr/>
      <w:r>
        <w:rPr>
          <w:rFonts w:ascii="Times" w:hAnsi="Times" w:cs="Times"/>
          <w:sz w:val="21"/>
          <w:sz-cs w:val="21"/>
          <w:color w:val="000000"/>
        </w:rPr>
        <w:t xml:space="preserve">（3）吾意汝岂反者耶，良由官吏污暴所致。（4分）</w:t>
      </w:r>
    </w:p>
    <w:p>
      <w:pPr/>
      <w:r>
        <w:rPr>
          <w:rFonts w:ascii="Times" w:hAnsi="Times" w:cs="Times"/>
          <w:sz w:val="21"/>
          <w:sz-cs w:val="21"/>
          <w:color w:val="000000"/>
        </w:rPr>
        <w:t xml:space="preserve">译文：______________________________________________________</w:t>
      </w:r>
    </w:p>
    <w:p>
      <w:pPr/>
      <w:r>
        <w:rPr>
          <w:rFonts w:ascii="Times" w:hAnsi="Times" w:cs="Times"/>
          <w:sz w:val="21"/>
          <w:sz-cs w:val="21"/>
          <w:color w:val="000000"/>
        </w:rPr>
        <w:t xml:space="preserve">14.阅读下面一首宋词，完成后面的题目。（8分）</w:t>
      </w:r>
    </w:p>
    <w:p>
      <w:pPr/>
      <w:r>
        <w:rPr>
          <w:rFonts w:ascii="Times" w:hAnsi="Times" w:cs="Times"/>
          <w:sz w:val="21"/>
          <w:sz-cs w:val="21"/>
          <w:color w:val="000000"/>
        </w:rPr>
        <w:t xml:space="preserve">江城子</w:t>
      </w:r>
    </w:p>
    <w:p>
      <w:pPr/>
      <w:r>
        <w:rPr>
          <w:rFonts w:ascii="Times" w:hAnsi="Times" w:cs="Times"/>
          <w:sz w:val="21"/>
          <w:sz-cs w:val="21"/>
          <w:color w:val="000000"/>
        </w:rPr>
        <w:t xml:space="preserve">秦观</w:t>
      </w:r>
    </w:p>
    <w:p>
      <w:pPr/>
      <w:r>
        <w:rPr>
          <w:rFonts w:ascii="Times" w:hAnsi="Times" w:cs="Times"/>
          <w:sz w:val="21"/>
          <w:sz-cs w:val="21"/>
          <w:color w:val="000000"/>
        </w:rPr>
        <w:t xml:space="preserve">西城杨柳弄春柔。动离忧，泪难收。犹记多情，曾为系归舟。碧野朱桥当日事，人不见，水空流。</w:t>
      </w:r>
    </w:p>
    <w:p>
      <w:pPr/>
      <w:r>
        <w:rPr>
          <w:rFonts w:ascii="Times" w:hAnsi="Times" w:cs="Times"/>
          <w:sz w:val="21"/>
          <w:sz-cs w:val="21"/>
          <w:color w:val="000000"/>
        </w:rPr>
        <w:t xml:space="preserve">韶华不为少年留。恨悠悠，几时休。飞絮落花时候、一登楼。便作春江都是泪，流不尽，许多愁。</w:t>
      </w:r>
    </w:p>
    <w:p>
      <w:pPr/>
      <w:r>
        <w:rPr>
          <w:rFonts w:ascii="Times" w:hAnsi="Times" w:cs="Times"/>
          <w:sz w:val="21"/>
          <w:sz-cs w:val="21"/>
          <w:color w:val="000000"/>
        </w:rPr>
        <w:t xml:space="preserve">15.古诗文填空。（5题限选4题）（8分）</w:t>
      </w:r>
    </w:p>
    <w:p>
      <w:pPr/>
      <w:r>
        <w:rPr>
          <w:rFonts w:ascii="Times" w:hAnsi="Times" w:cs="Times"/>
          <w:sz w:val="21"/>
          <w:sz-cs w:val="21"/>
          <w:color w:val="000000"/>
        </w:rPr>
        <w:t xml:space="preserve">（1）寡助之至，__________;多助之至，___________。（《孟子》）</w:t>
      </w:r>
    </w:p>
    <w:p>
      <w:pPr/>
      <w:r>
        <w:rPr>
          <w:rFonts w:ascii="Times" w:hAnsi="Times" w:cs="Times"/>
          <w:sz w:val="21"/>
          <w:sz-cs w:val="21"/>
          <w:color w:val="000000"/>
        </w:rPr>
        <w:t xml:space="preserve">（2）高渐离击筑，__________,___________,士皆垂泪涕泣。（《战国策·荆轲刺秦王》）</w:t>
      </w:r>
    </w:p>
    <w:p>
      <w:pPr/>
      <w:r>
        <w:rPr>
          <w:rFonts w:ascii="Times" w:hAnsi="Times" w:cs="Times"/>
          <w:sz w:val="21"/>
          <w:sz-cs w:val="21"/>
          <w:color w:val="000000"/>
        </w:rPr>
        <w:t xml:space="preserve">（3）__________，各自东西南北流。人生亦有命，________？（鲍照《拟行路难》其四）</w:t>
      </w:r>
    </w:p>
    <w:p>
      <w:pPr/>
      <w:r>
        <w:rPr>
          <w:rFonts w:ascii="Times" w:hAnsi="Times" w:cs="Times"/>
          <w:sz w:val="21"/>
          <w:sz-cs w:val="21"/>
          <w:color w:val="000000"/>
        </w:rPr>
        <w:t xml:space="preserve">（4）我闻琵琶已叹息，_________________,相逢何必曾相识！（白居易《琵琶行》）</w:t>
      </w:r>
    </w:p>
    <w:p>
      <w:pPr/>
      <w:r>
        <w:rPr>
          <w:rFonts w:ascii="Times" w:hAnsi="Times" w:cs="Times"/>
          <w:sz w:val="21"/>
          <w:sz-cs w:val="21"/>
          <w:color w:val="000000"/>
        </w:rPr>
        <w:t xml:space="preserve">（5）斜阳草树，寻常巷陌，__________。想当年，金戈铁马，__________，__________。（辛弃疾《永遇乐·京口北固亭怀古》）</w:t>
      </w:r>
    </w:p>
    <w:p>
      <w:pPr/>
      <w:r>
        <w:rPr>
          <w:rFonts w:ascii="Times" w:hAnsi="Times" w:cs="Times"/>
          <w:sz w:val="21"/>
          <w:sz-cs w:val="21"/>
          <w:color w:val="000000"/>
        </w:rPr>
        <w:t xml:space="preserve">五、（21分）</w:t>
      </w:r>
    </w:p>
    <w:p>
      <w:pPr/>
      <w:r>
        <w:rPr>
          <w:rFonts w:ascii="Times" w:hAnsi="Times" w:cs="Times"/>
          <w:sz w:val="21"/>
          <w:sz-cs w:val="21"/>
          <w:color w:val="000000"/>
        </w:rPr>
        <w:t xml:space="preserve">阅读下面的文字，完成16-19题。</w:t>
      </w:r>
    </w:p>
    <w:p>
      <w:pPr/>
      <w:r>
        <w:rPr>
          <w:rFonts w:ascii="Times" w:hAnsi="Times" w:cs="Times"/>
          <w:sz w:val="21"/>
          <w:sz-cs w:val="21"/>
          <w:color w:val="000000"/>
        </w:rPr>
        <w:t xml:space="preserve">报    复</w:t>
      </w:r>
    </w:p>
    <w:p>
      <w:pPr/>
      <w:r>
        <w:rPr>
          <w:rFonts w:ascii="Times" w:hAnsi="Times" w:cs="Times"/>
          <w:sz w:val="21"/>
          <w:sz-cs w:val="21"/>
          <w:color w:val="000000"/>
        </w:rPr>
        <w:t xml:space="preserve">陌生人慢慢站起来，从衣兜里伸出右手。彭恩看见一支闪闪发亮的手枪。“把手举起来”那人命令道，彭恩两手发抖。</w:t>
      </w:r>
    </w:p>
    <w:p>
      <w:pPr/>
      <w:r>
        <w:rPr>
          <w:rFonts w:ascii="Times" w:hAnsi="Times" w:cs="Times"/>
          <w:sz w:val="21"/>
          <w:sz-cs w:val="21"/>
          <w:color w:val="000000"/>
        </w:rPr>
        <w:t xml:space="preserve">“嘻嘻嘻……”那人像精神病人一样笑着，“你这条毒蛇，现在总算落到了我的手里。再有5分钟就是午夜。12点整，嘻嘻嘻……你将变成一具尸体。文亚明，我的宝贝，”白胡子老头扬起头，“我亲爱的文亚明，5分钟后你将报仇雪恨。这条毒蛇将永远闭上它的嘴！啊，你高兴吗，文亚明！？”说着白胡子老头立刻举起手枪：“别动！”</w:t>
      </w:r>
      <w:r>
        <w:rPr>
          <w:rFonts w:ascii="Times" w:hAnsi="Times" w:cs="Times"/>
          <w:sz w:val="4"/>
          <w:sz-cs w:val="4"/>
          <w:color w:val="FFFFFF"/>
        </w:rPr>
        <w:t xml:space="preserve">[来源:Zxxk.Com]</w:t>
      </w:r>
      <w:r>
        <w:rPr>
          <w:rFonts w:ascii="Times" w:hAnsi="Times" w:cs="Times"/>
          <w:sz w:val="21"/>
          <w:sz-cs w:val="21"/>
          <w:color w:val="000000"/>
        </w:rPr>
        <w:t xml:space="preserve"/>
      </w:r>
    </w:p>
    <w:p>
      <w:pPr/>
      <w:r>
        <w:rPr>
          <w:rFonts w:ascii="Times" w:hAnsi="Times" w:cs="Times"/>
          <w:sz w:val="21"/>
          <w:sz-cs w:val="21"/>
          <w:color w:val="000000"/>
        </w:rPr>
        <w:t xml:space="preserve">“听我说，”彭恩战战兢兢道，“请告诉我，你究竟是谁？……我不明白……我对你干了什么？……求你把手枪收起来吧。我们之间肯定有一场误会。”</w:t>
      </w:r>
    </w:p>
    <w:p>
      <w:pPr/>
      <w:r>
        <w:rPr>
          <w:rFonts w:ascii="Times" w:hAnsi="Times" w:cs="Times"/>
          <w:sz w:val="21"/>
          <w:sz-cs w:val="21"/>
          <w:color w:val="000000"/>
        </w:rPr>
        <w:t xml:space="preserve">“给我住嘴，你这个杀人凶手！”</w:t>
      </w:r>
    </w:p>
    <w:p>
      <w:pPr/>
      <w:r>
        <w:rPr>
          <w:rFonts w:ascii="Times" w:hAnsi="Times" w:cs="Times"/>
          <w:sz w:val="21"/>
          <w:sz-cs w:val="21"/>
          <w:color w:val="000000"/>
        </w:rPr>
        <w:t xml:space="preserve">“杀人凶手？你弄错了。我不是杀人凶手！”</w:t>
      </w:r>
    </w:p>
    <w:p>
      <w:pPr/>
      <w:r>
        <w:rPr>
          <w:rFonts w:ascii="Times" w:hAnsi="Times" w:cs="Times"/>
          <w:sz w:val="21"/>
          <w:sz-cs w:val="21"/>
          <w:color w:val="000000"/>
        </w:rPr>
        <w:t xml:space="preserve">“那么请问是谁杀死了我的孩子，我唯一的儿子，亲爱的文亚明？谁呢，彭恩先生？”</w:t>
      </w:r>
    </w:p>
    <w:p>
      <w:pPr/>
      <w:r>
        <w:rPr>
          <w:rFonts w:ascii="Times" w:hAnsi="Times" w:cs="Times"/>
          <w:sz w:val="21"/>
          <w:sz-cs w:val="21"/>
          <w:color w:val="000000"/>
        </w:rPr>
        <w:t xml:space="preserve">“我根本不认识你的儿子！你怎么会生出这种想法？”</w:t>
      </w:r>
    </w:p>
    <w:p>
      <w:pPr/>
      <w:r>
        <w:rPr>
          <w:rFonts w:ascii="Times" w:hAnsi="Times" w:cs="Times"/>
          <w:sz w:val="21"/>
          <w:sz-cs w:val="21"/>
          <w:color w:val="000000"/>
        </w:rPr>
        <w:t xml:space="preserve">彭恩禁不住浑身乱颤：“听我说，这并不能怪我……我感到很遗憾……可我只是尽自己的职责而已。你的儿子真的缺乏才华……你明白吗？我本人跟你的儿子并没有仇，可是艺术……”</w:t>
      </w:r>
    </w:p>
    <w:p>
      <w:pPr/>
      <w:r>
        <w:rPr>
          <w:rFonts w:ascii="Times" w:hAnsi="Times" w:cs="Times"/>
          <w:sz w:val="21"/>
          <w:sz-cs w:val="21"/>
          <w:color w:val="000000"/>
        </w:rPr>
        <w:t xml:space="preserve">“你别再胡诌关于艺术的废话了！你是杀人犯！因此你得死！昨天夜里，”老头压低嗓门，“文亚明出现在我的梦里。他对我说：‘爸爸，拿上手枪去找那毒蛇。午夜12点的时候，杀了他替我报仇！否则，我的灵魂将永远四处飘流，不得安身！”</w:t>
      </w:r>
    </w:p>
    <w:p>
      <w:pPr/>
      <w:r>
        <w:rPr>
          <w:rFonts w:ascii="Times" w:hAnsi="Times" w:cs="Times"/>
          <w:sz w:val="21"/>
          <w:sz-cs w:val="21"/>
          <w:color w:val="000000"/>
        </w:rPr>
        <w:t xml:space="preserve">“可你不能杀我……看在上帝面上……你简直疯了！……”</w:t>
      </w:r>
    </w:p>
    <w:p>
      <w:pPr/>
      <w:r>
        <w:rPr>
          <w:rFonts w:ascii="Times" w:hAnsi="Times" w:cs="Times"/>
          <w:sz w:val="21"/>
          <w:sz-cs w:val="21"/>
          <w:color w:val="000000"/>
        </w:rPr>
        <w:t xml:space="preserve">老头大声地嘲笑道：“真叫人恶心，你是全世界首屈一指的胆小鬼！一条罪恶深重的蛆虫，半文不值的小人！你那自命不凡的优越感哪里去了？你那体面威风哪里去了？现在你已面对死神，没有了你，人人都会如释重负。”</w:t>
      </w:r>
    </w:p>
    <w:p>
      <w:pPr/>
      <w:r>
        <w:rPr>
          <w:rFonts w:ascii="Times" w:hAnsi="Times" w:cs="Times"/>
          <w:sz w:val="21"/>
          <w:sz-cs w:val="21"/>
          <w:color w:val="000000"/>
        </w:rPr>
        <w:t xml:space="preserve">彭恩双手合十，央求道：“亲爱的先生，如果你一定要杀我，至少让我能最后给我的亲人写几句诀别的话……并表明我的遗愿。”</w:t>
      </w:r>
    </w:p>
    <w:p>
      <w:pPr/>
      <w:r>
        <w:rPr>
          <w:rFonts w:ascii="Times" w:hAnsi="Times" w:cs="Times"/>
          <w:sz w:val="21"/>
          <w:sz-cs w:val="21"/>
          <w:color w:val="000000"/>
        </w:rPr>
        <w:t xml:space="preserve">“行，我成全你！”陌生人宽宏大量地答应，“写吧，你还可以活15秒钟！”彭恩拿起铅笔，在纸片上写了两三行字……</w:t>
      </w:r>
    </w:p>
    <w:p>
      <w:pPr/>
      <w:r>
        <w:rPr>
          <w:rFonts w:ascii="Times" w:hAnsi="Times" w:cs="Times"/>
          <w:sz w:val="21"/>
          <w:sz-cs w:val="21"/>
          <w:color w:val="000000"/>
        </w:rPr>
        <w:t xml:space="preserve">午夜的钟声响了。</w:t>
      </w:r>
    </w:p>
    <w:p>
      <w:pPr/>
      <w:r>
        <w:rPr>
          <w:rFonts w:ascii="Times" w:hAnsi="Times" w:cs="Times"/>
          <w:sz w:val="21"/>
          <w:sz-cs w:val="21"/>
          <w:color w:val="000000"/>
        </w:rPr>
        <w:t xml:space="preserve">老头怪叫一声，举起手枪抠动扳机。</w:t>
      </w:r>
    </w:p>
    <w:p>
      <w:pPr/>
      <w:r>
        <w:rPr>
          <w:rFonts w:ascii="Times" w:hAnsi="Times" w:cs="Times"/>
          <w:sz w:val="21"/>
          <w:sz-cs w:val="21"/>
          <w:color w:val="000000"/>
        </w:rPr>
        <w:t xml:space="preserve">硝烟散后，陌生人扯下自己的胡子，走近彭恩。</w:t>
      </w:r>
    </w:p>
    <w:p>
      <w:pPr/>
      <w:r>
        <w:rPr>
          <w:rFonts w:ascii="Times" w:hAnsi="Times" w:cs="Times"/>
          <w:sz w:val="21"/>
          <w:sz-cs w:val="21"/>
          <w:color w:val="000000"/>
        </w:rPr>
        <w:t xml:space="preserve">“先生，现在你对文亚明·穆勒的表演才华有了新的看法吧，对不对？看你那个熊样！哈哈……！我想，今后你在评论别人的时候该会学得谨慎一些了！”</w:t>
      </w:r>
    </w:p>
    <w:p>
      <w:pPr/>
      <w:r>
        <w:rPr>
          <w:rFonts w:ascii="Times" w:hAnsi="Times" w:cs="Times"/>
          <w:sz w:val="21"/>
          <w:sz-cs w:val="21"/>
          <w:color w:val="000000"/>
        </w:rPr>
        <w:t xml:space="preserve">看着手里拿着铅笔，满脸蜡黄的彭恩，文亚明伸手拿过那张纸条。只见上面写道：</w:t>
      </w:r>
    </w:p>
    <w:p>
      <w:pPr/>
      <w:r>
        <w:rPr>
          <w:rFonts w:ascii="Times" w:hAnsi="Times" w:cs="Times"/>
          <w:sz w:val="21"/>
          <w:sz-cs w:val="21"/>
          <w:color w:val="000000"/>
        </w:rPr>
        <w:t xml:space="preserve">“亲爱的文亚明·穆勒，你不仅是全世界最蹩脚的演员，而且是头号傻瓜。你戴的假发套大了一号。彭恩。”</w:t>
      </w:r>
    </w:p>
    <w:p>
      <w:pPr/>
      <w:r>
        <w:rPr>
          <w:rFonts w:ascii="Times" w:hAnsi="Times" w:cs="Times"/>
          <w:sz w:val="21"/>
          <w:sz-cs w:val="21"/>
          <w:color w:val="000000"/>
        </w:rPr>
        <w:t xml:space="preserve">19.下列对原文的理解和分析，不恰当的两项是（4分）</w:t>
      </w:r>
    </w:p>
    <w:p>
      <w:pPr/>
      <w:r>
        <w:rPr>
          <w:rFonts w:ascii="Times" w:hAnsi="Times" w:cs="Times"/>
          <w:sz w:val="21"/>
          <w:sz-cs w:val="21"/>
          <w:color w:val="000000"/>
        </w:rPr>
        <w:t xml:space="preserve">A．小说开篇首句“写字台上的台灯只照亮书房的一角”，这看似不经意的一笔，实则为故事的展开，设置了一个独特的环境。</w:t>
      </w:r>
    </w:p>
    <w:p>
      <w:pPr/>
      <w:r>
        <w:rPr>
          <w:rFonts w:ascii="Times" w:hAnsi="Times" w:cs="Times"/>
          <w:sz w:val="21"/>
          <w:sz-cs w:val="21"/>
          <w:color w:val="000000"/>
        </w:rPr>
        <w:t xml:space="preserve">B．陌生老头的出现，令彭恩心惊发虚，但彭恩通过对方戴的大了一号的假发套，一眼就看穿了他的真实身份，及时识破了文亚明拙劣的伎俩。</w:t>
      </w:r>
    </w:p>
    <w:p>
      <w:pPr/>
      <w:r>
        <w:rPr>
          <w:rFonts w:ascii="Times" w:hAnsi="Times" w:cs="Times"/>
          <w:sz w:val="21"/>
          <w:sz-cs w:val="21"/>
          <w:color w:val="000000"/>
        </w:rPr>
        <w:t xml:space="preserve">C．文中画线部分从彭恩的视角描写陌生老头的外貌，寥寥几笔，为小说的结局埋下了伏笔，可谓匠心独运。</w:t>
      </w:r>
      <w:r>
        <w:rPr>
          <w:rFonts w:ascii="Times" w:hAnsi="Times" w:cs="Times"/>
          <w:sz w:val="4"/>
          <w:sz-cs w:val="4"/>
          <w:color w:val="FFFFFF"/>
        </w:rPr>
        <w:t xml:space="preserve">[来源:学科网]</w:t>
      </w:r>
      <w:r>
        <w:rPr>
          <w:rFonts w:ascii="Times" w:hAnsi="Times" w:cs="Times"/>
          <w:sz w:val="21"/>
          <w:sz-cs w:val="21"/>
          <w:color w:val="000000"/>
        </w:rPr>
        <w:t xml:space="preserve"/>
      </w:r>
    </w:p>
    <w:p>
      <w:pPr/>
      <w:r>
        <w:rPr>
          <w:rFonts w:ascii="Times" w:hAnsi="Times" w:cs="Times"/>
          <w:sz w:val="21"/>
          <w:sz-cs w:val="21"/>
          <w:color w:val="000000"/>
        </w:rPr>
        <w:t xml:space="preserve">D．小说人物设计巧妙：文亚明假扮成自己的父亲报复彭恩，符合其演员的身份，彭恩对文亚明报复的演技加以评价，也符合其剧评家的身份。</w:t>
      </w:r>
    </w:p>
    <w:p>
      <w:pPr/>
      <w:r>
        <w:rPr>
          <w:rFonts w:ascii="Times" w:hAnsi="Times" w:cs="Times"/>
          <w:sz w:val="21"/>
          <w:sz-cs w:val="21"/>
          <w:color w:val="000000"/>
        </w:rPr>
        <w:t xml:space="preserve">E．小说中的对话描写贯穿全篇，其中频繁出现的省略号均生动地表现出人物内心的惊慌和恐惧，收到了极好的艺术效果。</w:t>
      </w:r>
    </w:p>
    <w:p>
      <w:pPr/>
      <w:r>
        <w:rPr>
          <w:rFonts w:ascii="Times" w:hAnsi="Times" w:cs="Times"/>
          <w:sz w:val="21"/>
          <w:sz-cs w:val="21"/>
          <w:color w:val="000000"/>
        </w:rPr>
        <w:t xml:space="preserve">六、（15分）</w:t>
      </w:r>
    </w:p>
    <w:p>
      <w:pPr/>
      <w:r>
        <w:rPr>
          <w:rFonts w:ascii="Times" w:hAnsi="Times" w:cs="Times"/>
          <w:sz w:val="21"/>
          <w:sz-cs w:val="21"/>
          <w:color w:val="000000"/>
        </w:rPr>
        <w:t xml:space="preserve"/>
      </w:r>
    </w:p>
    <w:p>
      <w:pPr/>
      <w:r>
        <w:rPr>
          <w:rFonts w:ascii="Times" w:hAnsi="Times" w:cs="Times"/>
          <w:sz w:val="21"/>
          <w:sz-cs w:val="21"/>
          <w:color w:val="000000"/>
        </w:rPr>
        <w:t xml:space="preserve"/>
      </w:r>
    </w:p>
    <w:p>
      <w:pPr/>
      <w:r>
        <w:rPr>
          <w:rFonts w:ascii="Times" w:hAnsi="Times" w:cs="Times"/>
          <w:sz w:val="21"/>
          <w:sz-cs w:val="21"/>
          <w:color w:val="000000"/>
        </w:rPr>
        <w:t xml:space="preserve"/>
      </w:r>
    </w:p>
    <w:p>
      <w:pPr/>
      <w:r>
        <w:rPr>
          <w:rFonts w:ascii="Times" w:hAnsi="Times" w:cs="Times"/>
          <w:sz w:val="21"/>
          <w:sz-cs w:val="21"/>
          <w:color w:val="000000"/>
        </w:rPr>
        <w:t xml:space="preserve"/>
      </w:r>
    </w:p>
    <w:p>
      <w:pPr/>
      <w:r>
        <w:rPr>
          <w:rFonts w:ascii="Times" w:hAnsi="Times" w:cs="Times"/>
          <w:sz w:val="21"/>
          <w:sz-cs w:val="21"/>
          <w:color w:val="000000"/>
        </w:rPr>
        <w:t xml:space="preserve"/>
      </w:r>
    </w:p>
    <w:p>
      <w:pPr/>
      <w:r>
        <w:rPr>
          <w:rFonts w:ascii="Times" w:hAnsi="Times" w:cs="Times"/>
          <w:sz w:val="21"/>
          <w:sz-cs w:val="21"/>
          <w:color w:val="000000"/>
        </w:rPr>
        <w:t xml:space="preserve"/>
      </w:r>
    </w:p>
    <w:p>
      <w:pPr/>
      <w:r>
        <w:rPr>
          <w:rFonts w:ascii="Times" w:hAnsi="Times" w:cs="Times"/>
          <w:sz w:val="21"/>
          <w:sz-cs w:val="21"/>
          <w:color w:val="000000"/>
        </w:rPr>
        <w:t xml:space="preserve"/>
      </w:r>
    </w:p>
    <w:p>
      <w:pPr/>
      <w:r>
        <w:rPr>
          <w:rFonts w:ascii="Times" w:hAnsi="Times" w:cs="Times"/>
          <w:sz w:val="21"/>
          <w:sz-cs w:val="21"/>
          <w:color w:val="000000"/>
        </w:rPr>
        <w:t xml:space="preserve"/>
      </w:r>
    </w:p>
    <w:p>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