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2012年普通高等学校招生全国统一考试（重庆卷）</w:t>
      </w:r>
    </w:p>
    <w:p>
      <w:pPr>
        <w:jc w:val="center"/>
      </w:pPr>
      <w:r>
        <w:rPr>
          <w:rFonts w:ascii="Times New Roman" w:hAnsi="Times New Roman" w:cs="Times New Roman"/>
          <w:sz w:val="28"/>
          <w:sz-cs w:val="28"/>
          <w:b/>
        </w:rPr>
        <w:t xml:space="preserve">语文试题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下列各组词语中，有错别字的一组是</w:t>
      </w:r>
    </w:p>
    <w:p>
      <w:pPr>
        <w:jc w:val="both"/>
      </w:pPr>
      <w:r>
        <w:rPr>
          <w:rFonts w:ascii="Times New Roman" w:hAnsi="Times New Roman" w:cs="Times New Roman"/>
          <w:sz w:val="21"/>
          <w:sz-cs w:val="21"/>
        </w:rPr>
        <w:t xml:space="preserve">修炼         俏皮话        集腋成裘        动则得咎</w:t>
      </w:r>
    </w:p>
    <w:p>
      <w:pPr>
        <w:jc w:val="both"/>
      </w:pPr>
      <w:r>
        <w:rPr>
          <w:rFonts w:ascii="Times New Roman" w:hAnsi="Times New Roman" w:cs="Times New Roman"/>
          <w:sz w:val="21"/>
          <w:sz-cs w:val="21"/>
        </w:rPr>
        <w:t xml:space="preserve">朱砂         冷飕飕        椎心泣血        犯而不校</w:t>
      </w:r>
    </w:p>
    <w:p>
      <w:pPr>
        <w:jc w:val="both"/>
      </w:pPr>
      <w:r>
        <w:rPr>
          <w:rFonts w:ascii="Times New Roman" w:hAnsi="Times New Roman" w:cs="Times New Roman"/>
          <w:sz w:val="21"/>
          <w:sz-cs w:val="21"/>
        </w:rPr>
        <w:t xml:space="preserve">恭候         岔路口        废话连篇        故弄玄虚</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敲诈         副作用        大块朵颐        分庭抗礼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依次填入下边一段文字横线处的关联词语，衔接最恰当的一组是</w:t>
      </w:r>
    </w:p>
    <w:p>
      <w:pPr>
        <w:jc w:val="both"/>
        <w:ind w:first-line="420"/>
      </w:pPr>
      <w:r>
        <w:rPr>
          <w:rFonts w:ascii="Times New Roman" w:hAnsi="Times New Roman" w:cs="Times New Roman"/>
          <w:sz w:val="21"/>
          <w:sz-cs w:val="21"/>
        </w:rPr>
        <w:t xml:space="preserve">当你还是一棵幼苗的时候，别人不容易在远处看到你。_______他们从你身边走过____站在你身边，也可能视而不见，__________你还不引人注目。而______你长成一株大树，哪怕在很远的地方，别人也会看到你，并且欣赏你。</w:t>
      </w:r>
    </w:p>
    <w:p>
      <w:pPr>
        <w:jc w:val="both"/>
      </w:pPr>
      <w:r>
        <w:rPr>
          <w:rFonts w:ascii="Times New Roman" w:hAnsi="Times New Roman" w:cs="Times New Roman"/>
          <w:sz w:val="21"/>
          <w:sz-cs w:val="21"/>
        </w:rPr>
        <w:t xml:space="preserve">虽然    甚至    因为    如果</w:t>
      </w:r>
    </w:p>
    <w:p>
      <w:pPr>
        <w:jc w:val="both"/>
      </w:pPr>
      <w:r>
        <w:rPr>
          <w:rFonts w:ascii="Times New Roman" w:hAnsi="Times New Roman" w:cs="Times New Roman"/>
          <w:sz w:val="21"/>
          <w:sz-cs w:val="21"/>
        </w:rPr>
        <w:t xml:space="preserve">虽然    或者    除非    只有</w:t>
      </w:r>
    </w:p>
    <w:p>
      <w:pPr>
        <w:jc w:val="both"/>
      </w:pPr>
      <w:r>
        <w:rPr>
          <w:rFonts w:ascii="Times New Roman" w:hAnsi="Times New Roman" w:cs="Times New Roman"/>
          <w:sz w:val="21"/>
          <w:sz-cs w:val="21"/>
        </w:rPr>
        <w:t xml:space="preserve">即使    或者    除非    只有</w:t>
      </w:r>
    </w:p>
    <w:p>
      <w:pPr>
        <w:jc w:val="both"/>
      </w:pPr>
      <w:r>
        <w:rPr>
          <w:rFonts w:ascii="Times New Roman" w:hAnsi="Times New Roman" w:cs="Times New Roman"/>
          <w:sz w:val="21"/>
          <w:sz-cs w:val="21"/>
        </w:rPr>
        <w:t xml:space="preserve">即使    甚至    因为    如果</w:t>
      </w:r>
    </w:p>
    <w:p>
      <w:pPr>
        <w:jc w:val="both"/>
      </w:pPr>
      <w:r>
        <w:rPr>
          <w:rFonts w:ascii="Times New Roman" w:hAnsi="Times New Roman" w:cs="Times New Roman"/>
          <w:sz w:val="21"/>
          <w:sz-cs w:val="21"/>
        </w:rPr>
        <w:t xml:space="preserve">（本大题共3小题，每小题3分，共9分）</w:t>
      </w:r>
    </w:p>
    <w:p>
      <w:pPr>
        <w:jc w:val="both"/>
      </w:pPr>
      <w:r>
        <w:rPr>
          <w:rFonts w:ascii="Times New Roman" w:hAnsi="Times New Roman" w:cs="Times New Roman"/>
          <w:sz w:val="21"/>
          <w:sz-cs w:val="21"/>
        </w:rPr>
        <w:t xml:space="preserve">  阅读下文，完成第5~7题</w:t>
      </w:r>
    </w:p>
    <w:p>
      <w:pPr>
        <w:jc w:val="both"/>
      </w:pPr>
      <w:r>
        <w:rPr>
          <w:rFonts w:ascii="Times New Roman" w:hAnsi="Times New Roman" w:cs="Times New Roman"/>
          <w:sz w:val="21"/>
          <w:sz-cs w:val="21"/>
        </w:rPr>
        <w:t xml:space="preserve">  在日益全球化的世界中，会讲两种语言比只会说一种语言具有明显的实际好处——能够与更多的人交流。但近年来，科学家们开始证实，谙熟两种语言还有着更重要的优势，会说两种语言让人更聪明。掌握双语会对人的大脑产生深刻的影响，提高与语言无关的认知能力，甚至还能防止老年痴呆。</w:t>
      </w:r>
    </w:p>
    <w:p>
      <w:pPr>
        <w:jc w:val="both"/>
        <w:ind w:first-line="420"/>
      </w:pPr>
      <w:r>
        <w:rPr>
          <w:rFonts w:ascii="Times New Roman" w:hAnsi="Times New Roman" w:cs="Times New Roman"/>
          <w:sz w:val="21"/>
          <w:sz-cs w:val="21"/>
        </w:rPr>
        <w:t xml:space="preserve">长期以来，研究人员、教育工作者和决策者都认为第二语言是一种干扰，从认知的角度来说，会影响儿童的学业和智力发育。</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他们的这种干扰看法没有错；有充分的证据表明，即使双语者只使用一种语言，他大脑中的两种语言系统也都处于活跃状态，从而造成一种语言系统妨碍另一种语言系统的状况。</w:t>
      </w:r>
    </w:p>
    <w:p>
      <w:pPr>
        <w:jc w:val="both"/>
        <w:ind w:first-line="420"/>
      </w:pPr>
      <w:r>
        <w:rPr>
          <w:rFonts w:ascii="Times New Roman" w:hAnsi="Times New Roman" w:cs="Times New Roman"/>
          <w:sz w:val="21"/>
          <w:sz-cs w:val="21"/>
        </w:rPr>
        <w:t xml:space="preserve">不过，研究人员现在发现，这种干扰与其说是障碍，倒不如说让使用者因祸得福。它迫使大脑去解决内部冲突，从而得到增强认知能力的锻炼。</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许多此类研究得到的相似证据表明，使用双语的过程能够增强大脑的所谓执行功能——这是一种指挥系统，在我们做计划、解决问题以及执行其他各种对智力要求比较高的任务时，引导我们的注意过程。这些过程包括忽略干扰、集中注意力、随意在两件事情之间转换注意力以及牢记信息——这就好比在开车时记住一连串的方位。</w:t>
      </w:r>
    </w:p>
    <w:p>
      <w:pPr>
        <w:jc w:val="both"/>
      </w:pPr>
      <w:r>
        <w:rPr>
          <w:rFonts w:ascii="Times New Roman" w:hAnsi="Times New Roman" w:cs="Times New Roman"/>
          <w:sz w:val="21"/>
          <w:sz-cs w:val="21"/>
        </w:rPr>
        <w:t xml:space="preserve"/>
        <w:tab/>
        <w:t xml:space="preserve">为什么两种同时活跃的语言系统间的冲突会提高这些方面的认知能力呢？直到不久前，研究人员还认为，双语者的优势主要来自一种抑制能力，这种能力在压制一种语言系统的过程中得到增强。据称，这样的抑制能力有助于训练双语者的大脑在其他情况下忽视干扰，不过，这种解释显得越来越不够充分，因为有研究表明，即使在完成不需要抑制能力的任务时，如将任意分布在纸上的数字按升序穿成串，双语者的表现也比只使用一种语言的人出色。</w:t>
      </w:r>
    </w:p>
    <w:p>
      <w:pPr>
        <w:jc w:val="both"/>
      </w:pPr>
      <w:r>
        <w:rPr>
          <w:rFonts w:ascii="Times New Roman" w:hAnsi="Times New Roman" w:cs="Times New Roman"/>
          <w:sz w:val="21"/>
          <w:sz-cs w:val="21"/>
        </w:rPr>
        <w:t xml:space="preserve"/>
        <w:tab/>
        <w:t xml:space="preserve">双语者与只使用一种语言的人之间的另一种关键区别可能更为重要：前者具有更加突出的监控环境的能力。西班牙庞培法布拉大学的研究人员阿尔韦特.科斯塔说：“双语者需要频繁切换语言——你可能跟爸爸说话时用一种语言，跟妈妈说话是用另一种语言。这就要求你注意周围的变化，这和开车时随时观察周围是一个道理。”科斯塔和同事展开了一项研究，比较会说德语和意大利语两种语言的人和只会说意大利语的人在监控任务中的表现。他们发现，双语受试者不仅表现的更出色，而且他们参与监控的那部分大脑的活动较少，这表明他们在这方面更强。</w:t>
      </w:r>
    </w:p>
    <w:p>
      <w:pPr>
        <w:jc w:val="both"/>
        <w:spacing w:after="240"/>
      </w:pPr>
      <w:r>
        <w:rPr>
          <w:rFonts w:ascii="Times New Roman" w:hAnsi="Times New Roman" w:cs="Times New Roman"/>
          <w:sz w:val="21"/>
          <w:sz-cs w:val="21"/>
        </w:rPr>
        <w:t xml:space="preserve"/>
      </w:r>
    </w:p>
    <w:p>
      <w:pPr>
        <w:jc w:val="center"/>
        <w:spacing w:after="240"/>
      </w:pPr>
      <w:r>
        <w:rPr>
          <w:rFonts w:ascii="Times" w:hAnsi="Times" w:cs="Times"/>
          <w:sz w:val="21"/>
          <w:sz-cs w:val="21"/>
          <w:color w:val="000000"/>
        </w:rPr>
        <w:t xml:space="preserve">战马记         </w:t>
      </w:r>
      <w:r>
        <w:rPr>
          <w:rFonts w:ascii="Times" w:hAnsi="Times" w:cs="Times"/>
          <w:sz w:val="18"/>
          <w:sz-cs w:val="18"/>
          <w:color w:val="000000"/>
        </w:rPr>
        <w:t xml:space="preserve"> [明] 罗洪先</w:t>
      </w:r>
    </w:p>
    <w:p>
      <w:pPr>
        <w:jc w:val="both"/>
        <w:ind w:first-line="525"/>
        <w:spacing w:after="240"/>
      </w:pPr>
      <w:r>
        <w:rPr>
          <w:rFonts w:ascii="Times" w:hAnsi="Times" w:cs="Times"/>
          <w:sz w:val="21"/>
          <w:sz-cs w:val="21"/>
          <w:color w:val="000000"/>
        </w:rPr>
        <w:t xml:space="preserve">王公桢，济阳公孙也。济阳死靖难，公死贼，获赠于朝，任一子广，吉水称忠义家莫过之。至其战马事，有足为世戒者。</w:t>
        <w:br/>
        <w:t xml:space="preserve">    始公以大学生除夔州府通判，才五月，会荆襄贼流劫入夔，焚巫山县治。是时同知苏州王公授碟捕贼，性柔怯而狡猾，故托疾不敢出一兵。</w:t>
      </w:r>
      <w:r>
        <w:rPr>
          <w:rFonts w:ascii="Times" w:hAnsi="Times" w:cs="Times"/>
          <w:sz w:val="21"/>
          <w:sz-cs w:val="21"/>
          <w:u w:val="single"/>
          <w:color w:val="000000"/>
        </w:rPr>
        <w:t xml:space="preserve">公忿忿面数之曰：“汝食朝廷禄，所主何事；忍委赤子饿虎口耶？”</w:t>
      </w:r>
      <w:r>
        <w:rPr>
          <w:rFonts w:ascii="Times" w:hAnsi="Times" w:cs="Times"/>
          <w:sz w:val="21"/>
          <w:sz-cs w:val="21"/>
          <w:color w:val="000000"/>
        </w:rPr>
        <w:t xml:space="preserve">即代勒部民兵昼夜行，至则巫山已破，贼方聚山中，索击之，杀渠桀三十三</w:t>
      </w:r>
      <w:r>
        <w:rPr>
          <w:rFonts w:ascii="Times New Roman" w:hAnsi="Times New Roman" w:cs="Times New Roman"/>
          <w:sz w:val="21"/>
          <w:sz-cs w:val="21"/>
          <w:color w:val="000000"/>
        </w:rPr>
        <w:t xml:space="preserve">人</w:t>
      </w:r>
      <w:r>
        <w:rPr>
          <w:rFonts w:ascii="Times" w:hAnsi="Times" w:cs="Times"/>
          <w:sz w:val="21"/>
          <w:sz-cs w:val="21"/>
          <w:color w:val="000000"/>
        </w:rPr>
        <w:t xml:space="preserve">，余尽遣。居三日，贼复劫属邑大昌，公促王，王又不行，而瞿塘卫指挥曹能、柴成两人，与王素党结避祸，多方诡辞庇之。且激公曰：“公诚为国家出力气，肯慨然复行乎？”公即声应。即日勒民兵，夹曹、柴两人赴之，与贼夹水阵。已而麾民兵毕渡趣战，曹、柴望走，公陷围中，误入淖田，不得脱。贼欲降之，公大奋骂。贼怒以刀断其喉及右臂，堕淖中，马逸去。</w:t>
        <w:br/>
        <w:t xml:space="preserve">    始公赴大昌道，宿木商家。商稔公，知贼不敌，不敢言。</w:t>
      </w:r>
      <w:r>
        <w:rPr>
          <w:rFonts w:ascii="Times" w:hAnsi="Times" w:cs="Times"/>
          <w:sz w:val="21"/>
          <w:sz-cs w:val="21"/>
          <w:u w:val="single"/>
          <w:color w:val="000000"/>
        </w:rPr>
        <w:t xml:space="preserve">是日将归，有物啸于山者，商惊祝曰：“为王公耶？果尔，当三啸止。”如其言</w:t>
      </w:r>
      <w:r>
        <w:rPr>
          <w:rFonts w:ascii="Times" w:hAnsi="Times" w:cs="Times"/>
          <w:sz w:val="21"/>
          <w:sz-cs w:val="21"/>
          <w:color w:val="000000"/>
        </w:rPr>
        <w:t xml:space="preserve">。商秘与家人负箦往寻乱尸，见衣白纱半臂者，公也。载箦上，令不深没。自死所至府三百余里，马奔归府，门阖，长嘶踢其扁，若告急状。守者纳之，血淋漓，毛鬣尽赤，众始骇公已死，而贼尤不解。后死之二十五日，子广始随木商往殓之，面如生，不以暑腐。然贫甚，不能归，尽售行李与马为资。而王意在马，不偿直，竞徒手得之。距殓之二十五日，夜且半，马哀鸣特异。王命秣者加莝①豆，不为止。王疑秣者绐②已，自起视枥。马骤前啮其项，不释口，久乃得脱。复奋首捣胸，仆之地，不省人。翌日，呕血数升死。贼既平，有司正功罪，曹、柴亦被诛。</w:t>
        <w:br/>
        <w:t xml:space="preserve">     呜呼！自昔相传义马事不一二，皆言临难能相济也。世尝言至灵者人，畜之至贱宜莫犬马若也。衔辔所制，鞭策所驱，固有衣冠介胄所不逮者。呜呼！可不畏哉！可不戒哉！</w:t>
      </w:r>
    </w:p>
    <w:p>
      <w:pPr>
        <w:jc w:val="both"/>
      </w:pPr>
      <w:r>
        <w:rPr>
          <w:rFonts w:ascii="Times New Roman" w:hAnsi="Times New Roman" w:cs="Times New Roman"/>
          <w:sz w:val="21"/>
          <w:sz-cs w:val="21"/>
        </w:rPr>
        <w:t xml:space="preserve">    [注]①莝（cuõ）：铡碎的草。ò②绐（dài ）：欺骗。</w:t>
        <w:br/>
        <w:t xml:space="preserve">10.下列对原文的理解和分析，不准确的一项是</w:t>
      </w:r>
    </w:p>
    <w:p>
      <w:pPr>
        <w:jc w:val="both"/>
      </w:pPr>
      <w:r>
        <w:rPr>
          <w:rFonts w:ascii="Times New Roman" w:hAnsi="Times New Roman" w:cs="Times New Roman"/>
          <w:sz w:val="21"/>
          <w:sz-cs w:val="21"/>
        </w:rPr>
        <w:t xml:space="preserve">A．王桢，是济阳公的孙子。济阳公死于靖难，王桢死于贼寇之手，他们都获得朝廷的封赠，承担过很多重任，在吉水以忠义之家著称。</w:t>
      </w:r>
    </w:p>
    <w:p>
      <w:pPr>
        <w:jc w:val="both"/>
      </w:pPr>
      <w:r>
        <w:rPr>
          <w:rFonts w:ascii="Times New Roman" w:hAnsi="Times New Roman" w:cs="Times New Roman"/>
          <w:sz w:val="21"/>
          <w:sz-cs w:val="21"/>
        </w:rPr>
        <w:t xml:space="preserve">B．王桢任夔州府通判时，遇到荆襄的贼寇前来大肆劫掠，而夔州同知王公和军吏曹能、柴成却不敢出兵。危急时刻，王桢出于义愤带兵击贼，壮烈牺牲。</w:t>
      </w:r>
    </w:p>
    <w:p>
      <w:pPr>
        <w:jc w:val="both"/>
      </w:pPr>
      <w:r>
        <w:rPr>
          <w:rFonts w:ascii="Times New Roman" w:hAnsi="Times New Roman" w:cs="Times New Roman"/>
          <w:sz w:val="21"/>
          <w:sz-cs w:val="21"/>
        </w:rPr>
        <w:t xml:space="preserve">C.王桢遇难后，朋友及家人找到了他的遗体，准备送回家乡安葬，但因贫穷，只好卖行李和战马作路费。战马落入夔州同知王公手中。</w:t>
      </w:r>
    </w:p>
    <w:p>
      <w:pPr>
        <w:jc w:val="both"/>
      </w:pPr>
      <w:r>
        <w:rPr>
          <w:rFonts w:ascii="Times New Roman" w:hAnsi="Times New Roman" w:cs="Times New Roman"/>
          <w:sz w:val="21"/>
          <w:sz-cs w:val="21"/>
        </w:rPr>
        <w:t xml:space="preserve">D．王桢战死后，他的战马狂奔三百多里夔州府报讯；在同知王公的马槽旁，哀鸣不已，最后将仇人王公置于死地，替主人报了仇。</w:t>
      </w:r>
    </w:p>
    <w:p>
      <w:pPr>
        <w:jc w:val="both"/>
      </w:pPr>
      <w:r>
        <w:rPr>
          <w:rFonts w:ascii="Times New Roman" w:hAnsi="Times New Roman" w:cs="Times New Roman"/>
          <w:sz w:val="21"/>
          <w:sz-cs w:val="21"/>
        </w:rPr>
        <w:t xml:space="preserve">四、（本大题共3小题，共22分）</w:t>
      </w:r>
    </w:p>
    <w:p>
      <w:pPr>
        <w:jc w:val="both"/>
      </w:pPr>
      <w:r>
        <w:rPr>
          <w:rFonts w:ascii="Times New Roman" w:hAnsi="Times New Roman" w:cs="Times New Roman"/>
          <w:sz w:val="21"/>
          <w:sz-cs w:val="21"/>
        </w:rPr>
        <w:t xml:space="preserve">    （2）用余线（/）给下面的文言文断句。（3分）</w:t>
      </w:r>
    </w:p>
    <w:p>
      <w:pPr>
        <w:jc w:val="both"/>
      </w:pPr>
      <w:r>
        <w:rPr>
          <w:rFonts w:ascii="Times New Roman" w:hAnsi="Times New Roman" w:cs="Times New Roman"/>
          <w:sz w:val="21"/>
          <w:sz-cs w:val="21"/>
        </w:rPr>
        <w:t xml:space="preserve">     人之蕴蓄由学而大在多闻前古圣贤之言与行考迹以观其用察言以求其心识而得之以蓄成其得                                        （《伊川易传》卷二《大蓄传》）</w:t>
      </w:r>
    </w:p>
    <w:p>
      <w:pPr>
        <w:jc w:val="both"/>
      </w:pPr>
      <w:r>
        <w:rPr>
          <w:rFonts w:ascii="Times New Roman" w:hAnsi="Times New Roman" w:cs="Times New Roman"/>
          <w:sz w:val="21"/>
          <w:sz-cs w:val="21"/>
        </w:rPr>
        <w:t xml:space="preserve">12．阅读下面这首词，然后回答问题。（6分）</w:t>
      </w:r>
    </w:p>
    <w:p>
      <w:pPr>
        <w:jc w:val="both"/>
      </w:pPr>
      <w:r>
        <w:rPr>
          <w:rFonts w:ascii="Times New Roman" w:hAnsi="Times New Roman" w:cs="Times New Roman"/>
          <w:sz w:val="21"/>
          <w:sz-cs w:val="21"/>
        </w:rPr>
        <w:t xml:space="preserve">                         鹧鸪天    </w:t>
      </w:r>
      <w:r>
        <w:rPr>
          <w:rFonts w:ascii="Times New Roman" w:hAnsi="Times New Roman" w:cs="Times New Roman"/>
          <w:sz w:val="18"/>
          <w:sz-cs w:val="18"/>
        </w:rPr>
        <w:t xml:space="preserve">  [金]王寂</w:t>
      </w:r>
    </w:p>
    <w:p>
      <w:pPr>
        <w:jc w:val="both"/>
      </w:pPr>
      <w:r>
        <w:rPr>
          <w:rFonts w:ascii="Times New Roman" w:hAnsi="Times New Roman" w:cs="Times New Roman"/>
          <w:sz w:val="21"/>
          <w:sz-cs w:val="21"/>
        </w:rPr>
        <w:t xml:space="preserve">    秋后亭皋</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木叶稀，霜前关塞雁南归。晓云散去山腰瘦，宿雨来时水面肥。     吾老矣，久忘机</w:t>
      </w:r>
      <w:r>
        <w:rPr>
          <w:rFonts w:ascii="Times New Roman" w:hAnsi="Times New Roman" w:cs="Times New Roman"/>
          <w:sz w:val="21"/>
          <w:sz-cs w:val="21"/>
          <w:vertAlign w:val="superscript"/>
        </w:rPr>
        <w:t xml:space="preserve">②</w:t>
      </w:r>
      <w:r>
        <w:rPr>
          <w:rFonts w:ascii="Times New Roman" w:hAnsi="Times New Roman" w:cs="Times New Roman"/>
          <w:sz w:val="21"/>
          <w:sz-cs w:val="21"/>
        </w:rPr>
        <w:t xml:space="preserve">，沙鸥相对不惊飞</w:t>
      </w:r>
      <w:r>
        <w:rPr>
          <w:rFonts w:ascii="Times New Roman" w:hAnsi="Times New Roman" w:cs="Times New Roman"/>
          <w:sz w:val="21"/>
          <w:sz-cs w:val="21"/>
          <w:vertAlign w:val="superscript"/>
        </w:rPr>
        <w:t xml:space="preserve">③</w:t>
      </w:r>
      <w:r>
        <w:rPr>
          <w:rFonts w:ascii="Times New Roman" w:hAnsi="Times New Roman" w:cs="Times New Roman"/>
          <w:sz w:val="21"/>
          <w:sz-cs w:val="21"/>
        </w:rPr>
        <w:t xml:space="preserve">。柳溪父老应怜我，荒却溪南旧钓矶。</w:t>
      </w:r>
    </w:p>
    <w:p>
      <w:pPr>
        <w:jc w:val="both"/>
      </w:pPr>
      <w:r>
        <w:rPr>
          <w:rFonts w:ascii="Times New Roman" w:hAnsi="Times New Roman" w:cs="Times New Roman"/>
          <w:sz w:val="21"/>
          <w:sz-cs w:val="21"/>
        </w:rPr>
        <w:t xml:space="preserve">    [注]</w:t>
      </w:r>
      <w:r>
        <w:rPr>
          <w:rFonts w:ascii="Times New Roman" w:hAnsi="Times New Roman" w:cs="Times New Roman"/>
          <w:sz w:val="21"/>
          <w:sz-cs w:val="21"/>
          <w:vertAlign w:val="superscript"/>
        </w:rPr>
        <w:t xml:space="preserve"> </w:t>
      </w:r>
      <w:r>
        <w:rPr>
          <w:rFonts w:ascii="Times New Roman" w:hAnsi="Times New Roman" w:cs="Times New Roman"/>
          <w:sz w:val="21"/>
          <w:sz-cs w:val="21"/>
        </w:rPr>
        <w:t xml:space="preserve">①亭皋：水边的平地。②忘机：消除机心。机心，巧诈之心。③沙鸥相对不惊飞：白居易诗云“有喜鹊频语，无机鸥不惊”。</w:t>
      </w:r>
    </w:p>
    <w:p>
      <w:pPr>
        <w:jc w:val="both"/>
      </w:pPr>
      <w:r>
        <w:rPr>
          <w:rFonts w:ascii="Times New Roman" w:hAnsi="Times New Roman" w:cs="Times New Roman"/>
          <w:sz w:val="21"/>
          <w:sz-cs w:val="21"/>
        </w:rPr>
        <w:t xml:space="preserve">（1）“晓云散去山腰瘦，宿雨来时水面肥”两句写出了山水的变化，请分析其巧妙之处。（4分）</w:t>
      </w:r>
    </w:p>
    <w:p>
      <w:pPr>
        <w:jc w:val="both"/>
      </w:pPr>
      <w:r>
        <w:rPr>
          <w:rFonts w:ascii="Times New Roman" w:hAnsi="Times New Roman" w:cs="Times New Roman"/>
          <w:sz w:val="21"/>
          <w:sz-cs w:val="21"/>
        </w:rPr>
        <w:t xml:space="preserve">（2）作者为何说“荒却溪南旧钓矶”？（2分）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五、（本大题共4小题，共22分）</w:t>
      </w:r>
    </w:p>
    <w:p>
      <w:pPr>
        <w:jc w:val="both"/>
      </w:pPr>
      <w:r>
        <w:rPr>
          <w:rFonts w:ascii="Times New Roman" w:hAnsi="Times New Roman" w:cs="Times New Roman"/>
          <w:sz w:val="21"/>
          <w:sz-cs w:val="21"/>
        </w:rPr>
        <w:t xml:space="preserve">    阅读下文，完成第14~17题。</w:t>
      </w:r>
    </w:p>
    <w:p>
      <w:pPr>
        <w:jc w:val="both"/>
      </w:pPr>
      <w:r>
        <w:rPr>
          <w:rFonts w:ascii="Times New Roman" w:hAnsi="Times New Roman" w:cs="Times New Roman"/>
          <w:sz w:val="21"/>
          <w:sz-cs w:val="21"/>
        </w:rPr>
        <w:t xml:space="preserve">                          </w:t>
      </w:r>
      <w:r>
        <w:rPr>
          <w:rFonts w:ascii="Times New Roman" w:hAnsi="Times New Roman" w:cs="Times New Roman"/>
          <w:sz w:val="21"/>
          <w:sz-cs w:val="21"/>
          <w:b/>
        </w:rPr>
        <w:t xml:space="preserve">  太阳梦      晓   浩</w:t>
      </w:r>
    </w:p>
    <w:p>
      <w:pPr>
        <w:jc w:val="both"/>
      </w:pPr>
      <w:r>
        <w:rPr>
          <w:rFonts w:ascii="Times New Roman" w:hAnsi="Times New Roman" w:cs="Times New Roman"/>
          <w:sz w:val="21"/>
          <w:sz-cs w:val="21"/>
        </w:rPr>
        <w:t xml:space="preserve">    朋友老刘说起他做的一个梦，激动得满脸通红。他梦见自己驾着一叶小舟，划行在太阳里。那境界好动人啊。</w:t>
      </w:r>
    </w:p>
    <w:p>
      <w:pPr>
        <w:jc w:val="both"/>
      </w:pPr>
      <w:r>
        <w:rPr>
          <w:rFonts w:ascii="Times New Roman" w:hAnsi="Times New Roman" w:cs="Times New Roman"/>
          <w:sz w:val="21"/>
          <w:sz-cs w:val="21"/>
        </w:rPr>
        <w:t xml:space="preserve">    太阳大得无边无沿，透明的浆液，把世界浸溢成一片红色，岸，在哪里？船浆轻轻一拨，溅起一串火红的水珠，落下时它们忽然凝结成一座座山，千姿百态。</w:t>
      </w:r>
    </w:p>
    <w:p>
      <w:pPr>
        <w:jc w:val="both"/>
      </w:pPr>
      <w:r>
        <w:rPr>
          <w:rFonts w:ascii="Times New Roman" w:hAnsi="Times New Roman" w:cs="Times New Roman"/>
          <w:sz w:val="21"/>
          <w:sz-cs w:val="21"/>
        </w:rPr>
        <w:t xml:space="preserve">    老刘是个画家，那时候，画山画得正苦。</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听了老刘的话，我放眼望去，但见群山在我周围有节奏地起伏着，群山之上是蓝天，一轮硕日，漂泊在蓝天上，永恒地照耀着。</w:t>
      </w:r>
    </w:p>
    <w:p>
      <w:pPr>
        <w:jc w:val="both"/>
      </w:pPr>
      <w:r>
        <w:rPr>
          <w:rFonts w:ascii="Times New Roman" w:hAnsi="Times New Roman" w:cs="Times New Roman"/>
          <w:sz w:val="21"/>
          <w:sz-cs w:val="21"/>
        </w:rPr>
        <w:t xml:space="preserve">    记得刚到拉萨的时候，我被惊呆了，一片明晃晃的阳光，铺天盖地而来，拼命地往身体里渗透，我觉得身后的影子都透着亮儿。</w:t>
      </w:r>
    </w:p>
    <w:p>
      <w:pPr>
        <w:jc w:val="both"/>
      </w:pPr>
      <w:r>
        <w:rPr>
          <w:rFonts w:ascii="Times New Roman" w:hAnsi="Times New Roman" w:cs="Times New Roman"/>
          <w:sz w:val="21"/>
          <w:sz-cs w:val="21"/>
        </w:rPr>
        <w:t xml:space="preserve">    是不是在梦里？</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我走向那些经幡。五颜六色的经幡，在阳光下舞蹈着，似乎一头连着天，一头接着地，天地之间一派和谐宁静。一幢幢别致的藏式楼房和现代建筑，从绿树鲜花中冒出来，寺庙的金顶间杂其中，香火缭绕，放生羊和野狗紧昂着哲人般的头颅，在大街上踱步。  </w:t>
      </w:r>
    </w:p>
    <w:p>
      <w:pPr>
        <w:jc w:val="both"/>
      </w:pPr>
      <w:r>
        <w:rPr>
          <w:rFonts w:ascii="Times New Roman" w:hAnsi="Times New Roman" w:cs="Times New Roman"/>
          <w:sz w:val="21"/>
          <w:sz-cs w:val="21"/>
        </w:rPr>
        <w:t xml:space="preserve">    向生活深处走去，我知道这不是梦。 </w:t>
      </w:r>
    </w:p>
    <w:p>
      <w:pPr>
        <w:jc w:val="both"/>
      </w:pPr>
      <w:r>
        <w:rPr>
          <w:rFonts w:ascii="Times New Roman" w:hAnsi="Times New Roman" w:cs="Times New Roman"/>
          <w:sz w:val="21"/>
          <w:sz-cs w:val="21"/>
        </w:rPr>
        <w:t xml:space="preserve">    远方的亲朋好友非说这就是梦，神秘，朦胧，可想而不可及。一位女友，曾在拉萨生活数月，后移居加拿大，她来信说：“想到拉萨我就想大哭一场，那真是一个梦，温暖而又明亮，它在我睡着的时候来了，醒来，它却飞走了。</w:t>
      </w:r>
    </w:p>
    <w:p>
      <w:pPr>
        <w:jc w:val="both"/>
      </w:pPr>
      <w:r>
        <w:rPr>
          <w:rFonts w:ascii="Times New Roman" w:hAnsi="Times New Roman" w:cs="Times New Roman"/>
          <w:sz w:val="21"/>
          <w:sz-cs w:val="21"/>
        </w:rPr>
        <w:t xml:space="preserve">    对于我来说，拉萨的一切都是那么真实，在我那间常摇曳着烛光的小屋里，我认识了一群又一群的寻梦人。你见过一步一叩，跋涉千里而来的朝佛者吗？从某种意义上说，寻梦者的精神更为感人，他们为了追寻一个美丽的梦，翻越了无数精神意义上的大山，微笑着，走向太阳，尽管，他们的身心遍体鳞伤。</w:t>
      </w:r>
    </w:p>
    <w:p>
      <w:pPr>
        <w:jc w:val="both"/>
      </w:pPr>
      <w:r>
        <w:rPr>
          <w:rFonts w:ascii="Times New Roman" w:hAnsi="Times New Roman" w:cs="Times New Roman"/>
          <w:sz w:val="21"/>
          <w:sz-cs w:val="21"/>
        </w:rPr>
        <w:t xml:space="preserve">    一位年轻的战士，常年驻守在某个四季冰封雪锁的哨卡上，一天，下哨归来，迈过一个半米多的土坎，他跌倒了，再没爬起来，过度缺氧导致了他的牺牲。一位大学生，为了抢救别人，被汹涌的泥石流吞没。一次，在我出去采访的途中，车翻出十五六米，车棚碎了，我安然无恙……还有啊还有，无数恶魔张开大嘴，要吞没我们这些寻梦者。</w:t>
      </w:r>
    </w:p>
    <w:p>
      <w:pPr>
        <w:jc w:val="both"/>
      </w:pPr>
      <w:r>
        <w:rPr>
          <w:rFonts w:ascii="Times New Roman" w:hAnsi="Times New Roman" w:cs="Times New Roman"/>
          <w:sz w:val="21"/>
          <w:sz-cs w:val="21"/>
        </w:rPr>
        <w:t xml:space="preserve">    我常常仰望太阳，流着无法抑制的泪水，感情的大堤在瞬间决口了。想到夸父，他没追赶上太阳，却不是也为后人称颂么？幸福在于追寻这种过程本身。</w:t>
      </w:r>
    </w:p>
    <w:p>
      <w:pPr>
        <w:jc w:val="both"/>
      </w:pPr>
      <w:r>
        <w:rPr>
          <w:rFonts w:ascii="Times New Roman" w:hAnsi="Times New Roman" w:cs="Times New Roman"/>
          <w:sz w:val="21"/>
          <w:sz-cs w:val="21"/>
        </w:rPr>
        <w:t xml:space="preserve">    朋友老刘实现了自己的的梦。他独创了一种画派，叫西藏山水画，得到国内外普遍承认，台湾三原色艺术中心还专门为他搞了个人画展。</w:t>
      </w:r>
    </w:p>
    <w:p>
      <w:pPr>
        <w:jc w:val="both"/>
      </w:pPr>
      <w:r>
        <w:rPr>
          <w:rFonts w:ascii="Times New Roman" w:hAnsi="Times New Roman" w:cs="Times New Roman"/>
          <w:sz w:val="21"/>
          <w:sz-cs w:val="21"/>
        </w:rPr>
        <w:t xml:space="preserve">    我不止一次地为他的画所感动。画面上，塞满了山，绝少人间气息，那山汹涌呼啸，奔腾流动着，下降，再升腾，势不可挡。</w:t>
      </w:r>
      <w:r>
        <w:rPr>
          <w:rFonts w:ascii="Times New Roman" w:hAnsi="Times New Roman" w:cs="Times New Roman"/>
          <w:sz w:val="21"/>
          <w:sz-cs w:val="21"/>
          <w:u w:val="single"/>
        </w:rPr>
        <w:t xml:space="preserve">他的画里没画过一个太阳，然而，每幅画都能让人感到众山之上，那轮太阳充满理性的跳跃</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最近，我又见到了老刘。只见他熊腰虎背，一摇一晃，整个一座山在晃动。他说他又陷入了苦闷期。他想在艺术上再上一个高峰。</w:t>
      </w:r>
    </w:p>
    <w:p>
      <w:pPr>
        <w:jc w:val="both"/>
      </w:pPr>
      <w:r>
        <w:rPr>
          <w:rFonts w:ascii="Times New Roman" w:hAnsi="Times New Roman" w:cs="Times New Roman"/>
          <w:sz w:val="21"/>
          <w:sz-cs w:val="21"/>
        </w:rPr>
        <w:t xml:space="preserve">    是啊。太阳只有一个，梦，是无数的。</w:t>
      </w:r>
    </w:p>
    <w:p>
      <w:pPr>
        <w:jc w:val="both"/>
      </w:pPr>
      <w:r>
        <w:rPr>
          <w:rFonts w:ascii="Times New Roman" w:hAnsi="Times New Roman" w:cs="Times New Roman"/>
          <w:sz w:val="21"/>
          <w:sz-cs w:val="21"/>
        </w:rPr>
        <w:t xml:space="preserve">六、（本大题共4小题，每小题4分，共16分）</w:t>
      </w:r>
    </w:p>
    <w:p>
      <w:pPr>
        <w:jc w:val="both"/>
      </w:pPr>
      <w:r>
        <w:rPr>
          <w:rFonts w:ascii="Times New Roman" w:hAnsi="Times New Roman" w:cs="Times New Roman"/>
          <w:sz w:val="21"/>
          <w:sz-cs w:val="21"/>
        </w:rPr>
        <w:t xml:space="preserve">19.下列材料对“蝴蝶鱼”作了介绍，请筛选信息，用四个短语加以概括。要求：保留主要内容，每个短语不超过10字。</w:t>
      </w:r>
      <w:r>
        <w:rPr>
          <w:rFonts w:ascii="Times New Roman" w:hAnsi="Times New Roman" w:cs="Times New Roman"/>
          <w:sz w:val="4"/>
          <w:sz-cs w:val="4"/>
          <w:color w:val="FFFFFF"/>
        </w:rPr>
        <w:t xml:space="preserve">[来源:学科网ZXXK][来源:学_科_网]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蝴蝶鱼，属蝴蝶鱼科，是热带海洋观赏鱼的名角之一，有120余种，90%生活在印度洋和太平洋。它们拥有美艳的体色、娇美的轮廓，两侧扁平椭圆的体型，既小又尖的嘴巴。许多蝴蝶鱼尾部都有一个似眼的黑圆斑点，那是它们用来诱骗攻击者的假眼，作用在于使攻击者错误地攻击其坚硬的背鳍刺端，以确保自己的安全。其食性以藻类、海绵珊瑚为主，有些品种也会吃一些小动物及浮游生物。</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20.请按照要求完成下面两小题。</w:t>
      </w:r>
    </w:p>
    <w:p>
      <w:pPr>
        <w:jc w:val="both"/>
      </w:pPr>
      <w:r>
        <w:rPr>
          <w:rFonts w:ascii="Times New Roman" w:hAnsi="Times New Roman" w:cs="Times New Roman"/>
          <w:sz w:val="21"/>
          <w:sz-cs w:val="21"/>
        </w:rPr>
        <w:t xml:space="preserve">（1）下面选项填入横线处，构成比喻最恰当的一项是</w:t>
      </w:r>
    </w:p>
    <w:p>
      <w:pPr>
        <w:jc w:val="both"/>
      </w:pPr>
      <w:r>
        <w:rPr>
          <w:rFonts w:ascii="Times New Roman" w:hAnsi="Times New Roman" w:cs="Times New Roman"/>
          <w:sz w:val="21"/>
          <w:sz-cs w:val="21"/>
        </w:rPr>
        <w:t xml:space="preserve">生活中，我们有时会遭遇无意的伤害，但请记住，我们不可以为之抛弃了那一颗宽容之心。这就犹如_______________。（2分）</w:t>
      </w:r>
    </w:p>
    <w:p>
      <w:pPr>
        <w:jc w:val="both"/>
        <w:ind w:first-line="420"/>
      </w:pPr>
      <w:r>
        <w:rPr>
          <w:rFonts w:ascii="Times New Roman" w:hAnsi="Times New Roman" w:cs="Times New Roman"/>
          <w:sz w:val="21"/>
          <w:sz-cs w:val="21"/>
        </w:rPr>
        <w:t xml:space="preserve">牛虻叮上几口，老牛决不为此而停止耕耘</w:t>
      </w:r>
    </w:p>
    <w:p>
      <w:pPr>
        <w:jc w:val="both"/>
        <w:ind w:first-line="420"/>
      </w:pPr>
      <w:r>
        <w:rPr>
          <w:rFonts w:ascii="Times New Roman" w:hAnsi="Times New Roman" w:cs="Times New Roman"/>
          <w:sz w:val="21"/>
          <w:sz-cs w:val="21"/>
        </w:rPr>
        <w:t xml:space="preserve">马蹄踩踏到了鲜花，鲜花依旧簇拥着马蹄。</w:t>
      </w:r>
    </w:p>
    <w:p>
      <w:pPr>
        <w:jc w:val="both"/>
        <w:ind w:first-line="420"/>
      </w:pPr>
      <w:r>
        <w:rPr>
          <w:rFonts w:ascii="Times New Roman" w:hAnsi="Times New Roman" w:cs="Times New Roman"/>
          <w:sz w:val="21"/>
          <w:sz-cs w:val="21"/>
        </w:rPr>
        <w:t xml:space="preserve">你不让它做一颗明星，它甘愿做一盏小灯。</w:t>
      </w:r>
    </w:p>
    <w:p>
      <w:pPr>
        <w:jc w:val="both"/>
        <w:ind w:first-line="420"/>
      </w:pPr>
      <w:r>
        <w:rPr>
          <w:rFonts w:ascii="Times New Roman" w:hAnsi="Times New Roman" w:cs="Times New Roman"/>
          <w:sz w:val="21"/>
          <w:sz-cs w:val="21"/>
        </w:rPr>
        <w:t xml:space="preserve">山崩造成断崖，断崖却形成了壮观的瀑布。</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21阅读下面一段文字，在画横线处补出得体的话语。</w:t>
      </w:r>
    </w:p>
    <w:p>
      <w:pPr>
        <w:jc w:val="both"/>
      </w:pPr>
      <w:r>
        <w:rPr>
          <w:rFonts w:ascii="Times New Roman" w:hAnsi="Times New Roman" w:cs="Times New Roman"/>
          <w:sz w:val="21"/>
          <w:sz-cs w:val="21"/>
        </w:rPr>
        <w:t xml:space="preserve">小张和小李住在不同宿舍楼，相约次日天一亮就到操场回合，一起练球。小李睡过了头，迟到了好一会儿。</w:t>
      </w:r>
    </w:p>
    <w:p>
      <w:pPr>
        <w:jc w:val="both"/>
      </w:pPr>
      <w:r>
        <w:rPr>
          <w:rFonts w:ascii="Times New Roman" w:hAnsi="Times New Roman" w:cs="Times New Roman"/>
          <w:sz w:val="21"/>
          <w:sz-cs w:val="21"/>
        </w:rPr>
        <w:t xml:space="preserve">  小张含蓄的批评说：是不是____________________？（2分）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小李幽默的回应说：不是________________，是______________。（2分）</w:t>
      </w:r>
    </w:p>
    <w:p>
      <w:pPr>
        <w:jc w:val="both"/>
      </w:pPr>
      <w:r>
        <w:rPr>
          <w:rFonts w:ascii="Times New Roman" w:hAnsi="Times New Roman" w:cs="Times New Roman"/>
          <w:sz w:val="21"/>
          <w:sz-cs w:val="21"/>
        </w:rPr>
        <w:t xml:space="preserve">七 写作（本大题60分）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b/>
          <w:color w:val="FF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