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AE94" w14:textId="2E7C84F3" w:rsidR="00A3429F" w:rsidRPr="00A3429F" w:rsidRDefault="000F6CF9" w:rsidP="00A3429F">
      <w:pPr>
        <w:rPr>
          <w:rFonts w:hint="eastAsia"/>
        </w:rPr>
      </w:pPr>
      <w:r w:rsidRPr="00A3429F">
        <w:rPr>
          <w:rFonts w:ascii="Segoe UI Emoji" w:hAnsi="Segoe UI Emoji" w:cs="Segoe UI Emoji"/>
        </w:rPr>
        <w:t>⚙️</w:t>
      </w:r>
      <w:r w:rsidRPr="00A3429F">
        <w:t>波形显示设置步骤（基于WebGL智能示波器仿真系统）</w:t>
      </w:r>
    </w:p>
    <w:p w14:paraId="5780D4A0" w14:textId="77777777" w:rsidR="00A3429F" w:rsidRDefault="00A3429F" w:rsidP="00A3429F">
      <w:pPr>
        <w:rPr>
          <w:rFonts w:hint="eastAsia"/>
        </w:rPr>
      </w:pPr>
      <w:r>
        <w:rPr>
          <w:rFonts w:hint="eastAsia"/>
        </w:rPr>
        <w:t>prompt</w:t>
      </w:r>
      <w:r w:rsidRPr="00A3429F">
        <w:t xml:space="preserve"> 1：基础波形绘制（单通道）</w:t>
      </w:r>
    </w:p>
    <w:p w14:paraId="425B1CE2" w14:textId="38F5FD56" w:rsidR="00A3429F" w:rsidRPr="00A3429F" w:rsidRDefault="00A3429F" w:rsidP="00A3429F">
      <w:pPr>
        <w:ind w:firstLine="420"/>
        <w:rPr>
          <w:rFonts w:hint="eastAsia"/>
        </w:rPr>
      </w:pPr>
      <w:r w:rsidRPr="00A3429F">
        <w:t xml:space="preserve">我想在 </w:t>
      </w:r>
      <w:r w:rsidRPr="00A3429F">
        <w:rPr>
          <w:b/>
          <w:bCs/>
        </w:rPr>
        <w:t>[通道1]</w:t>
      </w:r>
      <w:r w:rsidRPr="00A3429F">
        <w:t xml:space="preserve"> 显示一个 </w:t>
      </w:r>
      <w:r w:rsidRPr="00A3429F">
        <w:rPr>
          <w:b/>
          <w:bCs/>
        </w:rPr>
        <w:t>[正弦波]</w:t>
      </w:r>
      <w:r w:rsidRPr="00A3429F">
        <w:t xml:space="preserve">，请告诉我怎么设置参数，频率设为 </w:t>
      </w:r>
      <w:r>
        <w:rPr>
          <w:rFonts w:hint="eastAsia"/>
          <w:b/>
          <w:bCs/>
        </w:rPr>
        <w:t>2</w:t>
      </w:r>
      <w:r w:rsidRPr="00A3429F">
        <w:rPr>
          <w:b/>
          <w:bCs/>
        </w:rPr>
        <w:t>Hz</w:t>
      </w:r>
      <w:r w:rsidRPr="00A3429F">
        <w:t xml:space="preserve">，峰峰值设为 </w:t>
      </w:r>
      <w:r>
        <w:rPr>
          <w:rFonts w:hint="eastAsia"/>
          <w:b/>
          <w:bCs/>
        </w:rPr>
        <w:t>4</w:t>
      </w:r>
      <w:r w:rsidRPr="00A3429F">
        <w:rPr>
          <w:b/>
          <w:bCs/>
        </w:rPr>
        <w:t>V</w:t>
      </w:r>
      <w:r w:rsidRPr="00A3429F">
        <w:t xml:space="preserve">。 </w:t>
      </w:r>
    </w:p>
    <w:p w14:paraId="0681B506" w14:textId="725B12EB" w:rsidR="00A3429F" w:rsidRDefault="00A3429F" w:rsidP="00A3429F">
      <w:pPr>
        <w:rPr>
          <w:rFonts w:hint="eastAsia"/>
        </w:rPr>
      </w:pPr>
      <w:r>
        <w:rPr>
          <w:rFonts w:hint="eastAsia"/>
        </w:rPr>
        <w:t>小波</w:t>
      </w:r>
      <w:r w:rsidRPr="00A3429F">
        <w:t>：</w:t>
      </w:r>
    </w:p>
    <w:p w14:paraId="13CD95FB" w14:textId="45B0FD05" w:rsidR="00EF4F9C" w:rsidRDefault="00EF4F9C" w:rsidP="00EF4F9C">
      <w:pPr>
        <w:pStyle w:val="a9"/>
        <w:numPr>
          <w:ilvl w:val="0"/>
          <w:numId w:val="8"/>
        </w:numPr>
        <w:rPr>
          <w:rFonts w:hint="eastAsia"/>
        </w:rPr>
      </w:pPr>
      <w:r>
        <w:rPr>
          <w:rFonts w:hint="eastAsia"/>
        </w:rPr>
        <w:t>系统选择：在上方选择【2.标准测量】。</w:t>
      </w:r>
    </w:p>
    <w:p w14:paraId="0D71406A" w14:textId="77777777" w:rsidR="00A3429F" w:rsidRDefault="00A3429F" w:rsidP="00A3429F">
      <w:pPr>
        <w:pStyle w:val="a9"/>
        <w:numPr>
          <w:ilvl w:val="0"/>
          <w:numId w:val="8"/>
        </w:numPr>
        <w:rPr>
          <w:rFonts w:hint="eastAsia"/>
        </w:rPr>
      </w:pPr>
      <w:r w:rsidRPr="00A3429F">
        <w:t xml:space="preserve">信号源选择：在左侧参数控制面板的【信号源配置区】，将波形选中为「正弦波」。 </w:t>
      </w:r>
    </w:p>
    <w:p w14:paraId="1ECF3FD9" w14:textId="77777777" w:rsidR="00A3429F" w:rsidRDefault="00A3429F" w:rsidP="00A3429F">
      <w:pPr>
        <w:pStyle w:val="a9"/>
        <w:numPr>
          <w:ilvl w:val="0"/>
          <w:numId w:val="8"/>
        </w:numPr>
        <w:rPr>
          <w:rFonts w:hint="eastAsia"/>
        </w:rPr>
      </w:pPr>
      <w:r w:rsidRPr="00A3429F">
        <w:t xml:space="preserve">通道激活：点击面板上的「通道 2」按钮，激活该通道以显示波形 。 </w:t>
      </w:r>
    </w:p>
    <w:p w14:paraId="66647C99" w14:textId="77777777" w:rsidR="00A3429F" w:rsidRDefault="00A3429F" w:rsidP="00A3429F">
      <w:pPr>
        <w:pStyle w:val="a9"/>
        <w:numPr>
          <w:ilvl w:val="0"/>
          <w:numId w:val="8"/>
        </w:numPr>
        <w:rPr>
          <w:rFonts w:hint="eastAsia"/>
        </w:rPr>
      </w:pPr>
      <w:r w:rsidRPr="00A3429F">
        <w:t xml:space="preserve">参数精确设置：在「参数精确设置」区，将频率输入为 2Hz，峰峰值设为 4Vpp 。 </w:t>
      </w:r>
    </w:p>
    <w:p w14:paraId="10E62DBE" w14:textId="0FD12AD2" w:rsidR="00A3429F" w:rsidRDefault="00A3429F" w:rsidP="00A3429F">
      <w:pPr>
        <w:pStyle w:val="a9"/>
        <w:numPr>
          <w:ilvl w:val="0"/>
          <w:numId w:val="8"/>
        </w:numPr>
        <w:rPr>
          <w:rFonts w:hint="eastAsia"/>
        </w:rPr>
      </w:pPr>
      <w:r w:rsidRPr="00A3429F">
        <w:t>显示优化：建议将时间分度设为 0.2s/div，此时一个完整周期占据 2.5 格，方便您观察和统计 。</w:t>
      </w:r>
    </w:p>
    <w:p w14:paraId="1D7ADBF4" w14:textId="77777777" w:rsidR="00A3429F" w:rsidRPr="00A3429F" w:rsidRDefault="00A3429F" w:rsidP="00A3429F">
      <w:pPr>
        <w:pStyle w:val="a9"/>
        <w:numPr>
          <w:ilvl w:val="0"/>
          <w:numId w:val="8"/>
        </w:numPr>
        <w:rPr>
          <w:rFonts w:hint="eastAsia"/>
        </w:rPr>
      </w:pPr>
    </w:p>
    <w:p w14:paraId="326AC9B4" w14:textId="77777777" w:rsidR="00A3429F" w:rsidRDefault="00A3429F" w:rsidP="00A3429F">
      <w:pPr>
        <w:rPr>
          <w:rFonts w:hint="eastAsia"/>
        </w:rPr>
      </w:pPr>
      <w:r>
        <w:rPr>
          <w:rFonts w:hint="eastAsia"/>
        </w:rPr>
        <w:t>prompt</w:t>
      </w:r>
      <w:r w:rsidRPr="00A3429F">
        <w:t xml:space="preserve"> 2：复杂实验配置（双通道/相位） </w:t>
      </w:r>
    </w:p>
    <w:p w14:paraId="2E3180B8" w14:textId="02A96E38" w:rsidR="00A3429F" w:rsidRDefault="00A3429F" w:rsidP="00A3429F">
      <w:pPr>
        <w:ind w:firstLine="420"/>
        <w:rPr>
          <w:rFonts w:hint="eastAsia"/>
        </w:rPr>
      </w:pPr>
      <w:r w:rsidRPr="00A3429F">
        <w:t xml:space="preserve">我需要对比两个信号。请帮我配置：通道 1 为 </w:t>
      </w:r>
      <w:r>
        <w:rPr>
          <w:rFonts w:hint="eastAsia"/>
          <w:b/>
          <w:bCs/>
        </w:rPr>
        <w:t>2</w:t>
      </w:r>
      <w:r w:rsidRPr="00A3429F">
        <w:rPr>
          <w:b/>
          <w:bCs/>
        </w:rPr>
        <w:t xml:space="preserve">Hz 的 </w:t>
      </w:r>
      <w:r w:rsidRPr="00A3429F">
        <w:t xml:space="preserve">正弦波，通道 2 为 </w:t>
      </w:r>
      <w:r>
        <w:rPr>
          <w:rFonts w:hint="eastAsia"/>
          <w:b/>
          <w:bCs/>
        </w:rPr>
        <w:t>2</w:t>
      </w:r>
      <w:r w:rsidRPr="00A3429F">
        <w:rPr>
          <w:b/>
          <w:bCs/>
        </w:rPr>
        <w:t>Hz 的</w:t>
      </w:r>
      <w:r w:rsidRPr="00A3429F">
        <w:t xml:space="preserve">方波。另外请教我如何通过调节 </w:t>
      </w:r>
      <w:r w:rsidRPr="00A3429F">
        <w:rPr>
          <w:b/>
          <w:bCs/>
        </w:rPr>
        <w:t>[初相位]</w:t>
      </w:r>
      <w:r w:rsidRPr="00A3429F">
        <w:t xml:space="preserve"> 来观察波形偏移。</w:t>
      </w:r>
    </w:p>
    <w:p w14:paraId="41DA869C" w14:textId="3BCD9F7D" w:rsidR="00A3429F" w:rsidRDefault="00A3429F" w:rsidP="00A3429F">
      <w:pPr>
        <w:rPr>
          <w:rFonts w:hint="eastAsia"/>
        </w:rPr>
      </w:pPr>
      <w:r>
        <w:rPr>
          <w:rFonts w:hint="eastAsia"/>
        </w:rPr>
        <w:t>小波</w:t>
      </w:r>
      <w:r w:rsidRPr="00A3429F">
        <w:t xml:space="preserve">： </w:t>
      </w:r>
    </w:p>
    <w:p w14:paraId="5C35B1F3" w14:textId="77777777" w:rsidR="00A3429F" w:rsidRDefault="00A3429F" w:rsidP="00A3429F">
      <w:pPr>
        <w:pStyle w:val="a9"/>
        <w:numPr>
          <w:ilvl w:val="0"/>
          <w:numId w:val="9"/>
        </w:numPr>
        <w:rPr>
          <w:rFonts w:hint="eastAsia"/>
        </w:rPr>
      </w:pPr>
      <w:r w:rsidRPr="00A3429F">
        <w:t xml:space="preserve">信号源与通道配置：分别激活「通道 1」和「通道 2」 。将通道 1 设为 2Hz 的正弦波，通道 2 设为 2Hz 的方波 。 </w:t>
      </w:r>
    </w:p>
    <w:p w14:paraId="665F6C7F" w14:textId="77777777" w:rsidR="00A3429F" w:rsidRDefault="00A3429F" w:rsidP="00A3429F">
      <w:pPr>
        <w:pStyle w:val="a9"/>
        <w:numPr>
          <w:ilvl w:val="0"/>
          <w:numId w:val="9"/>
        </w:numPr>
        <w:rPr>
          <w:rFonts w:hint="eastAsia"/>
        </w:rPr>
      </w:pPr>
      <w:r w:rsidRPr="00A3429F">
        <w:t xml:space="preserve">初相位调节：在「参数精确设置」区找到初相位选项 。通过改变通道 2 的初相位（如设为 90°），您可以直观地在屏幕上看到方波相对于正弦波在时间轴上的水平偏移。 </w:t>
      </w:r>
    </w:p>
    <w:p w14:paraId="69758473" w14:textId="12F89B03" w:rsidR="00A3429F" w:rsidRDefault="00A3429F" w:rsidP="00A3429F">
      <w:pPr>
        <w:pStyle w:val="a9"/>
        <w:numPr>
          <w:ilvl w:val="0"/>
          <w:numId w:val="9"/>
        </w:numPr>
        <w:rPr>
          <w:rFonts w:hint="eastAsia"/>
        </w:rPr>
      </w:pPr>
      <w:r w:rsidRPr="00A3429F">
        <w:t>显示优化：调整垂直灵敏度旋钮，确保两个波形在纵向上不会互相重叠，以便清晰对比 。</w:t>
      </w:r>
    </w:p>
    <w:p w14:paraId="0D2AD56F" w14:textId="77777777" w:rsidR="00A3429F" w:rsidRPr="00A3429F" w:rsidRDefault="00A3429F" w:rsidP="00A3429F">
      <w:pPr>
        <w:rPr>
          <w:rFonts w:hint="eastAsia"/>
        </w:rPr>
      </w:pPr>
    </w:p>
    <w:p w14:paraId="61E7EE5C" w14:textId="77777777" w:rsidR="00A3429F" w:rsidRDefault="00A3429F" w:rsidP="00A3429F">
      <w:pPr>
        <w:rPr>
          <w:rFonts w:hint="eastAsia"/>
        </w:rPr>
      </w:pPr>
      <w:r>
        <w:rPr>
          <w:rFonts w:hint="eastAsia"/>
        </w:rPr>
        <w:t>prompt</w:t>
      </w:r>
      <w:r w:rsidRPr="00A3429F">
        <w:t xml:space="preserve"> 3：波形测量与显示优化 </w:t>
      </w:r>
    </w:p>
    <w:p w14:paraId="60BAAD90" w14:textId="50049F6A" w:rsidR="00A3429F" w:rsidRDefault="00A3429F" w:rsidP="00A3429F">
      <w:pPr>
        <w:ind w:firstLine="420"/>
        <w:rPr>
          <w:rFonts w:hint="eastAsia"/>
        </w:rPr>
      </w:pPr>
      <w:r w:rsidRPr="00A3429F">
        <w:t xml:space="preserve">目前的波形在屏幕上显示太密了，我该如何调整 </w:t>
      </w:r>
      <w:r w:rsidRPr="00A3429F">
        <w:rPr>
          <w:b/>
          <w:bCs/>
        </w:rPr>
        <w:t>[时间分度/电压分度]</w:t>
      </w:r>
      <w:r w:rsidRPr="00A3429F">
        <w:t xml:space="preserve">？如果我想把波形移动到 </w:t>
      </w:r>
      <w:r w:rsidRPr="00A3429F">
        <w:rPr>
          <w:b/>
          <w:bCs/>
        </w:rPr>
        <w:t>[屏幕中央]</w:t>
      </w:r>
      <w:r w:rsidRPr="00A3429F">
        <w:t xml:space="preserve"> 进行周期统计，该操作哪些滑块？</w:t>
      </w:r>
    </w:p>
    <w:p w14:paraId="13DCEFFB" w14:textId="3A432831" w:rsidR="00A3429F" w:rsidRDefault="00A3429F" w:rsidP="00A3429F">
      <w:pPr>
        <w:rPr>
          <w:rFonts w:hint="eastAsia"/>
        </w:rPr>
      </w:pPr>
      <w:r>
        <w:rPr>
          <w:rFonts w:hint="eastAsia"/>
        </w:rPr>
        <w:t>小波</w:t>
      </w:r>
      <w:r w:rsidRPr="00A3429F">
        <w:t xml:space="preserve">： </w:t>
      </w:r>
    </w:p>
    <w:p w14:paraId="7AF59387" w14:textId="77777777" w:rsidR="00A3429F" w:rsidRDefault="00A3429F" w:rsidP="00A3429F">
      <w:pPr>
        <w:pStyle w:val="a9"/>
        <w:numPr>
          <w:ilvl w:val="0"/>
          <w:numId w:val="10"/>
        </w:numPr>
        <w:rPr>
          <w:rFonts w:hint="eastAsia"/>
        </w:rPr>
      </w:pPr>
      <w:r w:rsidRPr="00A3429F">
        <w:t xml:space="preserve">时间分度（时基）调整：若波形显示过密，请调节 X 轴的时间分度旋钮 。减小每格代表的时间（如从 1s/div 调至 0.2s/div），波形会在水平方向拉伸 。 </w:t>
      </w:r>
    </w:p>
    <w:p w14:paraId="69ACA35B" w14:textId="77777777" w:rsidR="00A3429F" w:rsidRDefault="00A3429F" w:rsidP="00A3429F">
      <w:pPr>
        <w:pStyle w:val="a9"/>
        <w:numPr>
          <w:ilvl w:val="0"/>
          <w:numId w:val="10"/>
        </w:numPr>
        <w:rPr>
          <w:rFonts w:hint="eastAsia"/>
        </w:rPr>
      </w:pPr>
      <w:r w:rsidRPr="00A3429F">
        <w:t xml:space="preserve">电压分度（垂直灵敏度）调整：调节 Y 轴旋钮，增加每格代表的电压（如设为 2V/div），可缩小波形的纵向高度 。 </w:t>
      </w:r>
    </w:p>
    <w:p w14:paraId="5C6712FB" w14:textId="3A299E5A" w:rsidR="00A3429F" w:rsidRDefault="00A3429F" w:rsidP="00A3429F">
      <w:pPr>
        <w:pStyle w:val="a9"/>
        <w:numPr>
          <w:ilvl w:val="0"/>
          <w:numId w:val="10"/>
        </w:numPr>
        <w:rPr>
          <w:rFonts w:hint="eastAsia"/>
        </w:rPr>
      </w:pPr>
      <w:r w:rsidRPr="00A3429F">
        <w:t>位置移动：拖动「水平位置」和「垂直位置」滑块，可将波形精准对齐到屏幕中央的零点刻度线，方便利用网格进行周期和幅值统计 。</w:t>
      </w:r>
    </w:p>
    <w:p w14:paraId="7071BE2D" w14:textId="77777777" w:rsidR="00A3429F" w:rsidRPr="00A3429F" w:rsidRDefault="00A3429F" w:rsidP="00A3429F">
      <w:pPr>
        <w:rPr>
          <w:rFonts w:hint="eastAsia"/>
        </w:rPr>
      </w:pPr>
    </w:p>
    <w:p w14:paraId="385239A3" w14:textId="212B9FBE" w:rsidR="002A7037" w:rsidRDefault="00A965A5" w:rsidP="00A3429F">
      <w:pPr>
        <w:rPr>
          <w:rFonts w:hint="eastAsia"/>
        </w:rPr>
      </w:pPr>
      <w:r>
        <w:rPr>
          <w:rFonts w:hint="eastAsia"/>
        </w:rPr>
        <w:t>prompt</w:t>
      </w:r>
      <w:r w:rsidR="00A3429F" w:rsidRPr="00A3429F">
        <w:t xml:space="preserve"> 4：李萨如图形专项（X-Y 模式）</w:t>
      </w:r>
    </w:p>
    <w:p w14:paraId="2085C1BD" w14:textId="57C69BEC" w:rsidR="002A7037" w:rsidRDefault="002A7037" w:rsidP="002A7037">
      <w:pPr>
        <w:ind w:firstLine="420"/>
        <w:rPr>
          <w:rFonts w:hint="eastAsia"/>
        </w:rPr>
      </w:pPr>
      <w:r w:rsidRPr="002A7037">
        <w:t xml:space="preserve">我想观察频率比为 </w:t>
      </w:r>
      <w:r w:rsidRPr="002A7037">
        <w:rPr>
          <w:b/>
          <w:bCs/>
        </w:rPr>
        <w:t>1:1</w:t>
      </w:r>
      <w:r w:rsidRPr="002A7037">
        <w:t xml:space="preserve"> 的李萨如图形，我该如何切换到 </w:t>
      </w:r>
      <w:r w:rsidRPr="002A7037">
        <w:rPr>
          <w:b/>
          <w:bCs/>
        </w:rPr>
        <w:t>X-Y 垂直叠加模式</w:t>
      </w:r>
      <w:r w:rsidRPr="002A7037">
        <w:t>？对应的电压分度建议调成多少？</w:t>
      </w:r>
    </w:p>
    <w:p w14:paraId="5B78B5C3" w14:textId="76F5D040" w:rsidR="002A7037" w:rsidRDefault="002A7037" w:rsidP="00A3429F">
      <w:pPr>
        <w:rPr>
          <w:rFonts w:hint="eastAsia"/>
        </w:rPr>
      </w:pPr>
      <w:r>
        <w:rPr>
          <w:rFonts w:hint="eastAsia"/>
        </w:rPr>
        <w:t>小波</w:t>
      </w:r>
      <w:r w:rsidR="00A3429F" w:rsidRPr="00A3429F">
        <w:t xml:space="preserve">： </w:t>
      </w:r>
    </w:p>
    <w:p w14:paraId="37597425" w14:textId="77777777" w:rsidR="002A7037" w:rsidRDefault="00A3429F" w:rsidP="002A7037">
      <w:pPr>
        <w:pStyle w:val="a9"/>
        <w:numPr>
          <w:ilvl w:val="0"/>
          <w:numId w:val="11"/>
        </w:numPr>
        <w:rPr>
          <w:rFonts w:hint="eastAsia"/>
        </w:rPr>
      </w:pPr>
      <w:r w:rsidRPr="00A3429F">
        <w:t xml:space="preserve">模式切换：在显示模式选项中，将默认的单时基扫描切换为「X-Y 垂直叠加模式」。 </w:t>
      </w:r>
    </w:p>
    <w:p w14:paraId="35DB5564" w14:textId="77777777" w:rsidR="002A7037" w:rsidRDefault="00A3429F" w:rsidP="002A7037">
      <w:pPr>
        <w:pStyle w:val="a9"/>
        <w:numPr>
          <w:ilvl w:val="0"/>
          <w:numId w:val="11"/>
        </w:numPr>
        <w:rPr>
          <w:rFonts w:hint="eastAsia"/>
        </w:rPr>
      </w:pPr>
      <w:r w:rsidRPr="00A3429F">
        <w:t xml:space="preserve">频率配置：为观察经典的 1:1 李萨如图，请将通道 1 和通道 2 的频率均设为 2Hz；若要观察 2:1 的图形，则将通道 2 频率设为 4Hz 。 </w:t>
      </w:r>
    </w:p>
    <w:p w14:paraId="795013E7" w14:textId="7DC97D5D" w:rsidR="00A3429F" w:rsidRDefault="00A3429F" w:rsidP="002A7037">
      <w:pPr>
        <w:pStyle w:val="a9"/>
        <w:numPr>
          <w:ilvl w:val="0"/>
          <w:numId w:val="11"/>
        </w:numPr>
      </w:pPr>
      <w:r w:rsidRPr="00A3429F">
        <w:t>显示优化建议：建议将两个通道的电压分度均统一调至 1V/div 。这样生成的图形（如圆形或 8 字形）在屏幕中央的大小最为匀称，比例最易于观察。</w:t>
      </w:r>
    </w:p>
    <w:p w14:paraId="405A50CD" w14:textId="77777777" w:rsidR="00C76521" w:rsidRPr="00A3429F" w:rsidRDefault="00C76521" w:rsidP="00C76521">
      <w:pPr>
        <w:rPr>
          <w:rFonts w:hint="eastAsia"/>
        </w:rPr>
      </w:pPr>
    </w:p>
    <w:p w14:paraId="10187444" w14:textId="79589F5F" w:rsidR="00A3429F" w:rsidRDefault="00A3429F" w:rsidP="00A3429F">
      <w:pPr>
        <w:rPr>
          <w:rFonts w:hint="eastAsia"/>
        </w:rPr>
      </w:pPr>
    </w:p>
    <w:p w14:paraId="5368A72D" w14:textId="77777777" w:rsidR="002A7037" w:rsidRPr="00A3429F" w:rsidRDefault="002A7037" w:rsidP="00A3429F">
      <w:pPr>
        <w:rPr>
          <w:rFonts w:hint="eastAsia"/>
        </w:rPr>
      </w:pPr>
    </w:p>
    <w:p w14:paraId="33DC32BD" w14:textId="6AFBB57F" w:rsidR="002A7037" w:rsidRDefault="002A7037" w:rsidP="00A3429F">
      <w:pPr>
        <w:rPr>
          <w:rFonts w:ascii="Segoe UI Emoji" w:hAnsi="Segoe UI Emoji" w:cs="Segoe UI Emoji"/>
        </w:rPr>
      </w:pPr>
      <w:r>
        <w:rPr>
          <w:rFonts w:ascii="Segoe UI Emoji" w:hAnsi="Segoe UI Emoji" w:cs="Segoe UI Emoji" w:hint="eastAsia"/>
        </w:rPr>
        <w:t>prompt 5</w:t>
      </w:r>
      <w:r>
        <w:rPr>
          <w:rFonts w:ascii="Segoe UI Emoji" w:hAnsi="Segoe UI Emoji" w:cs="Segoe UI Emoji" w:hint="eastAsia"/>
        </w:rPr>
        <w:t>：</w:t>
      </w:r>
      <w:r w:rsidRPr="002A7037">
        <w:rPr>
          <w:rFonts w:ascii="Segoe UI Emoji" w:hAnsi="Segoe UI Emoji" w:cs="Segoe UI Emoji"/>
        </w:rPr>
        <w:t>全波形通用操作手册</w:t>
      </w:r>
    </w:p>
    <w:p w14:paraId="5064FAB9" w14:textId="11793AA2" w:rsidR="002A7037" w:rsidRDefault="002A7037" w:rsidP="00A3429F">
      <w:pPr>
        <w:rPr>
          <w:rFonts w:ascii="Segoe UI Emoji" w:hAnsi="Segoe UI Emoji" w:cs="Segoe UI Emoji"/>
        </w:rPr>
      </w:pPr>
      <w:r>
        <w:rPr>
          <w:rFonts w:ascii="Segoe UI Emoji" w:hAnsi="Segoe UI Emoji" w:cs="Segoe UI Emoji"/>
        </w:rPr>
        <w:tab/>
      </w:r>
      <w:r w:rsidRPr="002A7037">
        <w:rPr>
          <w:rFonts w:ascii="Segoe UI Emoji" w:hAnsi="Segoe UI Emoji" w:cs="Segoe UI Emoji"/>
        </w:rPr>
        <w:t>我想在</w:t>
      </w:r>
      <w:r w:rsidRPr="002A7037">
        <w:rPr>
          <w:rFonts w:ascii="Segoe UI Emoji" w:hAnsi="Segoe UI Emoji" w:cs="Segoe UI Emoji"/>
        </w:rPr>
        <w:t xml:space="preserve"> </w:t>
      </w:r>
      <w:r w:rsidRPr="002A7037">
        <w:rPr>
          <w:rFonts w:ascii="Segoe UI Emoji" w:hAnsi="Segoe UI Emoji" w:cs="Segoe UI Emoji"/>
          <w:b/>
          <w:bCs/>
        </w:rPr>
        <w:t>[</w:t>
      </w:r>
      <w:r w:rsidRPr="002A7037">
        <w:rPr>
          <w:rFonts w:ascii="Segoe UI Emoji" w:hAnsi="Segoe UI Emoji" w:cs="Segoe UI Emoji"/>
          <w:b/>
          <w:bCs/>
        </w:rPr>
        <w:t>通道</w:t>
      </w:r>
      <w:r w:rsidRPr="002A7037">
        <w:rPr>
          <w:rFonts w:ascii="Segoe UI Emoji" w:hAnsi="Segoe UI Emoji" w:cs="Segoe UI Emoji"/>
          <w:b/>
          <w:bCs/>
        </w:rPr>
        <w:t>1/</w:t>
      </w:r>
      <w:r w:rsidRPr="002A7037">
        <w:rPr>
          <w:rFonts w:ascii="Segoe UI Emoji" w:hAnsi="Segoe UI Emoji" w:cs="Segoe UI Emoji"/>
          <w:b/>
          <w:bCs/>
        </w:rPr>
        <w:t>通道</w:t>
      </w:r>
      <w:r w:rsidRPr="002A7037">
        <w:rPr>
          <w:rFonts w:ascii="Segoe UI Emoji" w:hAnsi="Segoe UI Emoji" w:cs="Segoe UI Emoji"/>
          <w:b/>
          <w:bCs/>
        </w:rPr>
        <w:t>2]</w:t>
      </w:r>
      <w:r w:rsidRPr="002A7037">
        <w:rPr>
          <w:rFonts w:ascii="Segoe UI Emoji" w:hAnsi="Segoe UI Emoji" w:cs="Segoe UI Emoji"/>
        </w:rPr>
        <w:t xml:space="preserve"> </w:t>
      </w:r>
      <w:r w:rsidRPr="002A7037">
        <w:rPr>
          <w:rFonts w:ascii="Segoe UI Emoji" w:hAnsi="Segoe UI Emoji" w:cs="Segoe UI Emoji"/>
        </w:rPr>
        <w:t>显示一个</w:t>
      </w:r>
      <w:r w:rsidRPr="002A7037">
        <w:rPr>
          <w:rFonts w:ascii="Segoe UI Emoji" w:hAnsi="Segoe UI Emoji" w:cs="Segoe UI Emoji"/>
        </w:rPr>
        <w:t xml:space="preserve"> </w:t>
      </w:r>
      <w:r w:rsidRPr="002A7037">
        <w:rPr>
          <w:rFonts w:ascii="Segoe UI Emoji" w:hAnsi="Segoe UI Emoji" w:cs="Segoe UI Emoji"/>
          <w:b/>
          <w:bCs/>
        </w:rPr>
        <w:t>[</w:t>
      </w:r>
      <w:r w:rsidRPr="002A7037">
        <w:rPr>
          <w:rFonts w:ascii="Segoe UI Emoji" w:hAnsi="Segoe UI Emoji" w:cs="Segoe UI Emoji"/>
          <w:b/>
          <w:bCs/>
        </w:rPr>
        <w:t>波形类型</w:t>
      </w:r>
      <w:r w:rsidRPr="002A7037">
        <w:rPr>
          <w:rFonts w:ascii="Segoe UI Emoji" w:hAnsi="Segoe UI Emoji" w:cs="Segoe UI Emoji"/>
          <w:b/>
          <w:bCs/>
        </w:rPr>
        <w:t>]</w:t>
      </w:r>
      <w:r w:rsidRPr="002A7037">
        <w:rPr>
          <w:rFonts w:ascii="Segoe UI Emoji" w:hAnsi="Segoe UI Emoji" w:cs="Segoe UI Emoji"/>
        </w:rPr>
        <w:t>，请告诉我怎么设置参数，频率设为</w:t>
      </w:r>
      <w:r w:rsidRPr="002A7037">
        <w:rPr>
          <w:rFonts w:ascii="Segoe UI Emoji" w:hAnsi="Segoe UI Emoji" w:cs="Segoe UI Emoji"/>
        </w:rPr>
        <w:t xml:space="preserve"> </w:t>
      </w:r>
      <w:r w:rsidRPr="002A7037">
        <w:rPr>
          <w:rFonts w:ascii="Segoe UI Emoji" w:hAnsi="Segoe UI Emoji" w:cs="Segoe UI Emoji"/>
          <w:b/>
          <w:bCs/>
        </w:rPr>
        <w:t>[</w:t>
      </w:r>
      <w:r w:rsidRPr="002A7037">
        <w:rPr>
          <w:rFonts w:ascii="Segoe UI Emoji" w:hAnsi="Segoe UI Emoji" w:cs="Segoe UI Emoji"/>
          <w:b/>
          <w:bCs/>
        </w:rPr>
        <w:t>数值</w:t>
      </w:r>
      <w:r w:rsidRPr="002A7037">
        <w:rPr>
          <w:rFonts w:ascii="Segoe UI Emoji" w:hAnsi="Segoe UI Emoji" w:cs="Segoe UI Emoji"/>
          <w:b/>
          <w:bCs/>
        </w:rPr>
        <w:t>]Hz</w:t>
      </w:r>
      <w:r w:rsidRPr="002A7037">
        <w:rPr>
          <w:rFonts w:ascii="Segoe UI Emoji" w:hAnsi="Segoe UI Emoji" w:cs="Segoe UI Emoji"/>
        </w:rPr>
        <w:t>，峰峰值设为</w:t>
      </w:r>
      <w:r w:rsidRPr="002A7037">
        <w:rPr>
          <w:rFonts w:ascii="Segoe UI Emoji" w:hAnsi="Segoe UI Emoji" w:cs="Segoe UI Emoji"/>
        </w:rPr>
        <w:t xml:space="preserve"> </w:t>
      </w:r>
      <w:r w:rsidRPr="002A7037">
        <w:rPr>
          <w:rFonts w:ascii="Segoe UI Emoji" w:hAnsi="Segoe UI Emoji" w:cs="Segoe UI Emoji"/>
          <w:b/>
          <w:bCs/>
        </w:rPr>
        <w:t>[</w:t>
      </w:r>
      <w:r w:rsidRPr="002A7037">
        <w:rPr>
          <w:rFonts w:ascii="Segoe UI Emoji" w:hAnsi="Segoe UI Emoji" w:cs="Segoe UI Emoji"/>
          <w:b/>
          <w:bCs/>
        </w:rPr>
        <w:t>数值</w:t>
      </w:r>
      <w:r w:rsidRPr="002A7037">
        <w:rPr>
          <w:rFonts w:ascii="Segoe UI Emoji" w:hAnsi="Segoe UI Emoji" w:cs="Segoe UI Emoji"/>
          <w:b/>
          <w:bCs/>
        </w:rPr>
        <w:t>]V</w:t>
      </w:r>
      <w:r w:rsidRPr="002A7037">
        <w:rPr>
          <w:rFonts w:ascii="Segoe UI Emoji" w:hAnsi="Segoe UI Emoji" w:cs="Segoe UI Emoji"/>
        </w:rPr>
        <w:t>。另外，如果我想进行周期统计，</w:t>
      </w:r>
      <w:r w:rsidRPr="002A7037">
        <w:rPr>
          <w:rFonts w:ascii="Segoe UI Emoji" w:hAnsi="Segoe UI Emoji" w:cs="Segoe UI Emoji"/>
          <w:b/>
          <w:bCs/>
        </w:rPr>
        <w:t>时间分度</w:t>
      </w:r>
      <w:r w:rsidRPr="002A7037">
        <w:rPr>
          <w:rFonts w:ascii="Segoe UI Emoji" w:hAnsi="Segoe UI Emoji" w:cs="Segoe UI Emoji"/>
        </w:rPr>
        <w:t>应该怎么调？</w:t>
      </w:r>
    </w:p>
    <w:p w14:paraId="14A0A38F" w14:textId="70E24774" w:rsidR="00A3429F" w:rsidRPr="00A3429F" w:rsidRDefault="00A3429F" w:rsidP="00A3429F">
      <w:pPr>
        <w:rPr>
          <w:rFonts w:hint="eastAsia"/>
        </w:rPr>
      </w:pPr>
      <w:r w:rsidRPr="00A3429F">
        <w:t>按照以下四步操作即可完成配置：</w:t>
      </w:r>
    </w:p>
    <w:p w14:paraId="71AF635D" w14:textId="72CB220E" w:rsidR="00A3429F" w:rsidRPr="00A3429F" w:rsidRDefault="00A3429F" w:rsidP="00A3429F">
      <w:pPr>
        <w:rPr>
          <w:rFonts w:hint="eastAsia"/>
        </w:rPr>
      </w:pPr>
    </w:p>
    <w:p w14:paraId="7083CC63" w14:textId="77777777" w:rsidR="00A3429F" w:rsidRPr="00A3429F" w:rsidRDefault="00A3429F" w:rsidP="00A3429F">
      <w:pPr>
        <w:rPr>
          <w:rFonts w:hint="eastAsia"/>
        </w:rPr>
      </w:pPr>
      <w:r w:rsidRPr="00A3429F">
        <w:t>步骤 1：信号源波形选择</w:t>
      </w:r>
    </w:p>
    <w:p w14:paraId="0B44D77F" w14:textId="77777777" w:rsidR="00A3429F" w:rsidRPr="00A3429F" w:rsidRDefault="00A3429F" w:rsidP="00A3429F">
      <w:pPr>
        <w:rPr>
          <w:rFonts w:hint="eastAsia"/>
        </w:rPr>
      </w:pPr>
      <w:r w:rsidRPr="00A3429F">
        <w:t>在左侧参数控制面板的【信号源配置区】，找到「波形类型选择」选项，选中您提问中指定的波形（如「正弦波」或「三角波」） 。 系统的 WaveformGenerator 类支持生成正弦波、方波、三角波等多种标准信号，支持频率、幅度、相位等参数实时调节 。</w:t>
      </w:r>
    </w:p>
    <w:p w14:paraId="6B0BDB68" w14:textId="75E65EAE" w:rsidR="00A3429F" w:rsidRPr="00A3429F" w:rsidRDefault="00A3429F" w:rsidP="00A3429F">
      <w:pPr>
        <w:rPr>
          <w:rFonts w:hint="eastAsia"/>
        </w:rPr>
      </w:pPr>
    </w:p>
    <w:p w14:paraId="40ED0E6E" w14:textId="77777777" w:rsidR="00A3429F" w:rsidRPr="00A3429F" w:rsidRDefault="00A3429F" w:rsidP="00A3429F">
      <w:pPr>
        <w:rPr>
          <w:rFonts w:hint="eastAsia"/>
        </w:rPr>
      </w:pPr>
      <w:r w:rsidRPr="00A3429F">
        <w:t>步骤 2：激活对应通道</w:t>
      </w:r>
    </w:p>
    <w:p w14:paraId="20C60428" w14:textId="77777777" w:rsidR="002A7037" w:rsidRDefault="00A3429F" w:rsidP="00A3429F">
      <w:pPr>
        <w:rPr>
          <w:rFonts w:hint="eastAsia"/>
        </w:rPr>
      </w:pPr>
      <w:r w:rsidRPr="00A3429F">
        <w:t xml:space="preserve">点击面板上的「通道 1」或「通道 2」按钮，激活你想要显示波形的通道，此时屏幕会出现初始波形 。 </w:t>
      </w:r>
    </w:p>
    <w:p w14:paraId="614F704B" w14:textId="0B74F41F" w:rsidR="00A3429F" w:rsidRPr="00A3429F" w:rsidRDefault="00A3429F" w:rsidP="00A3429F">
      <w:pPr>
        <w:rPr>
          <w:rFonts w:hint="eastAsia"/>
        </w:rPr>
      </w:pPr>
      <w:r w:rsidRPr="00A3429F">
        <w:rPr>
          <w:rFonts w:ascii="Segoe UI Emoji" w:hAnsi="Segoe UI Emoji" w:cs="Segoe UI Emoji"/>
        </w:rPr>
        <w:t>💡</w:t>
      </w:r>
      <w:r w:rsidRPr="00A3429F">
        <w:t xml:space="preserve"> 小提示：若需要双通道同时显示，可分别为两个通道选择波形类型 。</w:t>
      </w:r>
    </w:p>
    <w:p w14:paraId="3F93E163" w14:textId="21CB331F" w:rsidR="00A3429F" w:rsidRPr="00A3429F" w:rsidRDefault="00A3429F" w:rsidP="00A3429F">
      <w:pPr>
        <w:rPr>
          <w:rFonts w:hint="eastAsia"/>
        </w:rPr>
      </w:pPr>
    </w:p>
    <w:p w14:paraId="273A5B46" w14:textId="77777777" w:rsidR="00A3429F" w:rsidRPr="00A3429F" w:rsidRDefault="00A3429F" w:rsidP="00A3429F">
      <w:pPr>
        <w:rPr>
          <w:rFonts w:hint="eastAsia"/>
        </w:rPr>
      </w:pPr>
      <w:r w:rsidRPr="00A3429F">
        <w:t>步骤 3：设置波形参数</w:t>
      </w:r>
    </w:p>
    <w:p w14:paraId="04CC4AC6" w14:textId="77777777" w:rsidR="00A3429F" w:rsidRPr="00A3429F" w:rsidRDefault="00A3429F" w:rsidP="00A3429F">
      <w:pPr>
        <w:rPr>
          <w:rFonts w:hint="eastAsia"/>
        </w:rPr>
      </w:pPr>
      <w:r w:rsidRPr="00A3429F">
        <w:t>在「参数精确设置」区调整波形的核心参数，可根据您的提问需求自定义 ：</w:t>
      </w:r>
    </w:p>
    <w:p w14:paraId="2C5D4634" w14:textId="77777777" w:rsidR="00A3429F" w:rsidRPr="00A3429F" w:rsidRDefault="00A3429F" w:rsidP="00A3429F">
      <w:pPr>
        <w:numPr>
          <w:ilvl w:val="0"/>
          <w:numId w:val="6"/>
        </w:numPr>
        <w:rPr>
          <w:rFonts w:hint="eastAsia"/>
        </w:rPr>
      </w:pPr>
      <w:r w:rsidRPr="00A3429F">
        <w:t>频率：建议初次设置为 2Hz（或 1Hz），方便观察波形完整周期 。</w:t>
      </w:r>
    </w:p>
    <w:p w14:paraId="115AFC2E" w14:textId="77777777" w:rsidR="00A3429F" w:rsidRPr="00A3429F" w:rsidRDefault="00A3429F" w:rsidP="00A3429F">
      <w:pPr>
        <w:numPr>
          <w:ilvl w:val="0"/>
          <w:numId w:val="6"/>
        </w:numPr>
        <w:rPr>
          <w:rFonts w:hint="eastAsia"/>
        </w:rPr>
      </w:pPr>
      <w:r w:rsidRPr="00A3429F">
        <w:t>峰峰值：建议设置为 4Vpp，让波形幅度更清晰 。</w:t>
      </w:r>
    </w:p>
    <w:p w14:paraId="6A892888" w14:textId="679A4387" w:rsidR="00A3429F" w:rsidRPr="00A3429F" w:rsidRDefault="00A3429F" w:rsidP="00A3429F">
      <w:pPr>
        <w:rPr>
          <w:rFonts w:hint="eastAsia"/>
        </w:rPr>
      </w:pPr>
    </w:p>
    <w:p w14:paraId="2AE4CF9C" w14:textId="77777777" w:rsidR="00A3429F" w:rsidRPr="00A3429F" w:rsidRDefault="00A3429F" w:rsidP="00A3429F">
      <w:pPr>
        <w:rPr>
          <w:rFonts w:hint="eastAsia"/>
        </w:rPr>
      </w:pPr>
      <w:r w:rsidRPr="00A3429F">
        <w:t>步骤 4：调整显示效果（可选优化）</w:t>
      </w:r>
    </w:p>
    <w:p w14:paraId="26FD6439" w14:textId="77777777" w:rsidR="00A3429F" w:rsidRPr="00A3429F" w:rsidRDefault="00A3429F" w:rsidP="00A3429F">
      <w:pPr>
        <w:rPr>
          <w:rFonts w:hint="eastAsia"/>
        </w:rPr>
      </w:pPr>
      <w:r w:rsidRPr="00A3429F">
        <w:t>如果波形位置不合适或大小不符合观察需求，可通过以下控件调整 ：</w:t>
      </w:r>
    </w:p>
    <w:p w14:paraId="61FA9C4C" w14:textId="77777777" w:rsidR="00A3429F" w:rsidRPr="00A3429F" w:rsidRDefault="00A3429F" w:rsidP="00A3429F">
      <w:pPr>
        <w:numPr>
          <w:ilvl w:val="0"/>
          <w:numId w:val="7"/>
        </w:numPr>
        <w:rPr>
          <w:rFonts w:hint="eastAsia"/>
        </w:rPr>
      </w:pPr>
      <w:r w:rsidRPr="00A3429F">
        <w:t>时间分度（时基）旋钮：调整 X 轴每格代表的时间 。如设置为 0.2s/div 时，2Hz 波形的一个周期占据 2.5 格（$T = 2.5 \times 0.2s = 0.5s$，$f = 1/T = 2Hz$） 。</w:t>
      </w:r>
    </w:p>
    <w:p w14:paraId="664AF549" w14:textId="77777777" w:rsidR="00A3429F" w:rsidRPr="00A3429F" w:rsidRDefault="00A3429F" w:rsidP="00A3429F">
      <w:pPr>
        <w:numPr>
          <w:ilvl w:val="0"/>
          <w:numId w:val="7"/>
        </w:numPr>
        <w:rPr>
          <w:rFonts w:hint="eastAsia"/>
        </w:rPr>
      </w:pPr>
      <w:r w:rsidRPr="00A3429F">
        <w:t>电压分度（垂直灵敏度）旋钮：调整 Y 轴每格代表的电压 。如设置为 1V/div 且波形峰峰值跨越 4 格时，读数为 4V 。</w:t>
      </w:r>
    </w:p>
    <w:p w14:paraId="64B0DE04" w14:textId="77777777" w:rsidR="00A3429F" w:rsidRPr="00A3429F" w:rsidRDefault="00A3429F" w:rsidP="00A3429F">
      <w:pPr>
        <w:numPr>
          <w:ilvl w:val="0"/>
          <w:numId w:val="7"/>
        </w:numPr>
        <w:rPr>
          <w:rFonts w:hint="eastAsia"/>
        </w:rPr>
      </w:pPr>
      <w:r w:rsidRPr="00A3429F">
        <w:t>位置调节滑块：拖动「水平位置」和「垂直位置」滑块，将波形移动到屏幕中央区域 。同时可配合「暂停」按钮捕捉静态波形进行精确读数。</w:t>
      </w:r>
    </w:p>
    <w:p w14:paraId="704219E4" w14:textId="241D7972" w:rsidR="00A3429F" w:rsidRPr="00A3429F" w:rsidRDefault="00A3429F" w:rsidP="00A3429F">
      <w:pPr>
        <w:rPr>
          <w:rFonts w:hint="eastAsia"/>
        </w:rPr>
      </w:pPr>
    </w:p>
    <w:p w14:paraId="32E822E2" w14:textId="77777777" w:rsidR="00A3429F" w:rsidRPr="00A3429F" w:rsidRDefault="00A3429F" w:rsidP="00A3429F">
      <w:pPr>
        <w:rPr>
          <w:rFonts w:hint="eastAsia"/>
        </w:rPr>
      </w:pPr>
      <w:r w:rsidRPr="00A3429F">
        <w:t>小波寄语：希望这些回答能帮到您！您可以随时根据板块一的模板向我提问，我会为您提供最精准的实验指引。</w:t>
      </w:r>
    </w:p>
    <w:p w14:paraId="646F79F8" w14:textId="2AD63558" w:rsidR="00262753" w:rsidRPr="00A3429F" w:rsidRDefault="00262753" w:rsidP="00A3429F">
      <w:pPr>
        <w:rPr>
          <w:rFonts w:hint="eastAsia"/>
        </w:rPr>
      </w:pPr>
    </w:p>
    <w:sectPr w:rsidR="00262753" w:rsidRPr="00A342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7EF1" w14:textId="77777777" w:rsidR="002B53B6" w:rsidRDefault="002B53B6" w:rsidP="000F6CF9">
      <w:pPr>
        <w:rPr>
          <w:rFonts w:hint="eastAsia"/>
        </w:rPr>
      </w:pPr>
      <w:r>
        <w:separator/>
      </w:r>
    </w:p>
  </w:endnote>
  <w:endnote w:type="continuationSeparator" w:id="0">
    <w:p w14:paraId="70CEEA11" w14:textId="77777777" w:rsidR="002B53B6" w:rsidRDefault="002B53B6" w:rsidP="000F6C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3290" w14:textId="77777777" w:rsidR="002B53B6" w:rsidRDefault="002B53B6" w:rsidP="000F6CF9">
      <w:pPr>
        <w:rPr>
          <w:rFonts w:hint="eastAsia"/>
        </w:rPr>
      </w:pPr>
      <w:r>
        <w:separator/>
      </w:r>
    </w:p>
  </w:footnote>
  <w:footnote w:type="continuationSeparator" w:id="0">
    <w:p w14:paraId="32D7FECF" w14:textId="77777777" w:rsidR="002B53B6" w:rsidRDefault="002B53B6" w:rsidP="000F6CF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A95"/>
    <w:multiLevelType w:val="multilevel"/>
    <w:tmpl w:val="5C8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25D28"/>
    <w:multiLevelType w:val="hybridMultilevel"/>
    <w:tmpl w:val="09322C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1824A9"/>
    <w:multiLevelType w:val="multilevel"/>
    <w:tmpl w:val="3AE4BC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ECC77F1"/>
    <w:multiLevelType w:val="multilevel"/>
    <w:tmpl w:val="721C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B4396"/>
    <w:multiLevelType w:val="multilevel"/>
    <w:tmpl w:val="204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42051"/>
    <w:multiLevelType w:val="hybridMultilevel"/>
    <w:tmpl w:val="FFF4E7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6681D5A"/>
    <w:multiLevelType w:val="multilevel"/>
    <w:tmpl w:val="9D56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055AA8"/>
    <w:multiLevelType w:val="hybridMultilevel"/>
    <w:tmpl w:val="50CC1F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34932B4"/>
    <w:multiLevelType w:val="multilevel"/>
    <w:tmpl w:val="CA9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72E70"/>
    <w:multiLevelType w:val="multilevel"/>
    <w:tmpl w:val="519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A46B1"/>
    <w:multiLevelType w:val="hybridMultilevel"/>
    <w:tmpl w:val="673014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8640051">
    <w:abstractNumId w:val="0"/>
  </w:num>
  <w:num w:numId="2" w16cid:durableId="1846674060">
    <w:abstractNumId w:val="2"/>
  </w:num>
  <w:num w:numId="3" w16cid:durableId="1411738052">
    <w:abstractNumId w:val="9"/>
  </w:num>
  <w:num w:numId="4" w16cid:durableId="1596590509">
    <w:abstractNumId w:val="8"/>
  </w:num>
  <w:num w:numId="5" w16cid:durableId="137264660">
    <w:abstractNumId w:val="6"/>
  </w:num>
  <w:num w:numId="6" w16cid:durableId="131142778">
    <w:abstractNumId w:val="4"/>
  </w:num>
  <w:num w:numId="7" w16cid:durableId="545066465">
    <w:abstractNumId w:val="3"/>
  </w:num>
  <w:num w:numId="8" w16cid:durableId="728190461">
    <w:abstractNumId w:val="1"/>
  </w:num>
  <w:num w:numId="9" w16cid:durableId="1272323990">
    <w:abstractNumId w:val="10"/>
  </w:num>
  <w:num w:numId="10" w16cid:durableId="1778869292">
    <w:abstractNumId w:val="5"/>
  </w:num>
  <w:num w:numId="11" w16cid:durableId="8091736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53"/>
    <w:rsid w:val="000F6CF9"/>
    <w:rsid w:val="001217EA"/>
    <w:rsid w:val="0021376A"/>
    <w:rsid w:val="00262753"/>
    <w:rsid w:val="002965B4"/>
    <w:rsid w:val="002A7037"/>
    <w:rsid w:val="002B53B6"/>
    <w:rsid w:val="00466167"/>
    <w:rsid w:val="00500459"/>
    <w:rsid w:val="00592458"/>
    <w:rsid w:val="00A3429F"/>
    <w:rsid w:val="00A65B53"/>
    <w:rsid w:val="00A965A5"/>
    <w:rsid w:val="00AC458F"/>
    <w:rsid w:val="00C76521"/>
    <w:rsid w:val="00C950FC"/>
    <w:rsid w:val="00DC0D5D"/>
    <w:rsid w:val="00E70B0F"/>
    <w:rsid w:val="00EF4F9C"/>
    <w:rsid w:val="00F30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2C297"/>
  <w15:chartTrackingRefBased/>
  <w15:docId w15:val="{F42BF2E6-16E4-41C9-8B1A-B051306F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5B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B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B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B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5B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5B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5B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B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5B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B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5B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5B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B53"/>
    <w:rPr>
      <w:rFonts w:cstheme="majorBidi"/>
      <w:color w:val="0F4761" w:themeColor="accent1" w:themeShade="BF"/>
      <w:sz w:val="28"/>
      <w:szCs w:val="28"/>
    </w:rPr>
  </w:style>
  <w:style w:type="character" w:customStyle="1" w:styleId="50">
    <w:name w:val="标题 5 字符"/>
    <w:basedOn w:val="a0"/>
    <w:link w:val="5"/>
    <w:uiPriority w:val="9"/>
    <w:semiHidden/>
    <w:rsid w:val="00A65B53"/>
    <w:rPr>
      <w:rFonts w:cstheme="majorBidi"/>
      <w:color w:val="0F4761" w:themeColor="accent1" w:themeShade="BF"/>
      <w:sz w:val="24"/>
      <w:szCs w:val="24"/>
    </w:rPr>
  </w:style>
  <w:style w:type="character" w:customStyle="1" w:styleId="60">
    <w:name w:val="标题 6 字符"/>
    <w:basedOn w:val="a0"/>
    <w:link w:val="6"/>
    <w:uiPriority w:val="9"/>
    <w:semiHidden/>
    <w:rsid w:val="00A65B53"/>
    <w:rPr>
      <w:rFonts w:cstheme="majorBidi"/>
      <w:b/>
      <w:bCs/>
      <w:color w:val="0F4761" w:themeColor="accent1" w:themeShade="BF"/>
    </w:rPr>
  </w:style>
  <w:style w:type="character" w:customStyle="1" w:styleId="70">
    <w:name w:val="标题 7 字符"/>
    <w:basedOn w:val="a0"/>
    <w:link w:val="7"/>
    <w:uiPriority w:val="9"/>
    <w:semiHidden/>
    <w:rsid w:val="00A65B53"/>
    <w:rPr>
      <w:rFonts w:cstheme="majorBidi"/>
      <w:b/>
      <w:bCs/>
      <w:color w:val="595959" w:themeColor="text1" w:themeTint="A6"/>
    </w:rPr>
  </w:style>
  <w:style w:type="character" w:customStyle="1" w:styleId="80">
    <w:name w:val="标题 8 字符"/>
    <w:basedOn w:val="a0"/>
    <w:link w:val="8"/>
    <w:uiPriority w:val="9"/>
    <w:semiHidden/>
    <w:rsid w:val="00A65B53"/>
    <w:rPr>
      <w:rFonts w:cstheme="majorBidi"/>
      <w:color w:val="595959" w:themeColor="text1" w:themeTint="A6"/>
    </w:rPr>
  </w:style>
  <w:style w:type="character" w:customStyle="1" w:styleId="90">
    <w:name w:val="标题 9 字符"/>
    <w:basedOn w:val="a0"/>
    <w:link w:val="9"/>
    <w:uiPriority w:val="9"/>
    <w:semiHidden/>
    <w:rsid w:val="00A65B53"/>
    <w:rPr>
      <w:rFonts w:eastAsiaTheme="majorEastAsia" w:cstheme="majorBidi"/>
      <w:color w:val="595959" w:themeColor="text1" w:themeTint="A6"/>
    </w:rPr>
  </w:style>
  <w:style w:type="paragraph" w:styleId="a3">
    <w:name w:val="Title"/>
    <w:basedOn w:val="a"/>
    <w:next w:val="a"/>
    <w:link w:val="a4"/>
    <w:uiPriority w:val="10"/>
    <w:qFormat/>
    <w:rsid w:val="00A65B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B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B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B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B53"/>
    <w:pPr>
      <w:spacing w:before="160" w:after="160"/>
      <w:jc w:val="center"/>
    </w:pPr>
    <w:rPr>
      <w:i/>
      <w:iCs/>
      <w:color w:val="404040" w:themeColor="text1" w:themeTint="BF"/>
    </w:rPr>
  </w:style>
  <w:style w:type="character" w:customStyle="1" w:styleId="a8">
    <w:name w:val="引用 字符"/>
    <w:basedOn w:val="a0"/>
    <w:link w:val="a7"/>
    <w:uiPriority w:val="29"/>
    <w:rsid w:val="00A65B53"/>
    <w:rPr>
      <w:i/>
      <w:iCs/>
      <w:color w:val="404040" w:themeColor="text1" w:themeTint="BF"/>
    </w:rPr>
  </w:style>
  <w:style w:type="paragraph" w:styleId="a9">
    <w:name w:val="List Paragraph"/>
    <w:basedOn w:val="a"/>
    <w:uiPriority w:val="34"/>
    <w:qFormat/>
    <w:rsid w:val="00A65B53"/>
    <w:pPr>
      <w:ind w:left="720"/>
      <w:contextualSpacing/>
    </w:pPr>
  </w:style>
  <w:style w:type="character" w:styleId="aa">
    <w:name w:val="Intense Emphasis"/>
    <w:basedOn w:val="a0"/>
    <w:uiPriority w:val="21"/>
    <w:qFormat/>
    <w:rsid w:val="00A65B53"/>
    <w:rPr>
      <w:i/>
      <w:iCs/>
      <w:color w:val="0F4761" w:themeColor="accent1" w:themeShade="BF"/>
    </w:rPr>
  </w:style>
  <w:style w:type="paragraph" w:styleId="ab">
    <w:name w:val="Intense Quote"/>
    <w:basedOn w:val="a"/>
    <w:next w:val="a"/>
    <w:link w:val="ac"/>
    <w:uiPriority w:val="30"/>
    <w:qFormat/>
    <w:rsid w:val="00A65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B53"/>
    <w:rPr>
      <w:i/>
      <w:iCs/>
      <w:color w:val="0F4761" w:themeColor="accent1" w:themeShade="BF"/>
    </w:rPr>
  </w:style>
  <w:style w:type="character" w:styleId="ad">
    <w:name w:val="Intense Reference"/>
    <w:basedOn w:val="a0"/>
    <w:uiPriority w:val="32"/>
    <w:qFormat/>
    <w:rsid w:val="00A65B53"/>
    <w:rPr>
      <w:b/>
      <w:bCs/>
      <w:smallCaps/>
      <w:color w:val="0F4761" w:themeColor="accent1" w:themeShade="BF"/>
      <w:spacing w:val="5"/>
    </w:rPr>
  </w:style>
  <w:style w:type="paragraph" w:styleId="ae">
    <w:name w:val="header"/>
    <w:basedOn w:val="a"/>
    <w:link w:val="af"/>
    <w:uiPriority w:val="99"/>
    <w:unhideWhenUsed/>
    <w:rsid w:val="000F6CF9"/>
    <w:pPr>
      <w:tabs>
        <w:tab w:val="center" w:pos="4153"/>
        <w:tab w:val="right" w:pos="8306"/>
      </w:tabs>
      <w:snapToGrid w:val="0"/>
      <w:jc w:val="center"/>
    </w:pPr>
    <w:rPr>
      <w:sz w:val="18"/>
      <w:szCs w:val="18"/>
    </w:rPr>
  </w:style>
  <w:style w:type="character" w:customStyle="1" w:styleId="af">
    <w:name w:val="页眉 字符"/>
    <w:basedOn w:val="a0"/>
    <w:link w:val="ae"/>
    <w:uiPriority w:val="99"/>
    <w:rsid w:val="000F6CF9"/>
    <w:rPr>
      <w:sz w:val="18"/>
      <w:szCs w:val="18"/>
    </w:rPr>
  </w:style>
  <w:style w:type="paragraph" w:styleId="af0">
    <w:name w:val="footer"/>
    <w:basedOn w:val="a"/>
    <w:link w:val="af1"/>
    <w:uiPriority w:val="99"/>
    <w:unhideWhenUsed/>
    <w:rsid w:val="000F6CF9"/>
    <w:pPr>
      <w:tabs>
        <w:tab w:val="center" w:pos="4153"/>
        <w:tab w:val="right" w:pos="8306"/>
      </w:tabs>
      <w:snapToGrid w:val="0"/>
      <w:jc w:val="left"/>
    </w:pPr>
    <w:rPr>
      <w:sz w:val="18"/>
      <w:szCs w:val="18"/>
    </w:rPr>
  </w:style>
  <w:style w:type="character" w:customStyle="1" w:styleId="af1">
    <w:name w:val="页脚 字符"/>
    <w:basedOn w:val="a0"/>
    <w:link w:val="af0"/>
    <w:uiPriority w:val="99"/>
    <w:rsid w:val="000F6C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Myers</dc:creator>
  <cp:keywords/>
  <dc:description/>
  <cp:lastModifiedBy>David Myers</cp:lastModifiedBy>
  <cp:revision>6</cp:revision>
  <dcterms:created xsi:type="dcterms:W3CDTF">2026-03-13T12:39:00Z</dcterms:created>
  <dcterms:modified xsi:type="dcterms:W3CDTF">2026-03-16T08:50:00Z</dcterms:modified>
</cp:coreProperties>
</file>