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7D7D" w14:textId="5134ED24" w:rsidR="00AA2057" w:rsidRPr="0029496D" w:rsidRDefault="00AA2057" w:rsidP="000B1591">
      <w:pPr>
        <w:ind w:left="4962"/>
        <w:rPr>
          <w:lang w:val="id-ID"/>
        </w:rPr>
      </w:pPr>
      <w:r w:rsidRPr="0029496D">
        <w:rPr>
          <w:lang w:val="id-ID"/>
        </w:rPr>
        <w:t xml:space="preserve">Vol. xx, No. yy, </w:t>
      </w:r>
      <w:r w:rsidR="00524208">
        <w:t>month</w:t>
      </w:r>
      <w:r w:rsidRPr="0029496D">
        <w:rPr>
          <w:lang w:val="id-ID"/>
        </w:rPr>
        <w:t xml:space="preserve"> </w:t>
      </w:r>
      <w:r w:rsidR="00524208">
        <w:t>year</w:t>
      </w:r>
      <w:r w:rsidRPr="0029496D">
        <w:rPr>
          <w:lang w:val="id-ID"/>
        </w:rPr>
        <w:t xml:space="preserve">, </w:t>
      </w:r>
      <w:r w:rsidR="00524208">
        <w:t>page</w:t>
      </w:r>
      <w:r w:rsidRPr="0029496D">
        <w:rPr>
          <w:lang w:val="id-ID"/>
        </w:rPr>
        <w:t>. ab-cd</w:t>
      </w:r>
    </w:p>
    <w:p w14:paraId="7BE814A7" w14:textId="46B0DFD6" w:rsidR="00AA2057" w:rsidRDefault="00AA2057" w:rsidP="000B1591">
      <w:pPr>
        <w:ind w:left="4962"/>
        <w:rPr>
          <w:lang w:val="id-ID"/>
        </w:rPr>
      </w:pPr>
      <w:r w:rsidRPr="0029496D">
        <w:rPr>
          <w:lang w:val="id-ID"/>
        </w:rPr>
        <w:t>ISSN 2598-3245 (Print), ISSN 2598-3288 (Online)</w:t>
      </w:r>
    </w:p>
    <w:p w14:paraId="6560EAA2" w14:textId="08F44806" w:rsidR="00BB4431" w:rsidRPr="00123434" w:rsidRDefault="000B1591" w:rsidP="0043792C">
      <w:pPr>
        <w:ind w:left="4962"/>
      </w:pPr>
      <w:r w:rsidRPr="00123434">
        <w:t xml:space="preserve">DOI </w:t>
      </w:r>
    </w:p>
    <w:p w14:paraId="17DD7F63" w14:textId="5C093ED7" w:rsidR="00AA2057" w:rsidRDefault="00524208" w:rsidP="000B1591">
      <w:pPr>
        <w:ind w:left="4962"/>
        <w:rPr>
          <w:lang w:val="id-ID"/>
        </w:rPr>
      </w:pPr>
      <w:r>
        <w:t>Available online at</w:t>
      </w:r>
      <w:r w:rsidR="00AA2057" w:rsidRPr="0029496D">
        <w:rPr>
          <w:lang w:val="id-ID"/>
        </w:rPr>
        <w:t xml:space="preserve"> </w:t>
      </w:r>
      <w:r w:rsidR="00E25DB1" w:rsidRPr="00E25DB1">
        <w:rPr>
          <w:lang w:val="id-ID"/>
        </w:rPr>
        <w:t>http://eltikom.poliban.ac.id</w:t>
      </w:r>
    </w:p>
    <w:p w14:paraId="272372AD" w14:textId="77777777" w:rsidR="00AA2057" w:rsidRDefault="00AA2057" w:rsidP="00AA2057">
      <w:pPr>
        <w:rPr>
          <w:lang w:val="id-ID"/>
        </w:rPr>
      </w:pPr>
    </w:p>
    <w:p w14:paraId="49DC7AAE" w14:textId="77777777" w:rsidR="00AA2057" w:rsidRPr="00AA2057" w:rsidRDefault="00AA2057" w:rsidP="00AA2057">
      <w:pPr>
        <w:rPr>
          <w:lang w:val="id-ID"/>
        </w:rPr>
      </w:pPr>
    </w:p>
    <w:p w14:paraId="5181696F" w14:textId="57AA64A4" w:rsidR="00C56781" w:rsidRPr="003033CB" w:rsidRDefault="00E536D6" w:rsidP="008D438D">
      <w:pPr>
        <w:pStyle w:val="Title"/>
        <w:framePr w:w="0" w:hSpace="0" w:vSpace="0" w:wrap="auto" w:vAnchor="margin" w:hAnchor="text" w:xAlign="left" w:yAlign="inline"/>
        <w:rPr>
          <w:iCs/>
          <w:lang w:val="de-DE"/>
        </w:rPr>
      </w:pPr>
      <w:r w:rsidRPr="00E536D6">
        <w:rPr>
          <w:lang w:val="de-DE"/>
        </w:rPr>
        <w:t>GUIDELINE FOR MANUSCRIPT</w:t>
      </w:r>
      <w:r w:rsidR="00637894">
        <w:rPr>
          <w:lang w:val="de-DE"/>
        </w:rPr>
        <w:t xml:space="preserve"> (</w:t>
      </w:r>
      <w:r w:rsidR="00637894" w:rsidRPr="00637894">
        <w:rPr>
          <w:lang w:val="de-DE"/>
        </w:rPr>
        <w:t xml:space="preserve">THE TITLE SHOULD NOT BE MORE THAN </w:t>
      </w:r>
      <w:r w:rsidR="004D2520" w:rsidRPr="004D2520">
        <w:rPr>
          <w:lang w:val="de-DE"/>
        </w:rPr>
        <w:t>FIFTEEN WORDS</w:t>
      </w:r>
      <w:r w:rsidR="00637894">
        <w:rPr>
          <w:lang w:val="de-DE"/>
        </w:rPr>
        <w:t>)</w:t>
      </w:r>
    </w:p>
    <w:p w14:paraId="6CB6B983" w14:textId="77777777" w:rsidR="00C56781" w:rsidRPr="003033CB" w:rsidRDefault="00C56781" w:rsidP="008D438D">
      <w:pPr>
        <w:rPr>
          <w:lang w:val="de-DE"/>
        </w:rPr>
      </w:pPr>
    </w:p>
    <w:p w14:paraId="38F7CFE6" w14:textId="33674848" w:rsidR="00C56781" w:rsidRPr="003033CB" w:rsidRDefault="00524208" w:rsidP="008D438D">
      <w:pPr>
        <w:pStyle w:val="AuthorName"/>
        <w:rPr>
          <w:lang w:val="de-DE"/>
        </w:rPr>
      </w:pPr>
      <w:r>
        <w:rPr>
          <w:lang w:val="de-DE"/>
        </w:rPr>
        <w:t>Fi</w:t>
      </w:r>
      <w:r w:rsidR="00C12018">
        <w:rPr>
          <w:lang w:val="de-DE"/>
        </w:rPr>
        <w:t>rs</w:t>
      </w:r>
      <w:r>
        <w:rPr>
          <w:lang w:val="de-DE"/>
        </w:rPr>
        <w:t>t Author</w:t>
      </w:r>
      <w:r w:rsidR="00C56781" w:rsidRPr="003033CB">
        <w:rPr>
          <w:vertAlign w:val="superscript"/>
          <w:lang w:val="de-DE"/>
        </w:rPr>
        <w:t>1</w:t>
      </w:r>
      <w:r w:rsidR="00C60E3B" w:rsidRPr="00C60E3B">
        <w:rPr>
          <w:vertAlign w:val="superscript"/>
          <w:lang w:val="de-DE"/>
        </w:rPr>
        <w:t>*</w:t>
      </w:r>
      <w:r w:rsidR="00C56781" w:rsidRPr="003033CB">
        <w:rPr>
          <w:lang w:val="de-DE"/>
        </w:rPr>
        <w:t xml:space="preserve">, </w:t>
      </w:r>
      <w:r>
        <w:rPr>
          <w:lang w:val="de-DE"/>
        </w:rPr>
        <w:t>Second Author</w:t>
      </w:r>
      <w:r>
        <w:rPr>
          <w:vertAlign w:val="superscript"/>
          <w:lang w:val="de-DE"/>
        </w:rPr>
        <w:t>1</w:t>
      </w:r>
      <w:r w:rsidR="00C56781" w:rsidRPr="003033CB">
        <w:rPr>
          <w:lang w:val="de-DE"/>
        </w:rPr>
        <w:t xml:space="preserve">, </w:t>
      </w:r>
      <w:r>
        <w:rPr>
          <w:lang w:val="de-DE"/>
        </w:rPr>
        <w:t>Third Author</w:t>
      </w:r>
      <w:r>
        <w:rPr>
          <w:vertAlign w:val="superscript"/>
          <w:lang w:val="de-DE"/>
        </w:rPr>
        <w:t>2</w:t>
      </w:r>
    </w:p>
    <w:p w14:paraId="15EF8765" w14:textId="15A7735B" w:rsidR="00C56781" w:rsidRPr="003033CB" w:rsidRDefault="00C56781" w:rsidP="008D438D">
      <w:pPr>
        <w:jc w:val="center"/>
        <w:rPr>
          <w:lang w:val="de-DE"/>
        </w:rPr>
      </w:pPr>
      <w:r w:rsidRPr="003033CB">
        <w:rPr>
          <w:vertAlign w:val="superscript"/>
          <w:lang w:val="de-DE"/>
        </w:rPr>
        <w:t>1)</w:t>
      </w:r>
      <w:r w:rsidR="001A1D27" w:rsidRPr="001A1D27">
        <w:t xml:space="preserve"> </w:t>
      </w:r>
      <w:r w:rsidR="001A1D27" w:rsidRPr="001A1D27">
        <w:rPr>
          <w:lang w:val="de-DE"/>
        </w:rPr>
        <w:t>Departement of …., University/Institution, City, Country</w:t>
      </w:r>
    </w:p>
    <w:p w14:paraId="5EFD9CCD" w14:textId="3E380034" w:rsidR="00C56781" w:rsidRPr="003033CB" w:rsidRDefault="00524208" w:rsidP="001A1D27">
      <w:pPr>
        <w:jc w:val="center"/>
        <w:rPr>
          <w:lang w:val="de-DE"/>
        </w:rPr>
      </w:pPr>
      <w:r>
        <w:rPr>
          <w:vertAlign w:val="superscript"/>
          <w:lang w:val="de-DE"/>
        </w:rPr>
        <w:t>2</w:t>
      </w:r>
      <w:r w:rsidR="00C56781" w:rsidRPr="003033CB">
        <w:rPr>
          <w:vertAlign w:val="superscript"/>
          <w:lang w:val="de-DE"/>
        </w:rPr>
        <w:t>)</w:t>
      </w:r>
      <w:r w:rsidRPr="00524208">
        <w:rPr>
          <w:lang w:val="de-DE"/>
        </w:rPr>
        <w:t xml:space="preserve"> </w:t>
      </w:r>
      <w:r w:rsidR="001A1D27" w:rsidRPr="001A1D27">
        <w:rPr>
          <w:lang w:val="de-DE"/>
        </w:rPr>
        <w:t>Departement of …., University/Institution, City, Country</w:t>
      </w:r>
    </w:p>
    <w:p w14:paraId="2765AEEB" w14:textId="691EB7C1" w:rsidR="00C56781" w:rsidRPr="003033CB" w:rsidRDefault="00C56781" w:rsidP="008D438D">
      <w:pPr>
        <w:jc w:val="center"/>
        <w:rPr>
          <w:lang w:val="de-DE"/>
        </w:rPr>
      </w:pPr>
      <w:r w:rsidRPr="003033CB">
        <w:rPr>
          <w:lang w:val="de-DE"/>
        </w:rPr>
        <w:t xml:space="preserve">e-mail: </w:t>
      </w:r>
      <w:hyperlink r:id="rId8" w:history="1">
        <w:r w:rsidR="00E536D6">
          <w:rPr>
            <w:rStyle w:val="Hyperlink"/>
            <w:color w:val="auto"/>
            <w:u w:val="none"/>
            <w:lang w:val="de-DE"/>
          </w:rPr>
          <w:t>fisrstauthor</w:t>
        </w:r>
        <w:r w:rsidR="004D53BE" w:rsidRPr="003033CB">
          <w:rPr>
            <w:rStyle w:val="Hyperlink"/>
            <w:color w:val="auto"/>
            <w:u w:val="none"/>
            <w:lang w:val="de-DE"/>
          </w:rPr>
          <w:t>@email.com</w:t>
        </w:r>
      </w:hyperlink>
      <w:r w:rsidRPr="003033CB">
        <w:rPr>
          <w:lang w:val="de-DE"/>
        </w:rPr>
        <w:t xml:space="preserve">, </w:t>
      </w:r>
      <w:hyperlink r:id="rId9" w:history="1">
        <w:r w:rsidR="00E536D6">
          <w:rPr>
            <w:rStyle w:val="Hyperlink"/>
            <w:color w:val="auto"/>
            <w:u w:val="none"/>
            <w:lang w:val="de-DE"/>
          </w:rPr>
          <w:t>secondauthor</w:t>
        </w:r>
        <w:r w:rsidR="004D53BE" w:rsidRPr="003033CB">
          <w:rPr>
            <w:rStyle w:val="Hyperlink"/>
            <w:color w:val="auto"/>
            <w:u w:val="none"/>
            <w:lang w:val="de-DE"/>
          </w:rPr>
          <w:t>@email.com</w:t>
        </w:r>
      </w:hyperlink>
      <w:r w:rsidRPr="003033CB">
        <w:rPr>
          <w:lang w:val="de-DE"/>
        </w:rPr>
        <w:t xml:space="preserve">, </w:t>
      </w:r>
      <w:hyperlink r:id="rId10" w:history="1">
        <w:r w:rsidR="00E536D6">
          <w:rPr>
            <w:rStyle w:val="Hyperlink"/>
            <w:color w:val="auto"/>
            <w:u w:val="none"/>
            <w:lang w:val="de-DE"/>
          </w:rPr>
          <w:t>thirdauthor</w:t>
        </w:r>
        <w:r w:rsidR="0051445D" w:rsidRPr="003033CB">
          <w:rPr>
            <w:rStyle w:val="Hyperlink"/>
            <w:color w:val="auto"/>
            <w:u w:val="none"/>
            <w:lang w:val="de-DE"/>
          </w:rPr>
          <w:t>@email.com</w:t>
        </w:r>
      </w:hyperlink>
    </w:p>
    <w:p w14:paraId="5241C5D5" w14:textId="5CD85EE1" w:rsidR="00C56781" w:rsidRDefault="00C56781" w:rsidP="008D438D">
      <w:pPr>
        <w:rPr>
          <w:lang w:val="id-ID"/>
        </w:rPr>
      </w:pPr>
    </w:p>
    <w:p w14:paraId="73BCD373" w14:textId="0352E0EE" w:rsidR="0043792C" w:rsidRDefault="00E536D6" w:rsidP="0043792C">
      <w:pPr>
        <w:jc w:val="center"/>
        <w:rPr>
          <w:lang w:val="id-ID"/>
        </w:rPr>
      </w:pPr>
      <w:r>
        <w:t>Received</w:t>
      </w:r>
      <w:r w:rsidR="0043792C" w:rsidRPr="00123434">
        <w:t xml:space="preserve">: xx </w:t>
      </w:r>
      <w:r>
        <w:t>month</w:t>
      </w:r>
      <w:r w:rsidR="0043792C" w:rsidRPr="00123434">
        <w:t xml:space="preserve"> </w:t>
      </w:r>
      <w:r>
        <w:t>year</w:t>
      </w:r>
      <w:r w:rsidR="0043792C" w:rsidRPr="00123434">
        <w:t xml:space="preserve"> – </w:t>
      </w:r>
      <w:r>
        <w:t>Revised</w:t>
      </w:r>
      <w:r w:rsidR="0043792C" w:rsidRPr="00123434">
        <w:t xml:space="preserve">: </w:t>
      </w:r>
      <w:r w:rsidRPr="00123434">
        <w:t xml:space="preserve">xx </w:t>
      </w:r>
      <w:r>
        <w:t>month</w:t>
      </w:r>
      <w:r w:rsidRPr="00123434">
        <w:t xml:space="preserve"> </w:t>
      </w:r>
      <w:r>
        <w:t>year</w:t>
      </w:r>
      <w:r w:rsidR="0043792C" w:rsidRPr="00123434">
        <w:t xml:space="preserve"> – </w:t>
      </w:r>
      <w:r>
        <w:t>Accepted</w:t>
      </w:r>
      <w:r w:rsidR="0043792C" w:rsidRPr="00123434">
        <w:t xml:space="preserve">: </w:t>
      </w:r>
      <w:r w:rsidRPr="00123434">
        <w:t xml:space="preserve">xx </w:t>
      </w:r>
      <w:r>
        <w:t>month</w:t>
      </w:r>
      <w:r w:rsidRPr="00123434">
        <w:t xml:space="preserve"> </w:t>
      </w:r>
      <w:r>
        <w:t>year</w:t>
      </w:r>
    </w:p>
    <w:p w14:paraId="5E0C40CF" w14:textId="77777777" w:rsidR="0043792C" w:rsidRPr="0029496D" w:rsidRDefault="0043792C" w:rsidP="008D438D">
      <w:pPr>
        <w:rPr>
          <w:lang w:val="id-ID"/>
        </w:rPr>
      </w:pPr>
    </w:p>
    <w:p w14:paraId="404F5817" w14:textId="77777777" w:rsidR="00C56781" w:rsidRPr="0029496D" w:rsidRDefault="00C56781" w:rsidP="008D438D">
      <w:pPr>
        <w:pStyle w:val="Abstract"/>
        <w:jc w:val="center"/>
        <w:rPr>
          <w:b/>
        </w:rPr>
      </w:pPr>
      <w:r w:rsidRPr="0029496D">
        <w:rPr>
          <w:b/>
        </w:rPr>
        <w:t>ABSTRACT</w:t>
      </w:r>
    </w:p>
    <w:p w14:paraId="3EF350C8" w14:textId="2CCE4ECB" w:rsidR="00C56781" w:rsidRPr="0029496D" w:rsidRDefault="00C56781" w:rsidP="008D438D">
      <w:pPr>
        <w:pStyle w:val="Abstract"/>
      </w:pPr>
      <w:r w:rsidRPr="0029496D">
        <w:t xml:space="preserve">These instructions give you guidelines for preparing </w:t>
      </w:r>
      <w:r w:rsidR="003D7B86" w:rsidRPr="0029496D">
        <w:rPr>
          <w:lang w:val="id-ID"/>
        </w:rPr>
        <w:t>Jurnal ELTIKOM</w:t>
      </w:r>
      <w:r w:rsidRPr="0029496D">
        <w:t xml:space="preserve"> (</w:t>
      </w:r>
      <w:proofErr w:type="spellStart"/>
      <w:r w:rsidRPr="0029496D">
        <w:t>Jurnal</w:t>
      </w:r>
      <w:proofErr w:type="spellEnd"/>
      <w:r w:rsidRPr="0029496D">
        <w:t xml:space="preserve"> </w:t>
      </w:r>
      <w:r w:rsidR="003D7B86" w:rsidRPr="0029496D">
        <w:rPr>
          <w:lang w:val="id-ID"/>
        </w:rPr>
        <w:t>Teknik Elektro, Informatika dan Komputer</w:t>
      </w:r>
      <w:r w:rsidRPr="0029496D">
        <w:t>) papers</w:t>
      </w:r>
      <w:r w:rsidRPr="0029496D">
        <w:rPr>
          <w:iCs/>
        </w:rPr>
        <w:t>.</w:t>
      </w:r>
      <w:r w:rsidRPr="0029496D">
        <w:t xml:space="preserve"> Use this document as a template if you </w:t>
      </w:r>
      <w:r w:rsidR="00C12018">
        <w:t>use</w:t>
      </w:r>
      <w:r w:rsidRPr="0029496D">
        <w:t xml:space="preserve"> Microsoft </w:t>
      </w:r>
      <w:r w:rsidRPr="0029496D">
        <w:rPr>
          <w:iCs/>
        </w:rPr>
        <w:t>Word</w:t>
      </w:r>
      <w:r w:rsidRPr="0029496D">
        <w:t xml:space="preserve"> 6.0 or later. The electronic file of your paper will be formatted further by </w:t>
      </w:r>
      <w:r w:rsidR="00C12018">
        <w:t xml:space="preserve">the </w:t>
      </w:r>
      <w:r w:rsidR="003D7B86" w:rsidRPr="0029496D">
        <w:rPr>
          <w:lang w:val="id-ID"/>
        </w:rPr>
        <w:t>Jurnal ELTIKOM</w:t>
      </w:r>
      <w:r w:rsidRPr="0029496D">
        <w:t xml:space="preserve"> editorial board. Paper titles should be written in uppercase. Avoid writing long formulas with subscripts in the title; short formulas that identify the elements are </w:t>
      </w:r>
      <w:r w:rsidR="00C12018">
        <w:t>acceptabl</w:t>
      </w:r>
      <w:r w:rsidRPr="0029496D">
        <w:t xml:space="preserve">e (e.g., "Nd–Fe–B"). Do not write </w:t>
      </w:r>
      <w:r w:rsidR="00C12018">
        <w:t>"</w:t>
      </w:r>
      <w:r w:rsidRPr="0029496D">
        <w:t>(Invited)</w:t>
      </w:r>
      <w:r w:rsidR="00C12018">
        <w:t>"</w:t>
      </w:r>
      <w:r w:rsidRPr="0029496D">
        <w:t xml:space="preserve"> in the title. </w:t>
      </w:r>
      <w:r w:rsidR="00C12018">
        <w:t>Authors' full name</w:t>
      </w:r>
      <w:r w:rsidRPr="0029496D">
        <w:t>s are preferred in the field but are not required. If you have to shorten the author</w:t>
      </w:r>
      <w:r w:rsidR="00C12018">
        <w:t>'</w:t>
      </w:r>
      <w:r w:rsidR="00E536D6">
        <w:t>s</w:t>
      </w:r>
      <w:r w:rsidRPr="0029496D">
        <w:t xml:space="preserve"> name, leave </w:t>
      </w:r>
      <w:r w:rsidR="00144E00" w:rsidRPr="0029496D">
        <w:rPr>
          <w:lang w:val="id-ID"/>
        </w:rPr>
        <w:t xml:space="preserve">your </w:t>
      </w:r>
      <w:r w:rsidRPr="0029496D">
        <w:t xml:space="preserve">last name unshorten. Put a space between </w:t>
      </w:r>
      <w:r w:rsidR="00C12018">
        <w:t xml:space="preserve">the </w:t>
      </w:r>
      <w:r w:rsidRPr="0029496D">
        <w:t>authors</w:t>
      </w:r>
      <w:r w:rsidR="00C12018">
        <w:t>'</w:t>
      </w:r>
      <w:r w:rsidRPr="0029496D">
        <w:t xml:space="preserve"> initials. Do not cite references in the abstract. The length of </w:t>
      </w:r>
      <w:r w:rsidR="00C12018">
        <w:t xml:space="preserve">the </w:t>
      </w:r>
      <w:r w:rsidRPr="0029496D">
        <w:t xml:space="preserve">abstract must </w:t>
      </w:r>
      <w:r w:rsidR="00C12018">
        <w:t xml:space="preserve">be </w:t>
      </w:r>
      <w:r w:rsidRPr="0029496D">
        <w:t>between 150 – 250 words.</w:t>
      </w:r>
    </w:p>
    <w:p w14:paraId="176EEE1D" w14:textId="77777777" w:rsidR="00C56781" w:rsidRPr="0029496D" w:rsidRDefault="00C56781" w:rsidP="008D438D">
      <w:pPr>
        <w:tabs>
          <w:tab w:val="left" w:pos="4404"/>
        </w:tabs>
      </w:pPr>
      <w:r w:rsidRPr="0029496D">
        <w:tab/>
      </w:r>
    </w:p>
    <w:p w14:paraId="15B17FC4" w14:textId="01B179F2" w:rsidR="00C56781" w:rsidRPr="0029496D" w:rsidRDefault="00C56781" w:rsidP="008D438D">
      <w:pPr>
        <w:pStyle w:val="IndexTerms"/>
        <w:rPr>
          <w:lang w:val="id-ID"/>
        </w:rPr>
      </w:pPr>
      <w:r w:rsidRPr="0029496D">
        <w:rPr>
          <w:b/>
        </w:rPr>
        <w:t>Keywords</w:t>
      </w:r>
      <w:r w:rsidRPr="0029496D">
        <w:t>: Enter keywords or phrases in alphabetical order, separated by commas. The number of keywords must</w:t>
      </w:r>
      <w:r w:rsidR="00C12018">
        <w:t xml:space="preserve"> distinguish</w:t>
      </w:r>
      <w:r w:rsidRPr="0029496D">
        <w:t xml:space="preserve"> between 3-5 words.</w:t>
      </w:r>
    </w:p>
    <w:p w14:paraId="4FEF9CBB" w14:textId="77777777" w:rsidR="00144E00" w:rsidRPr="0029496D" w:rsidRDefault="00144E00" w:rsidP="00144E00">
      <w:pPr>
        <w:rPr>
          <w:lang w:val="id-ID"/>
        </w:rPr>
      </w:pPr>
    </w:p>
    <w:p w14:paraId="04956B15" w14:textId="72D71EDC" w:rsidR="00C56781" w:rsidRPr="0029496D" w:rsidRDefault="00B341F0" w:rsidP="008348B4">
      <w:pPr>
        <w:pStyle w:val="Heading1"/>
      </w:pPr>
      <w:r>
        <w:t>Introduction</w:t>
      </w:r>
    </w:p>
    <w:p w14:paraId="04C26476" w14:textId="040B7322" w:rsidR="005431B0" w:rsidRPr="0029496D" w:rsidRDefault="006839D0" w:rsidP="005431B0">
      <w:pPr>
        <w:pStyle w:val="Text"/>
        <w:keepNext/>
        <w:framePr w:dropCap="drop" w:lines="3" w:wrap="around" w:vAnchor="text" w:hAnchor="text"/>
        <w:widowControl/>
        <w:suppressAutoHyphens w:val="0"/>
        <w:spacing w:line="758" w:lineRule="exact"/>
        <w:ind w:firstLine="0"/>
        <w:textAlignment w:val="baseline"/>
        <w:rPr>
          <w:smallCaps/>
          <w:position w:val="-10"/>
          <w:sz w:val="102"/>
        </w:rPr>
      </w:pPr>
      <w:r>
        <w:rPr>
          <w:smallCaps/>
          <w:position w:val="-10"/>
          <w:sz w:val="102"/>
        </w:rPr>
        <w:t>T</w:t>
      </w:r>
    </w:p>
    <w:p w14:paraId="35F717D2" w14:textId="3C8B5522" w:rsidR="00A705BB" w:rsidRPr="003033CB" w:rsidRDefault="006839D0" w:rsidP="00A705BB">
      <w:pPr>
        <w:pStyle w:val="Text"/>
        <w:spacing w:line="240" w:lineRule="auto"/>
        <w:ind w:firstLine="0"/>
        <w:rPr>
          <w:lang w:val="de-DE"/>
        </w:rPr>
      </w:pPr>
      <w:r>
        <w:rPr>
          <w:smallCaps/>
        </w:rPr>
        <w:t>his</w:t>
      </w:r>
      <w:r w:rsidR="00A705BB" w:rsidRPr="0029496D">
        <w:t xml:space="preserve"> </w:t>
      </w:r>
      <w:r w:rsidRPr="006839D0">
        <w:t xml:space="preserve">document is a template for Microsoft Word version 6.0 or above. This document is taken from the </w:t>
      </w:r>
      <w:r>
        <w:t xml:space="preserve">template of </w:t>
      </w:r>
      <w:r w:rsidR="005D2445">
        <w:t>IEEE</w:t>
      </w:r>
      <w:r w:rsidR="00A705BB" w:rsidRPr="0029496D">
        <w:t xml:space="preserve"> </w:t>
      </w:r>
      <w:r w:rsidRPr="006839D0">
        <w:t xml:space="preserve">and adapted for the </w:t>
      </w:r>
      <w:proofErr w:type="spellStart"/>
      <w:r>
        <w:t>Jurnal</w:t>
      </w:r>
      <w:proofErr w:type="spellEnd"/>
      <w:r>
        <w:t xml:space="preserve"> </w:t>
      </w:r>
      <w:r w:rsidRPr="006839D0">
        <w:t>ELTIKO</w:t>
      </w:r>
      <w:r>
        <w:t>M</w:t>
      </w:r>
      <w:r w:rsidR="00A705BB" w:rsidRPr="0029496D">
        <w:t xml:space="preserve">. </w:t>
      </w:r>
      <w:r w:rsidRPr="006839D0">
        <w:rPr>
          <w:lang w:val="de-DE"/>
        </w:rPr>
        <w:t xml:space="preserve">All articles to be published in the </w:t>
      </w:r>
      <w:r>
        <w:rPr>
          <w:lang w:val="de-DE"/>
        </w:rPr>
        <w:t xml:space="preserve">Jurnal </w:t>
      </w:r>
      <w:r w:rsidRPr="006839D0">
        <w:rPr>
          <w:lang w:val="de-DE"/>
        </w:rPr>
        <w:t>ELTIKOM must meet this template. All writing styles (including chapter titles and figure/table titles are provided in this document. Use these writing styles to do your writing.</w:t>
      </w:r>
    </w:p>
    <w:p w14:paraId="63599752" w14:textId="16A0D26A" w:rsidR="00A705BB" w:rsidRPr="0029496D" w:rsidRDefault="00B341F0" w:rsidP="00A705BB">
      <w:pPr>
        <w:pStyle w:val="Heading1"/>
      </w:pPr>
      <w:r w:rsidRPr="00B341F0">
        <w:t>P</w:t>
      </w:r>
      <w:r>
        <w:t>reparing</w:t>
      </w:r>
      <w:r w:rsidRPr="00B341F0">
        <w:t xml:space="preserve"> A</w:t>
      </w:r>
      <w:r>
        <w:t>rticles</w:t>
      </w:r>
    </w:p>
    <w:p w14:paraId="11015A50" w14:textId="20D540A6" w:rsidR="00C407C9" w:rsidRPr="00C407C9" w:rsidRDefault="00F126F4" w:rsidP="00C407C9">
      <w:pPr>
        <w:pStyle w:val="Text"/>
        <w:rPr>
          <w:bCs/>
          <w:lang w:val="de-DE"/>
        </w:rPr>
      </w:pPr>
      <w:r w:rsidRPr="00F126F4">
        <w:rPr>
          <w:bCs/>
          <w:lang w:val="de-DE"/>
        </w:rPr>
        <w:t>The length of the manuscript should range from 8 to 12 pages.</w:t>
      </w:r>
      <w:r w:rsidR="00C407C9" w:rsidRPr="00C407C9">
        <w:rPr>
          <w:bCs/>
          <w:lang w:val="de-DE"/>
        </w:rPr>
        <w:t xml:space="preserve"> Do not change the font size or line spacing to insert more text on a limited number of pages. Use italics for emphasis; do not use underscores.</w:t>
      </w:r>
    </w:p>
    <w:p w14:paraId="02A37A9B" w14:textId="0FD590B3" w:rsidR="00A705BB" w:rsidRPr="003033CB" w:rsidRDefault="00C407C9" w:rsidP="00C407C9">
      <w:pPr>
        <w:pStyle w:val="Text"/>
        <w:spacing w:line="240" w:lineRule="auto"/>
        <w:rPr>
          <w:lang w:val="de-DE"/>
        </w:rPr>
      </w:pPr>
      <w:r w:rsidRPr="00C407C9">
        <w:rPr>
          <w:bCs/>
          <w:lang w:val="de-DE"/>
        </w:rPr>
        <w:t xml:space="preserve">To insert an image in Word, place the cursor at the insertion location and use Insert | Picture | From </w:t>
      </w:r>
      <w:r w:rsidR="00C12018">
        <w:rPr>
          <w:bCs/>
          <w:lang w:val="de-DE"/>
        </w:rPr>
        <w:t>f</w:t>
      </w:r>
      <w:r w:rsidRPr="00C407C9">
        <w:rPr>
          <w:bCs/>
          <w:lang w:val="de-DE"/>
        </w:rPr>
        <w:t xml:space="preserve">ile or copy the image into the Windows clipboard and select Edit | Paste Special | Picture (with the </w:t>
      </w:r>
      <w:r w:rsidR="00C12018">
        <w:rPr>
          <w:bCs/>
          <w:lang w:val="de-DE"/>
        </w:rPr>
        <w:t>"</w:t>
      </w:r>
      <w:r w:rsidRPr="00C407C9">
        <w:rPr>
          <w:bCs/>
          <w:lang w:val="de-DE"/>
        </w:rPr>
        <w:t>float over text</w:t>
      </w:r>
      <w:r w:rsidR="00C12018">
        <w:rPr>
          <w:bCs/>
          <w:lang w:val="de-DE"/>
        </w:rPr>
        <w:t>"</w:t>
      </w:r>
      <w:r w:rsidRPr="00C407C9">
        <w:rPr>
          <w:bCs/>
          <w:lang w:val="de-DE"/>
        </w:rPr>
        <w:t xml:space="preserve"> option unselected). The editorial team of the </w:t>
      </w:r>
      <w:r>
        <w:rPr>
          <w:bCs/>
          <w:lang w:val="de-DE"/>
        </w:rPr>
        <w:t xml:space="preserve">Jurnal </w:t>
      </w:r>
      <w:r w:rsidRPr="00C407C9">
        <w:rPr>
          <w:bCs/>
          <w:lang w:val="de-DE"/>
        </w:rPr>
        <w:t>ELTIKOM will make the final editing for your article.</w:t>
      </w:r>
    </w:p>
    <w:p w14:paraId="7898B4B5" w14:textId="40223E51" w:rsidR="00371E49" w:rsidRPr="0029496D" w:rsidRDefault="00721164" w:rsidP="00962C9A">
      <w:pPr>
        <w:pStyle w:val="Heading2"/>
        <w:rPr>
          <w:lang w:val="id-ID"/>
        </w:rPr>
      </w:pPr>
      <w:r>
        <w:t>The body of The Paper</w:t>
      </w:r>
    </w:p>
    <w:p w14:paraId="743AF725" w14:textId="13029E1A" w:rsidR="00293C89" w:rsidRDefault="00293C89" w:rsidP="00293C89">
      <w:pPr>
        <w:ind w:firstLine="204"/>
        <w:jc w:val="both"/>
        <w:rPr>
          <w:sz w:val="22"/>
        </w:rPr>
      </w:pPr>
      <w:r w:rsidRPr="00293C89">
        <w:rPr>
          <w:sz w:val="22"/>
        </w:rPr>
        <w:t xml:space="preserve">Abstracts should be explained at the beginning of the manuscript. The abstract section must clearly state the </w:t>
      </w:r>
      <w:r w:rsidR="00C12018">
        <w:rPr>
          <w:sz w:val="22"/>
        </w:rPr>
        <w:t>research's background, problems, objectives, results, and conclusions</w:t>
      </w:r>
      <w:r w:rsidRPr="00293C89">
        <w:rPr>
          <w:sz w:val="22"/>
        </w:rPr>
        <w:t>. The Introduction section must explicitly state the problem, update, and research objectives. The introduction must also be equipped with state-of-the-art research accompanied by the latest primary library sources. The Research Methods section contains a detailed description of the research carried out. Readers are expected to be able to replicate the research conducted by the author. The Results and Discussion section can be divided into two subsections</w:t>
      </w:r>
      <w:r w:rsidR="00C12018">
        <w:rPr>
          <w:sz w:val="22"/>
        </w:rPr>
        <w:t>:</w:t>
      </w:r>
      <w:r w:rsidRPr="00293C89">
        <w:rPr>
          <w:sz w:val="22"/>
        </w:rPr>
        <w:t xml:space="preserve"> the Results subsection and the Discussion subsection. The Results subsection only displays the results of the evaluation or tests performed. The Discussion sub-section contains a discussion of the results of the tests. The discussion can contain the </w:t>
      </w:r>
      <w:r w:rsidR="00C12018">
        <w:rPr>
          <w:sz w:val="22"/>
        </w:rPr>
        <w:t>test's impact or the test's findings</w:t>
      </w:r>
      <w:r w:rsidRPr="00293C89">
        <w:rPr>
          <w:sz w:val="22"/>
        </w:rPr>
        <w:t xml:space="preserve">, comparison with other studies, and so on. The conclusion contains whether the research objectives were </w:t>
      </w:r>
      <w:r w:rsidRPr="00293C89">
        <w:rPr>
          <w:sz w:val="22"/>
        </w:rPr>
        <w:lastRenderedPageBreak/>
        <w:t xml:space="preserve">achieved and other important matters. In addition, the conclusions must provide suggestions for future research </w:t>
      </w:r>
      <w:r w:rsidR="00C12018">
        <w:rPr>
          <w:sz w:val="22"/>
        </w:rPr>
        <w:t>on</w:t>
      </w:r>
      <w:r w:rsidRPr="00293C89">
        <w:rPr>
          <w:sz w:val="22"/>
        </w:rPr>
        <w:t xml:space="preserve"> sustainability.</w:t>
      </w:r>
    </w:p>
    <w:p w14:paraId="397F3882" w14:textId="6D374E6B" w:rsidR="004D2520" w:rsidRDefault="00721164" w:rsidP="001C0019">
      <w:pPr>
        <w:ind w:firstLine="204"/>
        <w:jc w:val="both"/>
        <w:rPr>
          <w:sz w:val="22"/>
        </w:rPr>
      </w:pPr>
      <w:r w:rsidRPr="00721164">
        <w:rPr>
          <w:sz w:val="22"/>
        </w:rPr>
        <w:t>If you write an original research paper, the main body of the paper should be numbered in consecutive order</w:t>
      </w:r>
      <w:r>
        <w:rPr>
          <w:sz w:val="22"/>
        </w:rPr>
        <w:t xml:space="preserve"> </w:t>
      </w:r>
      <w:r w:rsidRPr="00721164">
        <w:rPr>
          <w:sz w:val="22"/>
        </w:rPr>
        <w:t xml:space="preserve">as follow: </w:t>
      </w:r>
      <w:r w:rsidR="004D2520">
        <w:rPr>
          <w:sz w:val="22"/>
        </w:rPr>
        <w:t>I</w:t>
      </w:r>
      <w:r w:rsidRPr="00721164">
        <w:rPr>
          <w:sz w:val="22"/>
        </w:rPr>
        <w:t xml:space="preserve">. Introduction, </w:t>
      </w:r>
      <w:r w:rsidR="004D2520">
        <w:rPr>
          <w:sz w:val="22"/>
        </w:rPr>
        <w:t>II</w:t>
      </w:r>
      <w:r w:rsidRPr="00721164">
        <w:rPr>
          <w:sz w:val="22"/>
        </w:rPr>
        <w:t xml:space="preserve">. </w:t>
      </w:r>
      <w:r w:rsidR="004D2520">
        <w:rPr>
          <w:sz w:val="22"/>
        </w:rPr>
        <w:t>Research Method</w:t>
      </w:r>
      <w:r w:rsidRPr="00721164">
        <w:rPr>
          <w:sz w:val="22"/>
        </w:rPr>
        <w:t xml:space="preserve">, </w:t>
      </w:r>
      <w:r w:rsidR="004D2520">
        <w:rPr>
          <w:sz w:val="22"/>
        </w:rPr>
        <w:t>III</w:t>
      </w:r>
      <w:r w:rsidRPr="00721164">
        <w:rPr>
          <w:sz w:val="22"/>
        </w:rPr>
        <w:t xml:space="preserve">. </w:t>
      </w:r>
      <w:r w:rsidR="004D2520">
        <w:rPr>
          <w:sz w:val="22"/>
        </w:rPr>
        <w:t>Result and Discussion</w:t>
      </w:r>
      <w:r w:rsidRPr="00721164">
        <w:rPr>
          <w:sz w:val="22"/>
        </w:rPr>
        <w:t xml:space="preserve">, </w:t>
      </w:r>
      <w:r w:rsidR="004D2520">
        <w:rPr>
          <w:sz w:val="22"/>
        </w:rPr>
        <w:t>IV</w:t>
      </w:r>
      <w:r w:rsidRPr="00721164">
        <w:rPr>
          <w:sz w:val="22"/>
        </w:rPr>
        <w:t xml:space="preserve">. Conclusion, Acknowledgment, and References. You </w:t>
      </w:r>
      <w:r w:rsidR="004D2520">
        <w:rPr>
          <w:sz w:val="22"/>
        </w:rPr>
        <w:t>may</w:t>
      </w:r>
      <w:r w:rsidRPr="00721164">
        <w:rPr>
          <w:sz w:val="22"/>
        </w:rPr>
        <w:t xml:space="preserve"> </w:t>
      </w:r>
      <w:r w:rsidR="00293C89" w:rsidRPr="00721164">
        <w:rPr>
          <w:sz w:val="22"/>
        </w:rPr>
        <w:t>present</w:t>
      </w:r>
      <w:r w:rsidRPr="00721164">
        <w:rPr>
          <w:sz w:val="22"/>
        </w:rPr>
        <w:t xml:space="preserve"> the </w:t>
      </w:r>
      <w:r w:rsidR="004D2520">
        <w:rPr>
          <w:sz w:val="22"/>
        </w:rPr>
        <w:t xml:space="preserve">result and </w:t>
      </w:r>
      <w:r w:rsidRPr="00721164">
        <w:rPr>
          <w:sz w:val="22"/>
        </w:rPr>
        <w:t>discussion</w:t>
      </w:r>
      <w:r w:rsidR="004D2520">
        <w:rPr>
          <w:sz w:val="22"/>
        </w:rPr>
        <w:t xml:space="preserve"> </w:t>
      </w:r>
      <w:r w:rsidRPr="00721164">
        <w:rPr>
          <w:sz w:val="22"/>
        </w:rPr>
        <w:t xml:space="preserve">(analysis) as a separate </w:t>
      </w:r>
      <w:r w:rsidR="004D2520">
        <w:rPr>
          <w:sz w:val="22"/>
        </w:rPr>
        <w:t>sub-</w:t>
      </w:r>
      <w:r w:rsidRPr="00721164">
        <w:rPr>
          <w:sz w:val="22"/>
        </w:rPr>
        <w:t>section. The Acknowledgment section is optional.</w:t>
      </w:r>
      <w:r w:rsidR="00293C89">
        <w:rPr>
          <w:sz w:val="22"/>
        </w:rPr>
        <w:t xml:space="preserve"> The minimum</w:t>
      </w:r>
      <w:r w:rsidR="00C12018">
        <w:rPr>
          <w:sz w:val="22"/>
        </w:rPr>
        <w:t xml:space="preserve"> number of</w:t>
      </w:r>
      <w:r w:rsidR="00293C89">
        <w:rPr>
          <w:sz w:val="22"/>
        </w:rPr>
        <w:t xml:space="preserve"> references </w:t>
      </w:r>
      <w:r w:rsidR="00C12018">
        <w:rPr>
          <w:sz w:val="22"/>
        </w:rPr>
        <w:t>is</w:t>
      </w:r>
      <w:r w:rsidR="00293C89">
        <w:rPr>
          <w:sz w:val="22"/>
        </w:rPr>
        <w:t xml:space="preserve"> </w:t>
      </w:r>
      <w:r w:rsidR="00456D38">
        <w:rPr>
          <w:sz w:val="22"/>
        </w:rPr>
        <w:t>2</w:t>
      </w:r>
      <w:r w:rsidR="00293C89">
        <w:rPr>
          <w:sz w:val="22"/>
        </w:rPr>
        <w:t>5 references.</w:t>
      </w:r>
    </w:p>
    <w:p w14:paraId="1296DCF1" w14:textId="0781B548" w:rsidR="00123434" w:rsidRPr="00293C89" w:rsidRDefault="00721164" w:rsidP="00293C89">
      <w:pPr>
        <w:ind w:firstLine="204"/>
        <w:jc w:val="both"/>
        <w:rPr>
          <w:sz w:val="22"/>
        </w:rPr>
      </w:pPr>
      <w:r w:rsidRPr="00721164">
        <w:rPr>
          <w:sz w:val="22"/>
        </w:rPr>
        <w:t>If you write a review paper, the main body of the paper should be numbered in consecutive order as follow:</w:t>
      </w:r>
      <w:r w:rsidR="004D2520">
        <w:rPr>
          <w:sz w:val="22"/>
        </w:rPr>
        <w:t xml:space="preserve"> I</w:t>
      </w:r>
      <w:r w:rsidRPr="00721164">
        <w:rPr>
          <w:sz w:val="22"/>
        </w:rPr>
        <w:t xml:space="preserve">. Introduction, </w:t>
      </w:r>
      <w:r w:rsidR="004D2520">
        <w:rPr>
          <w:sz w:val="22"/>
        </w:rPr>
        <w:t>II</w:t>
      </w:r>
      <w:r w:rsidRPr="00721164">
        <w:rPr>
          <w:sz w:val="22"/>
        </w:rPr>
        <w:t xml:space="preserve">. Related/Previous Work, </w:t>
      </w:r>
      <w:r w:rsidR="004D2520">
        <w:rPr>
          <w:sz w:val="22"/>
        </w:rPr>
        <w:t>III</w:t>
      </w:r>
      <w:r w:rsidRPr="00721164">
        <w:rPr>
          <w:sz w:val="22"/>
        </w:rPr>
        <w:t xml:space="preserve">. Research Method, </w:t>
      </w:r>
      <w:r w:rsidR="004D2520">
        <w:rPr>
          <w:sz w:val="22"/>
        </w:rPr>
        <w:t>VI</w:t>
      </w:r>
      <w:r w:rsidRPr="00721164">
        <w:rPr>
          <w:sz w:val="22"/>
        </w:rPr>
        <w:t xml:space="preserve">. Findings, </w:t>
      </w:r>
      <w:r w:rsidR="004D2520">
        <w:rPr>
          <w:sz w:val="22"/>
        </w:rPr>
        <w:t>V</w:t>
      </w:r>
      <w:r w:rsidRPr="00721164">
        <w:rPr>
          <w:sz w:val="22"/>
        </w:rPr>
        <w:t xml:space="preserve">. Discussion, </w:t>
      </w:r>
      <w:r w:rsidR="004D2520">
        <w:rPr>
          <w:sz w:val="22"/>
        </w:rPr>
        <w:t>VI</w:t>
      </w:r>
      <w:r w:rsidRPr="00721164">
        <w:rPr>
          <w:sz w:val="22"/>
        </w:rPr>
        <w:t>. Conclusion,</w:t>
      </w:r>
      <w:r w:rsidR="004D2520">
        <w:rPr>
          <w:sz w:val="22"/>
        </w:rPr>
        <w:t xml:space="preserve"> </w:t>
      </w:r>
      <w:r w:rsidRPr="00721164">
        <w:rPr>
          <w:sz w:val="22"/>
        </w:rPr>
        <w:t>Acknowledgment, and References. The Research Method section should describe</w:t>
      </w:r>
      <w:r w:rsidR="004D2520">
        <w:rPr>
          <w:sz w:val="22"/>
        </w:rPr>
        <w:t xml:space="preserve"> </w:t>
      </w:r>
      <w:r w:rsidRPr="00721164">
        <w:rPr>
          <w:sz w:val="22"/>
        </w:rPr>
        <w:t xml:space="preserve">(and not </w:t>
      </w:r>
      <w:r w:rsidR="00C12018">
        <w:rPr>
          <w:sz w:val="22"/>
        </w:rPr>
        <w:t xml:space="preserve">be </w:t>
      </w:r>
      <w:r w:rsidRPr="00721164">
        <w:rPr>
          <w:sz w:val="22"/>
        </w:rPr>
        <w:t>limited to)</w:t>
      </w:r>
      <w:r w:rsidR="004D2520">
        <w:rPr>
          <w:sz w:val="22"/>
        </w:rPr>
        <w:t xml:space="preserve"> </w:t>
      </w:r>
      <w:r w:rsidRPr="00721164">
        <w:rPr>
          <w:sz w:val="22"/>
        </w:rPr>
        <w:t>review objectives and research questions, search strategy and criteria, data collection and selection, and</w:t>
      </w:r>
      <w:r w:rsidR="004D2520">
        <w:rPr>
          <w:sz w:val="22"/>
        </w:rPr>
        <w:t xml:space="preserve"> </w:t>
      </w:r>
      <w:r w:rsidRPr="00721164">
        <w:rPr>
          <w:sz w:val="22"/>
        </w:rPr>
        <w:t>methodological quality assessment. The Acknowledgment section is optional.</w:t>
      </w:r>
      <w:r w:rsidR="00293C89">
        <w:rPr>
          <w:sz w:val="22"/>
        </w:rPr>
        <w:t xml:space="preserve"> The minimum </w:t>
      </w:r>
      <w:r w:rsidR="00C12018">
        <w:rPr>
          <w:sz w:val="22"/>
        </w:rPr>
        <w:t xml:space="preserve">number of </w:t>
      </w:r>
      <w:r w:rsidR="00293C89">
        <w:rPr>
          <w:sz w:val="22"/>
        </w:rPr>
        <w:t xml:space="preserve">references </w:t>
      </w:r>
      <w:r w:rsidR="00C12018">
        <w:rPr>
          <w:sz w:val="22"/>
        </w:rPr>
        <w:t>is</w:t>
      </w:r>
      <w:r w:rsidR="00293C89">
        <w:rPr>
          <w:sz w:val="22"/>
        </w:rPr>
        <w:t xml:space="preserve"> </w:t>
      </w:r>
      <w:r w:rsidR="00456D38">
        <w:rPr>
          <w:sz w:val="22"/>
        </w:rPr>
        <w:t>8</w:t>
      </w:r>
      <w:r w:rsidR="00293C89">
        <w:rPr>
          <w:sz w:val="22"/>
        </w:rPr>
        <w:t>0 references.</w:t>
      </w:r>
    </w:p>
    <w:p w14:paraId="54A33A63" w14:textId="581E2B8A" w:rsidR="00A705BB" w:rsidRPr="0029496D" w:rsidRDefault="00785ADE" w:rsidP="00962C9A">
      <w:pPr>
        <w:pStyle w:val="Heading2"/>
      </w:pPr>
      <w:r w:rsidRPr="00785ADE">
        <w:t xml:space="preserve">Abbreviations and </w:t>
      </w:r>
      <w:r>
        <w:t>A</w:t>
      </w:r>
      <w:r w:rsidRPr="00785ADE">
        <w:t>cronyms</w:t>
      </w:r>
    </w:p>
    <w:p w14:paraId="1503DD02" w14:textId="5150111E" w:rsidR="00A705BB" w:rsidRPr="003033CB" w:rsidRDefault="00785ADE" w:rsidP="00A705BB">
      <w:pPr>
        <w:pStyle w:val="Text"/>
        <w:spacing w:line="240" w:lineRule="auto"/>
        <w:ind w:firstLine="144"/>
        <w:rPr>
          <w:lang w:val="de-DE"/>
        </w:rPr>
      </w:pPr>
      <w:r w:rsidRPr="00785ADE">
        <w:t xml:space="preserve">Define abbreviations and acronyms when first used in </w:t>
      </w:r>
      <w:r w:rsidR="00C12018">
        <w:t xml:space="preserve">the </w:t>
      </w:r>
      <w:r w:rsidRPr="00785ADE">
        <w:t xml:space="preserve">content, although it has been defined in </w:t>
      </w:r>
      <w:r w:rsidR="00C12018">
        <w:t xml:space="preserve">the </w:t>
      </w:r>
      <w:r w:rsidRPr="00785ADE">
        <w:t>abstract. Common abbreviations such as IEEE, SI, AC</w:t>
      </w:r>
      <w:r w:rsidR="00C12018">
        <w:t>,</w:t>
      </w:r>
      <w:r w:rsidRPr="00785ADE">
        <w:t xml:space="preserve"> and DC do not need to be defined. The abbreviation that uses a dot should not be given space: write "C.N.R.S.," not "C. N. R. S. " Do not use the abbreviation in the title of the article unless it cannot be avoided (for example, "</w:t>
      </w:r>
      <w:r w:rsidR="00AF0E40">
        <w:t>ELTIKOM</w:t>
      </w:r>
      <w:r w:rsidRPr="00785ADE">
        <w:t>" in the title of this article</w:t>
      </w:r>
      <w:r w:rsidR="00AF0E40">
        <w:t>)</w:t>
      </w:r>
      <w:r w:rsidRPr="00785ADE">
        <w:t>.</w:t>
      </w:r>
    </w:p>
    <w:p w14:paraId="099C164D" w14:textId="7F16A557" w:rsidR="00C56781" w:rsidRPr="0029496D" w:rsidRDefault="00AF0E40" w:rsidP="00962C9A">
      <w:pPr>
        <w:pStyle w:val="Heading2"/>
      </w:pPr>
      <w:r>
        <w:t>Other Recommendation</w:t>
      </w:r>
    </w:p>
    <w:p w14:paraId="3928460C" w14:textId="77777777" w:rsidR="00846C5D" w:rsidRPr="00846C5D" w:rsidRDefault="00846C5D" w:rsidP="00846C5D">
      <w:pPr>
        <w:pStyle w:val="Text"/>
        <w:spacing w:line="240" w:lineRule="auto"/>
        <w:ind w:firstLine="144"/>
        <w:rPr>
          <w:lang w:val="de-DE"/>
        </w:rPr>
      </w:pPr>
      <w:r w:rsidRPr="00846C5D">
        <w:rPr>
          <w:lang w:val="de-DE"/>
        </w:rPr>
        <w:t xml:space="preserve">Use one space after a dot and comma. Separate the complex modifier with a connecting sign: "Zero-Field-Cooled Magnetization." Avoid using ambiguous sentences, such as, "Using (1), the final value has been calculated." [It is not clear who or what uses (1).] It is better to write down, "The final value is </w:t>
      </w:r>
      <w:r w:rsidRPr="00846C5D">
        <w:t>calculated</w:t>
      </w:r>
      <w:r w:rsidRPr="00846C5D">
        <w:rPr>
          <w:lang w:val="de-DE"/>
        </w:rPr>
        <w:t xml:space="preserve"> using (1)," or "using (1), we calculate the final value."</w:t>
      </w:r>
    </w:p>
    <w:p w14:paraId="59141685" w14:textId="2ADE8812" w:rsidR="00846C5D" w:rsidRPr="00846C5D" w:rsidRDefault="00846C5D" w:rsidP="00846C5D">
      <w:pPr>
        <w:pStyle w:val="Text"/>
        <w:spacing w:line="240" w:lineRule="auto"/>
        <w:ind w:firstLine="144"/>
        <w:rPr>
          <w:lang w:val="de-DE"/>
        </w:rPr>
      </w:pPr>
      <w:r w:rsidRPr="00846C5D">
        <w:rPr>
          <w:lang w:val="de-DE"/>
        </w:rPr>
        <w:t>Use a dot as a decimal separation: "0.25" and not "0</w:t>
      </w:r>
      <w:r>
        <w:rPr>
          <w:lang w:val="de-DE"/>
        </w:rPr>
        <w:t>,</w:t>
      </w:r>
      <w:r w:rsidRPr="00846C5D">
        <w:rPr>
          <w:lang w:val="de-DE"/>
        </w:rPr>
        <w:t>25". Use "cm</w:t>
      </w:r>
      <w:r w:rsidRPr="00846C5D">
        <w:rPr>
          <w:vertAlign w:val="superscript"/>
          <w:lang w:val="de-DE"/>
        </w:rPr>
        <w:t>3</w:t>
      </w:r>
      <w:r w:rsidRPr="00846C5D">
        <w:rPr>
          <w:lang w:val="de-DE"/>
        </w:rPr>
        <w:t xml:space="preserve">," not "cc." </w:t>
      </w:r>
      <w:r w:rsidR="00C12018">
        <w:rPr>
          <w:lang w:val="de-DE"/>
        </w:rPr>
        <w:t>Mo</w:t>
      </w:r>
      <w:r w:rsidRPr="00846C5D">
        <w:rPr>
          <w:lang w:val="de-DE"/>
        </w:rPr>
        <w:t>derate the sample dimension as "0.1 cm × 0.2 cm," not "0</w:t>
      </w:r>
      <w:r>
        <w:rPr>
          <w:lang w:val="de-DE"/>
        </w:rPr>
        <w:t>,</w:t>
      </w:r>
      <w:r w:rsidRPr="00846C5D">
        <w:rPr>
          <w:lang w:val="de-DE"/>
        </w:rPr>
        <w:t>1 × 0</w:t>
      </w:r>
      <w:r>
        <w:rPr>
          <w:lang w:val="de-DE"/>
        </w:rPr>
        <w:t>,</w:t>
      </w:r>
      <w:r w:rsidRPr="00846C5D">
        <w:rPr>
          <w:lang w:val="de-DE"/>
        </w:rPr>
        <w:t>2 cm2." When writing the range of values, write down "7 to 9" or "7-9," not "7 ~ 9.</w:t>
      </w:r>
    </w:p>
    <w:p w14:paraId="2366501B" w14:textId="13D3FC26" w:rsidR="00E97B99" w:rsidRPr="0029496D" w:rsidRDefault="00846C5D" w:rsidP="00846C5D">
      <w:pPr>
        <w:pStyle w:val="Text"/>
        <w:spacing w:line="240" w:lineRule="auto"/>
        <w:ind w:firstLine="144"/>
      </w:pPr>
      <w:r w:rsidRPr="00846C5D">
        <w:rPr>
          <w:lang w:val="de-DE"/>
        </w:rPr>
        <w:t>The statement in the brackets is given a dot outside the closing brackets (like this). (A dot). Serial commas are more recommended: "A, B, and C" and not "A, B</w:t>
      </w:r>
      <w:r w:rsidR="00C12018">
        <w:rPr>
          <w:lang w:val="de-DE"/>
        </w:rPr>
        <w:t>,</w:t>
      </w:r>
      <w:r w:rsidRPr="00846C5D">
        <w:rPr>
          <w:lang w:val="de-DE"/>
        </w:rPr>
        <w:t xml:space="preserve"> and C."</w:t>
      </w:r>
      <w:r w:rsidR="00123434" w:rsidRPr="0029496D">
        <w:rPr>
          <w:noProof/>
        </w:rPr>
        <mc:AlternateContent>
          <mc:Choice Requires="wps">
            <w:drawing>
              <wp:anchor distT="0" distB="0" distL="114300" distR="114300" simplePos="0" relativeHeight="251659264" behindDoc="1" locked="0" layoutInCell="1" allowOverlap="1" wp14:anchorId="59E91C6C" wp14:editId="3585A3AB">
                <wp:simplePos x="0" y="0"/>
                <wp:positionH relativeFrom="column">
                  <wp:posOffset>4445</wp:posOffset>
                </wp:positionH>
                <wp:positionV relativeFrom="page">
                  <wp:posOffset>866775</wp:posOffset>
                </wp:positionV>
                <wp:extent cx="5762625" cy="3514090"/>
                <wp:effectExtent l="0" t="0" r="9525" b="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3514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6C3A51" w14:textId="2BFAEB45" w:rsidR="00123434" w:rsidRDefault="00123434" w:rsidP="00123434">
                            <w:pPr>
                              <w:pStyle w:val="TableTitle"/>
                              <w:spacing w:before="240"/>
                            </w:pPr>
                            <w:r>
                              <w:t>Tab</w:t>
                            </w:r>
                            <w:r w:rsidR="00712E94">
                              <w:t>l</w:t>
                            </w:r>
                            <w:r>
                              <w:t>e 1</w:t>
                            </w:r>
                          </w:p>
                          <w:p w14:paraId="1106284B" w14:textId="5DD3E04B" w:rsidR="00123434" w:rsidRDefault="00712E94" w:rsidP="00123434">
                            <w:pPr>
                              <w:pStyle w:val="TableTitle"/>
                            </w:pPr>
                            <w:r w:rsidRPr="00712E94">
                              <w:t>Unit For Magnetic Properties</w:t>
                            </w:r>
                          </w:p>
                          <w:tbl>
                            <w:tblPr>
                              <w:tblW w:w="0" w:type="auto"/>
                              <w:tblInd w:w="2624"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123434" w14:paraId="2CD151C9" w14:textId="77777777" w:rsidTr="005C206C">
                              <w:trPr>
                                <w:trHeight w:val="440"/>
                              </w:trPr>
                              <w:tc>
                                <w:tcPr>
                                  <w:tcW w:w="720" w:type="dxa"/>
                                  <w:tcBorders>
                                    <w:top w:val="double" w:sz="6" w:space="0" w:color="auto"/>
                                    <w:left w:val="nil"/>
                                    <w:bottom w:val="single" w:sz="6" w:space="0" w:color="auto"/>
                                    <w:right w:val="nil"/>
                                  </w:tcBorders>
                                  <w:vAlign w:val="center"/>
                                </w:tcPr>
                                <w:p w14:paraId="34448A2E" w14:textId="3F84E6B0" w:rsidR="00123434" w:rsidRDefault="00123434">
                                  <w:pPr>
                                    <w:jc w:val="center"/>
                                    <w:rPr>
                                      <w:sz w:val="16"/>
                                      <w:szCs w:val="16"/>
                                    </w:rPr>
                                  </w:pPr>
                                  <w:r>
                                    <w:rPr>
                                      <w:sz w:val="16"/>
                                      <w:szCs w:val="16"/>
                                    </w:rPr>
                                    <w:t>S</w:t>
                                  </w:r>
                                  <w:r w:rsidR="00712E94">
                                    <w:rPr>
                                      <w:sz w:val="16"/>
                                      <w:szCs w:val="16"/>
                                    </w:rPr>
                                    <w:t>y</w:t>
                                  </w:r>
                                  <w:r>
                                    <w:rPr>
                                      <w:sz w:val="16"/>
                                      <w:szCs w:val="16"/>
                                    </w:rPr>
                                    <w:t>mbol</w:t>
                                  </w:r>
                                </w:p>
                              </w:tc>
                              <w:tc>
                                <w:tcPr>
                                  <w:tcW w:w="1710" w:type="dxa"/>
                                  <w:tcBorders>
                                    <w:top w:val="double" w:sz="6" w:space="0" w:color="auto"/>
                                    <w:left w:val="nil"/>
                                    <w:bottom w:val="single" w:sz="6" w:space="0" w:color="auto"/>
                                    <w:right w:val="nil"/>
                                  </w:tcBorders>
                                  <w:vAlign w:val="center"/>
                                </w:tcPr>
                                <w:p w14:paraId="4475E4BF" w14:textId="5AA51887" w:rsidR="00123434" w:rsidRDefault="00712E94">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06C41E76" w14:textId="6BE73D75" w:rsidR="00123434" w:rsidRDefault="00712E94" w:rsidP="00C84839">
                                  <w:pPr>
                                    <w:jc w:val="center"/>
                                    <w:rPr>
                                      <w:sz w:val="16"/>
                                      <w:szCs w:val="16"/>
                                    </w:rPr>
                                  </w:pPr>
                                  <w:r w:rsidRPr="00712E94">
                                    <w:rPr>
                                      <w:sz w:val="16"/>
                                      <w:szCs w:val="16"/>
                                    </w:rPr>
                                    <w:t>Convert from Gaussian and CGS EMU to SI</w:t>
                                  </w:r>
                                  <w:r w:rsidR="00123434">
                                    <w:rPr>
                                      <w:sz w:val="16"/>
                                      <w:szCs w:val="16"/>
                                    </w:rPr>
                                    <w:t xml:space="preserve"> </w:t>
                                  </w:r>
                                  <w:r w:rsidR="00123434">
                                    <w:rPr>
                                      <w:sz w:val="16"/>
                                      <w:szCs w:val="16"/>
                                      <w:vertAlign w:val="superscript"/>
                                    </w:rPr>
                                    <w:t>a</w:t>
                                  </w:r>
                                </w:p>
                              </w:tc>
                            </w:tr>
                            <w:tr w:rsidR="00123434" w14:paraId="2578A6E9" w14:textId="77777777" w:rsidTr="005C206C">
                              <w:trPr>
                                <w:trHeight w:val="196"/>
                              </w:trPr>
                              <w:tc>
                                <w:tcPr>
                                  <w:tcW w:w="720" w:type="dxa"/>
                                  <w:tcBorders>
                                    <w:top w:val="nil"/>
                                    <w:left w:val="nil"/>
                                    <w:bottom w:val="nil"/>
                                    <w:right w:val="nil"/>
                                  </w:tcBorders>
                                </w:tcPr>
                                <w:p w14:paraId="753B5958" w14:textId="77777777" w:rsidR="00123434" w:rsidRDefault="00123434">
                                  <w:pPr>
                                    <w:rPr>
                                      <w:sz w:val="16"/>
                                      <w:szCs w:val="16"/>
                                    </w:rPr>
                                  </w:pPr>
                                  <w:r>
                                    <w:rPr>
                                      <w:sz w:val="16"/>
                                      <w:szCs w:val="16"/>
                                    </w:rPr>
                                    <w:sym w:font="Symbol" w:char="F046"/>
                                  </w:r>
                                </w:p>
                              </w:tc>
                              <w:tc>
                                <w:tcPr>
                                  <w:tcW w:w="1710" w:type="dxa"/>
                                  <w:tcBorders>
                                    <w:top w:val="nil"/>
                                    <w:left w:val="nil"/>
                                    <w:bottom w:val="nil"/>
                                    <w:right w:val="nil"/>
                                  </w:tcBorders>
                                </w:tcPr>
                                <w:p w14:paraId="00DF7032" w14:textId="77777777" w:rsidR="00123434" w:rsidRDefault="00123434">
                                  <w:pPr>
                                    <w:rPr>
                                      <w:sz w:val="16"/>
                                      <w:szCs w:val="16"/>
                                    </w:rPr>
                                  </w:pPr>
                                  <w:r>
                                    <w:rPr>
                                      <w:sz w:val="16"/>
                                      <w:szCs w:val="16"/>
                                    </w:rPr>
                                    <w:t>magnetic flux</w:t>
                                  </w:r>
                                </w:p>
                              </w:tc>
                              <w:tc>
                                <w:tcPr>
                                  <w:tcW w:w="2610" w:type="dxa"/>
                                  <w:tcBorders>
                                    <w:top w:val="nil"/>
                                    <w:left w:val="nil"/>
                                    <w:bottom w:val="nil"/>
                                    <w:right w:val="nil"/>
                                  </w:tcBorders>
                                </w:tcPr>
                                <w:p w14:paraId="16DFDEF2" w14:textId="77777777" w:rsidR="00123434" w:rsidRDefault="00123434">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123434" w14:paraId="63C0DEED" w14:textId="77777777" w:rsidTr="005C206C">
                              <w:tc>
                                <w:tcPr>
                                  <w:tcW w:w="720" w:type="dxa"/>
                                  <w:tcBorders>
                                    <w:top w:val="nil"/>
                                    <w:left w:val="nil"/>
                                    <w:bottom w:val="nil"/>
                                    <w:right w:val="nil"/>
                                  </w:tcBorders>
                                </w:tcPr>
                                <w:p w14:paraId="20A7F214" w14:textId="77777777" w:rsidR="00123434" w:rsidRDefault="00123434">
                                  <w:pPr>
                                    <w:rPr>
                                      <w:i/>
                                      <w:iCs/>
                                      <w:sz w:val="16"/>
                                      <w:szCs w:val="16"/>
                                    </w:rPr>
                                  </w:pPr>
                                  <w:r>
                                    <w:rPr>
                                      <w:i/>
                                      <w:iCs/>
                                      <w:sz w:val="16"/>
                                      <w:szCs w:val="16"/>
                                    </w:rPr>
                                    <w:t>B</w:t>
                                  </w:r>
                                </w:p>
                              </w:tc>
                              <w:tc>
                                <w:tcPr>
                                  <w:tcW w:w="1710" w:type="dxa"/>
                                  <w:tcBorders>
                                    <w:top w:val="nil"/>
                                    <w:left w:val="nil"/>
                                    <w:bottom w:val="nil"/>
                                    <w:right w:val="nil"/>
                                  </w:tcBorders>
                                </w:tcPr>
                                <w:p w14:paraId="65FEB8A6" w14:textId="77777777" w:rsidR="00123434" w:rsidRDefault="00123434">
                                  <w:pPr>
                                    <w:rPr>
                                      <w:sz w:val="16"/>
                                      <w:szCs w:val="16"/>
                                    </w:rPr>
                                  </w:pPr>
                                  <w:r>
                                    <w:rPr>
                                      <w:sz w:val="16"/>
                                      <w:szCs w:val="16"/>
                                    </w:rPr>
                                    <w:t xml:space="preserve">magnetic flux density, </w:t>
                                  </w:r>
                                </w:p>
                                <w:p w14:paraId="77FEB685" w14:textId="77777777" w:rsidR="00123434" w:rsidRDefault="00123434">
                                  <w:pPr>
                                    <w:rPr>
                                      <w:sz w:val="16"/>
                                      <w:szCs w:val="16"/>
                                    </w:rPr>
                                  </w:pPr>
                                  <w:r>
                                    <w:rPr>
                                      <w:sz w:val="16"/>
                                      <w:szCs w:val="16"/>
                                    </w:rPr>
                                    <w:t xml:space="preserve">  magnetic induction</w:t>
                                  </w:r>
                                </w:p>
                              </w:tc>
                              <w:tc>
                                <w:tcPr>
                                  <w:tcW w:w="2610" w:type="dxa"/>
                                  <w:tcBorders>
                                    <w:top w:val="nil"/>
                                    <w:left w:val="nil"/>
                                    <w:bottom w:val="nil"/>
                                    <w:right w:val="nil"/>
                                  </w:tcBorders>
                                </w:tcPr>
                                <w:p w14:paraId="01ACF85E" w14:textId="77777777" w:rsidR="00123434" w:rsidRDefault="00123434">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123434" w14:paraId="7F669579" w14:textId="77777777" w:rsidTr="005C206C">
                              <w:tc>
                                <w:tcPr>
                                  <w:tcW w:w="720" w:type="dxa"/>
                                  <w:tcBorders>
                                    <w:top w:val="nil"/>
                                    <w:left w:val="nil"/>
                                    <w:bottom w:val="nil"/>
                                    <w:right w:val="nil"/>
                                  </w:tcBorders>
                                </w:tcPr>
                                <w:p w14:paraId="79350D74" w14:textId="77777777" w:rsidR="00123434" w:rsidRDefault="00123434">
                                  <w:pPr>
                                    <w:rPr>
                                      <w:i/>
                                      <w:iCs/>
                                      <w:sz w:val="16"/>
                                      <w:szCs w:val="16"/>
                                    </w:rPr>
                                  </w:pPr>
                                  <w:r>
                                    <w:rPr>
                                      <w:i/>
                                      <w:iCs/>
                                      <w:sz w:val="16"/>
                                      <w:szCs w:val="16"/>
                                    </w:rPr>
                                    <w:t>H</w:t>
                                  </w:r>
                                </w:p>
                              </w:tc>
                              <w:tc>
                                <w:tcPr>
                                  <w:tcW w:w="1710" w:type="dxa"/>
                                  <w:tcBorders>
                                    <w:top w:val="nil"/>
                                    <w:left w:val="nil"/>
                                    <w:bottom w:val="nil"/>
                                    <w:right w:val="nil"/>
                                  </w:tcBorders>
                                </w:tcPr>
                                <w:p w14:paraId="03520671" w14:textId="77777777" w:rsidR="00123434" w:rsidRDefault="00123434">
                                  <w:pPr>
                                    <w:rPr>
                                      <w:sz w:val="16"/>
                                      <w:szCs w:val="16"/>
                                    </w:rPr>
                                  </w:pPr>
                                  <w:r>
                                    <w:rPr>
                                      <w:sz w:val="16"/>
                                      <w:szCs w:val="16"/>
                                    </w:rPr>
                                    <w:t>magnetic field strength</w:t>
                                  </w:r>
                                </w:p>
                              </w:tc>
                              <w:tc>
                                <w:tcPr>
                                  <w:tcW w:w="2610" w:type="dxa"/>
                                  <w:tcBorders>
                                    <w:top w:val="nil"/>
                                    <w:left w:val="nil"/>
                                    <w:bottom w:val="nil"/>
                                    <w:right w:val="nil"/>
                                  </w:tcBorders>
                                </w:tcPr>
                                <w:p w14:paraId="7CCDD4B8" w14:textId="77777777" w:rsidR="00123434" w:rsidRDefault="00123434">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123434" w:rsidRPr="00123434" w14:paraId="68D6978B" w14:textId="77777777" w:rsidTr="005C206C">
                              <w:tc>
                                <w:tcPr>
                                  <w:tcW w:w="720" w:type="dxa"/>
                                  <w:tcBorders>
                                    <w:top w:val="nil"/>
                                    <w:left w:val="nil"/>
                                    <w:bottom w:val="nil"/>
                                    <w:right w:val="nil"/>
                                  </w:tcBorders>
                                </w:tcPr>
                                <w:p w14:paraId="1D8132D4" w14:textId="77777777" w:rsidR="00123434" w:rsidRDefault="00123434">
                                  <w:pPr>
                                    <w:rPr>
                                      <w:i/>
                                      <w:iCs/>
                                      <w:sz w:val="16"/>
                                      <w:szCs w:val="16"/>
                                    </w:rPr>
                                  </w:pPr>
                                  <w:r>
                                    <w:rPr>
                                      <w:i/>
                                      <w:iCs/>
                                      <w:sz w:val="16"/>
                                      <w:szCs w:val="16"/>
                                    </w:rPr>
                                    <w:t>m</w:t>
                                  </w:r>
                                </w:p>
                              </w:tc>
                              <w:tc>
                                <w:tcPr>
                                  <w:tcW w:w="1710" w:type="dxa"/>
                                  <w:tcBorders>
                                    <w:top w:val="nil"/>
                                    <w:left w:val="nil"/>
                                    <w:bottom w:val="nil"/>
                                    <w:right w:val="nil"/>
                                  </w:tcBorders>
                                </w:tcPr>
                                <w:p w14:paraId="0087A9D7" w14:textId="77777777" w:rsidR="00123434" w:rsidRDefault="00123434">
                                  <w:pPr>
                                    <w:rPr>
                                      <w:sz w:val="16"/>
                                      <w:szCs w:val="16"/>
                                      <w:vertAlign w:val="superscript"/>
                                    </w:rPr>
                                  </w:pPr>
                                  <w:r>
                                    <w:rPr>
                                      <w:sz w:val="16"/>
                                      <w:szCs w:val="16"/>
                                    </w:rPr>
                                    <w:t>magnetic moment</w:t>
                                  </w:r>
                                </w:p>
                              </w:tc>
                              <w:tc>
                                <w:tcPr>
                                  <w:tcW w:w="2610" w:type="dxa"/>
                                  <w:tcBorders>
                                    <w:top w:val="nil"/>
                                    <w:left w:val="nil"/>
                                    <w:bottom w:val="nil"/>
                                    <w:right w:val="nil"/>
                                  </w:tcBorders>
                                </w:tcPr>
                                <w:p w14:paraId="6F8B40C5" w14:textId="77777777" w:rsidR="00123434" w:rsidRPr="003033CB" w:rsidRDefault="00123434">
                                  <w:pPr>
                                    <w:rPr>
                                      <w:sz w:val="16"/>
                                      <w:szCs w:val="16"/>
                                      <w:lang w:val="de-DE"/>
                                    </w:rPr>
                                  </w:pPr>
                                  <w:r w:rsidRPr="003033CB">
                                    <w:rPr>
                                      <w:sz w:val="16"/>
                                      <w:szCs w:val="16"/>
                                      <w:lang w:val="de-DE"/>
                                    </w:rPr>
                                    <w:t xml:space="preserve">1 erg/G = 1 emu </w:t>
                                  </w:r>
                                </w:p>
                                <w:p w14:paraId="4C40B117" w14:textId="77777777" w:rsidR="00123434" w:rsidRPr="003033CB" w:rsidRDefault="00123434">
                                  <w:pPr>
                                    <w:rPr>
                                      <w:sz w:val="16"/>
                                      <w:szCs w:val="16"/>
                                      <w:lang w:val="de-DE"/>
                                    </w:rPr>
                                  </w:pPr>
                                  <w:r w:rsidRPr="003033CB">
                                    <w:rPr>
                                      <w:sz w:val="16"/>
                                      <w:szCs w:val="16"/>
                                      <w:lang w:val="de-DE"/>
                                    </w:rPr>
                                    <w:t xml:space="preserve">  </w:t>
                                  </w:r>
                                  <w:r>
                                    <w:rPr>
                                      <w:sz w:val="16"/>
                                      <w:szCs w:val="16"/>
                                    </w:rPr>
                                    <w:sym w:font="Symbol" w:char="F0AE"/>
                                  </w:r>
                                  <w:r w:rsidRPr="003033CB">
                                    <w:rPr>
                                      <w:sz w:val="16"/>
                                      <w:szCs w:val="16"/>
                                      <w:lang w:val="de-DE"/>
                                    </w:rPr>
                                    <w:t xml:space="preserve"> 10</w:t>
                                  </w:r>
                                  <w:r>
                                    <w:rPr>
                                      <w:sz w:val="16"/>
                                      <w:szCs w:val="16"/>
                                      <w:vertAlign w:val="superscript"/>
                                    </w:rPr>
                                    <w:sym w:font="Symbol" w:char="F02D"/>
                                  </w:r>
                                  <w:r w:rsidRPr="003033CB">
                                    <w:rPr>
                                      <w:sz w:val="16"/>
                                      <w:szCs w:val="16"/>
                                      <w:vertAlign w:val="superscript"/>
                                      <w:lang w:val="de-DE"/>
                                    </w:rPr>
                                    <w:t>3</w:t>
                                  </w:r>
                                  <w:r w:rsidRPr="003033CB">
                                    <w:rPr>
                                      <w:sz w:val="16"/>
                                      <w:szCs w:val="16"/>
                                      <w:lang w:val="de-DE"/>
                                    </w:rPr>
                                    <w:t xml:space="preserve"> A·m</w:t>
                                  </w:r>
                                  <w:r w:rsidRPr="003033CB">
                                    <w:rPr>
                                      <w:sz w:val="16"/>
                                      <w:szCs w:val="16"/>
                                      <w:vertAlign w:val="superscript"/>
                                      <w:lang w:val="de-DE"/>
                                    </w:rPr>
                                    <w:t>2</w:t>
                                  </w:r>
                                  <w:r w:rsidRPr="003033CB">
                                    <w:rPr>
                                      <w:sz w:val="16"/>
                                      <w:szCs w:val="16"/>
                                      <w:lang w:val="de-DE"/>
                                    </w:rPr>
                                    <w:t xml:space="preserve"> = 10</w:t>
                                  </w:r>
                                  <w:r>
                                    <w:rPr>
                                      <w:sz w:val="16"/>
                                      <w:szCs w:val="16"/>
                                      <w:vertAlign w:val="superscript"/>
                                    </w:rPr>
                                    <w:sym w:font="Symbol" w:char="F02D"/>
                                  </w:r>
                                  <w:r w:rsidRPr="003033CB">
                                    <w:rPr>
                                      <w:sz w:val="16"/>
                                      <w:szCs w:val="16"/>
                                      <w:vertAlign w:val="superscript"/>
                                      <w:lang w:val="de-DE"/>
                                    </w:rPr>
                                    <w:t>3</w:t>
                                  </w:r>
                                  <w:r w:rsidRPr="003033CB">
                                    <w:rPr>
                                      <w:sz w:val="16"/>
                                      <w:szCs w:val="16"/>
                                      <w:lang w:val="de-DE"/>
                                    </w:rPr>
                                    <w:t xml:space="preserve"> J/T</w:t>
                                  </w:r>
                                </w:p>
                              </w:tc>
                            </w:tr>
                            <w:tr w:rsidR="00123434" w14:paraId="1DBAC05B" w14:textId="77777777" w:rsidTr="005C206C">
                              <w:tc>
                                <w:tcPr>
                                  <w:tcW w:w="720" w:type="dxa"/>
                                  <w:tcBorders>
                                    <w:top w:val="nil"/>
                                    <w:left w:val="nil"/>
                                    <w:bottom w:val="nil"/>
                                    <w:right w:val="nil"/>
                                  </w:tcBorders>
                                </w:tcPr>
                                <w:p w14:paraId="0B80A7AF" w14:textId="77777777" w:rsidR="00123434" w:rsidRDefault="00123434">
                                  <w:pPr>
                                    <w:rPr>
                                      <w:i/>
                                      <w:iCs/>
                                      <w:sz w:val="16"/>
                                      <w:szCs w:val="16"/>
                                    </w:rPr>
                                  </w:pPr>
                                  <w:r>
                                    <w:rPr>
                                      <w:i/>
                                      <w:iCs/>
                                      <w:sz w:val="16"/>
                                      <w:szCs w:val="16"/>
                                    </w:rPr>
                                    <w:t>M</w:t>
                                  </w:r>
                                </w:p>
                              </w:tc>
                              <w:tc>
                                <w:tcPr>
                                  <w:tcW w:w="1710" w:type="dxa"/>
                                  <w:tcBorders>
                                    <w:top w:val="nil"/>
                                    <w:left w:val="nil"/>
                                    <w:bottom w:val="nil"/>
                                    <w:right w:val="nil"/>
                                  </w:tcBorders>
                                </w:tcPr>
                                <w:p w14:paraId="61ADA589" w14:textId="77777777" w:rsidR="00123434" w:rsidRDefault="00123434">
                                  <w:pPr>
                                    <w:rPr>
                                      <w:sz w:val="16"/>
                                      <w:szCs w:val="16"/>
                                    </w:rPr>
                                  </w:pPr>
                                  <w:r>
                                    <w:rPr>
                                      <w:sz w:val="16"/>
                                      <w:szCs w:val="16"/>
                                    </w:rPr>
                                    <w:t>magnetization</w:t>
                                  </w:r>
                                </w:p>
                              </w:tc>
                              <w:tc>
                                <w:tcPr>
                                  <w:tcW w:w="2610" w:type="dxa"/>
                                  <w:tcBorders>
                                    <w:top w:val="nil"/>
                                    <w:left w:val="nil"/>
                                    <w:bottom w:val="nil"/>
                                    <w:right w:val="nil"/>
                                  </w:tcBorders>
                                </w:tcPr>
                                <w:p w14:paraId="5DB4651D" w14:textId="77777777" w:rsidR="00123434" w:rsidRDefault="00123434">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C97FC66" w14:textId="77777777" w:rsidR="00123434" w:rsidRDefault="00123434">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123434" w14:paraId="519F3FA1" w14:textId="77777777" w:rsidTr="005C206C">
                              <w:tc>
                                <w:tcPr>
                                  <w:tcW w:w="720" w:type="dxa"/>
                                  <w:tcBorders>
                                    <w:top w:val="nil"/>
                                    <w:left w:val="nil"/>
                                    <w:bottom w:val="nil"/>
                                    <w:right w:val="nil"/>
                                  </w:tcBorders>
                                </w:tcPr>
                                <w:p w14:paraId="20721ABC" w14:textId="77777777" w:rsidR="00123434" w:rsidRDefault="00123434">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54785033" w14:textId="77777777" w:rsidR="00123434" w:rsidRDefault="00123434">
                                  <w:pPr>
                                    <w:rPr>
                                      <w:sz w:val="16"/>
                                      <w:szCs w:val="16"/>
                                    </w:rPr>
                                  </w:pPr>
                                  <w:r>
                                    <w:rPr>
                                      <w:sz w:val="16"/>
                                      <w:szCs w:val="16"/>
                                    </w:rPr>
                                    <w:t>magnetization</w:t>
                                  </w:r>
                                </w:p>
                              </w:tc>
                              <w:tc>
                                <w:tcPr>
                                  <w:tcW w:w="2610" w:type="dxa"/>
                                  <w:tcBorders>
                                    <w:top w:val="nil"/>
                                    <w:left w:val="nil"/>
                                    <w:bottom w:val="nil"/>
                                    <w:right w:val="nil"/>
                                  </w:tcBorders>
                                </w:tcPr>
                                <w:p w14:paraId="26A98D52" w14:textId="77777777" w:rsidR="00123434" w:rsidRDefault="00123434">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123434" w14:paraId="592E2156" w14:textId="77777777" w:rsidTr="005C206C">
                              <w:tc>
                                <w:tcPr>
                                  <w:tcW w:w="720" w:type="dxa"/>
                                  <w:tcBorders>
                                    <w:top w:val="nil"/>
                                    <w:left w:val="nil"/>
                                    <w:bottom w:val="nil"/>
                                    <w:right w:val="nil"/>
                                  </w:tcBorders>
                                </w:tcPr>
                                <w:p w14:paraId="6558F035" w14:textId="77777777" w:rsidR="00123434" w:rsidRDefault="00123434">
                                  <w:pPr>
                                    <w:rPr>
                                      <w:sz w:val="16"/>
                                      <w:szCs w:val="16"/>
                                    </w:rPr>
                                  </w:pPr>
                                  <w:r>
                                    <w:rPr>
                                      <w:sz w:val="16"/>
                                      <w:szCs w:val="16"/>
                                    </w:rPr>
                                    <w:sym w:font="Symbol" w:char="F073"/>
                                  </w:r>
                                </w:p>
                              </w:tc>
                              <w:tc>
                                <w:tcPr>
                                  <w:tcW w:w="1710" w:type="dxa"/>
                                  <w:tcBorders>
                                    <w:top w:val="nil"/>
                                    <w:left w:val="nil"/>
                                    <w:bottom w:val="nil"/>
                                    <w:right w:val="nil"/>
                                  </w:tcBorders>
                                </w:tcPr>
                                <w:p w14:paraId="2004109A" w14:textId="77777777" w:rsidR="00123434" w:rsidRDefault="00123434">
                                  <w:pPr>
                                    <w:rPr>
                                      <w:sz w:val="16"/>
                                      <w:szCs w:val="16"/>
                                    </w:rPr>
                                  </w:pPr>
                                  <w:r>
                                    <w:rPr>
                                      <w:sz w:val="16"/>
                                      <w:szCs w:val="16"/>
                                    </w:rPr>
                                    <w:t>specific magnetization</w:t>
                                  </w:r>
                                </w:p>
                              </w:tc>
                              <w:tc>
                                <w:tcPr>
                                  <w:tcW w:w="2610" w:type="dxa"/>
                                  <w:tcBorders>
                                    <w:top w:val="nil"/>
                                    <w:left w:val="nil"/>
                                    <w:bottom w:val="nil"/>
                                    <w:right w:val="nil"/>
                                  </w:tcBorders>
                                </w:tcPr>
                                <w:p w14:paraId="56FD9446" w14:textId="77777777" w:rsidR="00123434" w:rsidRDefault="00123434">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123434" w:rsidRPr="00123434" w14:paraId="5E2BF862" w14:textId="77777777" w:rsidTr="005C206C">
                              <w:tc>
                                <w:tcPr>
                                  <w:tcW w:w="720" w:type="dxa"/>
                                  <w:tcBorders>
                                    <w:top w:val="nil"/>
                                    <w:left w:val="nil"/>
                                    <w:bottom w:val="nil"/>
                                    <w:right w:val="nil"/>
                                  </w:tcBorders>
                                </w:tcPr>
                                <w:p w14:paraId="59C1CD43" w14:textId="77777777" w:rsidR="00123434" w:rsidRDefault="00123434">
                                  <w:pPr>
                                    <w:rPr>
                                      <w:i/>
                                      <w:iCs/>
                                      <w:sz w:val="16"/>
                                      <w:szCs w:val="16"/>
                                    </w:rPr>
                                  </w:pPr>
                                  <w:r>
                                    <w:rPr>
                                      <w:i/>
                                      <w:iCs/>
                                      <w:sz w:val="16"/>
                                      <w:szCs w:val="16"/>
                                    </w:rPr>
                                    <w:t>j</w:t>
                                  </w:r>
                                </w:p>
                              </w:tc>
                              <w:tc>
                                <w:tcPr>
                                  <w:tcW w:w="1710" w:type="dxa"/>
                                  <w:tcBorders>
                                    <w:top w:val="nil"/>
                                    <w:left w:val="nil"/>
                                    <w:bottom w:val="nil"/>
                                    <w:right w:val="nil"/>
                                  </w:tcBorders>
                                </w:tcPr>
                                <w:p w14:paraId="7AEC6831" w14:textId="77777777" w:rsidR="00123434" w:rsidRDefault="00123434">
                                  <w:pPr>
                                    <w:rPr>
                                      <w:sz w:val="16"/>
                                      <w:szCs w:val="16"/>
                                    </w:rPr>
                                  </w:pPr>
                                  <w:r>
                                    <w:rPr>
                                      <w:sz w:val="16"/>
                                      <w:szCs w:val="16"/>
                                    </w:rPr>
                                    <w:t xml:space="preserve">magnetic dipole </w:t>
                                  </w:r>
                                </w:p>
                                <w:p w14:paraId="5A660C5F" w14:textId="77777777" w:rsidR="00123434" w:rsidRDefault="00123434">
                                  <w:pPr>
                                    <w:rPr>
                                      <w:sz w:val="16"/>
                                      <w:szCs w:val="16"/>
                                    </w:rPr>
                                  </w:pPr>
                                  <w:r>
                                    <w:rPr>
                                      <w:sz w:val="16"/>
                                      <w:szCs w:val="16"/>
                                    </w:rPr>
                                    <w:t xml:space="preserve">  moment</w:t>
                                  </w:r>
                                </w:p>
                              </w:tc>
                              <w:tc>
                                <w:tcPr>
                                  <w:tcW w:w="2610" w:type="dxa"/>
                                  <w:tcBorders>
                                    <w:top w:val="nil"/>
                                    <w:left w:val="nil"/>
                                    <w:bottom w:val="nil"/>
                                    <w:right w:val="nil"/>
                                  </w:tcBorders>
                                </w:tcPr>
                                <w:p w14:paraId="17F579FF" w14:textId="77777777" w:rsidR="00123434" w:rsidRPr="003033CB" w:rsidRDefault="00123434">
                                  <w:pPr>
                                    <w:rPr>
                                      <w:sz w:val="16"/>
                                      <w:szCs w:val="16"/>
                                      <w:lang w:val="de-DE"/>
                                    </w:rPr>
                                  </w:pPr>
                                  <w:r w:rsidRPr="003033CB">
                                    <w:rPr>
                                      <w:sz w:val="16"/>
                                      <w:szCs w:val="16"/>
                                      <w:lang w:val="de-DE"/>
                                    </w:rPr>
                                    <w:t xml:space="preserve">1 erg/G = 1 emu </w:t>
                                  </w:r>
                                </w:p>
                                <w:p w14:paraId="3F55EB2D" w14:textId="77777777" w:rsidR="00123434" w:rsidRPr="003033CB" w:rsidRDefault="00123434">
                                  <w:pPr>
                                    <w:rPr>
                                      <w:sz w:val="16"/>
                                      <w:szCs w:val="16"/>
                                      <w:lang w:val="de-DE"/>
                                    </w:rPr>
                                  </w:pPr>
                                  <w:r w:rsidRPr="003033CB">
                                    <w:rPr>
                                      <w:sz w:val="16"/>
                                      <w:szCs w:val="16"/>
                                      <w:lang w:val="de-DE"/>
                                    </w:rPr>
                                    <w:t xml:space="preserve">  </w:t>
                                  </w:r>
                                  <w:r>
                                    <w:rPr>
                                      <w:sz w:val="16"/>
                                      <w:szCs w:val="16"/>
                                    </w:rPr>
                                    <w:sym w:font="Symbol" w:char="F0AE"/>
                                  </w:r>
                                  <w:r w:rsidRPr="003033CB">
                                    <w:rPr>
                                      <w:sz w:val="16"/>
                                      <w:szCs w:val="16"/>
                                      <w:lang w:val="de-DE"/>
                                    </w:rPr>
                                    <w:t xml:space="preserve"> 4</w:t>
                                  </w:r>
                                  <w:r>
                                    <w:rPr>
                                      <w:sz w:val="16"/>
                                      <w:szCs w:val="16"/>
                                    </w:rPr>
                                    <w:sym w:font="Symbol" w:char="F070"/>
                                  </w:r>
                                  <w:r w:rsidRPr="003033CB">
                                    <w:rPr>
                                      <w:sz w:val="16"/>
                                      <w:szCs w:val="16"/>
                                      <w:lang w:val="de-DE"/>
                                    </w:rPr>
                                    <w:t xml:space="preserve"> </w:t>
                                  </w:r>
                                  <w:r>
                                    <w:rPr>
                                      <w:sz w:val="16"/>
                                      <w:szCs w:val="16"/>
                                    </w:rPr>
                                    <w:sym w:font="Symbol" w:char="F0B4"/>
                                  </w:r>
                                  <w:r w:rsidRPr="003033CB">
                                    <w:rPr>
                                      <w:sz w:val="16"/>
                                      <w:szCs w:val="16"/>
                                      <w:lang w:val="de-DE"/>
                                    </w:rPr>
                                    <w:t xml:space="preserve"> 10</w:t>
                                  </w:r>
                                  <w:r>
                                    <w:rPr>
                                      <w:sz w:val="16"/>
                                      <w:szCs w:val="16"/>
                                      <w:vertAlign w:val="superscript"/>
                                    </w:rPr>
                                    <w:sym w:font="Symbol" w:char="F02D"/>
                                  </w:r>
                                  <w:r w:rsidRPr="003033CB">
                                    <w:rPr>
                                      <w:sz w:val="16"/>
                                      <w:szCs w:val="16"/>
                                      <w:vertAlign w:val="superscript"/>
                                      <w:lang w:val="de-DE"/>
                                    </w:rPr>
                                    <w:t>10</w:t>
                                  </w:r>
                                  <w:r w:rsidRPr="003033CB">
                                    <w:rPr>
                                      <w:sz w:val="16"/>
                                      <w:szCs w:val="16"/>
                                      <w:lang w:val="de-DE"/>
                                    </w:rPr>
                                    <w:t xml:space="preserve"> Wb·m</w:t>
                                  </w:r>
                                </w:p>
                              </w:tc>
                            </w:tr>
                            <w:tr w:rsidR="00123434" w:rsidRPr="00123434" w14:paraId="0E9B3AF3" w14:textId="77777777" w:rsidTr="005C206C">
                              <w:tc>
                                <w:tcPr>
                                  <w:tcW w:w="720" w:type="dxa"/>
                                  <w:tcBorders>
                                    <w:top w:val="nil"/>
                                    <w:left w:val="nil"/>
                                    <w:bottom w:val="nil"/>
                                    <w:right w:val="nil"/>
                                  </w:tcBorders>
                                </w:tcPr>
                                <w:p w14:paraId="57E4BC0A" w14:textId="77777777" w:rsidR="00123434" w:rsidRDefault="00123434">
                                  <w:pPr>
                                    <w:rPr>
                                      <w:i/>
                                      <w:iCs/>
                                      <w:sz w:val="16"/>
                                      <w:szCs w:val="16"/>
                                    </w:rPr>
                                  </w:pPr>
                                  <w:r>
                                    <w:rPr>
                                      <w:i/>
                                      <w:iCs/>
                                      <w:sz w:val="16"/>
                                      <w:szCs w:val="16"/>
                                    </w:rPr>
                                    <w:t>J</w:t>
                                  </w:r>
                                </w:p>
                              </w:tc>
                              <w:tc>
                                <w:tcPr>
                                  <w:tcW w:w="1710" w:type="dxa"/>
                                  <w:tcBorders>
                                    <w:top w:val="nil"/>
                                    <w:left w:val="nil"/>
                                    <w:bottom w:val="nil"/>
                                    <w:right w:val="nil"/>
                                  </w:tcBorders>
                                </w:tcPr>
                                <w:p w14:paraId="7D0EAFCF" w14:textId="77777777" w:rsidR="00123434" w:rsidRDefault="00123434">
                                  <w:pPr>
                                    <w:rPr>
                                      <w:sz w:val="16"/>
                                      <w:szCs w:val="16"/>
                                    </w:rPr>
                                  </w:pPr>
                                  <w:r>
                                    <w:rPr>
                                      <w:sz w:val="16"/>
                                      <w:szCs w:val="16"/>
                                    </w:rPr>
                                    <w:t>magnetic polarization</w:t>
                                  </w:r>
                                </w:p>
                              </w:tc>
                              <w:tc>
                                <w:tcPr>
                                  <w:tcW w:w="2610" w:type="dxa"/>
                                  <w:tcBorders>
                                    <w:top w:val="nil"/>
                                    <w:left w:val="nil"/>
                                    <w:bottom w:val="nil"/>
                                    <w:right w:val="nil"/>
                                  </w:tcBorders>
                                </w:tcPr>
                                <w:p w14:paraId="377B92C8" w14:textId="77777777" w:rsidR="00123434" w:rsidRPr="003033CB" w:rsidRDefault="00123434">
                                  <w:pPr>
                                    <w:rPr>
                                      <w:sz w:val="16"/>
                                      <w:szCs w:val="16"/>
                                      <w:lang w:val="de-DE"/>
                                    </w:rPr>
                                  </w:pPr>
                                  <w:r w:rsidRPr="003033CB">
                                    <w:rPr>
                                      <w:sz w:val="16"/>
                                      <w:szCs w:val="16"/>
                                      <w:lang w:val="de-DE"/>
                                    </w:rPr>
                                    <w:t>1 erg/(G·cm</w:t>
                                  </w:r>
                                  <w:r w:rsidRPr="003033CB">
                                    <w:rPr>
                                      <w:sz w:val="16"/>
                                      <w:szCs w:val="16"/>
                                      <w:vertAlign w:val="superscript"/>
                                      <w:lang w:val="de-DE"/>
                                    </w:rPr>
                                    <w:t>3</w:t>
                                  </w:r>
                                  <w:r w:rsidRPr="003033CB">
                                    <w:rPr>
                                      <w:sz w:val="16"/>
                                      <w:szCs w:val="16"/>
                                      <w:lang w:val="de-DE"/>
                                    </w:rPr>
                                    <w:t>) = 1 emu/cm</w:t>
                                  </w:r>
                                  <w:r w:rsidRPr="003033CB">
                                    <w:rPr>
                                      <w:sz w:val="16"/>
                                      <w:szCs w:val="16"/>
                                      <w:vertAlign w:val="superscript"/>
                                      <w:lang w:val="de-DE"/>
                                    </w:rPr>
                                    <w:t>3</w:t>
                                  </w:r>
                                </w:p>
                                <w:p w14:paraId="1ABAE2CB" w14:textId="77777777" w:rsidR="00123434" w:rsidRPr="003033CB" w:rsidRDefault="00123434">
                                  <w:pPr>
                                    <w:rPr>
                                      <w:sz w:val="16"/>
                                      <w:szCs w:val="16"/>
                                      <w:lang w:val="de-DE"/>
                                    </w:rPr>
                                  </w:pPr>
                                  <w:r w:rsidRPr="003033CB">
                                    <w:rPr>
                                      <w:sz w:val="16"/>
                                      <w:szCs w:val="16"/>
                                      <w:lang w:val="de-DE"/>
                                    </w:rPr>
                                    <w:t xml:space="preserve">  </w:t>
                                  </w:r>
                                  <w:r>
                                    <w:rPr>
                                      <w:sz w:val="16"/>
                                      <w:szCs w:val="16"/>
                                    </w:rPr>
                                    <w:sym w:font="Symbol" w:char="F0AE"/>
                                  </w:r>
                                  <w:r w:rsidRPr="003033CB">
                                    <w:rPr>
                                      <w:sz w:val="16"/>
                                      <w:szCs w:val="16"/>
                                      <w:lang w:val="de-DE"/>
                                    </w:rPr>
                                    <w:t xml:space="preserve"> 4</w:t>
                                  </w:r>
                                  <w:r>
                                    <w:rPr>
                                      <w:sz w:val="16"/>
                                      <w:szCs w:val="16"/>
                                    </w:rPr>
                                    <w:sym w:font="Symbol" w:char="F070"/>
                                  </w:r>
                                  <w:r w:rsidRPr="003033CB">
                                    <w:rPr>
                                      <w:sz w:val="16"/>
                                      <w:szCs w:val="16"/>
                                      <w:lang w:val="de-DE"/>
                                    </w:rPr>
                                    <w:t xml:space="preserve"> </w:t>
                                  </w:r>
                                  <w:r>
                                    <w:rPr>
                                      <w:sz w:val="16"/>
                                      <w:szCs w:val="16"/>
                                    </w:rPr>
                                    <w:sym w:font="Symbol" w:char="F0B4"/>
                                  </w:r>
                                  <w:r w:rsidRPr="003033CB">
                                    <w:rPr>
                                      <w:sz w:val="16"/>
                                      <w:szCs w:val="16"/>
                                      <w:lang w:val="de-DE"/>
                                    </w:rPr>
                                    <w:t xml:space="preserve"> 10</w:t>
                                  </w:r>
                                  <w:r>
                                    <w:rPr>
                                      <w:sz w:val="16"/>
                                      <w:szCs w:val="16"/>
                                      <w:vertAlign w:val="superscript"/>
                                    </w:rPr>
                                    <w:sym w:font="Symbol" w:char="F02D"/>
                                  </w:r>
                                  <w:r w:rsidRPr="003033CB">
                                    <w:rPr>
                                      <w:sz w:val="16"/>
                                      <w:szCs w:val="16"/>
                                      <w:vertAlign w:val="superscript"/>
                                      <w:lang w:val="de-DE"/>
                                    </w:rPr>
                                    <w:t>4</w:t>
                                  </w:r>
                                  <w:r w:rsidRPr="003033CB">
                                    <w:rPr>
                                      <w:sz w:val="16"/>
                                      <w:szCs w:val="16"/>
                                      <w:lang w:val="de-DE"/>
                                    </w:rPr>
                                    <w:t xml:space="preserve"> T</w:t>
                                  </w:r>
                                </w:p>
                              </w:tc>
                            </w:tr>
                            <w:tr w:rsidR="00123434" w14:paraId="35274EB9" w14:textId="77777777" w:rsidTr="005C206C">
                              <w:tc>
                                <w:tcPr>
                                  <w:tcW w:w="720" w:type="dxa"/>
                                  <w:tcBorders>
                                    <w:top w:val="nil"/>
                                    <w:left w:val="nil"/>
                                    <w:bottom w:val="nil"/>
                                    <w:right w:val="nil"/>
                                  </w:tcBorders>
                                </w:tcPr>
                                <w:p w14:paraId="74312E67" w14:textId="77777777" w:rsidR="00123434" w:rsidRDefault="00123434">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1DCE131E" w14:textId="77777777" w:rsidR="00123434" w:rsidRDefault="00123434">
                                  <w:pPr>
                                    <w:rPr>
                                      <w:sz w:val="16"/>
                                      <w:szCs w:val="16"/>
                                    </w:rPr>
                                  </w:pPr>
                                  <w:r>
                                    <w:rPr>
                                      <w:sz w:val="16"/>
                                      <w:szCs w:val="16"/>
                                    </w:rPr>
                                    <w:t>susceptibility</w:t>
                                  </w:r>
                                </w:p>
                              </w:tc>
                              <w:tc>
                                <w:tcPr>
                                  <w:tcW w:w="2610" w:type="dxa"/>
                                  <w:tcBorders>
                                    <w:top w:val="nil"/>
                                    <w:left w:val="nil"/>
                                    <w:bottom w:val="nil"/>
                                    <w:right w:val="nil"/>
                                  </w:tcBorders>
                                </w:tcPr>
                                <w:p w14:paraId="05C01662" w14:textId="77777777" w:rsidR="00123434" w:rsidRDefault="0012343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123434" w14:paraId="121B7EB3" w14:textId="77777777" w:rsidTr="005C206C">
                              <w:tc>
                                <w:tcPr>
                                  <w:tcW w:w="720" w:type="dxa"/>
                                  <w:tcBorders>
                                    <w:top w:val="nil"/>
                                    <w:left w:val="nil"/>
                                    <w:bottom w:val="nil"/>
                                    <w:right w:val="nil"/>
                                  </w:tcBorders>
                                </w:tcPr>
                                <w:p w14:paraId="4003CD9F" w14:textId="77777777" w:rsidR="00123434" w:rsidRDefault="00123434">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6CF4325D" w14:textId="77777777" w:rsidR="00123434" w:rsidRDefault="00123434">
                                  <w:pPr>
                                    <w:rPr>
                                      <w:sz w:val="16"/>
                                      <w:szCs w:val="16"/>
                                    </w:rPr>
                                  </w:pPr>
                                  <w:r>
                                    <w:rPr>
                                      <w:sz w:val="16"/>
                                      <w:szCs w:val="16"/>
                                    </w:rPr>
                                    <w:t>mass susceptibility</w:t>
                                  </w:r>
                                </w:p>
                              </w:tc>
                              <w:tc>
                                <w:tcPr>
                                  <w:tcW w:w="2610" w:type="dxa"/>
                                  <w:tcBorders>
                                    <w:top w:val="nil"/>
                                    <w:left w:val="nil"/>
                                    <w:bottom w:val="nil"/>
                                    <w:right w:val="nil"/>
                                  </w:tcBorders>
                                </w:tcPr>
                                <w:p w14:paraId="6F3CFF4F" w14:textId="77777777" w:rsidR="00123434" w:rsidRDefault="00123434">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123434" w14:paraId="7085053D" w14:textId="77777777" w:rsidTr="005C206C">
                              <w:tc>
                                <w:tcPr>
                                  <w:tcW w:w="720" w:type="dxa"/>
                                  <w:tcBorders>
                                    <w:top w:val="nil"/>
                                    <w:left w:val="nil"/>
                                    <w:bottom w:val="nil"/>
                                    <w:right w:val="nil"/>
                                  </w:tcBorders>
                                </w:tcPr>
                                <w:p w14:paraId="43D85C63" w14:textId="77777777" w:rsidR="00123434" w:rsidRDefault="00123434">
                                  <w:pPr>
                                    <w:rPr>
                                      <w:sz w:val="16"/>
                                      <w:szCs w:val="16"/>
                                    </w:rPr>
                                  </w:pPr>
                                  <w:r>
                                    <w:rPr>
                                      <w:sz w:val="16"/>
                                      <w:szCs w:val="16"/>
                                    </w:rPr>
                                    <w:sym w:font="Symbol" w:char="F06D"/>
                                  </w:r>
                                </w:p>
                              </w:tc>
                              <w:tc>
                                <w:tcPr>
                                  <w:tcW w:w="1710" w:type="dxa"/>
                                  <w:tcBorders>
                                    <w:top w:val="nil"/>
                                    <w:left w:val="nil"/>
                                    <w:bottom w:val="nil"/>
                                    <w:right w:val="nil"/>
                                  </w:tcBorders>
                                </w:tcPr>
                                <w:p w14:paraId="5E5D271E" w14:textId="77777777" w:rsidR="00123434" w:rsidRDefault="00123434">
                                  <w:pPr>
                                    <w:rPr>
                                      <w:sz w:val="16"/>
                                      <w:szCs w:val="16"/>
                                    </w:rPr>
                                  </w:pPr>
                                  <w:r>
                                    <w:rPr>
                                      <w:sz w:val="16"/>
                                      <w:szCs w:val="16"/>
                                    </w:rPr>
                                    <w:t>permeability</w:t>
                                  </w:r>
                                </w:p>
                              </w:tc>
                              <w:tc>
                                <w:tcPr>
                                  <w:tcW w:w="2610" w:type="dxa"/>
                                  <w:tcBorders>
                                    <w:top w:val="nil"/>
                                    <w:left w:val="nil"/>
                                    <w:bottom w:val="nil"/>
                                    <w:right w:val="nil"/>
                                  </w:tcBorders>
                                </w:tcPr>
                                <w:p w14:paraId="36B28BFB" w14:textId="77777777" w:rsidR="00123434" w:rsidRDefault="0012343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7AB0ED1A" w14:textId="77777777" w:rsidR="00123434" w:rsidRDefault="00123434">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123434" w14:paraId="6FF9C0C9" w14:textId="77777777" w:rsidTr="005C206C">
                              <w:tc>
                                <w:tcPr>
                                  <w:tcW w:w="720" w:type="dxa"/>
                                  <w:tcBorders>
                                    <w:top w:val="nil"/>
                                    <w:left w:val="nil"/>
                                    <w:bottom w:val="nil"/>
                                    <w:right w:val="nil"/>
                                  </w:tcBorders>
                                </w:tcPr>
                                <w:p w14:paraId="3A26ECAC" w14:textId="77777777" w:rsidR="00123434" w:rsidRDefault="00123434">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0252518A" w14:textId="77777777" w:rsidR="00123434" w:rsidRDefault="00123434">
                                  <w:pPr>
                                    <w:rPr>
                                      <w:sz w:val="16"/>
                                      <w:szCs w:val="16"/>
                                    </w:rPr>
                                  </w:pPr>
                                  <w:r>
                                    <w:rPr>
                                      <w:sz w:val="16"/>
                                      <w:szCs w:val="16"/>
                                    </w:rPr>
                                    <w:t>relative permeability</w:t>
                                  </w:r>
                                </w:p>
                              </w:tc>
                              <w:tc>
                                <w:tcPr>
                                  <w:tcW w:w="2610" w:type="dxa"/>
                                  <w:tcBorders>
                                    <w:top w:val="nil"/>
                                    <w:left w:val="nil"/>
                                    <w:bottom w:val="nil"/>
                                    <w:right w:val="nil"/>
                                  </w:tcBorders>
                                </w:tcPr>
                                <w:p w14:paraId="2B0EC073" w14:textId="77777777" w:rsidR="00123434" w:rsidRDefault="00123434">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123434" w14:paraId="131EFE67" w14:textId="77777777" w:rsidTr="005C206C">
                              <w:tc>
                                <w:tcPr>
                                  <w:tcW w:w="720" w:type="dxa"/>
                                  <w:tcBorders>
                                    <w:top w:val="nil"/>
                                    <w:left w:val="nil"/>
                                    <w:bottom w:val="nil"/>
                                    <w:right w:val="nil"/>
                                  </w:tcBorders>
                                </w:tcPr>
                                <w:p w14:paraId="5B65DB06" w14:textId="77777777" w:rsidR="00123434" w:rsidRDefault="00123434">
                                  <w:pPr>
                                    <w:rPr>
                                      <w:i/>
                                      <w:iCs/>
                                      <w:sz w:val="16"/>
                                      <w:szCs w:val="16"/>
                                    </w:rPr>
                                  </w:pPr>
                                  <w:r>
                                    <w:rPr>
                                      <w:i/>
                                      <w:iCs/>
                                      <w:sz w:val="16"/>
                                      <w:szCs w:val="16"/>
                                    </w:rPr>
                                    <w:t>w, W</w:t>
                                  </w:r>
                                </w:p>
                              </w:tc>
                              <w:tc>
                                <w:tcPr>
                                  <w:tcW w:w="1710" w:type="dxa"/>
                                  <w:tcBorders>
                                    <w:top w:val="nil"/>
                                    <w:left w:val="nil"/>
                                    <w:bottom w:val="nil"/>
                                    <w:right w:val="nil"/>
                                  </w:tcBorders>
                                </w:tcPr>
                                <w:p w14:paraId="6D9066B2" w14:textId="77777777" w:rsidR="00123434" w:rsidRDefault="00123434">
                                  <w:pPr>
                                    <w:rPr>
                                      <w:sz w:val="16"/>
                                      <w:szCs w:val="16"/>
                                    </w:rPr>
                                  </w:pPr>
                                  <w:r>
                                    <w:rPr>
                                      <w:sz w:val="16"/>
                                      <w:szCs w:val="16"/>
                                    </w:rPr>
                                    <w:t>energy density</w:t>
                                  </w:r>
                                </w:p>
                              </w:tc>
                              <w:tc>
                                <w:tcPr>
                                  <w:tcW w:w="2610" w:type="dxa"/>
                                  <w:tcBorders>
                                    <w:top w:val="nil"/>
                                    <w:left w:val="nil"/>
                                    <w:bottom w:val="nil"/>
                                    <w:right w:val="nil"/>
                                  </w:tcBorders>
                                </w:tcPr>
                                <w:p w14:paraId="57C09B9F" w14:textId="77777777" w:rsidR="00123434" w:rsidRDefault="00123434">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123434" w14:paraId="2396AF48" w14:textId="77777777" w:rsidTr="005C206C">
                              <w:trPr>
                                <w:trHeight w:val="279"/>
                              </w:trPr>
                              <w:tc>
                                <w:tcPr>
                                  <w:tcW w:w="720" w:type="dxa"/>
                                  <w:tcBorders>
                                    <w:top w:val="nil"/>
                                    <w:left w:val="nil"/>
                                    <w:bottom w:val="double" w:sz="6" w:space="0" w:color="auto"/>
                                    <w:right w:val="nil"/>
                                  </w:tcBorders>
                                </w:tcPr>
                                <w:p w14:paraId="27126E84" w14:textId="77777777" w:rsidR="00123434" w:rsidRDefault="00123434">
                                  <w:pPr>
                                    <w:rPr>
                                      <w:i/>
                                      <w:iCs/>
                                      <w:sz w:val="16"/>
                                      <w:szCs w:val="16"/>
                                    </w:rPr>
                                  </w:pPr>
                                  <w:r>
                                    <w:rPr>
                                      <w:i/>
                                      <w:iCs/>
                                      <w:sz w:val="16"/>
                                      <w:szCs w:val="16"/>
                                    </w:rPr>
                                    <w:t>N, D</w:t>
                                  </w:r>
                                </w:p>
                              </w:tc>
                              <w:tc>
                                <w:tcPr>
                                  <w:tcW w:w="1710" w:type="dxa"/>
                                  <w:tcBorders>
                                    <w:top w:val="nil"/>
                                    <w:left w:val="nil"/>
                                    <w:bottom w:val="double" w:sz="6" w:space="0" w:color="auto"/>
                                    <w:right w:val="nil"/>
                                  </w:tcBorders>
                                </w:tcPr>
                                <w:p w14:paraId="0926812B" w14:textId="77777777" w:rsidR="00123434" w:rsidRDefault="00123434">
                                  <w:pPr>
                                    <w:rPr>
                                      <w:sz w:val="16"/>
                                      <w:szCs w:val="16"/>
                                    </w:rPr>
                                  </w:pPr>
                                  <w:r>
                                    <w:rPr>
                                      <w:sz w:val="16"/>
                                      <w:szCs w:val="16"/>
                                    </w:rPr>
                                    <w:t>demagnetizing factor</w:t>
                                  </w:r>
                                </w:p>
                              </w:tc>
                              <w:tc>
                                <w:tcPr>
                                  <w:tcW w:w="2610" w:type="dxa"/>
                                  <w:tcBorders>
                                    <w:top w:val="nil"/>
                                    <w:left w:val="nil"/>
                                    <w:bottom w:val="double" w:sz="6" w:space="0" w:color="auto"/>
                                    <w:right w:val="nil"/>
                                  </w:tcBorders>
                                </w:tcPr>
                                <w:p w14:paraId="2535FF7A" w14:textId="77777777" w:rsidR="00123434" w:rsidRDefault="00123434">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66CF2D54" w14:textId="104AFC53" w:rsidR="00123434" w:rsidRPr="003033CB" w:rsidRDefault="00712E94" w:rsidP="00123434">
                            <w:pPr>
                              <w:pStyle w:val="FootnoteText"/>
                              <w:jc w:val="center"/>
                              <w:rPr>
                                <w:lang w:val="de-DE"/>
                              </w:rPr>
                            </w:pPr>
                            <w:r w:rsidRPr="00712E94">
                              <w:rPr>
                                <w:lang w:val="de-DE"/>
                              </w:rPr>
                              <w:t>Vertical lines are optional in the table.</w:t>
                            </w:r>
                          </w:p>
                          <w:p w14:paraId="350AD6FE" w14:textId="77777777" w:rsidR="00123434" w:rsidRPr="003033CB" w:rsidRDefault="00123434" w:rsidP="00123434">
                            <w:pPr>
                              <w:rPr>
                                <w:lang w:val="de-D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E91C6C" id="_x0000_t202" coordsize="21600,21600" o:spt="202" path="m,l,21600r21600,l21600,xe">
                <v:stroke joinstyle="miter"/>
                <v:path gradientshapeok="t" o:connecttype="rect"/>
              </v:shapetype>
              <v:shape id="Text Box 2" o:spid="_x0000_s1026" type="#_x0000_t202" style="position:absolute;left:0;text-align:left;margin-left:.35pt;margin-top:68.25pt;width:453.75pt;height:27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" stroked="f">
                <v:textbox inset="0,0,0,0">
                  <w:txbxContent>
                    <w:p w14:paraId="566C3A51" w14:textId="2BFAEB45" w:rsidR="00123434" w:rsidRDefault="00123434" w:rsidP="00123434">
                      <w:pPr>
                        <w:pStyle w:val="TableTitle"/>
                        <w:spacing w:before="240"/>
                      </w:pPr>
                      <w:r>
                        <w:t>Tab</w:t>
                      </w:r>
                      <w:r w:rsidR="00712E94">
                        <w:t>l</w:t>
                      </w:r>
                      <w:r>
                        <w:t>e 1</w:t>
                      </w:r>
                    </w:p>
                    <w:p w14:paraId="1106284B" w14:textId="5DD3E04B" w:rsidR="00123434" w:rsidRDefault="00712E94" w:rsidP="00123434">
                      <w:pPr>
                        <w:pStyle w:val="TableTitle"/>
                      </w:pPr>
                      <w:r w:rsidRPr="00712E94">
                        <w:t>Unit For Magnetic Properties</w:t>
                      </w:r>
                    </w:p>
                    <w:tbl>
                      <w:tblPr>
                        <w:tblW w:w="0" w:type="auto"/>
                        <w:tblInd w:w="2624"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123434" w14:paraId="2CD151C9" w14:textId="77777777" w:rsidTr="005C206C">
                        <w:trPr>
                          <w:trHeight w:val="440"/>
                        </w:trPr>
                        <w:tc>
                          <w:tcPr>
                            <w:tcW w:w="720" w:type="dxa"/>
                            <w:tcBorders>
                              <w:top w:val="double" w:sz="6" w:space="0" w:color="auto"/>
                              <w:left w:val="nil"/>
                              <w:bottom w:val="single" w:sz="6" w:space="0" w:color="auto"/>
                              <w:right w:val="nil"/>
                            </w:tcBorders>
                            <w:vAlign w:val="center"/>
                          </w:tcPr>
                          <w:p w14:paraId="34448A2E" w14:textId="3F84E6B0" w:rsidR="00123434" w:rsidRDefault="00123434">
                            <w:pPr>
                              <w:jc w:val="center"/>
                              <w:rPr>
                                <w:sz w:val="16"/>
                                <w:szCs w:val="16"/>
                              </w:rPr>
                            </w:pPr>
                            <w:r>
                              <w:rPr>
                                <w:sz w:val="16"/>
                                <w:szCs w:val="16"/>
                              </w:rPr>
                              <w:t>S</w:t>
                            </w:r>
                            <w:r w:rsidR="00712E94">
                              <w:rPr>
                                <w:sz w:val="16"/>
                                <w:szCs w:val="16"/>
                              </w:rPr>
                              <w:t>y</w:t>
                            </w:r>
                            <w:r>
                              <w:rPr>
                                <w:sz w:val="16"/>
                                <w:szCs w:val="16"/>
                              </w:rPr>
                              <w:t>mbol</w:t>
                            </w:r>
                          </w:p>
                        </w:tc>
                        <w:tc>
                          <w:tcPr>
                            <w:tcW w:w="1710" w:type="dxa"/>
                            <w:tcBorders>
                              <w:top w:val="double" w:sz="6" w:space="0" w:color="auto"/>
                              <w:left w:val="nil"/>
                              <w:bottom w:val="single" w:sz="6" w:space="0" w:color="auto"/>
                              <w:right w:val="nil"/>
                            </w:tcBorders>
                            <w:vAlign w:val="center"/>
                          </w:tcPr>
                          <w:p w14:paraId="4475E4BF" w14:textId="5AA51887" w:rsidR="00123434" w:rsidRDefault="00712E94">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06C41E76" w14:textId="6BE73D75" w:rsidR="00123434" w:rsidRDefault="00712E94" w:rsidP="00C84839">
                            <w:pPr>
                              <w:jc w:val="center"/>
                              <w:rPr>
                                <w:sz w:val="16"/>
                                <w:szCs w:val="16"/>
                              </w:rPr>
                            </w:pPr>
                            <w:r w:rsidRPr="00712E94">
                              <w:rPr>
                                <w:sz w:val="16"/>
                                <w:szCs w:val="16"/>
                              </w:rPr>
                              <w:t>Convert from Gaussian and CGS EMU to SI</w:t>
                            </w:r>
                            <w:r w:rsidR="00123434">
                              <w:rPr>
                                <w:sz w:val="16"/>
                                <w:szCs w:val="16"/>
                              </w:rPr>
                              <w:t xml:space="preserve"> </w:t>
                            </w:r>
                            <w:r w:rsidR="00123434">
                              <w:rPr>
                                <w:sz w:val="16"/>
                                <w:szCs w:val="16"/>
                                <w:vertAlign w:val="superscript"/>
                              </w:rPr>
                              <w:t>a</w:t>
                            </w:r>
                          </w:p>
                        </w:tc>
                      </w:tr>
                      <w:tr w:rsidR="00123434" w14:paraId="2578A6E9" w14:textId="77777777" w:rsidTr="005C206C">
                        <w:trPr>
                          <w:trHeight w:val="196"/>
                        </w:trPr>
                        <w:tc>
                          <w:tcPr>
                            <w:tcW w:w="720" w:type="dxa"/>
                            <w:tcBorders>
                              <w:top w:val="nil"/>
                              <w:left w:val="nil"/>
                              <w:bottom w:val="nil"/>
                              <w:right w:val="nil"/>
                            </w:tcBorders>
                          </w:tcPr>
                          <w:p w14:paraId="753B5958" w14:textId="77777777" w:rsidR="00123434" w:rsidRDefault="00123434">
                            <w:pPr>
                              <w:rPr>
                                <w:sz w:val="16"/>
                                <w:szCs w:val="16"/>
                              </w:rPr>
                            </w:pPr>
                            <w:r>
                              <w:rPr>
                                <w:sz w:val="16"/>
                                <w:szCs w:val="16"/>
                              </w:rPr>
                              <w:sym w:font="Symbol" w:char="F046"/>
                            </w:r>
                          </w:p>
                        </w:tc>
                        <w:tc>
                          <w:tcPr>
                            <w:tcW w:w="1710" w:type="dxa"/>
                            <w:tcBorders>
                              <w:top w:val="nil"/>
                              <w:left w:val="nil"/>
                              <w:bottom w:val="nil"/>
                              <w:right w:val="nil"/>
                            </w:tcBorders>
                          </w:tcPr>
                          <w:p w14:paraId="00DF7032" w14:textId="77777777" w:rsidR="00123434" w:rsidRDefault="00123434">
                            <w:pPr>
                              <w:rPr>
                                <w:sz w:val="16"/>
                                <w:szCs w:val="16"/>
                              </w:rPr>
                            </w:pPr>
                            <w:r>
                              <w:rPr>
                                <w:sz w:val="16"/>
                                <w:szCs w:val="16"/>
                              </w:rPr>
                              <w:t>magnetic flux</w:t>
                            </w:r>
                          </w:p>
                        </w:tc>
                        <w:tc>
                          <w:tcPr>
                            <w:tcW w:w="2610" w:type="dxa"/>
                            <w:tcBorders>
                              <w:top w:val="nil"/>
                              <w:left w:val="nil"/>
                              <w:bottom w:val="nil"/>
                              <w:right w:val="nil"/>
                            </w:tcBorders>
                          </w:tcPr>
                          <w:p w14:paraId="16DFDEF2" w14:textId="77777777" w:rsidR="00123434" w:rsidRDefault="00123434">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123434" w14:paraId="63C0DEED" w14:textId="77777777" w:rsidTr="005C206C">
                        <w:tc>
                          <w:tcPr>
                            <w:tcW w:w="720" w:type="dxa"/>
                            <w:tcBorders>
                              <w:top w:val="nil"/>
                              <w:left w:val="nil"/>
                              <w:bottom w:val="nil"/>
                              <w:right w:val="nil"/>
                            </w:tcBorders>
                          </w:tcPr>
                          <w:p w14:paraId="20A7F214" w14:textId="77777777" w:rsidR="00123434" w:rsidRDefault="00123434">
                            <w:pPr>
                              <w:rPr>
                                <w:i/>
                                <w:iCs/>
                                <w:sz w:val="16"/>
                                <w:szCs w:val="16"/>
                              </w:rPr>
                            </w:pPr>
                            <w:r>
                              <w:rPr>
                                <w:i/>
                                <w:iCs/>
                                <w:sz w:val="16"/>
                                <w:szCs w:val="16"/>
                              </w:rPr>
                              <w:t>B</w:t>
                            </w:r>
                          </w:p>
                        </w:tc>
                        <w:tc>
                          <w:tcPr>
                            <w:tcW w:w="1710" w:type="dxa"/>
                            <w:tcBorders>
                              <w:top w:val="nil"/>
                              <w:left w:val="nil"/>
                              <w:bottom w:val="nil"/>
                              <w:right w:val="nil"/>
                            </w:tcBorders>
                          </w:tcPr>
                          <w:p w14:paraId="65FEB8A6" w14:textId="77777777" w:rsidR="00123434" w:rsidRDefault="00123434">
                            <w:pPr>
                              <w:rPr>
                                <w:sz w:val="16"/>
                                <w:szCs w:val="16"/>
                              </w:rPr>
                            </w:pPr>
                            <w:r>
                              <w:rPr>
                                <w:sz w:val="16"/>
                                <w:szCs w:val="16"/>
                              </w:rPr>
                              <w:t xml:space="preserve">magnetic flux density, </w:t>
                            </w:r>
                          </w:p>
                          <w:p w14:paraId="77FEB685" w14:textId="77777777" w:rsidR="00123434" w:rsidRDefault="00123434">
                            <w:pPr>
                              <w:rPr>
                                <w:sz w:val="16"/>
                                <w:szCs w:val="16"/>
                              </w:rPr>
                            </w:pPr>
                            <w:r>
                              <w:rPr>
                                <w:sz w:val="16"/>
                                <w:szCs w:val="16"/>
                              </w:rPr>
                              <w:t xml:space="preserve">  magnetic induction</w:t>
                            </w:r>
                          </w:p>
                        </w:tc>
                        <w:tc>
                          <w:tcPr>
                            <w:tcW w:w="2610" w:type="dxa"/>
                            <w:tcBorders>
                              <w:top w:val="nil"/>
                              <w:left w:val="nil"/>
                              <w:bottom w:val="nil"/>
                              <w:right w:val="nil"/>
                            </w:tcBorders>
                          </w:tcPr>
                          <w:p w14:paraId="01ACF85E" w14:textId="77777777" w:rsidR="00123434" w:rsidRDefault="00123434">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123434" w14:paraId="7F669579" w14:textId="77777777" w:rsidTr="005C206C">
                        <w:tc>
                          <w:tcPr>
                            <w:tcW w:w="720" w:type="dxa"/>
                            <w:tcBorders>
                              <w:top w:val="nil"/>
                              <w:left w:val="nil"/>
                              <w:bottom w:val="nil"/>
                              <w:right w:val="nil"/>
                            </w:tcBorders>
                          </w:tcPr>
                          <w:p w14:paraId="79350D74" w14:textId="77777777" w:rsidR="00123434" w:rsidRDefault="00123434">
                            <w:pPr>
                              <w:rPr>
                                <w:i/>
                                <w:iCs/>
                                <w:sz w:val="16"/>
                                <w:szCs w:val="16"/>
                              </w:rPr>
                            </w:pPr>
                            <w:r>
                              <w:rPr>
                                <w:i/>
                                <w:iCs/>
                                <w:sz w:val="16"/>
                                <w:szCs w:val="16"/>
                              </w:rPr>
                              <w:t>H</w:t>
                            </w:r>
                          </w:p>
                        </w:tc>
                        <w:tc>
                          <w:tcPr>
                            <w:tcW w:w="1710" w:type="dxa"/>
                            <w:tcBorders>
                              <w:top w:val="nil"/>
                              <w:left w:val="nil"/>
                              <w:bottom w:val="nil"/>
                              <w:right w:val="nil"/>
                            </w:tcBorders>
                          </w:tcPr>
                          <w:p w14:paraId="03520671" w14:textId="77777777" w:rsidR="00123434" w:rsidRDefault="00123434">
                            <w:pPr>
                              <w:rPr>
                                <w:sz w:val="16"/>
                                <w:szCs w:val="16"/>
                              </w:rPr>
                            </w:pPr>
                            <w:r>
                              <w:rPr>
                                <w:sz w:val="16"/>
                                <w:szCs w:val="16"/>
                              </w:rPr>
                              <w:t>magnetic field strength</w:t>
                            </w:r>
                          </w:p>
                        </w:tc>
                        <w:tc>
                          <w:tcPr>
                            <w:tcW w:w="2610" w:type="dxa"/>
                            <w:tcBorders>
                              <w:top w:val="nil"/>
                              <w:left w:val="nil"/>
                              <w:bottom w:val="nil"/>
                              <w:right w:val="nil"/>
                            </w:tcBorders>
                          </w:tcPr>
                          <w:p w14:paraId="7CCDD4B8" w14:textId="77777777" w:rsidR="00123434" w:rsidRDefault="00123434">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123434" w:rsidRPr="00123434" w14:paraId="68D6978B" w14:textId="77777777" w:rsidTr="005C206C">
                        <w:tc>
                          <w:tcPr>
                            <w:tcW w:w="720" w:type="dxa"/>
                            <w:tcBorders>
                              <w:top w:val="nil"/>
                              <w:left w:val="nil"/>
                              <w:bottom w:val="nil"/>
                              <w:right w:val="nil"/>
                            </w:tcBorders>
                          </w:tcPr>
                          <w:p w14:paraId="1D8132D4" w14:textId="77777777" w:rsidR="00123434" w:rsidRDefault="00123434">
                            <w:pPr>
                              <w:rPr>
                                <w:i/>
                                <w:iCs/>
                                <w:sz w:val="16"/>
                                <w:szCs w:val="16"/>
                              </w:rPr>
                            </w:pPr>
                            <w:r>
                              <w:rPr>
                                <w:i/>
                                <w:iCs/>
                                <w:sz w:val="16"/>
                                <w:szCs w:val="16"/>
                              </w:rPr>
                              <w:t>m</w:t>
                            </w:r>
                          </w:p>
                        </w:tc>
                        <w:tc>
                          <w:tcPr>
                            <w:tcW w:w="1710" w:type="dxa"/>
                            <w:tcBorders>
                              <w:top w:val="nil"/>
                              <w:left w:val="nil"/>
                              <w:bottom w:val="nil"/>
                              <w:right w:val="nil"/>
                            </w:tcBorders>
                          </w:tcPr>
                          <w:p w14:paraId="0087A9D7" w14:textId="77777777" w:rsidR="00123434" w:rsidRDefault="00123434">
                            <w:pPr>
                              <w:rPr>
                                <w:sz w:val="16"/>
                                <w:szCs w:val="16"/>
                                <w:vertAlign w:val="superscript"/>
                              </w:rPr>
                            </w:pPr>
                            <w:r>
                              <w:rPr>
                                <w:sz w:val="16"/>
                                <w:szCs w:val="16"/>
                              </w:rPr>
                              <w:t>magnetic moment</w:t>
                            </w:r>
                          </w:p>
                        </w:tc>
                        <w:tc>
                          <w:tcPr>
                            <w:tcW w:w="2610" w:type="dxa"/>
                            <w:tcBorders>
                              <w:top w:val="nil"/>
                              <w:left w:val="nil"/>
                              <w:bottom w:val="nil"/>
                              <w:right w:val="nil"/>
                            </w:tcBorders>
                          </w:tcPr>
                          <w:p w14:paraId="6F8B40C5" w14:textId="77777777" w:rsidR="00123434" w:rsidRPr="003033CB" w:rsidRDefault="00123434">
                            <w:pPr>
                              <w:rPr>
                                <w:sz w:val="16"/>
                                <w:szCs w:val="16"/>
                                <w:lang w:val="de-DE"/>
                              </w:rPr>
                            </w:pPr>
                            <w:r w:rsidRPr="003033CB">
                              <w:rPr>
                                <w:sz w:val="16"/>
                                <w:szCs w:val="16"/>
                                <w:lang w:val="de-DE"/>
                              </w:rPr>
                              <w:t xml:space="preserve">1 erg/G = 1 emu </w:t>
                            </w:r>
                          </w:p>
                          <w:p w14:paraId="4C40B117" w14:textId="77777777" w:rsidR="00123434" w:rsidRPr="003033CB" w:rsidRDefault="00123434">
                            <w:pPr>
                              <w:rPr>
                                <w:sz w:val="16"/>
                                <w:szCs w:val="16"/>
                                <w:lang w:val="de-DE"/>
                              </w:rPr>
                            </w:pPr>
                            <w:r w:rsidRPr="003033CB">
                              <w:rPr>
                                <w:sz w:val="16"/>
                                <w:szCs w:val="16"/>
                                <w:lang w:val="de-DE"/>
                              </w:rPr>
                              <w:t xml:space="preserve">  </w:t>
                            </w:r>
                            <w:r>
                              <w:rPr>
                                <w:sz w:val="16"/>
                                <w:szCs w:val="16"/>
                              </w:rPr>
                              <w:sym w:font="Symbol" w:char="F0AE"/>
                            </w:r>
                            <w:r w:rsidRPr="003033CB">
                              <w:rPr>
                                <w:sz w:val="16"/>
                                <w:szCs w:val="16"/>
                                <w:lang w:val="de-DE"/>
                              </w:rPr>
                              <w:t xml:space="preserve"> 10</w:t>
                            </w:r>
                            <w:r>
                              <w:rPr>
                                <w:sz w:val="16"/>
                                <w:szCs w:val="16"/>
                                <w:vertAlign w:val="superscript"/>
                              </w:rPr>
                              <w:sym w:font="Symbol" w:char="F02D"/>
                            </w:r>
                            <w:r w:rsidRPr="003033CB">
                              <w:rPr>
                                <w:sz w:val="16"/>
                                <w:szCs w:val="16"/>
                                <w:vertAlign w:val="superscript"/>
                                <w:lang w:val="de-DE"/>
                              </w:rPr>
                              <w:t>3</w:t>
                            </w:r>
                            <w:r w:rsidRPr="003033CB">
                              <w:rPr>
                                <w:sz w:val="16"/>
                                <w:szCs w:val="16"/>
                                <w:lang w:val="de-DE"/>
                              </w:rPr>
                              <w:t xml:space="preserve"> A·m</w:t>
                            </w:r>
                            <w:r w:rsidRPr="003033CB">
                              <w:rPr>
                                <w:sz w:val="16"/>
                                <w:szCs w:val="16"/>
                                <w:vertAlign w:val="superscript"/>
                                <w:lang w:val="de-DE"/>
                              </w:rPr>
                              <w:t>2</w:t>
                            </w:r>
                            <w:r w:rsidRPr="003033CB">
                              <w:rPr>
                                <w:sz w:val="16"/>
                                <w:szCs w:val="16"/>
                                <w:lang w:val="de-DE"/>
                              </w:rPr>
                              <w:t xml:space="preserve"> = 10</w:t>
                            </w:r>
                            <w:r>
                              <w:rPr>
                                <w:sz w:val="16"/>
                                <w:szCs w:val="16"/>
                                <w:vertAlign w:val="superscript"/>
                              </w:rPr>
                              <w:sym w:font="Symbol" w:char="F02D"/>
                            </w:r>
                            <w:r w:rsidRPr="003033CB">
                              <w:rPr>
                                <w:sz w:val="16"/>
                                <w:szCs w:val="16"/>
                                <w:vertAlign w:val="superscript"/>
                                <w:lang w:val="de-DE"/>
                              </w:rPr>
                              <w:t>3</w:t>
                            </w:r>
                            <w:r w:rsidRPr="003033CB">
                              <w:rPr>
                                <w:sz w:val="16"/>
                                <w:szCs w:val="16"/>
                                <w:lang w:val="de-DE"/>
                              </w:rPr>
                              <w:t xml:space="preserve"> J/T</w:t>
                            </w:r>
                          </w:p>
                        </w:tc>
                      </w:tr>
                      <w:tr w:rsidR="00123434" w14:paraId="1DBAC05B" w14:textId="77777777" w:rsidTr="005C206C">
                        <w:tc>
                          <w:tcPr>
                            <w:tcW w:w="720" w:type="dxa"/>
                            <w:tcBorders>
                              <w:top w:val="nil"/>
                              <w:left w:val="nil"/>
                              <w:bottom w:val="nil"/>
                              <w:right w:val="nil"/>
                            </w:tcBorders>
                          </w:tcPr>
                          <w:p w14:paraId="0B80A7AF" w14:textId="77777777" w:rsidR="00123434" w:rsidRDefault="00123434">
                            <w:pPr>
                              <w:rPr>
                                <w:i/>
                                <w:iCs/>
                                <w:sz w:val="16"/>
                                <w:szCs w:val="16"/>
                              </w:rPr>
                            </w:pPr>
                            <w:r>
                              <w:rPr>
                                <w:i/>
                                <w:iCs/>
                                <w:sz w:val="16"/>
                                <w:szCs w:val="16"/>
                              </w:rPr>
                              <w:t>M</w:t>
                            </w:r>
                          </w:p>
                        </w:tc>
                        <w:tc>
                          <w:tcPr>
                            <w:tcW w:w="1710" w:type="dxa"/>
                            <w:tcBorders>
                              <w:top w:val="nil"/>
                              <w:left w:val="nil"/>
                              <w:bottom w:val="nil"/>
                              <w:right w:val="nil"/>
                            </w:tcBorders>
                          </w:tcPr>
                          <w:p w14:paraId="61ADA589" w14:textId="77777777" w:rsidR="00123434" w:rsidRDefault="00123434">
                            <w:pPr>
                              <w:rPr>
                                <w:sz w:val="16"/>
                                <w:szCs w:val="16"/>
                              </w:rPr>
                            </w:pPr>
                            <w:r>
                              <w:rPr>
                                <w:sz w:val="16"/>
                                <w:szCs w:val="16"/>
                              </w:rPr>
                              <w:t>magnetization</w:t>
                            </w:r>
                          </w:p>
                        </w:tc>
                        <w:tc>
                          <w:tcPr>
                            <w:tcW w:w="2610" w:type="dxa"/>
                            <w:tcBorders>
                              <w:top w:val="nil"/>
                              <w:left w:val="nil"/>
                              <w:bottom w:val="nil"/>
                              <w:right w:val="nil"/>
                            </w:tcBorders>
                          </w:tcPr>
                          <w:p w14:paraId="5DB4651D" w14:textId="77777777" w:rsidR="00123434" w:rsidRDefault="00123434">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C97FC66" w14:textId="77777777" w:rsidR="00123434" w:rsidRDefault="00123434">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123434" w14:paraId="519F3FA1" w14:textId="77777777" w:rsidTr="005C206C">
                        <w:tc>
                          <w:tcPr>
                            <w:tcW w:w="720" w:type="dxa"/>
                            <w:tcBorders>
                              <w:top w:val="nil"/>
                              <w:left w:val="nil"/>
                              <w:bottom w:val="nil"/>
                              <w:right w:val="nil"/>
                            </w:tcBorders>
                          </w:tcPr>
                          <w:p w14:paraId="20721ABC" w14:textId="77777777" w:rsidR="00123434" w:rsidRDefault="00123434">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54785033" w14:textId="77777777" w:rsidR="00123434" w:rsidRDefault="00123434">
                            <w:pPr>
                              <w:rPr>
                                <w:sz w:val="16"/>
                                <w:szCs w:val="16"/>
                              </w:rPr>
                            </w:pPr>
                            <w:r>
                              <w:rPr>
                                <w:sz w:val="16"/>
                                <w:szCs w:val="16"/>
                              </w:rPr>
                              <w:t>magnetization</w:t>
                            </w:r>
                          </w:p>
                        </w:tc>
                        <w:tc>
                          <w:tcPr>
                            <w:tcW w:w="2610" w:type="dxa"/>
                            <w:tcBorders>
                              <w:top w:val="nil"/>
                              <w:left w:val="nil"/>
                              <w:bottom w:val="nil"/>
                              <w:right w:val="nil"/>
                            </w:tcBorders>
                          </w:tcPr>
                          <w:p w14:paraId="26A98D52" w14:textId="77777777" w:rsidR="00123434" w:rsidRDefault="00123434">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123434" w14:paraId="592E2156" w14:textId="77777777" w:rsidTr="005C206C">
                        <w:tc>
                          <w:tcPr>
                            <w:tcW w:w="720" w:type="dxa"/>
                            <w:tcBorders>
                              <w:top w:val="nil"/>
                              <w:left w:val="nil"/>
                              <w:bottom w:val="nil"/>
                              <w:right w:val="nil"/>
                            </w:tcBorders>
                          </w:tcPr>
                          <w:p w14:paraId="6558F035" w14:textId="77777777" w:rsidR="00123434" w:rsidRDefault="00123434">
                            <w:pPr>
                              <w:rPr>
                                <w:sz w:val="16"/>
                                <w:szCs w:val="16"/>
                              </w:rPr>
                            </w:pPr>
                            <w:r>
                              <w:rPr>
                                <w:sz w:val="16"/>
                                <w:szCs w:val="16"/>
                              </w:rPr>
                              <w:sym w:font="Symbol" w:char="F073"/>
                            </w:r>
                          </w:p>
                        </w:tc>
                        <w:tc>
                          <w:tcPr>
                            <w:tcW w:w="1710" w:type="dxa"/>
                            <w:tcBorders>
                              <w:top w:val="nil"/>
                              <w:left w:val="nil"/>
                              <w:bottom w:val="nil"/>
                              <w:right w:val="nil"/>
                            </w:tcBorders>
                          </w:tcPr>
                          <w:p w14:paraId="2004109A" w14:textId="77777777" w:rsidR="00123434" w:rsidRDefault="00123434">
                            <w:pPr>
                              <w:rPr>
                                <w:sz w:val="16"/>
                                <w:szCs w:val="16"/>
                              </w:rPr>
                            </w:pPr>
                            <w:r>
                              <w:rPr>
                                <w:sz w:val="16"/>
                                <w:szCs w:val="16"/>
                              </w:rPr>
                              <w:t>specific magnetization</w:t>
                            </w:r>
                          </w:p>
                        </w:tc>
                        <w:tc>
                          <w:tcPr>
                            <w:tcW w:w="2610" w:type="dxa"/>
                            <w:tcBorders>
                              <w:top w:val="nil"/>
                              <w:left w:val="nil"/>
                              <w:bottom w:val="nil"/>
                              <w:right w:val="nil"/>
                            </w:tcBorders>
                          </w:tcPr>
                          <w:p w14:paraId="56FD9446" w14:textId="77777777" w:rsidR="00123434" w:rsidRDefault="00123434">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123434" w:rsidRPr="00123434" w14:paraId="5E2BF862" w14:textId="77777777" w:rsidTr="005C206C">
                        <w:tc>
                          <w:tcPr>
                            <w:tcW w:w="720" w:type="dxa"/>
                            <w:tcBorders>
                              <w:top w:val="nil"/>
                              <w:left w:val="nil"/>
                              <w:bottom w:val="nil"/>
                              <w:right w:val="nil"/>
                            </w:tcBorders>
                          </w:tcPr>
                          <w:p w14:paraId="59C1CD43" w14:textId="77777777" w:rsidR="00123434" w:rsidRDefault="00123434">
                            <w:pPr>
                              <w:rPr>
                                <w:i/>
                                <w:iCs/>
                                <w:sz w:val="16"/>
                                <w:szCs w:val="16"/>
                              </w:rPr>
                            </w:pPr>
                            <w:r>
                              <w:rPr>
                                <w:i/>
                                <w:iCs/>
                                <w:sz w:val="16"/>
                                <w:szCs w:val="16"/>
                              </w:rPr>
                              <w:t>j</w:t>
                            </w:r>
                          </w:p>
                        </w:tc>
                        <w:tc>
                          <w:tcPr>
                            <w:tcW w:w="1710" w:type="dxa"/>
                            <w:tcBorders>
                              <w:top w:val="nil"/>
                              <w:left w:val="nil"/>
                              <w:bottom w:val="nil"/>
                              <w:right w:val="nil"/>
                            </w:tcBorders>
                          </w:tcPr>
                          <w:p w14:paraId="7AEC6831" w14:textId="77777777" w:rsidR="00123434" w:rsidRDefault="00123434">
                            <w:pPr>
                              <w:rPr>
                                <w:sz w:val="16"/>
                                <w:szCs w:val="16"/>
                              </w:rPr>
                            </w:pPr>
                            <w:r>
                              <w:rPr>
                                <w:sz w:val="16"/>
                                <w:szCs w:val="16"/>
                              </w:rPr>
                              <w:t xml:space="preserve">magnetic dipole </w:t>
                            </w:r>
                          </w:p>
                          <w:p w14:paraId="5A660C5F" w14:textId="77777777" w:rsidR="00123434" w:rsidRDefault="00123434">
                            <w:pPr>
                              <w:rPr>
                                <w:sz w:val="16"/>
                                <w:szCs w:val="16"/>
                              </w:rPr>
                            </w:pPr>
                            <w:r>
                              <w:rPr>
                                <w:sz w:val="16"/>
                                <w:szCs w:val="16"/>
                              </w:rPr>
                              <w:t xml:space="preserve">  moment</w:t>
                            </w:r>
                          </w:p>
                        </w:tc>
                        <w:tc>
                          <w:tcPr>
                            <w:tcW w:w="2610" w:type="dxa"/>
                            <w:tcBorders>
                              <w:top w:val="nil"/>
                              <w:left w:val="nil"/>
                              <w:bottom w:val="nil"/>
                              <w:right w:val="nil"/>
                            </w:tcBorders>
                          </w:tcPr>
                          <w:p w14:paraId="17F579FF" w14:textId="77777777" w:rsidR="00123434" w:rsidRPr="003033CB" w:rsidRDefault="00123434">
                            <w:pPr>
                              <w:rPr>
                                <w:sz w:val="16"/>
                                <w:szCs w:val="16"/>
                                <w:lang w:val="de-DE"/>
                              </w:rPr>
                            </w:pPr>
                            <w:r w:rsidRPr="003033CB">
                              <w:rPr>
                                <w:sz w:val="16"/>
                                <w:szCs w:val="16"/>
                                <w:lang w:val="de-DE"/>
                              </w:rPr>
                              <w:t xml:space="preserve">1 erg/G = 1 emu </w:t>
                            </w:r>
                          </w:p>
                          <w:p w14:paraId="3F55EB2D" w14:textId="77777777" w:rsidR="00123434" w:rsidRPr="003033CB" w:rsidRDefault="00123434">
                            <w:pPr>
                              <w:rPr>
                                <w:sz w:val="16"/>
                                <w:szCs w:val="16"/>
                                <w:lang w:val="de-DE"/>
                              </w:rPr>
                            </w:pPr>
                            <w:r w:rsidRPr="003033CB">
                              <w:rPr>
                                <w:sz w:val="16"/>
                                <w:szCs w:val="16"/>
                                <w:lang w:val="de-DE"/>
                              </w:rPr>
                              <w:t xml:space="preserve">  </w:t>
                            </w:r>
                            <w:r>
                              <w:rPr>
                                <w:sz w:val="16"/>
                                <w:szCs w:val="16"/>
                              </w:rPr>
                              <w:sym w:font="Symbol" w:char="F0AE"/>
                            </w:r>
                            <w:r w:rsidRPr="003033CB">
                              <w:rPr>
                                <w:sz w:val="16"/>
                                <w:szCs w:val="16"/>
                                <w:lang w:val="de-DE"/>
                              </w:rPr>
                              <w:t xml:space="preserve"> 4</w:t>
                            </w:r>
                            <w:r>
                              <w:rPr>
                                <w:sz w:val="16"/>
                                <w:szCs w:val="16"/>
                              </w:rPr>
                              <w:sym w:font="Symbol" w:char="F070"/>
                            </w:r>
                            <w:r w:rsidRPr="003033CB">
                              <w:rPr>
                                <w:sz w:val="16"/>
                                <w:szCs w:val="16"/>
                                <w:lang w:val="de-DE"/>
                              </w:rPr>
                              <w:t xml:space="preserve"> </w:t>
                            </w:r>
                            <w:r>
                              <w:rPr>
                                <w:sz w:val="16"/>
                                <w:szCs w:val="16"/>
                              </w:rPr>
                              <w:sym w:font="Symbol" w:char="F0B4"/>
                            </w:r>
                            <w:r w:rsidRPr="003033CB">
                              <w:rPr>
                                <w:sz w:val="16"/>
                                <w:szCs w:val="16"/>
                                <w:lang w:val="de-DE"/>
                              </w:rPr>
                              <w:t xml:space="preserve"> 10</w:t>
                            </w:r>
                            <w:r>
                              <w:rPr>
                                <w:sz w:val="16"/>
                                <w:szCs w:val="16"/>
                                <w:vertAlign w:val="superscript"/>
                              </w:rPr>
                              <w:sym w:font="Symbol" w:char="F02D"/>
                            </w:r>
                            <w:r w:rsidRPr="003033CB">
                              <w:rPr>
                                <w:sz w:val="16"/>
                                <w:szCs w:val="16"/>
                                <w:vertAlign w:val="superscript"/>
                                <w:lang w:val="de-DE"/>
                              </w:rPr>
                              <w:t>10</w:t>
                            </w:r>
                            <w:r w:rsidRPr="003033CB">
                              <w:rPr>
                                <w:sz w:val="16"/>
                                <w:szCs w:val="16"/>
                                <w:lang w:val="de-DE"/>
                              </w:rPr>
                              <w:t xml:space="preserve"> Wb·m</w:t>
                            </w:r>
                          </w:p>
                        </w:tc>
                      </w:tr>
                      <w:tr w:rsidR="00123434" w:rsidRPr="00123434" w14:paraId="0E9B3AF3" w14:textId="77777777" w:rsidTr="005C206C">
                        <w:tc>
                          <w:tcPr>
                            <w:tcW w:w="720" w:type="dxa"/>
                            <w:tcBorders>
                              <w:top w:val="nil"/>
                              <w:left w:val="nil"/>
                              <w:bottom w:val="nil"/>
                              <w:right w:val="nil"/>
                            </w:tcBorders>
                          </w:tcPr>
                          <w:p w14:paraId="57E4BC0A" w14:textId="77777777" w:rsidR="00123434" w:rsidRDefault="00123434">
                            <w:pPr>
                              <w:rPr>
                                <w:i/>
                                <w:iCs/>
                                <w:sz w:val="16"/>
                                <w:szCs w:val="16"/>
                              </w:rPr>
                            </w:pPr>
                            <w:r>
                              <w:rPr>
                                <w:i/>
                                <w:iCs/>
                                <w:sz w:val="16"/>
                                <w:szCs w:val="16"/>
                              </w:rPr>
                              <w:t>J</w:t>
                            </w:r>
                          </w:p>
                        </w:tc>
                        <w:tc>
                          <w:tcPr>
                            <w:tcW w:w="1710" w:type="dxa"/>
                            <w:tcBorders>
                              <w:top w:val="nil"/>
                              <w:left w:val="nil"/>
                              <w:bottom w:val="nil"/>
                              <w:right w:val="nil"/>
                            </w:tcBorders>
                          </w:tcPr>
                          <w:p w14:paraId="7D0EAFCF" w14:textId="77777777" w:rsidR="00123434" w:rsidRDefault="00123434">
                            <w:pPr>
                              <w:rPr>
                                <w:sz w:val="16"/>
                                <w:szCs w:val="16"/>
                              </w:rPr>
                            </w:pPr>
                            <w:r>
                              <w:rPr>
                                <w:sz w:val="16"/>
                                <w:szCs w:val="16"/>
                              </w:rPr>
                              <w:t>magnetic polarization</w:t>
                            </w:r>
                          </w:p>
                        </w:tc>
                        <w:tc>
                          <w:tcPr>
                            <w:tcW w:w="2610" w:type="dxa"/>
                            <w:tcBorders>
                              <w:top w:val="nil"/>
                              <w:left w:val="nil"/>
                              <w:bottom w:val="nil"/>
                              <w:right w:val="nil"/>
                            </w:tcBorders>
                          </w:tcPr>
                          <w:p w14:paraId="377B92C8" w14:textId="77777777" w:rsidR="00123434" w:rsidRPr="003033CB" w:rsidRDefault="00123434">
                            <w:pPr>
                              <w:rPr>
                                <w:sz w:val="16"/>
                                <w:szCs w:val="16"/>
                                <w:lang w:val="de-DE"/>
                              </w:rPr>
                            </w:pPr>
                            <w:r w:rsidRPr="003033CB">
                              <w:rPr>
                                <w:sz w:val="16"/>
                                <w:szCs w:val="16"/>
                                <w:lang w:val="de-DE"/>
                              </w:rPr>
                              <w:t>1 erg/(G·cm</w:t>
                            </w:r>
                            <w:r w:rsidRPr="003033CB">
                              <w:rPr>
                                <w:sz w:val="16"/>
                                <w:szCs w:val="16"/>
                                <w:vertAlign w:val="superscript"/>
                                <w:lang w:val="de-DE"/>
                              </w:rPr>
                              <w:t>3</w:t>
                            </w:r>
                            <w:r w:rsidRPr="003033CB">
                              <w:rPr>
                                <w:sz w:val="16"/>
                                <w:szCs w:val="16"/>
                                <w:lang w:val="de-DE"/>
                              </w:rPr>
                              <w:t>) = 1 emu/cm</w:t>
                            </w:r>
                            <w:r w:rsidRPr="003033CB">
                              <w:rPr>
                                <w:sz w:val="16"/>
                                <w:szCs w:val="16"/>
                                <w:vertAlign w:val="superscript"/>
                                <w:lang w:val="de-DE"/>
                              </w:rPr>
                              <w:t>3</w:t>
                            </w:r>
                          </w:p>
                          <w:p w14:paraId="1ABAE2CB" w14:textId="77777777" w:rsidR="00123434" w:rsidRPr="003033CB" w:rsidRDefault="00123434">
                            <w:pPr>
                              <w:rPr>
                                <w:sz w:val="16"/>
                                <w:szCs w:val="16"/>
                                <w:lang w:val="de-DE"/>
                              </w:rPr>
                            </w:pPr>
                            <w:r w:rsidRPr="003033CB">
                              <w:rPr>
                                <w:sz w:val="16"/>
                                <w:szCs w:val="16"/>
                                <w:lang w:val="de-DE"/>
                              </w:rPr>
                              <w:t xml:space="preserve">  </w:t>
                            </w:r>
                            <w:r>
                              <w:rPr>
                                <w:sz w:val="16"/>
                                <w:szCs w:val="16"/>
                              </w:rPr>
                              <w:sym w:font="Symbol" w:char="F0AE"/>
                            </w:r>
                            <w:r w:rsidRPr="003033CB">
                              <w:rPr>
                                <w:sz w:val="16"/>
                                <w:szCs w:val="16"/>
                                <w:lang w:val="de-DE"/>
                              </w:rPr>
                              <w:t xml:space="preserve"> 4</w:t>
                            </w:r>
                            <w:r>
                              <w:rPr>
                                <w:sz w:val="16"/>
                                <w:szCs w:val="16"/>
                              </w:rPr>
                              <w:sym w:font="Symbol" w:char="F070"/>
                            </w:r>
                            <w:r w:rsidRPr="003033CB">
                              <w:rPr>
                                <w:sz w:val="16"/>
                                <w:szCs w:val="16"/>
                                <w:lang w:val="de-DE"/>
                              </w:rPr>
                              <w:t xml:space="preserve"> </w:t>
                            </w:r>
                            <w:r>
                              <w:rPr>
                                <w:sz w:val="16"/>
                                <w:szCs w:val="16"/>
                              </w:rPr>
                              <w:sym w:font="Symbol" w:char="F0B4"/>
                            </w:r>
                            <w:r w:rsidRPr="003033CB">
                              <w:rPr>
                                <w:sz w:val="16"/>
                                <w:szCs w:val="16"/>
                                <w:lang w:val="de-DE"/>
                              </w:rPr>
                              <w:t xml:space="preserve"> 10</w:t>
                            </w:r>
                            <w:r>
                              <w:rPr>
                                <w:sz w:val="16"/>
                                <w:szCs w:val="16"/>
                                <w:vertAlign w:val="superscript"/>
                              </w:rPr>
                              <w:sym w:font="Symbol" w:char="F02D"/>
                            </w:r>
                            <w:r w:rsidRPr="003033CB">
                              <w:rPr>
                                <w:sz w:val="16"/>
                                <w:szCs w:val="16"/>
                                <w:vertAlign w:val="superscript"/>
                                <w:lang w:val="de-DE"/>
                              </w:rPr>
                              <w:t>4</w:t>
                            </w:r>
                            <w:r w:rsidRPr="003033CB">
                              <w:rPr>
                                <w:sz w:val="16"/>
                                <w:szCs w:val="16"/>
                                <w:lang w:val="de-DE"/>
                              </w:rPr>
                              <w:t xml:space="preserve"> T</w:t>
                            </w:r>
                          </w:p>
                        </w:tc>
                      </w:tr>
                      <w:tr w:rsidR="00123434" w14:paraId="35274EB9" w14:textId="77777777" w:rsidTr="005C206C">
                        <w:tc>
                          <w:tcPr>
                            <w:tcW w:w="720" w:type="dxa"/>
                            <w:tcBorders>
                              <w:top w:val="nil"/>
                              <w:left w:val="nil"/>
                              <w:bottom w:val="nil"/>
                              <w:right w:val="nil"/>
                            </w:tcBorders>
                          </w:tcPr>
                          <w:p w14:paraId="74312E67" w14:textId="77777777" w:rsidR="00123434" w:rsidRDefault="00123434">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1DCE131E" w14:textId="77777777" w:rsidR="00123434" w:rsidRDefault="00123434">
                            <w:pPr>
                              <w:rPr>
                                <w:sz w:val="16"/>
                                <w:szCs w:val="16"/>
                              </w:rPr>
                            </w:pPr>
                            <w:r>
                              <w:rPr>
                                <w:sz w:val="16"/>
                                <w:szCs w:val="16"/>
                              </w:rPr>
                              <w:t>susceptibility</w:t>
                            </w:r>
                          </w:p>
                        </w:tc>
                        <w:tc>
                          <w:tcPr>
                            <w:tcW w:w="2610" w:type="dxa"/>
                            <w:tcBorders>
                              <w:top w:val="nil"/>
                              <w:left w:val="nil"/>
                              <w:bottom w:val="nil"/>
                              <w:right w:val="nil"/>
                            </w:tcBorders>
                          </w:tcPr>
                          <w:p w14:paraId="05C01662" w14:textId="77777777" w:rsidR="00123434" w:rsidRDefault="0012343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123434" w14:paraId="121B7EB3" w14:textId="77777777" w:rsidTr="005C206C">
                        <w:tc>
                          <w:tcPr>
                            <w:tcW w:w="720" w:type="dxa"/>
                            <w:tcBorders>
                              <w:top w:val="nil"/>
                              <w:left w:val="nil"/>
                              <w:bottom w:val="nil"/>
                              <w:right w:val="nil"/>
                            </w:tcBorders>
                          </w:tcPr>
                          <w:p w14:paraId="4003CD9F" w14:textId="77777777" w:rsidR="00123434" w:rsidRDefault="00123434">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6CF4325D" w14:textId="77777777" w:rsidR="00123434" w:rsidRDefault="00123434">
                            <w:pPr>
                              <w:rPr>
                                <w:sz w:val="16"/>
                                <w:szCs w:val="16"/>
                              </w:rPr>
                            </w:pPr>
                            <w:r>
                              <w:rPr>
                                <w:sz w:val="16"/>
                                <w:szCs w:val="16"/>
                              </w:rPr>
                              <w:t>mass susceptibility</w:t>
                            </w:r>
                          </w:p>
                        </w:tc>
                        <w:tc>
                          <w:tcPr>
                            <w:tcW w:w="2610" w:type="dxa"/>
                            <w:tcBorders>
                              <w:top w:val="nil"/>
                              <w:left w:val="nil"/>
                              <w:bottom w:val="nil"/>
                              <w:right w:val="nil"/>
                            </w:tcBorders>
                          </w:tcPr>
                          <w:p w14:paraId="6F3CFF4F" w14:textId="77777777" w:rsidR="00123434" w:rsidRDefault="00123434">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123434" w14:paraId="7085053D" w14:textId="77777777" w:rsidTr="005C206C">
                        <w:tc>
                          <w:tcPr>
                            <w:tcW w:w="720" w:type="dxa"/>
                            <w:tcBorders>
                              <w:top w:val="nil"/>
                              <w:left w:val="nil"/>
                              <w:bottom w:val="nil"/>
                              <w:right w:val="nil"/>
                            </w:tcBorders>
                          </w:tcPr>
                          <w:p w14:paraId="43D85C63" w14:textId="77777777" w:rsidR="00123434" w:rsidRDefault="00123434">
                            <w:pPr>
                              <w:rPr>
                                <w:sz w:val="16"/>
                                <w:szCs w:val="16"/>
                              </w:rPr>
                            </w:pPr>
                            <w:r>
                              <w:rPr>
                                <w:sz w:val="16"/>
                                <w:szCs w:val="16"/>
                              </w:rPr>
                              <w:sym w:font="Symbol" w:char="F06D"/>
                            </w:r>
                          </w:p>
                        </w:tc>
                        <w:tc>
                          <w:tcPr>
                            <w:tcW w:w="1710" w:type="dxa"/>
                            <w:tcBorders>
                              <w:top w:val="nil"/>
                              <w:left w:val="nil"/>
                              <w:bottom w:val="nil"/>
                              <w:right w:val="nil"/>
                            </w:tcBorders>
                          </w:tcPr>
                          <w:p w14:paraId="5E5D271E" w14:textId="77777777" w:rsidR="00123434" w:rsidRDefault="00123434">
                            <w:pPr>
                              <w:rPr>
                                <w:sz w:val="16"/>
                                <w:szCs w:val="16"/>
                              </w:rPr>
                            </w:pPr>
                            <w:r>
                              <w:rPr>
                                <w:sz w:val="16"/>
                                <w:szCs w:val="16"/>
                              </w:rPr>
                              <w:t>permeability</w:t>
                            </w:r>
                          </w:p>
                        </w:tc>
                        <w:tc>
                          <w:tcPr>
                            <w:tcW w:w="2610" w:type="dxa"/>
                            <w:tcBorders>
                              <w:top w:val="nil"/>
                              <w:left w:val="nil"/>
                              <w:bottom w:val="nil"/>
                              <w:right w:val="nil"/>
                            </w:tcBorders>
                          </w:tcPr>
                          <w:p w14:paraId="36B28BFB" w14:textId="77777777" w:rsidR="00123434" w:rsidRDefault="0012343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7AB0ED1A" w14:textId="77777777" w:rsidR="00123434" w:rsidRDefault="00123434">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123434" w14:paraId="6FF9C0C9" w14:textId="77777777" w:rsidTr="005C206C">
                        <w:tc>
                          <w:tcPr>
                            <w:tcW w:w="720" w:type="dxa"/>
                            <w:tcBorders>
                              <w:top w:val="nil"/>
                              <w:left w:val="nil"/>
                              <w:bottom w:val="nil"/>
                              <w:right w:val="nil"/>
                            </w:tcBorders>
                          </w:tcPr>
                          <w:p w14:paraId="3A26ECAC" w14:textId="77777777" w:rsidR="00123434" w:rsidRDefault="00123434">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0252518A" w14:textId="77777777" w:rsidR="00123434" w:rsidRDefault="00123434">
                            <w:pPr>
                              <w:rPr>
                                <w:sz w:val="16"/>
                                <w:szCs w:val="16"/>
                              </w:rPr>
                            </w:pPr>
                            <w:r>
                              <w:rPr>
                                <w:sz w:val="16"/>
                                <w:szCs w:val="16"/>
                              </w:rPr>
                              <w:t>relative permeability</w:t>
                            </w:r>
                          </w:p>
                        </w:tc>
                        <w:tc>
                          <w:tcPr>
                            <w:tcW w:w="2610" w:type="dxa"/>
                            <w:tcBorders>
                              <w:top w:val="nil"/>
                              <w:left w:val="nil"/>
                              <w:bottom w:val="nil"/>
                              <w:right w:val="nil"/>
                            </w:tcBorders>
                          </w:tcPr>
                          <w:p w14:paraId="2B0EC073" w14:textId="77777777" w:rsidR="00123434" w:rsidRDefault="00123434">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123434" w14:paraId="131EFE67" w14:textId="77777777" w:rsidTr="005C206C">
                        <w:tc>
                          <w:tcPr>
                            <w:tcW w:w="720" w:type="dxa"/>
                            <w:tcBorders>
                              <w:top w:val="nil"/>
                              <w:left w:val="nil"/>
                              <w:bottom w:val="nil"/>
                              <w:right w:val="nil"/>
                            </w:tcBorders>
                          </w:tcPr>
                          <w:p w14:paraId="5B65DB06" w14:textId="77777777" w:rsidR="00123434" w:rsidRDefault="00123434">
                            <w:pPr>
                              <w:rPr>
                                <w:i/>
                                <w:iCs/>
                                <w:sz w:val="16"/>
                                <w:szCs w:val="16"/>
                              </w:rPr>
                            </w:pPr>
                            <w:r>
                              <w:rPr>
                                <w:i/>
                                <w:iCs/>
                                <w:sz w:val="16"/>
                                <w:szCs w:val="16"/>
                              </w:rPr>
                              <w:t>w, W</w:t>
                            </w:r>
                          </w:p>
                        </w:tc>
                        <w:tc>
                          <w:tcPr>
                            <w:tcW w:w="1710" w:type="dxa"/>
                            <w:tcBorders>
                              <w:top w:val="nil"/>
                              <w:left w:val="nil"/>
                              <w:bottom w:val="nil"/>
                              <w:right w:val="nil"/>
                            </w:tcBorders>
                          </w:tcPr>
                          <w:p w14:paraId="6D9066B2" w14:textId="77777777" w:rsidR="00123434" w:rsidRDefault="00123434">
                            <w:pPr>
                              <w:rPr>
                                <w:sz w:val="16"/>
                                <w:szCs w:val="16"/>
                              </w:rPr>
                            </w:pPr>
                            <w:r>
                              <w:rPr>
                                <w:sz w:val="16"/>
                                <w:szCs w:val="16"/>
                              </w:rPr>
                              <w:t>energy density</w:t>
                            </w:r>
                          </w:p>
                        </w:tc>
                        <w:tc>
                          <w:tcPr>
                            <w:tcW w:w="2610" w:type="dxa"/>
                            <w:tcBorders>
                              <w:top w:val="nil"/>
                              <w:left w:val="nil"/>
                              <w:bottom w:val="nil"/>
                              <w:right w:val="nil"/>
                            </w:tcBorders>
                          </w:tcPr>
                          <w:p w14:paraId="57C09B9F" w14:textId="77777777" w:rsidR="00123434" w:rsidRDefault="00123434">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123434" w14:paraId="2396AF48" w14:textId="77777777" w:rsidTr="005C206C">
                        <w:trPr>
                          <w:trHeight w:val="279"/>
                        </w:trPr>
                        <w:tc>
                          <w:tcPr>
                            <w:tcW w:w="720" w:type="dxa"/>
                            <w:tcBorders>
                              <w:top w:val="nil"/>
                              <w:left w:val="nil"/>
                              <w:bottom w:val="double" w:sz="6" w:space="0" w:color="auto"/>
                              <w:right w:val="nil"/>
                            </w:tcBorders>
                          </w:tcPr>
                          <w:p w14:paraId="27126E84" w14:textId="77777777" w:rsidR="00123434" w:rsidRDefault="00123434">
                            <w:pPr>
                              <w:rPr>
                                <w:i/>
                                <w:iCs/>
                                <w:sz w:val="16"/>
                                <w:szCs w:val="16"/>
                              </w:rPr>
                            </w:pPr>
                            <w:r>
                              <w:rPr>
                                <w:i/>
                                <w:iCs/>
                                <w:sz w:val="16"/>
                                <w:szCs w:val="16"/>
                              </w:rPr>
                              <w:t>N, D</w:t>
                            </w:r>
                          </w:p>
                        </w:tc>
                        <w:tc>
                          <w:tcPr>
                            <w:tcW w:w="1710" w:type="dxa"/>
                            <w:tcBorders>
                              <w:top w:val="nil"/>
                              <w:left w:val="nil"/>
                              <w:bottom w:val="double" w:sz="6" w:space="0" w:color="auto"/>
                              <w:right w:val="nil"/>
                            </w:tcBorders>
                          </w:tcPr>
                          <w:p w14:paraId="0926812B" w14:textId="77777777" w:rsidR="00123434" w:rsidRDefault="00123434">
                            <w:pPr>
                              <w:rPr>
                                <w:sz w:val="16"/>
                                <w:szCs w:val="16"/>
                              </w:rPr>
                            </w:pPr>
                            <w:r>
                              <w:rPr>
                                <w:sz w:val="16"/>
                                <w:szCs w:val="16"/>
                              </w:rPr>
                              <w:t>demagnetizing factor</w:t>
                            </w:r>
                          </w:p>
                        </w:tc>
                        <w:tc>
                          <w:tcPr>
                            <w:tcW w:w="2610" w:type="dxa"/>
                            <w:tcBorders>
                              <w:top w:val="nil"/>
                              <w:left w:val="nil"/>
                              <w:bottom w:val="double" w:sz="6" w:space="0" w:color="auto"/>
                              <w:right w:val="nil"/>
                            </w:tcBorders>
                          </w:tcPr>
                          <w:p w14:paraId="2535FF7A" w14:textId="77777777" w:rsidR="00123434" w:rsidRDefault="00123434">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66CF2D54" w14:textId="104AFC53" w:rsidR="00123434" w:rsidRPr="003033CB" w:rsidRDefault="00712E94" w:rsidP="00123434">
                      <w:pPr>
                        <w:pStyle w:val="FootnoteText"/>
                        <w:jc w:val="center"/>
                        <w:rPr>
                          <w:lang w:val="de-DE"/>
                        </w:rPr>
                      </w:pPr>
                      <w:r w:rsidRPr="00712E94">
                        <w:rPr>
                          <w:lang w:val="de-DE"/>
                        </w:rPr>
                        <w:t>Vertical lines are optional in the table.</w:t>
                      </w:r>
                    </w:p>
                    <w:p w14:paraId="350AD6FE" w14:textId="77777777" w:rsidR="00123434" w:rsidRPr="003033CB" w:rsidRDefault="00123434" w:rsidP="00123434">
                      <w:pPr>
                        <w:rPr>
                          <w:lang w:val="de-DE"/>
                        </w:rPr>
                      </w:pPr>
                    </w:p>
                  </w:txbxContent>
                </v:textbox>
                <w10:wrap type="topAndBottom" anchory="page"/>
              </v:shape>
            </w:pict>
          </mc:Fallback>
        </mc:AlternateContent>
      </w:r>
    </w:p>
    <w:p w14:paraId="271BE670" w14:textId="79C6AD92" w:rsidR="00E97B99" w:rsidRPr="0029496D" w:rsidRDefault="00846C5D" w:rsidP="008D438D">
      <w:pPr>
        <w:pStyle w:val="Text"/>
        <w:spacing w:line="240" w:lineRule="auto"/>
      </w:pPr>
      <w:r w:rsidRPr="00846C5D">
        <w:t xml:space="preserve">If you use Word, use Microsoft Equation Editor or </w:t>
      </w:r>
      <w:proofErr w:type="spellStart"/>
      <w:r w:rsidRPr="00846C5D">
        <w:t>Mathtype</w:t>
      </w:r>
      <w:proofErr w:type="spellEnd"/>
      <w:r w:rsidRPr="00846C5D">
        <w:t xml:space="preserve"> (http://www.mathtype.com) to write the similarities in your article. Make sure the "Float Over Text" format is not selected.</w:t>
      </w:r>
    </w:p>
    <w:p w14:paraId="74642D3A" w14:textId="45A3D693" w:rsidR="00E97B99" w:rsidRPr="0029496D" w:rsidRDefault="00846C5D" w:rsidP="008D438D">
      <w:pPr>
        <w:pStyle w:val="Heading2"/>
      </w:pPr>
      <w:r>
        <w:lastRenderedPageBreak/>
        <w:t>Equation</w:t>
      </w:r>
    </w:p>
    <w:p w14:paraId="542DF727" w14:textId="79122D61" w:rsidR="005D2445" w:rsidRPr="005D2445" w:rsidRDefault="005D2445" w:rsidP="005D2445">
      <w:pPr>
        <w:pStyle w:val="Text"/>
        <w:rPr>
          <w:lang w:val="de-DE"/>
        </w:rPr>
      </w:pPr>
      <w:r w:rsidRPr="005D2445">
        <w:rPr>
          <w:lang w:val="de-DE"/>
        </w:rPr>
        <w:t>The equations are an exception to the prescribed specifications of this template. You will need to determine whether or not your equation should be typed using either the Times New Roman or the Symbol font (please</w:t>
      </w:r>
      <w:r w:rsidR="00C12018">
        <w:rPr>
          <w:lang w:val="de-DE"/>
        </w:rPr>
        <w:t>,</w:t>
      </w:r>
      <w:r w:rsidRPr="005D2445">
        <w:rPr>
          <w:lang w:val="de-DE"/>
        </w:rPr>
        <w:t xml:space="preserve"> no other font). T</w:t>
      </w:r>
      <w:r w:rsidR="00C12018">
        <w:rPr>
          <w:lang w:val="de-DE"/>
        </w:rPr>
        <w:t>reating the equation as a graphic may be necessary to create multileveled equations</w:t>
      </w:r>
      <w:r w:rsidRPr="005D2445">
        <w:rPr>
          <w:lang w:val="de-DE"/>
        </w:rPr>
        <w:t xml:space="preserve"> and insert </w:t>
      </w:r>
      <w:r w:rsidR="00C12018">
        <w:rPr>
          <w:lang w:val="de-DE"/>
        </w:rPr>
        <w:t>them</w:t>
      </w:r>
      <w:r w:rsidRPr="005D2445">
        <w:rPr>
          <w:lang w:val="de-DE"/>
        </w:rPr>
        <w:t xml:space="preserve"> into the text after your paper is styled.</w:t>
      </w:r>
    </w:p>
    <w:p w14:paraId="5870DCFD" w14:textId="387B3864" w:rsidR="005D2445" w:rsidRDefault="005D2445" w:rsidP="005D2445">
      <w:pPr>
        <w:pStyle w:val="Text"/>
        <w:spacing w:line="240" w:lineRule="auto"/>
        <w:rPr>
          <w:lang w:val="de-DE"/>
        </w:rPr>
      </w:pPr>
      <w:r w:rsidRPr="005D2445">
        <w:rPr>
          <w:lang w:val="de-DE"/>
        </w:rPr>
        <w:t>Number equations consecutively. Equation numbers, within parentheses, are to position flush right, as in (1), using a right tab stop. To make your equations more compact, you may use the solidus ( / ), the exp function, or appropriate exponents</w:t>
      </w:r>
      <w:r w:rsidR="00C12018">
        <w:rPr>
          <w:lang w:val="de-DE"/>
        </w:rPr>
        <w:t>—</w:t>
      </w:r>
      <w:r w:rsidRPr="005D2445">
        <w:rPr>
          <w:lang w:val="de-DE"/>
        </w:rPr>
        <w:t>Italicize Roman symbols for quantities and variables, but not Greek symbols. Use a long dash rather than a hyphen for a minus sign.</w:t>
      </w:r>
    </w:p>
    <w:p w14:paraId="0CEB95EC" w14:textId="365DFF43" w:rsidR="000655C2" w:rsidRPr="0029496D" w:rsidRDefault="000655C2" w:rsidP="008D438D">
      <w:pPr>
        <w:pStyle w:val="Text"/>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21"/>
        <w:gridCol w:w="450"/>
      </w:tblGrid>
      <w:tr w:rsidR="00EC0ECB" w:rsidRPr="0029496D" w14:paraId="2EB7A15D" w14:textId="77777777" w:rsidTr="00846C5D">
        <w:tc>
          <w:tcPr>
            <w:tcW w:w="8621" w:type="dxa"/>
          </w:tcPr>
          <w:p w14:paraId="674E2A77" w14:textId="08C7EC28" w:rsidR="00EC0ECB" w:rsidRPr="0029496D" w:rsidRDefault="00EC0ECB" w:rsidP="00846C5D">
            <w:pPr>
              <w:pStyle w:val="Equation"/>
              <w:spacing w:line="240" w:lineRule="auto"/>
              <w:jc w:val="center"/>
            </w:pPr>
            <w:r w:rsidRPr="0029496D">
              <w:rPr>
                <w:position w:val="-50"/>
              </w:rPr>
              <w:object w:dxaOrig="5220" w:dyaOrig="1120" w14:anchorId="55B629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5pt;height:47pt" o:ole="" fillcolor="window">
                  <v:imagedata r:id="rId11" o:title=""/>
                </v:shape>
                <o:OLEObject Type="Embed" ProgID="Equation.3" ShapeID="_x0000_i1025" DrawAspect="Content" ObjectID="_1831355556" r:id="rId12"/>
              </w:object>
            </w:r>
          </w:p>
        </w:tc>
        <w:tc>
          <w:tcPr>
            <w:tcW w:w="450" w:type="dxa"/>
          </w:tcPr>
          <w:p w14:paraId="49AEB1F1" w14:textId="77777777" w:rsidR="00EC0ECB" w:rsidRPr="0029496D" w:rsidRDefault="00EC0ECB" w:rsidP="00EC0ECB">
            <w:pPr>
              <w:jc w:val="right"/>
            </w:pPr>
          </w:p>
          <w:p w14:paraId="3CC00CCB" w14:textId="78BB6F6D" w:rsidR="00EC0ECB" w:rsidRPr="0029496D" w:rsidRDefault="00EC0ECB" w:rsidP="00846C5D">
            <w:pPr>
              <w:ind w:right="-111"/>
              <w:jc w:val="right"/>
            </w:pPr>
            <w:r w:rsidRPr="0029496D">
              <w:t>(1)</w:t>
            </w:r>
          </w:p>
        </w:tc>
      </w:tr>
    </w:tbl>
    <w:p w14:paraId="2AEE0D76" w14:textId="72CDE480" w:rsidR="00E97B99" w:rsidRPr="0029496D" w:rsidRDefault="00E97B99" w:rsidP="008D438D"/>
    <w:p w14:paraId="44E34158" w14:textId="56AF73DE" w:rsidR="000655C2" w:rsidRPr="0029496D" w:rsidRDefault="00C12018" w:rsidP="008D438D">
      <w:pPr>
        <w:pStyle w:val="Text"/>
        <w:spacing w:line="240" w:lineRule="auto"/>
      </w:pPr>
      <w:r>
        <w:t>Ensure that the equation's symbol</w:t>
      </w:r>
      <w:r w:rsidR="00574E87" w:rsidRPr="00574E87">
        <w:t xml:space="preserve"> has been defined before the equation is written or immediately after the equation. Make sure the symbol is tilted in a paragraph. Refer with "(1)," not "EQ. (1) "or" Equation (1), "except at the beginning of the sentence:" Equation (1) is .... "</w:t>
      </w:r>
      <w:r w:rsidR="00574E87">
        <w:t>.</w:t>
      </w:r>
    </w:p>
    <w:p w14:paraId="1EE5CA27" w14:textId="1F927C9C" w:rsidR="00997F89" w:rsidRPr="0029496D" w:rsidRDefault="006E6312" w:rsidP="008D438D">
      <w:pPr>
        <w:pStyle w:val="Heading1"/>
      </w:pPr>
      <w:r>
        <w:t>Figure and Table</w:t>
      </w:r>
    </w:p>
    <w:p w14:paraId="70890B63" w14:textId="45B5237A" w:rsidR="00997F89" w:rsidRPr="0029496D" w:rsidRDefault="00DB6445" w:rsidP="008D438D">
      <w:pPr>
        <w:pStyle w:val="Heading2"/>
      </w:pPr>
      <w:r>
        <w:t>Figure</w:t>
      </w:r>
    </w:p>
    <w:p w14:paraId="53172B18" w14:textId="4F96162F" w:rsidR="00997F89" w:rsidRPr="0029496D" w:rsidRDefault="00DB6445" w:rsidP="00962C9A">
      <w:pPr>
        <w:pStyle w:val="Text"/>
      </w:pPr>
      <w:r w:rsidRPr="00DB6445">
        <w:t xml:space="preserve">The following is a list of types of images received by the </w:t>
      </w:r>
      <w:proofErr w:type="spellStart"/>
      <w:r>
        <w:t>Jurnal</w:t>
      </w:r>
      <w:proofErr w:type="spellEnd"/>
      <w:r>
        <w:t xml:space="preserve"> </w:t>
      </w:r>
      <w:r w:rsidRPr="00DB6445">
        <w:t>E</w:t>
      </w:r>
      <w:r>
        <w:t>LTIKOM</w:t>
      </w:r>
      <w:r w:rsidRPr="00DB6445">
        <w:t>. This type is categorized based on the manufacture and use of color / gray:</w:t>
      </w:r>
    </w:p>
    <w:p w14:paraId="4FAD34D1" w14:textId="4D7F91CB" w:rsidR="00997F89" w:rsidRPr="00877FDF" w:rsidRDefault="006E6312" w:rsidP="008D438D">
      <w:pPr>
        <w:pStyle w:val="Heading3"/>
        <w:jc w:val="both"/>
        <w:rPr>
          <w:rStyle w:val="Heading2Char"/>
          <w:rFonts w:ascii="Times" w:hAnsi="Times" w:cs="Verdana"/>
          <w:iCs/>
        </w:rPr>
      </w:pPr>
      <w:r w:rsidRPr="00877FDF">
        <w:rPr>
          <w:rStyle w:val="Heading2Char"/>
          <w:iCs/>
        </w:rPr>
        <w:t>Color</w:t>
      </w:r>
    </w:p>
    <w:p w14:paraId="192D8F17" w14:textId="02B24C48" w:rsidR="00997F89" w:rsidRPr="0029496D" w:rsidRDefault="00C12018" w:rsidP="006E6312">
      <w:pPr>
        <w:pStyle w:val="Text"/>
        <w:rPr>
          <w:rStyle w:val="BodyText2"/>
          <w:i/>
          <w:color w:val="auto"/>
        </w:rPr>
      </w:pPr>
      <w:r>
        <w:rPr>
          <w:rStyle w:val="BodyText2"/>
          <w:iCs/>
          <w:color w:val="auto"/>
          <w:lang w:val="de-DE"/>
        </w:rPr>
        <w:t>The f</w:t>
      </w:r>
      <w:r w:rsidR="0062794B" w:rsidRPr="0062794B">
        <w:rPr>
          <w:rStyle w:val="BodyText2"/>
          <w:iCs/>
          <w:color w:val="auto"/>
          <w:lang w:val="de-DE"/>
        </w:rPr>
        <w:t>igure can use any color</w:t>
      </w:r>
      <w:r>
        <w:rPr>
          <w:rStyle w:val="BodyText2"/>
          <w:iCs/>
          <w:color w:val="auto"/>
          <w:lang w:val="de-DE"/>
        </w:rPr>
        <w:t>,</w:t>
      </w:r>
      <w:r w:rsidR="0062794B" w:rsidRPr="0062794B">
        <w:rPr>
          <w:rStyle w:val="BodyText2"/>
          <w:iCs/>
          <w:color w:val="auto"/>
          <w:lang w:val="de-DE"/>
        </w:rPr>
        <w:t xml:space="preserve"> but </w:t>
      </w:r>
      <w:r>
        <w:rPr>
          <w:rStyle w:val="BodyText2"/>
          <w:iCs/>
          <w:color w:val="auto"/>
          <w:lang w:val="de-DE"/>
        </w:rPr>
        <w:t xml:space="preserve">it </w:t>
      </w:r>
      <w:r w:rsidR="0062794B" w:rsidRPr="0062794B">
        <w:rPr>
          <w:rStyle w:val="BodyText2"/>
          <w:iCs/>
          <w:color w:val="auto"/>
          <w:lang w:val="de-DE"/>
        </w:rPr>
        <w:t>is more advised to use grayscale. The recommended color range is grayscale, RGB (red/green/blue)</w:t>
      </w:r>
      <w:r>
        <w:rPr>
          <w:rStyle w:val="BodyText2"/>
          <w:iCs/>
          <w:color w:val="auto"/>
          <w:lang w:val="de-DE"/>
        </w:rPr>
        <w:t>,</w:t>
      </w:r>
      <w:r w:rsidR="0062794B" w:rsidRPr="0062794B">
        <w:rPr>
          <w:rStyle w:val="BodyText2"/>
          <w:iCs/>
          <w:color w:val="auto"/>
          <w:lang w:val="de-DE"/>
        </w:rPr>
        <w:t xml:space="preserve"> and CMYK (Cyan/Magenta/Yellow/Black). RGB is usually used for graphics on the screen, where</w:t>
      </w:r>
      <w:r>
        <w:rPr>
          <w:rStyle w:val="BodyText2"/>
          <w:iCs/>
          <w:color w:val="auto"/>
          <w:lang w:val="de-DE"/>
        </w:rPr>
        <w:t>as</w:t>
      </w:r>
      <w:r w:rsidR="0062794B" w:rsidRPr="0062794B">
        <w:rPr>
          <w:rStyle w:val="BodyText2"/>
          <w:iCs/>
          <w:color w:val="auto"/>
          <w:lang w:val="de-DE"/>
        </w:rPr>
        <w:t xml:space="preserve"> CMYK is used for printing purposes. All color images must be made in RGB or CMYK format. Grayscale images must be inserted in the form of grayscale.</w:t>
      </w:r>
    </w:p>
    <w:p w14:paraId="6E564FBF" w14:textId="0D583900" w:rsidR="00997F89" w:rsidRPr="0029496D" w:rsidRDefault="00877FDF" w:rsidP="006E6312">
      <w:pPr>
        <w:pStyle w:val="Heading3"/>
        <w:jc w:val="both"/>
        <w:rPr>
          <w:rStyle w:val="BodyText2"/>
          <w:rFonts w:cs="Times New Roman"/>
          <w:color w:val="auto"/>
          <w:szCs w:val="20"/>
        </w:rPr>
      </w:pPr>
      <w:r>
        <w:rPr>
          <w:rStyle w:val="Heading2Char"/>
        </w:rPr>
        <w:t>Multifigure</w:t>
      </w:r>
    </w:p>
    <w:p w14:paraId="6B7951BB" w14:textId="02298BAB" w:rsidR="001B36B1" w:rsidRPr="0029496D" w:rsidRDefault="00C12018" w:rsidP="00962C9A">
      <w:pPr>
        <w:pStyle w:val="Text"/>
      </w:pPr>
      <w:r>
        <w:t>A f</w:t>
      </w:r>
      <w:r w:rsidR="00552458">
        <w:t>igure</w:t>
      </w:r>
      <w:r w:rsidR="00552458" w:rsidRPr="00552458">
        <w:t xml:space="preserve"> consisting of more than one </w:t>
      </w:r>
      <w:r w:rsidR="00552458">
        <w:t>figure</w:t>
      </w:r>
      <w:r>
        <w:t xml:space="preserve"> is displayed side by side,</w:t>
      </w:r>
      <w:r w:rsidR="00552458" w:rsidRPr="00552458">
        <w:t xml:space="preserve"> stacked with points (</w:t>
      </w:r>
      <w:r w:rsidR="00552458">
        <w:t>a</w:t>
      </w:r>
      <w:r w:rsidR="00552458" w:rsidRPr="00552458">
        <w:t>), (b), and so on.</w:t>
      </w:r>
    </w:p>
    <w:p w14:paraId="2841698C" w14:textId="6BC890C5" w:rsidR="001B36B1" w:rsidRPr="0029496D" w:rsidRDefault="00877FDF" w:rsidP="006E6312">
      <w:pPr>
        <w:pStyle w:val="Heading3"/>
        <w:jc w:val="both"/>
      </w:pPr>
      <w:r>
        <w:rPr>
          <w:rStyle w:val="Heading2Char"/>
        </w:rPr>
        <w:t>Size on page</w:t>
      </w:r>
    </w:p>
    <w:p w14:paraId="711F0D19" w14:textId="38774D99" w:rsidR="00F76102" w:rsidRPr="00301B37" w:rsidRDefault="00C12018" w:rsidP="00962C9A">
      <w:pPr>
        <w:pStyle w:val="Text"/>
        <w:rPr>
          <w:rStyle w:val="BodyText2"/>
          <w:rFonts w:cs="Times New Roman"/>
          <w:color w:val="auto"/>
          <w:szCs w:val="20"/>
          <w:lang w:val="de-DE"/>
        </w:rPr>
      </w:pPr>
      <w:r>
        <w:rPr>
          <w:rStyle w:val="BodyText2"/>
          <w:rFonts w:cs="Times New Roman"/>
          <w:color w:val="auto"/>
          <w:szCs w:val="20"/>
          <w:lang w:val="de-DE"/>
        </w:rPr>
        <w:t>The m</w:t>
      </w:r>
      <w:r w:rsidR="00552458" w:rsidRPr="00552458">
        <w:rPr>
          <w:rStyle w:val="BodyText2"/>
          <w:rFonts w:cs="Times New Roman"/>
          <w:color w:val="auto"/>
          <w:szCs w:val="20"/>
          <w:lang w:val="de-DE"/>
        </w:rPr>
        <w:t xml:space="preserve">aximum </w:t>
      </w:r>
      <w:r w:rsidR="00552458">
        <w:rPr>
          <w:rStyle w:val="BodyText2"/>
          <w:rFonts w:cs="Times New Roman"/>
          <w:color w:val="auto"/>
          <w:szCs w:val="20"/>
          <w:lang w:val="de-DE"/>
        </w:rPr>
        <w:t>figure</w:t>
      </w:r>
      <w:r w:rsidR="00552458" w:rsidRPr="00552458">
        <w:rPr>
          <w:rStyle w:val="BodyText2"/>
          <w:rFonts w:cs="Times New Roman"/>
          <w:color w:val="auto"/>
          <w:szCs w:val="20"/>
          <w:lang w:val="de-DE"/>
        </w:rPr>
        <w:t xml:space="preserve"> size is the same as the width of the page.</w:t>
      </w:r>
    </w:p>
    <w:p w14:paraId="43DCC3FC" w14:textId="3D48F968" w:rsidR="001B36B1" w:rsidRPr="0029496D" w:rsidRDefault="00877FDF" w:rsidP="006E6312">
      <w:pPr>
        <w:pStyle w:val="Heading3"/>
        <w:jc w:val="both"/>
        <w:rPr>
          <w:rStyle w:val="bodytype"/>
          <w:rFonts w:ascii="Times New Roman" w:hAnsi="Times New Roman" w:cs="Times New Roman"/>
          <w:color w:val="auto"/>
          <w:szCs w:val="20"/>
        </w:rPr>
      </w:pPr>
      <w:r>
        <w:rPr>
          <w:rStyle w:val="Heading2Char"/>
        </w:rPr>
        <w:t>Resolution</w:t>
      </w:r>
    </w:p>
    <w:p w14:paraId="07577789" w14:textId="57CA47A0" w:rsidR="001B36B1" w:rsidRPr="0029496D" w:rsidRDefault="00552458" w:rsidP="00962C9A">
      <w:pPr>
        <w:pStyle w:val="Text"/>
        <w:rPr>
          <w:rStyle w:val="bodytype"/>
          <w:rFonts w:ascii="Times New Roman" w:hAnsi="Times New Roman" w:cs="Times New Roman"/>
          <w:color w:val="auto"/>
          <w:szCs w:val="20"/>
        </w:rPr>
      </w:pPr>
      <w:r w:rsidRPr="00552458">
        <w:rPr>
          <w:rStyle w:val="bodytype"/>
          <w:rFonts w:ascii="Times New Roman" w:hAnsi="Times New Roman" w:cs="Times New Roman"/>
          <w:color w:val="auto"/>
          <w:szCs w:val="20"/>
        </w:rPr>
        <w:t xml:space="preserve">The resolution of the recommended </w:t>
      </w:r>
      <w:r>
        <w:rPr>
          <w:rStyle w:val="bodytype"/>
          <w:rFonts w:ascii="Times New Roman" w:hAnsi="Times New Roman" w:cs="Times New Roman"/>
          <w:color w:val="auto"/>
          <w:szCs w:val="20"/>
        </w:rPr>
        <w:t>figure</w:t>
      </w:r>
      <w:r w:rsidRPr="00552458">
        <w:rPr>
          <w:rStyle w:val="bodytype"/>
          <w:rFonts w:ascii="Times New Roman" w:hAnsi="Times New Roman" w:cs="Times New Roman"/>
          <w:color w:val="auto"/>
          <w:szCs w:val="20"/>
        </w:rPr>
        <w:t xml:space="preserve"> is a minimum of 300dpi x 300dpi.</w:t>
      </w:r>
    </w:p>
    <w:p w14:paraId="6AD17E04" w14:textId="0C1B0F11" w:rsidR="001B36B1" w:rsidRPr="0029496D" w:rsidRDefault="00552458" w:rsidP="006E6312">
      <w:pPr>
        <w:pStyle w:val="Heading3"/>
        <w:jc w:val="both"/>
        <w:rPr>
          <w:rStyle w:val="bodytype"/>
          <w:rFonts w:ascii="Times New Roman" w:hAnsi="Times New Roman" w:cs="Times New Roman"/>
          <w:color w:val="auto"/>
          <w:szCs w:val="20"/>
        </w:rPr>
      </w:pPr>
      <w:r>
        <w:rPr>
          <w:rStyle w:val="Heading2Char"/>
        </w:rPr>
        <w:t>Label</w:t>
      </w:r>
    </w:p>
    <w:p w14:paraId="4E19A54D" w14:textId="29634411" w:rsidR="001B36B1" w:rsidRDefault="00FC24AA" w:rsidP="00962C9A">
      <w:pPr>
        <w:pStyle w:val="Text"/>
        <w:rPr>
          <w:rStyle w:val="BodyText2"/>
          <w:rFonts w:cs="Times New Roman"/>
          <w:color w:val="auto"/>
          <w:szCs w:val="20"/>
        </w:rPr>
      </w:pPr>
      <w:r>
        <w:rPr>
          <w:rStyle w:val="BodyText2"/>
          <w:rFonts w:cs="Times New Roman"/>
          <w:color w:val="auto"/>
          <w:szCs w:val="20"/>
        </w:rPr>
        <w:t>T</w:t>
      </w:r>
      <w:r w:rsidR="0012697D" w:rsidRPr="0012697D">
        <w:rPr>
          <w:rStyle w:val="BodyText2"/>
          <w:rFonts w:cs="Times New Roman"/>
          <w:color w:val="auto"/>
          <w:szCs w:val="20"/>
        </w:rPr>
        <w:t xml:space="preserve">he label </w:t>
      </w:r>
      <w:r w:rsidR="00C12018">
        <w:rPr>
          <w:rStyle w:val="BodyText2"/>
          <w:rFonts w:cs="Times New Roman"/>
          <w:color w:val="auto"/>
          <w:szCs w:val="20"/>
        </w:rPr>
        <w:t xml:space="preserve">is </w:t>
      </w:r>
      <w:r w:rsidR="0012697D" w:rsidRPr="0012697D">
        <w:rPr>
          <w:rStyle w:val="BodyText2"/>
          <w:rFonts w:cs="Times New Roman"/>
          <w:color w:val="auto"/>
          <w:szCs w:val="20"/>
        </w:rPr>
        <w:t>at the bottom of the figure</w:t>
      </w:r>
      <w:r w:rsidR="00C12018">
        <w:rPr>
          <w:rStyle w:val="BodyText2"/>
          <w:rFonts w:cs="Times New Roman"/>
          <w:color w:val="auto"/>
          <w:szCs w:val="20"/>
        </w:rPr>
        <w:t>—t</w:t>
      </w:r>
      <w:r w:rsidR="0012697D" w:rsidRPr="0012697D">
        <w:rPr>
          <w:rStyle w:val="BodyText2"/>
          <w:rFonts w:cs="Times New Roman"/>
          <w:color w:val="auto"/>
          <w:szCs w:val="20"/>
        </w:rPr>
        <w:t xml:space="preserve">he number of sequential figures from 1 according to the example </w:t>
      </w:r>
      <w:r w:rsidR="00C12018">
        <w:rPr>
          <w:rStyle w:val="BodyText2"/>
          <w:rFonts w:cs="Times New Roman"/>
          <w:color w:val="auto"/>
          <w:szCs w:val="20"/>
        </w:rPr>
        <w:t>i</w:t>
      </w:r>
      <w:r w:rsidR="00AC0E2D">
        <w:rPr>
          <w:rStyle w:val="BodyText2"/>
          <w:rFonts w:cs="Times New Roman"/>
          <w:color w:val="auto"/>
          <w:szCs w:val="20"/>
        </w:rPr>
        <w:t xml:space="preserve">n </w:t>
      </w:r>
      <w:r w:rsidR="0012697D" w:rsidRPr="0012697D">
        <w:rPr>
          <w:rStyle w:val="BodyText2"/>
          <w:rFonts w:cs="Times New Roman"/>
          <w:color w:val="auto"/>
          <w:szCs w:val="20"/>
        </w:rPr>
        <w:t>Figure 1.</w:t>
      </w:r>
      <w:r w:rsidR="002A6FBC">
        <w:rPr>
          <w:rStyle w:val="BodyText2"/>
          <w:rFonts w:cs="Times New Roman"/>
          <w:color w:val="auto"/>
          <w:szCs w:val="20"/>
        </w:rPr>
        <w:t xml:space="preserve"> </w:t>
      </w:r>
      <w:r w:rsidR="002A6FBC" w:rsidRPr="002A6FBC">
        <w:rPr>
          <w:rStyle w:val="BodyText2"/>
          <w:rFonts w:cs="Times New Roman"/>
          <w:color w:val="auto"/>
          <w:szCs w:val="20"/>
        </w:rPr>
        <w:t xml:space="preserve">Use the </w:t>
      </w:r>
      <w:r w:rsidR="00C12018">
        <w:rPr>
          <w:rStyle w:val="BodyText2"/>
          <w:rFonts w:cs="Times New Roman"/>
          <w:color w:val="auto"/>
          <w:szCs w:val="20"/>
        </w:rPr>
        <w:t>"</w:t>
      </w:r>
      <w:r w:rsidR="002A6FBC" w:rsidRPr="002A6FBC">
        <w:rPr>
          <w:rStyle w:val="BodyText2"/>
          <w:rFonts w:cs="Times New Roman"/>
          <w:color w:val="auto"/>
          <w:szCs w:val="20"/>
        </w:rPr>
        <w:t>Times New Roman</w:t>
      </w:r>
      <w:r w:rsidR="00C12018">
        <w:rPr>
          <w:rStyle w:val="BodyText2"/>
          <w:rFonts w:cs="Times New Roman"/>
          <w:color w:val="auto"/>
          <w:szCs w:val="20"/>
        </w:rPr>
        <w:t>"</w:t>
      </w:r>
      <w:r w:rsidR="002A6FBC" w:rsidRPr="002A6FBC">
        <w:rPr>
          <w:rStyle w:val="BodyText2"/>
          <w:rFonts w:cs="Times New Roman"/>
          <w:color w:val="auto"/>
          <w:szCs w:val="20"/>
        </w:rPr>
        <w:t xml:space="preserve"> font with the size of </w:t>
      </w:r>
      <w:r w:rsidR="002A6FBC">
        <w:rPr>
          <w:rStyle w:val="BodyText2"/>
          <w:rFonts w:cs="Times New Roman"/>
          <w:color w:val="auto"/>
          <w:szCs w:val="20"/>
        </w:rPr>
        <w:t>8</w:t>
      </w:r>
      <w:r w:rsidR="002A6FBC" w:rsidRPr="002A6FBC">
        <w:rPr>
          <w:rStyle w:val="BodyText2"/>
          <w:rFonts w:cs="Times New Roman"/>
          <w:color w:val="auto"/>
          <w:szCs w:val="20"/>
        </w:rPr>
        <w:t xml:space="preserve"> pt</w:t>
      </w:r>
      <w:r w:rsidR="002A6FBC">
        <w:rPr>
          <w:rStyle w:val="BodyText2"/>
          <w:rFonts w:cs="Times New Roman"/>
          <w:color w:val="auto"/>
          <w:szCs w:val="20"/>
        </w:rPr>
        <w:t>.</w:t>
      </w:r>
    </w:p>
    <w:p w14:paraId="0C0A3B94" w14:textId="2A71E83D" w:rsidR="0012697D" w:rsidRPr="0012697D" w:rsidRDefault="0012697D" w:rsidP="0012697D">
      <w:pPr>
        <w:pStyle w:val="Heading3"/>
        <w:jc w:val="both"/>
        <w:rPr>
          <w:rStyle w:val="Heading2Char"/>
        </w:rPr>
      </w:pPr>
      <w:r w:rsidRPr="0012697D">
        <w:rPr>
          <w:rStyle w:val="Heading2Char"/>
        </w:rPr>
        <w:t xml:space="preserve">Laying </w:t>
      </w:r>
      <w:r>
        <w:rPr>
          <w:rStyle w:val="Heading2Char"/>
        </w:rPr>
        <w:t>Figures</w:t>
      </w:r>
    </w:p>
    <w:p w14:paraId="347F2063" w14:textId="56B94F06" w:rsidR="0012697D" w:rsidRDefault="0012697D" w:rsidP="0012697D">
      <w:pPr>
        <w:pStyle w:val="Text"/>
      </w:pPr>
      <w:r w:rsidRPr="0012697D">
        <w:t xml:space="preserve">The </w:t>
      </w:r>
      <w:r>
        <w:t>figure</w:t>
      </w:r>
      <w:r w:rsidRPr="0012697D">
        <w:t xml:space="preserve"> must be placed at the top or bottom of the page. The </w:t>
      </w:r>
      <w:r>
        <w:t>figure</w:t>
      </w:r>
      <w:r w:rsidRPr="0012697D">
        <w:t xml:space="preserve"> is not allowed to be placed in the middle of the page.</w:t>
      </w:r>
    </w:p>
    <w:p w14:paraId="00505C4A" w14:textId="280EC07D" w:rsidR="0012697D" w:rsidRPr="0012697D" w:rsidRDefault="0012697D" w:rsidP="0012697D">
      <w:pPr>
        <w:pStyle w:val="Heading3"/>
        <w:jc w:val="both"/>
        <w:rPr>
          <w:rStyle w:val="Heading2Char"/>
        </w:rPr>
      </w:pPr>
      <w:r>
        <w:rPr>
          <w:rStyle w:val="Heading2Char"/>
        </w:rPr>
        <w:t>Reference</w:t>
      </w:r>
      <w:r w:rsidRPr="0012697D">
        <w:rPr>
          <w:rStyle w:val="Heading2Char"/>
        </w:rPr>
        <w:t xml:space="preserve"> </w:t>
      </w:r>
      <w:r>
        <w:rPr>
          <w:rStyle w:val="Heading2Char"/>
        </w:rPr>
        <w:t>Figures</w:t>
      </w:r>
    </w:p>
    <w:p w14:paraId="1E19884D" w14:textId="75305C1D" w:rsidR="0012697D" w:rsidRDefault="0012697D" w:rsidP="0012697D">
      <w:pPr>
        <w:pStyle w:val="Text"/>
      </w:pPr>
      <w:r w:rsidRPr="0012697D">
        <w:t xml:space="preserve">When referring to </w:t>
      </w:r>
      <w:r>
        <w:t>figures</w:t>
      </w:r>
      <w:r w:rsidRPr="0012697D">
        <w:t xml:space="preserve"> in the article, use "Figure </w:t>
      </w:r>
      <w:r>
        <w:t>1</w:t>
      </w:r>
      <w:r w:rsidRPr="0012697D">
        <w:t xml:space="preserve">". </w:t>
      </w:r>
      <w:r>
        <w:t xml:space="preserve">Figures </w:t>
      </w:r>
      <w:r w:rsidRPr="0012697D">
        <w:t>must be given a number with Arabic numbering.</w:t>
      </w:r>
    </w:p>
    <w:p w14:paraId="5B4AB4BD" w14:textId="1B6DD333" w:rsidR="0012697D" w:rsidRDefault="0012697D" w:rsidP="0012697D">
      <w:pPr>
        <w:pStyle w:val="Heading3"/>
        <w:jc w:val="both"/>
      </w:pPr>
      <w:r w:rsidRPr="0012697D">
        <w:rPr>
          <w:rStyle w:val="Heading2Char"/>
        </w:rPr>
        <w:t>Font</w:t>
      </w:r>
      <w:r>
        <w:t xml:space="preserve"> </w:t>
      </w:r>
      <w:r w:rsidRPr="002A6FBC">
        <w:rPr>
          <w:i w:val="0"/>
          <w:iCs w:val="0"/>
        </w:rPr>
        <w:t>in figure</w:t>
      </w:r>
    </w:p>
    <w:p w14:paraId="5F4BFCFB" w14:textId="4C92BD59" w:rsidR="0012697D" w:rsidRPr="0029496D" w:rsidRDefault="002A6FBC" w:rsidP="0012697D">
      <w:pPr>
        <w:pStyle w:val="Text"/>
      </w:pPr>
      <w:r w:rsidRPr="002A6FBC">
        <w:t xml:space="preserve">If the figure has </w:t>
      </w:r>
      <w:r w:rsidR="00AC0E2D">
        <w:t>text</w:t>
      </w:r>
      <w:r w:rsidRPr="002A6FBC">
        <w:t xml:space="preserve">, the author </w:t>
      </w:r>
      <w:r>
        <w:t xml:space="preserve">needs </w:t>
      </w:r>
      <w:r w:rsidRPr="002A6FBC">
        <w:t>to use "Times New Roman" with adjusted fonts (8-11 pt)</w:t>
      </w:r>
      <w:r>
        <w:t>.</w:t>
      </w:r>
    </w:p>
    <w:p w14:paraId="3D918D8E" w14:textId="0095281C" w:rsidR="001B36B1" w:rsidRPr="003033CB" w:rsidRDefault="0012697D" w:rsidP="008064F0">
      <w:pPr>
        <w:pStyle w:val="Heading2"/>
        <w:rPr>
          <w:lang w:val="de-DE"/>
        </w:rPr>
      </w:pPr>
      <w:r>
        <w:rPr>
          <w:lang w:val="de-DE"/>
        </w:rPr>
        <w:t>Table</w:t>
      </w:r>
    </w:p>
    <w:p w14:paraId="43CDE85B" w14:textId="77777777" w:rsidR="00FC24AA" w:rsidRPr="0029496D" w:rsidRDefault="00FC24AA" w:rsidP="00FC24AA">
      <w:pPr>
        <w:pStyle w:val="Heading3"/>
        <w:jc w:val="both"/>
      </w:pPr>
      <w:r>
        <w:rPr>
          <w:rStyle w:val="Heading2Char"/>
        </w:rPr>
        <w:t>Size on page</w:t>
      </w:r>
    </w:p>
    <w:p w14:paraId="4D57C845" w14:textId="3C9D60BF" w:rsidR="00FC24AA" w:rsidRPr="00301B37" w:rsidRDefault="00C12018" w:rsidP="00FC24AA">
      <w:pPr>
        <w:pStyle w:val="Text"/>
        <w:rPr>
          <w:rStyle w:val="BodyText2"/>
          <w:rFonts w:cs="Times New Roman"/>
          <w:color w:val="auto"/>
          <w:szCs w:val="20"/>
          <w:lang w:val="de-DE"/>
        </w:rPr>
      </w:pPr>
      <w:r>
        <w:rPr>
          <w:rStyle w:val="BodyText2"/>
          <w:rFonts w:cs="Times New Roman"/>
          <w:color w:val="auto"/>
          <w:szCs w:val="20"/>
          <w:lang w:val="de-DE"/>
        </w:rPr>
        <w:t>The m</w:t>
      </w:r>
      <w:r w:rsidR="00FC24AA" w:rsidRPr="00552458">
        <w:rPr>
          <w:rStyle w:val="BodyText2"/>
          <w:rFonts w:cs="Times New Roman"/>
          <w:color w:val="auto"/>
          <w:szCs w:val="20"/>
          <w:lang w:val="de-DE"/>
        </w:rPr>
        <w:t xml:space="preserve">aximum </w:t>
      </w:r>
      <w:r w:rsidR="00FC24AA">
        <w:rPr>
          <w:rStyle w:val="BodyText2"/>
          <w:rFonts w:cs="Times New Roman"/>
          <w:color w:val="auto"/>
          <w:szCs w:val="20"/>
          <w:lang w:val="de-DE"/>
        </w:rPr>
        <w:t>Table</w:t>
      </w:r>
      <w:r w:rsidR="00FC24AA" w:rsidRPr="00552458">
        <w:rPr>
          <w:rStyle w:val="BodyText2"/>
          <w:rFonts w:cs="Times New Roman"/>
          <w:color w:val="auto"/>
          <w:szCs w:val="20"/>
          <w:lang w:val="de-DE"/>
        </w:rPr>
        <w:t xml:space="preserve"> size is the same as the width of the page.</w:t>
      </w:r>
    </w:p>
    <w:p w14:paraId="11E152F6" w14:textId="77777777" w:rsidR="00FC24AA" w:rsidRPr="0029496D" w:rsidRDefault="00FC24AA" w:rsidP="00FC24AA">
      <w:pPr>
        <w:pStyle w:val="Heading3"/>
        <w:jc w:val="both"/>
        <w:rPr>
          <w:rStyle w:val="bodytype"/>
          <w:rFonts w:ascii="Times New Roman" w:hAnsi="Times New Roman" w:cs="Times New Roman"/>
          <w:color w:val="auto"/>
          <w:szCs w:val="20"/>
        </w:rPr>
      </w:pPr>
      <w:r>
        <w:rPr>
          <w:rStyle w:val="Heading2Char"/>
        </w:rPr>
        <w:t>Label</w:t>
      </w:r>
    </w:p>
    <w:p w14:paraId="0C3850F5" w14:textId="41B099A2" w:rsidR="00FC24AA" w:rsidRDefault="00FC24AA" w:rsidP="00FC24AA">
      <w:pPr>
        <w:pStyle w:val="Text"/>
        <w:rPr>
          <w:rStyle w:val="BodyText2"/>
          <w:rFonts w:cs="Times New Roman"/>
          <w:color w:val="auto"/>
          <w:szCs w:val="20"/>
        </w:rPr>
      </w:pPr>
      <w:r>
        <w:rPr>
          <w:rStyle w:val="BodyText2"/>
          <w:rFonts w:cs="Times New Roman"/>
          <w:color w:val="auto"/>
          <w:szCs w:val="20"/>
        </w:rPr>
        <w:t>T</w:t>
      </w:r>
      <w:r w:rsidRPr="0012697D">
        <w:rPr>
          <w:rStyle w:val="BodyText2"/>
          <w:rFonts w:cs="Times New Roman"/>
          <w:color w:val="auto"/>
          <w:szCs w:val="20"/>
        </w:rPr>
        <w:t xml:space="preserve">he label </w:t>
      </w:r>
      <w:r w:rsidR="00C12018">
        <w:rPr>
          <w:rStyle w:val="BodyText2"/>
          <w:rFonts w:cs="Times New Roman"/>
          <w:color w:val="auto"/>
          <w:szCs w:val="20"/>
        </w:rPr>
        <w:t xml:space="preserve">is </w:t>
      </w:r>
      <w:r w:rsidRPr="0012697D">
        <w:rPr>
          <w:rStyle w:val="BodyText2"/>
          <w:rFonts w:cs="Times New Roman"/>
          <w:color w:val="auto"/>
          <w:szCs w:val="20"/>
        </w:rPr>
        <w:t xml:space="preserve">at the </w:t>
      </w:r>
      <w:r>
        <w:rPr>
          <w:rStyle w:val="BodyText2"/>
          <w:rFonts w:cs="Times New Roman"/>
          <w:color w:val="auto"/>
          <w:szCs w:val="20"/>
        </w:rPr>
        <w:t>top</w:t>
      </w:r>
      <w:r w:rsidRPr="0012697D">
        <w:rPr>
          <w:rStyle w:val="BodyText2"/>
          <w:rFonts w:cs="Times New Roman"/>
          <w:color w:val="auto"/>
          <w:szCs w:val="20"/>
        </w:rPr>
        <w:t xml:space="preserve"> of the </w:t>
      </w:r>
      <w:r>
        <w:rPr>
          <w:rStyle w:val="BodyText2"/>
          <w:rFonts w:cs="Times New Roman"/>
          <w:color w:val="auto"/>
          <w:szCs w:val="20"/>
        </w:rPr>
        <w:t>table</w:t>
      </w:r>
      <w:r w:rsidRPr="0012697D">
        <w:rPr>
          <w:rStyle w:val="BodyText2"/>
          <w:rFonts w:cs="Times New Roman"/>
          <w:color w:val="auto"/>
          <w:szCs w:val="20"/>
        </w:rPr>
        <w:t xml:space="preserve">. The number of sequential </w:t>
      </w:r>
      <w:r>
        <w:rPr>
          <w:rStyle w:val="BodyText2"/>
          <w:rFonts w:cs="Times New Roman"/>
          <w:color w:val="auto"/>
          <w:szCs w:val="20"/>
        </w:rPr>
        <w:t>tables</w:t>
      </w:r>
      <w:r w:rsidRPr="0012697D">
        <w:rPr>
          <w:rStyle w:val="BodyText2"/>
          <w:rFonts w:cs="Times New Roman"/>
          <w:color w:val="auto"/>
          <w:szCs w:val="20"/>
        </w:rPr>
        <w:t xml:space="preserve"> from </w:t>
      </w:r>
      <w:r>
        <w:rPr>
          <w:rStyle w:val="BodyText2"/>
          <w:rFonts w:cs="Times New Roman"/>
          <w:color w:val="auto"/>
          <w:szCs w:val="20"/>
        </w:rPr>
        <w:t>1</w:t>
      </w:r>
      <w:r w:rsidRPr="0012697D">
        <w:rPr>
          <w:rStyle w:val="BodyText2"/>
          <w:rFonts w:cs="Times New Roman"/>
          <w:color w:val="auto"/>
          <w:szCs w:val="20"/>
        </w:rPr>
        <w:t xml:space="preserve"> according to the example</w:t>
      </w:r>
      <w:r>
        <w:rPr>
          <w:rStyle w:val="BodyText2"/>
          <w:rFonts w:cs="Times New Roman"/>
          <w:color w:val="auto"/>
          <w:szCs w:val="20"/>
        </w:rPr>
        <w:t xml:space="preserve"> </w:t>
      </w:r>
      <w:r w:rsidR="00C12018">
        <w:rPr>
          <w:rStyle w:val="BodyText2"/>
          <w:rFonts w:cs="Times New Roman"/>
          <w:color w:val="auto"/>
          <w:szCs w:val="20"/>
        </w:rPr>
        <w:t>i</w:t>
      </w:r>
      <w:r>
        <w:rPr>
          <w:rStyle w:val="BodyText2"/>
          <w:rFonts w:cs="Times New Roman"/>
          <w:color w:val="auto"/>
          <w:szCs w:val="20"/>
        </w:rPr>
        <w:t>n Table 1</w:t>
      </w:r>
      <w:r w:rsidRPr="0012697D">
        <w:rPr>
          <w:rStyle w:val="BodyText2"/>
          <w:rFonts w:cs="Times New Roman"/>
          <w:color w:val="auto"/>
          <w:szCs w:val="20"/>
        </w:rPr>
        <w:t>.</w:t>
      </w:r>
      <w:r>
        <w:rPr>
          <w:rStyle w:val="BodyText2"/>
          <w:rFonts w:cs="Times New Roman"/>
          <w:color w:val="auto"/>
          <w:szCs w:val="20"/>
        </w:rPr>
        <w:t xml:space="preserve"> </w:t>
      </w:r>
      <w:r w:rsidRPr="002A6FBC">
        <w:rPr>
          <w:rStyle w:val="BodyText2"/>
          <w:rFonts w:cs="Times New Roman"/>
          <w:color w:val="auto"/>
          <w:szCs w:val="20"/>
        </w:rPr>
        <w:t xml:space="preserve">Use the </w:t>
      </w:r>
      <w:r w:rsidR="00C12018">
        <w:rPr>
          <w:rStyle w:val="BodyText2"/>
          <w:rFonts w:cs="Times New Roman"/>
          <w:color w:val="auto"/>
          <w:szCs w:val="20"/>
        </w:rPr>
        <w:t>"</w:t>
      </w:r>
      <w:r w:rsidRPr="002A6FBC">
        <w:rPr>
          <w:rStyle w:val="BodyText2"/>
          <w:rFonts w:cs="Times New Roman"/>
          <w:color w:val="auto"/>
          <w:szCs w:val="20"/>
        </w:rPr>
        <w:t>Times New Roman</w:t>
      </w:r>
      <w:r w:rsidR="00C12018">
        <w:rPr>
          <w:rStyle w:val="BodyText2"/>
          <w:rFonts w:cs="Times New Roman"/>
          <w:color w:val="auto"/>
          <w:szCs w:val="20"/>
        </w:rPr>
        <w:t>"</w:t>
      </w:r>
      <w:r w:rsidRPr="002A6FBC">
        <w:rPr>
          <w:rStyle w:val="BodyText2"/>
          <w:rFonts w:cs="Times New Roman"/>
          <w:color w:val="auto"/>
          <w:szCs w:val="20"/>
        </w:rPr>
        <w:t xml:space="preserve"> font with the size of </w:t>
      </w:r>
      <w:r>
        <w:rPr>
          <w:rStyle w:val="BodyText2"/>
          <w:rFonts w:cs="Times New Roman"/>
          <w:color w:val="auto"/>
          <w:szCs w:val="20"/>
        </w:rPr>
        <w:t>8</w:t>
      </w:r>
      <w:r w:rsidRPr="002A6FBC">
        <w:rPr>
          <w:rStyle w:val="BodyText2"/>
          <w:rFonts w:cs="Times New Roman"/>
          <w:color w:val="auto"/>
          <w:szCs w:val="20"/>
        </w:rPr>
        <w:t xml:space="preserve"> pt</w:t>
      </w:r>
      <w:r>
        <w:rPr>
          <w:rStyle w:val="BodyText2"/>
          <w:rFonts w:cs="Times New Roman"/>
          <w:color w:val="auto"/>
          <w:szCs w:val="20"/>
        </w:rPr>
        <w:t>.</w:t>
      </w:r>
    </w:p>
    <w:p w14:paraId="67867336" w14:textId="5698626E" w:rsidR="00FC24AA" w:rsidRPr="0012697D" w:rsidRDefault="00FC24AA" w:rsidP="00FC24AA">
      <w:pPr>
        <w:pStyle w:val="Heading3"/>
        <w:jc w:val="both"/>
        <w:rPr>
          <w:rStyle w:val="Heading2Char"/>
        </w:rPr>
      </w:pPr>
      <w:r w:rsidRPr="0012697D">
        <w:rPr>
          <w:rStyle w:val="Heading2Char"/>
        </w:rPr>
        <w:lastRenderedPageBreak/>
        <w:t xml:space="preserve">Laying </w:t>
      </w:r>
      <w:r w:rsidR="00AC0E2D">
        <w:rPr>
          <w:rStyle w:val="Heading2Char"/>
        </w:rPr>
        <w:t>Tables</w:t>
      </w:r>
    </w:p>
    <w:p w14:paraId="2BFEBEE7" w14:textId="3D9C22DA" w:rsidR="00FC24AA" w:rsidRDefault="00FC24AA" w:rsidP="00FC24AA">
      <w:pPr>
        <w:pStyle w:val="Text"/>
      </w:pPr>
      <w:r w:rsidRPr="0012697D">
        <w:t xml:space="preserve">The </w:t>
      </w:r>
      <w:r w:rsidR="00AC0E2D">
        <w:t>table</w:t>
      </w:r>
      <w:r w:rsidRPr="0012697D">
        <w:t xml:space="preserve"> must be placed at the top or bottom of the page. The </w:t>
      </w:r>
      <w:r w:rsidR="00AC0E2D">
        <w:t>table</w:t>
      </w:r>
      <w:r w:rsidRPr="0012697D">
        <w:t xml:space="preserve"> is not allowed to be placed in the middle of the page.</w:t>
      </w:r>
    </w:p>
    <w:p w14:paraId="5AE4B686" w14:textId="4A03B27E" w:rsidR="00AC0E2D" w:rsidRPr="0012697D" w:rsidRDefault="00AC0E2D" w:rsidP="00AC0E2D">
      <w:pPr>
        <w:pStyle w:val="Heading3"/>
        <w:jc w:val="both"/>
        <w:rPr>
          <w:rStyle w:val="Heading2Char"/>
        </w:rPr>
      </w:pPr>
      <w:r>
        <w:rPr>
          <w:rStyle w:val="Heading2Char"/>
        </w:rPr>
        <w:t>Reference</w:t>
      </w:r>
      <w:r w:rsidRPr="0012697D">
        <w:rPr>
          <w:rStyle w:val="Heading2Char"/>
        </w:rPr>
        <w:t xml:space="preserve"> </w:t>
      </w:r>
      <w:r>
        <w:rPr>
          <w:rStyle w:val="Heading2Char"/>
        </w:rPr>
        <w:t>Table</w:t>
      </w:r>
    </w:p>
    <w:p w14:paraId="133B23D3" w14:textId="63B79A10" w:rsidR="00AC0E2D" w:rsidRDefault="00AC0E2D" w:rsidP="00AC0E2D">
      <w:pPr>
        <w:pStyle w:val="Text"/>
      </w:pPr>
      <w:r w:rsidRPr="0012697D">
        <w:t xml:space="preserve">When referring to </w:t>
      </w:r>
      <w:r>
        <w:t>a table</w:t>
      </w:r>
      <w:r w:rsidRPr="0012697D">
        <w:t xml:space="preserve"> in the article, use "</w:t>
      </w:r>
      <w:r>
        <w:t>Table</w:t>
      </w:r>
      <w:r w:rsidRPr="0012697D">
        <w:t xml:space="preserve"> </w:t>
      </w:r>
      <w:r>
        <w:t>1</w:t>
      </w:r>
      <w:r w:rsidRPr="0012697D">
        <w:t xml:space="preserve">". </w:t>
      </w:r>
      <w:r>
        <w:t xml:space="preserve">Tables </w:t>
      </w:r>
      <w:r w:rsidRPr="0012697D">
        <w:t>must be given a number with Arabic numbering.</w:t>
      </w:r>
    </w:p>
    <w:p w14:paraId="5EDA13C4" w14:textId="79297FD8" w:rsidR="00AC0E2D" w:rsidRDefault="00AC0E2D" w:rsidP="00AC0E2D">
      <w:pPr>
        <w:pStyle w:val="Heading3"/>
        <w:jc w:val="both"/>
      </w:pPr>
      <w:r w:rsidRPr="0012697D">
        <w:rPr>
          <w:rStyle w:val="Heading2Char"/>
        </w:rPr>
        <w:t>Font</w:t>
      </w:r>
      <w:r>
        <w:t xml:space="preserve"> </w:t>
      </w:r>
      <w:r w:rsidRPr="002A6FBC">
        <w:rPr>
          <w:i w:val="0"/>
          <w:iCs w:val="0"/>
        </w:rPr>
        <w:t xml:space="preserve">in </w:t>
      </w:r>
      <w:r>
        <w:rPr>
          <w:i w:val="0"/>
          <w:iCs w:val="0"/>
        </w:rPr>
        <w:t>Table</w:t>
      </w:r>
    </w:p>
    <w:p w14:paraId="6F35364B" w14:textId="22656C24" w:rsidR="00AC0E2D" w:rsidRPr="0029496D" w:rsidRDefault="00AC0E2D" w:rsidP="00AC0E2D">
      <w:pPr>
        <w:pStyle w:val="Text"/>
      </w:pPr>
      <w:r>
        <w:t>T</w:t>
      </w:r>
      <w:r w:rsidRPr="002A6FBC">
        <w:t xml:space="preserve">he author </w:t>
      </w:r>
      <w:r>
        <w:t xml:space="preserve">needs </w:t>
      </w:r>
      <w:r w:rsidRPr="002A6FBC">
        <w:t>to use "Times New Roman" with adjusted fonts (8 pt)</w:t>
      </w:r>
      <w:r>
        <w:t>.</w:t>
      </w:r>
    </w:p>
    <w:p w14:paraId="0037124E" w14:textId="0895F295" w:rsidR="00E97402" w:rsidRPr="0029496D" w:rsidRDefault="00007966" w:rsidP="008064F0">
      <w:pPr>
        <w:pStyle w:val="Heading1"/>
      </w:pPr>
      <w:r>
        <w:t>Conclusion</w:t>
      </w:r>
    </w:p>
    <w:p w14:paraId="25B8DEA3" w14:textId="134BBD20" w:rsidR="00B948A7" w:rsidRPr="003033CB" w:rsidRDefault="00C12018" w:rsidP="001F2A34">
      <w:pPr>
        <w:pStyle w:val="Text"/>
        <w:spacing w:before="120"/>
        <w:rPr>
          <w:i/>
          <w:lang w:val="de-DE"/>
        </w:rPr>
      </w:pPr>
      <w:r>
        <w:rPr>
          <w:lang w:val="de-DE"/>
        </w:rPr>
        <w:t>The c</w:t>
      </w:r>
      <w:r w:rsidR="00AC0E2D" w:rsidRPr="00AC0E2D">
        <w:rPr>
          <w:lang w:val="de-DE"/>
        </w:rPr>
        <w:t xml:space="preserve">onclusion summarizes the </w:t>
      </w:r>
      <w:r>
        <w:rPr>
          <w:lang w:val="de-DE"/>
        </w:rPr>
        <w:t>article's main points but does</w:t>
      </w:r>
      <w:r w:rsidR="00AC0E2D" w:rsidRPr="00AC0E2D">
        <w:rPr>
          <w:lang w:val="de-DE"/>
        </w:rPr>
        <w:t xml:space="preserve"> not copy </w:t>
      </w:r>
      <w:r>
        <w:rPr>
          <w:lang w:val="de-DE"/>
        </w:rPr>
        <w:t xml:space="preserve">the </w:t>
      </w:r>
      <w:r w:rsidR="00AC0E2D" w:rsidRPr="00AC0E2D">
        <w:rPr>
          <w:lang w:val="de-DE"/>
        </w:rPr>
        <w:t>abstract as a conclusion. A conclusion might emphasize the importance of work results or suggestions for further development.</w:t>
      </w:r>
    </w:p>
    <w:p w14:paraId="53CDEFE6" w14:textId="65D3F1AC" w:rsidR="00E97402" w:rsidRPr="00123434" w:rsidRDefault="00AC0E2D" w:rsidP="008D438D">
      <w:pPr>
        <w:pStyle w:val="ReferenceHead"/>
        <w:jc w:val="both"/>
        <w:rPr>
          <w:lang w:val="de-DE"/>
        </w:rPr>
      </w:pPr>
      <w:r>
        <w:rPr>
          <w:lang w:val="de-DE"/>
        </w:rPr>
        <w:t>Attachment</w:t>
      </w:r>
    </w:p>
    <w:p w14:paraId="1E792838" w14:textId="177392F0" w:rsidR="00E97402" w:rsidRDefault="00AC0E2D" w:rsidP="008064F0">
      <w:pPr>
        <w:pStyle w:val="Text"/>
        <w:rPr>
          <w:lang w:val="de-DE"/>
        </w:rPr>
      </w:pPr>
      <w:r w:rsidRPr="00AC0E2D">
        <w:rPr>
          <w:lang w:val="de-DE"/>
        </w:rPr>
        <w:t xml:space="preserve">Attachment, if necessary, can be displayed before </w:t>
      </w:r>
      <w:r>
        <w:rPr>
          <w:lang w:val="de-DE"/>
        </w:rPr>
        <w:t>Acknowledgement</w:t>
      </w:r>
      <w:r w:rsidR="00E97402" w:rsidRPr="00123434">
        <w:rPr>
          <w:lang w:val="de-DE"/>
        </w:rPr>
        <w:t>.</w:t>
      </w:r>
    </w:p>
    <w:p w14:paraId="168AADBE" w14:textId="77777777" w:rsidR="00456D38" w:rsidRPr="00456D38" w:rsidRDefault="00456D38" w:rsidP="00456D38">
      <w:pPr>
        <w:pStyle w:val="ReferenceHead"/>
        <w:jc w:val="both"/>
        <w:rPr>
          <w:lang w:val="de-DE"/>
        </w:rPr>
      </w:pPr>
      <w:r w:rsidRPr="00456D38">
        <w:rPr>
          <w:lang w:val="de-DE"/>
        </w:rPr>
        <w:t>Declaration of AI and AI assisted technologies in the writing process</w:t>
      </w:r>
    </w:p>
    <w:p w14:paraId="2185A098" w14:textId="61381B27" w:rsidR="00456D38" w:rsidRDefault="00456D38" w:rsidP="00456D38">
      <w:pPr>
        <w:pStyle w:val="Text"/>
        <w:rPr>
          <w:lang w:val="de-DE"/>
        </w:rPr>
      </w:pPr>
      <w:r w:rsidRPr="00456D38">
        <w:rPr>
          <w:lang w:val="de-DE"/>
        </w:rPr>
        <w:t>During the preparation of this work the author(s) used [NAME TOOL / SERVICE] in order to [REASON]. After using this tool/service, the author(s) reviewed and edited the content as needed and take(s) full responsibility for the content of the publication.</w:t>
      </w:r>
    </w:p>
    <w:p w14:paraId="07DDCBBA" w14:textId="77777777" w:rsidR="00456D38" w:rsidRPr="00456D38" w:rsidRDefault="00456D38" w:rsidP="00456D38">
      <w:pPr>
        <w:pStyle w:val="ReferenceHead"/>
        <w:jc w:val="both"/>
        <w:rPr>
          <w:lang w:val="de-DE"/>
        </w:rPr>
      </w:pPr>
      <w:r w:rsidRPr="00456D38">
        <w:rPr>
          <w:lang w:val="de-DE"/>
        </w:rPr>
        <w:t>CRediT Authorship Contribution Statement</w:t>
      </w:r>
    </w:p>
    <w:p w14:paraId="62DD630E" w14:textId="77777777" w:rsidR="00456D38" w:rsidRPr="00456D38" w:rsidRDefault="00456D38" w:rsidP="00456D38">
      <w:pPr>
        <w:pStyle w:val="Text"/>
        <w:rPr>
          <w:lang w:val="de-DE"/>
        </w:rPr>
      </w:pPr>
      <w:r w:rsidRPr="00456D38">
        <w:rPr>
          <w:b/>
          <w:bCs/>
          <w:lang w:val="de-DE"/>
        </w:rPr>
        <w:t>First Author Name</w:t>
      </w:r>
      <w:r w:rsidRPr="00456D38">
        <w:rPr>
          <w:lang w:val="de-DE"/>
        </w:rPr>
        <w:t xml:space="preserve">: Conceptualization, Data curation, Formal Analysis, Funding acquisition, Investigation, Project administration, Resources, Software, Validation, Visualization, Writing – original draft, and Writing – review &amp; editing. </w:t>
      </w:r>
      <w:r w:rsidRPr="00456D38">
        <w:rPr>
          <w:b/>
          <w:bCs/>
          <w:lang w:val="de-DE"/>
        </w:rPr>
        <w:t>Second Author Name</w:t>
      </w:r>
      <w:r w:rsidRPr="00456D38">
        <w:rPr>
          <w:lang w:val="de-DE"/>
        </w:rPr>
        <w:t xml:space="preserve">: Conceptualization, Supervision, Validation, and Writing – review &amp; editing. </w:t>
      </w:r>
      <w:r w:rsidRPr="00456D38">
        <w:rPr>
          <w:b/>
          <w:bCs/>
          <w:lang w:val="de-DE"/>
        </w:rPr>
        <w:t>Third Author Name</w:t>
      </w:r>
      <w:r w:rsidRPr="00456D38">
        <w:rPr>
          <w:lang w:val="de-DE"/>
        </w:rPr>
        <w:t>: Formal Analysis, Funding acquisition, Investigation, Project administration, Resources, and Software.</w:t>
      </w:r>
    </w:p>
    <w:p w14:paraId="622DEAAC" w14:textId="77777777" w:rsidR="00456D38" w:rsidRPr="00456D38" w:rsidRDefault="00456D38" w:rsidP="00456D38">
      <w:pPr>
        <w:pStyle w:val="ReferenceHead"/>
        <w:jc w:val="both"/>
        <w:rPr>
          <w:lang w:val="de-DE"/>
        </w:rPr>
      </w:pPr>
      <w:r w:rsidRPr="00456D38">
        <w:rPr>
          <w:lang w:val="de-DE"/>
        </w:rPr>
        <w:t>Declaration of Competing Interest</w:t>
      </w:r>
    </w:p>
    <w:p w14:paraId="74DA6DD6" w14:textId="1690B97B" w:rsidR="00456D38" w:rsidRDefault="00456D38" w:rsidP="00456D38">
      <w:pPr>
        <w:pStyle w:val="Text"/>
        <w:rPr>
          <w:lang w:val="de-DE"/>
        </w:rPr>
      </w:pPr>
      <w:r w:rsidRPr="00456D38">
        <w:rPr>
          <w:lang w:val="de-DE"/>
        </w:rPr>
        <w:t>The authors declare that they have no known competing financial interests or personal relationships that could have appeared to influence the work reported in this paper.</w:t>
      </w:r>
    </w:p>
    <w:p w14:paraId="2908A1C5" w14:textId="5BA31F7C" w:rsidR="00E97402" w:rsidRPr="00456D38" w:rsidRDefault="009B5F98" w:rsidP="00456D38">
      <w:pPr>
        <w:pStyle w:val="ReferenceHead"/>
        <w:jc w:val="both"/>
        <w:rPr>
          <w:lang w:val="de-DE"/>
        </w:rPr>
      </w:pPr>
      <w:r w:rsidRPr="00456D38">
        <w:rPr>
          <w:lang w:val="de-DE"/>
        </w:rPr>
        <w:t>Acknowledgment</w:t>
      </w:r>
    </w:p>
    <w:p w14:paraId="4B32C999" w14:textId="79A90C8A" w:rsidR="00E97402" w:rsidRDefault="00456D38" w:rsidP="008D438D">
      <w:pPr>
        <w:pStyle w:val="Text"/>
        <w:spacing w:line="240" w:lineRule="auto"/>
      </w:pPr>
      <w:r w:rsidRPr="00456D38">
        <w:t xml:space="preserve">Acknowledgments </w:t>
      </w:r>
      <w:proofErr w:type="gramStart"/>
      <w:r w:rsidRPr="00456D38">
        <w:t>is</w:t>
      </w:r>
      <w:proofErr w:type="gramEnd"/>
      <w:r w:rsidRPr="00456D38">
        <w:t xml:space="preserve"> where you acknowledge individuals who do not qualify for co-authorship but have contributed to your article intellectually, financially, or in some other manner. Acknowledging someone in your academic texts enhances your integrity as a writer by demonstrating that you are not claiming the ideas of other academics as your own intellectual property.</w:t>
      </w:r>
    </w:p>
    <w:p w14:paraId="3DECC3AC" w14:textId="77777777" w:rsidR="00456D38" w:rsidRPr="00456D38" w:rsidRDefault="00456D38" w:rsidP="00456D38">
      <w:pPr>
        <w:pStyle w:val="ReferenceHead"/>
        <w:jc w:val="both"/>
        <w:rPr>
          <w:lang w:val="de-DE"/>
        </w:rPr>
      </w:pPr>
      <w:r w:rsidRPr="00456D38">
        <w:rPr>
          <w:lang w:val="de-DE"/>
        </w:rPr>
        <w:t>Data Availability</w:t>
      </w:r>
    </w:p>
    <w:p w14:paraId="3F1B81D0" w14:textId="77777777" w:rsidR="00456D38" w:rsidRDefault="00456D38" w:rsidP="00456D38">
      <w:pPr>
        <w:pStyle w:val="Text"/>
      </w:pPr>
      <w:r>
        <w:t xml:space="preserve">Data will be made available on request. </w:t>
      </w:r>
    </w:p>
    <w:p w14:paraId="1D4FEAB9" w14:textId="77777777" w:rsidR="00456D38" w:rsidRPr="00456D38" w:rsidRDefault="00456D38" w:rsidP="00456D38">
      <w:pPr>
        <w:pStyle w:val="ReferenceHead"/>
        <w:jc w:val="both"/>
        <w:rPr>
          <w:lang w:val="de-DE"/>
        </w:rPr>
      </w:pPr>
      <w:r w:rsidRPr="00456D38">
        <w:rPr>
          <w:lang w:val="de-DE"/>
        </w:rPr>
        <w:t>Funding</w:t>
      </w:r>
    </w:p>
    <w:p w14:paraId="13B8A61A" w14:textId="3EC1E5AB" w:rsidR="00456D38" w:rsidRDefault="00456D38" w:rsidP="00456D38">
      <w:pPr>
        <w:pStyle w:val="Text"/>
      </w:pPr>
      <w:r>
        <w:t xml:space="preserve">Please supply all details required by your funding and grant-awarding bodies as follows: </w:t>
      </w:r>
      <w:r>
        <w:t>f</w:t>
      </w:r>
      <w:r>
        <w:t xml:space="preserve">or single agency grants This work was supported by the [Funding Agency] under Grant [number </w:t>
      </w:r>
      <w:proofErr w:type="spellStart"/>
      <w:r>
        <w:t>xxxx</w:t>
      </w:r>
      <w:proofErr w:type="spellEnd"/>
      <w:r>
        <w:t>]</w:t>
      </w:r>
      <w:r>
        <w:t xml:space="preserve"> and f</w:t>
      </w:r>
      <w:r>
        <w:t xml:space="preserve">or multiple agency grants This work was supported by the [Funding Agency #1] under Grant [number </w:t>
      </w:r>
      <w:proofErr w:type="spellStart"/>
      <w:r>
        <w:t>xxxx</w:t>
      </w:r>
      <w:proofErr w:type="spellEnd"/>
      <w:r>
        <w:t xml:space="preserve">]; [Funding Agency #2] under Grant [number </w:t>
      </w:r>
      <w:proofErr w:type="spellStart"/>
      <w:r>
        <w:t>xxxx</w:t>
      </w:r>
      <w:proofErr w:type="spellEnd"/>
      <w:r>
        <w:t xml:space="preserve">]; and [Funding Agency #3] under Grant [number </w:t>
      </w:r>
      <w:proofErr w:type="spellStart"/>
      <w:r>
        <w:t>xxxx</w:t>
      </w:r>
      <w:proofErr w:type="spellEnd"/>
      <w:r>
        <w:t>].</w:t>
      </w:r>
    </w:p>
    <w:p w14:paraId="20716BEF" w14:textId="58520F7A" w:rsidR="00E97402" w:rsidRPr="0029496D" w:rsidRDefault="009B5F98" w:rsidP="008D438D">
      <w:pPr>
        <w:pStyle w:val="ReferenceHead"/>
      </w:pPr>
      <w:r>
        <w:t>References</w:t>
      </w:r>
    </w:p>
    <w:p w14:paraId="340E8AA3" w14:textId="7D0A5487" w:rsidR="009B5F98" w:rsidRDefault="009B5F98" w:rsidP="009B5F98">
      <w:pPr>
        <w:pStyle w:val="Text"/>
        <w:spacing w:line="240" w:lineRule="auto"/>
        <w:rPr>
          <w:lang w:val="de-DE"/>
        </w:rPr>
      </w:pPr>
      <w:r w:rsidRPr="009B5F98">
        <w:rPr>
          <w:lang w:val="de-DE"/>
        </w:rPr>
        <w:t xml:space="preserve">The reference source written </w:t>
      </w:r>
      <w:r w:rsidR="00C12018">
        <w:rPr>
          <w:lang w:val="de-DE"/>
        </w:rPr>
        <w:t>i</w:t>
      </w:r>
      <w:r w:rsidRPr="009B5F98">
        <w:rPr>
          <w:lang w:val="de-DE"/>
        </w:rPr>
        <w:t xml:space="preserve">n the Bibliography must be </w:t>
      </w:r>
      <w:r>
        <w:rPr>
          <w:lang w:val="de-DE"/>
        </w:rPr>
        <w:t>cited</w:t>
      </w:r>
      <w:r w:rsidRPr="009B5F98">
        <w:rPr>
          <w:lang w:val="de-DE"/>
        </w:rPr>
        <w:t xml:space="preserve"> in </w:t>
      </w:r>
      <w:r w:rsidR="00C12018">
        <w:rPr>
          <w:lang w:val="de-DE"/>
        </w:rPr>
        <w:t xml:space="preserve">the </w:t>
      </w:r>
      <w:r w:rsidRPr="009B5F98">
        <w:rPr>
          <w:lang w:val="de-DE"/>
        </w:rPr>
        <w:t xml:space="preserve">content. </w:t>
      </w:r>
      <w:r w:rsidR="00C12018">
        <w:rPr>
          <w:lang w:val="de-DE"/>
        </w:rPr>
        <w:t xml:space="preserve">80% of the references must consist of primary references from the last ten years. We strongly recommend using reference </w:t>
      </w:r>
      <w:r w:rsidR="00C12018">
        <w:rPr>
          <w:lang w:val="de-DE"/>
        </w:rPr>
        <w:lastRenderedPageBreak/>
        <w:t>management applications such as Mendeley, Endnotes, Zootero, and others. We use the IEEE format as the reference format</w:t>
      </w:r>
      <w:r w:rsidR="00C47253" w:rsidRPr="00C47253">
        <w:rPr>
          <w:lang w:val="de-DE"/>
        </w:rPr>
        <w:t>.</w:t>
      </w:r>
    </w:p>
    <w:p w14:paraId="7C6D33B0" w14:textId="6E2CFEFE" w:rsidR="004C276F" w:rsidRDefault="004C276F" w:rsidP="004C276F">
      <w:pPr>
        <w:pStyle w:val="references0"/>
        <w:ind w:left="354" w:hanging="354"/>
      </w:pPr>
      <w:r>
        <w:t xml:space="preserve">G. Eason, B. Noble, and I. N. Sneddon, </w:t>
      </w:r>
      <w:r w:rsidR="00C12018">
        <w:t>"</w:t>
      </w:r>
      <w:r>
        <w:t>On certain integrals of Lipschitz-Hankel type involving products of Bessel functions,</w:t>
      </w:r>
      <w:r w:rsidR="00C12018">
        <w:t>"</w:t>
      </w:r>
      <w:r>
        <w:t xml:space="preserve"> Phil. Trans. Roy. Soc. London, vol. A247, pp. 529–551, April 1955. </w:t>
      </w:r>
      <w:r>
        <w:rPr>
          <w:i/>
          <w:iCs/>
        </w:rPr>
        <w:t>(references)</w:t>
      </w:r>
    </w:p>
    <w:p w14:paraId="0464E81E" w14:textId="77777777" w:rsidR="004C276F" w:rsidRDefault="004C276F" w:rsidP="004C276F">
      <w:pPr>
        <w:pStyle w:val="references0"/>
        <w:ind w:left="354" w:hanging="354"/>
      </w:pPr>
      <w:r>
        <w:t>J. Clerk Maxwell, A Treatise on Electricity and Magnetism, 3rd ed., vol. 2. Oxford: Clarendon, 1892, pp.68–73.</w:t>
      </w:r>
    </w:p>
    <w:p w14:paraId="2E298012" w14:textId="26159F1F" w:rsidR="004C276F" w:rsidRDefault="004C276F" w:rsidP="004C276F">
      <w:pPr>
        <w:pStyle w:val="references0"/>
        <w:ind w:left="354" w:hanging="354"/>
      </w:pPr>
      <w:r>
        <w:t xml:space="preserve">I. S. Jacobs and C. P. Bean, </w:t>
      </w:r>
      <w:r w:rsidR="00C12018">
        <w:t>"</w:t>
      </w:r>
      <w:r>
        <w:t>Fine particles, thin films and exchange anisotropy,</w:t>
      </w:r>
      <w:r w:rsidR="00C12018">
        <w:t>"</w:t>
      </w:r>
      <w:r>
        <w:t xml:space="preserve"> in Magnetism, vol. III, G. T. Rado and H. Suhl, Eds. New York: Academic, 1963, pp. 271–350.</w:t>
      </w:r>
    </w:p>
    <w:p w14:paraId="0922FCB9" w14:textId="6E1FAB1A" w:rsidR="004C276F" w:rsidRDefault="004C276F" w:rsidP="004C276F">
      <w:pPr>
        <w:pStyle w:val="references0"/>
        <w:ind w:left="354" w:hanging="354"/>
      </w:pPr>
      <w:r>
        <w:t xml:space="preserve">K. Elissa, </w:t>
      </w:r>
      <w:r w:rsidR="00C12018">
        <w:t>"</w:t>
      </w:r>
      <w:r>
        <w:t>Title of paper if known,</w:t>
      </w:r>
      <w:r w:rsidR="00C12018">
        <w:t>"</w:t>
      </w:r>
      <w:r>
        <w:t xml:space="preserve"> unpublished.</w:t>
      </w:r>
    </w:p>
    <w:p w14:paraId="1E45F1F1" w14:textId="55880EEA" w:rsidR="004C276F" w:rsidRDefault="004C276F" w:rsidP="004C276F">
      <w:pPr>
        <w:pStyle w:val="references0"/>
        <w:ind w:left="354" w:hanging="354"/>
      </w:pPr>
      <w:r>
        <w:t xml:space="preserve">R. Nicole, </w:t>
      </w:r>
      <w:r w:rsidR="00C12018">
        <w:t>"</w:t>
      </w:r>
      <w:r>
        <w:t>Title of paper with only first word capitalized,</w:t>
      </w:r>
      <w:r w:rsidR="00C12018">
        <w:t>"</w:t>
      </w:r>
      <w:r>
        <w:t xml:space="preserve"> J. Name Stand. Abbrev., in press.</w:t>
      </w:r>
    </w:p>
    <w:p w14:paraId="7C5F6EE2" w14:textId="65E07FC8" w:rsidR="004C276F" w:rsidRDefault="004C276F" w:rsidP="004C276F">
      <w:pPr>
        <w:pStyle w:val="references0"/>
        <w:ind w:left="354" w:hanging="354"/>
      </w:pPr>
      <w:r>
        <w:t xml:space="preserve">Y. Yorozu, M. Hirano, K. Oka, and Y. Tagawa, </w:t>
      </w:r>
      <w:r w:rsidR="00C12018">
        <w:t>"</w:t>
      </w:r>
      <w:r>
        <w:t>Electron spectroscopy studies on magneto-optical media and plastic substrate interface,</w:t>
      </w:r>
      <w:r w:rsidR="00C12018">
        <w:t>"</w:t>
      </w:r>
      <w:r>
        <w:t xml:space="preserve"> IEEE Transl. J. Magn. Japan, vol. 2, pp. 740–741, August 1987 [Digests 9th Annual Conf. Magnetics Japan, p. 301, 1982].</w:t>
      </w:r>
    </w:p>
    <w:p w14:paraId="742DC71D" w14:textId="54089678" w:rsidR="004C276F" w:rsidRDefault="004C276F" w:rsidP="004C276F">
      <w:pPr>
        <w:pStyle w:val="references0"/>
        <w:ind w:left="354" w:hanging="354"/>
      </w:pPr>
      <w:r>
        <w:t>M. Young, The Technical Writer</w:t>
      </w:r>
      <w:r w:rsidR="00C12018">
        <w:t>'</w:t>
      </w:r>
      <w:r>
        <w:t>s Handbook. Mill Valley, CA: University Science, 1989.</w:t>
      </w:r>
    </w:p>
    <w:sectPr w:rsidR="004C276F" w:rsidSect="00C56E09">
      <w:headerReference w:type="even" r:id="rId13"/>
      <w:headerReference w:type="default" r:id="rId14"/>
      <w:footerReference w:type="even" r:id="rId15"/>
      <w:footerReference w:type="default" r:id="rId16"/>
      <w:footerReference w:type="first" r:id="rId17"/>
      <w:type w:val="continuous"/>
      <w:pgSz w:w="11907" w:h="16839" w:code="9"/>
      <w:pgMar w:top="1418" w:right="1418" w:bottom="1418" w:left="1418" w:header="431" w:footer="431" w:gutter="0"/>
      <w:cols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FD20" w14:textId="77777777" w:rsidR="006A2095" w:rsidRDefault="006A2095">
      <w:r>
        <w:separator/>
      </w:r>
    </w:p>
  </w:endnote>
  <w:endnote w:type="continuationSeparator" w:id="0">
    <w:p w14:paraId="063D4223" w14:textId="77777777" w:rsidR="006A2095" w:rsidRDefault="006A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600833798"/>
      <w:docPartObj>
        <w:docPartGallery w:val="Page Numbers (Bottom of Page)"/>
        <w:docPartUnique/>
      </w:docPartObj>
    </w:sdtPr>
    <w:sdtEndPr>
      <w:rPr>
        <w:rFonts w:ascii="Times New Roman" w:hAnsi="Times New Roman" w:cs="Times New Roman"/>
        <w:noProof/>
      </w:rPr>
    </w:sdtEndPr>
    <w:sdtContent>
      <w:p w14:paraId="65340D66" w14:textId="3A975B16" w:rsidR="00142E77" w:rsidRPr="0068244F" w:rsidRDefault="00142E77">
        <w:pPr>
          <w:pStyle w:val="Footer"/>
        </w:pPr>
        <w:r w:rsidRPr="0068244F">
          <w:fldChar w:fldCharType="begin"/>
        </w:r>
        <w:r w:rsidRPr="0068244F">
          <w:instrText xml:space="preserve"> PAGE   \* MERGEFORMAT </w:instrText>
        </w:r>
        <w:r w:rsidRPr="0068244F">
          <w:fldChar w:fldCharType="separate"/>
        </w:r>
        <w:r w:rsidR="00C56E09">
          <w:rPr>
            <w:noProof/>
          </w:rPr>
          <w:t>2</w:t>
        </w:r>
        <w:r w:rsidRPr="0068244F">
          <w:rPr>
            <w:noProof/>
          </w:rPr>
          <w:fldChar w:fldCharType="end"/>
        </w:r>
      </w:p>
    </w:sdtContent>
  </w:sdt>
  <w:p w14:paraId="7C5ABFB5" w14:textId="77777777" w:rsidR="00142E77" w:rsidRDefault="00142E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983419"/>
      <w:docPartObj>
        <w:docPartGallery w:val="Page Numbers (Bottom of Page)"/>
        <w:docPartUnique/>
      </w:docPartObj>
    </w:sdtPr>
    <w:sdtEndPr>
      <w:rPr>
        <w:noProof/>
      </w:rPr>
    </w:sdtEndPr>
    <w:sdtContent>
      <w:p w14:paraId="419B297F" w14:textId="0A4A8676" w:rsidR="00142E77" w:rsidRPr="0068244F" w:rsidRDefault="00142E77">
        <w:pPr>
          <w:pStyle w:val="Footer"/>
          <w:jc w:val="right"/>
        </w:pPr>
        <w:r w:rsidRPr="0068244F">
          <w:fldChar w:fldCharType="begin"/>
        </w:r>
        <w:r w:rsidRPr="0068244F">
          <w:instrText xml:space="preserve"> PAGE   \* MERGEFORMAT </w:instrText>
        </w:r>
        <w:r w:rsidRPr="0068244F">
          <w:fldChar w:fldCharType="separate"/>
        </w:r>
        <w:r w:rsidR="00301B37">
          <w:rPr>
            <w:noProof/>
          </w:rPr>
          <w:t>2</w:t>
        </w:r>
        <w:r w:rsidRPr="0068244F">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318782"/>
      <w:docPartObj>
        <w:docPartGallery w:val="Page Numbers (Bottom of Page)"/>
        <w:docPartUnique/>
      </w:docPartObj>
    </w:sdtPr>
    <w:sdtEndPr>
      <w:rPr>
        <w:noProof/>
      </w:rPr>
    </w:sdtEndPr>
    <w:sdtContent>
      <w:p w14:paraId="7944F1C5" w14:textId="326C43B7" w:rsidR="00142E77" w:rsidRPr="0001675F" w:rsidRDefault="00142E77">
        <w:pPr>
          <w:pStyle w:val="Footer"/>
          <w:jc w:val="center"/>
          <w:rPr>
            <w:rFonts w:ascii="Arial" w:hAnsi="Arial" w:cs="Arial"/>
          </w:rPr>
        </w:pPr>
        <w:r w:rsidRPr="0068244F">
          <w:fldChar w:fldCharType="begin"/>
        </w:r>
        <w:r w:rsidRPr="0068244F">
          <w:instrText xml:space="preserve"> PAGE   \* MERGEFORMAT </w:instrText>
        </w:r>
        <w:r w:rsidRPr="0068244F">
          <w:fldChar w:fldCharType="separate"/>
        </w:r>
        <w:r>
          <w:rPr>
            <w:noProof/>
          </w:rPr>
          <w:t>1</w:t>
        </w:r>
        <w:r w:rsidRPr="0068244F">
          <w:rPr>
            <w:noProof/>
          </w:rPr>
          <w:fldChar w:fldCharType="end"/>
        </w:r>
      </w:p>
    </w:sdtContent>
  </w:sdt>
  <w:p w14:paraId="5FA5F3CC" w14:textId="77777777" w:rsidR="00142E77" w:rsidRDefault="00142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EC44" w14:textId="77777777" w:rsidR="006A2095" w:rsidRDefault="006A2095"/>
  </w:footnote>
  <w:footnote w:type="continuationSeparator" w:id="0">
    <w:p w14:paraId="01878BC8" w14:textId="77777777" w:rsidR="006A2095" w:rsidRDefault="006A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12CB" w14:textId="77777777" w:rsidR="00371E49" w:rsidRPr="00C56E09" w:rsidRDefault="00371E49" w:rsidP="00371E49">
    <w:pPr>
      <w:tabs>
        <w:tab w:val="left" w:pos="7371"/>
      </w:tabs>
      <w:ind w:right="18"/>
      <w:rPr>
        <w:lang w:val="id-ID"/>
      </w:rPr>
    </w:pPr>
    <w:r w:rsidRPr="00C56E09">
      <w:rPr>
        <w:lang w:val="id-ID"/>
      </w:rPr>
      <w:t xml:space="preserve">Jurnal ELTIKOM, Vol. xx, No. yy, Nama bulan Angka tahun </w:t>
    </w:r>
    <w:r w:rsidRPr="00C56E09">
      <w:rPr>
        <w:lang w:val="id-ID"/>
      </w:rPr>
      <w:tab/>
      <w:t>ISSN 2598-3245 (Print)</w:t>
    </w:r>
  </w:p>
  <w:p w14:paraId="3B37C004" w14:textId="169CE653" w:rsidR="00142E77" w:rsidRPr="00C56E09" w:rsidRDefault="00371E49" w:rsidP="00371E49">
    <w:pPr>
      <w:tabs>
        <w:tab w:val="left" w:pos="7371"/>
      </w:tabs>
      <w:ind w:right="18"/>
      <w:rPr>
        <w:rFonts w:ascii="Arial" w:hAnsi="Arial" w:cs="Arial"/>
      </w:rPr>
    </w:pPr>
    <w:r w:rsidRPr="00C56E09">
      <w:rPr>
        <w:i/>
        <w:noProof/>
      </w:rPr>
      <mc:AlternateContent>
        <mc:Choice Requires="wps">
          <w:drawing>
            <wp:anchor distT="0" distB="0" distL="114300" distR="114300" simplePos="0" relativeHeight="251660288" behindDoc="0" locked="0" layoutInCell="1" allowOverlap="1" wp14:anchorId="209BAB5C" wp14:editId="4F12E0B8">
              <wp:simplePos x="0" y="0"/>
              <wp:positionH relativeFrom="column">
                <wp:posOffset>863</wp:posOffset>
              </wp:positionH>
              <wp:positionV relativeFrom="paragraph">
                <wp:posOffset>183479</wp:posOffset>
              </wp:positionV>
              <wp:extent cx="6383547" cy="0"/>
              <wp:effectExtent l="0" t="0" r="17780" b="19050"/>
              <wp:wrapNone/>
              <wp:docPr id="2" name="Straight Connector 2"/>
              <wp:cNvGraphicFramePr/>
              <a:graphic xmlns:a="http://schemas.openxmlformats.org/drawingml/2006/main">
                <a:graphicData uri="http://schemas.microsoft.com/office/word/2010/wordprocessingShape">
                  <wps:wsp>
                    <wps:cNvCnPr/>
                    <wps:spPr>
                      <a:xfrm>
                        <a:off x="0" y="0"/>
                        <a:ext cx="6383547" cy="0"/>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4937505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4.45pt" to="502.7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" strokecolor="windowText" strokeweight="1.5pt"/>
          </w:pict>
        </mc:Fallback>
      </mc:AlternateContent>
    </w:r>
    <w:r w:rsidRPr="00C56E09">
      <w:rPr>
        <w:i/>
        <w:lang w:val="id-ID"/>
      </w:rPr>
      <w:t>Template ini adalah revisi I, Juli 2018</w:t>
    </w:r>
    <w:r w:rsidRPr="00C56E09">
      <w:rPr>
        <w:lang w:val="id-ID"/>
      </w:rPr>
      <w:tab/>
      <w:t>ISSN 2598-3288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6A42" w14:textId="77777777" w:rsidR="00A2701B" w:rsidRPr="000B1591" w:rsidRDefault="00E10271" w:rsidP="00C56E09">
    <w:pPr>
      <w:tabs>
        <w:tab w:val="left" w:pos="6946"/>
      </w:tabs>
      <w:ind w:right="18"/>
      <w:rPr>
        <w:rFonts w:ascii="Arial" w:hAnsi="Arial" w:cs="Arial"/>
        <w:b/>
        <w:sz w:val="28"/>
        <w:lang w:val="id-ID"/>
      </w:rPr>
    </w:pPr>
    <w:r w:rsidRPr="000B1591">
      <w:rPr>
        <w:rFonts w:ascii="Arial" w:hAnsi="Arial" w:cs="Arial"/>
        <w:b/>
        <w:sz w:val="28"/>
        <w:lang w:val="id-ID"/>
      </w:rPr>
      <w:t xml:space="preserve">Jurnal </w:t>
    </w:r>
    <w:r w:rsidRPr="000B1591">
      <w:rPr>
        <w:rFonts w:ascii="Arial" w:hAnsi="Arial" w:cs="Arial"/>
        <w:b/>
        <w:sz w:val="28"/>
        <w:lang w:val="id-ID"/>
      </w:rPr>
      <w:t xml:space="preserve">ELTIKOM : </w:t>
    </w:r>
  </w:p>
  <w:p w14:paraId="5715B66A" w14:textId="77777777" w:rsidR="00A2701B" w:rsidRPr="000B1591" w:rsidRDefault="00E10271" w:rsidP="00A2701B">
    <w:pPr>
      <w:tabs>
        <w:tab w:val="left" w:pos="6946"/>
      </w:tabs>
      <w:spacing w:line="276" w:lineRule="auto"/>
      <w:ind w:right="18"/>
      <w:rPr>
        <w:rFonts w:ascii="Arial" w:hAnsi="Arial" w:cs="Arial"/>
        <w:b/>
        <w:sz w:val="28"/>
        <w:lang w:val="id-ID"/>
      </w:rPr>
    </w:pPr>
    <w:r w:rsidRPr="000B1591">
      <w:rPr>
        <w:rFonts w:ascii="Arial" w:hAnsi="Arial" w:cs="Arial"/>
        <w:b/>
        <w:sz w:val="28"/>
        <w:lang w:val="id-ID"/>
      </w:rPr>
      <w:t>Jurnal Teknik Elektro, Teknologi Informasi dan Komputer</w:t>
    </w:r>
  </w:p>
  <w:p w14:paraId="0F637E84" w14:textId="7825A41C" w:rsidR="00142E77" w:rsidRPr="00A2701B" w:rsidRDefault="00371E49" w:rsidP="00A2701B">
    <w:pPr>
      <w:tabs>
        <w:tab w:val="left" w:pos="6946"/>
      </w:tabs>
      <w:ind w:right="18"/>
      <w:rPr>
        <w:rFonts w:asciiTheme="majorHAnsi" w:hAnsiTheme="majorHAnsi"/>
        <w:b/>
        <w:sz w:val="10"/>
        <w:lang w:val="id-ID"/>
      </w:rPr>
    </w:pPr>
    <w:r w:rsidRPr="00A2701B">
      <w:rPr>
        <w:rFonts w:asciiTheme="majorHAnsi" w:hAnsiTheme="majorHAnsi"/>
        <w:i/>
        <w:noProof/>
        <w:sz w:val="4"/>
      </w:rPr>
      <mc:AlternateContent>
        <mc:Choice Requires="wps">
          <w:drawing>
            <wp:anchor distT="0" distB="0" distL="114300" distR="114300" simplePos="0" relativeHeight="251657216" behindDoc="0" locked="0" layoutInCell="1" allowOverlap="1" wp14:anchorId="22849371" wp14:editId="135CF86A">
              <wp:simplePos x="0" y="0"/>
              <wp:positionH relativeFrom="column">
                <wp:posOffset>4445</wp:posOffset>
              </wp:positionH>
              <wp:positionV relativeFrom="paragraph">
                <wp:posOffset>66040</wp:posOffset>
              </wp:positionV>
              <wp:extent cx="57340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5734050" cy="952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13936"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5.2pt" to="451.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" strokecolor="black [3213]"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C26C47A"/>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val="0"/>
        <w:iCs w:val="0"/>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26585CAA"/>
    <w:lvl w:ilvl="0">
      <w:start w:val="1"/>
      <w:numFmt w:val="decimal"/>
      <w:pStyle w:val="References"/>
      <w:lvlText w:val="[%1]"/>
      <w:lvlJc w:val="left"/>
      <w:pPr>
        <w:tabs>
          <w:tab w:val="num" w:pos="360"/>
        </w:tabs>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1978337060">
    <w:abstractNumId w:val="0"/>
  </w:num>
  <w:num w:numId="2" w16cid:durableId="1099835762">
    <w:abstractNumId w:val="1"/>
  </w:num>
  <w:num w:numId="3" w16cid:durableId="103588988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0NjU0NTUztjAyNTBV0lEKTi0uzszPAymwqAUAnw1O/SwAAAA="/>
  </w:docVars>
  <w:rsids>
    <w:rsidRoot w:val="0091035B"/>
    <w:rsid w:val="00003B50"/>
    <w:rsid w:val="00007966"/>
    <w:rsid w:val="00010EFF"/>
    <w:rsid w:val="0001675F"/>
    <w:rsid w:val="00022874"/>
    <w:rsid w:val="00030B8A"/>
    <w:rsid w:val="0003139D"/>
    <w:rsid w:val="00042E13"/>
    <w:rsid w:val="00045C5E"/>
    <w:rsid w:val="000655C2"/>
    <w:rsid w:val="00066102"/>
    <w:rsid w:val="00070D9C"/>
    <w:rsid w:val="00087CFA"/>
    <w:rsid w:val="00092087"/>
    <w:rsid w:val="00093AF7"/>
    <w:rsid w:val="000A168B"/>
    <w:rsid w:val="000B1591"/>
    <w:rsid w:val="000D2927"/>
    <w:rsid w:val="000D2BDE"/>
    <w:rsid w:val="000E318C"/>
    <w:rsid w:val="001011FD"/>
    <w:rsid w:val="00104BB0"/>
    <w:rsid w:val="00105A2D"/>
    <w:rsid w:val="0010794E"/>
    <w:rsid w:val="00122C09"/>
    <w:rsid w:val="00123434"/>
    <w:rsid w:val="0012697D"/>
    <w:rsid w:val="0013354F"/>
    <w:rsid w:val="00133DD0"/>
    <w:rsid w:val="001340AD"/>
    <w:rsid w:val="00141D95"/>
    <w:rsid w:val="00142E77"/>
    <w:rsid w:val="00143F2E"/>
    <w:rsid w:val="00144E00"/>
    <w:rsid w:val="00144E72"/>
    <w:rsid w:val="00155571"/>
    <w:rsid w:val="00157AE3"/>
    <w:rsid w:val="001650DF"/>
    <w:rsid w:val="00167B78"/>
    <w:rsid w:val="0017273C"/>
    <w:rsid w:val="001768FF"/>
    <w:rsid w:val="001807FD"/>
    <w:rsid w:val="001A1D27"/>
    <w:rsid w:val="001A60B1"/>
    <w:rsid w:val="001B36B1"/>
    <w:rsid w:val="001C0019"/>
    <w:rsid w:val="001D1DEC"/>
    <w:rsid w:val="001D41A1"/>
    <w:rsid w:val="001D70FC"/>
    <w:rsid w:val="001E6F98"/>
    <w:rsid w:val="001E7B7A"/>
    <w:rsid w:val="001F2A34"/>
    <w:rsid w:val="001F4C5C"/>
    <w:rsid w:val="00204478"/>
    <w:rsid w:val="00214E2E"/>
    <w:rsid w:val="00216141"/>
    <w:rsid w:val="00217186"/>
    <w:rsid w:val="002434A1"/>
    <w:rsid w:val="00245B0C"/>
    <w:rsid w:val="00263943"/>
    <w:rsid w:val="0026416B"/>
    <w:rsid w:val="00266532"/>
    <w:rsid w:val="00267B35"/>
    <w:rsid w:val="00271B0C"/>
    <w:rsid w:val="002737D4"/>
    <w:rsid w:val="00282A68"/>
    <w:rsid w:val="00286107"/>
    <w:rsid w:val="00293C89"/>
    <w:rsid w:val="0029496D"/>
    <w:rsid w:val="002A6FBC"/>
    <w:rsid w:val="002E3BE4"/>
    <w:rsid w:val="002E5D87"/>
    <w:rsid w:val="002F0C78"/>
    <w:rsid w:val="002F7910"/>
    <w:rsid w:val="00301B37"/>
    <w:rsid w:val="003033CB"/>
    <w:rsid w:val="003047BD"/>
    <w:rsid w:val="003305CA"/>
    <w:rsid w:val="003317A9"/>
    <w:rsid w:val="003427CE"/>
    <w:rsid w:val="00351FCC"/>
    <w:rsid w:val="00360269"/>
    <w:rsid w:val="00361F6D"/>
    <w:rsid w:val="00371E49"/>
    <w:rsid w:val="0037551B"/>
    <w:rsid w:val="003802FE"/>
    <w:rsid w:val="00390B32"/>
    <w:rsid w:val="00392DBA"/>
    <w:rsid w:val="003A32CE"/>
    <w:rsid w:val="003C3322"/>
    <w:rsid w:val="003C68C2"/>
    <w:rsid w:val="003D4CAE"/>
    <w:rsid w:val="003D7B86"/>
    <w:rsid w:val="003E5B03"/>
    <w:rsid w:val="003F26BD"/>
    <w:rsid w:val="003F52AD"/>
    <w:rsid w:val="003F771D"/>
    <w:rsid w:val="00416EBD"/>
    <w:rsid w:val="0043144F"/>
    <w:rsid w:val="00431BFA"/>
    <w:rsid w:val="004353CF"/>
    <w:rsid w:val="004361D0"/>
    <w:rsid w:val="0043792C"/>
    <w:rsid w:val="00444947"/>
    <w:rsid w:val="00456D38"/>
    <w:rsid w:val="0046150E"/>
    <w:rsid w:val="004631BC"/>
    <w:rsid w:val="00484761"/>
    <w:rsid w:val="00484DD5"/>
    <w:rsid w:val="004C1E16"/>
    <w:rsid w:val="004C2543"/>
    <w:rsid w:val="004C276F"/>
    <w:rsid w:val="004D15CA"/>
    <w:rsid w:val="004D2520"/>
    <w:rsid w:val="004D40D7"/>
    <w:rsid w:val="004D53BE"/>
    <w:rsid w:val="004D5F69"/>
    <w:rsid w:val="004E3E4C"/>
    <w:rsid w:val="004F0875"/>
    <w:rsid w:val="004F23A0"/>
    <w:rsid w:val="005003E3"/>
    <w:rsid w:val="005052CD"/>
    <w:rsid w:val="00511041"/>
    <w:rsid w:val="0051445D"/>
    <w:rsid w:val="00524208"/>
    <w:rsid w:val="005431B0"/>
    <w:rsid w:val="00543232"/>
    <w:rsid w:val="00543FBD"/>
    <w:rsid w:val="00550A26"/>
    <w:rsid w:val="00550BF5"/>
    <w:rsid w:val="00552458"/>
    <w:rsid w:val="00554169"/>
    <w:rsid w:val="00555B77"/>
    <w:rsid w:val="00567A70"/>
    <w:rsid w:val="00574906"/>
    <w:rsid w:val="00574E87"/>
    <w:rsid w:val="005817D6"/>
    <w:rsid w:val="0058193E"/>
    <w:rsid w:val="005859CF"/>
    <w:rsid w:val="0059138F"/>
    <w:rsid w:val="005A2A15"/>
    <w:rsid w:val="005B2A05"/>
    <w:rsid w:val="005C206C"/>
    <w:rsid w:val="005D1B15"/>
    <w:rsid w:val="005D2445"/>
    <w:rsid w:val="005D2824"/>
    <w:rsid w:val="005D4F1A"/>
    <w:rsid w:val="005D63C2"/>
    <w:rsid w:val="005D72BB"/>
    <w:rsid w:val="005E692F"/>
    <w:rsid w:val="0060007C"/>
    <w:rsid w:val="00616993"/>
    <w:rsid w:val="0062114B"/>
    <w:rsid w:val="00623698"/>
    <w:rsid w:val="00625E96"/>
    <w:rsid w:val="0062794B"/>
    <w:rsid w:val="0063320C"/>
    <w:rsid w:val="00637894"/>
    <w:rsid w:val="00647AF3"/>
    <w:rsid w:val="00647C09"/>
    <w:rsid w:val="00651F2C"/>
    <w:rsid w:val="00665268"/>
    <w:rsid w:val="00681473"/>
    <w:rsid w:val="0068244F"/>
    <w:rsid w:val="006839D0"/>
    <w:rsid w:val="00684BF4"/>
    <w:rsid w:val="006908A2"/>
    <w:rsid w:val="00693D5D"/>
    <w:rsid w:val="006A2095"/>
    <w:rsid w:val="006B7F03"/>
    <w:rsid w:val="006D0136"/>
    <w:rsid w:val="006E6312"/>
    <w:rsid w:val="007102CE"/>
    <w:rsid w:val="00712E94"/>
    <w:rsid w:val="00720D47"/>
    <w:rsid w:val="00721164"/>
    <w:rsid w:val="00725B45"/>
    <w:rsid w:val="00744F17"/>
    <w:rsid w:val="00754A32"/>
    <w:rsid w:val="007631C8"/>
    <w:rsid w:val="00785ADE"/>
    <w:rsid w:val="007A33A6"/>
    <w:rsid w:val="007B2236"/>
    <w:rsid w:val="007B415B"/>
    <w:rsid w:val="007B67B8"/>
    <w:rsid w:val="007C4336"/>
    <w:rsid w:val="007E6C7A"/>
    <w:rsid w:val="007E73C5"/>
    <w:rsid w:val="007F1B1C"/>
    <w:rsid w:val="007F7AA6"/>
    <w:rsid w:val="00800EA5"/>
    <w:rsid w:val="008064F0"/>
    <w:rsid w:val="0081024D"/>
    <w:rsid w:val="00814DF8"/>
    <w:rsid w:val="00823624"/>
    <w:rsid w:val="0083352F"/>
    <w:rsid w:val="008348B4"/>
    <w:rsid w:val="00837E47"/>
    <w:rsid w:val="0084635E"/>
    <w:rsid w:val="00846C5D"/>
    <w:rsid w:val="008518FE"/>
    <w:rsid w:val="0085659C"/>
    <w:rsid w:val="00862770"/>
    <w:rsid w:val="00867991"/>
    <w:rsid w:val="00872026"/>
    <w:rsid w:val="00873156"/>
    <w:rsid w:val="00873AF8"/>
    <w:rsid w:val="0087792E"/>
    <w:rsid w:val="008779D5"/>
    <w:rsid w:val="00877FDF"/>
    <w:rsid w:val="00883EAF"/>
    <w:rsid w:val="00885258"/>
    <w:rsid w:val="00892558"/>
    <w:rsid w:val="008A30C3"/>
    <w:rsid w:val="008A3C23"/>
    <w:rsid w:val="008A68B8"/>
    <w:rsid w:val="008B08EF"/>
    <w:rsid w:val="008C49CC"/>
    <w:rsid w:val="008D344F"/>
    <w:rsid w:val="008D4272"/>
    <w:rsid w:val="008D438D"/>
    <w:rsid w:val="008D69E9"/>
    <w:rsid w:val="008E0645"/>
    <w:rsid w:val="008F594A"/>
    <w:rsid w:val="00903D87"/>
    <w:rsid w:val="00904C7E"/>
    <w:rsid w:val="0091035B"/>
    <w:rsid w:val="00917DE9"/>
    <w:rsid w:val="00922F15"/>
    <w:rsid w:val="00940A3D"/>
    <w:rsid w:val="00950C52"/>
    <w:rsid w:val="00962C9A"/>
    <w:rsid w:val="00963643"/>
    <w:rsid w:val="009752A8"/>
    <w:rsid w:val="0098289F"/>
    <w:rsid w:val="00983CFD"/>
    <w:rsid w:val="00985C5B"/>
    <w:rsid w:val="00985DF1"/>
    <w:rsid w:val="00991ED5"/>
    <w:rsid w:val="00997F89"/>
    <w:rsid w:val="009A1DBD"/>
    <w:rsid w:val="009A1F6E"/>
    <w:rsid w:val="009A33F7"/>
    <w:rsid w:val="009A6277"/>
    <w:rsid w:val="009B5F98"/>
    <w:rsid w:val="009C6687"/>
    <w:rsid w:val="009C7D17"/>
    <w:rsid w:val="009E2A22"/>
    <w:rsid w:val="009E484E"/>
    <w:rsid w:val="009F40FB"/>
    <w:rsid w:val="00A065EB"/>
    <w:rsid w:val="00A21072"/>
    <w:rsid w:val="00A22FCB"/>
    <w:rsid w:val="00A2701B"/>
    <w:rsid w:val="00A32193"/>
    <w:rsid w:val="00A4022F"/>
    <w:rsid w:val="00A472F1"/>
    <w:rsid w:val="00A5142B"/>
    <w:rsid w:val="00A5237D"/>
    <w:rsid w:val="00A554A3"/>
    <w:rsid w:val="00A705BB"/>
    <w:rsid w:val="00A758EA"/>
    <w:rsid w:val="00A95C50"/>
    <w:rsid w:val="00AA2057"/>
    <w:rsid w:val="00AA2BE9"/>
    <w:rsid w:val="00AB79A6"/>
    <w:rsid w:val="00AC0E2D"/>
    <w:rsid w:val="00AC4850"/>
    <w:rsid w:val="00AE24EF"/>
    <w:rsid w:val="00AE7E69"/>
    <w:rsid w:val="00AF0E40"/>
    <w:rsid w:val="00AF203E"/>
    <w:rsid w:val="00AF2CCA"/>
    <w:rsid w:val="00B33A78"/>
    <w:rsid w:val="00B341F0"/>
    <w:rsid w:val="00B47B59"/>
    <w:rsid w:val="00B53F81"/>
    <w:rsid w:val="00B56C2B"/>
    <w:rsid w:val="00B63917"/>
    <w:rsid w:val="00B63E1C"/>
    <w:rsid w:val="00B65BD3"/>
    <w:rsid w:val="00B70469"/>
    <w:rsid w:val="00B71B82"/>
    <w:rsid w:val="00B72DD8"/>
    <w:rsid w:val="00B72E09"/>
    <w:rsid w:val="00B745D8"/>
    <w:rsid w:val="00B90AB8"/>
    <w:rsid w:val="00B948A7"/>
    <w:rsid w:val="00BB4431"/>
    <w:rsid w:val="00BE3832"/>
    <w:rsid w:val="00BF0C69"/>
    <w:rsid w:val="00BF629B"/>
    <w:rsid w:val="00BF655C"/>
    <w:rsid w:val="00C03489"/>
    <w:rsid w:val="00C075EF"/>
    <w:rsid w:val="00C11AF0"/>
    <w:rsid w:val="00C11E83"/>
    <w:rsid w:val="00C12018"/>
    <w:rsid w:val="00C22AC0"/>
    <w:rsid w:val="00C2378A"/>
    <w:rsid w:val="00C27063"/>
    <w:rsid w:val="00C378A1"/>
    <w:rsid w:val="00C407C9"/>
    <w:rsid w:val="00C47253"/>
    <w:rsid w:val="00C47A9C"/>
    <w:rsid w:val="00C55330"/>
    <w:rsid w:val="00C56781"/>
    <w:rsid w:val="00C56E09"/>
    <w:rsid w:val="00C60E3B"/>
    <w:rsid w:val="00C621D6"/>
    <w:rsid w:val="00C649AE"/>
    <w:rsid w:val="00C70FC4"/>
    <w:rsid w:val="00C82D86"/>
    <w:rsid w:val="00C84839"/>
    <w:rsid w:val="00C86692"/>
    <w:rsid w:val="00CA222A"/>
    <w:rsid w:val="00CB2BBF"/>
    <w:rsid w:val="00CB4B8D"/>
    <w:rsid w:val="00CB5396"/>
    <w:rsid w:val="00CC0DDA"/>
    <w:rsid w:val="00CD684F"/>
    <w:rsid w:val="00CE124C"/>
    <w:rsid w:val="00CE189B"/>
    <w:rsid w:val="00CE31FC"/>
    <w:rsid w:val="00CE4EDB"/>
    <w:rsid w:val="00D04CC8"/>
    <w:rsid w:val="00D06623"/>
    <w:rsid w:val="00D140A7"/>
    <w:rsid w:val="00D14C6B"/>
    <w:rsid w:val="00D177A4"/>
    <w:rsid w:val="00D35220"/>
    <w:rsid w:val="00D5536F"/>
    <w:rsid w:val="00D56935"/>
    <w:rsid w:val="00D758C6"/>
    <w:rsid w:val="00D868A1"/>
    <w:rsid w:val="00D90C10"/>
    <w:rsid w:val="00D92D93"/>
    <w:rsid w:val="00D92E96"/>
    <w:rsid w:val="00DA258C"/>
    <w:rsid w:val="00DB6445"/>
    <w:rsid w:val="00DB66EA"/>
    <w:rsid w:val="00DC3A71"/>
    <w:rsid w:val="00DC760F"/>
    <w:rsid w:val="00DE07FA"/>
    <w:rsid w:val="00DE1133"/>
    <w:rsid w:val="00DE3342"/>
    <w:rsid w:val="00DF2DDE"/>
    <w:rsid w:val="00E01667"/>
    <w:rsid w:val="00E10271"/>
    <w:rsid w:val="00E25DB1"/>
    <w:rsid w:val="00E25DDF"/>
    <w:rsid w:val="00E270C3"/>
    <w:rsid w:val="00E2761A"/>
    <w:rsid w:val="00E36209"/>
    <w:rsid w:val="00E420BB"/>
    <w:rsid w:val="00E50DF6"/>
    <w:rsid w:val="00E52BFD"/>
    <w:rsid w:val="00E52EFA"/>
    <w:rsid w:val="00E536D6"/>
    <w:rsid w:val="00E71CED"/>
    <w:rsid w:val="00E740E0"/>
    <w:rsid w:val="00E8777A"/>
    <w:rsid w:val="00E965C5"/>
    <w:rsid w:val="00E96A3A"/>
    <w:rsid w:val="00E97402"/>
    <w:rsid w:val="00E97B99"/>
    <w:rsid w:val="00EB2E9D"/>
    <w:rsid w:val="00EC0ECB"/>
    <w:rsid w:val="00EC46D3"/>
    <w:rsid w:val="00ED32E0"/>
    <w:rsid w:val="00ED5881"/>
    <w:rsid w:val="00EE0928"/>
    <w:rsid w:val="00EE1A49"/>
    <w:rsid w:val="00EE2D19"/>
    <w:rsid w:val="00EE5845"/>
    <w:rsid w:val="00EE6FFC"/>
    <w:rsid w:val="00EF10AC"/>
    <w:rsid w:val="00EF4701"/>
    <w:rsid w:val="00EF564E"/>
    <w:rsid w:val="00F0089A"/>
    <w:rsid w:val="00F07751"/>
    <w:rsid w:val="00F126F4"/>
    <w:rsid w:val="00F20DC4"/>
    <w:rsid w:val="00F22198"/>
    <w:rsid w:val="00F27C36"/>
    <w:rsid w:val="00F336C3"/>
    <w:rsid w:val="00F33D49"/>
    <w:rsid w:val="00F3481E"/>
    <w:rsid w:val="00F4515A"/>
    <w:rsid w:val="00F577F6"/>
    <w:rsid w:val="00F61970"/>
    <w:rsid w:val="00F65266"/>
    <w:rsid w:val="00F751E1"/>
    <w:rsid w:val="00F76102"/>
    <w:rsid w:val="00F83F76"/>
    <w:rsid w:val="00F9405A"/>
    <w:rsid w:val="00FC205F"/>
    <w:rsid w:val="00FC24AA"/>
    <w:rsid w:val="00FD1532"/>
    <w:rsid w:val="00FD347F"/>
    <w:rsid w:val="00FD4113"/>
    <w:rsid w:val="00FD52C2"/>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BC1A56CB-B961-4742-AFE3-9309337F7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5B0C"/>
  </w:style>
  <w:style w:type="paragraph" w:styleId="Heading1">
    <w:name w:val="heading 1"/>
    <w:basedOn w:val="Normal"/>
    <w:next w:val="Normal"/>
    <w:link w:val="Heading1Char"/>
    <w:uiPriority w:val="9"/>
    <w:qFormat/>
    <w:rsid w:val="00962C9A"/>
    <w:pPr>
      <w:keepNext/>
      <w:numPr>
        <w:numId w:val="1"/>
      </w:numPr>
      <w:spacing w:before="240" w:after="80"/>
      <w:jc w:val="center"/>
      <w:outlineLvl w:val="0"/>
    </w:pPr>
    <w:rPr>
      <w:smallCaps/>
      <w:kern w:val="28"/>
      <w:sz w:val="22"/>
    </w:rPr>
  </w:style>
  <w:style w:type="paragraph" w:styleId="Heading2">
    <w:name w:val="heading 2"/>
    <w:basedOn w:val="Normal"/>
    <w:next w:val="Normal"/>
    <w:link w:val="Heading2Char"/>
    <w:uiPriority w:val="9"/>
    <w:qFormat/>
    <w:rsid w:val="00962C9A"/>
    <w:pPr>
      <w:keepNext/>
      <w:numPr>
        <w:ilvl w:val="1"/>
        <w:numId w:val="1"/>
      </w:numPr>
      <w:spacing w:before="120" w:after="60"/>
      <w:outlineLvl w:val="1"/>
    </w:pPr>
    <w:rPr>
      <w:i/>
      <w:iCs/>
      <w:sz w:val="22"/>
    </w:rPr>
  </w:style>
  <w:style w:type="paragraph" w:styleId="Heading3">
    <w:name w:val="heading 3"/>
    <w:basedOn w:val="Normal"/>
    <w:next w:val="Normal"/>
    <w:uiPriority w:val="9"/>
    <w:qFormat/>
    <w:rsid w:val="008064F0"/>
    <w:pPr>
      <w:keepNext/>
      <w:numPr>
        <w:ilvl w:val="2"/>
        <w:numId w:val="1"/>
      </w:numPr>
      <w:outlineLvl w:val="2"/>
    </w:pPr>
    <w:rPr>
      <w:i/>
      <w:iCs/>
      <w:sz w:val="22"/>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E71CED"/>
    <w:pPr>
      <w:spacing w:before="20"/>
      <w:ind w:firstLine="202"/>
      <w:jc w:val="both"/>
    </w:pPr>
    <w:rPr>
      <w:bCs/>
      <w:i/>
      <w:szCs w:val="18"/>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rsid w:val="00416EBD"/>
    <w:pPr>
      <w:framePr w:w="9360" w:hSpace="187" w:vSpace="187" w:wrap="notBeside" w:vAnchor="text" w:hAnchor="page" w:xAlign="center" w:y="1"/>
      <w:jc w:val="center"/>
    </w:pPr>
    <w:rPr>
      <w:b/>
      <w:caps/>
      <w:kern w:val="28"/>
      <w:sz w:val="32"/>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rsid w:val="00A5142B"/>
    <w:pPr>
      <w:jc w:val="both"/>
    </w:pPr>
    <w:rPr>
      <w:bCs/>
      <w:i/>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rsid w:val="00AF2CCA"/>
    <w:pPr>
      <w:widowControl w:val="0"/>
      <w:suppressAutoHyphens/>
      <w:spacing w:line="252" w:lineRule="auto"/>
      <w:ind w:firstLine="202"/>
      <w:jc w:val="both"/>
    </w:pPr>
    <w:rPr>
      <w:sz w:val="22"/>
    </w:r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rsid w:val="00F27C36"/>
    <w:pPr>
      <w:numPr>
        <w:numId w:val="0"/>
      </w:numPr>
    </w:pPr>
  </w:style>
  <w:style w:type="paragraph" w:styleId="Header">
    <w:name w:val="header"/>
    <w:basedOn w:val="Normal"/>
    <w:link w:val="HeaderChar"/>
    <w:uiPriority w:val="99"/>
    <w:rsid w:val="00F4515A"/>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962C9A"/>
    <w:rPr>
      <w:smallCaps/>
      <w:kern w:val="28"/>
      <w:sz w:val="22"/>
    </w:rPr>
  </w:style>
  <w:style w:type="character" w:customStyle="1" w:styleId="ReferenceHeadChar">
    <w:name w:val="Reference Head Char"/>
    <w:basedOn w:val="Heading1Char"/>
    <w:link w:val="ReferenceHead"/>
    <w:rsid w:val="00F27C36"/>
    <w:rPr>
      <w:smallCaps/>
      <w:kern w:val="28"/>
      <w:sz w:val="22"/>
    </w:rPr>
  </w:style>
  <w:style w:type="character" w:customStyle="1" w:styleId="Style1Char">
    <w:name w:val="Style1 Char"/>
    <w:basedOn w:val="ReferenceHeadChar"/>
    <w:link w:val="Style1"/>
    <w:rsid w:val="003F52AD"/>
    <w:rPr>
      <w:smallCaps/>
      <w:kern w:val="28"/>
      <w:sz w:val="22"/>
    </w:rPr>
  </w:style>
  <w:style w:type="paragraph" w:styleId="Revision">
    <w:name w:val="Revision"/>
    <w:hidden/>
    <w:uiPriority w:val="99"/>
    <w:semiHidden/>
    <w:rsid w:val="001B36B1"/>
  </w:style>
  <w:style w:type="character" w:customStyle="1" w:styleId="BodyText2">
    <w:name w:val="Body Text2"/>
    <w:basedOn w:val="DefaultParagraphFont"/>
    <w:uiPriority w:val="99"/>
    <w:rsid w:val="00962C9A"/>
    <w:rPr>
      <w:rFonts w:ascii="Times New Roman" w:hAnsi="Times New Roman" w:cs="Verdana"/>
      <w:color w:val="000000"/>
      <w:sz w:val="22"/>
      <w:szCs w:val="22"/>
    </w:rPr>
  </w:style>
  <w:style w:type="character" w:customStyle="1" w:styleId="Heading2Char">
    <w:name w:val="Heading 2 Char"/>
    <w:basedOn w:val="DefaultParagraphFont"/>
    <w:link w:val="Heading2"/>
    <w:uiPriority w:val="9"/>
    <w:rsid w:val="00962C9A"/>
    <w:rPr>
      <w:i/>
      <w:iCs/>
      <w:sz w:val="22"/>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HeaderChar">
    <w:name w:val="Header Char"/>
    <w:basedOn w:val="DefaultParagraphFont"/>
    <w:link w:val="Header"/>
    <w:uiPriority w:val="99"/>
    <w:rsid w:val="00F4515A"/>
  </w:style>
  <w:style w:type="paragraph" w:styleId="ListParagraph">
    <w:name w:val="List Paragraph"/>
    <w:basedOn w:val="Normal"/>
    <w:uiPriority w:val="34"/>
    <w:qFormat/>
    <w:rsid w:val="00A21072"/>
    <w:pPr>
      <w:ind w:left="720"/>
      <w:contextualSpacing/>
    </w:pPr>
  </w:style>
  <w:style w:type="paragraph" w:customStyle="1" w:styleId="AuthorName">
    <w:name w:val="Author Name"/>
    <w:basedOn w:val="Normal"/>
    <w:qFormat/>
    <w:rsid w:val="008B08EF"/>
    <w:pPr>
      <w:jc w:val="center"/>
    </w:pPr>
    <w:rPr>
      <w:b/>
      <w:sz w:val="24"/>
      <w:szCs w:val="24"/>
    </w:rPr>
  </w:style>
  <w:style w:type="table" w:styleId="TableGrid">
    <w:name w:val="Table Grid"/>
    <w:basedOn w:val="TableNormal"/>
    <w:rsid w:val="00EC0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36D6"/>
    <w:rPr>
      <w:color w:val="605E5C"/>
      <w:shd w:val="clear" w:color="auto" w:fill="E1DFDD"/>
    </w:rPr>
  </w:style>
  <w:style w:type="paragraph" w:customStyle="1" w:styleId="references0">
    <w:name w:val="references"/>
    <w:rsid w:val="004C276F"/>
    <w:pPr>
      <w:numPr>
        <w:numId w:val="3"/>
      </w:numPr>
      <w:spacing w:after="50" w:line="180" w:lineRule="exact"/>
      <w:jc w:val="both"/>
    </w:pPr>
    <w:rPr>
      <w:rFonts w:eastAsia="MS Mincho"/>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54450">
      <w:bodyDiv w:val="1"/>
      <w:marLeft w:val="0"/>
      <w:marRight w:val="0"/>
      <w:marTop w:val="0"/>
      <w:marBottom w:val="0"/>
      <w:divBdr>
        <w:top w:val="none" w:sz="0" w:space="0" w:color="auto"/>
        <w:left w:val="none" w:sz="0" w:space="0" w:color="auto"/>
        <w:bottom w:val="none" w:sz="0" w:space="0" w:color="auto"/>
        <w:right w:val="none" w:sz="0" w:space="0" w:color="auto"/>
      </w:divBdr>
    </w:div>
    <w:div w:id="72957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nulis.pertama@email.com"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penulis.ketiga@e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enulis.kedua@e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50E7E-CE06-40E9-BBFB-502A8915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12671</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Reza Fauzan</cp:lastModifiedBy>
  <cp:revision>4</cp:revision>
  <cp:lastPrinted>2012-08-02T18:53:00Z</cp:lastPrinted>
  <dcterms:created xsi:type="dcterms:W3CDTF">2026-01-31T01:54:00Z</dcterms:created>
  <dcterms:modified xsi:type="dcterms:W3CDTF">2026-01-31T02:06:00Z</dcterms:modified>
</cp:coreProperties>
</file>