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F68D" w14:textId="02181CAF" w:rsidR="00437228" w:rsidRDefault="001D7881" w:rsidP="001D7881">
      <w:pPr>
        <w:jc w:val="center"/>
      </w:pPr>
      <w:r>
        <w:t>Rapport Réunion 20/03/2023</w:t>
      </w:r>
    </w:p>
    <w:p w14:paraId="72110890" w14:textId="128275DA" w:rsidR="001D7881" w:rsidRDefault="001D7881" w:rsidP="001D7881">
      <w:pPr>
        <w:jc w:val="center"/>
      </w:pPr>
    </w:p>
    <w:p w14:paraId="31EFE837" w14:textId="77777777" w:rsidR="001D7881" w:rsidRDefault="001D7881" w:rsidP="001D7881">
      <w:pPr>
        <w:jc w:val="center"/>
      </w:pPr>
    </w:p>
    <w:p w14:paraId="79E419B6" w14:textId="1C9126DA" w:rsidR="001D7881" w:rsidRDefault="001D7881" w:rsidP="001D7881">
      <w:pPr>
        <w:pStyle w:val="ListParagraph"/>
        <w:numPr>
          <w:ilvl w:val="0"/>
          <w:numId w:val="2"/>
        </w:numPr>
      </w:pPr>
      <w:r>
        <w:t>Méthode de développement (MVC ou procédural)</w:t>
      </w:r>
    </w:p>
    <w:p w14:paraId="4B59A57F" w14:textId="7CD10347" w:rsidR="001D7881" w:rsidRDefault="001D7881" w:rsidP="001D7881">
      <w:pPr>
        <w:pStyle w:val="ListParagraph"/>
        <w:numPr>
          <w:ilvl w:val="0"/>
          <w:numId w:val="2"/>
        </w:numPr>
      </w:pPr>
      <w:r>
        <w:t xml:space="preserve">Template / Design (charte graphique) / </w:t>
      </w:r>
      <w:proofErr w:type="spellStart"/>
      <w:r>
        <w:t>Figma</w:t>
      </w:r>
      <w:proofErr w:type="spellEnd"/>
    </w:p>
    <w:p w14:paraId="7977BF30" w14:textId="05F947C0" w:rsidR="001D7881" w:rsidRDefault="001D7881" w:rsidP="001D7881">
      <w:pPr>
        <w:pStyle w:val="ListParagraph"/>
        <w:numPr>
          <w:ilvl w:val="0"/>
          <w:numId w:val="2"/>
        </w:numPr>
      </w:pPr>
      <w:r>
        <w:t>Validation simulation infra réseau</w:t>
      </w:r>
    </w:p>
    <w:p w14:paraId="404D1CA6" w14:textId="0F89A335" w:rsidR="001D7881" w:rsidRDefault="001D7881" w:rsidP="001D7881">
      <w:pPr>
        <w:pStyle w:val="ListParagraph"/>
        <w:numPr>
          <w:ilvl w:val="0"/>
          <w:numId w:val="2"/>
        </w:numPr>
      </w:pPr>
      <w:r>
        <w:t>MCD / MLD /UML</w:t>
      </w:r>
    </w:p>
    <w:p w14:paraId="2E46E758" w14:textId="77777777" w:rsidR="001D7881" w:rsidRDefault="001D7881" w:rsidP="001D7881">
      <w:pPr>
        <w:pStyle w:val="ListParagraph"/>
      </w:pPr>
    </w:p>
    <w:sectPr w:rsidR="001D7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76221"/>
    <w:multiLevelType w:val="hybridMultilevel"/>
    <w:tmpl w:val="52AC2AC4"/>
    <w:lvl w:ilvl="0" w:tplc="0A4E9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0EE2"/>
    <w:multiLevelType w:val="hybridMultilevel"/>
    <w:tmpl w:val="ACDAC6D0"/>
    <w:lvl w:ilvl="0" w:tplc="5134C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585220">
    <w:abstractNumId w:val="1"/>
  </w:num>
  <w:num w:numId="2" w16cid:durableId="79044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82"/>
    <w:rsid w:val="001D7881"/>
    <w:rsid w:val="001E7974"/>
    <w:rsid w:val="00437228"/>
    <w:rsid w:val="00824E82"/>
    <w:rsid w:val="00AD77CE"/>
    <w:rsid w:val="00D2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8346"/>
  <w15:chartTrackingRefBased/>
  <w15:docId w15:val="{075F1F21-90FB-493C-89CA-2A6DE2BE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GOILLOT</dc:creator>
  <cp:keywords/>
  <dc:description/>
  <cp:lastModifiedBy>Thomas GOILLOT</cp:lastModifiedBy>
  <cp:revision>2</cp:revision>
  <dcterms:created xsi:type="dcterms:W3CDTF">2023-03-20T22:56:00Z</dcterms:created>
  <dcterms:modified xsi:type="dcterms:W3CDTF">2023-03-20T22:58:00Z</dcterms:modified>
</cp:coreProperties>
</file>