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8F5" w:rsidRPr="004C58F5" w:rsidRDefault="004C58F5" w:rsidP="004C58F5">
      <w:pPr>
        <w:shd w:val="clear" w:color="auto" w:fill="FFFFFF"/>
        <w:rPr>
          <w:rFonts w:ascii="Segoe UI" w:eastAsia="Times New Roman" w:hAnsi="Segoe UI" w:cs="Segoe UI"/>
          <w:b/>
          <w:bCs/>
          <w:caps/>
          <w:color w:val="646466"/>
          <w:sz w:val="24"/>
          <w:szCs w:val="24"/>
          <w:lang w:eastAsia="es-CO"/>
        </w:rPr>
      </w:pPr>
      <w:r w:rsidRPr="004C58F5">
        <w:rPr>
          <w:rFonts w:ascii="Segoe UI" w:eastAsia="Times New Roman" w:hAnsi="Segoe UI" w:cs="Segoe UI"/>
          <w:b/>
          <w:bCs/>
          <w:caps/>
          <w:color w:val="646466"/>
          <w:sz w:val="24"/>
          <w:szCs w:val="24"/>
          <w:lang w:eastAsia="es-CO"/>
        </w:rPr>
        <w:t>CSS GRID ESSENTIALS</w:t>
      </w:r>
    </w:p>
    <w:p w:rsidR="004C58F5" w:rsidRPr="004C58F5" w:rsidRDefault="004C58F5" w:rsidP="004C58F5">
      <w:pPr>
        <w:shd w:val="clear" w:color="auto" w:fill="FFFFFF"/>
        <w:spacing w:before="100" w:beforeAutospacing="1" w:after="100" w:afterAutospacing="1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s-CO"/>
        </w:rPr>
      </w:pPr>
      <w:r w:rsidRPr="004C58F5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s-CO"/>
        </w:rPr>
        <w:t>Review</w:t>
      </w:r>
    </w:p>
    <w:p w:rsidR="004C58F5" w:rsidRPr="004C58F5" w:rsidRDefault="004C58F5" w:rsidP="004C58F5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4C58F5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At this point, we’ve covered a great deal of different ways to manipulate the grid and the items inside it to create interesting layouts.</w:t>
      </w:r>
    </w:p>
    <w:p w:rsidR="004C58F5" w:rsidRPr="004C58F5" w:rsidRDefault="004C58F5" w:rsidP="004C58F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4C58F5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eastAsia="es-CO"/>
        </w:rPr>
        <w:t>grid-template-columns</w:t>
      </w:r>
      <w:r w:rsidRPr="004C58F5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 defines the number and sizes of the columns of the grid</w:t>
      </w:r>
    </w:p>
    <w:p w:rsidR="004C58F5" w:rsidRPr="004C58F5" w:rsidRDefault="004C58F5" w:rsidP="004C58F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4C58F5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eastAsia="es-CO"/>
        </w:rPr>
        <w:t>grid-template-rows</w:t>
      </w:r>
      <w:r w:rsidRPr="004C58F5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 defines the number and sizes of the rows of the grid</w:t>
      </w:r>
    </w:p>
    <w:p w:rsidR="004C58F5" w:rsidRPr="004C58F5" w:rsidRDefault="004C58F5" w:rsidP="004C58F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4C58F5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eastAsia="es-CO"/>
        </w:rPr>
        <w:t>grid-template</w:t>
      </w:r>
      <w:r w:rsidRPr="004C58F5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 is a shorthand for defining both </w:t>
      </w:r>
      <w:r w:rsidRPr="004C58F5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eastAsia="es-CO"/>
        </w:rPr>
        <w:t>grid-template-columns</w:t>
      </w:r>
      <w:r w:rsidRPr="004C58F5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 and </w:t>
      </w:r>
      <w:r w:rsidRPr="004C58F5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eastAsia="es-CO"/>
        </w:rPr>
        <w:t>grid-template-rows</w:t>
      </w:r>
      <w:r w:rsidRPr="004C58F5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 in one line</w:t>
      </w:r>
    </w:p>
    <w:p w:rsidR="004C58F5" w:rsidRPr="004C58F5" w:rsidRDefault="004C58F5" w:rsidP="004C58F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4C58F5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eastAsia="es-CO"/>
        </w:rPr>
        <w:t>grid-gap</w:t>
      </w:r>
      <w:r w:rsidRPr="004C58F5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 puts blank space between rows and/or columns of the grid</w:t>
      </w:r>
    </w:p>
    <w:p w:rsidR="004C58F5" w:rsidRPr="004C58F5" w:rsidRDefault="004C58F5" w:rsidP="004C58F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4C58F5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eastAsia="es-CO"/>
        </w:rPr>
        <w:t>grid-row-start</w:t>
      </w:r>
      <w:r w:rsidRPr="004C58F5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 and </w:t>
      </w:r>
      <w:r w:rsidRPr="004C58F5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eastAsia="es-CO"/>
        </w:rPr>
        <w:t>grid-row-end</w:t>
      </w:r>
      <w:r w:rsidRPr="004C58F5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 makes elements span certain rows of the grid</w:t>
      </w:r>
    </w:p>
    <w:p w:rsidR="004C58F5" w:rsidRPr="004C58F5" w:rsidRDefault="004C58F5" w:rsidP="004C58F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4C58F5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eastAsia="es-CO"/>
        </w:rPr>
        <w:t>grid-column-start</w:t>
      </w:r>
      <w:r w:rsidRPr="004C58F5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 and </w:t>
      </w:r>
      <w:r w:rsidRPr="004C58F5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eastAsia="es-CO"/>
        </w:rPr>
        <w:t>grid-column-end</w:t>
      </w:r>
      <w:r w:rsidRPr="004C58F5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 makes elements span certain columns of the grid</w:t>
      </w:r>
    </w:p>
    <w:p w:rsidR="004C58F5" w:rsidRPr="004C58F5" w:rsidRDefault="004C58F5" w:rsidP="004C58F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4C58F5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eastAsia="es-CO"/>
        </w:rPr>
        <w:t>grid-area</w:t>
      </w:r>
      <w:r w:rsidRPr="004C58F5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 is a shorthand for </w:t>
      </w:r>
      <w:r w:rsidRPr="004C58F5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eastAsia="es-CO"/>
        </w:rPr>
        <w:t>grid-row-start</w:t>
      </w:r>
      <w:r w:rsidRPr="004C58F5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, </w:t>
      </w:r>
      <w:r w:rsidRPr="004C58F5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eastAsia="es-CO"/>
        </w:rPr>
        <w:t>grid-column-start</w:t>
      </w:r>
      <w:r w:rsidRPr="004C58F5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, </w:t>
      </w:r>
      <w:r w:rsidRPr="004C58F5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eastAsia="es-CO"/>
        </w:rPr>
        <w:t>grid-row-end</w:t>
      </w:r>
      <w:r w:rsidRPr="004C58F5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, and </w:t>
      </w:r>
      <w:r w:rsidRPr="004C58F5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eastAsia="es-CO"/>
        </w:rPr>
        <w:t>grid-column-end</w:t>
      </w:r>
      <w:r w:rsidRPr="004C58F5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, all in one line</w:t>
      </w:r>
    </w:p>
    <w:p w:rsidR="004C58F5" w:rsidRPr="004C58F5" w:rsidRDefault="004C58F5" w:rsidP="004C58F5">
      <w:pPr>
        <w:shd w:val="clear" w:color="auto" w:fill="FFFFFF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4C58F5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You have seen how to set up and fill in a grid and you now have one more CSS positioning technique to add to your toolkit! Let’s do some practice to solidify these skills.</w:t>
      </w:r>
    </w:p>
    <w:p w:rsidR="00A0405A" w:rsidRDefault="00A0405A">
      <w:bookmarkStart w:id="0" w:name="_GoBack"/>
      <w:bookmarkEnd w:id="0"/>
    </w:p>
    <w:sectPr w:rsidR="00A0405A" w:rsidSect="001A2233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CF633F"/>
    <w:multiLevelType w:val="multilevel"/>
    <w:tmpl w:val="6736D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6DE"/>
    <w:rsid w:val="001A2233"/>
    <w:rsid w:val="004C58F5"/>
    <w:rsid w:val="00932B0C"/>
    <w:rsid w:val="00A0405A"/>
    <w:rsid w:val="00A056DE"/>
    <w:rsid w:val="00FF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C58F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58F5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customStyle="1" w:styleId="p1qg33igem5pagn4kpmirjw">
    <w:name w:val="p__1qg33igem5pagn4kpmirjw"/>
    <w:basedOn w:val="Normal"/>
    <w:rsid w:val="004C58F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4C58F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C58F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58F5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customStyle="1" w:styleId="p1qg33igem5pagn4kpmirjw">
    <w:name w:val="p__1qg33igem5pagn4kpmirjw"/>
    <w:basedOn w:val="Normal"/>
    <w:rsid w:val="004C58F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4C58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2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792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</dc:creator>
  <cp:keywords/>
  <dc:description/>
  <cp:lastModifiedBy>Win 8.1</cp:lastModifiedBy>
  <cp:revision>2</cp:revision>
  <dcterms:created xsi:type="dcterms:W3CDTF">2020-05-06T15:39:00Z</dcterms:created>
  <dcterms:modified xsi:type="dcterms:W3CDTF">2020-05-06T15:39:00Z</dcterms:modified>
</cp:coreProperties>
</file>