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E8967" w14:textId="77777777" w:rsidR="00357EF6" w:rsidRPr="00357EF6" w:rsidRDefault="00357EF6" w:rsidP="00205E2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57EF6">
        <w:rPr>
          <w:rFonts w:ascii="Times New Roman" w:hAnsi="Times New Roman" w:cs="Times New Roman"/>
          <w:b/>
          <w:sz w:val="36"/>
          <w:szCs w:val="36"/>
        </w:rPr>
        <w:t>Самостоятельная работа №2</w:t>
      </w:r>
    </w:p>
    <w:p w14:paraId="7B99E3EB" w14:textId="77777777" w:rsidR="00357EF6" w:rsidRPr="00357EF6" w:rsidRDefault="00357EF6" w:rsidP="00205E2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57EF6">
        <w:rPr>
          <w:rFonts w:ascii="Times New Roman" w:hAnsi="Times New Roman" w:cs="Times New Roman"/>
          <w:b/>
          <w:sz w:val="36"/>
          <w:szCs w:val="36"/>
        </w:rPr>
        <w:t>«Стандарты форматирования сообщений».</w:t>
      </w:r>
    </w:p>
    <w:p w14:paraId="59C9B4B7" w14:textId="77777777" w:rsidR="00357EF6" w:rsidRPr="00357EF6" w:rsidRDefault="00357EF6" w:rsidP="00205E2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357EF6">
        <w:rPr>
          <w:rFonts w:ascii="Times New Roman" w:hAnsi="Times New Roman" w:cs="Times New Roman"/>
          <w:b/>
          <w:sz w:val="36"/>
          <w:szCs w:val="36"/>
        </w:rPr>
        <w:t>Бакеев</w:t>
      </w:r>
      <w:proofErr w:type="spellEnd"/>
      <w:r w:rsidRPr="00357EF6">
        <w:rPr>
          <w:rFonts w:ascii="Times New Roman" w:hAnsi="Times New Roman" w:cs="Times New Roman"/>
          <w:b/>
          <w:sz w:val="36"/>
          <w:szCs w:val="36"/>
        </w:rPr>
        <w:t xml:space="preserve"> Р.Р.</w:t>
      </w:r>
      <w:r w:rsidR="00FF4E9A" w:rsidRPr="00FF4E9A">
        <w:rPr>
          <w:rFonts w:ascii="Times New Roman" w:hAnsi="Times New Roman" w:cs="Times New Roman"/>
          <w:b/>
          <w:sz w:val="36"/>
          <w:szCs w:val="36"/>
        </w:rPr>
        <w:t>,</w:t>
      </w:r>
      <w:r w:rsidRPr="00357EF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357EF6">
        <w:rPr>
          <w:rFonts w:ascii="Times New Roman" w:hAnsi="Times New Roman" w:cs="Times New Roman"/>
          <w:b/>
          <w:sz w:val="36"/>
          <w:szCs w:val="36"/>
        </w:rPr>
        <w:t>Тимергалиев</w:t>
      </w:r>
      <w:proofErr w:type="spellEnd"/>
      <w:r w:rsidRPr="00357EF6">
        <w:rPr>
          <w:rFonts w:ascii="Times New Roman" w:hAnsi="Times New Roman" w:cs="Times New Roman"/>
          <w:b/>
          <w:sz w:val="36"/>
          <w:szCs w:val="36"/>
        </w:rPr>
        <w:t xml:space="preserve"> Т.И.</w:t>
      </w:r>
      <w:r w:rsidR="00FF4E9A" w:rsidRPr="00FF4E9A">
        <w:rPr>
          <w:rFonts w:ascii="Times New Roman" w:hAnsi="Times New Roman" w:cs="Times New Roman"/>
          <w:b/>
          <w:sz w:val="36"/>
          <w:szCs w:val="36"/>
        </w:rPr>
        <w:t>,</w:t>
      </w:r>
      <w:r w:rsidRPr="00357EF6">
        <w:rPr>
          <w:rFonts w:ascii="Times New Roman" w:hAnsi="Times New Roman" w:cs="Times New Roman"/>
          <w:b/>
          <w:sz w:val="36"/>
          <w:szCs w:val="36"/>
        </w:rPr>
        <w:t xml:space="preserve"> Таран А.С.</w:t>
      </w:r>
    </w:p>
    <w:p w14:paraId="2A26C48C" w14:textId="77777777" w:rsidR="00357EF6" w:rsidRDefault="00357EF6" w:rsidP="00205E2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57EF6">
        <w:rPr>
          <w:rFonts w:ascii="Times New Roman" w:hAnsi="Times New Roman" w:cs="Times New Roman"/>
          <w:b/>
          <w:sz w:val="36"/>
          <w:szCs w:val="36"/>
        </w:rPr>
        <w:t>Группа 319</w:t>
      </w:r>
    </w:p>
    <w:p w14:paraId="2C4EF033" w14:textId="77777777" w:rsidR="00357EF6" w:rsidRPr="006017D9" w:rsidRDefault="00357EF6" w:rsidP="00205E2E">
      <w:pPr>
        <w:pStyle w:val="a3"/>
        <w:numPr>
          <w:ilvl w:val="0"/>
          <w:numId w:val="1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6017D9">
        <w:rPr>
          <w:rFonts w:ascii="Times New Roman" w:hAnsi="Times New Roman" w:cs="Times New Roman"/>
          <w:sz w:val="28"/>
          <w:szCs w:val="28"/>
        </w:rPr>
        <w:t xml:space="preserve">Текст должен быть подготовлен в редакторе </w:t>
      </w:r>
      <w:proofErr w:type="spellStart"/>
      <w:r w:rsidRPr="006017D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6017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7D9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6017D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B6196FD" w14:textId="77777777" w:rsidR="00357EF6" w:rsidRPr="006017D9" w:rsidRDefault="00357EF6" w:rsidP="00205E2E">
      <w:pPr>
        <w:pStyle w:val="a3"/>
        <w:numPr>
          <w:ilvl w:val="0"/>
          <w:numId w:val="1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6017D9">
        <w:rPr>
          <w:rFonts w:ascii="Times New Roman" w:hAnsi="Times New Roman" w:cs="Times New Roman"/>
          <w:sz w:val="28"/>
          <w:szCs w:val="28"/>
        </w:rPr>
        <w:t xml:space="preserve">Параметры страницы: формат листа А4, ориентация листов — книжная. </w:t>
      </w:r>
    </w:p>
    <w:p w14:paraId="19EA462C" w14:textId="77777777" w:rsidR="0068187B" w:rsidRPr="006017D9" w:rsidRDefault="00357EF6" w:rsidP="00205E2E">
      <w:pPr>
        <w:pStyle w:val="a3"/>
        <w:numPr>
          <w:ilvl w:val="0"/>
          <w:numId w:val="1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6017D9">
        <w:rPr>
          <w:rFonts w:ascii="Times New Roman" w:hAnsi="Times New Roman" w:cs="Times New Roman"/>
          <w:sz w:val="28"/>
          <w:szCs w:val="28"/>
        </w:rPr>
        <w:t>Верхнее и нижнее поля устанавливаются равными 2 см, правое — 1,5 см, левое — 3 см.</w:t>
      </w:r>
    </w:p>
    <w:p w14:paraId="4B92CCCB" w14:textId="77777777" w:rsidR="0068187B" w:rsidRPr="006017D9" w:rsidRDefault="00357EF6" w:rsidP="00205E2E">
      <w:pPr>
        <w:pStyle w:val="a3"/>
        <w:numPr>
          <w:ilvl w:val="0"/>
          <w:numId w:val="1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6017D9">
        <w:rPr>
          <w:rFonts w:ascii="Times New Roman" w:hAnsi="Times New Roman" w:cs="Times New Roman"/>
          <w:sz w:val="28"/>
          <w:szCs w:val="28"/>
        </w:rPr>
        <w:t xml:space="preserve">Шрифт — </w:t>
      </w:r>
      <w:proofErr w:type="spellStart"/>
      <w:r w:rsidRPr="006017D9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6017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7D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6017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7D9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6017D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9C7542C" w14:textId="77777777" w:rsidR="0068187B" w:rsidRPr="006017D9" w:rsidRDefault="00357EF6" w:rsidP="00205E2E">
      <w:pPr>
        <w:pStyle w:val="a3"/>
        <w:numPr>
          <w:ilvl w:val="0"/>
          <w:numId w:val="1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6017D9">
        <w:rPr>
          <w:rFonts w:ascii="Times New Roman" w:hAnsi="Times New Roman" w:cs="Times New Roman"/>
          <w:sz w:val="28"/>
          <w:szCs w:val="28"/>
        </w:rPr>
        <w:t xml:space="preserve">Межстрочный интервал — полуторный. </w:t>
      </w:r>
    </w:p>
    <w:p w14:paraId="4EF50050" w14:textId="77777777" w:rsidR="0068187B" w:rsidRPr="006017D9" w:rsidRDefault="00357EF6" w:rsidP="00205E2E">
      <w:pPr>
        <w:pStyle w:val="a3"/>
        <w:numPr>
          <w:ilvl w:val="0"/>
          <w:numId w:val="1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6017D9">
        <w:rPr>
          <w:rFonts w:ascii="Times New Roman" w:hAnsi="Times New Roman" w:cs="Times New Roman"/>
          <w:sz w:val="28"/>
          <w:szCs w:val="28"/>
        </w:rPr>
        <w:t xml:space="preserve">Размер шрифта основного текста (кегль) — 14. </w:t>
      </w:r>
    </w:p>
    <w:p w14:paraId="2819DF38" w14:textId="77777777" w:rsidR="0068187B" w:rsidRPr="006017D9" w:rsidRDefault="00357EF6" w:rsidP="00205E2E">
      <w:pPr>
        <w:pStyle w:val="a3"/>
        <w:numPr>
          <w:ilvl w:val="0"/>
          <w:numId w:val="1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6017D9">
        <w:rPr>
          <w:rFonts w:ascii="Times New Roman" w:hAnsi="Times New Roman" w:cs="Times New Roman"/>
          <w:sz w:val="28"/>
          <w:szCs w:val="28"/>
        </w:rPr>
        <w:t xml:space="preserve">Размер шрифта в подстрочных сносках, таблицах — 12. </w:t>
      </w:r>
    </w:p>
    <w:p w14:paraId="03953F3D" w14:textId="77777777" w:rsidR="0068187B" w:rsidRPr="006017D9" w:rsidRDefault="00357EF6" w:rsidP="00205E2E">
      <w:pPr>
        <w:pStyle w:val="a3"/>
        <w:numPr>
          <w:ilvl w:val="0"/>
          <w:numId w:val="1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proofErr w:type="spellStart"/>
      <w:r w:rsidRPr="006017D9">
        <w:rPr>
          <w:rFonts w:ascii="Times New Roman" w:hAnsi="Times New Roman" w:cs="Times New Roman"/>
          <w:sz w:val="28"/>
          <w:szCs w:val="28"/>
        </w:rPr>
        <w:t>Межбуквенный</w:t>
      </w:r>
      <w:proofErr w:type="spellEnd"/>
      <w:r w:rsidRPr="006017D9">
        <w:rPr>
          <w:rFonts w:ascii="Times New Roman" w:hAnsi="Times New Roman" w:cs="Times New Roman"/>
          <w:sz w:val="28"/>
          <w:szCs w:val="28"/>
        </w:rPr>
        <w:t xml:space="preserve"> интервал – обычный, масштаб 100 %. </w:t>
      </w:r>
    </w:p>
    <w:p w14:paraId="0FA7BD1D" w14:textId="77777777" w:rsidR="0068187B" w:rsidRPr="006017D9" w:rsidRDefault="00357EF6" w:rsidP="00205E2E">
      <w:pPr>
        <w:pStyle w:val="a3"/>
        <w:numPr>
          <w:ilvl w:val="0"/>
          <w:numId w:val="1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6017D9">
        <w:rPr>
          <w:rFonts w:ascii="Times New Roman" w:hAnsi="Times New Roman" w:cs="Times New Roman"/>
          <w:sz w:val="28"/>
          <w:szCs w:val="28"/>
        </w:rPr>
        <w:t xml:space="preserve">Выравнивание основного текста статьи — по ширине поля, заголовков глав (разделов), названий рисунков — по центру. </w:t>
      </w:r>
    </w:p>
    <w:p w14:paraId="310EAC9F" w14:textId="77777777" w:rsidR="0068187B" w:rsidRPr="006017D9" w:rsidRDefault="00357EF6" w:rsidP="00205E2E">
      <w:pPr>
        <w:pStyle w:val="a3"/>
        <w:numPr>
          <w:ilvl w:val="0"/>
          <w:numId w:val="1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6017D9">
        <w:rPr>
          <w:rFonts w:ascii="Times New Roman" w:hAnsi="Times New Roman" w:cs="Times New Roman"/>
          <w:sz w:val="28"/>
          <w:szCs w:val="28"/>
        </w:rPr>
        <w:t xml:space="preserve">Абзацный отступ — 1 см. </w:t>
      </w:r>
    </w:p>
    <w:p w14:paraId="1B011440" w14:textId="77777777" w:rsidR="0068187B" w:rsidRPr="006017D9" w:rsidRDefault="00357EF6" w:rsidP="00205E2E">
      <w:pPr>
        <w:pStyle w:val="a3"/>
        <w:numPr>
          <w:ilvl w:val="0"/>
          <w:numId w:val="1"/>
        </w:numPr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6017D9">
        <w:rPr>
          <w:rFonts w:ascii="Times New Roman" w:hAnsi="Times New Roman" w:cs="Times New Roman"/>
          <w:sz w:val="28"/>
          <w:szCs w:val="28"/>
        </w:rPr>
        <w:t>Нельзя пользоваться табуляцией и пробелами для установки абзаца.</w:t>
      </w:r>
    </w:p>
    <w:p w14:paraId="13728F7A" w14:textId="77777777" w:rsidR="0068187B" w:rsidRPr="006017D9" w:rsidRDefault="0068187B" w:rsidP="00205E2E">
      <w:pPr>
        <w:spacing w:line="360" w:lineRule="auto"/>
        <w:rPr>
          <w:sz w:val="28"/>
          <w:szCs w:val="28"/>
        </w:rPr>
      </w:pPr>
    </w:p>
    <w:p w14:paraId="2CF705F3" w14:textId="77777777" w:rsidR="0068187B" w:rsidRPr="004D6F4F" w:rsidRDefault="0068187B" w:rsidP="00205E2E">
      <w:pPr>
        <w:tabs>
          <w:tab w:val="left" w:pos="0"/>
        </w:tabs>
        <w:spacing w:line="360" w:lineRule="auto"/>
        <w:ind w:right="985"/>
        <w:jc w:val="center"/>
        <w:rPr>
          <w:rFonts w:ascii="Times New Roman" w:hAnsi="Times New Roman" w:cs="Times New Roman"/>
          <w:sz w:val="36"/>
          <w:szCs w:val="36"/>
        </w:rPr>
      </w:pPr>
      <w:r w:rsidRPr="004D6F4F">
        <w:rPr>
          <w:rFonts w:ascii="Times New Roman" w:hAnsi="Times New Roman" w:cs="Times New Roman"/>
          <w:b/>
          <w:bCs/>
          <w:sz w:val="36"/>
          <w:szCs w:val="36"/>
        </w:rPr>
        <w:t>Заголовок</w:t>
      </w:r>
      <w:r w:rsidR="00FF4E9A" w:rsidRPr="004D6F4F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FF4E9A" w:rsidRPr="004D6F4F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 xml:space="preserve"> Тело заголовка</w:t>
      </w:r>
    </w:p>
    <w:p w14:paraId="1BAC11D2" w14:textId="77777777" w:rsidR="00EF5D10" w:rsidRPr="006017D9" w:rsidRDefault="0068187B" w:rsidP="00205E2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017D9">
        <w:rPr>
          <w:rFonts w:ascii="Times New Roman" w:hAnsi="Times New Roman" w:cs="Times New Roman"/>
          <w:sz w:val="28"/>
          <w:szCs w:val="28"/>
        </w:rPr>
        <w:t xml:space="preserve">Заголовок </w:t>
      </w:r>
      <w:r w:rsidRPr="006017D9">
        <w:rPr>
          <w:rFonts w:ascii="Times New Roman" w:hAnsi="Times New Roman" w:cs="Times New Roman"/>
          <w:sz w:val="28"/>
          <w:szCs w:val="28"/>
          <w:lang w:eastAsia="ru-RU"/>
        </w:rPr>
        <w:t xml:space="preserve">должен состоять из одной фразы; заголовок не заключается в кавычки и не подчеркивается, но может выделяться полужирным шрифтом; в конце заголовка точка не ставится; если заголовок состоит из нескольких строк, его печатают через один межстрочный </w:t>
      </w:r>
      <w:proofErr w:type="spellStart"/>
      <w:r w:rsidRPr="006017D9">
        <w:rPr>
          <w:rFonts w:ascii="Times New Roman" w:hAnsi="Times New Roman" w:cs="Times New Roman"/>
          <w:sz w:val="28"/>
          <w:szCs w:val="28"/>
          <w:lang w:eastAsia="ru-RU"/>
        </w:rPr>
        <w:t>интервал.Заголовок</w:t>
      </w:r>
      <w:proofErr w:type="spellEnd"/>
      <w:r w:rsidRPr="006017D9">
        <w:rPr>
          <w:rFonts w:ascii="Times New Roman" w:hAnsi="Times New Roman" w:cs="Times New Roman"/>
          <w:sz w:val="28"/>
          <w:szCs w:val="28"/>
          <w:lang w:eastAsia="ru-RU"/>
        </w:rPr>
        <w:t xml:space="preserve"> нового параграфа располагают на той же странице где закончился текст предыдущего. Текст раздела должен начинаться на той же странице, что и его </w:t>
      </w:r>
      <w:proofErr w:type="spellStart"/>
      <w:r w:rsidRPr="006017D9">
        <w:rPr>
          <w:rFonts w:ascii="Times New Roman" w:hAnsi="Times New Roman" w:cs="Times New Roman"/>
          <w:sz w:val="28"/>
          <w:szCs w:val="28"/>
          <w:lang w:eastAsia="ru-RU"/>
        </w:rPr>
        <w:t>заголовок.</w:t>
      </w:r>
      <w:r w:rsidR="00EF5D10" w:rsidRPr="006017D9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="00EF5D10" w:rsidRPr="006017D9">
        <w:rPr>
          <w:rFonts w:ascii="Times New Roman" w:hAnsi="Times New Roman" w:cs="Times New Roman"/>
          <w:sz w:val="28"/>
          <w:szCs w:val="28"/>
        </w:rPr>
        <w:t xml:space="preserve"> оформлении заголовка следует учесть правила: заголовок располагают «по центру» страницы или «по левому краю»; точка в конце заголовка не ставится; перенос слов в заголовках не допускается; не желательно переносить часть заголовка, оставляя на конце предлог, или часть названия (</w:t>
      </w:r>
      <w:proofErr w:type="spellStart"/>
      <w:r w:rsidR="00EF5D10" w:rsidRPr="006017D9">
        <w:rPr>
          <w:rFonts w:ascii="Times New Roman" w:hAnsi="Times New Roman" w:cs="Times New Roman"/>
          <w:sz w:val="28"/>
          <w:szCs w:val="28"/>
        </w:rPr>
        <w:t>см.пример</w:t>
      </w:r>
      <w:proofErr w:type="spellEnd"/>
      <w:r w:rsidR="00EF5D10" w:rsidRPr="006017D9">
        <w:rPr>
          <w:rFonts w:ascii="Times New Roman" w:hAnsi="Times New Roman" w:cs="Times New Roman"/>
          <w:sz w:val="28"/>
          <w:szCs w:val="28"/>
        </w:rPr>
        <w:t>); заголовок можно выделить увеличением размера кегля на 1-2 пункта, увеличением жирности, применением прописных букв.</w:t>
      </w:r>
    </w:p>
    <w:p w14:paraId="33347743" w14:textId="77777777" w:rsidR="00EF5D10" w:rsidRPr="006017D9" w:rsidRDefault="00EF5D10" w:rsidP="00205E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D0143C" w14:textId="77777777" w:rsidR="00E51961" w:rsidRPr="006017D9" w:rsidRDefault="00E51961" w:rsidP="00205E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A54C45" w14:textId="77777777" w:rsidR="00E51961" w:rsidRPr="006017D9" w:rsidRDefault="00E51961" w:rsidP="00205E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6B99F4" w14:textId="77777777" w:rsidR="00E51961" w:rsidRPr="006017D9" w:rsidRDefault="00E51961" w:rsidP="00205E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FE09E5" w14:textId="77777777" w:rsidR="00E51961" w:rsidRPr="006017D9" w:rsidRDefault="00E51961" w:rsidP="00205E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CE7160" w14:textId="77777777" w:rsidR="00E51961" w:rsidRPr="006017D9" w:rsidRDefault="00E51961" w:rsidP="00205E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E07240" w14:textId="77777777" w:rsidR="00E51961" w:rsidRPr="006017D9" w:rsidRDefault="00E51961" w:rsidP="00205E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8BDD30" w14:textId="77777777" w:rsidR="00E51961" w:rsidRPr="006017D9" w:rsidRDefault="00E51961" w:rsidP="00205E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B14F69" w14:textId="77777777" w:rsidR="00E51961" w:rsidRPr="006017D9" w:rsidRDefault="00E51961" w:rsidP="00205E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4021DF" w14:textId="77777777" w:rsidR="00205E2E" w:rsidRPr="006017D9" w:rsidRDefault="00205E2E" w:rsidP="00205E2E">
      <w:pPr>
        <w:tabs>
          <w:tab w:val="left" w:pos="0"/>
        </w:tabs>
        <w:spacing w:line="360" w:lineRule="auto"/>
        <w:ind w:right="98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6040BA" w14:textId="77777777" w:rsidR="00EF5D10" w:rsidRPr="006017D9" w:rsidRDefault="00EF5D10" w:rsidP="00205E2E">
      <w:pPr>
        <w:tabs>
          <w:tab w:val="left" w:pos="0"/>
        </w:tabs>
        <w:spacing w:line="360" w:lineRule="auto"/>
        <w:ind w:right="985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17D9">
        <w:rPr>
          <w:rFonts w:ascii="Times New Roman" w:hAnsi="Times New Roman" w:cs="Times New Roman"/>
          <w:b/>
          <w:bCs/>
          <w:sz w:val="36"/>
          <w:szCs w:val="36"/>
        </w:rPr>
        <w:t>Кодировка символов</w:t>
      </w:r>
      <w:r w:rsidR="00FF4E9A" w:rsidRPr="006017D9">
        <w:rPr>
          <w:rFonts w:ascii="Times New Roman" w:hAnsi="Times New Roman" w:cs="Times New Roman"/>
          <w:b/>
          <w:bCs/>
          <w:sz w:val="36"/>
          <w:szCs w:val="36"/>
        </w:rPr>
        <w:t>. Рекомендации</w:t>
      </w:r>
    </w:p>
    <w:p w14:paraId="779FFBCE" w14:textId="77777777" w:rsidR="00EF5D10" w:rsidRPr="006017D9" w:rsidRDefault="00EF5D10" w:rsidP="00205E2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17D9">
        <w:rPr>
          <w:rFonts w:ascii="Times New Roman" w:hAnsi="Times New Roman" w:cs="Times New Roman"/>
          <w:sz w:val="28"/>
          <w:szCs w:val="28"/>
        </w:rPr>
        <w:t>Кодировка символов – это способ выражения букв, цифр и других символов в виде числовых значений, понятных компьютеру. Например, документ HTML сохраняется с определенной кодировкой символов. кодирования символов текста обычно применяют равномерные коды — номера символов в кодовой таблице.</w:t>
      </w:r>
    </w:p>
    <w:p w14:paraId="4F8BFEAD" w14:textId="77777777" w:rsidR="00EF5D10" w:rsidRPr="006017D9" w:rsidRDefault="00EF5D10" w:rsidP="00205E2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17D9">
        <w:rPr>
          <w:rFonts w:ascii="Times New Roman" w:hAnsi="Times New Roman" w:cs="Times New Roman"/>
          <w:sz w:val="28"/>
          <w:szCs w:val="28"/>
        </w:rPr>
        <w:t xml:space="preserve">Для улучшения качества коммуникации, особенно в письменной форме, важно придерживаться определённых стандартов форматирования сообщений. Вот несколько рекомендаций: </w:t>
      </w:r>
    </w:p>
    <w:p w14:paraId="48B621D1" w14:textId="77777777" w:rsidR="00EF5D10" w:rsidRPr="006017D9" w:rsidRDefault="00EF5D10" w:rsidP="00205E2E">
      <w:pPr>
        <w:pStyle w:val="a3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017D9">
        <w:rPr>
          <w:rFonts w:ascii="Times New Roman" w:hAnsi="Times New Roman" w:cs="Times New Roman"/>
          <w:i/>
          <w:iCs/>
          <w:sz w:val="28"/>
          <w:szCs w:val="28"/>
        </w:rPr>
        <w:t>Чёткая структура сообщения</w:t>
      </w:r>
      <w:r w:rsidRPr="006017D9">
        <w:rPr>
          <w:rFonts w:ascii="Times New Roman" w:hAnsi="Times New Roman" w:cs="Times New Roman"/>
          <w:sz w:val="28"/>
          <w:szCs w:val="28"/>
        </w:rPr>
        <w:t xml:space="preserve"> - Заголовок: Начинайте с ясного заголовка, который отражает суть сообщения. - Введение: Напишите краткое введение, чтобы обозначить цель сообщения. - Основная часть: Делите текст на абзацы. Каждый абзац должен содержать одну основную мысль. - Заключение: Завершите сообщение резюме или выводами, если это уместно. </w:t>
      </w:r>
    </w:p>
    <w:p w14:paraId="0E3C2925" w14:textId="77777777" w:rsidR="00EF5D10" w:rsidRPr="006017D9" w:rsidRDefault="00EF5D10" w:rsidP="00205E2E">
      <w:pPr>
        <w:pStyle w:val="a3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017D9">
        <w:rPr>
          <w:rFonts w:ascii="Times New Roman" w:hAnsi="Times New Roman" w:cs="Times New Roman"/>
          <w:i/>
          <w:iCs/>
          <w:sz w:val="28"/>
          <w:szCs w:val="28"/>
        </w:rPr>
        <w:t>Используйте списки</w:t>
      </w:r>
      <w:r w:rsidRPr="006017D9">
        <w:rPr>
          <w:rFonts w:ascii="Times New Roman" w:hAnsi="Times New Roman" w:cs="Times New Roman"/>
          <w:sz w:val="28"/>
          <w:szCs w:val="28"/>
        </w:rPr>
        <w:t xml:space="preserve"> - Применяйте нумерованные или маркированные списки для упрощения восприятия информации. Это поможет выделить ключевые моменты и сделать текст более читабельным. </w:t>
      </w:r>
    </w:p>
    <w:p w14:paraId="3503183B" w14:textId="77777777" w:rsidR="00EF5D10" w:rsidRPr="006017D9" w:rsidRDefault="00EF5D10" w:rsidP="00205E2E">
      <w:pPr>
        <w:pStyle w:val="a3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017D9">
        <w:rPr>
          <w:rFonts w:ascii="Times New Roman" w:hAnsi="Times New Roman" w:cs="Times New Roman"/>
          <w:i/>
          <w:iCs/>
          <w:sz w:val="28"/>
          <w:szCs w:val="28"/>
        </w:rPr>
        <w:t>Акцент на важном</w:t>
      </w:r>
      <w:r w:rsidRPr="006017D9">
        <w:rPr>
          <w:rFonts w:ascii="Times New Roman" w:hAnsi="Times New Roman" w:cs="Times New Roman"/>
          <w:sz w:val="28"/>
          <w:szCs w:val="28"/>
        </w:rPr>
        <w:t xml:space="preserve"> - Используйте жирный шрифт или курсив для выделения ключевых слов или фраз, которые вы хотите подчеркнуть. - Избегайте чрезмерного использования форматирования, чтобы не отвлекать внимание. </w:t>
      </w:r>
    </w:p>
    <w:p w14:paraId="52C55438" w14:textId="77777777" w:rsidR="00EF5D10" w:rsidRPr="006017D9" w:rsidRDefault="00EF5D10" w:rsidP="00205E2E">
      <w:pPr>
        <w:pStyle w:val="a3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017D9">
        <w:rPr>
          <w:rFonts w:ascii="Times New Roman" w:hAnsi="Times New Roman" w:cs="Times New Roman"/>
          <w:i/>
          <w:iCs/>
          <w:sz w:val="28"/>
          <w:szCs w:val="28"/>
        </w:rPr>
        <w:t>Ясный язык</w:t>
      </w:r>
      <w:r w:rsidRPr="006017D9">
        <w:rPr>
          <w:rFonts w:ascii="Times New Roman" w:hAnsi="Times New Roman" w:cs="Times New Roman"/>
          <w:sz w:val="28"/>
          <w:szCs w:val="28"/>
        </w:rPr>
        <w:t xml:space="preserve"> - Используйте простые и понятные формулировки. Избегайте жаргона и сложных слов, если это не требуется. - Пишите кратко. Избыточная информация может запутать получателя. </w:t>
      </w:r>
    </w:p>
    <w:p w14:paraId="773CB870" w14:textId="77777777" w:rsidR="00EF5D10" w:rsidRPr="006017D9" w:rsidRDefault="00EF5D10" w:rsidP="00205E2E">
      <w:pPr>
        <w:pStyle w:val="a3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017D9">
        <w:rPr>
          <w:rFonts w:ascii="Times New Roman" w:hAnsi="Times New Roman" w:cs="Times New Roman"/>
          <w:i/>
          <w:iCs/>
          <w:sz w:val="28"/>
          <w:szCs w:val="28"/>
        </w:rPr>
        <w:t>Заголовки и подзаголовки</w:t>
      </w:r>
      <w:r w:rsidRPr="006017D9">
        <w:rPr>
          <w:rFonts w:ascii="Times New Roman" w:hAnsi="Times New Roman" w:cs="Times New Roman"/>
          <w:sz w:val="28"/>
          <w:szCs w:val="28"/>
        </w:rPr>
        <w:t xml:space="preserve"> - Используйте заголовки и подзаголовки для разделения различных частей сообщения, чтобы получатель мог легко найти необходимую информацию.  </w:t>
      </w:r>
    </w:p>
    <w:p w14:paraId="6F7CA78E" w14:textId="77777777" w:rsidR="00FF4E9A" w:rsidRPr="006017D9" w:rsidRDefault="00EF5D10" w:rsidP="00205E2E">
      <w:pPr>
        <w:pStyle w:val="a3"/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017D9">
        <w:rPr>
          <w:rFonts w:ascii="Times New Roman" w:hAnsi="Times New Roman" w:cs="Times New Roman"/>
          <w:i/>
          <w:iCs/>
          <w:sz w:val="28"/>
          <w:szCs w:val="28"/>
        </w:rPr>
        <w:t>Правила грамматики</w:t>
      </w:r>
      <w:r w:rsidRPr="006017D9">
        <w:rPr>
          <w:rFonts w:ascii="Times New Roman" w:hAnsi="Times New Roman" w:cs="Times New Roman"/>
          <w:sz w:val="28"/>
          <w:szCs w:val="28"/>
        </w:rPr>
        <w:t xml:space="preserve"> </w:t>
      </w:r>
      <w:r w:rsidRPr="006017D9">
        <w:rPr>
          <w:rFonts w:ascii="Times New Roman" w:hAnsi="Times New Roman" w:cs="Times New Roman"/>
          <w:i/>
          <w:iCs/>
          <w:sz w:val="28"/>
          <w:szCs w:val="28"/>
        </w:rPr>
        <w:t>и орфографии</w:t>
      </w:r>
    </w:p>
    <w:p w14:paraId="1C34F0FE" w14:textId="77777777" w:rsidR="00205E2E" w:rsidRPr="006017D9" w:rsidRDefault="00205E2E" w:rsidP="00A14943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60E043C" w14:textId="77777777" w:rsidR="00FF4E9A" w:rsidRPr="006017D9" w:rsidRDefault="00FF4E9A" w:rsidP="007977B0">
      <w:pPr>
        <w:pStyle w:val="a3"/>
        <w:spacing w:line="360" w:lineRule="auto"/>
        <w:ind w:left="0" w:right="1127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17D9">
        <w:rPr>
          <w:rFonts w:ascii="Times New Roman" w:hAnsi="Times New Roman" w:cs="Times New Roman"/>
          <w:b/>
          <w:bCs/>
          <w:sz w:val="36"/>
          <w:szCs w:val="36"/>
        </w:rPr>
        <w:t>Примеры</w:t>
      </w:r>
    </w:p>
    <w:p w14:paraId="52C541F8" w14:textId="77777777" w:rsidR="00FF4E9A" w:rsidRPr="006017D9" w:rsidRDefault="00EF5D10" w:rsidP="00205E2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017D9">
        <w:rPr>
          <w:rFonts w:ascii="Times New Roman" w:hAnsi="Times New Roman" w:cs="Times New Roman"/>
          <w:sz w:val="28"/>
          <w:szCs w:val="28"/>
          <w:lang w:eastAsia="ru-RU"/>
        </w:rPr>
        <w:t xml:space="preserve">Вот несколько примеров правильного и неправильного форматирования сообщений, а также анализ ошибок и объяснения, почему они являются недопустимыми. </w:t>
      </w:r>
    </w:p>
    <w:p w14:paraId="7480AE91" w14:textId="77777777" w:rsidR="00FF4E9A" w:rsidRPr="006017D9" w:rsidRDefault="00EF5D10" w:rsidP="00205E2E">
      <w:pPr>
        <w:pStyle w:val="a3"/>
        <w:numPr>
          <w:ilvl w:val="0"/>
          <w:numId w:val="4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017D9">
        <w:rPr>
          <w:rFonts w:ascii="Times New Roman" w:hAnsi="Times New Roman" w:cs="Times New Roman"/>
          <w:sz w:val="28"/>
          <w:szCs w:val="28"/>
          <w:lang w:eastAsia="ru-RU"/>
        </w:rPr>
        <w:t xml:space="preserve">Пример: Заголовок Правильное форматирование: Заголовок: Важное обновление проекта - Анализ: Заголовок выделен, краток и ясно указывает на тему сообщения. Неправильное форматирование: </w:t>
      </w:r>
      <w:proofErr w:type="spellStart"/>
      <w:r w:rsidRPr="006017D9">
        <w:rPr>
          <w:rFonts w:ascii="Times New Roman" w:hAnsi="Times New Roman" w:cs="Times New Roman"/>
          <w:sz w:val="28"/>
          <w:szCs w:val="28"/>
          <w:lang w:eastAsia="ru-RU"/>
        </w:rPr>
        <w:t>вАжное</w:t>
      </w:r>
      <w:proofErr w:type="spellEnd"/>
      <w:r w:rsidRPr="006017D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017D9">
        <w:rPr>
          <w:rFonts w:ascii="Times New Roman" w:hAnsi="Times New Roman" w:cs="Times New Roman"/>
          <w:sz w:val="28"/>
          <w:szCs w:val="28"/>
          <w:lang w:eastAsia="ru-RU"/>
        </w:rPr>
        <w:t>ОбнОвлЕние</w:t>
      </w:r>
      <w:proofErr w:type="spellEnd"/>
      <w:r w:rsidRPr="006017D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017D9">
        <w:rPr>
          <w:rFonts w:ascii="Times New Roman" w:hAnsi="Times New Roman" w:cs="Times New Roman"/>
          <w:sz w:val="28"/>
          <w:szCs w:val="28"/>
          <w:lang w:eastAsia="ru-RU"/>
        </w:rPr>
        <w:t>прОекта</w:t>
      </w:r>
      <w:proofErr w:type="spellEnd"/>
      <w:r w:rsidRPr="006017D9">
        <w:rPr>
          <w:rFonts w:ascii="Times New Roman" w:hAnsi="Times New Roman" w:cs="Times New Roman"/>
          <w:sz w:val="28"/>
          <w:szCs w:val="28"/>
          <w:lang w:eastAsia="ru-RU"/>
        </w:rPr>
        <w:t xml:space="preserve"> - Ошибки: - Использование непостоянного регистра делает заголовок трудным для восприятия. - Нет выделения (жирный шрифт, размер) — заголовок не выделяется на фоне текста. </w:t>
      </w:r>
    </w:p>
    <w:p w14:paraId="07B5EAF6" w14:textId="77777777" w:rsidR="00FF4E9A" w:rsidRPr="006017D9" w:rsidRDefault="00EF5D10" w:rsidP="00205E2E">
      <w:pPr>
        <w:pStyle w:val="a3"/>
        <w:numPr>
          <w:ilvl w:val="0"/>
          <w:numId w:val="4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017D9">
        <w:rPr>
          <w:rFonts w:ascii="Times New Roman" w:hAnsi="Times New Roman" w:cs="Times New Roman"/>
          <w:sz w:val="28"/>
          <w:szCs w:val="28"/>
          <w:lang w:eastAsia="ru-RU"/>
        </w:rPr>
        <w:t xml:space="preserve">Пример: Тело сообщения Правильное форматирование: Уважаемые коллеги, Мы рады сообщить, что проект успешно завершен. Спасибо всем за вашу работу! С уважением, Иван Иванов Менеджер проекта - Анализ: Сообщение структурировано, начинается с обращения, затем — основная информация и завершается подписью. Неправильное форматирование: всем привет! я рад сообщить, что проект завершён. спасибо! - Ошибки: - Приветствие неформальное для деловой переписки. - Нет структуры и четкости; все написано в одном абзаце, что затрудняет восприятие. - Использование маленьких букв в начале предложений — грамматическая ошибка. </w:t>
      </w:r>
    </w:p>
    <w:p w14:paraId="6903A3A0" w14:textId="77777777" w:rsidR="00FF4E9A" w:rsidRPr="006017D9" w:rsidRDefault="00EF5D10" w:rsidP="00205E2E">
      <w:pPr>
        <w:pStyle w:val="a3"/>
        <w:numPr>
          <w:ilvl w:val="0"/>
          <w:numId w:val="4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017D9">
        <w:rPr>
          <w:rFonts w:ascii="Times New Roman" w:hAnsi="Times New Roman" w:cs="Times New Roman"/>
          <w:sz w:val="28"/>
          <w:szCs w:val="28"/>
          <w:lang w:eastAsia="ru-RU"/>
        </w:rPr>
        <w:t>Пример: Кодировка символов Правильное форматирование: - Сообщение отправлено с кодировкой UTF-8. Неправильное форматирование: - Сообщение отправлено с кодировкой Windows-1251, из-за чего специальные символы отображаются неправильно (например, вместо "привет" отображается "</w:t>
      </w:r>
      <w:proofErr w:type="spellStart"/>
      <w:r w:rsidRPr="006017D9">
        <w:rPr>
          <w:rFonts w:ascii="Times New Roman" w:hAnsi="Times New Roman" w:cs="Times New Roman"/>
          <w:sz w:val="28"/>
          <w:szCs w:val="28"/>
          <w:lang w:eastAsia="ru-RU"/>
        </w:rPr>
        <w:t>ѓ+ѓ</w:t>
      </w:r>
      <w:proofErr w:type="spellEnd"/>
      <w:r w:rsidRPr="006017D9">
        <w:rPr>
          <w:rFonts w:ascii="Times New Roman" w:hAnsi="Times New Roman" w:cs="Times New Roman"/>
          <w:sz w:val="28"/>
          <w:szCs w:val="28"/>
          <w:lang w:eastAsia="ru-RU"/>
        </w:rPr>
        <w:t>."); - Ошибки: - Неправильная кодировка приводит к проблемам с отображением символов, что делает текст нечитабельным. - Важно использовать универсальную кодировку (например, UTF-8) для обеспечения корректного отображения на всех устройствах и платформах.</w:t>
      </w:r>
    </w:p>
    <w:p w14:paraId="4BA91D2C" w14:textId="77777777" w:rsidR="00EF5D10" w:rsidRPr="006017D9" w:rsidRDefault="00EF5D10" w:rsidP="00205E2E">
      <w:pPr>
        <w:pStyle w:val="a3"/>
        <w:numPr>
          <w:ilvl w:val="0"/>
          <w:numId w:val="4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17D9">
        <w:rPr>
          <w:rFonts w:ascii="Times New Roman" w:hAnsi="Times New Roman" w:cs="Times New Roman"/>
          <w:sz w:val="28"/>
          <w:szCs w:val="28"/>
          <w:lang w:eastAsia="ru-RU"/>
        </w:rPr>
        <w:t xml:space="preserve">Пример: Дата и время Правильное форматирование: Дата: 15.10.2023 14:30 - Анализ: Дата и время представлены в ясном и стандартизированном формате. Неправильное форматирование: Сегодня - Ошибки: - Нечеткое указание даты — "Сегодня" может не быть актуальным для получателя сообщения позже. - Использование конкретного формата (ДД.ММ.ГГГГ) упрощает понимание временных рамок события для любого получателя. </w:t>
      </w:r>
    </w:p>
    <w:p w14:paraId="31D0F7FA" w14:textId="77777777" w:rsidR="00EF5D10" w:rsidRPr="006017D9" w:rsidRDefault="00EF5D10" w:rsidP="00205E2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8C6073D" w14:textId="77777777" w:rsidR="00EF5D10" w:rsidRPr="006017D9" w:rsidRDefault="00EF5D10" w:rsidP="00205E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108BB3" w14:textId="77777777" w:rsidR="00205E2E" w:rsidRPr="006017D9" w:rsidRDefault="00205E2E" w:rsidP="00205E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CC1204" w14:textId="77777777" w:rsidR="00205E2E" w:rsidRPr="006017D9" w:rsidRDefault="00205E2E" w:rsidP="00205E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DC01EF" w14:textId="77777777" w:rsidR="00205E2E" w:rsidRPr="006017D9" w:rsidRDefault="00205E2E" w:rsidP="00205E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432FE6" w14:textId="77777777" w:rsidR="00205E2E" w:rsidRPr="006017D9" w:rsidRDefault="00205E2E" w:rsidP="00205E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9170FC" w14:textId="77777777" w:rsidR="00205E2E" w:rsidRPr="006017D9" w:rsidRDefault="00205E2E" w:rsidP="00205E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A832A2" w14:textId="77777777" w:rsidR="00205E2E" w:rsidRPr="006017D9" w:rsidRDefault="00205E2E" w:rsidP="00205E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AB6ECF" w14:textId="77777777" w:rsidR="00205E2E" w:rsidRPr="006017D9" w:rsidRDefault="00205E2E" w:rsidP="00205E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C6BBB7" w14:textId="77777777" w:rsidR="00205E2E" w:rsidRPr="006017D9" w:rsidRDefault="00205E2E" w:rsidP="00205E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1C1E05" w14:textId="77777777" w:rsidR="00205E2E" w:rsidRPr="006017D9" w:rsidRDefault="00205E2E" w:rsidP="00205E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B864AE" w14:textId="77777777" w:rsidR="00205E2E" w:rsidRPr="006017D9" w:rsidRDefault="00205E2E" w:rsidP="00205E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FB5043" w14:textId="77777777" w:rsidR="00E577E0" w:rsidRPr="006017D9" w:rsidRDefault="00E577E0" w:rsidP="00205E2E">
      <w:pPr>
        <w:tabs>
          <w:tab w:val="left" w:pos="0"/>
        </w:tabs>
        <w:spacing w:line="360" w:lineRule="auto"/>
        <w:ind w:right="985"/>
        <w:rPr>
          <w:rFonts w:ascii="Times New Roman" w:hAnsi="Times New Roman" w:cs="Times New Roman"/>
          <w:sz w:val="28"/>
          <w:szCs w:val="28"/>
        </w:rPr>
      </w:pPr>
    </w:p>
    <w:p w14:paraId="2B42E725" w14:textId="77777777" w:rsidR="00E51961" w:rsidRPr="006017D9" w:rsidRDefault="00E51961" w:rsidP="00205E2E">
      <w:pPr>
        <w:tabs>
          <w:tab w:val="left" w:pos="0"/>
        </w:tabs>
        <w:spacing w:line="360" w:lineRule="auto"/>
        <w:ind w:right="985"/>
        <w:rPr>
          <w:rFonts w:ascii="Times New Roman" w:hAnsi="Times New Roman" w:cs="Times New Roman"/>
          <w:sz w:val="28"/>
          <w:szCs w:val="28"/>
        </w:rPr>
      </w:pPr>
    </w:p>
    <w:p w14:paraId="40AA30E3" w14:textId="77777777" w:rsidR="00EF5D10" w:rsidRPr="006017D9" w:rsidRDefault="00EF5D10" w:rsidP="00205E2E">
      <w:pPr>
        <w:tabs>
          <w:tab w:val="left" w:pos="0"/>
        </w:tabs>
        <w:spacing w:line="360" w:lineRule="auto"/>
        <w:ind w:right="985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017D9">
        <w:rPr>
          <w:rFonts w:ascii="Times New Roman" w:hAnsi="Times New Roman" w:cs="Times New Roman"/>
          <w:b/>
          <w:bCs/>
          <w:sz w:val="36"/>
          <w:szCs w:val="36"/>
        </w:rPr>
        <w:t>Заключение</w:t>
      </w:r>
    </w:p>
    <w:p w14:paraId="5C224204" w14:textId="77777777" w:rsidR="00EF5D10" w:rsidRPr="006017D9" w:rsidRDefault="00EF5D10" w:rsidP="007977B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017D9">
        <w:rPr>
          <w:rFonts w:ascii="Times New Roman" w:hAnsi="Times New Roman" w:cs="Times New Roman"/>
          <w:sz w:val="28"/>
          <w:szCs w:val="28"/>
        </w:rPr>
        <w:t>Правильное оформление сообщений крайне важно в деловой переписке, так как оно влияет на восприятие информации и формальность общения. Неправильное форматирование может привести к путанице, недопониманию, а также уменьшению профессионализма отправителя.</w:t>
      </w:r>
      <w:r w:rsidR="00E577E0" w:rsidRPr="006017D9">
        <w:rPr>
          <w:rFonts w:ascii="Times New Roman" w:hAnsi="Times New Roman" w:cs="Times New Roman"/>
          <w:sz w:val="28"/>
          <w:szCs w:val="28"/>
        </w:rPr>
        <w:t xml:space="preserve"> Подходя к форматированию с умом и аккуратностью, мы можем значительно улучшить общую коммуникацию и взаимодействие с читателем, делая текст понятным, сжатым и визуально привлекательным. В будущем стоит продолжать развивать навыки форматирования, осваивая новые инструменты и техники, чтобы оставаться на высоте в быстро меняющемся мире информации.</w:t>
      </w:r>
    </w:p>
    <w:p w14:paraId="294B6D38" w14:textId="77777777" w:rsidR="00EF5D10" w:rsidRPr="006017D9" w:rsidRDefault="00EF5D10" w:rsidP="00EF5D10">
      <w:pPr>
        <w:rPr>
          <w:rFonts w:ascii="Times New Roman" w:hAnsi="Times New Roman" w:cs="Times New Roman"/>
          <w:sz w:val="28"/>
          <w:szCs w:val="28"/>
        </w:rPr>
      </w:pPr>
    </w:p>
    <w:p w14:paraId="4DA9C80C" w14:textId="77777777" w:rsidR="00EF5D10" w:rsidRPr="006017D9" w:rsidRDefault="00EF5D10">
      <w:pPr>
        <w:rPr>
          <w:rFonts w:ascii="Times New Roman" w:hAnsi="Times New Roman" w:cs="Times New Roman"/>
          <w:sz w:val="28"/>
          <w:szCs w:val="28"/>
        </w:rPr>
      </w:pPr>
    </w:p>
    <w:sectPr w:rsidR="00EF5D10" w:rsidRPr="006017D9" w:rsidSect="00846C6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4AAB03" w14:textId="77777777" w:rsidR="00114369" w:rsidRDefault="00114369" w:rsidP="00EF5D10">
      <w:pPr>
        <w:spacing w:after="0" w:line="240" w:lineRule="auto"/>
      </w:pPr>
      <w:r>
        <w:separator/>
      </w:r>
    </w:p>
  </w:endnote>
  <w:endnote w:type="continuationSeparator" w:id="0">
    <w:p w14:paraId="017B679E" w14:textId="77777777" w:rsidR="00114369" w:rsidRDefault="00114369" w:rsidP="00EF5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8DA5DD" w14:textId="77777777" w:rsidR="00114369" w:rsidRDefault="00114369" w:rsidP="00EF5D10">
      <w:pPr>
        <w:spacing w:after="0" w:line="240" w:lineRule="auto"/>
      </w:pPr>
      <w:r>
        <w:separator/>
      </w:r>
    </w:p>
  </w:footnote>
  <w:footnote w:type="continuationSeparator" w:id="0">
    <w:p w14:paraId="0806F489" w14:textId="77777777" w:rsidR="00114369" w:rsidRDefault="00114369" w:rsidP="00EF5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938FD"/>
    <w:multiLevelType w:val="hybridMultilevel"/>
    <w:tmpl w:val="16506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242EF"/>
    <w:multiLevelType w:val="hybridMultilevel"/>
    <w:tmpl w:val="63F06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71C64"/>
    <w:multiLevelType w:val="hybridMultilevel"/>
    <w:tmpl w:val="D3A60A6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7204437D"/>
    <w:multiLevelType w:val="hybridMultilevel"/>
    <w:tmpl w:val="951CF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159237">
    <w:abstractNumId w:val="0"/>
  </w:num>
  <w:num w:numId="2" w16cid:durableId="1927573648">
    <w:abstractNumId w:val="3"/>
  </w:num>
  <w:num w:numId="3" w16cid:durableId="414206624">
    <w:abstractNumId w:val="1"/>
  </w:num>
  <w:num w:numId="4" w16cid:durableId="961500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EF6"/>
    <w:rsid w:val="00114369"/>
    <w:rsid w:val="001A059F"/>
    <w:rsid w:val="00205E2E"/>
    <w:rsid w:val="00357EF6"/>
    <w:rsid w:val="00400491"/>
    <w:rsid w:val="004D6F4F"/>
    <w:rsid w:val="006017D9"/>
    <w:rsid w:val="0068187B"/>
    <w:rsid w:val="006C53E6"/>
    <w:rsid w:val="0071197E"/>
    <w:rsid w:val="00713ABF"/>
    <w:rsid w:val="00724DF9"/>
    <w:rsid w:val="007977B0"/>
    <w:rsid w:val="00817E42"/>
    <w:rsid w:val="00846C6E"/>
    <w:rsid w:val="00A14943"/>
    <w:rsid w:val="00CF09B6"/>
    <w:rsid w:val="00D23E09"/>
    <w:rsid w:val="00D905E7"/>
    <w:rsid w:val="00E51961"/>
    <w:rsid w:val="00E577E0"/>
    <w:rsid w:val="00EF5D10"/>
    <w:rsid w:val="00FF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0F01D"/>
  <w15:chartTrackingRefBased/>
  <w15:docId w15:val="{2BCF5921-02BC-DC49-BD55-1375D93F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EF6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87B"/>
    <w:pPr>
      <w:ind w:left="720"/>
      <w:contextualSpacing/>
    </w:pPr>
  </w:style>
  <w:style w:type="character" w:customStyle="1" w:styleId="translatable-message">
    <w:name w:val="translatable-message"/>
    <w:basedOn w:val="a0"/>
    <w:rsid w:val="0068187B"/>
  </w:style>
  <w:style w:type="character" w:styleId="a4">
    <w:name w:val="Strong"/>
    <w:basedOn w:val="a0"/>
    <w:uiPriority w:val="22"/>
    <w:qFormat/>
    <w:rsid w:val="0068187B"/>
    <w:rPr>
      <w:b/>
      <w:bCs/>
    </w:rPr>
  </w:style>
  <w:style w:type="character" w:customStyle="1" w:styleId="time">
    <w:name w:val="time"/>
    <w:basedOn w:val="a0"/>
    <w:rsid w:val="0068187B"/>
  </w:style>
  <w:style w:type="character" w:customStyle="1" w:styleId="i18n">
    <w:name w:val="i18n"/>
    <w:basedOn w:val="a0"/>
    <w:rsid w:val="0068187B"/>
  </w:style>
  <w:style w:type="paragraph" w:styleId="a5">
    <w:name w:val="header"/>
    <w:basedOn w:val="a"/>
    <w:link w:val="a6"/>
    <w:uiPriority w:val="99"/>
    <w:unhideWhenUsed/>
    <w:rsid w:val="00EF5D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5D10"/>
    <w:rPr>
      <w:kern w:val="0"/>
      <w:sz w:val="22"/>
      <w:szCs w:val="22"/>
      <w14:ligatures w14:val="none"/>
    </w:rPr>
  </w:style>
  <w:style w:type="paragraph" w:styleId="a7">
    <w:name w:val="footer"/>
    <w:basedOn w:val="a"/>
    <w:link w:val="a8"/>
    <w:uiPriority w:val="99"/>
    <w:unhideWhenUsed/>
    <w:rsid w:val="00EF5D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5D10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7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4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994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24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79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811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5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884</Words>
  <Characters>5042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Рамзан Бакеев</cp:lastModifiedBy>
  <cp:revision>2</cp:revision>
  <dcterms:created xsi:type="dcterms:W3CDTF">2024-10-03T15:48:00Z</dcterms:created>
  <dcterms:modified xsi:type="dcterms:W3CDTF">2024-10-03T15:48:00Z</dcterms:modified>
</cp:coreProperties>
</file>