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E78" w:rsidRDefault="00A90404">
      <w:r>
        <w:rPr>
          <w:noProof/>
        </w:rPr>
        <w:drawing>
          <wp:inline distT="0" distB="0" distL="0" distR="0" wp14:anchorId="6F2BBCA1" wp14:editId="513057ED">
            <wp:extent cx="5274310" cy="36474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98" w:rsidRDefault="005F5298">
      <w:r>
        <w:rPr>
          <w:noProof/>
        </w:rPr>
        <w:drawing>
          <wp:inline distT="0" distB="0" distL="0" distR="0" wp14:anchorId="4B849B68" wp14:editId="66AFA498">
            <wp:extent cx="5274310" cy="2199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78" w:rsidRDefault="00CE1E78">
      <w:r>
        <w:rPr>
          <w:noProof/>
        </w:rPr>
        <w:drawing>
          <wp:inline distT="0" distB="0" distL="0" distR="0" wp14:anchorId="5C47024F" wp14:editId="3F342FD6">
            <wp:extent cx="5274310" cy="2407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78" w:rsidRDefault="000C601E">
      <w:r>
        <w:rPr>
          <w:noProof/>
        </w:rPr>
        <w:lastRenderedPageBreak/>
        <w:drawing>
          <wp:inline distT="0" distB="0" distL="0" distR="0" wp14:anchorId="3A8AB3E9" wp14:editId="5EEA9514">
            <wp:extent cx="5274310" cy="272200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00C01" wp14:editId="0142D267">
            <wp:extent cx="5274310" cy="323356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78" w:rsidRDefault="00CE1E78">
      <w:r>
        <w:rPr>
          <w:rFonts w:hint="eastAsia"/>
        </w:rPr>
        <w:t>然后</w:t>
      </w:r>
      <w:r>
        <w:t>注册用</w:t>
      </w:r>
      <w:r>
        <w:rPr>
          <w:rFonts w:hint="eastAsia"/>
        </w:rPr>
        <w:t>户</w:t>
      </w:r>
      <w:r>
        <w:t>或直接登录，安装后申请免费</w:t>
      </w:r>
      <w:r>
        <w:t>License</w:t>
      </w:r>
      <w:r>
        <w:rPr>
          <w:rFonts w:hint="eastAsia"/>
        </w:rPr>
        <w:t>，</w:t>
      </w:r>
      <w:r>
        <w:t>证书文件会发到邮箱，再按指引</w:t>
      </w:r>
      <w:r>
        <w:rPr>
          <w:rFonts w:hint="eastAsia"/>
        </w:rPr>
        <w:t>将</w:t>
      </w:r>
      <w:r>
        <w:t>证书添加到电脑</w:t>
      </w:r>
      <w:r>
        <w:rPr>
          <w:rFonts w:hint="eastAsia"/>
        </w:rPr>
        <w:t>的</w:t>
      </w:r>
      <w:r>
        <w:t>指定位置中即可。</w:t>
      </w:r>
    </w:p>
    <w:p w:rsidR="00F43668" w:rsidRDefault="00F43668"/>
    <w:p w:rsidR="000F58BA" w:rsidRPr="000F58BA" w:rsidRDefault="000F58BA">
      <w:pPr>
        <w:rPr>
          <w:color w:val="FF0000"/>
        </w:rPr>
      </w:pPr>
    </w:p>
    <w:p w:rsidR="000F58BA" w:rsidRPr="000F58BA" w:rsidRDefault="000F58BA">
      <w:pPr>
        <w:rPr>
          <w:rFonts w:hint="eastAsia"/>
          <w:color w:val="FF0000"/>
        </w:rPr>
      </w:pPr>
      <w:r w:rsidRPr="000F58BA">
        <w:rPr>
          <w:rFonts w:hint="eastAsia"/>
          <w:color w:val="FF0000"/>
        </w:rPr>
        <w:t>说明：实验室电脑中安装的是</w:t>
      </w:r>
      <w:r w:rsidRPr="000F58BA">
        <w:rPr>
          <w:rFonts w:hint="eastAsia"/>
          <w:color w:val="FF0000"/>
        </w:rPr>
        <w:t>1</w:t>
      </w:r>
      <w:r w:rsidRPr="000F58BA">
        <w:rPr>
          <w:color w:val="FF0000"/>
        </w:rPr>
        <w:t>1.9</w:t>
      </w:r>
      <w:r w:rsidRPr="000F58BA">
        <w:rPr>
          <w:rFonts w:hint="eastAsia"/>
          <w:color w:val="FF0000"/>
        </w:rPr>
        <w:t>版本，没有安装</w:t>
      </w:r>
      <w:r w:rsidRPr="000F58BA">
        <w:rPr>
          <w:rFonts w:hint="eastAsia"/>
          <w:color w:val="FF0000"/>
        </w:rPr>
        <w:t>sp</w:t>
      </w:r>
      <w:r w:rsidRPr="000F58BA">
        <w:rPr>
          <w:color w:val="FF0000"/>
        </w:rPr>
        <w:t>1</w:t>
      </w:r>
      <w:r w:rsidRPr="000F58BA">
        <w:rPr>
          <w:rFonts w:hint="eastAsia"/>
          <w:color w:val="FF0000"/>
        </w:rPr>
        <w:t>~sp</w:t>
      </w:r>
      <w:r w:rsidRPr="000F58BA">
        <w:rPr>
          <w:color w:val="FF0000"/>
        </w:rPr>
        <w:t>4</w:t>
      </w:r>
      <w:r w:rsidRPr="000F58BA">
        <w:rPr>
          <w:rFonts w:hint="eastAsia"/>
          <w:color w:val="FF0000"/>
        </w:rPr>
        <w:t>的升级程序，如果希望能在实验室直接使用在自己电脑上创建的文件，建议不要安装升级程序，这样才可以方便直接使用文件，因为不同版本编辑过的文件有些内容不能直接使用。</w:t>
      </w:r>
    </w:p>
    <w:p w:rsidR="00F43668" w:rsidRDefault="00F43668">
      <w:r>
        <w:rPr>
          <w:noProof/>
        </w:rPr>
        <w:lastRenderedPageBreak/>
        <w:drawing>
          <wp:inline distT="0" distB="0" distL="0" distR="0" wp14:anchorId="3459C940" wp14:editId="2BD8123C">
            <wp:extent cx="5274310" cy="2336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8" w:rsidRDefault="00F43668"/>
    <w:p w:rsidR="00F43668" w:rsidRDefault="00F43668">
      <w:r>
        <w:rPr>
          <w:noProof/>
        </w:rPr>
        <w:drawing>
          <wp:inline distT="0" distB="0" distL="0" distR="0" wp14:anchorId="251C58D4" wp14:editId="14C51EE0">
            <wp:extent cx="5274310" cy="2747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8" w:rsidRDefault="00F43668"/>
    <w:p w:rsidR="00F43668" w:rsidRDefault="00F43668">
      <w:r>
        <w:rPr>
          <w:noProof/>
        </w:rPr>
        <w:drawing>
          <wp:inline distT="0" distB="0" distL="0" distR="0" wp14:anchorId="63E14419" wp14:editId="0C8D51C8">
            <wp:extent cx="5274310" cy="1956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8" w:rsidRDefault="00F43668"/>
    <w:p w:rsidR="00F43668" w:rsidRDefault="00F43668">
      <w:r>
        <w:rPr>
          <w:rFonts w:hint="eastAsia"/>
        </w:rPr>
        <w:t>等待邮件，收到后将</w:t>
      </w:r>
      <w:r>
        <w:rPr>
          <w:rFonts w:hint="eastAsia"/>
        </w:rPr>
        <w:t>license.dat</w:t>
      </w:r>
      <w:r>
        <w:rPr>
          <w:rFonts w:hint="eastAsia"/>
        </w:rPr>
        <w:t>文件拷贝到相应的</w:t>
      </w:r>
      <w:r w:rsidR="000F58BA">
        <w:rPr>
          <w:rFonts w:hint="eastAsia"/>
        </w:rPr>
        <w:t>安装</w:t>
      </w:r>
      <w:bookmarkStart w:id="0" w:name="_GoBack"/>
      <w:bookmarkEnd w:id="0"/>
      <w:r>
        <w:rPr>
          <w:rFonts w:hint="eastAsia"/>
        </w:rPr>
        <w:t>目录中，通过</w:t>
      </w:r>
      <w:r>
        <w:rPr>
          <w:rFonts w:hint="eastAsia"/>
        </w:rPr>
        <w:t>Microsemi</w:t>
      </w:r>
      <w:r>
        <w:t xml:space="preserve"> License utility</w:t>
      </w:r>
      <w:r>
        <w:rPr>
          <w:rFonts w:hint="eastAsia"/>
        </w:rPr>
        <w:t>，去指定好许可证文件即可。</w:t>
      </w:r>
    </w:p>
    <w:p w:rsidR="00F43668" w:rsidRDefault="00F43668">
      <w:r>
        <w:rPr>
          <w:noProof/>
        </w:rPr>
        <w:lastRenderedPageBreak/>
        <w:drawing>
          <wp:inline distT="0" distB="0" distL="0" distR="0" wp14:anchorId="44B37E6D" wp14:editId="63D60CA1">
            <wp:extent cx="2409825" cy="2276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8" w:rsidRPr="00F43668" w:rsidRDefault="00F43668">
      <w:r>
        <w:rPr>
          <w:noProof/>
        </w:rPr>
        <w:drawing>
          <wp:inline distT="0" distB="0" distL="0" distR="0" wp14:anchorId="1770DBC2" wp14:editId="4DCFD8A4">
            <wp:extent cx="5274310" cy="2433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68" w:rsidRPr="00F4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318" w:rsidRDefault="00632318" w:rsidP="000C601E">
      <w:r>
        <w:separator/>
      </w:r>
    </w:p>
  </w:endnote>
  <w:endnote w:type="continuationSeparator" w:id="0">
    <w:p w:rsidR="00632318" w:rsidRDefault="00632318" w:rsidP="000C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318" w:rsidRDefault="00632318" w:rsidP="000C601E">
      <w:r>
        <w:separator/>
      </w:r>
    </w:p>
  </w:footnote>
  <w:footnote w:type="continuationSeparator" w:id="0">
    <w:p w:rsidR="00632318" w:rsidRDefault="00632318" w:rsidP="000C6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CB6"/>
    <w:rsid w:val="000C601E"/>
    <w:rsid w:val="000F58BA"/>
    <w:rsid w:val="00114407"/>
    <w:rsid w:val="005F5298"/>
    <w:rsid w:val="00632318"/>
    <w:rsid w:val="00727254"/>
    <w:rsid w:val="00A25CB6"/>
    <w:rsid w:val="00A90404"/>
    <w:rsid w:val="00A931AA"/>
    <w:rsid w:val="00BE3C11"/>
    <w:rsid w:val="00CE1E78"/>
    <w:rsid w:val="00E41F9B"/>
    <w:rsid w:val="00F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CBFF"/>
  <w15:docId w15:val="{850BA756-A983-4C9B-A098-BA62E0B8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01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601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6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ICTECH</dc:creator>
  <cp:keywords/>
  <dc:description/>
  <cp:lastModifiedBy>Monica Jiang</cp:lastModifiedBy>
  <cp:revision>7</cp:revision>
  <dcterms:created xsi:type="dcterms:W3CDTF">2019-06-05T01:12:00Z</dcterms:created>
  <dcterms:modified xsi:type="dcterms:W3CDTF">2019-09-24T09:57:00Z</dcterms:modified>
</cp:coreProperties>
</file>