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4353" w14:textId="1263AC9C" w:rsidR="00F34F8D" w:rsidRDefault="00F34F8D" w:rsidP="00F34F8D">
      <w:pPr>
        <w:jc w:val="center"/>
        <w:rPr>
          <w:b/>
          <w:bCs/>
          <w:sz w:val="32"/>
          <w:szCs w:val="32"/>
          <w:u w:val="single"/>
        </w:rPr>
      </w:pPr>
      <w:r w:rsidRPr="00F34F8D">
        <w:rPr>
          <w:b/>
          <w:bCs/>
          <w:sz w:val="32"/>
          <w:szCs w:val="32"/>
          <w:u w:val="single"/>
        </w:rPr>
        <w:t>Google Display Campaign for an educational institute</w:t>
      </w:r>
    </w:p>
    <w:p w14:paraId="681EE52B" w14:textId="62AEEC61" w:rsidR="00F34F8D" w:rsidRPr="00F34F8D" w:rsidRDefault="00F34F8D" w:rsidP="00F34F8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F34F8D">
        <w:rPr>
          <w:b/>
          <w:bCs/>
          <w:sz w:val="32"/>
          <w:szCs w:val="32"/>
          <w:u w:val="single"/>
        </w:rPr>
        <w:t>Campaign Objective</w:t>
      </w:r>
      <w:r w:rsidRPr="00F34F8D">
        <w:rPr>
          <w:b/>
          <w:bCs/>
          <w:sz w:val="32"/>
          <w:szCs w:val="32"/>
          <w:u w:val="single"/>
        </w:rPr>
        <w:t>:</w:t>
      </w:r>
    </w:p>
    <w:p w14:paraId="1391FD4B" w14:textId="54AA892E" w:rsidR="00F34F8D" w:rsidRDefault="00F34F8D" w:rsidP="00F34F8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4F8D">
        <w:rPr>
          <w:sz w:val="24"/>
          <w:szCs w:val="24"/>
        </w:rPr>
        <w:t>Drive course inquiries and build brand recall among prospective students, working professionals, and parents across the Google Display Network.</w:t>
      </w:r>
    </w:p>
    <w:p w14:paraId="67D42E77" w14:textId="77777777" w:rsidR="00F34F8D" w:rsidRDefault="00F34F8D" w:rsidP="00F34F8D">
      <w:pPr>
        <w:pStyle w:val="ListParagraph"/>
        <w:rPr>
          <w:sz w:val="24"/>
          <w:szCs w:val="24"/>
        </w:rPr>
      </w:pPr>
    </w:p>
    <w:p w14:paraId="7A106CEC" w14:textId="78F8C9D4" w:rsidR="00F34F8D" w:rsidRPr="00F34F8D" w:rsidRDefault="00F34F8D" w:rsidP="00F34F8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F34F8D">
        <w:rPr>
          <w:b/>
          <w:bCs/>
          <w:sz w:val="32"/>
          <w:szCs w:val="32"/>
          <w:u w:val="single"/>
        </w:rPr>
        <w:t>Target Audience</w:t>
      </w:r>
      <w:r w:rsidRPr="00F34F8D">
        <w:rPr>
          <w:b/>
          <w:bCs/>
          <w:sz w:val="32"/>
          <w:szCs w:val="32"/>
          <w:u w:val="single"/>
        </w:rPr>
        <w:t>:</w:t>
      </w:r>
    </w:p>
    <w:p w14:paraId="56543EC4" w14:textId="2455383D" w:rsidR="00F34F8D" w:rsidRDefault="00F34F8D" w:rsidP="00F34F8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4F8D">
        <w:rPr>
          <w:sz w:val="24"/>
          <w:szCs w:val="24"/>
        </w:rPr>
        <w:t>High-intent students, young professionals, and parents of high school/undergraduate students looking to upgrade their skills or secure degrees.</w:t>
      </w:r>
    </w:p>
    <w:p w14:paraId="4D91316B" w14:textId="77777777" w:rsidR="00F34F8D" w:rsidRDefault="00F34F8D" w:rsidP="00F34F8D">
      <w:pPr>
        <w:pStyle w:val="ListParagraph"/>
        <w:rPr>
          <w:sz w:val="24"/>
          <w:szCs w:val="24"/>
        </w:rPr>
      </w:pPr>
    </w:p>
    <w:p w14:paraId="70588D44" w14:textId="483AF06C" w:rsidR="00F34F8D" w:rsidRDefault="00F34F8D" w:rsidP="00F34F8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F34F8D">
        <w:rPr>
          <w:b/>
          <w:bCs/>
          <w:sz w:val="32"/>
          <w:szCs w:val="32"/>
          <w:u w:val="single"/>
        </w:rPr>
        <w:t>Audience Segments</w:t>
      </w:r>
      <w:r w:rsidRPr="00F34F8D">
        <w:rPr>
          <w:b/>
          <w:bCs/>
          <w:sz w:val="32"/>
          <w:szCs w:val="32"/>
          <w:u w:val="single"/>
        </w:rPr>
        <w:t>:</w:t>
      </w:r>
    </w:p>
    <w:p w14:paraId="03667691" w14:textId="471C79B5" w:rsidR="00F34F8D" w:rsidRPr="00F34F8D" w:rsidRDefault="00F34F8D" w:rsidP="00F34F8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4F8D">
        <w:rPr>
          <w:sz w:val="24"/>
          <w:szCs w:val="24"/>
        </w:rPr>
        <w:t>In-Market Segments</w:t>
      </w:r>
    </w:p>
    <w:p w14:paraId="77E036C1" w14:textId="16E5A055" w:rsidR="00F34F8D" w:rsidRPr="00F34F8D" w:rsidRDefault="00F34F8D" w:rsidP="00F34F8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4F8D">
        <w:rPr>
          <w:sz w:val="24"/>
          <w:szCs w:val="24"/>
        </w:rPr>
        <w:t>Affinity audience</w:t>
      </w:r>
    </w:p>
    <w:p w14:paraId="6FA18C69" w14:textId="78638938" w:rsidR="00F34F8D" w:rsidRPr="00F34F8D" w:rsidRDefault="00F34F8D" w:rsidP="00F34F8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4F8D">
        <w:rPr>
          <w:sz w:val="24"/>
          <w:szCs w:val="24"/>
        </w:rPr>
        <w:t>Custom Intent</w:t>
      </w:r>
    </w:p>
    <w:p w14:paraId="2394938E" w14:textId="7B93A4B2" w:rsidR="00F34F8D" w:rsidRPr="00063797" w:rsidRDefault="00F34F8D" w:rsidP="00F34F8D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F34F8D">
        <w:rPr>
          <w:sz w:val="24"/>
          <w:szCs w:val="24"/>
        </w:rPr>
        <w:t>Demographics</w:t>
      </w:r>
    </w:p>
    <w:p w14:paraId="34EE7576" w14:textId="77777777" w:rsidR="00063797" w:rsidRPr="00F34F8D" w:rsidRDefault="00063797" w:rsidP="00063797">
      <w:pPr>
        <w:pStyle w:val="ListParagraph"/>
        <w:ind w:left="1440"/>
        <w:rPr>
          <w:b/>
          <w:bCs/>
          <w:sz w:val="32"/>
          <w:szCs w:val="32"/>
        </w:rPr>
      </w:pPr>
    </w:p>
    <w:p w14:paraId="1227C347" w14:textId="28D022F4" w:rsidR="00F34F8D" w:rsidRPr="00F34F8D" w:rsidRDefault="00F34F8D" w:rsidP="00F34F8D">
      <w:pPr>
        <w:rPr>
          <w:b/>
          <w:bCs/>
          <w:sz w:val="32"/>
          <w:szCs w:val="32"/>
          <w:u w:val="single"/>
        </w:rPr>
      </w:pPr>
      <w:r w:rsidRPr="00F34F8D">
        <w:rPr>
          <w:b/>
          <w:bCs/>
          <w:sz w:val="32"/>
          <w:szCs w:val="32"/>
        </w:rPr>
        <w:t xml:space="preserve">     4.</w:t>
      </w:r>
      <w:r w:rsidRPr="00F34F8D">
        <w:t xml:space="preserve"> </w:t>
      </w:r>
      <w:r w:rsidRPr="00F34F8D">
        <w:rPr>
          <w:b/>
          <w:bCs/>
          <w:sz w:val="32"/>
          <w:szCs w:val="32"/>
          <w:u w:val="single"/>
        </w:rPr>
        <w:t>Banner Content Ideas</w:t>
      </w:r>
      <w:r w:rsidRPr="00F34F8D">
        <w:rPr>
          <w:b/>
          <w:bCs/>
          <w:sz w:val="32"/>
          <w:szCs w:val="32"/>
          <w:u w:val="single"/>
        </w:rPr>
        <w:t>:</w:t>
      </w:r>
    </w:p>
    <w:p w14:paraId="3367BE7B" w14:textId="1BFBF673" w:rsidR="00F34F8D" w:rsidRPr="00F34F8D" w:rsidRDefault="00F34F8D" w:rsidP="00F34F8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4F8D">
        <w:rPr>
          <w:sz w:val="24"/>
          <w:szCs w:val="24"/>
        </w:rPr>
        <w:t>Banners</w:t>
      </w:r>
    </w:p>
    <w:p w14:paraId="412BA2B2" w14:textId="4018398C" w:rsidR="00F34F8D" w:rsidRDefault="00F34F8D" w:rsidP="00F34F8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4F8D">
        <w:rPr>
          <w:sz w:val="24"/>
          <w:szCs w:val="24"/>
        </w:rPr>
        <w:t>Value Propositions</w:t>
      </w:r>
    </w:p>
    <w:p w14:paraId="620A8D72" w14:textId="77777777" w:rsidR="00063797" w:rsidRPr="00063797" w:rsidRDefault="00063797" w:rsidP="00063797">
      <w:pPr>
        <w:rPr>
          <w:sz w:val="24"/>
          <w:szCs w:val="24"/>
        </w:rPr>
      </w:pPr>
    </w:p>
    <w:p w14:paraId="5514ECC4" w14:textId="18457DE1" w:rsidR="00063797" w:rsidRPr="00063797" w:rsidRDefault="00063797" w:rsidP="00063797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 w:rsidRPr="00063797">
        <w:rPr>
          <w:b/>
          <w:bCs/>
          <w:sz w:val="32"/>
          <w:szCs w:val="32"/>
          <w:u w:val="single"/>
        </w:rPr>
        <w:t>Responsive Display Ad Content</w:t>
      </w:r>
      <w:r w:rsidRPr="00063797">
        <w:rPr>
          <w:b/>
          <w:bCs/>
          <w:sz w:val="32"/>
          <w:szCs w:val="32"/>
          <w:u w:val="single"/>
        </w:rPr>
        <w:t>:</w:t>
      </w:r>
    </w:p>
    <w:p w14:paraId="21360A8B" w14:textId="71A1BCF7" w:rsidR="00063797" w:rsidRPr="00063797" w:rsidRDefault="00063797" w:rsidP="0006379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63797">
        <w:rPr>
          <w:sz w:val="24"/>
          <w:szCs w:val="24"/>
        </w:rPr>
        <w:t>Short Headlines</w:t>
      </w:r>
    </w:p>
    <w:p w14:paraId="40B79021" w14:textId="3B2155EF" w:rsidR="00063797" w:rsidRPr="00063797" w:rsidRDefault="00063797" w:rsidP="0006379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63797">
        <w:rPr>
          <w:sz w:val="24"/>
          <w:szCs w:val="24"/>
        </w:rPr>
        <w:t>Long Headlines</w:t>
      </w:r>
    </w:p>
    <w:p w14:paraId="05743A02" w14:textId="08A61938" w:rsidR="00063797" w:rsidRDefault="00063797" w:rsidP="0006379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63797">
        <w:rPr>
          <w:sz w:val="24"/>
          <w:szCs w:val="24"/>
        </w:rPr>
        <w:t>Descriptions</w:t>
      </w:r>
    </w:p>
    <w:p w14:paraId="15004D87" w14:textId="77777777" w:rsidR="00063797" w:rsidRDefault="00063797" w:rsidP="00063797">
      <w:pPr>
        <w:pStyle w:val="ListParagraph"/>
        <w:ind w:left="1440"/>
        <w:rPr>
          <w:sz w:val="24"/>
          <w:szCs w:val="24"/>
        </w:rPr>
      </w:pPr>
    </w:p>
    <w:p w14:paraId="18CB83DF" w14:textId="77777777" w:rsidR="009A3253" w:rsidRDefault="009A3253" w:rsidP="00063797">
      <w:pPr>
        <w:pStyle w:val="ListParagraph"/>
        <w:ind w:left="1440"/>
        <w:rPr>
          <w:sz w:val="24"/>
          <w:szCs w:val="24"/>
        </w:rPr>
      </w:pPr>
    </w:p>
    <w:p w14:paraId="76EEE7E0" w14:textId="211EDCFC" w:rsidR="00063797" w:rsidRPr="00063797" w:rsidRDefault="00063797" w:rsidP="00063797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 w:rsidRPr="00063797">
        <w:rPr>
          <w:b/>
          <w:bCs/>
          <w:sz w:val="32"/>
          <w:szCs w:val="32"/>
          <w:u w:val="single"/>
        </w:rPr>
        <w:t>Remarketing Audience Strategy</w:t>
      </w:r>
      <w:r w:rsidRPr="00063797">
        <w:rPr>
          <w:b/>
          <w:bCs/>
          <w:sz w:val="32"/>
          <w:szCs w:val="32"/>
          <w:u w:val="single"/>
        </w:rPr>
        <w:t>:</w:t>
      </w:r>
    </w:p>
    <w:p w14:paraId="2B8847F5" w14:textId="52ABBE41" w:rsidR="00063797" w:rsidRDefault="00063797" w:rsidP="00063797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Website Visitors:</w:t>
      </w: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People who visited the course or fee pages but did not fill out the inquiry form.</w:t>
      </w:r>
    </w:p>
    <w:p w14:paraId="5A6BCA96" w14:textId="77777777" w:rsidR="009A3253" w:rsidRDefault="009A3253" w:rsidP="009A325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C482FC1" w14:textId="050EB6B8" w:rsidR="00063797" w:rsidRDefault="00063797" w:rsidP="00063797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Lead Form Abandoners:</w:t>
      </w: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Users who started filling out the application but dropped off.</w:t>
      </w:r>
    </w:p>
    <w:p w14:paraId="78968946" w14:textId="77777777" w:rsidR="009A3253" w:rsidRPr="009A3253" w:rsidRDefault="009A3253" w:rsidP="009A3253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2D676C1" w14:textId="77777777" w:rsidR="009A3253" w:rsidRDefault="009A3253" w:rsidP="009A325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A731B62" w14:textId="2B856730" w:rsidR="00063797" w:rsidRDefault="00063797" w:rsidP="000637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Ad Engagement Remarketing:</w:t>
      </w: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Users who viewed your video ads on YouTube.</w:t>
      </w:r>
    </w:p>
    <w:p w14:paraId="3512B06C" w14:textId="77777777" w:rsidR="009A3253" w:rsidRDefault="009A3253" w:rsidP="009A3253">
      <w:pPr>
        <w:pStyle w:val="ListParagraph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060D230" w14:textId="77777777" w:rsidR="00063797" w:rsidRDefault="00063797" w:rsidP="000637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Offer:</w:t>
      </w: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Provide urgency by showcasing limited-time early-bird discounts or webinar invites.</w:t>
      </w:r>
    </w:p>
    <w:p w14:paraId="4A05D4DD" w14:textId="77777777" w:rsidR="009A3253" w:rsidRDefault="009A3253" w:rsidP="009A3253">
      <w:pPr>
        <w:pStyle w:val="ListParagraph"/>
        <w:ind w:left="1440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</w:pPr>
    </w:p>
    <w:p w14:paraId="65E88694" w14:textId="77777777" w:rsidR="009A3253" w:rsidRDefault="009A3253" w:rsidP="009A3253">
      <w:pPr>
        <w:pStyle w:val="ListParagraph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A64C118" w14:textId="743860CB" w:rsidR="00063797" w:rsidRPr="00063797" w:rsidRDefault="00063797" w:rsidP="00063797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063797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>Budget Allocation</w:t>
      </w:r>
      <w:r w:rsidRPr="00063797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</w:p>
    <w:p w14:paraId="7ECF5D39" w14:textId="1EA30409" w:rsidR="00063797" w:rsidRPr="00063797" w:rsidRDefault="00063797" w:rsidP="00063797">
      <w:pPr>
        <w:pStyle w:val="ListParagraph"/>
        <w:numPr>
          <w:ilvl w:val="1"/>
          <w:numId w:val="13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Prospecting / New Audience</w:t>
      </w:r>
    </w:p>
    <w:p w14:paraId="20F7BC64" w14:textId="057804AA" w:rsidR="00063797" w:rsidRPr="00063797" w:rsidRDefault="00063797" w:rsidP="00063797">
      <w:pPr>
        <w:pStyle w:val="ListParagraph"/>
        <w:numPr>
          <w:ilvl w:val="1"/>
          <w:numId w:val="13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Remarketing</w:t>
      </w:r>
    </w:p>
    <w:p w14:paraId="00BF7DCE" w14:textId="13974510" w:rsidR="00063797" w:rsidRDefault="00063797" w:rsidP="00063797">
      <w:pPr>
        <w:pStyle w:val="ListParagraph"/>
        <w:numPr>
          <w:ilvl w:val="1"/>
          <w:numId w:val="13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6379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Bidding Strategy</w:t>
      </w:r>
    </w:p>
    <w:p w14:paraId="050BC48E" w14:textId="6DDB30E7" w:rsidR="009A3253" w:rsidRDefault="009A3253" w:rsidP="009A3253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A3253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>Campaign KPIs</w:t>
      </w:r>
      <w:r w:rsidRPr="009A3253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</w:p>
    <w:p w14:paraId="6D6C4ED6" w14:textId="00A6DCA1" w:rsidR="009A3253" w:rsidRDefault="009A3253" w:rsidP="009A3253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A3253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Primary KPIs:</w:t>
      </w:r>
      <w:r w:rsidRPr="009A325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Cost Per Lead and total completed applications/brochure downloads.</w:t>
      </w:r>
    </w:p>
    <w:p w14:paraId="47BD6E02" w14:textId="77777777" w:rsidR="009A3253" w:rsidRPr="009A3253" w:rsidRDefault="009A3253" w:rsidP="009A3253">
      <w:pPr>
        <w:pStyle w:val="ListParagraph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123D3972" w14:textId="4EB4AC1F" w:rsidR="009A3253" w:rsidRDefault="009A3253" w:rsidP="009A3253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A3253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Secondary KPIs:</w:t>
      </w:r>
      <w:r w:rsidRPr="009A325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Click-Through Rate — targeting a baseline of Cost Per Click, and View-through conversions.</w:t>
      </w:r>
    </w:p>
    <w:p w14:paraId="0489F528" w14:textId="77777777" w:rsidR="009A3253" w:rsidRPr="009A3253" w:rsidRDefault="009A3253" w:rsidP="009A3253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04B51B3" w14:textId="77777777" w:rsidR="009A3253" w:rsidRPr="009A3253" w:rsidRDefault="009A3253" w:rsidP="009A3253">
      <w:pPr>
        <w:pStyle w:val="ListParagraph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74A985A" w14:textId="73D8EB5A" w:rsidR="009A3253" w:rsidRDefault="009A3253" w:rsidP="009A3253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A3253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  <w:t>Quality Signals:</w:t>
      </w:r>
      <w:r w:rsidRPr="009A325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Conversion Rate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9A325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from display traffic and engagement rate on remarketing lists.</w:t>
      </w:r>
    </w:p>
    <w:p w14:paraId="290667FC" w14:textId="49D95A32" w:rsidR="009A3253" w:rsidRPr="009A3253" w:rsidRDefault="009A3253" w:rsidP="009A3253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A3253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>Optimization Plan</w:t>
      </w:r>
      <w:r w:rsidRPr="009A3253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</w:p>
    <w:p w14:paraId="550C099B" w14:textId="4B1B4E23" w:rsidR="009A3253" w:rsidRPr="003B03F4" w:rsidRDefault="009A3253" w:rsidP="003B03F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03F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Placement Exclusions</w:t>
      </w:r>
    </w:p>
    <w:p w14:paraId="7CDDB57C" w14:textId="36F497B6" w:rsidR="009A3253" w:rsidRPr="003B03F4" w:rsidRDefault="009A3253" w:rsidP="003B03F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03F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Creative Refresh</w:t>
      </w:r>
    </w:p>
    <w:p w14:paraId="0B3A4F3B" w14:textId="0C9B8560" w:rsidR="009A3253" w:rsidRPr="003B03F4" w:rsidRDefault="009A3253" w:rsidP="003B03F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03F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Frequency Capping</w:t>
      </w:r>
    </w:p>
    <w:p w14:paraId="041739CB" w14:textId="72724306" w:rsidR="009A3253" w:rsidRPr="003B03F4" w:rsidRDefault="003B03F4" w:rsidP="003B03F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B03F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Demographic Adjustments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75D003BD" w14:textId="77777777" w:rsidR="009A3253" w:rsidRPr="009A3253" w:rsidRDefault="009A3253" w:rsidP="009A3253">
      <w:pPr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C3A97D1" w14:textId="482C57A8" w:rsidR="009A3253" w:rsidRPr="009A3253" w:rsidRDefault="009A3253" w:rsidP="009A3253">
      <w:p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91AEB6A" w14:textId="2F8022B3" w:rsidR="009A3253" w:rsidRPr="009A3253" w:rsidRDefault="009A3253" w:rsidP="009A3253">
      <w:p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F41EBD2" w14:textId="5DF38146" w:rsidR="00063797" w:rsidRPr="00063797" w:rsidRDefault="00063797" w:rsidP="00063797">
      <w:p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   </w:t>
      </w:r>
    </w:p>
    <w:p w14:paraId="7F4E8CF8" w14:textId="76507422" w:rsidR="00063797" w:rsidRPr="00063797" w:rsidRDefault="00063797" w:rsidP="00063797">
      <w:p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8216922" w14:textId="77777777" w:rsidR="00063797" w:rsidRPr="00063797" w:rsidRDefault="00063797" w:rsidP="00063797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11FDEFFB" w14:textId="27E8965D" w:rsidR="00063797" w:rsidRPr="00063797" w:rsidRDefault="00063797" w:rsidP="00063797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BAC03E9" w14:textId="30BB0A15" w:rsidR="00063797" w:rsidRPr="00063797" w:rsidRDefault="00063797" w:rsidP="00063797">
      <w:pPr>
        <w:pStyle w:val="ListParagraph"/>
        <w:rPr>
          <w:b/>
          <w:bCs/>
          <w:sz w:val="24"/>
          <w:szCs w:val="24"/>
        </w:rPr>
      </w:pPr>
    </w:p>
    <w:p w14:paraId="1501D09C" w14:textId="46428412" w:rsidR="00063797" w:rsidRPr="00063797" w:rsidRDefault="00063797" w:rsidP="00063797">
      <w:pPr>
        <w:rPr>
          <w:sz w:val="24"/>
          <w:szCs w:val="24"/>
        </w:rPr>
      </w:pPr>
    </w:p>
    <w:p w14:paraId="515064CA" w14:textId="2D7BE2F9" w:rsidR="00063797" w:rsidRPr="00063797" w:rsidRDefault="00063797" w:rsidP="00063797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54684BD4" w14:textId="1ECC10EB" w:rsidR="00063797" w:rsidRPr="00063797" w:rsidRDefault="00063797" w:rsidP="00063797">
      <w:pPr>
        <w:rPr>
          <w:b/>
          <w:bCs/>
          <w:sz w:val="32"/>
          <w:szCs w:val="32"/>
          <w:u w:val="single"/>
        </w:rPr>
      </w:pPr>
    </w:p>
    <w:p w14:paraId="2C0D975C" w14:textId="044A9650" w:rsidR="00F34F8D" w:rsidRPr="00F34F8D" w:rsidRDefault="00F34F8D" w:rsidP="00F34F8D">
      <w:pPr>
        <w:rPr>
          <w:b/>
          <w:bCs/>
          <w:sz w:val="32"/>
          <w:szCs w:val="32"/>
          <w:u w:val="single"/>
        </w:rPr>
      </w:pPr>
    </w:p>
    <w:sectPr w:rsidR="00F34F8D" w:rsidRPr="00F34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6AF5"/>
    <w:multiLevelType w:val="hybridMultilevel"/>
    <w:tmpl w:val="164242A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532D6B"/>
    <w:multiLevelType w:val="hybridMultilevel"/>
    <w:tmpl w:val="5B28A4F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40088E"/>
    <w:multiLevelType w:val="hybridMultilevel"/>
    <w:tmpl w:val="B846D1B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7F6390"/>
    <w:multiLevelType w:val="multilevel"/>
    <w:tmpl w:val="D0A8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2C6C"/>
    <w:multiLevelType w:val="hybridMultilevel"/>
    <w:tmpl w:val="B9C6620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8C4F0E"/>
    <w:multiLevelType w:val="hybridMultilevel"/>
    <w:tmpl w:val="491070D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5C6ECF"/>
    <w:multiLevelType w:val="hybridMultilevel"/>
    <w:tmpl w:val="8CD8D1F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2007D2"/>
    <w:multiLevelType w:val="hybridMultilevel"/>
    <w:tmpl w:val="7084FA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03DDD"/>
    <w:multiLevelType w:val="hybridMultilevel"/>
    <w:tmpl w:val="A0986692"/>
    <w:lvl w:ilvl="0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784A1B"/>
    <w:multiLevelType w:val="hybridMultilevel"/>
    <w:tmpl w:val="51E0593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6F417D"/>
    <w:multiLevelType w:val="multilevel"/>
    <w:tmpl w:val="557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B2F37"/>
    <w:multiLevelType w:val="hybridMultilevel"/>
    <w:tmpl w:val="23B423E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2A684B"/>
    <w:multiLevelType w:val="hybridMultilevel"/>
    <w:tmpl w:val="B2B09FB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AE385E"/>
    <w:multiLevelType w:val="hybridMultilevel"/>
    <w:tmpl w:val="E8F0C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D40E2"/>
    <w:multiLevelType w:val="hybridMultilevel"/>
    <w:tmpl w:val="E328240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CE3783"/>
    <w:multiLevelType w:val="multilevel"/>
    <w:tmpl w:val="B6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D5AD0"/>
    <w:multiLevelType w:val="hybridMultilevel"/>
    <w:tmpl w:val="59A0D5E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4971056">
    <w:abstractNumId w:val="13"/>
  </w:num>
  <w:num w:numId="2" w16cid:durableId="285895244">
    <w:abstractNumId w:val="6"/>
  </w:num>
  <w:num w:numId="3" w16cid:durableId="1765413914">
    <w:abstractNumId w:val="4"/>
  </w:num>
  <w:num w:numId="4" w16cid:durableId="1278877755">
    <w:abstractNumId w:val="1"/>
  </w:num>
  <w:num w:numId="5" w16cid:durableId="547762521">
    <w:abstractNumId w:val="9"/>
  </w:num>
  <w:num w:numId="6" w16cid:durableId="1800995418">
    <w:abstractNumId w:val="12"/>
  </w:num>
  <w:num w:numId="7" w16cid:durableId="1299260832">
    <w:abstractNumId w:val="5"/>
  </w:num>
  <w:num w:numId="8" w16cid:durableId="1712997483">
    <w:abstractNumId w:val="14"/>
  </w:num>
  <w:num w:numId="9" w16cid:durableId="1810702484">
    <w:abstractNumId w:val="3"/>
  </w:num>
  <w:num w:numId="10" w16cid:durableId="1827739511">
    <w:abstractNumId w:val="11"/>
  </w:num>
  <w:num w:numId="11" w16cid:durableId="518160313">
    <w:abstractNumId w:val="7"/>
  </w:num>
  <w:num w:numId="12" w16cid:durableId="69817887">
    <w:abstractNumId w:val="2"/>
  </w:num>
  <w:num w:numId="13" w16cid:durableId="2048093473">
    <w:abstractNumId w:val="8"/>
  </w:num>
  <w:num w:numId="14" w16cid:durableId="639655486">
    <w:abstractNumId w:val="10"/>
  </w:num>
  <w:num w:numId="15" w16cid:durableId="548037211">
    <w:abstractNumId w:val="16"/>
  </w:num>
  <w:num w:numId="16" w16cid:durableId="2034068286">
    <w:abstractNumId w:val="15"/>
  </w:num>
  <w:num w:numId="17" w16cid:durableId="176811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8D"/>
    <w:rsid w:val="00063797"/>
    <w:rsid w:val="003B03F4"/>
    <w:rsid w:val="003D617F"/>
    <w:rsid w:val="00964863"/>
    <w:rsid w:val="009A3253"/>
    <w:rsid w:val="009B3161"/>
    <w:rsid w:val="00F3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0BDC"/>
  <w15:chartTrackingRefBased/>
  <w15:docId w15:val="{F1D3B28E-6CE7-4767-AE63-69BC585B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8D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063797"/>
  </w:style>
  <w:style w:type="character" w:styleId="Strong">
    <w:name w:val="Strong"/>
    <w:basedOn w:val="DefaultParagraphFont"/>
    <w:uiPriority w:val="22"/>
    <w:qFormat/>
    <w:rsid w:val="000637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2026-07-17T10:13:00Z</dcterms:created>
  <dcterms:modified xsi:type="dcterms:W3CDTF">2026-07-17T10:45:00Z</dcterms:modified>
</cp:coreProperties>
</file>