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716" w:rsidRPr="000A426B" w:rsidRDefault="00797D4F" w:rsidP="00797D4F">
      <w:pPr>
        <w:jc w:val="center"/>
        <w:rPr>
          <w:sz w:val="32"/>
          <w:szCs w:val="44"/>
          <w:lang w:val="ru-RU"/>
        </w:rPr>
      </w:pPr>
      <w:r w:rsidRPr="000A426B">
        <w:rPr>
          <w:sz w:val="32"/>
          <w:szCs w:val="44"/>
          <w:lang w:val="ru-RU"/>
        </w:rPr>
        <w:t>ЦОН</w:t>
      </w:r>
    </w:p>
    <w:p w:rsidR="007B6FB7" w:rsidRPr="00A82932" w:rsidRDefault="007B6FB7" w:rsidP="007B6FB7">
      <w:pPr>
        <w:pStyle w:val="a3"/>
        <w:numPr>
          <w:ilvl w:val="0"/>
          <w:numId w:val="1"/>
        </w:numPr>
        <w:rPr>
          <w:color w:val="00B050"/>
          <w:sz w:val="32"/>
          <w:szCs w:val="44"/>
          <w:lang w:val="ru-RU"/>
        </w:rPr>
      </w:pPr>
      <w:r w:rsidRPr="00A82932">
        <w:rPr>
          <w:color w:val="00B050"/>
          <w:sz w:val="32"/>
          <w:szCs w:val="44"/>
          <w:lang w:val="ru-RU"/>
        </w:rPr>
        <w:t xml:space="preserve"> Личный Кабинет.</w:t>
      </w:r>
    </w:p>
    <w:p w:rsidR="007B6FB7" w:rsidRPr="000A426B" w:rsidRDefault="007B6FB7" w:rsidP="007B6FB7">
      <w:pPr>
        <w:ind w:left="360"/>
        <w:rPr>
          <w:sz w:val="32"/>
          <w:szCs w:val="44"/>
          <w:lang w:val="ru-RU"/>
        </w:rPr>
      </w:pPr>
      <w:r w:rsidRPr="000A426B">
        <w:rPr>
          <w:sz w:val="32"/>
          <w:szCs w:val="44"/>
          <w:lang w:val="ru-RU"/>
        </w:rPr>
        <w:t xml:space="preserve">Описание: личный кабинет – страничка где будет собрана вся информация о пользователе. (паспортные </w:t>
      </w:r>
      <w:proofErr w:type="spellStart"/>
      <w:r w:rsidRPr="000A426B">
        <w:rPr>
          <w:sz w:val="32"/>
          <w:szCs w:val="44"/>
          <w:lang w:val="ru-RU"/>
        </w:rPr>
        <w:t>удоста</w:t>
      </w:r>
      <w:bookmarkStart w:id="0" w:name="_GoBack"/>
      <w:bookmarkEnd w:id="0"/>
      <w:r w:rsidRPr="000A426B">
        <w:rPr>
          <w:sz w:val="32"/>
          <w:szCs w:val="44"/>
          <w:lang w:val="ru-RU"/>
        </w:rPr>
        <w:t>веренческие</w:t>
      </w:r>
      <w:proofErr w:type="spellEnd"/>
      <w:r w:rsidRPr="000A426B">
        <w:rPr>
          <w:sz w:val="32"/>
          <w:szCs w:val="44"/>
          <w:lang w:val="ru-RU"/>
        </w:rPr>
        <w:t xml:space="preserve"> да</w:t>
      </w:r>
      <w:r w:rsidR="008172EC">
        <w:rPr>
          <w:sz w:val="32"/>
          <w:szCs w:val="44"/>
          <w:lang w:val="ru-RU"/>
        </w:rPr>
        <w:t>нные, судимость, информация о д</w:t>
      </w:r>
      <w:r w:rsidR="008172EC" w:rsidRPr="000A426B">
        <w:rPr>
          <w:sz w:val="32"/>
          <w:szCs w:val="44"/>
          <w:lang w:val="ru-RU"/>
        </w:rPr>
        <w:t>вижимом</w:t>
      </w:r>
      <w:r w:rsidRPr="000A426B">
        <w:rPr>
          <w:sz w:val="32"/>
          <w:szCs w:val="44"/>
          <w:lang w:val="ru-RU"/>
        </w:rPr>
        <w:t xml:space="preserve"> и </w:t>
      </w:r>
      <w:r w:rsidR="008172EC" w:rsidRPr="000A426B">
        <w:rPr>
          <w:sz w:val="32"/>
          <w:szCs w:val="44"/>
          <w:lang w:val="ru-RU"/>
        </w:rPr>
        <w:t>недвижимом</w:t>
      </w:r>
      <w:r w:rsidRPr="000A426B">
        <w:rPr>
          <w:sz w:val="32"/>
          <w:szCs w:val="44"/>
          <w:lang w:val="ru-RU"/>
        </w:rPr>
        <w:t xml:space="preserve"> имуществе и т.д.)</w:t>
      </w:r>
    </w:p>
    <w:p w:rsidR="007B6FB7" w:rsidRPr="000A426B" w:rsidRDefault="007B6FB7" w:rsidP="007B6FB7">
      <w:pPr>
        <w:ind w:left="360"/>
        <w:rPr>
          <w:sz w:val="32"/>
          <w:szCs w:val="44"/>
          <w:lang w:val="ru-RU"/>
        </w:rPr>
      </w:pPr>
      <w:r w:rsidRPr="000A426B">
        <w:rPr>
          <w:sz w:val="32"/>
          <w:szCs w:val="44"/>
          <w:lang w:val="ru-RU"/>
        </w:rPr>
        <w:t>Плюсы: Удобный способ посмотреть все необходимое. Упорядоченная информация.</w:t>
      </w:r>
    </w:p>
    <w:p w:rsidR="007B6FB7" w:rsidRPr="000A426B" w:rsidRDefault="007B6FB7" w:rsidP="007B6FB7">
      <w:pPr>
        <w:ind w:left="360"/>
        <w:rPr>
          <w:sz w:val="32"/>
          <w:szCs w:val="44"/>
          <w:lang w:val="ru-RU"/>
        </w:rPr>
      </w:pPr>
      <w:r w:rsidRPr="000A426B">
        <w:rPr>
          <w:sz w:val="32"/>
          <w:szCs w:val="44"/>
          <w:lang w:val="ru-RU"/>
        </w:rPr>
        <w:t>Минусы: При взломе системы хакерами ускоряется сбор данных.</w:t>
      </w:r>
    </w:p>
    <w:p w:rsidR="007B6FB7" w:rsidRPr="00A82932" w:rsidRDefault="007B6FB7" w:rsidP="007B6FB7">
      <w:pPr>
        <w:pStyle w:val="a3"/>
        <w:numPr>
          <w:ilvl w:val="0"/>
          <w:numId w:val="1"/>
        </w:numPr>
        <w:rPr>
          <w:color w:val="00B050"/>
          <w:sz w:val="32"/>
          <w:szCs w:val="44"/>
          <w:lang w:val="ru-RU"/>
        </w:rPr>
      </w:pPr>
      <w:r w:rsidRPr="00A82932">
        <w:rPr>
          <w:color w:val="00B050"/>
          <w:sz w:val="32"/>
          <w:szCs w:val="44"/>
          <w:lang w:val="ru-RU"/>
        </w:rPr>
        <w:t xml:space="preserve"> Главная страничка.</w:t>
      </w:r>
    </w:p>
    <w:p w:rsidR="007B6FB7" w:rsidRPr="000A426B" w:rsidRDefault="007B6FB7" w:rsidP="007B6FB7">
      <w:pPr>
        <w:ind w:left="360"/>
        <w:rPr>
          <w:sz w:val="32"/>
          <w:szCs w:val="44"/>
          <w:lang w:val="ru-RU"/>
        </w:rPr>
      </w:pPr>
      <w:r w:rsidRPr="000A426B">
        <w:rPr>
          <w:sz w:val="32"/>
          <w:szCs w:val="44"/>
          <w:lang w:val="ru-RU"/>
        </w:rPr>
        <w:t>Описание: главная страничка – будет содержать перечень релевантных услуг и запросов.</w:t>
      </w:r>
    </w:p>
    <w:p w:rsidR="007B6FB7" w:rsidRPr="000A426B" w:rsidRDefault="007B6FB7" w:rsidP="007B6FB7">
      <w:pPr>
        <w:ind w:left="360"/>
        <w:rPr>
          <w:sz w:val="32"/>
          <w:szCs w:val="44"/>
          <w:lang w:val="ru-RU"/>
        </w:rPr>
      </w:pPr>
      <w:r w:rsidRPr="000A426B">
        <w:rPr>
          <w:sz w:val="32"/>
          <w:szCs w:val="44"/>
          <w:lang w:val="ru-RU"/>
        </w:rPr>
        <w:t xml:space="preserve">Плюсы: Упрощение доступности к важным услугам. </w:t>
      </w:r>
    </w:p>
    <w:p w:rsidR="000A426B" w:rsidRDefault="000A426B" w:rsidP="000A426B">
      <w:pPr>
        <w:ind w:left="360"/>
        <w:rPr>
          <w:sz w:val="32"/>
          <w:szCs w:val="44"/>
          <w:lang w:val="ru-RU"/>
        </w:rPr>
      </w:pPr>
      <w:r w:rsidRPr="000A426B">
        <w:rPr>
          <w:sz w:val="32"/>
          <w:szCs w:val="44"/>
          <w:lang w:val="ru-RU"/>
        </w:rPr>
        <w:t xml:space="preserve">Минусы: </w:t>
      </w:r>
      <w:r>
        <w:rPr>
          <w:sz w:val="32"/>
          <w:szCs w:val="44"/>
          <w:lang w:val="ru-RU"/>
        </w:rPr>
        <w:t xml:space="preserve">Не всегда будет информативна при разных </w:t>
      </w:r>
      <w:proofErr w:type="spellStart"/>
      <w:r>
        <w:rPr>
          <w:sz w:val="32"/>
          <w:szCs w:val="44"/>
          <w:lang w:val="ru-RU"/>
        </w:rPr>
        <w:t>ситациях</w:t>
      </w:r>
      <w:proofErr w:type="spellEnd"/>
      <w:r>
        <w:rPr>
          <w:sz w:val="32"/>
          <w:szCs w:val="44"/>
          <w:lang w:val="ru-RU"/>
        </w:rPr>
        <w:t>.</w:t>
      </w:r>
    </w:p>
    <w:p w:rsidR="000A426B" w:rsidRPr="00A82932" w:rsidRDefault="000A426B" w:rsidP="000A426B">
      <w:pPr>
        <w:pStyle w:val="a3"/>
        <w:numPr>
          <w:ilvl w:val="0"/>
          <w:numId w:val="1"/>
        </w:numPr>
        <w:rPr>
          <w:color w:val="00B050"/>
          <w:sz w:val="32"/>
          <w:szCs w:val="44"/>
          <w:lang w:val="ru-RU"/>
        </w:rPr>
      </w:pPr>
      <w:r w:rsidRPr="00A82932">
        <w:rPr>
          <w:color w:val="00B050"/>
          <w:sz w:val="32"/>
          <w:szCs w:val="44"/>
          <w:lang w:val="ru-RU"/>
        </w:rPr>
        <w:t>Поисковая система.</w:t>
      </w:r>
    </w:p>
    <w:p w:rsidR="000A426B" w:rsidRDefault="000A426B" w:rsidP="000A426B">
      <w:pPr>
        <w:ind w:left="360"/>
        <w:rPr>
          <w:sz w:val="32"/>
          <w:szCs w:val="44"/>
          <w:lang w:val="ru-RU"/>
        </w:rPr>
      </w:pPr>
      <w:r>
        <w:rPr>
          <w:sz w:val="32"/>
          <w:szCs w:val="44"/>
          <w:lang w:val="ru-RU"/>
        </w:rPr>
        <w:t>Описание: Поиск услуг по запросу и различной информации.</w:t>
      </w:r>
    </w:p>
    <w:p w:rsidR="000A426B" w:rsidRDefault="000A426B" w:rsidP="000A426B">
      <w:pPr>
        <w:ind w:left="360"/>
        <w:rPr>
          <w:sz w:val="32"/>
          <w:szCs w:val="44"/>
          <w:lang w:val="ru-RU"/>
        </w:rPr>
      </w:pPr>
      <w:r>
        <w:rPr>
          <w:sz w:val="32"/>
          <w:szCs w:val="44"/>
          <w:lang w:val="ru-RU"/>
        </w:rPr>
        <w:t>Плюсы: Позволяет быстро найти нужную услугу или запрос.</w:t>
      </w:r>
    </w:p>
    <w:p w:rsidR="000A426B" w:rsidRDefault="000A426B" w:rsidP="000A426B">
      <w:pPr>
        <w:ind w:left="360"/>
        <w:rPr>
          <w:sz w:val="32"/>
          <w:szCs w:val="44"/>
          <w:lang w:val="ru-RU"/>
        </w:rPr>
      </w:pPr>
      <w:r>
        <w:rPr>
          <w:sz w:val="32"/>
          <w:szCs w:val="44"/>
          <w:lang w:val="ru-RU"/>
        </w:rPr>
        <w:t>Минусы: Могут быть ограничения по языкам ввода. При некорректном вводе поисковик может интерпретировать совсем не то что нужно, что может привести к недоумению у пользователя.</w:t>
      </w:r>
    </w:p>
    <w:p w:rsidR="000A426B" w:rsidRPr="00A82932" w:rsidRDefault="000A426B" w:rsidP="000A426B">
      <w:pPr>
        <w:pStyle w:val="a3"/>
        <w:numPr>
          <w:ilvl w:val="0"/>
          <w:numId w:val="1"/>
        </w:numPr>
        <w:rPr>
          <w:color w:val="00B050"/>
          <w:sz w:val="32"/>
          <w:szCs w:val="44"/>
          <w:lang w:val="ru-RU"/>
        </w:rPr>
      </w:pPr>
      <w:r w:rsidRPr="00A82932">
        <w:rPr>
          <w:color w:val="00B050"/>
          <w:sz w:val="32"/>
          <w:szCs w:val="44"/>
          <w:lang w:val="ru-RU"/>
        </w:rPr>
        <w:t>Помощь оператора, помощь бота.</w:t>
      </w:r>
    </w:p>
    <w:p w:rsidR="000A426B" w:rsidRDefault="000A426B" w:rsidP="000A426B">
      <w:pPr>
        <w:ind w:left="360"/>
        <w:rPr>
          <w:sz w:val="32"/>
          <w:szCs w:val="44"/>
          <w:lang w:val="ru-RU"/>
        </w:rPr>
      </w:pPr>
      <w:r>
        <w:rPr>
          <w:sz w:val="32"/>
          <w:szCs w:val="44"/>
          <w:lang w:val="ru-RU"/>
        </w:rPr>
        <w:t>Описание: при затруднении в чем любо есть возможно консультации онлайн с оператором. Или же воспользоваться ботом, который дает ответы на часто задаваемые вопросы.</w:t>
      </w:r>
    </w:p>
    <w:p w:rsidR="000A426B" w:rsidRDefault="00A82932" w:rsidP="000A426B">
      <w:pPr>
        <w:ind w:left="360"/>
        <w:rPr>
          <w:sz w:val="32"/>
          <w:szCs w:val="44"/>
          <w:lang w:val="ru-RU"/>
        </w:rPr>
      </w:pPr>
      <w:r>
        <w:rPr>
          <w:sz w:val="32"/>
          <w:szCs w:val="44"/>
          <w:lang w:val="ru-RU"/>
        </w:rPr>
        <w:lastRenderedPageBreak/>
        <w:t>Плюсы: З</w:t>
      </w:r>
      <w:r w:rsidR="000A426B">
        <w:rPr>
          <w:sz w:val="32"/>
          <w:szCs w:val="44"/>
          <w:lang w:val="ru-RU"/>
        </w:rPr>
        <w:t>начительно упрощает</w:t>
      </w:r>
      <w:r>
        <w:rPr>
          <w:sz w:val="32"/>
          <w:szCs w:val="44"/>
          <w:lang w:val="ru-RU"/>
        </w:rPr>
        <w:t xml:space="preserve"> работу с приложением. Можно связаться в любое время. Развеивает недопонимание о функционале приложения.</w:t>
      </w:r>
    </w:p>
    <w:p w:rsidR="00A82932" w:rsidRDefault="00A82932" w:rsidP="000A426B">
      <w:pPr>
        <w:ind w:left="360"/>
        <w:rPr>
          <w:sz w:val="32"/>
          <w:szCs w:val="44"/>
          <w:lang w:val="ru-RU"/>
        </w:rPr>
      </w:pPr>
      <w:r>
        <w:rPr>
          <w:sz w:val="32"/>
          <w:szCs w:val="44"/>
          <w:lang w:val="ru-RU"/>
        </w:rPr>
        <w:t xml:space="preserve">Минусы: Качество доносимой информации зависит от оператора и не всегда может оказаться полезной. То же самое применимо особенно к боту. </w:t>
      </w:r>
    </w:p>
    <w:p w:rsidR="00A82932" w:rsidRPr="00A82932" w:rsidRDefault="00A82932" w:rsidP="00A82932">
      <w:pPr>
        <w:pStyle w:val="a3"/>
        <w:numPr>
          <w:ilvl w:val="0"/>
          <w:numId w:val="1"/>
        </w:numPr>
        <w:rPr>
          <w:color w:val="00B050"/>
          <w:sz w:val="32"/>
          <w:szCs w:val="44"/>
          <w:lang w:val="ru-RU"/>
        </w:rPr>
      </w:pPr>
      <w:r w:rsidRPr="00A82932">
        <w:rPr>
          <w:color w:val="00B050"/>
          <w:sz w:val="32"/>
          <w:szCs w:val="44"/>
          <w:lang w:val="ru-RU"/>
        </w:rPr>
        <w:t>Вкладка уведомлений.</w:t>
      </w:r>
    </w:p>
    <w:p w:rsidR="00A82932" w:rsidRDefault="00A82932" w:rsidP="00A82932">
      <w:pPr>
        <w:ind w:left="360"/>
        <w:rPr>
          <w:sz w:val="32"/>
          <w:szCs w:val="44"/>
          <w:lang w:val="ru-RU"/>
        </w:rPr>
      </w:pPr>
      <w:r>
        <w:rPr>
          <w:sz w:val="32"/>
          <w:szCs w:val="44"/>
          <w:lang w:val="ru-RU"/>
        </w:rPr>
        <w:t>Описание: Система оповещений пользователя важной информацией.</w:t>
      </w:r>
    </w:p>
    <w:p w:rsidR="00A82932" w:rsidRDefault="00A82932" w:rsidP="00A82932">
      <w:pPr>
        <w:ind w:left="360"/>
        <w:rPr>
          <w:sz w:val="32"/>
          <w:szCs w:val="44"/>
          <w:lang w:val="ru-RU"/>
        </w:rPr>
      </w:pPr>
      <w:r>
        <w:rPr>
          <w:sz w:val="32"/>
          <w:szCs w:val="44"/>
          <w:lang w:val="ru-RU"/>
        </w:rPr>
        <w:t xml:space="preserve">Плюсы: важная информация не будет упущена из виду. Цепляющий взгляд дизайн поможет </w:t>
      </w:r>
      <w:proofErr w:type="gramStart"/>
      <w:r>
        <w:rPr>
          <w:sz w:val="32"/>
          <w:szCs w:val="44"/>
          <w:lang w:val="ru-RU"/>
        </w:rPr>
        <w:t>понять</w:t>
      </w:r>
      <w:proofErr w:type="gramEnd"/>
      <w:r>
        <w:rPr>
          <w:sz w:val="32"/>
          <w:szCs w:val="44"/>
          <w:lang w:val="ru-RU"/>
        </w:rPr>
        <w:t xml:space="preserve"> что есть уведомление.</w:t>
      </w:r>
    </w:p>
    <w:p w:rsidR="00A82932" w:rsidRDefault="00A82932" w:rsidP="00A82932">
      <w:pPr>
        <w:ind w:left="360"/>
        <w:rPr>
          <w:sz w:val="32"/>
          <w:szCs w:val="44"/>
          <w:lang w:val="ru-RU"/>
        </w:rPr>
      </w:pPr>
      <w:r>
        <w:rPr>
          <w:sz w:val="32"/>
          <w:szCs w:val="44"/>
          <w:lang w:val="ru-RU"/>
        </w:rPr>
        <w:t>Минусы: При засорении уведомлений мусорной информацией может появиться невнимательность у пользователя что приведет к упущению важных деталей уведомлению.</w:t>
      </w:r>
    </w:p>
    <w:p w:rsidR="00A82932" w:rsidRPr="008172EC" w:rsidRDefault="008172EC" w:rsidP="008172EC">
      <w:pPr>
        <w:pStyle w:val="a3"/>
        <w:numPr>
          <w:ilvl w:val="0"/>
          <w:numId w:val="1"/>
        </w:numPr>
        <w:rPr>
          <w:color w:val="70AD47" w:themeColor="accent6"/>
          <w:sz w:val="32"/>
          <w:szCs w:val="44"/>
          <w:lang w:val="ru-RU"/>
        </w:rPr>
      </w:pPr>
      <w:r w:rsidRPr="008172EC">
        <w:rPr>
          <w:color w:val="70AD47" w:themeColor="accent6"/>
          <w:sz w:val="32"/>
          <w:szCs w:val="44"/>
          <w:lang w:val="ru-RU"/>
        </w:rPr>
        <w:t>Информационная вкладка</w:t>
      </w:r>
    </w:p>
    <w:p w:rsidR="008172EC" w:rsidRDefault="008172EC" w:rsidP="008172EC">
      <w:pPr>
        <w:ind w:left="360"/>
        <w:rPr>
          <w:color w:val="000000" w:themeColor="text1"/>
          <w:sz w:val="32"/>
          <w:szCs w:val="44"/>
          <w:lang w:val="ru-RU"/>
        </w:rPr>
      </w:pPr>
      <w:r>
        <w:rPr>
          <w:color w:val="000000" w:themeColor="text1"/>
          <w:sz w:val="32"/>
          <w:szCs w:val="44"/>
          <w:lang w:val="ru-RU"/>
        </w:rPr>
        <w:t xml:space="preserve">Описание: будет иметь мини карту с расположением </w:t>
      </w:r>
      <w:proofErr w:type="spellStart"/>
      <w:r>
        <w:rPr>
          <w:color w:val="000000" w:themeColor="text1"/>
          <w:sz w:val="32"/>
          <w:szCs w:val="44"/>
          <w:lang w:val="ru-RU"/>
        </w:rPr>
        <w:t>ЦОН'ов</w:t>
      </w:r>
      <w:proofErr w:type="spellEnd"/>
      <w:r>
        <w:rPr>
          <w:color w:val="000000" w:themeColor="text1"/>
          <w:sz w:val="32"/>
          <w:szCs w:val="44"/>
          <w:lang w:val="ru-RU"/>
        </w:rPr>
        <w:t xml:space="preserve"> по городу. И всякая иная информация о приложение. Контактные данные.</w:t>
      </w:r>
    </w:p>
    <w:p w:rsidR="008172EC" w:rsidRDefault="008172EC" w:rsidP="008172EC">
      <w:pPr>
        <w:ind w:left="360"/>
        <w:rPr>
          <w:color w:val="000000" w:themeColor="text1"/>
          <w:sz w:val="32"/>
          <w:szCs w:val="44"/>
          <w:lang w:val="ru-RU"/>
        </w:rPr>
      </w:pPr>
      <w:r>
        <w:rPr>
          <w:color w:val="000000" w:themeColor="text1"/>
          <w:sz w:val="32"/>
          <w:szCs w:val="44"/>
          <w:lang w:val="ru-RU"/>
        </w:rPr>
        <w:t>Плюсы: Возможность быстро подсмотреть ближайший ЦОН.</w:t>
      </w:r>
    </w:p>
    <w:p w:rsidR="008172EC" w:rsidRPr="008172EC" w:rsidRDefault="008172EC" w:rsidP="008172EC">
      <w:pPr>
        <w:ind w:left="360"/>
        <w:rPr>
          <w:color w:val="000000" w:themeColor="text1"/>
          <w:sz w:val="32"/>
          <w:szCs w:val="44"/>
          <w:lang w:val="ru-RU"/>
        </w:rPr>
      </w:pPr>
      <w:r>
        <w:rPr>
          <w:color w:val="000000" w:themeColor="text1"/>
          <w:sz w:val="32"/>
          <w:szCs w:val="44"/>
          <w:lang w:val="ru-RU"/>
        </w:rPr>
        <w:t>Минусы: Если девайс пользователя слабый, эта вкладка может зависать.</w:t>
      </w:r>
    </w:p>
    <w:sectPr w:rsidR="008172EC" w:rsidRPr="008172E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A1551"/>
    <w:multiLevelType w:val="hybridMultilevel"/>
    <w:tmpl w:val="734C8F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11"/>
    <w:rsid w:val="000A426B"/>
    <w:rsid w:val="003B4511"/>
    <w:rsid w:val="00772716"/>
    <w:rsid w:val="00797D4F"/>
    <w:rsid w:val="007B6FB7"/>
    <w:rsid w:val="007F3862"/>
    <w:rsid w:val="008172EC"/>
    <w:rsid w:val="00A8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2387"/>
  <w15:chartTrackingRefBased/>
  <w15:docId w15:val="{208841EF-B817-490F-915F-D2F224D9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2023-01-28T17:56:00Z</dcterms:created>
  <dcterms:modified xsi:type="dcterms:W3CDTF">2023-01-28T19:20:00Z</dcterms:modified>
</cp:coreProperties>
</file>