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2026-09-28T16:56:25Z</dcterms:modified>
  <cp:category/>
</cp:coreProperties>
</file>