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6900B8">
        <w:rPr>
          <w:rFonts w:ascii="宋体" w:hAnsi="宋体" w:hint="eastAsia"/>
          <w:sz w:val="32"/>
          <w:szCs w:val="32"/>
        </w:rPr>
        <w:t>浙江</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516E2C"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516E2C"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516E2C"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516E2C"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516E2C"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516E2C"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516E2C"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516E2C"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516E2C"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516E2C"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516E2C"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516E2C"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516E2C"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516E2C"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516E2C"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516E2C"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516E2C"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516E2C"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516E2C"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516E2C"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516E2C"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516E2C"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516E2C"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516E2C"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516E2C"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516E2C"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516E2C"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516E2C"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516E2C"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516E2C"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516E2C"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516E2C"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516E2C"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516E2C"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516E2C"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516E2C"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516E2C"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516E2C"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516E2C"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516E2C"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516E2C"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516E2C"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516E2C" w:rsidRPr="00D57F74">
        <w:rPr>
          <w:rFonts w:ascii="宋体" w:hAnsi="宋体"/>
          <w:position w:val="-12"/>
          <w:szCs w:val="21"/>
        </w:rPr>
        <w:pict>
          <v:shape id="_x0000_i1068" type="#_x0000_t75" alt="www.gkxx.com" style="width:5.95pt;height:18.15pt">
            <v:imagedata r:id="rId30" o:title=""/>
          </v:shape>
        </w:pict>
      </w:r>
      <w:r w:rsidR="00516E2C"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516E2C"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516E2C" w:rsidRPr="00D57F74">
        <w:rPr>
          <w:rFonts w:ascii="宋体" w:hAnsi="宋体"/>
          <w:position w:val="-12"/>
          <w:szCs w:val="21"/>
        </w:rPr>
        <w:pict>
          <v:shape id="_x0000_i1071" type="#_x0000_t75" alt="www.gkxx.com" style="width:6.9pt;height:18.15pt">
            <v:imagedata r:id="rId32" o:title=""/>
          </v:shape>
        </w:pict>
      </w:r>
      <w:r w:rsidR="00516E2C"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516E2C"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516E2C"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516E2C"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516E2C"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516E2C"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516E2C"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516E2C"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516E2C"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516E2C"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516E2C"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516E2C"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516E2C"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516E2C"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516E2C"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516E2C"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516E2C"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516E2C"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516E2C"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516E2C"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516E2C"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516E2C"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516E2C"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516E2C"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516E2C"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516E2C"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516E2C"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516E2C"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516E2C"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516E2C"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516E2C"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516E2C"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516E2C"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516E2C"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6900B8">
        <w:rPr>
          <w:rFonts w:ascii="宋体" w:hAnsi="宋体" w:hint="eastAsia"/>
          <w:b/>
          <w:szCs w:val="21"/>
        </w:rPr>
        <w:t>浙江</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516E2C"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516E2C"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516E2C"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516E2C"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516E2C"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516E2C"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516E2C"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516E2C"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516E2C"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516E2C"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516E2C"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516E2C"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516E2C"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516E2C"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516E2C"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516E2C"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516E2C"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516E2C"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516E2C"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516E2C"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516E2C"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516E2C"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516E2C"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516E2C"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516E2C"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516E2C"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516E2C"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516E2C"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516E2C"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516E2C"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516E2C"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516E2C"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516E2C"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516E2C"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516E2C"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516E2C"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516E2C"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5D8F" w:rsidRDefault="007F5D8F" w:rsidP="00521DC4">
      <w:r>
        <w:separator/>
      </w:r>
    </w:p>
  </w:endnote>
  <w:endnote w:type="continuationSeparator" w:id="0">
    <w:p w:rsidR="007F5D8F" w:rsidRDefault="007F5D8F"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5D8F" w:rsidRDefault="007F5D8F" w:rsidP="00521DC4">
      <w:r>
        <w:separator/>
      </w:r>
    </w:p>
  </w:footnote>
  <w:footnote w:type="continuationSeparator" w:id="0">
    <w:p w:rsidR="007F5D8F" w:rsidRDefault="007F5D8F"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31D25"/>
    <w:rsid w:val="001B4663"/>
    <w:rsid w:val="00254591"/>
    <w:rsid w:val="002A7558"/>
    <w:rsid w:val="003027E4"/>
    <w:rsid w:val="00334A48"/>
    <w:rsid w:val="00516E2C"/>
    <w:rsid w:val="00521DC4"/>
    <w:rsid w:val="0063609C"/>
    <w:rsid w:val="006900B8"/>
    <w:rsid w:val="007339A6"/>
    <w:rsid w:val="007F5D8F"/>
    <w:rsid w:val="008A626F"/>
    <w:rsid w:val="008E5143"/>
    <w:rsid w:val="00A87854"/>
    <w:rsid w:val="00B73F3F"/>
    <w:rsid w:val="00B774EF"/>
    <w:rsid w:val="00C011CA"/>
    <w:rsid w:val="00C06514"/>
    <w:rsid w:val="00C83015"/>
    <w:rsid w:val="00D57F74"/>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D2FF0F8-AC37-40A4-BB9E-0F814E6A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