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olo"/>
        <w:rPr>
          <w:color w:val="C00000"/>
        </w:rPr>
      </w:pPr>
      <w:r w:rsidRPr="00E85F66">
        <w:rPr>
          <w:color w:val="C00000"/>
        </w:rPr>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Titolo1"/>
        <w:spacing w:line="360" w:lineRule="auto"/>
        <w:rPr>
          <w:color w:val="D50F0F"/>
          <w:sz w:val="36"/>
          <w:szCs w:val="36"/>
        </w:rPr>
      </w:pPr>
      <w:r>
        <w:rPr>
          <w:color w:val="D50F0F"/>
          <w:sz w:val="36"/>
          <w:szCs w:val="36"/>
        </w:rPr>
        <w:lastRenderedPageBreak/>
        <w:t>Strategia di progetto e sviluppo</w:t>
      </w:r>
    </w:p>
    <w:p w14:paraId="148744CA" w14:textId="53665FF3" w:rsidR="00701659" w:rsidRPr="00191AC9" w:rsidRDefault="00701659" w:rsidP="00701659">
      <w:pPr>
        <w:rPr>
          <w:sz w:val="24"/>
          <w:szCs w:val="24"/>
        </w:rPr>
      </w:pPr>
      <w:r w:rsidRPr="00191AC9">
        <w:rPr>
          <w:sz w:val="24"/>
          <w:szCs w:val="24"/>
        </w:rPr>
        <w:t xml:space="preserve">La progettazione e lo sviluppo dell’applicazione </w:t>
      </w:r>
      <w:r w:rsidR="002D0C1F" w:rsidRPr="00191AC9">
        <w:rPr>
          <w:sz w:val="24"/>
          <w:szCs w:val="24"/>
        </w:rPr>
        <w:t xml:space="preserve">si sono svolti </w:t>
      </w:r>
      <w:r w:rsidRPr="00191AC9">
        <w:rPr>
          <w:sz w:val="24"/>
          <w:szCs w:val="24"/>
        </w:rPr>
        <w:t>in due macro-fasi: nella prima</w:t>
      </w:r>
      <w:r w:rsidR="002D0C1F" w:rsidRPr="00191AC9">
        <w:rPr>
          <w:sz w:val="24"/>
          <w:szCs w:val="24"/>
        </w:rPr>
        <w:t xml:space="preserve"> ci siamo soffermati maggiormente </w:t>
      </w:r>
      <w:r w:rsidRPr="00191AC9">
        <w:rPr>
          <w:sz w:val="24"/>
          <w:szCs w:val="24"/>
        </w:rPr>
        <w:t xml:space="preserve">sulla parte di back-end, andando a creare un’interfaccia grafica minimale </w:t>
      </w:r>
      <w:r w:rsidR="002D0C1F" w:rsidRPr="00191AC9">
        <w:rPr>
          <w:sz w:val="24"/>
          <w:szCs w:val="24"/>
        </w:rPr>
        <w:t>che avesse come unico scopo quello</w:t>
      </w:r>
      <w:r w:rsidRPr="00191AC9">
        <w:rPr>
          <w:sz w:val="24"/>
          <w:szCs w:val="24"/>
        </w:rPr>
        <w:t xml:space="preserve"> di mostrare i dati per gli eventuali test.</w:t>
      </w:r>
    </w:p>
    <w:p w14:paraId="2466BCAC" w14:textId="3BCC447F" w:rsidR="00701659" w:rsidRPr="00191AC9" w:rsidRDefault="00701659" w:rsidP="00701659">
      <w:pPr>
        <w:rPr>
          <w:sz w:val="24"/>
          <w:szCs w:val="24"/>
        </w:rPr>
      </w:pPr>
      <w:r w:rsidRPr="00191AC9">
        <w:rPr>
          <w:sz w:val="24"/>
          <w:szCs w:val="24"/>
        </w:rPr>
        <w:t>Nella seconda fase</w:t>
      </w:r>
      <w:r w:rsidR="002D0C1F" w:rsidRPr="00191AC9">
        <w:rPr>
          <w:sz w:val="24"/>
          <w:szCs w:val="24"/>
        </w:rPr>
        <w:t xml:space="preserve"> invece</w:t>
      </w:r>
      <w:r w:rsidRPr="00191AC9">
        <w:rPr>
          <w:sz w:val="24"/>
          <w:szCs w:val="24"/>
        </w:rPr>
        <w:t xml:space="preserve">, è stato curato il font-end, andando a ritoccare l’interfaccia </w:t>
      </w:r>
      <w:r w:rsidR="002D0C1F" w:rsidRPr="00191AC9">
        <w:rPr>
          <w:sz w:val="24"/>
          <w:szCs w:val="24"/>
        </w:rPr>
        <w:t xml:space="preserve">con l’aggiunta di </w:t>
      </w:r>
      <w:r w:rsidRPr="00191AC9">
        <w:rPr>
          <w:sz w:val="24"/>
          <w:szCs w:val="24"/>
        </w:rPr>
        <w:t>effetti grafici ed animazioni, uniforma</w:t>
      </w:r>
      <w:r w:rsidR="00094E13" w:rsidRPr="00191AC9">
        <w:rPr>
          <w:sz w:val="24"/>
          <w:szCs w:val="24"/>
        </w:rPr>
        <w:t>ndo</w:t>
      </w:r>
      <w:r w:rsidRPr="00191AC9">
        <w:rPr>
          <w:sz w:val="24"/>
          <w:szCs w:val="24"/>
        </w:rPr>
        <w:t xml:space="preserve"> i colori e</w:t>
      </w:r>
      <w:r w:rsidR="002D0C1F" w:rsidRPr="00191AC9">
        <w:rPr>
          <w:sz w:val="24"/>
          <w:szCs w:val="24"/>
        </w:rPr>
        <w:t xml:space="preserve"> personalizzando</w:t>
      </w:r>
      <w:r w:rsidRPr="00191AC9">
        <w:rPr>
          <w:sz w:val="24"/>
          <w:szCs w:val="24"/>
        </w:rPr>
        <w:t xml:space="preserve"> il font</w:t>
      </w:r>
      <w:r w:rsidR="002D0C1F" w:rsidRPr="00191AC9">
        <w:rPr>
          <w:sz w:val="24"/>
          <w:szCs w:val="24"/>
        </w:rPr>
        <w:t>, andando ad aggiungere infine</w:t>
      </w:r>
      <w:r w:rsidRPr="00191AC9">
        <w:rPr>
          <w:sz w:val="24"/>
          <w:szCs w:val="24"/>
        </w:rPr>
        <w:t xml:space="preserve"> dettagli come la </w:t>
      </w:r>
      <w:proofErr w:type="spellStart"/>
      <w:r w:rsidRPr="00191AC9">
        <w:rPr>
          <w:sz w:val="24"/>
          <w:szCs w:val="24"/>
        </w:rPr>
        <w:t>progess</w:t>
      </w:r>
      <w:proofErr w:type="spellEnd"/>
      <w:r w:rsidRPr="00191AC9">
        <w:rPr>
          <w:sz w:val="24"/>
          <w:szCs w:val="24"/>
        </w:rPr>
        <w:t xml:space="preserve"> bar </w:t>
      </w:r>
      <w:r w:rsidR="00191AC9" w:rsidRPr="00191AC9">
        <w:rPr>
          <w:sz w:val="24"/>
          <w:szCs w:val="24"/>
        </w:rPr>
        <w:t>e</w:t>
      </w:r>
      <w:r w:rsidRPr="00191AC9">
        <w:rPr>
          <w:sz w:val="24"/>
          <w:szCs w:val="24"/>
        </w:rPr>
        <w:t xml:space="preserve"> la tool bar.</w:t>
      </w:r>
    </w:p>
    <w:p w14:paraId="37F03653" w14:textId="696272B7" w:rsidR="002D0C1F" w:rsidRPr="00191AC9" w:rsidRDefault="00191AC9" w:rsidP="00701659">
      <w:pPr>
        <w:rPr>
          <w:sz w:val="24"/>
          <w:szCs w:val="24"/>
        </w:rPr>
      </w:pPr>
      <w:r w:rsidRPr="00191AC9">
        <w:rPr>
          <w:sz w:val="24"/>
          <w:szCs w:val="24"/>
        </w:rPr>
        <w:t>La chiave di volta di tutta la fase di progettazione e sviluppo</w:t>
      </w:r>
      <w:r w:rsidR="00701659" w:rsidRPr="00191AC9">
        <w:rPr>
          <w:sz w:val="24"/>
          <w:szCs w:val="24"/>
        </w:rPr>
        <w:t xml:space="preserve"> è</w:t>
      </w:r>
      <w:r w:rsidR="002D0C1F" w:rsidRPr="00191AC9">
        <w:rPr>
          <w:sz w:val="24"/>
          <w:szCs w:val="24"/>
        </w:rPr>
        <w:t xml:space="preserve"> stata la scelta di adottare una metodologia di sviluppo agile</w:t>
      </w:r>
      <w:r w:rsidR="00701659" w:rsidRPr="00191AC9">
        <w:rPr>
          <w:sz w:val="24"/>
          <w:szCs w:val="24"/>
        </w:rPr>
        <w:t xml:space="preserve">: infatti, è </w:t>
      </w:r>
      <w:r w:rsidRPr="00191AC9">
        <w:rPr>
          <w:sz w:val="24"/>
          <w:szCs w:val="24"/>
        </w:rPr>
        <w:t>stata prodotta</w:t>
      </w:r>
      <w:r w:rsidR="002D0C1F" w:rsidRPr="00191AC9">
        <w:rPr>
          <w:sz w:val="24"/>
          <w:szCs w:val="24"/>
        </w:rPr>
        <w:t xml:space="preserve"> in tempi rapidi</w:t>
      </w:r>
      <w:r w:rsidR="00701659" w:rsidRPr="00191AC9">
        <w:rPr>
          <w:sz w:val="24"/>
          <w:szCs w:val="24"/>
        </w:rPr>
        <w:t xml:space="preserve"> (nel giro di qualche settimana) una prima versione</w:t>
      </w:r>
      <w:r w:rsidR="00AC5411" w:rsidRPr="00191AC9">
        <w:rPr>
          <w:sz w:val="24"/>
          <w:szCs w:val="24"/>
        </w:rPr>
        <w:t xml:space="preserve"> </w:t>
      </w:r>
      <w:r w:rsidR="002D0C1F" w:rsidRPr="00191AC9">
        <w:rPr>
          <w:sz w:val="24"/>
          <w:szCs w:val="24"/>
        </w:rPr>
        <w:t>semplificata</w:t>
      </w:r>
      <w:r w:rsidR="00AC5411" w:rsidRPr="00191AC9">
        <w:rPr>
          <w:sz w:val="24"/>
          <w:szCs w:val="24"/>
        </w:rPr>
        <w:t xml:space="preserve"> d</w:t>
      </w:r>
      <w:r w:rsidR="00701659" w:rsidRPr="00191AC9">
        <w:rPr>
          <w:sz w:val="24"/>
          <w:szCs w:val="24"/>
        </w:rPr>
        <w:t>ell’interfaccia, ma</w:t>
      </w:r>
      <w:r w:rsidR="002D0C1F" w:rsidRPr="00191AC9">
        <w:rPr>
          <w:sz w:val="24"/>
          <w:szCs w:val="24"/>
        </w:rPr>
        <w:t xml:space="preserve"> che presentava tutte</w:t>
      </w:r>
      <w:r w:rsidR="004B7DD8" w:rsidRPr="00191AC9">
        <w:rPr>
          <w:sz w:val="24"/>
          <w:szCs w:val="24"/>
        </w:rPr>
        <w:t xml:space="preserve"> le funzionalità offerte</w:t>
      </w:r>
      <w:r w:rsidR="002D0C1F" w:rsidRPr="00191AC9">
        <w:rPr>
          <w:sz w:val="24"/>
          <w:szCs w:val="24"/>
        </w:rPr>
        <w:t>, in modo che fossero</w:t>
      </w:r>
      <w:r w:rsidR="004B7DD8" w:rsidRPr="00191AC9">
        <w:rPr>
          <w:sz w:val="24"/>
          <w:szCs w:val="24"/>
        </w:rPr>
        <w:t xml:space="preserve"> ben definite e funzionanti</w:t>
      </w:r>
      <w:r w:rsidR="002D0C1F" w:rsidRPr="00191AC9">
        <w:rPr>
          <w:sz w:val="24"/>
          <w:szCs w:val="24"/>
        </w:rPr>
        <w:t>.</w:t>
      </w:r>
    </w:p>
    <w:p w14:paraId="1460CA4F" w14:textId="68B00F84" w:rsidR="00701659" w:rsidRPr="00191AC9" w:rsidRDefault="00701659" w:rsidP="00701659">
      <w:pPr>
        <w:rPr>
          <w:sz w:val="24"/>
          <w:szCs w:val="24"/>
        </w:rPr>
      </w:pPr>
      <w:r w:rsidRPr="00191AC9">
        <w:rPr>
          <w:sz w:val="24"/>
          <w:szCs w:val="24"/>
        </w:rPr>
        <w:t xml:space="preserve"> </w:t>
      </w:r>
      <w:r w:rsidR="002D0C1F" w:rsidRPr="00191AC9">
        <w:rPr>
          <w:sz w:val="24"/>
          <w:szCs w:val="24"/>
        </w:rPr>
        <w:t xml:space="preserve">Successivamente sono state compiute una serie di iterazioni cicliche sul codice che hanno permesso di implementare tutte le funzionalità richieste nel modo più </w:t>
      </w:r>
      <w:r w:rsidR="00191AC9" w:rsidRPr="00191AC9">
        <w:rPr>
          <w:sz w:val="24"/>
          <w:szCs w:val="24"/>
        </w:rPr>
        <w:t>efficiente</w:t>
      </w:r>
      <w:r w:rsidR="002D0C1F" w:rsidRPr="00191AC9">
        <w:rPr>
          <w:sz w:val="24"/>
          <w:szCs w:val="24"/>
        </w:rPr>
        <w:t xml:space="preserve"> possibile.</w:t>
      </w:r>
    </w:p>
    <w:p w14:paraId="5AD42FCB" w14:textId="00D7C9CD" w:rsidR="002D0C1F" w:rsidRPr="00191AC9" w:rsidRDefault="002D0C1F" w:rsidP="00701659">
      <w:pPr>
        <w:rPr>
          <w:sz w:val="24"/>
          <w:szCs w:val="24"/>
        </w:rPr>
      </w:pPr>
      <w:r w:rsidRPr="00191AC9">
        <w:rPr>
          <w:sz w:val="24"/>
          <w:szCs w:val="24"/>
        </w:rPr>
        <w:t>Terminata così la fase di progettazione e sviluppo del back-end,</w:t>
      </w:r>
      <w:r w:rsidR="00191AC9">
        <w:rPr>
          <w:sz w:val="24"/>
          <w:szCs w:val="24"/>
        </w:rPr>
        <w:t xml:space="preserve"> </w:t>
      </w:r>
      <w:r w:rsidRPr="00191AC9">
        <w:rPr>
          <w:sz w:val="24"/>
          <w:szCs w:val="24"/>
        </w:rPr>
        <w:t>si è passati ad una progettazione più accurate del front-end e di tutto ciò che riguarda gli aspetti legati alla grafica.</w:t>
      </w:r>
    </w:p>
    <w:p w14:paraId="603DF889" w14:textId="3ADCAC28" w:rsidR="00701659" w:rsidRPr="00191AC9" w:rsidRDefault="00701659" w:rsidP="00701659">
      <w:pPr>
        <w:rPr>
          <w:sz w:val="24"/>
          <w:szCs w:val="24"/>
        </w:rPr>
      </w:pPr>
      <w:r w:rsidRPr="00191AC9">
        <w:rPr>
          <w:sz w:val="24"/>
          <w:szCs w:val="24"/>
        </w:rPr>
        <w:t xml:space="preserve">Anche </w:t>
      </w:r>
      <w:r w:rsidR="002D0C1F" w:rsidRPr="00191AC9">
        <w:rPr>
          <w:sz w:val="24"/>
          <w:szCs w:val="24"/>
        </w:rPr>
        <w:t>in questo caso si è seguita una metodologia di tipo agile e</w:t>
      </w:r>
      <w:r w:rsidRPr="00191AC9">
        <w:rPr>
          <w:sz w:val="24"/>
          <w:szCs w:val="24"/>
        </w:rPr>
        <w:t xml:space="preserve"> ogni schermata è stata man mano arricchita di dettagli, andando a reiterare più volte per non tralasciare nulla.</w:t>
      </w:r>
    </w:p>
    <w:p w14:paraId="447496AE" w14:textId="1FC36175" w:rsidR="00701659" w:rsidRPr="00191AC9" w:rsidRDefault="00C21B74" w:rsidP="00701659">
      <w:pPr>
        <w:rPr>
          <w:sz w:val="24"/>
          <w:szCs w:val="24"/>
        </w:rPr>
      </w:pPr>
      <w:r w:rsidRPr="00191AC9">
        <w:rPr>
          <w:sz w:val="24"/>
          <w:szCs w:val="24"/>
        </w:rPr>
        <w:t>Andando nello specifico, p</w:t>
      </w:r>
      <w:r w:rsidR="00701659" w:rsidRPr="00191AC9">
        <w:rPr>
          <w:sz w:val="24"/>
          <w:szCs w:val="24"/>
        </w:rPr>
        <w:t>er la parte di back-end, è stato creato un primo scheletro dell’applicazione, che permetteva di effettuare la ricerca di un eroe e di visualizzare I dettagli di un eroe selezionato</w:t>
      </w:r>
      <w:r w:rsidRPr="00191AC9">
        <w:rPr>
          <w:sz w:val="24"/>
          <w:szCs w:val="24"/>
        </w:rPr>
        <w:t>, secondo un approccio di sviluppo tipicamente top-down.</w:t>
      </w:r>
    </w:p>
    <w:p w14:paraId="47C5752A" w14:textId="3FEB3C60" w:rsidR="00701659" w:rsidRPr="00191AC9" w:rsidRDefault="00701659" w:rsidP="00701659">
      <w:pPr>
        <w:rPr>
          <w:sz w:val="24"/>
          <w:szCs w:val="24"/>
        </w:rPr>
      </w:pPr>
      <w:r w:rsidRPr="00191AC9">
        <w:rPr>
          <w:sz w:val="24"/>
          <w:szCs w:val="24"/>
        </w:rPr>
        <w:t>Dopo di che, sono stati aggiunti tutti gli elementi correlati all’eroe, q</w:t>
      </w:r>
      <w:r w:rsidR="00C21B74" w:rsidRPr="00191AC9">
        <w:rPr>
          <w:sz w:val="24"/>
          <w:szCs w:val="24"/>
        </w:rPr>
        <w:t xml:space="preserve">uali </w:t>
      </w:r>
      <w:r w:rsidRPr="00191AC9">
        <w:rPr>
          <w:sz w:val="24"/>
          <w:szCs w:val="24"/>
        </w:rPr>
        <w:t>fumetti, serie, eventi ed autori e</w:t>
      </w:r>
      <w:r w:rsidR="00C21B74" w:rsidRPr="00191AC9">
        <w:rPr>
          <w:sz w:val="24"/>
          <w:szCs w:val="24"/>
        </w:rPr>
        <w:t>,</w:t>
      </w:r>
      <w:r w:rsidRPr="00191AC9">
        <w:rPr>
          <w:sz w:val="24"/>
          <w:szCs w:val="24"/>
        </w:rPr>
        <w:t xml:space="preserve"> per ognuno di essi</w:t>
      </w:r>
      <w:r w:rsidR="00C21B74" w:rsidRPr="00191AC9">
        <w:rPr>
          <w:sz w:val="24"/>
          <w:szCs w:val="24"/>
        </w:rPr>
        <w:t>,</w:t>
      </w:r>
      <w:r w:rsidRPr="00191AC9">
        <w:rPr>
          <w:sz w:val="24"/>
          <w:szCs w:val="24"/>
        </w:rPr>
        <w:t xml:space="preserve"> è stat</w:t>
      </w:r>
      <w:r w:rsidR="00C21B74" w:rsidRPr="00191AC9">
        <w:rPr>
          <w:sz w:val="24"/>
          <w:szCs w:val="24"/>
        </w:rPr>
        <w:t>o</w:t>
      </w:r>
      <w:r w:rsidRPr="00191AC9">
        <w:rPr>
          <w:sz w:val="24"/>
          <w:szCs w:val="24"/>
        </w:rPr>
        <w:t xml:space="preserve"> sviluppat</w:t>
      </w:r>
      <w:r w:rsidR="00C21B74" w:rsidRPr="00191AC9">
        <w:rPr>
          <w:sz w:val="24"/>
          <w:szCs w:val="24"/>
        </w:rPr>
        <w:t>o</w:t>
      </w:r>
      <w:r w:rsidRPr="00191AC9">
        <w:rPr>
          <w:sz w:val="24"/>
          <w:szCs w:val="24"/>
        </w:rPr>
        <w:t xml:space="preserve"> un</w:t>
      </w:r>
      <w:r w:rsidR="00C21B74" w:rsidRPr="00191AC9">
        <w:rPr>
          <w:sz w:val="24"/>
          <w:szCs w:val="24"/>
        </w:rPr>
        <w:t xml:space="preserve"> primo prototipo di</w:t>
      </w:r>
      <w:r w:rsidRPr="00191AC9">
        <w:rPr>
          <w:sz w:val="24"/>
          <w:szCs w:val="24"/>
        </w:rPr>
        <w:t xml:space="preserve"> schermata </w:t>
      </w:r>
      <w:r w:rsidR="00C21B74" w:rsidRPr="00191AC9">
        <w:rPr>
          <w:sz w:val="24"/>
          <w:szCs w:val="24"/>
        </w:rPr>
        <w:t>che lo mettesse in relazione tutti gli altri elementi citati.</w:t>
      </w:r>
    </w:p>
    <w:p w14:paraId="7D2CB1EF" w14:textId="20B5622A" w:rsidR="00701659" w:rsidRPr="00191AC9" w:rsidRDefault="00C21B74" w:rsidP="00701659">
      <w:pPr>
        <w:rPr>
          <w:sz w:val="24"/>
          <w:szCs w:val="24"/>
        </w:rPr>
      </w:pPr>
      <w:r w:rsidRPr="00191AC9">
        <w:rPr>
          <w:sz w:val="24"/>
          <w:szCs w:val="24"/>
        </w:rPr>
        <w:t>Infine, d</w:t>
      </w:r>
      <w:r w:rsidR="00701659" w:rsidRPr="00191AC9">
        <w:rPr>
          <w:sz w:val="24"/>
          <w:szCs w:val="24"/>
        </w:rPr>
        <w:t xml:space="preserve">opo aver sviluppato e collegato fra loro </w:t>
      </w:r>
      <w:r w:rsidRPr="00191AC9">
        <w:rPr>
          <w:sz w:val="24"/>
          <w:szCs w:val="24"/>
        </w:rPr>
        <w:t xml:space="preserve">tutti questi </w:t>
      </w:r>
      <w:r w:rsidR="00191AC9" w:rsidRPr="00191AC9">
        <w:rPr>
          <w:sz w:val="24"/>
          <w:szCs w:val="24"/>
        </w:rPr>
        <w:t>elementi,</w:t>
      </w:r>
      <w:r w:rsidR="00701659" w:rsidRPr="00191AC9">
        <w:rPr>
          <w:sz w:val="24"/>
          <w:szCs w:val="24"/>
        </w:rPr>
        <w:t xml:space="preserve"> si è proceduto</w:t>
      </w:r>
      <w:r w:rsidRPr="00191AC9">
        <w:rPr>
          <w:sz w:val="24"/>
          <w:szCs w:val="24"/>
        </w:rPr>
        <w:t xml:space="preserve"> a perfezionare </w:t>
      </w:r>
      <w:r w:rsidR="00191AC9">
        <w:rPr>
          <w:sz w:val="24"/>
          <w:szCs w:val="24"/>
        </w:rPr>
        <w:t>i</w:t>
      </w:r>
      <w:r w:rsidRPr="00191AC9">
        <w:rPr>
          <w:sz w:val="24"/>
          <w:szCs w:val="24"/>
        </w:rPr>
        <w:t xml:space="preserve"> singoli aspetti che li caratterizzavano, tenendo a mente come l’obiettivo da raggiungere fosse garantire la migliore navigabilità </w:t>
      </w:r>
      <w:proofErr w:type="gramStart"/>
      <w:r w:rsidRPr="00191AC9">
        <w:rPr>
          <w:sz w:val="24"/>
          <w:szCs w:val="24"/>
        </w:rPr>
        <w:t>dell’ applicazione</w:t>
      </w:r>
      <w:proofErr w:type="gramEnd"/>
      <w:r w:rsidRPr="00191AC9">
        <w:rPr>
          <w:sz w:val="24"/>
          <w:szCs w:val="24"/>
        </w:rPr>
        <w:t xml:space="preserve"> e la migliore esperienza utente possib</w:t>
      </w:r>
      <w:r w:rsidR="00C9683E" w:rsidRPr="00191AC9">
        <w:rPr>
          <w:sz w:val="24"/>
          <w:szCs w:val="24"/>
        </w:rPr>
        <w:t>i</w:t>
      </w:r>
      <w:r w:rsidRPr="00191AC9">
        <w:rPr>
          <w:sz w:val="24"/>
          <w:szCs w:val="24"/>
        </w:rPr>
        <w:t>le.</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7A814ACA" w14:textId="5551C634" w:rsidR="008C0C72" w:rsidRDefault="00C2736A" w:rsidP="00AF13AE">
      <w:pPr>
        <w:pStyle w:val="Standard"/>
        <w:rPr>
          <w:rFonts w:asciiTheme="minorHAnsi" w:hAnsiTheme="minorHAnsi" w:cstheme="minorHAnsi"/>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di dime</w:t>
      </w:r>
      <w:r w:rsidR="00360A7A" w:rsidRPr="00E85F66">
        <w:rPr>
          <w:rFonts w:asciiTheme="minorHAnsi" w:hAnsiTheme="minorHAnsi" w:cstheme="minorHAnsi"/>
        </w:rPr>
        <w:t>n</w:t>
      </w:r>
      <w:r w:rsidRPr="00E85F66">
        <w:rPr>
          <w:rFonts w:asciiTheme="minorHAnsi" w:hAnsiTheme="minorHAnsi" w:cstheme="minorHAnsi"/>
        </w:rPr>
        <w:t xml:space="preserve">sione </w:t>
      </w:r>
      <w:r w:rsidR="00191AC9">
        <w:rPr>
          <w:rFonts w:asciiTheme="minorHAnsi" w:hAnsiTheme="minorHAnsi" w:cstheme="minorHAnsi"/>
        </w:rPr>
        <w:t>adeguate</w:t>
      </w:r>
      <w:r w:rsidRPr="00E85F66">
        <w:rPr>
          <w:rFonts w:asciiTheme="minorHAnsi" w:hAnsiTheme="minorHAnsi" w:cstheme="minorHAnsi"/>
        </w:rPr>
        <w:t>.</w:t>
      </w:r>
      <w:r w:rsidR="00360A7A" w:rsidRPr="00E85F66">
        <w:rPr>
          <w:rFonts w:asciiTheme="minorHAnsi" w:hAnsiTheme="minorHAnsi" w:cstheme="minorHAnsi"/>
        </w:rPr>
        <w:t xml:space="preserve"> </w:t>
      </w:r>
      <w:r w:rsidR="008E1C8C">
        <w:rPr>
          <w:rFonts w:asciiTheme="minorHAnsi" w:hAnsiTheme="minorHAnsi" w:cstheme="minorHAnsi"/>
        </w:rPr>
        <w:t xml:space="preserve">Allo scopo di implementare quest’ultimo requisito, abbiamo impostato nel </w:t>
      </w:r>
      <w:proofErr w:type="spellStart"/>
      <w:r w:rsidR="008E1C8C">
        <w:rPr>
          <w:rFonts w:asciiTheme="minorHAnsi" w:hAnsiTheme="minorHAnsi" w:cstheme="minorHAnsi"/>
        </w:rPr>
        <w:t>manifest</w:t>
      </w:r>
      <w:proofErr w:type="spellEnd"/>
      <w:r w:rsidR="00191AC9">
        <w:rPr>
          <w:rFonts w:asciiTheme="minorHAnsi" w:hAnsiTheme="minorHAnsi" w:cstheme="minorHAnsi"/>
        </w:rPr>
        <w:t>, nell’impostazione</w:t>
      </w:r>
      <w:r w:rsidR="00191AC9" w:rsidRPr="00191AC9">
        <w:rPr>
          <w:rFonts w:asciiTheme="minorHAnsi" w:hAnsiTheme="minorHAnsi" w:cstheme="minorHAnsi"/>
        </w:rPr>
        <w:t xml:space="preserve"> </w:t>
      </w:r>
      <w:r w:rsidR="00191AC9" w:rsidRPr="00191AC9">
        <w:rPr>
          <w:rFonts w:asciiTheme="minorHAnsi" w:hAnsiTheme="minorHAnsi" w:cstheme="minorHAnsi"/>
          <w:color w:val="37474F"/>
          <w:sz w:val="22"/>
          <w:szCs w:val="22"/>
          <w:shd w:val="clear" w:color="auto" w:fill="F1F3F4"/>
        </w:rPr>
        <w:t>&lt;supports-screens&gt;</w:t>
      </w:r>
      <w:r w:rsidR="00191AC9">
        <w:rPr>
          <w:rFonts w:asciiTheme="minorHAnsi" w:hAnsiTheme="minorHAnsi" w:cstheme="minorHAnsi"/>
        </w:rPr>
        <w:t>,</w:t>
      </w:r>
      <w:r w:rsidR="00191AC9">
        <w:rPr>
          <w:rFonts w:asciiTheme="minorHAnsi" w:hAnsiTheme="minorHAnsi" w:cstheme="minorHAnsi"/>
        </w:rPr>
        <w:t xml:space="preserve"> </w:t>
      </w:r>
      <w:r w:rsidR="00191AC9">
        <w:rPr>
          <w:rFonts w:asciiTheme="minorHAnsi" w:hAnsiTheme="minorHAnsi" w:cstheme="minorHAnsi"/>
        </w:rPr>
        <w:t>l’attributo</w:t>
      </w:r>
      <w:r w:rsidR="00191AC9" w:rsidRPr="00191AC9">
        <w:rPr>
          <w:rFonts w:asciiTheme="minorHAnsi" w:hAnsiTheme="minorHAnsi" w:cstheme="minorHAnsi"/>
          <w:color w:val="37474F"/>
          <w:sz w:val="22"/>
          <w:szCs w:val="22"/>
          <w:shd w:val="clear" w:color="auto" w:fill="F1F3F4"/>
        </w:rPr>
        <w:t xml:space="preserve"> </w:t>
      </w:r>
      <w:proofErr w:type="spellStart"/>
      <w:proofErr w:type="gramStart"/>
      <w:r w:rsidR="00191AC9" w:rsidRPr="00191AC9">
        <w:rPr>
          <w:rFonts w:asciiTheme="minorHAnsi" w:hAnsiTheme="minorHAnsi" w:cstheme="minorHAnsi"/>
          <w:color w:val="37474F"/>
          <w:sz w:val="22"/>
          <w:szCs w:val="22"/>
          <w:shd w:val="clear" w:color="auto" w:fill="F1F3F4"/>
        </w:rPr>
        <w:t>android:smallScreens</w:t>
      </w:r>
      <w:proofErr w:type="spellEnd"/>
      <w:proofErr w:type="gramEnd"/>
      <w:r w:rsidR="00191AC9">
        <w:rPr>
          <w:rFonts w:asciiTheme="minorHAnsi" w:hAnsiTheme="minorHAnsi" w:cstheme="minorHAnsi"/>
        </w:rPr>
        <w:t xml:space="preserve"> a false.</w:t>
      </w:r>
      <w:r w:rsidR="008C0C72" w:rsidRPr="008C0C72">
        <w:rPr>
          <w:rFonts w:asciiTheme="minorHAnsi" w:hAnsiTheme="minorHAnsi" w:cstheme="minorHAnsi"/>
        </w:rPr>
        <w:br/>
        <w:t>Uno schermo piccolo è definito come uno</w:t>
      </w:r>
      <w:r w:rsidR="008C0C72">
        <w:rPr>
          <w:rFonts w:asciiTheme="minorHAnsi" w:hAnsiTheme="minorHAnsi" w:cstheme="minorHAnsi"/>
        </w:rPr>
        <w:t xml:space="preserve"> schermo</w:t>
      </w:r>
      <w:r w:rsidR="008C0C72" w:rsidRPr="008C0C72">
        <w:rPr>
          <w:rFonts w:asciiTheme="minorHAnsi" w:hAnsiTheme="minorHAnsi" w:cstheme="minorHAnsi"/>
        </w:rPr>
        <w:t xml:space="preserve"> con un rapporto d'aspetto inferiore rispetto allo schermo "normale" (HVGA tradizionale</w:t>
      </w:r>
      <w:r w:rsidR="008C0C72">
        <w:rPr>
          <w:rFonts w:asciiTheme="minorHAnsi" w:hAnsiTheme="minorHAnsi" w:cstheme="minorHAnsi"/>
        </w:rPr>
        <w:t>, ossia 320x480</w:t>
      </w:r>
      <w:r w:rsidR="008C0C72" w:rsidRPr="008C0C72">
        <w:rPr>
          <w:rFonts w:asciiTheme="minorHAnsi" w:hAnsiTheme="minorHAnsi" w:cstheme="minorHAnsi"/>
        </w:rPr>
        <w:t xml:space="preserve">). </w:t>
      </w:r>
      <w:r w:rsidR="008C0C72">
        <w:rPr>
          <w:rFonts w:asciiTheme="minorHAnsi" w:hAnsiTheme="minorHAnsi" w:cstheme="minorHAnsi"/>
        </w:rPr>
        <w:t>In questo modo</w:t>
      </w:r>
      <w:r w:rsidR="008C0C72" w:rsidRPr="008C0C72">
        <w:rPr>
          <w:rFonts w:asciiTheme="minorHAnsi" w:hAnsiTheme="minorHAnsi" w:cstheme="minorHAnsi"/>
        </w:rPr>
        <w:t xml:space="preserve"> </w:t>
      </w:r>
      <w:r w:rsidR="008C0C72" w:rsidRPr="008C0C72">
        <w:rPr>
          <w:rFonts w:asciiTheme="minorHAnsi" w:hAnsiTheme="minorHAnsi" w:cstheme="minorHAnsi"/>
        </w:rPr>
        <w:t>non sarà disponibile per dispositivi a schermo piccolo</w:t>
      </w:r>
      <w:r w:rsidR="008C0C72">
        <w:rPr>
          <w:rFonts w:asciiTheme="minorHAnsi" w:hAnsiTheme="minorHAnsi" w:cstheme="minorHAnsi"/>
        </w:rPr>
        <w:t xml:space="preserve"> la possibilità di installare l’</w:t>
      </w:r>
      <w:r w:rsidR="008C0C72" w:rsidRPr="008C0C72">
        <w:rPr>
          <w:rFonts w:asciiTheme="minorHAnsi" w:hAnsiTheme="minorHAnsi" w:cstheme="minorHAnsi"/>
        </w:rPr>
        <w:t>applicazione da servizi esterni (com</w:t>
      </w:r>
      <w:bookmarkStart w:id="0" w:name="_GoBack"/>
      <w:bookmarkEnd w:id="0"/>
      <w:r w:rsidR="008C0C72" w:rsidRPr="008C0C72">
        <w:rPr>
          <w:rFonts w:asciiTheme="minorHAnsi" w:hAnsiTheme="minorHAnsi" w:cstheme="minorHAnsi"/>
        </w:rPr>
        <w:t>e Google Play</w:t>
      </w:r>
      <w:r w:rsidR="008C0C72">
        <w:rPr>
          <w:rFonts w:asciiTheme="minorHAnsi" w:hAnsiTheme="minorHAnsi" w:cstheme="minorHAnsi"/>
        </w:rPr>
        <w:t>)</w:t>
      </w:r>
      <w:r w:rsidR="008C0C72" w:rsidRPr="008C0C72">
        <w:rPr>
          <w:rFonts w:asciiTheme="minorHAnsi" w:hAnsiTheme="minorHAnsi" w:cstheme="minorHAnsi"/>
        </w:rPr>
        <w:t>.</w:t>
      </w:r>
    </w:p>
    <w:p w14:paraId="49EBDCC4" w14:textId="29B4FCD4" w:rsidR="00C2736A" w:rsidRPr="00E85F66" w:rsidRDefault="008C0C72" w:rsidP="00AF13AE">
      <w:pPr>
        <w:pStyle w:val="Standard"/>
        <w:rPr>
          <w:rFonts w:asciiTheme="minorHAnsi" w:hAnsiTheme="minorHAnsi" w:cstheme="minorHAnsi"/>
          <w:color w:val="FF0000"/>
        </w:rPr>
      </w:pPr>
      <w:r>
        <w:rPr>
          <w:rFonts w:asciiTheme="minorHAnsi" w:hAnsiTheme="minorHAnsi" w:cstheme="minorHAnsi"/>
        </w:rPr>
        <w:t>Nonostante</w:t>
      </w:r>
      <w:r w:rsidR="00191AC9">
        <w:rPr>
          <w:rFonts w:asciiTheme="minorHAnsi" w:hAnsiTheme="minorHAnsi" w:cstheme="minorHAnsi"/>
        </w:rPr>
        <w:t xml:space="preserve"> ciò è comunque possibile procedere all’installazione scaricando direttamente l’</w:t>
      </w:r>
      <w:proofErr w:type="spellStart"/>
      <w:r w:rsidR="00191AC9">
        <w:rPr>
          <w:rFonts w:asciiTheme="minorHAnsi" w:hAnsiTheme="minorHAnsi" w:cstheme="minorHAnsi"/>
        </w:rPr>
        <w:t>apk</w:t>
      </w:r>
      <w:proofErr w:type="spellEnd"/>
      <w:r w:rsidR="00191AC9">
        <w:rPr>
          <w:rFonts w:asciiTheme="minorHAnsi" w:hAnsiTheme="minorHAnsi" w:cstheme="minorHAnsi"/>
        </w:rPr>
        <w:t xml:space="preserve"> o tramite Android Studio</w:t>
      </w:r>
      <w:r>
        <w:rPr>
          <w:rFonts w:asciiTheme="minorHAnsi" w:hAnsiTheme="minorHAnsi" w:cstheme="minorHAnsi"/>
        </w:rPr>
        <w:t>. In tal caso</w:t>
      </w:r>
      <w:r w:rsidR="008E1C8C">
        <w:rPr>
          <w:rFonts w:asciiTheme="minorHAnsi" w:hAnsiTheme="minorHAnsi" w:cstheme="minorHAnsi"/>
        </w:rPr>
        <w:t xml:space="preserve"> l’applicazione si limiterà a segnalar</w:t>
      </w:r>
      <w:r>
        <w:rPr>
          <w:rFonts w:asciiTheme="minorHAnsi" w:hAnsiTheme="minorHAnsi" w:cstheme="minorHAnsi"/>
        </w:rPr>
        <w:t xml:space="preserve">e la possibile incompatibilità </w:t>
      </w:r>
      <w:r w:rsidR="008E1C8C">
        <w:rPr>
          <w:rFonts w:asciiTheme="minorHAnsi" w:hAnsiTheme="minorHAnsi" w:cstheme="minorHAnsi"/>
        </w:rPr>
        <w:t>all’utente,</w:t>
      </w:r>
      <w:r w:rsidR="00191AC9">
        <w:rPr>
          <w:rFonts w:asciiTheme="minorHAnsi" w:hAnsiTheme="minorHAnsi" w:cstheme="minorHAnsi"/>
        </w:rPr>
        <w:t xml:space="preserve"> </w:t>
      </w:r>
      <w:r w:rsidR="008E1C8C">
        <w:rPr>
          <w:rFonts w:asciiTheme="minorHAnsi" w:hAnsiTheme="minorHAnsi" w:cstheme="minorHAnsi"/>
        </w:rPr>
        <w:t xml:space="preserve">ma potrà </w:t>
      </w:r>
      <w:r>
        <w:rPr>
          <w:rFonts w:asciiTheme="minorHAnsi" w:hAnsiTheme="minorHAnsi" w:cstheme="minorHAnsi"/>
        </w:rPr>
        <w:t xml:space="preserve">comunque </w:t>
      </w:r>
      <w:r w:rsidR="008E1C8C">
        <w:rPr>
          <w:rFonts w:asciiTheme="minorHAnsi" w:hAnsiTheme="minorHAnsi" w:cstheme="minorHAnsi"/>
        </w:rPr>
        <w:t>essere utilizzata.</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r w:rsidRPr="00A87CE5">
        <w:rPr>
          <w:sz w:val="24"/>
          <w:szCs w:val="24"/>
        </w:rP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lastRenderedPageBreak/>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Titolo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5C0F1804"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4287AEF4" w14:textId="36B79C7F" w:rsidR="00C869DA" w:rsidRPr="00C869DA" w:rsidRDefault="00C869DA" w:rsidP="00C869DA">
      <w:pPr>
        <w:rPr>
          <w:sz w:val="24"/>
          <w:szCs w:val="24"/>
        </w:rPr>
      </w:pPr>
      <w:r w:rsidRPr="00C869DA">
        <w:rPr>
          <w:sz w:val="24"/>
          <w:szCs w:val="24"/>
        </w:rPr>
        <w:t xml:space="preserve">La libreria usata è reperibile su github all’indirizzo: </w:t>
      </w:r>
      <w:hyperlink r:id="rId6" w:history="1">
        <w:r w:rsidRPr="00C869DA">
          <w:rPr>
            <w:rStyle w:val="Collegamentoipertestuale"/>
            <w:sz w:val="24"/>
            <w:szCs w:val="24"/>
          </w:rPr>
          <w:t>https://github.com/medyo/android-about-page</w:t>
        </w:r>
      </w:hyperlink>
      <w:r w:rsidRPr="00C869DA">
        <w:rPr>
          <w:sz w:val="24"/>
          <w:szCs w:val="24"/>
        </w:rPr>
        <w:t xml:space="preserve">  e può essere aggiunta ad un applicazione android semplicemente aggiungendo al file </w:t>
      </w:r>
      <w:proofErr w:type="gramStart"/>
      <w:r w:rsidRPr="00C869DA">
        <w:rPr>
          <w:sz w:val="24"/>
          <w:szCs w:val="24"/>
        </w:rPr>
        <w:t>build.gradle</w:t>
      </w:r>
      <w:proofErr w:type="gramEnd"/>
      <w:r w:rsidRPr="00C869DA">
        <w:rPr>
          <w:sz w:val="24"/>
          <w:szCs w:val="24"/>
        </w:rPr>
        <w:t xml:space="preserve"> la seguente stringa:</w:t>
      </w:r>
    </w:p>
    <w:p w14:paraId="6A4F9AA2" w14:textId="77777777" w:rsidR="00C869DA" w:rsidRPr="00191AC9" w:rsidRDefault="00C869DA" w:rsidP="00C869DA">
      <w:pPr>
        <w:rPr>
          <w:sz w:val="24"/>
          <w:szCs w:val="24"/>
          <w:lang w:val="en-US"/>
        </w:rPr>
      </w:pPr>
      <w:r w:rsidRPr="00191AC9">
        <w:rPr>
          <w:sz w:val="24"/>
          <w:szCs w:val="24"/>
          <w:lang w:val="en-US"/>
        </w:rPr>
        <w:t>implementation ‘</w:t>
      </w:r>
      <w:proofErr w:type="gramStart"/>
      <w:r w:rsidRPr="00191AC9">
        <w:rPr>
          <w:sz w:val="24"/>
          <w:szCs w:val="24"/>
          <w:lang w:val="en-US"/>
        </w:rPr>
        <w:t>com.github</w:t>
      </w:r>
      <w:proofErr w:type="gramEnd"/>
      <w:r w:rsidRPr="00191AC9">
        <w:rPr>
          <w:sz w:val="24"/>
          <w:szCs w:val="24"/>
          <w:lang w:val="en-US"/>
        </w:rPr>
        <w:t>.medyo:android-about-page:1.2.5'</w:t>
      </w: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w:t>
      </w:r>
      <w:proofErr w:type="gramStart"/>
      <w:r w:rsidR="00DC240F" w:rsidRPr="00A87CE5">
        <w:rPr>
          <w:sz w:val="24"/>
          <w:szCs w:val="24"/>
        </w:rPr>
        <w:t>3</w:t>
      </w:r>
      <w:proofErr w:type="gramEnd"/>
      <w:r w:rsidR="00DC240F" w:rsidRPr="00A87CE5">
        <w:rPr>
          <w:sz w:val="24"/>
          <w:szCs w:val="24"/>
        </w:rPr>
        <w:t xml:space="preserve">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Titolo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lastRenderedPageBreak/>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191AC9">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191AC9">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191AC9">
        <w:rPr>
          <w:rFonts w:ascii="Consolas" w:eastAsia="Times New Roman" w:hAnsi="Consolas" w:cs="Courier New"/>
          <w:color w:val="808080"/>
          <w:sz w:val="24"/>
          <w:szCs w:val="24"/>
          <w:lang w:eastAsia="it-IT"/>
        </w:rPr>
        <w:br/>
        <w:t xml:space="preserve">    </w:t>
      </w:r>
      <w:proofErr w:type="spellStart"/>
      <w:r w:rsidRPr="00A87CE5">
        <w:rPr>
          <w:rFonts w:ascii="Consolas" w:eastAsia="Times New Roman" w:hAnsi="Consolas" w:cs="Courier New"/>
          <w:color w:val="CC7832"/>
          <w:sz w:val="24"/>
          <w:szCs w:val="24"/>
          <w:lang w:eastAsia="it-IT"/>
        </w:rPr>
        <w:t>return</w:t>
      </w:r>
      <w:proofErr w:type="spellEnd"/>
      <w:r w:rsidRPr="00A87CE5">
        <w:rPr>
          <w:rFonts w:ascii="Consolas" w:eastAsia="Times New Roman" w:hAnsi="Consolas" w:cs="Courier New"/>
          <w:color w:val="CC7832"/>
          <w:sz w:val="24"/>
          <w:szCs w:val="24"/>
          <w:lang w:eastAsia="it-IT"/>
        </w:rPr>
        <w:t xml:space="preserve"> </w:t>
      </w:r>
      <w:proofErr w:type="spellStart"/>
      <w:proofErr w:type="gramStart"/>
      <w:r w:rsidRPr="00A87CE5">
        <w:rPr>
          <w:rFonts w:ascii="Consolas" w:eastAsia="Times New Roman" w:hAnsi="Consolas" w:cs="Courier New"/>
          <w:color w:val="A9B7C6"/>
          <w:sz w:val="24"/>
          <w:szCs w:val="24"/>
          <w:lang w:eastAsia="it-IT"/>
        </w:rPr>
        <w:t>heroNameFirstCharacter</w:t>
      </w:r>
      <w:proofErr w:type="spellEnd"/>
      <w:r w:rsidRPr="00A87CE5">
        <w:rPr>
          <w:rFonts w:ascii="Consolas" w:eastAsia="Times New Roman" w:hAnsi="Consolas" w:cs="Courier New"/>
          <w:color w:val="A9B7C6"/>
          <w:sz w:val="24"/>
          <w:szCs w:val="24"/>
          <w:lang w:eastAsia="it-IT"/>
        </w:rPr>
        <w:t xml:space="preserve"> !</w:t>
      </w:r>
      <w:proofErr w:type="gramEnd"/>
      <w:r w:rsidRPr="00A87CE5">
        <w:rPr>
          <w:rFonts w:ascii="Consolas" w:eastAsia="Times New Roman" w:hAnsi="Consolas" w:cs="Courier New"/>
          <w:color w:val="A9B7C6"/>
          <w:sz w:val="24"/>
          <w:szCs w:val="24"/>
          <w:lang w:eastAsia="it-IT"/>
        </w:rPr>
        <w:t>=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1AC9"/>
    <w:rsid w:val="00194662"/>
    <w:rsid w:val="001A5D3F"/>
    <w:rsid w:val="001A5EF7"/>
    <w:rsid w:val="00223CB2"/>
    <w:rsid w:val="002B555E"/>
    <w:rsid w:val="002D0C1F"/>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D68EB"/>
    <w:rsid w:val="007E6B5E"/>
    <w:rsid w:val="00816E0F"/>
    <w:rsid w:val="008C0C72"/>
    <w:rsid w:val="008E1C8C"/>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9683E"/>
    <w:rsid w:val="00CA3B29"/>
    <w:rsid w:val="00CF1DCA"/>
    <w:rsid w:val="00D074E0"/>
    <w:rsid w:val="00D5367F"/>
    <w:rsid w:val="00DC240F"/>
    <w:rsid w:val="00E200DB"/>
    <w:rsid w:val="00E42D5F"/>
    <w:rsid w:val="00E448E0"/>
    <w:rsid w:val="00E5334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 w:type="character" w:styleId="Collegamentoipertestuale">
    <w:name w:val="Hyperlink"/>
    <w:basedOn w:val="Carpredefinitoparagrafo"/>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dyo/android-about-pag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19</Pages>
  <Words>5701</Words>
  <Characters>32502</Characters>
  <Application>Microsoft Office Word</Application>
  <DocSecurity>0</DocSecurity>
  <Lines>270</Lines>
  <Paragraphs>76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Gian Marco Falcone</cp:lastModifiedBy>
  <cp:revision>26</cp:revision>
  <dcterms:created xsi:type="dcterms:W3CDTF">2020-07-06T17:11:00Z</dcterms:created>
  <dcterms:modified xsi:type="dcterms:W3CDTF">2020-07-07T14:57:00Z</dcterms:modified>
</cp:coreProperties>
</file>