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06" w:rsidRPr="00AC0FB7" w:rsidRDefault="00A7450B" w:rsidP="00AC0FB7">
      <w:pPr>
        <w:pStyle w:val="1"/>
        <w:jc w:val="center"/>
        <w:rPr>
          <w:rFonts w:hint="eastAsia"/>
        </w:rPr>
      </w:pPr>
      <w:r>
        <w:t>3.0 Server</w:t>
      </w:r>
      <w:r>
        <w:rPr>
          <w:rFonts w:ascii="宋体" w:eastAsia="宋体" w:hAnsi="宋体" w:cs="宋体"/>
        </w:rPr>
        <w:t>兼容旧版终端的设计</w:t>
      </w:r>
    </w:p>
    <w:p w:rsidR="0000343D" w:rsidRPr="001E0AB4" w:rsidRDefault="00AC0FB7" w:rsidP="00AC0FB7">
      <w:pPr>
        <w:pStyle w:val="2"/>
        <w:rPr>
          <w:rFonts w:hint="eastAsia"/>
        </w:rPr>
      </w:pPr>
      <w:r>
        <w:t>前言</w:t>
      </w:r>
      <w:r w:rsidR="0000343D" w:rsidRPr="0034225A">
        <w:t>：</w:t>
      </w:r>
    </w:p>
    <w:p w:rsidR="003D1806" w:rsidRDefault="00A7450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3.0 Server</w:t>
      </w:r>
      <w:r>
        <w:rPr>
          <w:rFonts w:ascii="宋体" w:eastAsia="宋体" w:hAnsi="宋体" w:cs="宋体"/>
        </w:rPr>
        <w:t>：</w:t>
      </w:r>
      <w:r w:rsidR="0034225A">
        <w:rPr>
          <w:rFonts w:ascii="宋体" w:eastAsia="宋体" w:hAnsi="宋体" w:cs="宋体"/>
        </w:rPr>
        <w:t>支持</w:t>
      </w:r>
      <w:r>
        <w:rPr>
          <w:rFonts w:ascii="宋体" w:eastAsia="宋体" w:hAnsi="宋体" w:cs="宋体"/>
        </w:rPr>
        <w:t>datapoint</w:t>
      </w:r>
      <w:r w:rsidR="0034225A">
        <w:rPr>
          <w:rFonts w:ascii="宋体" w:eastAsia="宋体" w:hAnsi="宋体" w:cs="宋体"/>
        </w:rPr>
        <w:t>，</w:t>
      </w:r>
      <w:r w:rsidR="0034225A">
        <w:rPr>
          <w:rFonts w:ascii="宋体" w:eastAsia="宋体" w:hAnsi="宋体" w:cs="宋体"/>
        </w:rPr>
        <w:t>又称DP</w:t>
      </w:r>
      <w:r w:rsidR="0034225A">
        <w:rPr>
          <w:rFonts w:ascii="宋体" w:eastAsia="宋体" w:hAnsi="宋体" w:cs="宋体"/>
        </w:rPr>
        <w:t>版</w:t>
      </w:r>
      <w:r>
        <w:rPr>
          <w:rFonts w:ascii="宋体" w:eastAsia="宋体" w:hAnsi="宋体" w:cs="宋体"/>
        </w:rPr>
        <w:t>。</w:t>
      </w:r>
      <w:r w:rsidR="0034225A">
        <w:rPr>
          <w:rFonts w:ascii="宋体" w:eastAsia="宋体" w:hAnsi="宋体" w:cs="宋体"/>
        </w:rPr>
        <w:t>同样，支持datapoint的终端简称DP版。</w:t>
      </w:r>
    </w:p>
    <w:p w:rsidR="003D1806" w:rsidRDefault="003D1806">
      <w:pPr>
        <w:rPr>
          <w:rFonts w:ascii="宋体" w:eastAsia="宋体" w:hAnsi="宋体" w:cs="宋体"/>
        </w:rPr>
      </w:pPr>
    </w:p>
    <w:p w:rsidR="003D1806" w:rsidRDefault="001E0AB4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</w:rPr>
        <w:t>DP</w:t>
      </w:r>
      <w:r w:rsidR="00A7450B">
        <w:rPr>
          <w:rFonts w:ascii="宋体" w:eastAsia="宋体" w:hAnsi="宋体" w:cs="宋体"/>
        </w:rPr>
        <w:t>版本识别：由于各端版本号参差不齐，无</w:t>
      </w:r>
      <w:r w:rsidR="009710A4">
        <w:rPr>
          <w:rFonts w:ascii="宋体" w:eastAsia="宋体" w:hAnsi="宋体" w:cs="宋体"/>
        </w:rPr>
        <w:t>法用</w:t>
      </w:r>
      <w:r w:rsidR="00A7450B">
        <w:rPr>
          <w:rFonts w:ascii="宋体" w:eastAsia="宋体" w:hAnsi="宋体" w:cs="宋体"/>
        </w:rPr>
        <w:t>唯一的版本号</w:t>
      </w:r>
      <w:r w:rsidR="009710A4">
        <w:rPr>
          <w:rFonts w:ascii="宋体" w:eastAsia="宋体" w:hAnsi="宋体" w:cs="宋体"/>
        </w:rPr>
        <w:t>识别</w:t>
      </w:r>
      <w:r w:rsidR="000E6E98">
        <w:rPr>
          <w:rFonts w:ascii="宋体" w:eastAsia="宋体" w:hAnsi="宋体" w:cs="宋体"/>
        </w:rPr>
        <w:t>，现以终端登录消息号</w:t>
      </w:r>
      <w:r w:rsidR="00A7450B">
        <w:rPr>
          <w:rFonts w:ascii="宋体" w:eastAsia="宋体" w:hAnsi="宋体" w:cs="宋体"/>
          <w:sz w:val="22"/>
        </w:rPr>
        <w:t>MID*</w:t>
      </w:r>
      <w:r w:rsidR="00A9693D">
        <w:rPr>
          <w:rFonts w:ascii="宋体" w:eastAsia="宋体" w:hAnsi="宋体" w:cs="宋体"/>
          <w:sz w:val="22"/>
        </w:rPr>
        <w:t xml:space="preserve"> </w:t>
      </w:r>
      <w:r w:rsidR="00A7450B">
        <w:rPr>
          <w:rFonts w:ascii="宋体" w:eastAsia="宋体" w:hAnsi="宋体" w:cs="宋体"/>
          <w:sz w:val="22"/>
        </w:rPr>
        <w:t>&gt;2500</w:t>
      </w:r>
      <w:r w:rsidR="00A7450B">
        <w:rPr>
          <w:rFonts w:ascii="宋体" w:eastAsia="宋体" w:hAnsi="宋体" w:cs="宋体"/>
          <w:sz w:val="22"/>
        </w:rPr>
        <w:t>标识</w:t>
      </w:r>
      <w:r w:rsidR="00A9693D">
        <w:rPr>
          <w:rFonts w:ascii="宋体" w:eastAsia="宋体" w:hAnsi="宋体" w:cs="宋体" w:hint="eastAsia"/>
          <w:sz w:val="22"/>
        </w:rPr>
        <w:t>为</w:t>
      </w:r>
      <w:r w:rsidR="00A7450B">
        <w:rPr>
          <w:rFonts w:ascii="宋体" w:eastAsia="宋体" w:hAnsi="宋体" w:cs="宋体"/>
          <w:sz w:val="22"/>
        </w:rPr>
        <w:t>DP</w:t>
      </w:r>
      <w:r w:rsidR="00A7450B">
        <w:rPr>
          <w:rFonts w:ascii="宋体" w:eastAsia="宋体" w:hAnsi="宋体" w:cs="宋体"/>
          <w:sz w:val="22"/>
        </w:rPr>
        <w:t>版本。</w:t>
      </w:r>
    </w:p>
    <w:p w:rsidR="003D1806" w:rsidRDefault="003D1806">
      <w:pPr>
        <w:rPr>
          <w:rFonts w:ascii="Calibri" w:hAnsi="Calibri" w:cs="Calibri"/>
        </w:rPr>
      </w:pPr>
    </w:p>
    <w:p w:rsidR="00BE45E2" w:rsidRDefault="000B6F11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本文挡</w:t>
      </w:r>
      <w:r w:rsidR="00884051">
        <w:rPr>
          <w:rFonts w:ascii="Calibri" w:hAnsi="Calibri" w:cs="Calibri"/>
        </w:rPr>
        <w:t>DP</w:t>
      </w:r>
      <w:r>
        <w:rPr>
          <w:rFonts w:ascii="Calibri" w:hAnsi="Calibri" w:cs="Calibri"/>
        </w:rPr>
        <w:t>涉及客户端、</w:t>
      </w:r>
      <w:r>
        <w:rPr>
          <w:rFonts w:ascii="Calibri" w:hAnsi="Calibri" w:cs="Calibri"/>
        </w:rPr>
        <w:t>WiFi</w:t>
      </w:r>
      <w:r>
        <w:rPr>
          <w:rFonts w:ascii="Calibri" w:hAnsi="Calibri" w:cs="Calibri"/>
        </w:rPr>
        <w:t>摄像头、门铃；</w:t>
      </w:r>
      <w:r w:rsidR="00BE45E2">
        <w:rPr>
          <w:rFonts w:ascii="Calibri" w:hAnsi="Calibri" w:cs="Calibri"/>
        </w:rPr>
        <w:t>中控、</w:t>
      </w:r>
      <w:r w:rsidR="00BE45E2">
        <w:rPr>
          <w:rFonts w:ascii="Calibri" w:hAnsi="Calibri" w:cs="Calibri" w:hint="eastAsia"/>
        </w:rPr>
        <w:t>3G</w:t>
      </w:r>
      <w:r w:rsidR="00BE45E2">
        <w:rPr>
          <w:rFonts w:ascii="Calibri" w:hAnsi="Calibri" w:cs="Calibri"/>
        </w:rPr>
        <w:t xml:space="preserve"> camera</w:t>
      </w:r>
      <w:r w:rsidR="00BE45E2">
        <w:rPr>
          <w:rFonts w:ascii="Calibri" w:hAnsi="Calibri" w:cs="Calibri"/>
        </w:rPr>
        <w:t>暂未计划升级</w:t>
      </w:r>
      <w:r w:rsidR="00BE45E2">
        <w:rPr>
          <w:rFonts w:ascii="Calibri" w:hAnsi="Calibri" w:cs="Calibri" w:hint="eastAsia"/>
        </w:rPr>
        <w:t>到</w:t>
      </w:r>
      <w:r w:rsidR="00BE45E2">
        <w:rPr>
          <w:rFonts w:ascii="Calibri" w:hAnsi="Calibri" w:cs="Calibri" w:hint="eastAsia"/>
        </w:rPr>
        <w:t>DP</w:t>
      </w:r>
      <w:r w:rsidR="00BE45E2">
        <w:rPr>
          <w:rFonts w:ascii="Calibri" w:hAnsi="Calibri" w:cs="Calibri" w:hint="eastAsia"/>
        </w:rPr>
        <w:t>。</w:t>
      </w:r>
    </w:p>
    <w:p w:rsidR="003D1806" w:rsidRDefault="00A7450B" w:rsidP="00DA0CB4">
      <w:pPr>
        <w:pStyle w:val="2"/>
        <w:rPr>
          <w:rFonts w:ascii="Calibri Light" w:eastAsia="Calibri Light" w:hAnsi="Calibri Light" w:cs="Calibri Light"/>
        </w:rPr>
      </w:pPr>
      <w:r>
        <w:t>一、概况</w:t>
      </w:r>
    </w:p>
    <w:p w:rsidR="003D1806" w:rsidRDefault="00A7450B">
      <w:pPr>
        <w:spacing w:before="156" w:after="156" w:line="360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3.0 Server</w:t>
      </w:r>
      <w:r>
        <w:rPr>
          <w:rFonts w:ascii="宋体" w:eastAsia="宋体" w:hAnsi="宋体" w:cs="宋体"/>
        </w:rPr>
        <w:t>版本引入了新的数据格式</w:t>
      </w:r>
      <w:r>
        <w:rPr>
          <w:rFonts w:ascii="Calibri" w:eastAsia="Calibri" w:hAnsi="Calibri" w:cs="Calibri"/>
        </w:rPr>
        <w:t>datapoint</w:t>
      </w:r>
      <w:r>
        <w:rPr>
          <w:rFonts w:ascii="宋体" w:eastAsia="宋体" w:hAnsi="宋体" w:cs="宋体"/>
        </w:rPr>
        <w:t>，下表为服务器需要处理的兼容情况：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22"/>
        <w:gridCol w:w="2135"/>
        <w:gridCol w:w="2217"/>
        <w:gridCol w:w="1814"/>
      </w:tblGrid>
      <w:tr w:rsidR="003D1806" w:rsidRPr="004146A8" w:rsidTr="002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Pr="004146A8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版本组合</w:t>
            </w:r>
          </w:p>
        </w:tc>
        <w:tc>
          <w:tcPr>
            <w:tcW w:w="2135" w:type="dxa"/>
          </w:tcPr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APP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2217" w:type="dxa"/>
          </w:tcPr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1814" w:type="dxa"/>
          </w:tcPr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宋体" w:eastAsia="宋体" w:hAnsi="宋体" w:cs="宋体"/>
                <w:color w:val="auto"/>
              </w:rPr>
              <w:t>是否需要处理</w:t>
            </w:r>
            <w:r w:rsidRPr="004146A8">
              <w:rPr>
                <w:rFonts w:ascii="Calibri" w:eastAsia="Calibri" w:hAnsi="Calibri" w:cs="Calibri"/>
                <w:color w:val="auto"/>
              </w:rPr>
              <w:t>?</w:t>
            </w:r>
          </w:p>
        </w:tc>
      </w:tr>
      <w:tr w:rsidR="003D1806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1"/>
              </w:numPr>
              <w:spacing w:before="156" w:after="156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&lt;</w:t>
            </w:r>
            <w:r w:rsidR="0011742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2"/>
              </w:numPr>
              <w:spacing w:before="156" w:after="156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3"/>
              </w:numPr>
              <w:spacing w:before="156" w:after="156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4"/>
              </w:numPr>
              <w:spacing w:before="156" w:after="156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</w:tr>
    </w:tbl>
    <w:p w:rsidR="003D1806" w:rsidRPr="00422C36" w:rsidRDefault="003D1806">
      <w:pPr>
        <w:spacing w:before="156" w:after="156" w:line="360" w:lineRule="auto"/>
        <w:jc w:val="left"/>
        <w:rPr>
          <w:rFonts w:ascii="Calibri" w:hAnsi="Calibri" w:cs="Calibri" w:hint="eastAsia"/>
        </w:rPr>
      </w:pPr>
    </w:p>
    <w:p w:rsidR="003D1806" w:rsidRDefault="00A7450B" w:rsidP="00422C36">
      <w:pPr>
        <w:pStyle w:val="2"/>
        <w:rPr>
          <w:rFonts w:ascii="Calibri Light" w:eastAsia="Calibri Light" w:hAnsi="Calibri Light" w:cs="Calibri Light"/>
        </w:rPr>
      </w:pPr>
      <w:r>
        <w:t>二、基本原则</w:t>
      </w:r>
    </w:p>
    <w:p w:rsidR="003D1806" w:rsidRDefault="00A7450B">
      <w:pPr>
        <w:spacing w:before="156" w:after="156" w:line="360" w:lineRule="auto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兼容数据库</w:t>
      </w:r>
      <w:r>
        <w:rPr>
          <w:rFonts w:ascii="Calibri" w:eastAsia="Calibri" w:hAnsi="Calibri" w:cs="Calibri"/>
        </w:rPr>
        <w:t>KVS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RDS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NOSQL</w:t>
      </w:r>
      <w:r>
        <w:rPr>
          <w:rFonts w:ascii="宋体" w:eastAsia="宋体" w:hAnsi="宋体" w:cs="宋体"/>
        </w:rPr>
        <w:t>。对</w:t>
      </w:r>
      <w:r>
        <w:rPr>
          <w:rFonts w:ascii="Calibri" w:eastAsia="Calibri" w:hAnsi="Calibri" w:cs="Calibri"/>
        </w:rPr>
        <w:t>datapoint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struct</w:t>
      </w:r>
      <w:r>
        <w:rPr>
          <w:rFonts w:ascii="宋体" w:eastAsia="宋体" w:hAnsi="宋体" w:cs="宋体"/>
        </w:rPr>
        <w:t>结构转化处理；记录设备升级的时间点</w:t>
      </w:r>
      <w:r>
        <w:rPr>
          <w:rFonts w:ascii="Calibri" w:eastAsia="Calibri" w:hAnsi="Calibri" w:cs="Calibri"/>
        </w:rPr>
        <w:t>T</w:t>
      </w:r>
      <w:r>
        <w:rPr>
          <w:rFonts w:ascii="宋体" w:eastAsia="宋体" w:hAnsi="宋体" w:cs="宋体"/>
        </w:rPr>
        <w:t>。</w:t>
      </w:r>
    </w:p>
    <w:p w:rsidR="003D1806" w:rsidRDefault="00A7450B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D1806" w:rsidRDefault="003D1806">
      <w:pPr>
        <w:jc w:val="left"/>
        <w:rPr>
          <w:rFonts w:ascii="Calibri" w:eastAsia="Calibri" w:hAnsi="Calibri" w:cs="Calibri"/>
        </w:rPr>
      </w:pPr>
    </w:p>
    <w:p w:rsidR="003D1806" w:rsidRDefault="00A7450B" w:rsidP="00422C36">
      <w:pPr>
        <w:pStyle w:val="2"/>
      </w:pPr>
      <w:r>
        <w:lastRenderedPageBreak/>
        <w:t>三、具体实现：</w:t>
      </w:r>
    </w:p>
    <w:p w:rsidR="00422C36" w:rsidRPr="0000343D" w:rsidRDefault="00422C36" w:rsidP="00422C36">
      <w:pPr>
        <w:pStyle w:val="3"/>
        <w:rPr>
          <w:rFonts w:asciiTheme="majorHAnsi" w:hAnsiTheme="majorHAnsi" w:cstheme="majorBidi" w:hint="eastAsia"/>
        </w:rPr>
      </w:pPr>
      <w:r w:rsidRPr="0000343D">
        <w:rPr>
          <w:rFonts w:hint="eastAsia"/>
        </w:rPr>
        <w:t>下发配置说明</w:t>
      </w:r>
      <w:r w:rsidRPr="0000343D">
        <w:rPr>
          <w:rFonts w:hint="eastAsia"/>
        </w:rPr>
        <w:t>:</w:t>
      </w:r>
    </w:p>
    <w:tbl>
      <w:tblPr>
        <w:tblStyle w:val="4-5"/>
        <w:tblW w:w="8280" w:type="dxa"/>
        <w:tblLook w:val="04A0" w:firstRow="1" w:lastRow="0" w:firstColumn="1" w:lastColumn="0" w:noHBand="0" w:noVBand="1"/>
      </w:tblPr>
      <w:tblGrid>
        <w:gridCol w:w="4190"/>
        <w:gridCol w:w="4090"/>
      </w:tblGrid>
      <w:tr w:rsidR="00422C36" w:rsidRPr="004146A8" w:rsidTr="0099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Pr="004146A8" w:rsidRDefault="00422C36" w:rsidP="00827085">
            <w:pPr>
              <w:spacing w:before="156" w:after="156"/>
              <w:jc w:val="left"/>
              <w:rPr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</w:t>
            </w:r>
            <w:r w:rsidRPr="00005922">
              <w:rPr>
                <w:rFonts w:ascii="微软雅黑" w:eastAsia="微软雅黑" w:hAnsi="微软雅黑" w:cs="微软雅黑" w:hint="eastAsia"/>
                <w:color w:val="auto"/>
              </w:rPr>
              <w:t>、</w:t>
            </w:r>
            <w:r w:rsidR="00827085" w:rsidRPr="00005922">
              <w:rPr>
                <w:rFonts w:ascii="Calibri" w:eastAsia="Calibri" w:hAnsi="Calibri" w:cs="Calibri" w:hint="eastAsia"/>
                <w:color w:val="auto"/>
              </w:rPr>
              <w:t>WiFi</w:t>
            </w:r>
            <w:r w:rsidR="00827085" w:rsidRPr="00005922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4146A8">
              <w:rPr>
                <w:rFonts w:ascii="Calibri" w:eastAsia="Calibri" w:hAnsi="Calibri" w:cs="Calibri"/>
                <w:color w:val="auto"/>
              </w:rPr>
              <w:t>Camera</w:t>
            </w:r>
            <w:r w:rsidRPr="004146A8">
              <w:rPr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4146A8">
              <w:rPr>
                <w:rFonts w:ascii="Calibri" w:eastAsia="Calibri" w:hAnsi="Calibri" w:cs="Calibri"/>
                <w:color w:val="auto"/>
              </w:rPr>
              <w:t>Bell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4090" w:type="dxa"/>
          </w:tcPr>
          <w:p w:rsidR="00422C36" w:rsidRPr="004146A8" w:rsidRDefault="00422C36" w:rsidP="00720E15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Tcp connect后是否下发配置</w:t>
            </w:r>
          </w:p>
        </w:tc>
      </w:tr>
      <w:tr w:rsidR="00422C36" w:rsidTr="00996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Default="00422C36" w:rsidP="00720E15">
            <w:pPr>
              <w:spacing w:before="156" w:after="156"/>
              <w:jc w:val="left"/>
            </w:pPr>
            <w:r>
              <w:rPr>
                <w:rFonts w:ascii="Calibri" w:eastAsia="Calibri" w:hAnsi="Calibri" w:cs="Calibri"/>
              </w:rPr>
              <w:t xml:space="preserve">&lt; DP </w:t>
            </w:r>
          </w:p>
        </w:tc>
        <w:tc>
          <w:tcPr>
            <w:tcW w:w="4090" w:type="dxa"/>
          </w:tcPr>
          <w:p w:rsidR="005728DE" w:rsidRDefault="008C18BC" w:rsidP="00720E15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下发配置消息：</w:t>
            </w:r>
          </w:p>
          <w:p w:rsidR="00422C36" w:rsidRDefault="00422C36" w:rsidP="00720E15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SERVER_CONFIG = 18</w:t>
            </w:r>
          </w:p>
          <w:p w:rsidR="00422C36" w:rsidRDefault="00422C36" w:rsidP="00720E15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@宋体" w:eastAsia="@宋体" w:hAnsi="@宋体" w:cs="@宋体"/>
              </w:rPr>
            </w:pPr>
            <w:r>
              <w:rPr>
                <w:rFonts w:ascii="@宋体" w:eastAsia="@宋体" w:hAnsi="@宋体" w:cs="@宋体"/>
              </w:rPr>
              <w:t>RELAY_SERVER = 19</w:t>
            </w:r>
          </w:p>
          <w:p w:rsidR="00422C36" w:rsidRDefault="00422C36" w:rsidP="00720E15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@宋体" w:eastAsia="@宋体" w:hAnsi="@宋体" w:cs="@宋体"/>
              </w:rPr>
            </w:pPr>
            <w:r>
              <w:rPr>
                <w:rFonts w:ascii="@宋体" w:eastAsia="@宋体" w:hAnsi="@宋体" w:cs="@宋体"/>
              </w:rPr>
              <w:t>CID_PUSH_OSS_CONFIG = 128</w:t>
            </w:r>
          </w:p>
          <w:p w:rsidR="00422C36" w:rsidRDefault="00422C36" w:rsidP="00720E15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宋体" w:eastAsia="宋体" w:hAnsi="宋体" w:cs="宋体"/>
              </w:rPr>
              <w:t>CLIENT_PUSH_OSS_CONFIG = 129</w:t>
            </w:r>
          </w:p>
          <w:p w:rsidR="00422C36" w:rsidRPr="00DA5A27" w:rsidRDefault="00422C36" w:rsidP="00720E15">
            <w:pPr>
              <w:spacing w:before="156" w:after="156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</w:tr>
      <w:tr w:rsidR="00422C36" w:rsidTr="0099660C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Pr="00DA5A27" w:rsidRDefault="00422C36" w:rsidP="00720E15">
            <w:pPr>
              <w:spacing w:before="156" w:after="156"/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eastAsia="Calibri" w:hAnsi="Calibri" w:cs="Calibri"/>
              </w:rPr>
              <w:t>&gt;=DP</w:t>
            </w:r>
          </w:p>
        </w:tc>
        <w:tc>
          <w:tcPr>
            <w:tcW w:w="4090" w:type="dxa"/>
          </w:tcPr>
          <w:p w:rsidR="008C18BC" w:rsidRDefault="00422C36" w:rsidP="00720E15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不再下发</w:t>
            </w:r>
            <w:r w:rsidR="008C18BC">
              <w:rPr>
                <w:rFonts w:ascii="宋体" w:eastAsia="宋体" w:hAnsi="宋体" w:cs="宋体"/>
              </w:rPr>
              <w:t>上述配置消息。</w:t>
            </w:r>
          </w:p>
          <w:p w:rsidR="00422C36" w:rsidRDefault="008C18BC" w:rsidP="00720E15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终端</w:t>
            </w:r>
            <w:r w:rsidR="00422C36">
              <w:rPr>
                <w:rFonts w:ascii="宋体" w:eastAsia="宋体" w:hAnsi="宋体" w:cs="宋体"/>
              </w:rPr>
              <w:t>通过</w:t>
            </w:r>
            <w:r w:rsidR="00422C36" w:rsidRPr="00DA5A27">
              <w:rPr>
                <w:rFonts w:ascii="宋体" w:eastAsia="宋体" w:hAnsi="宋体" w:cs="宋体"/>
              </w:rPr>
              <w:t>RobotGetData RobotData</w:t>
            </w:r>
            <w:r w:rsidR="00422C36">
              <w:rPr>
                <w:rFonts w:ascii="宋体" w:eastAsia="宋体" w:hAnsi="宋体" w:cs="宋体"/>
              </w:rPr>
              <w:t>获取。</w:t>
            </w:r>
          </w:p>
        </w:tc>
      </w:tr>
    </w:tbl>
    <w:p w:rsidR="00A7450B" w:rsidRDefault="00E2279A">
      <w:pPr>
        <w:keepNext/>
        <w:keepLines/>
        <w:spacing w:before="156" w:after="156" w:line="360" w:lineRule="auto"/>
        <w:jc w:val="left"/>
        <w:rPr>
          <w:rFonts w:ascii="Calibri Light" w:hAnsi="Calibri Light" w:cs="Calibri Light"/>
          <w:b/>
          <w:sz w:val="32"/>
        </w:rPr>
      </w:pPr>
      <w:r>
        <w:rPr>
          <w:rFonts w:ascii="Calibri Light" w:hAnsi="Calibri Light" w:cs="Calibri Light" w:hint="eastAsia"/>
          <w:b/>
          <w:sz w:val="32"/>
        </w:rPr>
        <w:t>业务类消息</w:t>
      </w:r>
      <w:r w:rsidR="00A7450B">
        <w:rPr>
          <w:rFonts w:ascii="Calibri Light" w:hAnsi="Calibri Light" w:cs="Calibri Light" w:hint="eastAsia"/>
          <w:b/>
          <w:sz w:val="32"/>
        </w:rPr>
        <w:t xml:space="preserve">  - </w:t>
      </w:r>
      <w:r w:rsidR="00A7450B">
        <w:rPr>
          <w:rFonts w:ascii="Calibri Light" w:hAnsi="Calibri Light" w:cs="Calibri Light"/>
          <w:b/>
          <w:sz w:val="32"/>
        </w:rPr>
        <w:tab/>
        <w:t>APP &lt; DP</w:t>
      </w:r>
      <w:bookmarkStart w:id="0" w:name="_GoBack"/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2131"/>
        <w:gridCol w:w="2131"/>
      </w:tblGrid>
      <w:tr w:rsidR="0062482E" w:rsidRPr="0062482E" w:rsidTr="0099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2482E" w:rsidRPr="00C31EC0" w:rsidRDefault="0062482E" w:rsidP="0062482E">
            <w:pPr>
              <w:spacing w:before="156" w:after="156"/>
              <w:jc w:val="left"/>
              <w:rPr>
                <w:rFonts w:ascii="宋体" w:eastAsia="宋体" w:hAnsi="宋体" w:cs="宋体"/>
                <w:color w:val="auto"/>
              </w:rPr>
            </w:pPr>
            <w:r w:rsidRPr="0062482E">
              <w:rPr>
                <w:rFonts w:ascii="宋体" w:eastAsia="宋体" w:hAnsi="宋体" w:cs="宋体"/>
                <w:color w:val="auto"/>
              </w:rPr>
              <w:t>CLIENT</w:t>
            </w:r>
            <w:r w:rsidR="0099660C">
              <w:rPr>
                <w:rFonts w:ascii="宋体" w:eastAsia="宋体" w:hAnsi="宋体" w:cs="宋体"/>
                <w:color w:val="auto"/>
              </w:rPr>
              <w:t>_CIDLIST_RSP</w:t>
            </w:r>
          </w:p>
          <w:p w:rsidR="0062482E" w:rsidRPr="0062482E" w:rsidRDefault="0062482E" w:rsidP="0062482E">
            <w:pPr>
              <w:spacing w:before="156" w:after="156"/>
              <w:jc w:val="left"/>
              <w:rPr>
                <w:rFonts w:ascii="宋体" w:eastAsia="宋体" w:hAnsi="宋体" w:cs="宋体"/>
                <w:color w:val="auto"/>
              </w:rPr>
            </w:pPr>
            <w:r w:rsidRPr="00C31EC0">
              <w:rPr>
                <w:rFonts w:ascii="宋体" w:eastAsia="宋体" w:hAnsi="宋体" w:cs="宋体"/>
                <w:color w:val="auto"/>
              </w:rPr>
              <w:t>需要兼容的字段</w:t>
            </w:r>
          </w:p>
        </w:tc>
        <w:tc>
          <w:tcPr>
            <w:tcW w:w="1742" w:type="dxa"/>
          </w:tcPr>
          <w:p w:rsidR="0062482E" w:rsidRPr="0062482E" w:rsidRDefault="0062482E" w:rsidP="0062482E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Camera&gt;=DP</w:t>
            </w:r>
          </w:p>
        </w:tc>
        <w:tc>
          <w:tcPr>
            <w:tcW w:w="2131" w:type="dxa"/>
          </w:tcPr>
          <w:p w:rsidR="0062482E" w:rsidRPr="0062482E" w:rsidRDefault="0062482E" w:rsidP="0062482E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Camera&lt;DP</w:t>
            </w:r>
          </w:p>
        </w:tc>
        <w:tc>
          <w:tcPr>
            <w:tcW w:w="2131" w:type="dxa"/>
          </w:tcPr>
          <w:p w:rsidR="0062482E" w:rsidRPr="0062482E" w:rsidRDefault="0062482E" w:rsidP="0062482E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Camera&gt;=DP</w:t>
            </w:r>
          </w:p>
        </w:tc>
      </w:tr>
      <w:tr w:rsidR="0062482E" w:rsidTr="00996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9660C" w:rsidRDefault="0099660C" w:rsidP="0099660C">
            <w:pPr>
              <w:spacing w:before="156" w:after="156"/>
            </w:pPr>
            <w:r>
              <w:t>int,      net</w:t>
            </w:r>
          </w:p>
          <w:p w:rsidR="0099660C" w:rsidRDefault="0099660C" w:rsidP="0099660C">
            <w:pPr>
              <w:spacing w:before="156" w:after="156"/>
            </w:pPr>
            <w:r>
              <w:t>string,   name</w:t>
            </w:r>
          </w:p>
          <w:p w:rsidR="0099660C" w:rsidRDefault="0099660C" w:rsidP="0099660C">
            <w:pPr>
              <w:spacing w:before="156" w:after="156"/>
            </w:pPr>
            <w:r>
              <w:t>int,      sdcard</w:t>
            </w:r>
          </w:p>
          <w:p w:rsidR="0099660C" w:rsidRDefault="0099660C" w:rsidP="0099660C">
            <w:pPr>
              <w:spacing w:before="156" w:after="156"/>
            </w:pPr>
            <w:r>
              <w:t>int,      sdcard_errno</w:t>
            </w:r>
          </w:p>
          <w:p w:rsidR="0099660C" w:rsidRDefault="0099660C" w:rsidP="0099660C">
            <w:pPr>
              <w:spacing w:before="156" w:after="156"/>
            </w:pPr>
            <w:r>
              <w:t xml:space="preserve">int,      battery </w:t>
            </w:r>
          </w:p>
          <w:p w:rsidR="0099660C" w:rsidRPr="00971EC0" w:rsidRDefault="0099660C" w:rsidP="0099660C">
            <w:pPr>
              <w:spacing w:before="156" w:after="156"/>
            </w:pPr>
            <w:r w:rsidRPr="00971EC0">
              <w:t>int,     bellNoAnswerNum,</w:t>
            </w:r>
          </w:p>
          <w:p w:rsidR="0099660C" w:rsidRPr="0099660C" w:rsidRDefault="0099660C" w:rsidP="0099660C">
            <w:pPr>
              <w:spacing w:before="156" w:after="156"/>
              <w:rPr>
                <w:rFonts w:hint="eastAsia"/>
              </w:rPr>
            </w:pPr>
          </w:p>
          <w:p w:rsidR="00005922" w:rsidRDefault="00005922" w:rsidP="00005922">
            <w:pPr>
              <w:spacing w:before="156" w:after="156"/>
              <w:rPr>
                <w:rFonts w:hint="eastAsia"/>
              </w:rPr>
            </w:pPr>
          </w:p>
        </w:tc>
        <w:tc>
          <w:tcPr>
            <w:tcW w:w="1742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82E" w:rsidTr="0099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2482E" w:rsidRDefault="0062482E" w:rsidP="0062482E">
            <w:pPr>
              <w:spacing w:before="156" w:after="156"/>
            </w:pPr>
          </w:p>
        </w:tc>
        <w:tc>
          <w:tcPr>
            <w:tcW w:w="1742" w:type="dxa"/>
          </w:tcPr>
          <w:p w:rsidR="0062482E" w:rsidRDefault="0062482E" w:rsidP="0062482E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82E" w:rsidTr="00996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2482E" w:rsidRDefault="0062482E" w:rsidP="0062482E">
            <w:pPr>
              <w:spacing w:before="156" w:after="156"/>
            </w:pPr>
          </w:p>
        </w:tc>
        <w:tc>
          <w:tcPr>
            <w:tcW w:w="1742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482E" w:rsidRDefault="0062482E" w:rsidP="0062482E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482E" w:rsidRDefault="0062482E" w:rsidP="0062482E"/>
    <w:p w:rsidR="0062482E" w:rsidRDefault="0062482E" w:rsidP="0062482E"/>
    <w:p w:rsidR="0062482E" w:rsidRDefault="0062482E" w:rsidP="0062482E">
      <w:pPr>
        <w:rPr>
          <w:rFonts w:hint="eastAsia"/>
        </w:rPr>
      </w:pPr>
    </w:p>
    <w:p w:rsidR="0062482E" w:rsidRPr="00422C36" w:rsidRDefault="0062482E" w:rsidP="0062482E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2274"/>
        <w:gridCol w:w="2185"/>
        <w:gridCol w:w="1941"/>
      </w:tblGrid>
      <w:tr w:rsidR="004146A8" w:rsidRPr="004146A8" w:rsidTr="009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Pr="004146A8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条目</w:t>
            </w:r>
          </w:p>
        </w:tc>
        <w:tc>
          <w:tcPr>
            <w:tcW w:w="2337" w:type="dxa"/>
          </w:tcPr>
          <w:p w:rsidR="004146A8" w:rsidRDefault="000D09E9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APP&lt;DP</w:t>
            </w:r>
          </w:p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 xml:space="preserve"> Camera&gt;=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  <w:tc>
          <w:tcPr>
            <w:tcW w:w="2260" w:type="dxa"/>
          </w:tcPr>
          <w:p w:rsid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Camera&lt;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  <w:tc>
          <w:tcPr>
            <w:tcW w:w="1990" w:type="dxa"/>
          </w:tcPr>
          <w:p w:rsid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APP&gt;</w:t>
            </w:r>
            <w:r w:rsidRPr="004146A8">
              <w:rPr>
                <w:rFonts w:ascii="Calibri" w:eastAsia="Calibri" w:hAnsi="Calibri" w:cs="Calibri"/>
                <w:color w:val="auto"/>
              </w:rPr>
              <w:t>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  <w:p w:rsidR="003D1806" w:rsidRPr="004146A8" w:rsidRDefault="00A7450B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查询消息列表</w:t>
            </w:r>
          </w:p>
          <w:p w:rsidR="00CB7EB6" w:rsidRDefault="00CB7EB6">
            <w:pPr>
              <w:spacing w:before="156" w:after="156"/>
              <w:jc w:val="left"/>
              <w:rPr>
                <w:rFonts w:ascii="宋体" w:eastAsia="宋体" w:hAnsi="宋体" w:cs="宋体" w:hint="eastAsia"/>
              </w:rPr>
            </w:pPr>
            <w:r w:rsidRPr="00CB7EB6">
              <w:rPr>
                <w:rFonts w:ascii="宋体" w:eastAsia="宋体" w:hAnsi="宋体" w:cs="宋体"/>
              </w:rPr>
              <w:t>CLIENT_MSGLIST_REQ</w:t>
            </w:r>
          </w:p>
        </w:tc>
        <w:tc>
          <w:tcPr>
            <w:tcW w:w="2337" w:type="dxa"/>
          </w:tcPr>
          <w:p w:rsidR="003D1806" w:rsidRDefault="00CB7EB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1、</w:t>
            </w:r>
            <w:r>
              <w:rPr>
                <w:rFonts w:ascii="宋体" w:eastAsia="宋体" w:hAnsi="宋体" w:cs="宋体" w:hint="eastAsia"/>
              </w:rPr>
              <w:t>worker</w:t>
            </w:r>
            <w:r w:rsidR="00A7450B">
              <w:rPr>
                <w:rFonts w:ascii="宋体" w:eastAsia="宋体" w:hAnsi="宋体" w:cs="宋体"/>
              </w:rPr>
              <w:t>先查询</w:t>
            </w:r>
            <w:r w:rsidR="00A7450B">
              <w:rPr>
                <w:rFonts w:ascii="Calibri" w:eastAsia="Calibri" w:hAnsi="Calibri" w:cs="Calibri"/>
              </w:rPr>
              <w:t>NOSQL</w:t>
            </w:r>
            <w:r w:rsidR="00A7450B">
              <w:rPr>
                <w:rFonts w:ascii="宋体" w:eastAsia="宋体" w:hAnsi="宋体" w:cs="宋体"/>
              </w:rPr>
              <w:t>；</w:t>
            </w:r>
          </w:p>
          <w:p w:rsidR="003D1806" w:rsidRDefault="00CB7EB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 w:hint="eastAsia"/>
              </w:rPr>
              <w:t>2、</w:t>
            </w:r>
            <w:r w:rsidR="00A7450B">
              <w:rPr>
                <w:rFonts w:ascii="宋体" w:eastAsia="宋体" w:hAnsi="宋体" w:cs="宋体"/>
              </w:rPr>
              <w:t>达到</w:t>
            </w:r>
            <w:r w:rsidR="00A7450B">
              <w:rPr>
                <w:rFonts w:ascii="Calibri" w:eastAsia="Calibri" w:hAnsi="Calibri" w:cs="Calibri"/>
              </w:rPr>
              <w:t>T</w:t>
            </w:r>
            <w:r w:rsidR="00A7450B">
              <w:rPr>
                <w:rFonts w:ascii="宋体" w:eastAsia="宋体" w:hAnsi="宋体" w:cs="宋体"/>
              </w:rPr>
              <w:t>临界点后，再查询</w:t>
            </w:r>
            <w:r w:rsidR="00A7450B">
              <w:rPr>
                <w:rFonts w:ascii="Calibri" w:eastAsia="Calibri" w:hAnsi="Calibri" w:cs="Calibri"/>
              </w:rPr>
              <w:t>RDS</w:t>
            </w:r>
            <w:r w:rsidR="00A7450B">
              <w:rPr>
                <w:rFonts w:ascii="宋体" w:eastAsia="宋体" w:hAnsi="宋体" w:cs="宋体"/>
              </w:rPr>
              <w:t>。</w:t>
            </w:r>
          </w:p>
          <w:p w:rsidR="003D1806" w:rsidRDefault="00CB7EB6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3、</w:t>
            </w:r>
            <w:r w:rsidR="00A7450B">
              <w:rPr>
                <w:rFonts w:ascii="宋体" w:eastAsia="宋体" w:hAnsi="宋体" w:cs="宋体"/>
              </w:rPr>
              <w:t>转化数据</w:t>
            </w:r>
            <w:r w:rsidR="00A7450B">
              <w:rPr>
                <w:rFonts w:ascii="Calibri" w:eastAsia="Calibri" w:hAnsi="Calibri" w:cs="Calibri"/>
              </w:rPr>
              <w:t>datapoint =&gt; struct</w:t>
            </w:r>
            <w:r w:rsidR="00A7450B">
              <w:rPr>
                <w:rFonts w:ascii="宋体" w:eastAsia="宋体" w:hAnsi="宋体" w:cs="宋体"/>
              </w:rPr>
              <w:t>；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先查询</w:t>
            </w:r>
            <w:r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；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先查询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达到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宋体" w:eastAsia="宋体" w:hAnsi="宋体" w:cs="宋体"/>
              </w:rPr>
              <w:t>临界点后，再查询</w:t>
            </w:r>
            <w:r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3D1806" w:rsidTr="009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查询设备列表</w:t>
            </w:r>
          </w:p>
          <w:p w:rsidR="00CB7EB6" w:rsidRDefault="00CB7EB6">
            <w:pPr>
              <w:spacing w:before="156" w:after="156"/>
              <w:jc w:val="left"/>
              <w:rPr>
                <w:rFonts w:ascii="宋体" w:eastAsia="宋体" w:hAnsi="宋体" w:cs="宋体" w:hint="eastAsia"/>
              </w:rPr>
            </w:pPr>
            <w:r w:rsidRPr="00CB7EB6">
              <w:rPr>
                <w:rFonts w:ascii="宋体" w:eastAsia="宋体" w:hAnsi="宋体" w:cs="宋体"/>
              </w:rPr>
              <w:t>CLIENT_CIDLIST_REQ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查询</w:t>
            </w:r>
            <w:r>
              <w:rPr>
                <w:rFonts w:ascii="Calibri" w:eastAsia="Calibri" w:hAnsi="Calibri" w:cs="Calibri"/>
              </w:rPr>
              <w:t>RDS;</w:t>
            </w:r>
          </w:p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查询</w:t>
            </w:r>
            <w:r w:rsidR="00504E29"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；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查询实时设备状态</w:t>
            </w:r>
          </w:p>
        </w:tc>
        <w:tc>
          <w:tcPr>
            <w:tcW w:w="2337" w:type="dxa"/>
          </w:tcPr>
          <w:p w:rsidR="009B32B5" w:rsidRDefault="009B32B5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如果</w:t>
            </w: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在线：</w:t>
            </w:r>
          </w:p>
          <w:p w:rsidR="009B32B5" w:rsidRDefault="009B32B5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1 </w:t>
            </w:r>
            <w:r>
              <w:rPr>
                <w:rFonts w:ascii="宋体" w:eastAsia="宋体" w:hAnsi="宋体" w:cs="宋体"/>
              </w:rPr>
              <w:t>worker</w:t>
            </w:r>
            <w:r w:rsidR="00A7450B">
              <w:rPr>
                <w:rFonts w:ascii="宋体" w:eastAsia="宋体" w:hAnsi="宋体" w:cs="宋体"/>
              </w:rPr>
              <w:t>转化</w:t>
            </w:r>
            <w:r>
              <w:rPr>
                <w:rFonts w:ascii="宋体" w:eastAsia="宋体" w:hAnsi="宋体" w:cs="宋体"/>
              </w:rPr>
              <w:t>请求</w:t>
            </w:r>
            <w:r w:rsidR="00A7450B">
              <w:rPr>
                <w:rFonts w:ascii="宋体" w:eastAsia="宋体" w:hAnsi="宋体" w:cs="宋体"/>
              </w:rPr>
              <w:t>消息</w:t>
            </w:r>
            <w:r>
              <w:rPr>
                <w:rFonts w:ascii="宋体" w:eastAsia="宋体" w:hAnsi="宋体" w:cs="宋体"/>
              </w:rPr>
              <w:t>struct -&gt; dp发给设备端。</w:t>
            </w:r>
          </w:p>
          <w:p w:rsidR="003B186D" w:rsidRPr="003B186D" w:rsidRDefault="009B32B5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宋体" w:eastAsia="宋体" w:hAnsi="宋体" w:cs="宋体"/>
              </w:rPr>
              <w:t>2 robotWorker</w:t>
            </w:r>
            <w:r w:rsidR="003B186D">
              <w:rPr>
                <w:rFonts w:ascii="宋体" w:eastAsia="宋体" w:hAnsi="宋体" w:cs="宋体"/>
              </w:rPr>
              <w:t>不做转化，</w:t>
            </w:r>
            <w:r>
              <w:rPr>
                <w:rFonts w:ascii="宋体" w:eastAsia="宋体" w:hAnsi="宋体" w:cs="宋体"/>
              </w:rPr>
              <w:t>响应消息</w:t>
            </w:r>
            <w:r w:rsidR="003B186D">
              <w:rPr>
                <w:rFonts w:ascii="Calibri" w:eastAsia="Calibri" w:hAnsi="Calibri" w:cs="Calibri"/>
              </w:rPr>
              <w:t>dp</w:t>
            </w:r>
            <w:r>
              <w:rPr>
                <w:rFonts w:ascii="Calibri" w:eastAsia="Calibri" w:hAnsi="Calibri" w:cs="Calibri"/>
              </w:rPr>
              <w:t xml:space="preserve">  -</w:t>
            </w:r>
            <w:r w:rsidR="003B186D">
              <w:rPr>
                <w:rFonts w:ascii="Calibri" w:eastAsia="Calibri" w:hAnsi="Calibri" w:cs="Calibri"/>
              </w:rPr>
              <w:t>&gt;pushServer。</w:t>
            </w:r>
          </w:p>
          <w:p w:rsidR="009B32B5" w:rsidRDefault="003B186D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Calibri" w:hAnsi="Calibri" w:cs="Calibri" w:hint="eastAsia"/>
              </w:rPr>
              <w:lastRenderedPageBreak/>
              <w:t>3 pushServer</w:t>
            </w:r>
            <w:r>
              <w:rPr>
                <w:rFonts w:ascii="Calibri" w:hAnsi="Calibri" w:cs="Calibri" w:hint="eastAsia"/>
              </w:rPr>
              <w:t>转化</w:t>
            </w:r>
            <w:r>
              <w:rPr>
                <w:rFonts w:ascii="Calibri" w:hAnsi="Calibri" w:cs="Calibri" w:hint="eastAsia"/>
              </w:rPr>
              <w:t>dp</w:t>
            </w:r>
            <w:r>
              <w:rPr>
                <w:rFonts w:ascii="Calibri" w:hAnsi="Calibri" w:cs="Calibri"/>
              </w:rPr>
              <w:t>-&gt;struct</w:t>
            </w:r>
            <w:r w:rsidR="009B32B5">
              <w:rPr>
                <w:rFonts w:ascii="Calibri" w:eastAsia="Calibri" w:hAnsi="Calibri" w:cs="Calibri"/>
              </w:rPr>
              <w:t>响应给客户端。</w:t>
            </w:r>
          </w:p>
          <w:p w:rsidR="003D1806" w:rsidRDefault="003D1806" w:rsidP="009B32B5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不需要消息格式转化。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不需要消息格式转化。</w:t>
            </w:r>
          </w:p>
        </w:tc>
      </w:tr>
      <w:tr w:rsidR="003D1806" w:rsidTr="009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设备上报网络类型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推送消息到客户端，转化消息格式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。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推送消息到客户端，转化数据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不需要消息格式转化。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</w:pPr>
            <w:r>
              <w:rPr>
                <w:rFonts w:ascii="宋体" w:eastAsia="宋体" w:hAnsi="宋体" w:cs="宋体"/>
              </w:rPr>
              <w:t>设备上报</w:t>
            </w:r>
            <w:r>
              <w:rPr>
                <w:rFonts w:ascii="Calibri" w:eastAsia="Calibri" w:hAnsi="Calibri" w:cs="Calibri"/>
              </w:rPr>
              <w:t>MAC</w:t>
            </w:r>
            <w:r>
              <w:rPr>
                <w:rFonts w:ascii="宋体" w:eastAsia="宋体" w:hAnsi="宋体" w:cs="宋体"/>
              </w:rPr>
              <w:t>地址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9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</w:pPr>
            <w:r>
              <w:rPr>
                <w:rFonts w:ascii="宋体" w:eastAsia="宋体" w:hAnsi="宋体" w:cs="宋体"/>
              </w:rPr>
              <w:t>设备上报</w:t>
            </w:r>
            <w:r>
              <w:rPr>
                <w:rFonts w:ascii="Calibri" w:eastAsia="Calibri" w:hAnsi="Calibri" w:cs="Calibri"/>
              </w:rPr>
              <w:t>SD</w:t>
            </w:r>
            <w:r>
              <w:rPr>
                <w:rFonts w:ascii="宋体" w:eastAsia="宋体" w:hAnsi="宋体" w:cs="宋体"/>
              </w:rPr>
              <w:t>卡信息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设备上报剩余电量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9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版本号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报警配置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9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报警消息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9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3D1806" w:rsidRDefault="00A7450B">
            <w:pPr>
              <w:spacing w:before="156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门铃呼叫状态</w:t>
            </w:r>
          </w:p>
        </w:tc>
        <w:tc>
          <w:tcPr>
            <w:tcW w:w="2337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26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1990" w:type="dxa"/>
          </w:tcPr>
          <w:p w:rsidR="003D1806" w:rsidRDefault="00A7450B">
            <w:pPr>
              <w:spacing w:before="156" w:after="15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</w:tbl>
    <w:p w:rsidR="003D1806" w:rsidRDefault="003D1806">
      <w:pPr>
        <w:keepNext/>
        <w:keepLines/>
        <w:spacing w:before="156" w:after="156" w:line="360" w:lineRule="auto"/>
        <w:jc w:val="left"/>
        <w:rPr>
          <w:rFonts w:ascii="Calibri" w:eastAsia="Calibri" w:hAnsi="Calibri" w:cs="Calibri"/>
          <w:b/>
          <w:sz w:val="32"/>
        </w:rPr>
      </w:pPr>
    </w:p>
    <w:p w:rsidR="003D1806" w:rsidRDefault="003D1806">
      <w:pPr>
        <w:spacing w:before="156" w:after="156" w:line="360" w:lineRule="auto"/>
        <w:jc w:val="left"/>
        <w:rPr>
          <w:rFonts w:ascii="Calibri" w:eastAsia="Calibri" w:hAnsi="Calibri" w:cs="Calibri"/>
        </w:rPr>
      </w:pPr>
    </w:p>
    <w:sectPr w:rsidR="003D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30D2A"/>
    <w:multiLevelType w:val="multilevel"/>
    <w:tmpl w:val="80D01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01136"/>
    <w:multiLevelType w:val="multilevel"/>
    <w:tmpl w:val="EBD05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DC0FC9"/>
    <w:multiLevelType w:val="multilevel"/>
    <w:tmpl w:val="8E749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E939ED"/>
    <w:multiLevelType w:val="multilevel"/>
    <w:tmpl w:val="F8F8D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D1806"/>
    <w:rsid w:val="0000343D"/>
    <w:rsid w:val="00005922"/>
    <w:rsid w:val="000B6F11"/>
    <w:rsid w:val="000C1A21"/>
    <w:rsid w:val="000D09E9"/>
    <w:rsid w:val="000E6E98"/>
    <w:rsid w:val="00117421"/>
    <w:rsid w:val="001E0AB4"/>
    <w:rsid w:val="00214783"/>
    <w:rsid w:val="002800DB"/>
    <w:rsid w:val="003068C4"/>
    <w:rsid w:val="0034225A"/>
    <w:rsid w:val="003B0403"/>
    <w:rsid w:val="003B186D"/>
    <w:rsid w:val="003D1806"/>
    <w:rsid w:val="004146A8"/>
    <w:rsid w:val="00422C36"/>
    <w:rsid w:val="00463D31"/>
    <w:rsid w:val="00504E29"/>
    <w:rsid w:val="005728DE"/>
    <w:rsid w:val="0062482E"/>
    <w:rsid w:val="00827085"/>
    <w:rsid w:val="00880DB4"/>
    <w:rsid w:val="00884051"/>
    <w:rsid w:val="008C18BC"/>
    <w:rsid w:val="00932384"/>
    <w:rsid w:val="009710A4"/>
    <w:rsid w:val="0099660C"/>
    <w:rsid w:val="009B32B5"/>
    <w:rsid w:val="00A7450B"/>
    <w:rsid w:val="00A9693D"/>
    <w:rsid w:val="00AC0FB7"/>
    <w:rsid w:val="00BE45E2"/>
    <w:rsid w:val="00C31EC0"/>
    <w:rsid w:val="00CB7EB6"/>
    <w:rsid w:val="00D524F5"/>
    <w:rsid w:val="00DA0CB4"/>
    <w:rsid w:val="00DA5A27"/>
    <w:rsid w:val="00E2279A"/>
    <w:rsid w:val="00E55E4D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5FCFD-7D99-47AF-A0DE-871B78C3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8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6">
    <w:name w:val="Grid Table 1 Light Accent 6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List Table 2 Accent 6"/>
    <w:basedOn w:val="a1"/>
    <w:uiPriority w:val="47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0">
    <w:name w:val="Grid Table 2 Accent 6"/>
    <w:basedOn w:val="a1"/>
    <w:uiPriority w:val="47"/>
    <w:rsid w:val="003B0403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0">
    <w:name w:val="List Table 3 Accent 6"/>
    <w:basedOn w:val="a1"/>
    <w:uiPriority w:val="48"/>
    <w:rsid w:val="003B0403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a3">
    <w:name w:val="Grid Table Light"/>
    <w:basedOn w:val="a1"/>
    <w:uiPriority w:val="40"/>
    <w:rsid w:val="003B04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B0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0">
    <w:name w:val="List Table 4 Accent 6"/>
    <w:basedOn w:val="a1"/>
    <w:uiPriority w:val="49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List Table 4 Accent 5"/>
    <w:aliases w:val="喜欢的表格样式"/>
    <w:basedOn w:val="a1"/>
    <w:uiPriority w:val="49"/>
    <w:rsid w:val="00005922"/>
    <w:pPr>
      <w:spacing w:beforeLines="50" w:before="50" w:afterLines="50" w:after="50" w:line="36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List Table 4 Accent 4"/>
    <w:basedOn w:val="a1"/>
    <w:uiPriority w:val="49"/>
    <w:rsid w:val="002800D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List Table 4 Accent 3"/>
    <w:basedOn w:val="a1"/>
    <w:uiPriority w:val="49"/>
    <w:rsid w:val="002800D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00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4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C0F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DD54-2366-4C14-BA0F-57FBEB03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zll</cp:lastModifiedBy>
  <cp:revision>36</cp:revision>
  <dcterms:created xsi:type="dcterms:W3CDTF">2016-06-14T06:27:00Z</dcterms:created>
  <dcterms:modified xsi:type="dcterms:W3CDTF">2016-06-14T08:46:00Z</dcterms:modified>
</cp:coreProperties>
</file>