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E2E4" w14:textId="2D5B1DB2" w:rsidR="00F61A47" w:rsidRDefault="00090C7D" w:rsidP="00E01B29">
      <w:pPr>
        <w:pStyle w:val="Titel"/>
        <w:rPr>
          <w:lang w:val="nl-BE"/>
        </w:rPr>
      </w:pPr>
      <w:r w:rsidRPr="00673202">
        <w:rPr>
          <w:lang w:val="nl-BE"/>
        </w:rPr>
        <w:t>Literatuurstudie</w:t>
      </w:r>
    </w:p>
    <w:p w14:paraId="22CF68E8" w14:textId="09F8532B" w:rsidR="001B2617" w:rsidRPr="001B2617" w:rsidRDefault="001B2617" w:rsidP="001B2617">
      <w:pPr>
        <w:pStyle w:val="Kop1"/>
        <w:rPr>
          <w:lang w:val="nl-BE"/>
        </w:rPr>
      </w:pPr>
      <w:r>
        <w:rPr>
          <w:lang w:val="nl-BE"/>
        </w:rPr>
        <w:t>Onderzoeksvragen:</w:t>
      </w:r>
    </w:p>
    <w:p w14:paraId="675C5FDB" w14:textId="169B45A8" w:rsidR="001B2617" w:rsidRDefault="001B2617" w:rsidP="001B2617">
      <w:pPr>
        <w:pStyle w:val="Lijstalinea"/>
        <w:numPr>
          <w:ilvl w:val="0"/>
          <w:numId w:val="6"/>
        </w:numPr>
      </w:pPr>
      <w:r>
        <w:t xml:space="preserve">Welke stappen zijn nodig om een traditionele website om te vormen tot een PWA? </w:t>
      </w:r>
      <w:r>
        <w:br/>
      </w:r>
    </w:p>
    <w:p w14:paraId="5DD63417" w14:textId="5DCBF7E0" w:rsidR="001B2617" w:rsidRPr="001B2617" w:rsidRDefault="001B2617" w:rsidP="001B2617">
      <w:pPr>
        <w:pStyle w:val="Lijstaline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t xml:space="preserve">Wat zijn de beperkingen van een PWA? </w:t>
      </w:r>
      <w:r>
        <w:br/>
      </w:r>
    </w:p>
    <w:p w14:paraId="556C916E" w14:textId="74F12EE7" w:rsidR="001B2617" w:rsidRPr="001B2617" w:rsidRDefault="001B2617" w:rsidP="001B2617">
      <w:pPr>
        <w:pStyle w:val="Lijstalinea"/>
        <w:numPr>
          <w:ilvl w:val="0"/>
          <w:numId w:val="6"/>
        </w:numPr>
        <w:rPr>
          <w:rFonts w:ascii="CMSY10" w:eastAsia="Times New Roman" w:hAnsi="CMSY10" w:cs="Times New Roman"/>
          <w:lang/>
        </w:rPr>
      </w:pPr>
      <w:r w:rsidRPr="001B2617">
        <w:rPr>
          <w:rFonts w:eastAsia="Times New Roman" w:cs="Times New Roman"/>
          <w:lang/>
        </w:rPr>
        <w:t xml:space="preserve">Kan een PWA alle functionaliteiten gebruiken die beschikbaar zijn voor native applications? </w:t>
      </w:r>
      <w:r>
        <w:rPr>
          <w:rFonts w:eastAsia="Times New Roman" w:cs="Times New Roman"/>
          <w:lang/>
        </w:rPr>
        <w:br/>
      </w:r>
    </w:p>
    <w:p w14:paraId="41141190" w14:textId="63A14EA6" w:rsidR="001B2617" w:rsidRPr="001B2617" w:rsidRDefault="001B2617" w:rsidP="001B2617">
      <w:pPr>
        <w:pStyle w:val="Lijstalinea"/>
        <w:numPr>
          <w:ilvl w:val="0"/>
          <w:numId w:val="6"/>
        </w:numPr>
        <w:rPr>
          <w:rFonts w:ascii="CMSY10" w:eastAsia="Times New Roman" w:hAnsi="CMSY10" w:cs="Times New Roman"/>
          <w:lang/>
        </w:rPr>
      </w:pPr>
      <w:r w:rsidRPr="001B2617">
        <w:rPr>
          <w:rFonts w:eastAsia="Times New Roman" w:cs="Times New Roman"/>
          <w:lang/>
        </w:rPr>
        <w:t xml:space="preserve">Hoe staan de verschillende besturingssystemen ten opzichte van PWA’s? </w:t>
      </w:r>
      <w:r>
        <w:rPr>
          <w:rFonts w:eastAsia="Times New Roman" w:cs="Times New Roman"/>
          <w:lang/>
        </w:rPr>
        <w:br/>
      </w:r>
    </w:p>
    <w:p w14:paraId="39F28AAB" w14:textId="77777777" w:rsidR="001B2617" w:rsidRPr="001B2617" w:rsidRDefault="001B2617" w:rsidP="001B2617">
      <w:pPr>
        <w:pStyle w:val="Lijstalinea"/>
        <w:numPr>
          <w:ilvl w:val="0"/>
          <w:numId w:val="6"/>
        </w:numPr>
        <w:rPr>
          <w:rFonts w:ascii="CMSY10" w:eastAsia="Times New Roman" w:hAnsi="CMSY10" w:cs="Times New Roman"/>
          <w:lang/>
        </w:rPr>
      </w:pPr>
      <w:r w:rsidRPr="001B2617">
        <w:rPr>
          <w:rFonts w:eastAsia="Times New Roman" w:cs="Times New Roman"/>
          <w:lang/>
        </w:rPr>
        <w:t xml:space="preserve">Welke andere technologiee ̈n kunnen er gebruikt wor- den om applicaties te ontwikkelen voor meerdere platformen waarbij er maar e ́e ́n codebase is? </w:t>
      </w:r>
    </w:p>
    <w:p w14:paraId="1B3FA96E" w14:textId="77777777" w:rsidR="001B2617" w:rsidRPr="001B2617" w:rsidRDefault="001B2617" w:rsidP="001B2617">
      <w:pPr>
        <w:rPr>
          <w:lang w:val="nl-BE"/>
        </w:rPr>
      </w:pPr>
    </w:p>
    <w:p w14:paraId="14120412" w14:textId="369FE523" w:rsidR="00F61A47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Wat is een PWA</w:t>
      </w:r>
    </w:p>
    <w:p w14:paraId="2F264B6E" w14:textId="1418C32C" w:rsidR="00E01B29" w:rsidRDefault="00E01B29" w:rsidP="00E01B29">
      <w:pPr>
        <w:rPr>
          <w:rStyle w:val="Hyperlink"/>
          <w:lang w:val="nl-BE"/>
        </w:rPr>
      </w:pPr>
      <w:r>
        <w:rPr>
          <w:lang w:val="nl-BE"/>
        </w:rPr>
        <w:t xml:space="preserve">Document: </w:t>
      </w:r>
      <w:hyperlink r:id="rId6" w:history="1">
        <w:r w:rsidR="00DB438E" w:rsidRPr="00DB438E">
          <w:rPr>
            <w:rStyle w:val="Hyperlink"/>
            <w:lang w:val="nl-BE"/>
          </w:rPr>
          <w:t>Literatuurs</w:t>
        </w:r>
        <w:r w:rsidR="00DB438E" w:rsidRPr="00DB438E">
          <w:rPr>
            <w:rStyle w:val="Hyperlink"/>
            <w:lang w:val="nl-BE"/>
          </w:rPr>
          <w:t>t</w:t>
        </w:r>
        <w:r w:rsidR="00DB438E" w:rsidRPr="00DB438E">
          <w:rPr>
            <w:rStyle w:val="Hyperlink"/>
            <w:lang w:val="nl-BE"/>
          </w:rPr>
          <w:t>udie_watIsEenPWA</w:t>
        </w:r>
        <w:bookmarkStart w:id="0" w:name="_GoBack"/>
        <w:r w:rsidR="00DB438E" w:rsidRPr="00DB438E">
          <w:rPr>
            <w:rStyle w:val="Hyperlink"/>
            <w:lang w:val="nl-BE"/>
          </w:rPr>
          <w:t>.</w:t>
        </w:r>
        <w:bookmarkEnd w:id="0"/>
        <w:r w:rsidR="00DB438E" w:rsidRPr="00DB438E">
          <w:rPr>
            <w:rStyle w:val="Hyperlink"/>
            <w:lang w:val="nl-BE"/>
          </w:rPr>
          <w:t>docx</w:t>
        </w:r>
      </w:hyperlink>
    </w:p>
    <w:p w14:paraId="5DF234C6" w14:textId="77777777" w:rsidR="00BD0029" w:rsidRPr="00673202" w:rsidRDefault="00BD0029" w:rsidP="00BD0029">
      <w:pPr>
        <w:pStyle w:val="Kop1"/>
        <w:rPr>
          <w:lang w:val="nl-BE"/>
        </w:rPr>
      </w:pPr>
      <w:r w:rsidRPr="00673202">
        <w:rPr>
          <w:lang w:val="nl-BE"/>
        </w:rPr>
        <w:t>Besturingssystemen en PWA’s</w:t>
      </w:r>
    </w:p>
    <w:p w14:paraId="15043858" w14:textId="24B0A144" w:rsidR="00BD0029" w:rsidRPr="00E01B29" w:rsidRDefault="00BD0029" w:rsidP="00E01B29">
      <w:pPr>
        <w:rPr>
          <w:lang w:val="nl-BE"/>
        </w:rPr>
      </w:pPr>
      <w:r>
        <w:rPr>
          <w:lang w:val="nl-BE"/>
        </w:rPr>
        <w:t xml:space="preserve">Document: </w:t>
      </w:r>
      <w:hyperlink r:id="rId7" w:history="1">
        <w:r w:rsidRPr="00303D18">
          <w:rPr>
            <w:rStyle w:val="Hyperlink"/>
            <w:lang w:val="nl-BE"/>
          </w:rPr>
          <w:t>Literatuurstudie_functiesVoorHetWeb.docx</w:t>
        </w:r>
      </w:hyperlink>
    </w:p>
    <w:p w14:paraId="1F0A607F" w14:textId="28879C36" w:rsidR="00F61A47" w:rsidRPr="00673202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Waarom een PWA</w:t>
      </w:r>
    </w:p>
    <w:p w14:paraId="2836C862" w14:textId="0DE1625F" w:rsidR="005E49C4" w:rsidRDefault="00DB438E">
      <w:pPr>
        <w:rPr>
          <w:rStyle w:val="Hyperlink"/>
          <w:lang w:val="nl-BE"/>
        </w:rPr>
      </w:pPr>
      <w:r>
        <w:rPr>
          <w:lang w:val="nl-BE"/>
        </w:rPr>
        <w:t xml:space="preserve">Document: </w:t>
      </w:r>
      <w:hyperlink r:id="rId8" w:history="1">
        <w:r w:rsidRPr="00DB438E">
          <w:rPr>
            <w:rStyle w:val="Hyperlink"/>
            <w:lang w:val="nl-BE"/>
          </w:rPr>
          <w:t>Literatuurstudie_w</w:t>
        </w:r>
        <w:r w:rsidRPr="00DB438E">
          <w:rPr>
            <w:rStyle w:val="Hyperlink"/>
            <w:lang w:val="nl-BE"/>
          </w:rPr>
          <w:t>a</w:t>
        </w:r>
        <w:r w:rsidRPr="00DB438E">
          <w:rPr>
            <w:rStyle w:val="Hyperlink"/>
            <w:lang w:val="nl-BE"/>
          </w:rPr>
          <w:t>aromEenPWA.docx</w:t>
        </w:r>
      </w:hyperlink>
    </w:p>
    <w:p w14:paraId="550DB536" w14:textId="3C47A7AD" w:rsidR="00F61A47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Beperkingen van een PWA</w:t>
      </w:r>
    </w:p>
    <w:p w14:paraId="23F8695F" w14:textId="34AAA208" w:rsidR="00D26CDA" w:rsidRPr="00D26CDA" w:rsidRDefault="00D26CDA" w:rsidP="00D26CDA">
      <w:pPr>
        <w:rPr>
          <w:lang w:val="nl-BE"/>
        </w:rPr>
      </w:pPr>
      <w:r>
        <w:rPr>
          <w:lang w:val="nl-BE"/>
        </w:rPr>
        <w:t xml:space="preserve">Document: </w:t>
      </w:r>
      <w:hyperlink r:id="rId9" w:history="1">
        <w:r w:rsidRPr="00D26CDA">
          <w:rPr>
            <w:rStyle w:val="Hyperlink"/>
            <w:lang w:val="nl-BE"/>
          </w:rPr>
          <w:t>Literatuurstudie_beperkingenVanEenPwa.docx</w:t>
        </w:r>
      </w:hyperlink>
    </w:p>
    <w:p w14:paraId="73A9012D" w14:textId="7D02885F" w:rsidR="00C06733" w:rsidRDefault="0077024F" w:rsidP="00C06733">
      <w:pPr>
        <w:pStyle w:val="Kop1"/>
        <w:rPr>
          <w:lang w:val="nl-BE"/>
        </w:rPr>
      </w:pPr>
      <w:r>
        <w:rPr>
          <w:lang w:val="nl-BE"/>
        </w:rPr>
        <w:t xml:space="preserve">Tools voor het ontwikkelen </w:t>
      </w:r>
      <w:r w:rsidR="004C3111">
        <w:rPr>
          <w:lang w:val="nl-BE"/>
        </w:rPr>
        <w:t xml:space="preserve">van een PWA </w:t>
      </w:r>
      <w:r>
        <w:rPr>
          <w:lang w:val="nl-BE"/>
        </w:rPr>
        <w:t>en alternatieven</w:t>
      </w:r>
    </w:p>
    <w:p w14:paraId="7A9E179E" w14:textId="130E47F4" w:rsidR="0079047F" w:rsidRDefault="0079047F" w:rsidP="0079047F">
      <w:pPr>
        <w:rPr>
          <w:lang w:val="nl-BE"/>
        </w:rPr>
      </w:pPr>
      <w:r>
        <w:rPr>
          <w:lang w:val="nl-BE"/>
        </w:rPr>
        <w:t xml:space="preserve">Document: </w:t>
      </w:r>
      <w:hyperlink r:id="rId10" w:history="1">
        <w:r w:rsidR="004C3111" w:rsidRPr="004C3111">
          <w:rPr>
            <w:rStyle w:val="Hyperlink"/>
            <w:lang w:val="nl-BE"/>
          </w:rPr>
          <w:t>Literatuurstudie_Alternatieven.docx</w:t>
        </w:r>
      </w:hyperlink>
    </w:p>
    <w:p w14:paraId="1CCB9CDB" w14:textId="1CA46BCB" w:rsidR="004C3111" w:rsidRDefault="004C3111" w:rsidP="004C3111">
      <w:pPr>
        <w:pStyle w:val="Kop1"/>
        <w:rPr>
          <w:lang w:val="nl-BE"/>
        </w:rPr>
      </w:pPr>
      <w:r>
        <w:rPr>
          <w:lang w:val="nl-BE"/>
        </w:rPr>
        <w:t>Tools voor het ontwikkelen van een PWA</w:t>
      </w:r>
    </w:p>
    <w:p w14:paraId="6AC7FC7F" w14:textId="02FF2AFB" w:rsidR="004C3111" w:rsidRPr="004C3111" w:rsidRDefault="004C3111" w:rsidP="004C3111">
      <w:pPr>
        <w:rPr>
          <w:lang w:val="nl-BE"/>
        </w:rPr>
      </w:pPr>
      <w:r>
        <w:rPr>
          <w:lang w:val="nl-BE"/>
        </w:rPr>
        <w:t xml:space="preserve">Document: </w:t>
      </w:r>
      <w:hyperlink r:id="rId11" w:history="1">
        <w:r w:rsidRPr="004C3111">
          <w:rPr>
            <w:rStyle w:val="Hyperlink"/>
            <w:lang w:val="nl-BE"/>
          </w:rPr>
          <w:t>Literatuurstudie_Tools.docx</w:t>
        </w:r>
      </w:hyperlink>
    </w:p>
    <w:p w14:paraId="3210B77E" w14:textId="434FF7FC" w:rsidR="00C06733" w:rsidRDefault="00C06733" w:rsidP="00C06733">
      <w:pPr>
        <w:pStyle w:val="Kop1"/>
        <w:rPr>
          <w:lang w:val="nl-BE"/>
        </w:rPr>
      </w:pPr>
      <w:r w:rsidRPr="00673202">
        <w:rPr>
          <w:lang w:val="nl-BE"/>
        </w:rPr>
        <w:t>Ontsluiten van een PWA?</w:t>
      </w:r>
    </w:p>
    <w:p w14:paraId="6DE95AEE" w14:textId="4D62C8B1" w:rsidR="001B2617" w:rsidRPr="001B2617" w:rsidRDefault="001B2617" w:rsidP="001B2617">
      <w:pPr>
        <w:rPr>
          <w:lang w:val="nl-BE"/>
        </w:rPr>
      </w:pPr>
      <w:r>
        <w:rPr>
          <w:lang w:val="nl-BE"/>
        </w:rPr>
        <w:t>Document</w:t>
      </w:r>
      <w:r w:rsidR="00A11CCB">
        <w:rPr>
          <w:lang w:val="nl-BE"/>
        </w:rPr>
        <w:t xml:space="preserve">: </w:t>
      </w:r>
      <w:hyperlink r:id="rId12" w:history="1">
        <w:r w:rsidR="00A11CCB" w:rsidRPr="00A11CCB">
          <w:rPr>
            <w:rStyle w:val="Hyperlink"/>
            <w:lang w:val="nl-BE"/>
          </w:rPr>
          <w:t>Literatuurstudie_ontsluitenPWA.docx</w:t>
        </w:r>
      </w:hyperlink>
    </w:p>
    <w:p w14:paraId="26045D2B" w14:textId="5F4D1233" w:rsidR="00F61A47" w:rsidRPr="00673202" w:rsidRDefault="00F61A47" w:rsidP="00F61A47">
      <w:pPr>
        <w:rPr>
          <w:lang w:val="nl-BE"/>
        </w:rPr>
      </w:pPr>
    </w:p>
    <w:sectPr w:rsidR="00F61A47" w:rsidRPr="0067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A80"/>
    <w:multiLevelType w:val="hybridMultilevel"/>
    <w:tmpl w:val="E40092F8"/>
    <w:lvl w:ilvl="0" w:tplc="427E5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393A"/>
    <w:multiLevelType w:val="multilevel"/>
    <w:tmpl w:val="3A3C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87204"/>
    <w:multiLevelType w:val="hybridMultilevel"/>
    <w:tmpl w:val="0B2AC3BE"/>
    <w:lvl w:ilvl="0" w:tplc="33C4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079F7"/>
    <w:multiLevelType w:val="hybridMultilevel"/>
    <w:tmpl w:val="A10CB802"/>
    <w:lvl w:ilvl="0" w:tplc="C7861C32">
      <w:numFmt w:val="bullet"/>
      <w:lvlText w:val="-"/>
      <w:lvlJc w:val="left"/>
      <w:pPr>
        <w:ind w:left="720" w:hanging="360"/>
      </w:pPr>
      <w:rPr>
        <w:rFonts w:ascii="NimbusRomNo9L" w:eastAsia="Times New Roman" w:hAnsi="NimbusRomNo9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D62B0"/>
    <w:multiLevelType w:val="hybridMultilevel"/>
    <w:tmpl w:val="00367C7C"/>
    <w:lvl w:ilvl="0" w:tplc="C7861C32">
      <w:numFmt w:val="bullet"/>
      <w:lvlText w:val="-"/>
      <w:lvlJc w:val="left"/>
      <w:pPr>
        <w:ind w:left="720" w:hanging="360"/>
      </w:pPr>
      <w:rPr>
        <w:rFonts w:ascii="NimbusRomNo9L" w:eastAsia="Times New Roman" w:hAnsi="NimbusRomNo9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8051F"/>
    <w:multiLevelType w:val="hybridMultilevel"/>
    <w:tmpl w:val="8A28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D"/>
    <w:rsid w:val="000017C5"/>
    <w:rsid w:val="00002EB2"/>
    <w:rsid w:val="00020F86"/>
    <w:rsid w:val="000331C4"/>
    <w:rsid w:val="00071B49"/>
    <w:rsid w:val="00072CF0"/>
    <w:rsid w:val="00083891"/>
    <w:rsid w:val="00090C7D"/>
    <w:rsid w:val="000939F4"/>
    <w:rsid w:val="000971D5"/>
    <w:rsid w:val="000D11EA"/>
    <w:rsid w:val="000D6CA6"/>
    <w:rsid w:val="000E11C5"/>
    <w:rsid w:val="000E78E5"/>
    <w:rsid w:val="000F32EF"/>
    <w:rsid w:val="00103112"/>
    <w:rsid w:val="00103E1E"/>
    <w:rsid w:val="00115BB4"/>
    <w:rsid w:val="00124625"/>
    <w:rsid w:val="0012623B"/>
    <w:rsid w:val="001321A1"/>
    <w:rsid w:val="00132BAC"/>
    <w:rsid w:val="001713BD"/>
    <w:rsid w:val="001865EB"/>
    <w:rsid w:val="00190B03"/>
    <w:rsid w:val="00196654"/>
    <w:rsid w:val="00196AE3"/>
    <w:rsid w:val="001B2617"/>
    <w:rsid w:val="001B67DF"/>
    <w:rsid w:val="001F6BB2"/>
    <w:rsid w:val="00215136"/>
    <w:rsid w:val="002157DF"/>
    <w:rsid w:val="00222767"/>
    <w:rsid w:val="002615FB"/>
    <w:rsid w:val="002725AD"/>
    <w:rsid w:val="00274A2E"/>
    <w:rsid w:val="00280D78"/>
    <w:rsid w:val="002C3336"/>
    <w:rsid w:val="002E01F2"/>
    <w:rsid w:val="002E282D"/>
    <w:rsid w:val="002F7137"/>
    <w:rsid w:val="00300CD1"/>
    <w:rsid w:val="00303D18"/>
    <w:rsid w:val="003044B9"/>
    <w:rsid w:val="00311CA9"/>
    <w:rsid w:val="00351065"/>
    <w:rsid w:val="003A4B13"/>
    <w:rsid w:val="003C2D34"/>
    <w:rsid w:val="003F751B"/>
    <w:rsid w:val="0042506B"/>
    <w:rsid w:val="004422B3"/>
    <w:rsid w:val="00457EB0"/>
    <w:rsid w:val="00461C39"/>
    <w:rsid w:val="00485176"/>
    <w:rsid w:val="004A1440"/>
    <w:rsid w:val="004A71F8"/>
    <w:rsid w:val="004C190C"/>
    <w:rsid w:val="004C3111"/>
    <w:rsid w:val="004D2D1C"/>
    <w:rsid w:val="004D41A5"/>
    <w:rsid w:val="004F4559"/>
    <w:rsid w:val="004F52A3"/>
    <w:rsid w:val="00505440"/>
    <w:rsid w:val="005342B1"/>
    <w:rsid w:val="00534A56"/>
    <w:rsid w:val="005646EF"/>
    <w:rsid w:val="00566826"/>
    <w:rsid w:val="00571472"/>
    <w:rsid w:val="0057462F"/>
    <w:rsid w:val="005823CE"/>
    <w:rsid w:val="005B1B24"/>
    <w:rsid w:val="005B2D5E"/>
    <w:rsid w:val="005D35A9"/>
    <w:rsid w:val="005E0302"/>
    <w:rsid w:val="005E49C4"/>
    <w:rsid w:val="005E7470"/>
    <w:rsid w:val="005F70ED"/>
    <w:rsid w:val="00600055"/>
    <w:rsid w:val="00620C0E"/>
    <w:rsid w:val="00673202"/>
    <w:rsid w:val="006872D4"/>
    <w:rsid w:val="006D2F5E"/>
    <w:rsid w:val="00722B6C"/>
    <w:rsid w:val="00742099"/>
    <w:rsid w:val="00754018"/>
    <w:rsid w:val="0077024F"/>
    <w:rsid w:val="007859A8"/>
    <w:rsid w:val="0079047F"/>
    <w:rsid w:val="007B4CC7"/>
    <w:rsid w:val="007C7846"/>
    <w:rsid w:val="007E4776"/>
    <w:rsid w:val="008025BD"/>
    <w:rsid w:val="0084761D"/>
    <w:rsid w:val="00850328"/>
    <w:rsid w:val="00873DA7"/>
    <w:rsid w:val="008941CC"/>
    <w:rsid w:val="0089553E"/>
    <w:rsid w:val="008F217F"/>
    <w:rsid w:val="0091112E"/>
    <w:rsid w:val="00950899"/>
    <w:rsid w:val="009542DC"/>
    <w:rsid w:val="00954F2D"/>
    <w:rsid w:val="0098548E"/>
    <w:rsid w:val="009C4D1C"/>
    <w:rsid w:val="009E0297"/>
    <w:rsid w:val="00A03020"/>
    <w:rsid w:val="00A11CCB"/>
    <w:rsid w:val="00A25E80"/>
    <w:rsid w:val="00A50669"/>
    <w:rsid w:val="00A50C33"/>
    <w:rsid w:val="00A752CF"/>
    <w:rsid w:val="00A75951"/>
    <w:rsid w:val="00A86CD3"/>
    <w:rsid w:val="00AA54D1"/>
    <w:rsid w:val="00AB6D99"/>
    <w:rsid w:val="00AD39F8"/>
    <w:rsid w:val="00AE7D1B"/>
    <w:rsid w:val="00AF0F03"/>
    <w:rsid w:val="00AF66FE"/>
    <w:rsid w:val="00B06BA7"/>
    <w:rsid w:val="00B1562B"/>
    <w:rsid w:val="00B26ECF"/>
    <w:rsid w:val="00B5502F"/>
    <w:rsid w:val="00B62871"/>
    <w:rsid w:val="00B62B2C"/>
    <w:rsid w:val="00B63EFC"/>
    <w:rsid w:val="00B90033"/>
    <w:rsid w:val="00BD0029"/>
    <w:rsid w:val="00BF29D5"/>
    <w:rsid w:val="00C02EB5"/>
    <w:rsid w:val="00C06733"/>
    <w:rsid w:val="00C35581"/>
    <w:rsid w:val="00C42A91"/>
    <w:rsid w:val="00C4321B"/>
    <w:rsid w:val="00C649F4"/>
    <w:rsid w:val="00C91EB1"/>
    <w:rsid w:val="00CA7B60"/>
    <w:rsid w:val="00CD3E62"/>
    <w:rsid w:val="00CD68D8"/>
    <w:rsid w:val="00CE2312"/>
    <w:rsid w:val="00CF57E1"/>
    <w:rsid w:val="00D13F64"/>
    <w:rsid w:val="00D26CDA"/>
    <w:rsid w:val="00D32271"/>
    <w:rsid w:val="00D609E5"/>
    <w:rsid w:val="00D60BDD"/>
    <w:rsid w:val="00D87178"/>
    <w:rsid w:val="00D941B9"/>
    <w:rsid w:val="00DB438E"/>
    <w:rsid w:val="00DE66C1"/>
    <w:rsid w:val="00E01B29"/>
    <w:rsid w:val="00E03CF8"/>
    <w:rsid w:val="00E16C05"/>
    <w:rsid w:val="00E5342C"/>
    <w:rsid w:val="00E850AB"/>
    <w:rsid w:val="00EE02AF"/>
    <w:rsid w:val="00F16EE2"/>
    <w:rsid w:val="00F21555"/>
    <w:rsid w:val="00F61A47"/>
    <w:rsid w:val="00F803D7"/>
    <w:rsid w:val="00F81A27"/>
    <w:rsid w:val="00F85CE4"/>
    <w:rsid w:val="00F9491A"/>
    <w:rsid w:val="00F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4AB2"/>
  <w15:chartTrackingRefBased/>
  <w15:docId w15:val="{A0C4C72F-402A-4638-AEE7-91828A45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850328"/>
  </w:style>
  <w:style w:type="paragraph" w:styleId="Kop1">
    <w:name w:val="heading 1"/>
    <w:basedOn w:val="Standaard"/>
    <w:next w:val="Standaard"/>
    <w:link w:val="Kop1Char"/>
    <w:uiPriority w:val="9"/>
    <w:qFormat/>
    <w:rsid w:val="0009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5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0544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0544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0544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0544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0544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0544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5440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2C333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C3336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A2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55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E4776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4C3111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1B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teratuurstudie_waaromEenPWA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iteratuurstudie_functiesVoorHetWeb.docx" TargetMode="External"/><Relationship Id="rId12" Type="http://schemas.openxmlformats.org/officeDocument/2006/relationships/hyperlink" Target="Literatuurstudie_ontsluitenPWA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teratuurstudie_watIsEenPWA.docx" TargetMode="External"/><Relationship Id="rId11" Type="http://schemas.openxmlformats.org/officeDocument/2006/relationships/hyperlink" Target="Literatuurstudie_Tool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Literatuurstudie_Alternatieven.docx" TargetMode="External"/><Relationship Id="rId4" Type="http://schemas.openxmlformats.org/officeDocument/2006/relationships/settings" Target="settings.xml"/><Relationship Id="rId9" Type="http://schemas.openxmlformats.org/officeDocument/2006/relationships/hyperlink" Target="Literatuurstudie_beperkingenVanEenPwa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053C2-BCEA-47DA-9CEC-A5535CB7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95</cp:revision>
  <dcterms:created xsi:type="dcterms:W3CDTF">2020-02-12T07:36:00Z</dcterms:created>
  <dcterms:modified xsi:type="dcterms:W3CDTF">2020-03-01T12:06:00Z</dcterms:modified>
</cp:coreProperties>
</file>