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7"/>
          <w:szCs w:val="37"/>
        </w:rPr>
      </w:pPr>
      <w:r>
        <w:rPr>
          <w:sz w:val="37"/>
          <w:szCs w:val="37"/>
        </w:rPr>
        <w:t>XML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用途：用以</w:t>
      </w:r>
      <w:r>
        <w:rPr>
          <w:sz w:val="32"/>
          <w:szCs w:val="32"/>
        </w:rPr>
        <w:t>web</w:t>
      </w:r>
      <w:r>
        <w:rPr>
          <w:sz w:val="28"/>
          <w:szCs w:val="32"/>
        </w:rPr>
        <w:t>开发，简化数据存储以及共享。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xml</w:t>
      </w:r>
      <w:r>
        <w:rPr>
          <w:sz w:val="28"/>
          <w:szCs w:val="32"/>
        </w:rPr>
        <w:t>可把数据从</w:t>
      </w:r>
      <w:r>
        <w:rPr>
          <w:sz w:val="32"/>
          <w:szCs w:val="32"/>
        </w:rPr>
        <w:t>html</w:t>
      </w:r>
      <w:r>
        <w:rPr>
          <w:sz w:val="28"/>
          <w:szCs w:val="32"/>
        </w:rPr>
        <w:t>中分离：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使用</w:t>
      </w:r>
      <w:r>
        <w:rPr>
          <w:sz w:val="32"/>
          <w:szCs w:val="32"/>
        </w:rPr>
        <w:t>jacascript</w:t>
      </w:r>
      <w:r>
        <w:rPr>
          <w:sz w:val="28"/>
          <w:szCs w:val="32"/>
        </w:rPr>
        <w:t>可以读取外部</w:t>
      </w:r>
      <w:r>
        <w:rPr>
          <w:sz w:val="32"/>
          <w:szCs w:val="32"/>
        </w:rPr>
        <w:t>xml</w:t>
      </w:r>
      <w:r>
        <w:rPr>
          <w:sz w:val="28"/>
          <w:szCs w:val="32"/>
        </w:rPr>
        <w:t>更新网页数据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xml</w:t>
      </w:r>
      <w:r>
        <w:rPr>
          <w:sz w:val="28"/>
          <w:szCs w:val="32"/>
        </w:rPr>
        <w:t>简化数据共享：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>xml</w:t>
      </w:r>
      <w:r>
        <w:rPr>
          <w:sz w:val="28"/>
          <w:szCs w:val="32"/>
        </w:rPr>
        <w:t>数据以纯文本格式存储，提供一种软硬件数据存储方式。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xml</w:t>
      </w:r>
      <w:r>
        <w:rPr>
          <w:sz w:val="28"/>
          <w:szCs w:val="32"/>
        </w:rPr>
        <w:t>简化数据传输：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不同系统在不同系统上面存在不兼容状态，</w:t>
      </w:r>
      <w:r>
        <w:rPr>
          <w:sz w:val="32"/>
          <w:szCs w:val="32"/>
        </w:rPr>
        <w:t>xml</w:t>
      </w:r>
      <w:r>
        <w:rPr>
          <w:sz w:val="28"/>
          <w:szCs w:val="32"/>
        </w:rPr>
        <w:t>交换数据降低复杂性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xml</w:t>
      </w:r>
      <w:r>
        <w:rPr>
          <w:sz w:val="28"/>
          <w:szCs w:val="32"/>
        </w:rPr>
        <w:t>简化平台变更：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升级系统，费时费力，转换数据工作繁杂，不兼容的话会存在丢失问题，更容易扩展或升级。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/************************************************/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xml</w:t>
      </w:r>
      <w:r>
        <w:rPr>
          <w:sz w:val="28"/>
          <w:szCs w:val="32"/>
        </w:rPr>
        <w:t>结构</w:t>
      </w:r>
      <w:r>
        <w:rPr>
          <w:sz w:val="28"/>
          <w:szCs w:val="32"/>
        </w:rPr>
        <w:t>：树：从根部开始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>xml</w:t>
      </w:r>
      <w:r>
        <w:rPr>
          <w:sz w:val="28"/>
          <w:szCs w:val="32"/>
        </w:rPr>
        <w:t>文档使用简单自我描述性的语法</w:t>
      </w:r>
      <w:r>
        <w:rPr>
          <w:sz w:val="28"/>
          <w:szCs w:val="32"/>
        </w:rPr>
        <w:t>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&lt;?xml version=”1.0” encoding=”UTF-8”?&gt;</w:t>
      </w:r>
      <w:r>
        <w:rPr>
          <w:sz w:val="21"/>
          <w:szCs w:val="21"/>
        </w:rPr>
        <w:t>第一行</w:t>
      </w:r>
      <w:r>
        <w:rPr>
          <w:sz w:val="21"/>
          <w:szCs w:val="21"/>
        </w:rPr>
        <w:t>xml</w:t>
      </w:r>
      <w:r>
        <w:rPr>
          <w:sz w:val="21"/>
          <w:szCs w:val="21"/>
        </w:rPr>
        <w:t>声明，定义</w:t>
      </w:r>
      <w:r>
        <w:rPr>
          <w:sz w:val="21"/>
          <w:szCs w:val="21"/>
        </w:rPr>
        <w:t>xml</w:t>
      </w:r>
      <w:r>
        <w:rPr>
          <w:sz w:val="21"/>
          <w:szCs w:val="21"/>
        </w:rPr>
        <w:t>版本，使用编码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&lt;note&gt;</w:t>
        <w:tab/>
        <w:tab/>
        <w:tab/>
        <w:tab/>
        <w:tab/>
        <w:tab/>
        <w:tab/>
      </w:r>
      <w:r>
        <w:rPr>
          <w:sz w:val="28"/>
          <w:szCs w:val="32"/>
        </w:rPr>
        <w:t>第二行描述文档</w:t>
      </w:r>
      <w:r>
        <w:rPr>
          <w:sz w:val="32"/>
          <w:szCs w:val="32"/>
        </w:rPr>
        <w:tab/>
        <w:tab/>
      </w:r>
      <w:r>
        <w:rPr>
          <w:sz w:val="28"/>
          <w:szCs w:val="32"/>
        </w:rPr>
        <w:t>根元素</w:t>
      </w:r>
      <w:r>
        <w:rPr>
          <w:sz w:val="32"/>
          <w:szCs w:val="32"/>
        </w:rPr>
        <w:tab/>
      </w:r>
      <w:r>
        <w:rPr>
          <w:sz w:val="28"/>
          <w:szCs w:val="32"/>
        </w:rPr>
        <w:t>该文档是标签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&lt;to&gt;Tove&lt;/to&gt;</w:t>
        <w:tab/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&lt;from&gt;Jani&lt;/from&gt;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&lt;heading&gt;Reminder&lt;/heading&gt;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&lt;body&gt;Don’t forget me this weekend!&lt;/body&gt;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&lt;/note&gt;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3-7</w:t>
      </w:r>
      <w:r>
        <w:rPr>
          <w:sz w:val="28"/>
          <w:szCs w:val="32"/>
        </w:rPr>
        <w:t>行描述从谁发给谁，且标题为</w:t>
      </w:r>
      <w:r>
        <w:rPr>
          <w:sz w:val="32"/>
          <w:szCs w:val="32"/>
        </w:rPr>
        <w:t>reminder</w:t>
      </w:r>
      <w:r>
        <w:rPr>
          <w:sz w:val="28"/>
          <w:szCs w:val="32"/>
        </w:rPr>
        <w:t>，主体内容为不要忘记这个星期的标签。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可以描述多元素之间的关系</w:t>
      </w:r>
      <w:r>
        <w:rPr>
          <w:sz w:val="28"/>
          <w:szCs w:val="32"/>
        </w:rPr>
        <w:t>、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xml</w:t>
      </w:r>
      <w:r>
        <w:rPr>
          <w:sz w:val="44"/>
          <w:szCs w:val="44"/>
          <w:u w:val="single"/>
        </w:rPr>
        <w:t>语法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28"/>
          <w:szCs w:val="32"/>
          <w:u w:val="none"/>
        </w:rPr>
        <w:t>一</w:t>
      </w:r>
      <w:r>
        <w:rPr>
          <w:sz w:val="28"/>
          <w:szCs w:val="32"/>
          <w:u w:val="none"/>
        </w:rPr>
        <w:t>、</w:t>
      </w:r>
      <w:r>
        <w:rPr>
          <w:sz w:val="28"/>
          <w:szCs w:val="32"/>
          <w:u w:val="none"/>
        </w:rPr>
        <w:t>规则</w:t>
      </w:r>
      <w:r>
        <w:rPr>
          <w:sz w:val="28"/>
          <w:szCs w:val="32"/>
          <w:u w:val="none"/>
        </w:rPr>
        <w:t>：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1</w:t>
      </w:r>
      <w:r>
        <w:rPr>
          <w:sz w:val="28"/>
          <w:szCs w:val="32"/>
          <w:u w:val="none"/>
        </w:rPr>
        <w:t>、必须要有根元素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2</w:t>
      </w:r>
      <w:r>
        <w:rPr>
          <w:sz w:val="28"/>
          <w:szCs w:val="32"/>
          <w:u w:val="none"/>
        </w:rPr>
        <w:t>、存在可选部分，声明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3</w:t>
      </w:r>
      <w:r>
        <w:rPr>
          <w:sz w:val="28"/>
          <w:szCs w:val="32"/>
          <w:u w:val="none"/>
        </w:rPr>
        <w:t>、元素都必须要有一个关闭标签，但是有一些特例：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4</w:t>
      </w:r>
      <w:r>
        <w:rPr>
          <w:sz w:val="28"/>
          <w:szCs w:val="32"/>
          <w:u w:val="none"/>
        </w:rPr>
        <w:t>、标签大小写敏感，要成对应关系。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5</w:t>
      </w:r>
      <w:r>
        <w:rPr>
          <w:sz w:val="28"/>
          <w:szCs w:val="32"/>
          <w:u w:val="none"/>
        </w:rPr>
        <w:t>、必须要存在正确的嵌套。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\abba  not \abab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6</w:t>
      </w:r>
      <w:r>
        <w:rPr>
          <w:sz w:val="28"/>
          <w:szCs w:val="32"/>
          <w:u w:val="none"/>
        </w:rPr>
        <w:t>、属性值必须加引号“”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7</w:t>
      </w:r>
      <w:r>
        <w:rPr>
          <w:sz w:val="28"/>
          <w:szCs w:val="32"/>
          <w:u w:val="none"/>
        </w:rPr>
        <w:t>、实体引用：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</w:r>
      <w:r>
        <w:rPr>
          <w:sz w:val="32"/>
          <w:szCs w:val="32"/>
          <w:u w:val="none"/>
        </w:rPr>
        <w:t>&amp;lt</w:t>
      </w:r>
      <w:r>
        <w:rPr>
          <w:sz w:val="28"/>
          <w:szCs w:val="32"/>
          <w:u w:val="none"/>
        </w:rPr>
        <w:t xml:space="preserve">； </w:t>
      </w:r>
      <w:r>
        <w:rPr>
          <w:sz w:val="32"/>
          <w:szCs w:val="32"/>
          <w:u w:val="none"/>
        </w:rPr>
        <w:t>lesstahan &lt;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</w:r>
      <w:r>
        <w:rPr>
          <w:sz w:val="32"/>
          <w:szCs w:val="32"/>
          <w:u w:val="none"/>
        </w:rPr>
        <w:t>&amp;gt;  greater than&gt;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</w:r>
      <w:r>
        <w:rPr>
          <w:sz w:val="32"/>
          <w:szCs w:val="32"/>
          <w:u w:val="none"/>
        </w:rPr>
        <w:t>&amp;amp;    ampersand &amp;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</w:r>
      <w:r>
        <w:rPr>
          <w:sz w:val="32"/>
          <w:szCs w:val="32"/>
          <w:u w:val="none"/>
        </w:rPr>
        <w:t>&amp;apos;  ‘apostrophe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</w:r>
      <w:r>
        <w:rPr>
          <w:sz w:val="32"/>
          <w:szCs w:val="32"/>
          <w:u w:val="none"/>
        </w:rPr>
        <w:t>&amp;quot;  “ quotation mark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8</w:t>
      </w:r>
      <w:r>
        <w:rPr>
          <w:sz w:val="28"/>
          <w:szCs w:val="32"/>
          <w:u w:val="none"/>
        </w:rPr>
        <w:t>、</w:t>
      </w:r>
      <w:r>
        <w:rPr>
          <w:sz w:val="32"/>
          <w:szCs w:val="32"/>
          <w:u w:val="none"/>
        </w:rPr>
        <w:t>xml</w:t>
      </w:r>
      <w:r>
        <w:rPr>
          <w:sz w:val="28"/>
          <w:szCs w:val="32"/>
          <w:u w:val="none"/>
        </w:rPr>
        <w:t>注释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</w:r>
      <w:r>
        <w:rPr>
          <w:sz w:val="32"/>
          <w:szCs w:val="32"/>
          <w:u w:val="none"/>
        </w:rPr>
        <w:t>&lt;!--  - - &gt;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32"/>
          <w:szCs w:val="32"/>
          <w:u w:val="none"/>
        </w:rPr>
        <w:t>9</w:t>
      </w:r>
      <w:r>
        <w:rPr>
          <w:sz w:val="28"/>
          <w:szCs w:val="32"/>
          <w:u w:val="none"/>
        </w:rPr>
        <w:t>、空格保留，多个空格会合并成一个空格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10</w:t>
      </w:r>
      <w:r>
        <w:rPr>
          <w:sz w:val="28"/>
          <w:szCs w:val="32"/>
        </w:rPr>
        <w:t>、以</w:t>
      </w:r>
      <w:r>
        <w:rPr>
          <w:sz w:val="32"/>
          <w:szCs w:val="32"/>
        </w:rPr>
        <w:t>LF</w:t>
      </w:r>
      <w:r>
        <w:rPr>
          <w:sz w:val="28"/>
          <w:szCs w:val="32"/>
        </w:rPr>
        <w:t>作为换行符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</w:t>
      </w:r>
      <w:r>
        <w:rPr>
          <w:sz w:val="28"/>
          <w:szCs w:val="32"/>
        </w:rPr>
        <w:t>、</w:t>
      </w:r>
      <w:r>
        <w:rPr>
          <w:sz w:val="32"/>
          <w:szCs w:val="32"/>
        </w:rPr>
        <w:t>xml</w:t>
      </w:r>
      <w:r>
        <w:rPr>
          <w:sz w:val="28"/>
          <w:szCs w:val="32"/>
        </w:rPr>
        <w:t>元素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什么是</w:t>
      </w:r>
      <w:r>
        <w:rPr>
          <w:sz w:val="32"/>
          <w:szCs w:val="32"/>
        </w:rPr>
        <w:t>xml</w:t>
      </w:r>
      <w:r>
        <w:rPr>
          <w:sz w:val="28"/>
          <w:szCs w:val="32"/>
        </w:rPr>
        <w:t>元素</w:t>
      </w:r>
      <w:r>
        <w:rPr>
          <w:sz w:val="28"/>
          <w:szCs w:val="32"/>
        </w:rPr>
        <w:t>：从包括凯撒标签指导包括结束标签的部分，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元素可以包含</w:t>
      </w:r>
      <w:r>
        <w:rPr>
          <w:sz w:val="28"/>
          <w:szCs w:val="32"/>
        </w:rPr>
        <w:t>：其他元素、文本、属性、混合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1</w:t>
      </w:r>
      <w:r>
        <w:rPr>
          <w:sz w:val="28"/>
          <w:szCs w:val="32"/>
        </w:rPr>
        <w:t>、</w:t>
      </w:r>
      <w:r>
        <w:rPr>
          <w:sz w:val="32"/>
          <w:szCs w:val="32"/>
        </w:rPr>
        <w:t>xml</w:t>
      </w:r>
      <w:r>
        <w:rPr>
          <w:sz w:val="28"/>
          <w:szCs w:val="32"/>
        </w:rPr>
        <w:t>命名规则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名字可包含字母及其他字符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名字不能以数字或者标点符号开始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名字不能以</w:t>
      </w:r>
      <w:r>
        <w:rPr>
          <w:sz w:val="32"/>
          <w:szCs w:val="32"/>
        </w:rPr>
        <w:t>xml</w:t>
      </w:r>
      <w:r>
        <w:rPr>
          <w:sz w:val="28"/>
          <w:szCs w:val="32"/>
        </w:rPr>
        <w:t>或者</w:t>
      </w:r>
      <w:r>
        <w:rPr>
          <w:sz w:val="32"/>
          <w:szCs w:val="32"/>
        </w:rPr>
        <w:t>XML Xml</w:t>
      </w:r>
      <w:r>
        <w:rPr>
          <w:sz w:val="28"/>
          <w:szCs w:val="32"/>
        </w:rPr>
        <w:t>等开始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名字不能包含空格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2</w:t>
      </w:r>
      <w:r>
        <w:rPr>
          <w:sz w:val="28"/>
          <w:szCs w:val="32"/>
        </w:rPr>
        <w:t>、命名习惯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</w:rPr>
        <w:t>1.</w:t>
      </w:r>
      <w:r>
        <w:rPr>
          <w:sz w:val="28"/>
          <w:szCs w:val="32"/>
        </w:rPr>
        <w:t>描述性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</w:rPr>
        <w:t>2.</w:t>
      </w:r>
      <w:r>
        <w:rPr>
          <w:sz w:val="28"/>
          <w:szCs w:val="32"/>
        </w:rPr>
        <w:t>简短简单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</w:rPr>
        <w:t>3.</w:t>
      </w:r>
      <w:r>
        <w:rPr>
          <w:sz w:val="28"/>
          <w:szCs w:val="32"/>
        </w:rPr>
        <w:t>避免</w:t>
      </w:r>
      <w:r>
        <w:rPr>
          <w:sz w:val="32"/>
          <w:szCs w:val="32"/>
        </w:rPr>
        <w:t>-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</w:rPr>
        <w:t>4.</w:t>
      </w:r>
      <w:r>
        <w:rPr>
          <w:sz w:val="28"/>
          <w:szCs w:val="32"/>
        </w:rPr>
        <w:t>避免</w:t>
      </w:r>
      <w:r>
        <w:rPr>
          <w:sz w:val="32"/>
          <w:szCs w:val="32"/>
        </w:rPr>
        <w:t xml:space="preserve">.   </w:t>
      </w:r>
      <w:r>
        <w:rPr>
          <w:sz w:val="28"/>
          <w:szCs w:val="32"/>
        </w:rPr>
        <w:t>解析器会认为是后缀属性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  <w:u w:val="single"/>
        </w:rPr>
        <w:t>5.xml</w:t>
      </w:r>
      <w:r>
        <w:rPr>
          <w:sz w:val="28"/>
          <w:szCs w:val="32"/>
          <w:u w:val="single"/>
        </w:rPr>
        <w:t>文档会对应数据库，字段会对应元素！！！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28"/>
          <w:szCs w:val="32"/>
          <w:u w:val="none"/>
        </w:rPr>
        <w:t>三</w:t>
      </w:r>
      <w:r>
        <w:rPr>
          <w:sz w:val="28"/>
          <w:szCs w:val="32"/>
          <w:u w:val="none"/>
        </w:rPr>
        <w:t>、元素可扩展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28"/>
          <w:szCs w:val="32"/>
          <w:u w:val="none"/>
        </w:rPr>
        <w:t>在不中断程序的情况下进行扩展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/*********************************************************/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XML</w:t>
      </w:r>
      <w:r>
        <w:rPr>
          <w:sz w:val="28"/>
          <w:szCs w:val="32"/>
          <w:u w:val="none"/>
        </w:rPr>
        <w:t>属性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1</w:t>
      </w:r>
      <w:r>
        <w:rPr>
          <w:sz w:val="28"/>
          <w:szCs w:val="32"/>
          <w:u w:val="none"/>
        </w:rPr>
        <w:t>、</w:t>
      </w:r>
      <w:r>
        <w:rPr>
          <w:sz w:val="32"/>
          <w:szCs w:val="32"/>
          <w:u w:val="none"/>
        </w:rPr>
        <w:t>xml</w:t>
      </w:r>
      <w:r>
        <w:rPr>
          <w:sz w:val="28"/>
          <w:szCs w:val="32"/>
          <w:u w:val="none"/>
        </w:rPr>
        <w:t>属性</w:t>
      </w:r>
      <w:r>
        <w:rPr>
          <w:sz w:val="28"/>
          <w:szCs w:val="32"/>
          <w:u w:val="none"/>
        </w:rPr>
        <w:t>：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</w:r>
      <w:r>
        <w:rPr>
          <w:sz w:val="28"/>
          <w:szCs w:val="32"/>
          <w:u w:val="none"/>
        </w:rPr>
        <w:t>提供有关元素的额外信息。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2</w:t>
      </w:r>
      <w:r>
        <w:rPr>
          <w:sz w:val="28"/>
          <w:szCs w:val="32"/>
          <w:u w:val="none"/>
        </w:rPr>
        <w:t>、</w:t>
      </w:r>
      <w:r>
        <w:rPr>
          <w:sz w:val="32"/>
          <w:szCs w:val="32"/>
          <w:u w:val="none"/>
        </w:rPr>
        <w:t>xml</w:t>
      </w:r>
      <w:r>
        <w:rPr>
          <w:sz w:val="28"/>
          <w:szCs w:val="32"/>
          <w:u w:val="none"/>
        </w:rPr>
        <w:t>属性必须家引号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3</w:t>
      </w:r>
      <w:r>
        <w:rPr>
          <w:sz w:val="28"/>
          <w:szCs w:val="32"/>
          <w:u w:val="none"/>
        </w:rPr>
        <w:t>、避免</w:t>
      </w:r>
      <w:r>
        <w:rPr>
          <w:sz w:val="32"/>
          <w:szCs w:val="32"/>
          <w:u w:val="none"/>
        </w:rPr>
        <w:t>xml</w:t>
      </w:r>
      <w:r>
        <w:rPr>
          <w:sz w:val="28"/>
          <w:szCs w:val="32"/>
          <w:u w:val="none"/>
        </w:rPr>
        <w:t>属性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28"/>
          <w:szCs w:val="32"/>
          <w:u w:val="none"/>
        </w:rPr>
        <w:t>属性不能包含多个值</w:t>
      </w:r>
      <w:r>
        <w:rPr>
          <w:sz w:val="28"/>
          <w:szCs w:val="32"/>
          <w:u w:val="none"/>
        </w:rPr>
        <w:t>，但是元素可以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28"/>
          <w:szCs w:val="32"/>
          <w:u w:val="none"/>
        </w:rPr>
        <w:t>属性不能包含树结构</w:t>
      </w:r>
      <w:r>
        <w:rPr>
          <w:sz w:val="28"/>
          <w:szCs w:val="32"/>
          <w:u w:val="none"/>
        </w:rPr>
        <w:t>，但是元素可以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28"/>
          <w:szCs w:val="32"/>
          <w:u w:val="none"/>
        </w:rPr>
        <w:t>属性不容易扩展</w:t>
      </w:r>
      <w:r>
        <w:rPr>
          <w:sz w:val="28"/>
          <w:szCs w:val="32"/>
          <w:u w:val="none"/>
        </w:rPr>
        <w:t>，但是元素可以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4</w:t>
      </w:r>
      <w:r>
        <w:rPr>
          <w:sz w:val="28"/>
          <w:szCs w:val="32"/>
          <w:u w:val="none"/>
        </w:rPr>
        <w:t>、针对数据的</w:t>
      </w:r>
      <w:r>
        <w:rPr>
          <w:sz w:val="32"/>
          <w:szCs w:val="32"/>
          <w:u w:val="none"/>
        </w:rPr>
        <w:t>xml</w:t>
      </w:r>
      <w:r>
        <w:rPr>
          <w:sz w:val="28"/>
          <w:szCs w:val="32"/>
          <w:u w:val="none"/>
        </w:rPr>
        <w:t>属性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  <w:r>
        <w:rPr>
          <w:sz w:val="28"/>
          <w:szCs w:val="32"/>
          <w:u w:val="none"/>
        </w:rPr>
        <w:t>元素分配</w:t>
      </w:r>
      <w:r>
        <w:rPr>
          <w:sz w:val="32"/>
          <w:szCs w:val="32"/>
          <w:u w:val="none"/>
        </w:rPr>
        <w:t>id</w:t>
      </w:r>
      <w:r>
        <w:rPr>
          <w:sz w:val="28"/>
          <w:szCs w:val="32"/>
          <w:u w:val="none"/>
        </w:rPr>
        <w:t>，</w:t>
      </w:r>
      <w:r>
        <w:rPr>
          <w:sz w:val="32"/>
          <w:szCs w:val="32"/>
          <w:u w:val="none"/>
        </w:rPr>
        <w:t>id</w:t>
      </w:r>
      <w:r>
        <w:rPr>
          <w:sz w:val="28"/>
          <w:szCs w:val="32"/>
          <w:u w:val="none"/>
        </w:rPr>
        <w:t>索引</w:t>
      </w:r>
      <w:r>
        <w:rPr>
          <w:sz w:val="32"/>
          <w:szCs w:val="32"/>
          <w:u w:val="none"/>
        </w:rPr>
        <w:t>xml</w:t>
      </w:r>
      <w:r>
        <w:rPr>
          <w:sz w:val="28"/>
          <w:szCs w:val="32"/>
          <w:u w:val="none"/>
        </w:rPr>
        <w:t>元素，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/******************************************************/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>xml</w:t>
      </w:r>
      <w:r>
        <w:rPr>
          <w:sz w:val="28"/>
          <w:szCs w:val="32"/>
        </w:rPr>
        <w:t>验证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1</w:t>
      </w:r>
      <w:r>
        <w:rPr>
          <w:sz w:val="28"/>
          <w:szCs w:val="32"/>
        </w:rPr>
        <w:t>、</w:t>
      </w:r>
      <w:r>
        <w:rPr>
          <w:sz w:val="32"/>
          <w:szCs w:val="32"/>
        </w:rPr>
        <w:t>DTD</w:t>
      </w:r>
      <w:r>
        <w:rPr>
          <w:sz w:val="28"/>
          <w:szCs w:val="32"/>
        </w:rPr>
        <w:t>验证：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过了的</w:t>
      </w:r>
      <w:r>
        <w:rPr>
          <w:sz w:val="32"/>
          <w:szCs w:val="32"/>
        </w:rPr>
        <w:t>xml</w:t>
      </w:r>
      <w:r>
        <w:rPr>
          <w:sz w:val="28"/>
          <w:szCs w:val="32"/>
        </w:rPr>
        <w:t>才是合法的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2</w:t>
      </w:r>
      <w:r>
        <w:rPr>
          <w:sz w:val="28"/>
          <w:szCs w:val="32"/>
        </w:rPr>
        <w:t>、</w:t>
      </w:r>
      <w:r>
        <w:rPr>
          <w:sz w:val="32"/>
          <w:szCs w:val="32"/>
        </w:rPr>
        <w:t>xml schema</w:t>
      </w:r>
      <w:r>
        <w:rPr>
          <w:sz w:val="28"/>
          <w:szCs w:val="32"/>
        </w:rPr>
        <w:t>（概要）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w</w:t>
      </w:r>
      <w:r>
        <w:rPr>
          <w:sz w:val="32"/>
          <w:szCs w:val="32"/>
        </w:rPr>
        <w:t>3c</w:t>
      </w:r>
      <w:r>
        <w:rPr>
          <w:sz w:val="28"/>
          <w:szCs w:val="32"/>
        </w:rPr>
        <w:t>基于</w:t>
      </w:r>
      <w:r>
        <w:rPr>
          <w:sz w:val="32"/>
          <w:szCs w:val="32"/>
        </w:rPr>
        <w:t>xml</w:t>
      </w:r>
      <w:r>
        <w:rPr>
          <w:sz w:val="28"/>
          <w:szCs w:val="32"/>
        </w:rPr>
        <w:t>的</w:t>
      </w:r>
      <w:r>
        <w:rPr>
          <w:sz w:val="32"/>
          <w:szCs w:val="32"/>
        </w:rPr>
        <w:t>DTD</w:t>
      </w:r>
      <w:r>
        <w:rPr>
          <w:sz w:val="28"/>
          <w:szCs w:val="32"/>
        </w:rPr>
        <w:t>替代者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3</w:t>
      </w:r>
      <w:r>
        <w:rPr>
          <w:sz w:val="28"/>
          <w:szCs w:val="32"/>
        </w:rPr>
        <w:t>、</w:t>
      </w:r>
      <w:r>
        <w:rPr>
          <w:sz w:val="32"/>
          <w:szCs w:val="32"/>
        </w:rPr>
        <w:t>xml</w:t>
      </w:r>
      <w:r>
        <w:rPr>
          <w:sz w:val="28"/>
          <w:szCs w:val="32"/>
        </w:rPr>
        <w:t>验证器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验证错误会终止程序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进行语法检查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/********************************************************/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查看</w:t>
      </w:r>
      <w:r>
        <w:rPr>
          <w:sz w:val="32"/>
          <w:szCs w:val="32"/>
        </w:rPr>
        <w:t>xml</w:t>
      </w:r>
      <w:r>
        <w:rPr>
          <w:sz w:val="28"/>
          <w:szCs w:val="32"/>
        </w:rPr>
        <w:t>文件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>xml</w:t>
      </w:r>
      <w:r>
        <w:rPr>
          <w:sz w:val="28"/>
          <w:szCs w:val="32"/>
        </w:rPr>
        <w:t>文档将显示为代码颜色变化的根以及子元素</w:t>
      </w:r>
      <w:r>
        <w:rPr>
          <w:sz w:val="28"/>
          <w:szCs w:val="32"/>
        </w:rPr>
        <w:t>。通过点击元素左侧</w:t>
      </w:r>
      <w:r>
        <w:rPr>
          <w:sz w:val="32"/>
          <w:szCs w:val="32"/>
        </w:rPr>
        <w:t>+-</w:t>
      </w:r>
      <w:r>
        <w:rPr>
          <w:sz w:val="28"/>
          <w:szCs w:val="32"/>
        </w:rPr>
        <w:t>展开收回。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3</Pages>
  <Words>831</Words>
  <Characters>1374</Characters>
  <CharactersWithSpaces>1554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2022-03-22T10:14:34Z</dcterms:created>
  <dc:creator/>
  <dc:description/>
  <dc:language>zh-CN</dc:language>
  <cp:lastModifiedBy/>
  <dcterms:modified xsi:type="dcterms:W3CDTF">2022-03-22T14:50:31Z</dcterms:modified>
  <cp:revision>1</cp:revision>
  <dc:subject/>
  <dc:title/>
</cp:coreProperties>
</file>