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63"/>
        <w:ind w:left="1052" w:right="1054" w:firstLine="1030"/>
        <w:jc w:val="left"/>
        <w:rPr>
          <w:b/>
          <w:sz w:val="24"/>
        </w:rPr>
      </w:pPr>
      <w:r>
        <w:rPr>
          <w:b/>
          <w:sz w:val="24"/>
        </w:rPr>
        <w:t>UNIVERSIDADE FEDERAL DE SÃO PAULO</w:t>
      </w:r>
      <w:r>
        <w:rPr>
          <w:b/>
          <w:spacing w:val="40"/>
          <w:sz w:val="24"/>
        </w:rPr>
        <w:t> </w:t>
      </w:r>
      <w:r>
        <w:rPr>
          <w:b/>
          <w:sz w:val="24"/>
        </w:rPr>
        <w:t>ESCOLA</w:t>
      </w:r>
      <w:r>
        <w:rPr>
          <w:b/>
          <w:spacing w:val="-7"/>
          <w:sz w:val="24"/>
        </w:rPr>
        <w:t> </w:t>
      </w:r>
      <w:r>
        <w:rPr>
          <w:b/>
          <w:sz w:val="24"/>
        </w:rPr>
        <w:t>PAULISTA</w:t>
      </w:r>
      <w:r>
        <w:rPr>
          <w:b/>
          <w:spacing w:val="-7"/>
          <w:sz w:val="24"/>
        </w:rPr>
        <w:t> </w:t>
      </w:r>
      <w:r>
        <w:rPr>
          <w:b/>
          <w:sz w:val="24"/>
        </w:rPr>
        <w:t>DE</w:t>
      </w:r>
      <w:r>
        <w:rPr>
          <w:b/>
          <w:spacing w:val="-7"/>
          <w:sz w:val="24"/>
        </w:rPr>
        <w:t> </w:t>
      </w:r>
      <w:r>
        <w:rPr>
          <w:b/>
          <w:sz w:val="24"/>
        </w:rPr>
        <w:t>POLÍTICA,</w:t>
      </w:r>
      <w:r>
        <w:rPr>
          <w:b/>
          <w:spacing w:val="-7"/>
          <w:sz w:val="24"/>
        </w:rPr>
        <w:t> </w:t>
      </w:r>
      <w:r>
        <w:rPr>
          <w:b/>
          <w:sz w:val="24"/>
        </w:rPr>
        <w:t>ECONOMIA</w:t>
      </w:r>
      <w:r>
        <w:rPr>
          <w:b/>
          <w:spacing w:val="-7"/>
          <w:sz w:val="24"/>
        </w:rPr>
        <w:t> </w:t>
      </w:r>
      <w:r>
        <w:rPr>
          <w:b/>
          <w:sz w:val="24"/>
        </w:rPr>
        <w:t>E</w:t>
      </w:r>
      <w:r>
        <w:rPr>
          <w:b/>
          <w:spacing w:val="-7"/>
          <w:sz w:val="24"/>
        </w:rPr>
        <w:t> </w:t>
      </w:r>
      <w:r>
        <w:rPr>
          <w:b/>
          <w:sz w:val="24"/>
        </w:rPr>
        <w:t>NEGÓCIOS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before="1"/>
        <w:ind w:left="3" w:right="4" w:firstLine="0"/>
        <w:jc w:val="center"/>
        <w:rPr>
          <w:b/>
          <w:sz w:val="24"/>
        </w:rPr>
      </w:pPr>
      <w:r>
        <w:rPr>
          <w:b/>
          <w:sz w:val="24"/>
        </w:rPr>
        <w:t>VINICIUS</w:t>
      </w:r>
      <w:r>
        <w:rPr>
          <w:b/>
          <w:spacing w:val="-5"/>
          <w:sz w:val="24"/>
        </w:rPr>
        <w:t> </w:t>
      </w:r>
      <w:r>
        <w:rPr>
          <w:b/>
          <w:sz w:val="24"/>
        </w:rPr>
        <w:t>DIAS</w:t>
      </w:r>
      <w:r>
        <w:rPr>
          <w:b/>
          <w:spacing w:val="-5"/>
          <w:sz w:val="24"/>
        </w:rPr>
        <w:t> </w:t>
      </w:r>
      <w:r>
        <w:rPr>
          <w:b/>
          <w:spacing w:val="-2"/>
          <w:sz w:val="24"/>
        </w:rPr>
        <w:t>OLIVEIRA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5"/>
        <w:rPr>
          <w:b/>
        </w:rPr>
      </w:pPr>
    </w:p>
    <w:p>
      <w:pPr>
        <w:spacing w:line="360" w:lineRule="auto" w:before="1"/>
        <w:ind w:left="0" w:right="4" w:firstLine="0"/>
        <w:jc w:val="center"/>
        <w:rPr>
          <w:b/>
          <w:sz w:val="24"/>
        </w:rPr>
      </w:pPr>
      <w:r>
        <w:rPr>
          <w:b/>
          <w:sz w:val="24"/>
        </w:rPr>
        <w:t>MÉTODOS</w:t>
      </w:r>
      <w:r>
        <w:rPr>
          <w:b/>
          <w:spacing w:val="-5"/>
          <w:sz w:val="24"/>
        </w:rPr>
        <w:t> </w:t>
      </w:r>
      <w:r>
        <w:rPr>
          <w:b/>
          <w:sz w:val="24"/>
        </w:rPr>
        <w:t>DE</w:t>
      </w:r>
      <w:r>
        <w:rPr>
          <w:b/>
          <w:spacing w:val="-5"/>
          <w:sz w:val="24"/>
        </w:rPr>
        <w:t> </w:t>
      </w:r>
      <w:r>
        <w:rPr>
          <w:b/>
          <w:sz w:val="24"/>
        </w:rPr>
        <w:t>MACHINE</w:t>
      </w:r>
      <w:r>
        <w:rPr>
          <w:b/>
          <w:spacing w:val="-5"/>
          <w:sz w:val="24"/>
        </w:rPr>
        <w:t> </w:t>
      </w:r>
      <w:r>
        <w:rPr>
          <w:b/>
          <w:sz w:val="24"/>
        </w:rPr>
        <w:t>LEARNING</w:t>
      </w:r>
      <w:r>
        <w:rPr>
          <w:b/>
          <w:spacing w:val="-5"/>
          <w:sz w:val="24"/>
        </w:rPr>
        <w:t> </w:t>
      </w:r>
      <w:r>
        <w:rPr>
          <w:b/>
          <w:sz w:val="24"/>
        </w:rPr>
        <w:t>NA</w:t>
      </w:r>
      <w:r>
        <w:rPr>
          <w:b/>
          <w:spacing w:val="-5"/>
          <w:sz w:val="24"/>
        </w:rPr>
        <w:t> </w:t>
      </w:r>
      <w:r>
        <w:rPr>
          <w:b/>
          <w:sz w:val="24"/>
        </w:rPr>
        <w:t>DETECÇÃO</w:t>
      </w:r>
      <w:r>
        <w:rPr>
          <w:b/>
          <w:spacing w:val="-5"/>
          <w:sz w:val="24"/>
        </w:rPr>
        <w:t> </w:t>
      </w:r>
      <w:r>
        <w:rPr>
          <w:b/>
          <w:sz w:val="24"/>
        </w:rPr>
        <w:t>DE</w:t>
      </w:r>
      <w:r>
        <w:rPr>
          <w:b/>
          <w:spacing w:val="-5"/>
          <w:sz w:val="24"/>
        </w:rPr>
        <w:t> </w:t>
      </w:r>
      <w:r>
        <w:rPr>
          <w:b/>
          <w:sz w:val="24"/>
        </w:rPr>
        <w:t>FRAUDE</w:t>
      </w:r>
      <w:r>
        <w:rPr>
          <w:b/>
          <w:spacing w:val="-5"/>
          <w:sz w:val="24"/>
        </w:rPr>
        <w:t> </w:t>
      </w:r>
      <w:r>
        <w:rPr>
          <w:b/>
          <w:sz w:val="24"/>
        </w:rPr>
        <w:t>EM</w:t>
      </w:r>
      <w:r>
        <w:rPr>
          <w:b/>
          <w:spacing w:val="-5"/>
          <w:sz w:val="24"/>
        </w:rPr>
        <w:t> </w:t>
      </w:r>
      <w:r>
        <w:rPr>
          <w:b/>
          <w:sz w:val="24"/>
        </w:rPr>
        <w:t>CARTÃO DE CRÉDITO: UM ESTUDO COMPARADO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60" w:lineRule="auto" w:before="1"/>
        <w:ind w:left="3839" w:right="3838" w:firstLine="0"/>
        <w:jc w:val="center"/>
        <w:rPr>
          <w:b/>
          <w:sz w:val="24"/>
        </w:rPr>
      </w:pPr>
      <w:r>
        <w:rPr>
          <w:b/>
          <w:spacing w:val="-2"/>
          <w:sz w:val="24"/>
        </w:rPr>
        <w:t>OSASCO </w:t>
      </w:r>
      <w:r>
        <w:rPr>
          <w:b/>
          <w:spacing w:val="-4"/>
          <w:sz w:val="24"/>
        </w:rPr>
        <w:t>2025</w:t>
      </w:r>
    </w:p>
    <w:p>
      <w:pPr>
        <w:spacing w:after="0" w:line="360" w:lineRule="auto"/>
        <w:jc w:val="center"/>
        <w:rPr>
          <w:b/>
          <w:sz w:val="24"/>
        </w:rPr>
        <w:sectPr>
          <w:footerReference w:type="default" r:id="rId5"/>
          <w:type w:val="continuous"/>
          <w:pgSz w:w="11910" w:h="16840"/>
          <w:pgMar w:header="0" w:footer="0" w:top="1620" w:bottom="280" w:left="1700" w:right="1133"/>
          <w:pgNumType w:start="9"/>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8"/>
        <w:rPr>
          <w:b/>
        </w:rPr>
      </w:pPr>
    </w:p>
    <w:p>
      <w:pPr>
        <w:spacing w:line="360" w:lineRule="auto" w:before="0"/>
        <w:ind w:left="0" w:right="4" w:firstLine="0"/>
        <w:jc w:val="center"/>
        <w:rPr>
          <w:b/>
          <w:sz w:val="24"/>
        </w:rPr>
      </w:pPr>
      <w:r>
        <w:rPr>
          <w:b/>
          <w:sz w:val="24"/>
        </w:rPr>
        <w:t>MÉTODOS</w:t>
      </w:r>
      <w:r>
        <w:rPr>
          <w:b/>
          <w:spacing w:val="-5"/>
          <w:sz w:val="24"/>
        </w:rPr>
        <w:t> </w:t>
      </w:r>
      <w:r>
        <w:rPr>
          <w:b/>
          <w:sz w:val="24"/>
        </w:rPr>
        <w:t>DE</w:t>
      </w:r>
      <w:r>
        <w:rPr>
          <w:b/>
          <w:spacing w:val="-5"/>
          <w:sz w:val="24"/>
        </w:rPr>
        <w:t> </w:t>
      </w:r>
      <w:r>
        <w:rPr>
          <w:b/>
          <w:sz w:val="24"/>
        </w:rPr>
        <w:t>MACHINE</w:t>
      </w:r>
      <w:r>
        <w:rPr>
          <w:b/>
          <w:spacing w:val="-5"/>
          <w:sz w:val="24"/>
        </w:rPr>
        <w:t> </w:t>
      </w:r>
      <w:r>
        <w:rPr>
          <w:b/>
          <w:sz w:val="24"/>
        </w:rPr>
        <w:t>LEARNING</w:t>
      </w:r>
      <w:r>
        <w:rPr>
          <w:b/>
          <w:spacing w:val="-5"/>
          <w:sz w:val="24"/>
        </w:rPr>
        <w:t> </w:t>
      </w:r>
      <w:r>
        <w:rPr>
          <w:b/>
          <w:sz w:val="24"/>
        </w:rPr>
        <w:t>NA</w:t>
      </w:r>
      <w:r>
        <w:rPr>
          <w:b/>
          <w:spacing w:val="-5"/>
          <w:sz w:val="24"/>
        </w:rPr>
        <w:t> </w:t>
      </w:r>
      <w:r>
        <w:rPr>
          <w:b/>
          <w:sz w:val="24"/>
        </w:rPr>
        <w:t>DETECÇÃO</w:t>
      </w:r>
      <w:r>
        <w:rPr>
          <w:b/>
          <w:spacing w:val="-5"/>
          <w:sz w:val="24"/>
        </w:rPr>
        <w:t> </w:t>
      </w:r>
      <w:r>
        <w:rPr>
          <w:b/>
          <w:sz w:val="24"/>
        </w:rPr>
        <w:t>DE</w:t>
      </w:r>
      <w:r>
        <w:rPr>
          <w:b/>
          <w:spacing w:val="-5"/>
          <w:sz w:val="24"/>
        </w:rPr>
        <w:t> </w:t>
      </w:r>
      <w:r>
        <w:rPr>
          <w:b/>
          <w:sz w:val="24"/>
        </w:rPr>
        <w:t>FRAUDE</w:t>
      </w:r>
      <w:r>
        <w:rPr>
          <w:b/>
          <w:spacing w:val="-5"/>
          <w:sz w:val="24"/>
        </w:rPr>
        <w:t> </w:t>
      </w:r>
      <w:r>
        <w:rPr>
          <w:b/>
          <w:sz w:val="24"/>
        </w:rPr>
        <w:t>EM</w:t>
      </w:r>
      <w:r>
        <w:rPr>
          <w:b/>
          <w:spacing w:val="-5"/>
          <w:sz w:val="24"/>
        </w:rPr>
        <w:t> </w:t>
      </w:r>
      <w:r>
        <w:rPr>
          <w:b/>
          <w:sz w:val="24"/>
        </w:rPr>
        <w:t>CARTÃO DE CRÉDITO: UM ESTUDO COMPARADO</w:t>
      </w:r>
    </w:p>
    <w:p>
      <w:pPr>
        <w:pStyle w:val="BodyText"/>
        <w:rPr>
          <w:b/>
        </w:rPr>
      </w:pPr>
    </w:p>
    <w:p>
      <w:pPr>
        <w:pStyle w:val="BodyText"/>
        <w:spacing w:before="275"/>
        <w:rPr>
          <w:b/>
        </w:rPr>
      </w:pPr>
    </w:p>
    <w:p>
      <w:pPr>
        <w:pStyle w:val="BodyText"/>
        <w:spacing w:before="1"/>
        <w:ind w:left="4537" w:right="1"/>
        <w:jc w:val="both"/>
      </w:pPr>
      <w:r>
        <w:rPr/>
        <w:t>Trabalho</w:t>
      </w:r>
      <w:r>
        <w:rPr>
          <w:spacing w:val="-4"/>
        </w:rPr>
        <w:t> </w:t>
      </w:r>
      <w:r>
        <w:rPr/>
        <w:t>de</w:t>
      </w:r>
      <w:r>
        <w:rPr>
          <w:spacing w:val="-4"/>
        </w:rPr>
        <w:t> </w:t>
      </w:r>
      <w:r>
        <w:rPr/>
        <w:t>Conclusão</w:t>
      </w:r>
      <w:r>
        <w:rPr>
          <w:spacing w:val="-4"/>
        </w:rPr>
        <w:t> </w:t>
      </w:r>
      <w:r>
        <w:rPr/>
        <w:t>de</w:t>
      </w:r>
      <w:r>
        <w:rPr>
          <w:spacing w:val="-4"/>
        </w:rPr>
        <w:t> </w:t>
      </w:r>
      <w:r>
        <w:rPr/>
        <w:t>Curso</w:t>
      </w:r>
      <w:r>
        <w:rPr>
          <w:spacing w:val="-4"/>
        </w:rPr>
        <w:t> </w:t>
      </w:r>
      <w:r>
        <w:rPr/>
        <w:t>apresentado</w:t>
      </w:r>
      <w:r>
        <w:rPr>
          <w:spacing w:val="-4"/>
        </w:rPr>
        <w:t> </w:t>
      </w:r>
      <w:r>
        <w:rPr/>
        <w:t>à Universidade Federal de São Paulo como requisito parcial para obtenção do título de Bacharel em Ciências Econômicas.</w:t>
      </w:r>
    </w:p>
    <w:p>
      <w:pPr>
        <w:pStyle w:val="BodyText"/>
        <w:ind w:left="4537"/>
        <w:jc w:val="both"/>
      </w:pPr>
      <w:r>
        <w:rPr/>
        <w:t>Orientador(a):</w:t>
      </w:r>
      <w:r>
        <w:rPr>
          <w:spacing w:val="-5"/>
        </w:rPr>
        <w:t> </w:t>
      </w:r>
      <w:r>
        <w:rPr/>
        <w:t>Eduardo</w:t>
      </w:r>
      <w:r>
        <w:rPr>
          <w:spacing w:val="-5"/>
        </w:rPr>
        <w:t> </w:t>
      </w:r>
      <w:r>
        <w:rPr/>
        <w:t>Luiz</w:t>
      </w:r>
      <w:r>
        <w:rPr>
          <w:spacing w:val="-4"/>
        </w:rPr>
        <w:t> </w:t>
      </w:r>
      <w:r>
        <w:rPr>
          <w:spacing w:val="-2"/>
        </w:rPr>
        <w:t>Machado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spacing w:line="360" w:lineRule="auto" w:before="1"/>
        <w:ind w:left="3839" w:right="3838" w:firstLine="0"/>
        <w:jc w:val="center"/>
        <w:rPr>
          <w:b/>
          <w:sz w:val="24"/>
        </w:rPr>
      </w:pPr>
      <w:r>
        <w:rPr>
          <w:b/>
          <w:spacing w:val="-2"/>
          <w:sz w:val="24"/>
        </w:rPr>
        <w:t>OSASCO </w:t>
      </w:r>
      <w:r>
        <w:rPr>
          <w:b/>
          <w:spacing w:val="-4"/>
          <w:sz w:val="24"/>
        </w:rPr>
        <w:t>2025</w:t>
      </w:r>
    </w:p>
    <w:p>
      <w:pPr>
        <w:spacing w:after="0" w:line="360" w:lineRule="auto"/>
        <w:jc w:val="center"/>
        <w:rPr>
          <w:b/>
          <w:sz w:val="24"/>
        </w:rPr>
        <w:sectPr>
          <w:headerReference w:type="even" r:id="rId6"/>
          <w:pgSz w:w="11910" w:h="16840"/>
          <w:pgMar w:header="1711" w:footer="0" w:top="1960" w:bottom="280" w:left="1700" w:right="1133"/>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9"/>
        <w:rPr>
          <w:b/>
          <w:sz w:val="20"/>
        </w:rPr>
      </w:pPr>
    </w:p>
    <w:p>
      <w:pPr>
        <w:spacing w:before="0"/>
        <w:ind w:left="1560" w:right="0" w:hanging="1442"/>
        <w:jc w:val="left"/>
        <w:rPr>
          <w:rFonts w:ascii="Arial" w:hAnsi="Arial"/>
          <w:sz w:val="20"/>
        </w:rPr>
      </w:pPr>
      <w:r>
        <w:rPr>
          <w:rFonts w:ascii="Arial" w:hAnsi="Arial"/>
          <w:sz w:val="20"/>
        </w:rPr>
        <w:t>Autorizo</w:t>
      </w:r>
      <w:r>
        <w:rPr>
          <w:rFonts w:ascii="Arial" w:hAnsi="Arial"/>
          <w:spacing w:val="-6"/>
          <w:sz w:val="20"/>
        </w:rPr>
        <w:t> </w:t>
      </w:r>
      <w:r>
        <w:rPr>
          <w:rFonts w:ascii="Arial" w:hAnsi="Arial"/>
          <w:sz w:val="20"/>
        </w:rPr>
        <w:t>a</w:t>
      </w:r>
      <w:r>
        <w:rPr>
          <w:rFonts w:ascii="Arial" w:hAnsi="Arial"/>
          <w:spacing w:val="-6"/>
          <w:sz w:val="20"/>
        </w:rPr>
        <w:t> </w:t>
      </w:r>
      <w:r>
        <w:rPr>
          <w:rFonts w:ascii="Arial" w:hAnsi="Arial"/>
          <w:sz w:val="20"/>
        </w:rPr>
        <w:t>reprodução</w:t>
      </w:r>
      <w:r>
        <w:rPr>
          <w:rFonts w:ascii="Arial" w:hAnsi="Arial"/>
          <w:spacing w:val="-6"/>
          <w:sz w:val="20"/>
        </w:rPr>
        <w:t> </w:t>
      </w:r>
      <w:r>
        <w:rPr>
          <w:rFonts w:ascii="Arial" w:hAnsi="Arial"/>
          <w:sz w:val="20"/>
        </w:rPr>
        <w:t>e</w:t>
      </w:r>
      <w:r>
        <w:rPr>
          <w:rFonts w:ascii="Arial" w:hAnsi="Arial"/>
          <w:spacing w:val="-6"/>
          <w:sz w:val="20"/>
        </w:rPr>
        <w:t> </w:t>
      </w:r>
      <w:r>
        <w:rPr>
          <w:rFonts w:ascii="Arial" w:hAnsi="Arial"/>
          <w:sz w:val="20"/>
        </w:rPr>
        <w:t>divulgação</w:t>
      </w:r>
      <w:r>
        <w:rPr>
          <w:rFonts w:ascii="Arial" w:hAnsi="Arial"/>
          <w:spacing w:val="-6"/>
          <w:sz w:val="20"/>
        </w:rPr>
        <w:t> </w:t>
      </w:r>
      <w:r>
        <w:rPr>
          <w:rFonts w:ascii="Arial" w:hAnsi="Arial"/>
          <w:sz w:val="20"/>
        </w:rPr>
        <w:t>total</w:t>
      </w:r>
      <w:r>
        <w:rPr>
          <w:rFonts w:ascii="Arial" w:hAnsi="Arial"/>
          <w:spacing w:val="-6"/>
          <w:sz w:val="20"/>
        </w:rPr>
        <w:t> </w:t>
      </w:r>
      <w:r>
        <w:rPr>
          <w:rFonts w:ascii="Arial" w:hAnsi="Arial"/>
          <w:sz w:val="20"/>
        </w:rPr>
        <w:t>ou</w:t>
      </w:r>
      <w:r>
        <w:rPr>
          <w:rFonts w:ascii="Arial" w:hAnsi="Arial"/>
          <w:spacing w:val="-6"/>
          <w:sz w:val="20"/>
        </w:rPr>
        <w:t> </w:t>
      </w:r>
      <w:r>
        <w:rPr>
          <w:rFonts w:ascii="Arial" w:hAnsi="Arial"/>
          <w:sz w:val="20"/>
        </w:rPr>
        <w:t>parcial</w:t>
      </w:r>
      <w:r>
        <w:rPr>
          <w:rFonts w:ascii="Arial" w:hAnsi="Arial"/>
          <w:spacing w:val="-6"/>
          <w:sz w:val="20"/>
        </w:rPr>
        <w:t> </w:t>
      </w:r>
      <w:r>
        <w:rPr>
          <w:rFonts w:ascii="Arial" w:hAnsi="Arial"/>
          <w:sz w:val="20"/>
        </w:rPr>
        <w:t>deste</w:t>
      </w:r>
      <w:r>
        <w:rPr>
          <w:rFonts w:ascii="Arial" w:hAnsi="Arial"/>
          <w:spacing w:val="-6"/>
          <w:sz w:val="20"/>
        </w:rPr>
        <w:t> </w:t>
      </w:r>
      <w:r>
        <w:rPr>
          <w:rFonts w:ascii="Arial" w:hAnsi="Arial"/>
          <w:sz w:val="20"/>
        </w:rPr>
        <w:t>trabalho,</w:t>
      </w:r>
      <w:r>
        <w:rPr>
          <w:rFonts w:ascii="Arial" w:hAnsi="Arial"/>
          <w:spacing w:val="-6"/>
          <w:sz w:val="20"/>
        </w:rPr>
        <w:t> </w:t>
      </w:r>
      <w:r>
        <w:rPr>
          <w:rFonts w:ascii="Arial" w:hAnsi="Arial"/>
          <w:sz w:val="20"/>
        </w:rPr>
        <w:t>por</w:t>
      </w:r>
      <w:r>
        <w:rPr>
          <w:rFonts w:ascii="Arial" w:hAnsi="Arial"/>
          <w:spacing w:val="-6"/>
          <w:sz w:val="20"/>
        </w:rPr>
        <w:t> </w:t>
      </w:r>
      <w:r>
        <w:rPr>
          <w:rFonts w:ascii="Arial" w:hAnsi="Arial"/>
          <w:sz w:val="20"/>
        </w:rPr>
        <w:t>qualquer</w:t>
      </w:r>
      <w:r>
        <w:rPr>
          <w:rFonts w:ascii="Arial" w:hAnsi="Arial"/>
          <w:spacing w:val="-6"/>
          <w:sz w:val="20"/>
        </w:rPr>
        <w:t> </w:t>
      </w:r>
      <w:r>
        <w:rPr>
          <w:rFonts w:ascii="Arial" w:hAnsi="Arial"/>
          <w:sz w:val="20"/>
        </w:rPr>
        <w:t>meio</w:t>
      </w:r>
      <w:r>
        <w:rPr>
          <w:rFonts w:ascii="Arial" w:hAnsi="Arial"/>
          <w:spacing w:val="-6"/>
          <w:sz w:val="20"/>
        </w:rPr>
        <w:t> </w:t>
      </w:r>
      <w:r>
        <w:rPr>
          <w:rFonts w:ascii="Arial" w:hAnsi="Arial"/>
          <w:sz w:val="20"/>
        </w:rPr>
        <w:t>convencional</w:t>
      </w:r>
      <w:r>
        <w:rPr>
          <w:rFonts w:ascii="Arial" w:hAnsi="Arial"/>
          <w:spacing w:val="-6"/>
          <w:sz w:val="20"/>
        </w:rPr>
        <w:t> </w:t>
      </w:r>
      <w:r>
        <w:rPr>
          <w:rFonts w:ascii="Arial" w:hAnsi="Arial"/>
          <w:sz w:val="20"/>
        </w:rPr>
        <w:t>ou eletrônico, para fins de estudo e pesquisa, desde que citada a fonte.</w:t>
      </w:r>
    </w:p>
    <w:p>
      <w:pPr>
        <w:pStyle w:val="BodyText"/>
        <w:rPr>
          <w:rFonts w:ascii="Arial"/>
          <w:sz w:val="20"/>
        </w:rPr>
      </w:pPr>
    </w:p>
    <w:p>
      <w:pPr>
        <w:pStyle w:val="BodyText"/>
        <w:rPr>
          <w:rFonts w:ascii="Arial"/>
          <w:sz w:val="20"/>
        </w:rPr>
      </w:pPr>
    </w:p>
    <w:p>
      <w:pPr>
        <w:pStyle w:val="BodyText"/>
        <w:spacing w:before="6"/>
        <w:rPr>
          <w:rFonts w:ascii="Arial"/>
          <w:sz w:val="20"/>
        </w:rPr>
      </w:pPr>
    </w:p>
    <w:p>
      <w:pPr>
        <w:spacing w:before="0"/>
        <w:ind w:left="1774" w:right="1433" w:hanging="697"/>
        <w:jc w:val="left"/>
        <w:rPr>
          <w:rFonts w:ascii="Arial" w:hAnsi="Arial"/>
          <w:sz w:val="20"/>
        </w:rPr>
      </w:pPr>
      <w:r>
        <w:rPr>
          <w:rFonts w:ascii="Arial" w:hAnsi="Arial"/>
          <w:sz w:val="20"/>
        </w:rPr>
        <w:t>Ficha</w:t>
      </w:r>
      <w:r>
        <w:rPr>
          <w:rFonts w:ascii="Arial" w:hAnsi="Arial"/>
          <w:spacing w:val="-11"/>
          <w:sz w:val="20"/>
        </w:rPr>
        <w:t> </w:t>
      </w:r>
      <w:r>
        <w:rPr>
          <w:rFonts w:ascii="Arial" w:hAnsi="Arial"/>
          <w:sz w:val="20"/>
        </w:rPr>
        <w:t>catalográfica</w:t>
      </w:r>
      <w:r>
        <w:rPr>
          <w:rFonts w:ascii="Arial" w:hAnsi="Arial"/>
          <w:spacing w:val="-11"/>
          <w:sz w:val="20"/>
        </w:rPr>
        <w:t> </w:t>
      </w:r>
      <w:r>
        <w:rPr>
          <w:rFonts w:ascii="Arial" w:hAnsi="Arial"/>
          <w:sz w:val="20"/>
        </w:rPr>
        <w:t>elaborada</w:t>
      </w:r>
      <w:r>
        <w:rPr>
          <w:rFonts w:ascii="Arial" w:hAnsi="Arial"/>
          <w:spacing w:val="-11"/>
          <w:sz w:val="20"/>
        </w:rPr>
        <w:t> </w:t>
      </w:r>
      <w:r>
        <w:rPr>
          <w:rFonts w:ascii="Arial" w:hAnsi="Arial"/>
          <w:sz w:val="20"/>
        </w:rPr>
        <w:t>pela</w:t>
      </w:r>
      <w:r>
        <w:rPr>
          <w:rFonts w:ascii="Arial" w:hAnsi="Arial"/>
          <w:spacing w:val="-11"/>
          <w:sz w:val="20"/>
        </w:rPr>
        <w:t> </w:t>
      </w:r>
      <w:r>
        <w:rPr>
          <w:rFonts w:ascii="Arial" w:hAnsi="Arial"/>
          <w:sz w:val="20"/>
        </w:rPr>
        <w:t>Biblioteca</w:t>
      </w:r>
      <w:r>
        <w:rPr>
          <w:rFonts w:ascii="Arial" w:hAnsi="Arial"/>
          <w:spacing w:val="-11"/>
          <w:sz w:val="20"/>
        </w:rPr>
        <w:t> </w:t>
      </w:r>
      <w:r>
        <w:rPr>
          <w:rFonts w:ascii="Arial" w:hAnsi="Arial"/>
          <w:sz w:val="20"/>
        </w:rPr>
        <w:t>Unifesp</w:t>
      </w:r>
      <w:r>
        <w:rPr>
          <w:rFonts w:ascii="Arial" w:hAnsi="Arial"/>
          <w:spacing w:val="-11"/>
          <w:sz w:val="20"/>
        </w:rPr>
        <w:t> </w:t>
      </w:r>
      <w:r>
        <w:rPr>
          <w:rFonts w:ascii="Arial" w:hAnsi="Arial"/>
          <w:sz w:val="20"/>
        </w:rPr>
        <w:t>Osasco,</w:t>
      </w:r>
      <w:r>
        <w:rPr>
          <w:rFonts w:ascii="Arial" w:hAnsi="Arial"/>
          <w:spacing w:val="-11"/>
          <w:sz w:val="20"/>
        </w:rPr>
        <w:t> </w:t>
      </w:r>
      <w:r>
        <w:rPr>
          <w:rFonts w:ascii="Arial" w:hAnsi="Arial"/>
          <w:sz w:val="20"/>
        </w:rPr>
        <w:t>CRB8:</w:t>
      </w:r>
      <w:r>
        <w:rPr>
          <w:rFonts w:ascii="Arial" w:hAnsi="Arial"/>
          <w:spacing w:val="-11"/>
          <w:sz w:val="20"/>
        </w:rPr>
        <w:t> </w:t>
      </w:r>
      <w:r>
        <w:rPr>
          <w:rFonts w:ascii="Arial" w:hAnsi="Arial"/>
          <w:sz w:val="20"/>
        </w:rPr>
        <w:t>3998, e Departamento de Tecnologia da Informação Unifesp Osasco,</w:t>
      </w:r>
    </w:p>
    <w:p>
      <w:pPr>
        <w:spacing w:before="3"/>
        <w:ind w:left="2706" w:right="0" w:firstLine="0"/>
        <w:jc w:val="left"/>
        <w:rPr>
          <w:rFonts w:ascii="Arial"/>
          <w:sz w:val="20"/>
        </w:rPr>
      </w:pPr>
      <w:r>
        <w:rPr>
          <w:rFonts w:ascii="Arial"/>
          <w:sz w:val="20"/>
        </w:rPr>
        <w:t>com os dados fornecidos pelo(a) </w:t>
      </w:r>
      <w:r>
        <w:rPr>
          <w:rFonts w:ascii="Arial"/>
          <w:spacing w:val="-2"/>
          <w:sz w:val="20"/>
        </w:rPr>
        <w:t>autor(a)</w:t>
      </w:r>
    </w:p>
    <w:p>
      <w:pPr>
        <w:pStyle w:val="BodyText"/>
        <w:spacing w:before="11"/>
        <w:rPr>
          <w:rFonts w:ascii="Arial"/>
          <w:sz w:val="5"/>
        </w:rPr>
      </w:pPr>
      <w:r>
        <w:rPr>
          <w:rFonts w:ascii="Arial"/>
          <w:sz w:val="5"/>
        </w:rPr>
        <mc:AlternateContent>
          <mc:Choice Requires="wps">
            <w:drawing>
              <wp:anchor distT="0" distB="0" distL="0" distR="0" allowOverlap="1" layoutInCell="1" locked="0" behindDoc="1" simplePos="0" relativeHeight="487587840">
                <wp:simplePos x="0" y="0"/>
                <wp:positionH relativeFrom="page">
                  <wp:posOffset>1422400</wp:posOffset>
                </wp:positionH>
                <wp:positionV relativeFrom="paragraph">
                  <wp:posOffset>65088</wp:posOffset>
                </wp:positionV>
                <wp:extent cx="4635500" cy="28067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4635500" cy="2806700"/>
                        </a:xfrm>
                        <a:prstGeom prst="rect">
                          <a:avLst/>
                        </a:prstGeom>
                        <a:ln w="12699">
                          <a:solidFill>
                            <a:srgbClr val="000000"/>
                          </a:solidFill>
                          <a:prstDash val="solid"/>
                        </a:ln>
                      </wps:spPr>
                      <wps:txbx>
                        <w:txbxContent>
                          <w:p>
                            <w:pPr>
                              <w:pStyle w:val="BodyText"/>
                              <w:spacing w:before="161"/>
                              <w:rPr>
                                <w:rFonts w:ascii="Arial"/>
                                <w:sz w:val="20"/>
                              </w:rPr>
                            </w:pPr>
                          </w:p>
                          <w:p>
                            <w:pPr>
                              <w:tabs>
                                <w:tab w:pos="1058" w:val="left" w:leader="none"/>
                              </w:tabs>
                              <w:spacing w:before="0"/>
                              <w:ind w:left="310" w:right="0" w:firstLine="0"/>
                              <w:jc w:val="left"/>
                              <w:rPr>
                                <w:rFonts w:ascii="Arial" w:hAnsi="Arial"/>
                                <w:sz w:val="20"/>
                              </w:rPr>
                            </w:pPr>
                            <w:r>
                              <w:rPr>
                                <w:rFonts w:ascii="Arial" w:hAnsi="Arial"/>
                                <w:spacing w:val="-4"/>
                                <w:sz w:val="20"/>
                              </w:rPr>
                              <w:t>O48m</w:t>
                            </w:r>
                            <w:r>
                              <w:rPr>
                                <w:rFonts w:ascii="Arial" w:hAnsi="Arial"/>
                                <w:sz w:val="20"/>
                              </w:rPr>
                              <w:tab/>
                              <w:t>OLIVEIRA,</w:t>
                            </w:r>
                            <w:r>
                              <w:rPr>
                                <w:rFonts w:ascii="Arial" w:hAnsi="Arial"/>
                                <w:spacing w:val="-10"/>
                                <w:sz w:val="20"/>
                              </w:rPr>
                              <w:t> </w:t>
                            </w:r>
                            <w:r>
                              <w:rPr>
                                <w:rFonts w:ascii="Arial" w:hAnsi="Arial"/>
                                <w:spacing w:val="-2"/>
                                <w:sz w:val="20"/>
                              </w:rPr>
                              <w:t>ViníciusDias</w:t>
                            </w:r>
                          </w:p>
                          <w:p>
                            <w:pPr>
                              <w:spacing w:before="1"/>
                              <w:ind w:left="1060" w:right="656" w:firstLine="388"/>
                              <w:jc w:val="left"/>
                              <w:rPr>
                                <w:rFonts w:ascii="Arial" w:hAnsi="Arial"/>
                                <w:sz w:val="20"/>
                              </w:rPr>
                            </w:pPr>
                            <w:r>
                              <w:rPr>
                                <w:rFonts w:ascii="Arial" w:hAnsi="Arial"/>
                                <w:sz w:val="20"/>
                              </w:rPr>
                              <w:t>Métodos</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machine</w:t>
                            </w:r>
                            <w:r>
                              <w:rPr>
                                <w:rFonts w:ascii="Arial" w:hAnsi="Arial"/>
                                <w:spacing w:val="-5"/>
                                <w:sz w:val="20"/>
                              </w:rPr>
                              <w:t> </w:t>
                            </w:r>
                            <w:r>
                              <w:rPr>
                                <w:rFonts w:ascii="Arial" w:hAnsi="Arial"/>
                                <w:sz w:val="20"/>
                              </w:rPr>
                              <w:t>learning</w:t>
                            </w:r>
                            <w:r>
                              <w:rPr>
                                <w:rFonts w:ascii="Arial" w:hAnsi="Arial"/>
                                <w:spacing w:val="-5"/>
                                <w:sz w:val="20"/>
                              </w:rPr>
                              <w:t> </w:t>
                            </w:r>
                            <w:r>
                              <w:rPr>
                                <w:rFonts w:ascii="Arial" w:hAnsi="Arial"/>
                                <w:sz w:val="20"/>
                              </w:rPr>
                              <w:t>na</w:t>
                            </w:r>
                            <w:r>
                              <w:rPr>
                                <w:rFonts w:ascii="Arial" w:hAnsi="Arial"/>
                                <w:spacing w:val="-5"/>
                                <w:sz w:val="20"/>
                              </w:rPr>
                              <w:t> </w:t>
                            </w:r>
                            <w:r>
                              <w:rPr>
                                <w:rFonts w:ascii="Arial" w:hAnsi="Arial"/>
                                <w:sz w:val="20"/>
                              </w:rPr>
                              <w:t>detecção</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fraude</w:t>
                            </w:r>
                            <w:r>
                              <w:rPr>
                                <w:rFonts w:ascii="Arial" w:hAnsi="Arial"/>
                                <w:spacing w:val="-5"/>
                                <w:sz w:val="20"/>
                              </w:rPr>
                              <w:t> </w:t>
                            </w:r>
                            <w:r>
                              <w:rPr>
                                <w:rFonts w:ascii="Arial" w:hAnsi="Arial"/>
                                <w:sz w:val="20"/>
                              </w:rPr>
                              <w:t>em </w:t>
                            </w:r>
                            <w:r>
                              <w:rPr>
                                <w:rFonts w:ascii="Arial" w:hAnsi="Arial"/>
                                <w:spacing w:val="-2"/>
                                <w:sz w:val="20"/>
                              </w:rPr>
                              <w:t>cartãodecrédito:umestudocomparado/ViníciusDiasOliveira. 2025.</w:t>
                            </w:r>
                          </w:p>
                          <w:p>
                            <w:pPr>
                              <w:spacing w:before="4"/>
                              <w:ind w:left="1449" w:right="0" w:firstLine="0"/>
                              <w:jc w:val="left"/>
                              <w:rPr>
                                <w:rFonts w:ascii="Arial"/>
                                <w:sz w:val="20"/>
                              </w:rPr>
                            </w:pPr>
                            <w:r>
                              <w:rPr>
                                <w:rFonts w:ascii="Arial"/>
                                <w:spacing w:val="-4"/>
                                <w:sz w:val="20"/>
                              </w:rPr>
                              <w:t>77f.</w:t>
                            </w:r>
                          </w:p>
                          <w:p>
                            <w:pPr>
                              <w:pStyle w:val="BodyText"/>
                              <w:spacing w:before="2"/>
                              <w:rPr>
                                <w:rFonts w:ascii="Arial"/>
                                <w:sz w:val="20"/>
                              </w:rPr>
                            </w:pPr>
                          </w:p>
                          <w:p>
                            <w:pPr>
                              <w:spacing w:before="0"/>
                              <w:ind w:left="1060" w:right="88" w:firstLine="388"/>
                              <w:jc w:val="left"/>
                              <w:rPr>
                                <w:rFonts w:ascii="Arial" w:hAnsi="Arial"/>
                                <w:sz w:val="20"/>
                              </w:rPr>
                            </w:pPr>
                            <w:r>
                              <w:rPr>
                                <w:rFonts w:ascii="Arial" w:hAnsi="Arial"/>
                                <w:sz w:val="20"/>
                              </w:rPr>
                              <w:t>Trabalho de conclusão de curso (Ciências Econômicas) UniversidadeFederaldeSãoPauloEscolaPaulistadePolítica,</w:t>
                            </w:r>
                            <w:r>
                              <w:rPr>
                                <w:rFonts w:ascii="Arial" w:hAnsi="Arial"/>
                                <w:spacing w:val="-14"/>
                                <w:sz w:val="20"/>
                              </w:rPr>
                              <w:t> </w:t>
                            </w:r>
                            <w:r>
                              <w:rPr>
                                <w:rFonts w:ascii="Arial" w:hAnsi="Arial"/>
                                <w:sz w:val="20"/>
                              </w:rPr>
                              <w:t>Economia e Negócios, Osasco, 2025.</w:t>
                            </w:r>
                          </w:p>
                          <w:p>
                            <w:pPr>
                              <w:spacing w:before="4"/>
                              <w:ind w:left="1449" w:right="0" w:firstLine="0"/>
                              <w:jc w:val="left"/>
                              <w:rPr>
                                <w:rFonts w:ascii="Arial"/>
                                <w:sz w:val="20"/>
                              </w:rPr>
                            </w:pPr>
                            <w:r>
                              <w:rPr>
                                <w:rFonts w:ascii="Arial"/>
                                <w:sz w:val="20"/>
                              </w:rPr>
                              <w:t>Orientador:</w:t>
                            </w:r>
                            <w:r>
                              <w:rPr>
                                <w:rFonts w:ascii="Arial"/>
                                <w:spacing w:val="-8"/>
                                <w:sz w:val="20"/>
                              </w:rPr>
                              <w:t> </w:t>
                            </w:r>
                            <w:r>
                              <w:rPr>
                                <w:rFonts w:ascii="Arial"/>
                                <w:sz w:val="20"/>
                              </w:rPr>
                              <w:t>Eduardo</w:t>
                            </w:r>
                            <w:r>
                              <w:rPr>
                                <w:rFonts w:ascii="Arial"/>
                                <w:spacing w:val="-8"/>
                                <w:sz w:val="20"/>
                              </w:rPr>
                              <w:t> </w:t>
                            </w:r>
                            <w:r>
                              <w:rPr>
                                <w:rFonts w:ascii="Arial"/>
                                <w:spacing w:val="-2"/>
                                <w:sz w:val="20"/>
                              </w:rPr>
                              <w:t>LuizMachado.</w:t>
                            </w:r>
                          </w:p>
                          <w:p>
                            <w:pPr>
                              <w:pStyle w:val="BodyText"/>
                              <w:spacing w:before="2"/>
                              <w:rPr>
                                <w:rFonts w:ascii="Arial"/>
                                <w:sz w:val="20"/>
                              </w:rPr>
                            </w:pPr>
                          </w:p>
                          <w:p>
                            <w:pPr>
                              <w:spacing w:before="0"/>
                              <w:ind w:left="1060" w:right="0" w:firstLine="388"/>
                              <w:jc w:val="left"/>
                              <w:rPr>
                                <w:rFonts w:ascii="Arial" w:hAnsi="Arial"/>
                                <w:sz w:val="20"/>
                              </w:rPr>
                            </w:pPr>
                            <w:r>
                              <w:rPr>
                                <w:rFonts w:ascii="Arial" w:hAnsi="Arial"/>
                                <w:sz w:val="20"/>
                              </w:rPr>
                              <w:t>1.Detecçãodefraude.2.Cartãodecrédito.3.Aprendizado</w:t>
                            </w:r>
                            <w:r>
                              <w:rPr>
                                <w:rFonts w:ascii="Arial" w:hAnsi="Arial"/>
                                <w:spacing w:val="-14"/>
                                <w:sz w:val="20"/>
                              </w:rPr>
                              <w:t> </w:t>
                            </w:r>
                            <w:r>
                              <w:rPr>
                                <w:rFonts w:ascii="Arial" w:hAnsi="Arial"/>
                                <w:sz w:val="20"/>
                              </w:rPr>
                              <w:t>de máquina.</w:t>
                            </w:r>
                            <w:r>
                              <w:rPr>
                                <w:rFonts w:ascii="Arial" w:hAnsi="Arial"/>
                                <w:spacing w:val="-4"/>
                                <w:sz w:val="20"/>
                              </w:rPr>
                              <w:t> </w:t>
                            </w:r>
                            <w:r>
                              <w:rPr>
                                <w:rFonts w:ascii="Arial" w:hAnsi="Arial"/>
                                <w:sz w:val="20"/>
                              </w:rPr>
                              <w:t>I.</w:t>
                            </w:r>
                            <w:r>
                              <w:rPr>
                                <w:rFonts w:ascii="Arial" w:hAnsi="Arial"/>
                                <w:spacing w:val="-4"/>
                                <w:sz w:val="20"/>
                              </w:rPr>
                              <w:t> </w:t>
                            </w:r>
                            <w:r>
                              <w:rPr>
                                <w:rFonts w:ascii="Arial" w:hAnsi="Arial"/>
                                <w:sz w:val="20"/>
                              </w:rPr>
                              <w:t>Machado,</w:t>
                            </w:r>
                            <w:r>
                              <w:rPr>
                                <w:rFonts w:ascii="Arial" w:hAnsi="Arial"/>
                                <w:spacing w:val="-3"/>
                                <w:sz w:val="20"/>
                              </w:rPr>
                              <w:t> </w:t>
                            </w:r>
                            <w:r>
                              <w:rPr>
                                <w:rFonts w:ascii="Arial" w:hAnsi="Arial"/>
                                <w:sz w:val="20"/>
                              </w:rPr>
                              <w:t>Eduardo</w:t>
                            </w:r>
                            <w:r>
                              <w:rPr>
                                <w:rFonts w:ascii="Arial" w:hAnsi="Arial"/>
                                <w:spacing w:val="-4"/>
                                <w:sz w:val="20"/>
                              </w:rPr>
                              <w:t> </w:t>
                            </w:r>
                            <w:r>
                              <w:rPr>
                                <w:rFonts w:ascii="Arial" w:hAnsi="Arial"/>
                                <w:sz w:val="20"/>
                              </w:rPr>
                              <w:t>Luiz,</w:t>
                            </w:r>
                            <w:r>
                              <w:rPr>
                                <w:rFonts w:ascii="Arial" w:hAnsi="Arial"/>
                                <w:spacing w:val="-4"/>
                                <w:sz w:val="20"/>
                              </w:rPr>
                              <w:t> </w:t>
                            </w:r>
                            <w:r>
                              <w:rPr>
                                <w:rFonts w:ascii="Arial" w:hAnsi="Arial"/>
                                <w:sz w:val="20"/>
                              </w:rPr>
                              <w:t>II.</w:t>
                            </w:r>
                            <w:r>
                              <w:rPr>
                                <w:rFonts w:ascii="Arial" w:hAnsi="Arial"/>
                                <w:spacing w:val="-3"/>
                                <w:sz w:val="20"/>
                              </w:rPr>
                              <w:t> </w:t>
                            </w:r>
                            <w:r>
                              <w:rPr>
                                <w:rFonts w:ascii="Arial" w:hAnsi="Arial"/>
                                <w:sz w:val="20"/>
                              </w:rPr>
                              <w:t>TCC</w:t>
                            </w:r>
                            <w:r>
                              <w:rPr>
                                <w:rFonts w:ascii="Arial" w:hAnsi="Arial"/>
                                <w:spacing w:val="47"/>
                                <w:sz w:val="20"/>
                              </w:rPr>
                              <w:t> </w:t>
                            </w:r>
                            <w:r>
                              <w:rPr>
                                <w:rFonts w:ascii="Arial" w:hAnsi="Arial"/>
                                <w:spacing w:val="-2"/>
                                <w:sz w:val="20"/>
                              </w:rPr>
                              <w:t>Unifesp/EPPEN.</w:t>
                            </w:r>
                          </w:p>
                          <w:p>
                            <w:pPr>
                              <w:spacing w:before="0"/>
                              <w:ind w:left="1060" w:right="0" w:firstLine="0"/>
                              <w:jc w:val="left"/>
                              <w:rPr>
                                <w:rFonts w:ascii="Arial" w:hAnsi="Arial"/>
                                <w:sz w:val="20"/>
                              </w:rPr>
                            </w:pPr>
                            <w:r>
                              <w:rPr>
                                <w:rFonts w:ascii="Arial" w:hAnsi="Arial"/>
                                <w:sz w:val="20"/>
                              </w:rPr>
                              <w:t>III.</w:t>
                            </w:r>
                            <w:r>
                              <w:rPr>
                                <w:rFonts w:ascii="Arial" w:hAnsi="Arial"/>
                                <w:spacing w:val="-3"/>
                                <w:sz w:val="20"/>
                              </w:rPr>
                              <w:t> </w:t>
                            </w:r>
                            <w:r>
                              <w:rPr>
                                <w:rFonts w:ascii="Arial" w:hAnsi="Arial"/>
                                <w:spacing w:val="-2"/>
                                <w:sz w:val="20"/>
                              </w:rPr>
                              <w:t>Título.</w:t>
                            </w:r>
                          </w:p>
                          <w:p>
                            <w:pPr>
                              <w:pStyle w:val="BodyText"/>
                              <w:spacing w:before="5"/>
                              <w:rPr>
                                <w:rFonts w:ascii="Arial"/>
                                <w:sz w:val="20"/>
                              </w:rPr>
                            </w:pPr>
                          </w:p>
                          <w:p>
                            <w:pPr>
                              <w:spacing w:before="0"/>
                              <w:ind w:left="0" w:right="1275" w:firstLine="0"/>
                              <w:jc w:val="right"/>
                              <w:rPr>
                                <w:rFonts w:ascii="Arial"/>
                                <w:sz w:val="20"/>
                              </w:rPr>
                            </w:pPr>
                            <w:r>
                              <w:rPr>
                                <w:rFonts w:ascii="Arial"/>
                                <w:spacing w:val="-2"/>
                                <w:sz w:val="20"/>
                              </w:rPr>
                              <w:t>CDD:330</w:t>
                            </w:r>
                          </w:p>
                        </w:txbxContent>
                      </wps:txbx>
                      <wps:bodyPr wrap="square" lIns="0" tIns="0" rIns="0" bIns="0" rtlCol="0">
                        <a:noAutofit/>
                      </wps:bodyPr>
                    </wps:wsp>
                  </a:graphicData>
                </a:graphic>
              </wp:anchor>
            </w:drawing>
          </mc:Choice>
          <mc:Fallback>
            <w:pict>
              <v:shape style="position:absolute;margin-left:112pt;margin-top:5.125109pt;width:365pt;height:221pt;mso-position-horizontal-relative:page;mso-position-vertical-relative:paragraph;z-index:-15728640;mso-wrap-distance-left:0;mso-wrap-distance-right:0" type="#_x0000_t202" id="docshape2" filled="false" stroked="true" strokeweight=".99998pt" strokecolor="#000000">
                <v:textbox inset="0,0,0,0">
                  <w:txbxContent>
                    <w:p>
                      <w:pPr>
                        <w:pStyle w:val="BodyText"/>
                        <w:spacing w:before="161"/>
                        <w:rPr>
                          <w:rFonts w:ascii="Arial"/>
                          <w:sz w:val="20"/>
                        </w:rPr>
                      </w:pPr>
                    </w:p>
                    <w:p>
                      <w:pPr>
                        <w:tabs>
                          <w:tab w:pos="1058" w:val="left" w:leader="none"/>
                        </w:tabs>
                        <w:spacing w:before="0"/>
                        <w:ind w:left="310" w:right="0" w:firstLine="0"/>
                        <w:jc w:val="left"/>
                        <w:rPr>
                          <w:rFonts w:ascii="Arial" w:hAnsi="Arial"/>
                          <w:sz w:val="20"/>
                        </w:rPr>
                      </w:pPr>
                      <w:r>
                        <w:rPr>
                          <w:rFonts w:ascii="Arial" w:hAnsi="Arial"/>
                          <w:spacing w:val="-4"/>
                          <w:sz w:val="20"/>
                        </w:rPr>
                        <w:t>O48m</w:t>
                      </w:r>
                      <w:r>
                        <w:rPr>
                          <w:rFonts w:ascii="Arial" w:hAnsi="Arial"/>
                          <w:sz w:val="20"/>
                        </w:rPr>
                        <w:tab/>
                        <w:t>OLIVEIRA,</w:t>
                      </w:r>
                      <w:r>
                        <w:rPr>
                          <w:rFonts w:ascii="Arial" w:hAnsi="Arial"/>
                          <w:spacing w:val="-10"/>
                          <w:sz w:val="20"/>
                        </w:rPr>
                        <w:t> </w:t>
                      </w:r>
                      <w:r>
                        <w:rPr>
                          <w:rFonts w:ascii="Arial" w:hAnsi="Arial"/>
                          <w:spacing w:val="-2"/>
                          <w:sz w:val="20"/>
                        </w:rPr>
                        <w:t>ViníciusDias</w:t>
                      </w:r>
                    </w:p>
                    <w:p>
                      <w:pPr>
                        <w:spacing w:before="1"/>
                        <w:ind w:left="1060" w:right="656" w:firstLine="388"/>
                        <w:jc w:val="left"/>
                        <w:rPr>
                          <w:rFonts w:ascii="Arial" w:hAnsi="Arial"/>
                          <w:sz w:val="20"/>
                        </w:rPr>
                      </w:pPr>
                      <w:r>
                        <w:rPr>
                          <w:rFonts w:ascii="Arial" w:hAnsi="Arial"/>
                          <w:sz w:val="20"/>
                        </w:rPr>
                        <w:t>Métodos</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machine</w:t>
                      </w:r>
                      <w:r>
                        <w:rPr>
                          <w:rFonts w:ascii="Arial" w:hAnsi="Arial"/>
                          <w:spacing w:val="-5"/>
                          <w:sz w:val="20"/>
                        </w:rPr>
                        <w:t> </w:t>
                      </w:r>
                      <w:r>
                        <w:rPr>
                          <w:rFonts w:ascii="Arial" w:hAnsi="Arial"/>
                          <w:sz w:val="20"/>
                        </w:rPr>
                        <w:t>learning</w:t>
                      </w:r>
                      <w:r>
                        <w:rPr>
                          <w:rFonts w:ascii="Arial" w:hAnsi="Arial"/>
                          <w:spacing w:val="-5"/>
                          <w:sz w:val="20"/>
                        </w:rPr>
                        <w:t> </w:t>
                      </w:r>
                      <w:r>
                        <w:rPr>
                          <w:rFonts w:ascii="Arial" w:hAnsi="Arial"/>
                          <w:sz w:val="20"/>
                        </w:rPr>
                        <w:t>na</w:t>
                      </w:r>
                      <w:r>
                        <w:rPr>
                          <w:rFonts w:ascii="Arial" w:hAnsi="Arial"/>
                          <w:spacing w:val="-5"/>
                          <w:sz w:val="20"/>
                        </w:rPr>
                        <w:t> </w:t>
                      </w:r>
                      <w:r>
                        <w:rPr>
                          <w:rFonts w:ascii="Arial" w:hAnsi="Arial"/>
                          <w:sz w:val="20"/>
                        </w:rPr>
                        <w:t>detecção</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fraude</w:t>
                      </w:r>
                      <w:r>
                        <w:rPr>
                          <w:rFonts w:ascii="Arial" w:hAnsi="Arial"/>
                          <w:spacing w:val="-5"/>
                          <w:sz w:val="20"/>
                        </w:rPr>
                        <w:t> </w:t>
                      </w:r>
                      <w:r>
                        <w:rPr>
                          <w:rFonts w:ascii="Arial" w:hAnsi="Arial"/>
                          <w:sz w:val="20"/>
                        </w:rPr>
                        <w:t>em </w:t>
                      </w:r>
                      <w:r>
                        <w:rPr>
                          <w:rFonts w:ascii="Arial" w:hAnsi="Arial"/>
                          <w:spacing w:val="-2"/>
                          <w:sz w:val="20"/>
                        </w:rPr>
                        <w:t>cartãodecrédito:umestudocomparado/ViníciusDiasOliveira. 2025.</w:t>
                      </w:r>
                    </w:p>
                    <w:p>
                      <w:pPr>
                        <w:spacing w:before="4"/>
                        <w:ind w:left="1449" w:right="0" w:firstLine="0"/>
                        <w:jc w:val="left"/>
                        <w:rPr>
                          <w:rFonts w:ascii="Arial"/>
                          <w:sz w:val="20"/>
                        </w:rPr>
                      </w:pPr>
                      <w:r>
                        <w:rPr>
                          <w:rFonts w:ascii="Arial"/>
                          <w:spacing w:val="-4"/>
                          <w:sz w:val="20"/>
                        </w:rPr>
                        <w:t>77f.</w:t>
                      </w:r>
                    </w:p>
                    <w:p>
                      <w:pPr>
                        <w:pStyle w:val="BodyText"/>
                        <w:spacing w:before="2"/>
                        <w:rPr>
                          <w:rFonts w:ascii="Arial"/>
                          <w:sz w:val="20"/>
                        </w:rPr>
                      </w:pPr>
                    </w:p>
                    <w:p>
                      <w:pPr>
                        <w:spacing w:before="0"/>
                        <w:ind w:left="1060" w:right="88" w:firstLine="388"/>
                        <w:jc w:val="left"/>
                        <w:rPr>
                          <w:rFonts w:ascii="Arial" w:hAnsi="Arial"/>
                          <w:sz w:val="20"/>
                        </w:rPr>
                      </w:pPr>
                      <w:r>
                        <w:rPr>
                          <w:rFonts w:ascii="Arial" w:hAnsi="Arial"/>
                          <w:sz w:val="20"/>
                        </w:rPr>
                        <w:t>Trabalho de conclusão de curso (Ciências Econômicas) UniversidadeFederaldeSãoPauloEscolaPaulistadePolítica,</w:t>
                      </w:r>
                      <w:r>
                        <w:rPr>
                          <w:rFonts w:ascii="Arial" w:hAnsi="Arial"/>
                          <w:spacing w:val="-14"/>
                          <w:sz w:val="20"/>
                        </w:rPr>
                        <w:t> </w:t>
                      </w:r>
                      <w:r>
                        <w:rPr>
                          <w:rFonts w:ascii="Arial" w:hAnsi="Arial"/>
                          <w:sz w:val="20"/>
                        </w:rPr>
                        <w:t>Economia e Negócios, Osasco, 2025.</w:t>
                      </w:r>
                    </w:p>
                    <w:p>
                      <w:pPr>
                        <w:spacing w:before="4"/>
                        <w:ind w:left="1449" w:right="0" w:firstLine="0"/>
                        <w:jc w:val="left"/>
                        <w:rPr>
                          <w:rFonts w:ascii="Arial"/>
                          <w:sz w:val="20"/>
                        </w:rPr>
                      </w:pPr>
                      <w:r>
                        <w:rPr>
                          <w:rFonts w:ascii="Arial"/>
                          <w:sz w:val="20"/>
                        </w:rPr>
                        <w:t>Orientador:</w:t>
                      </w:r>
                      <w:r>
                        <w:rPr>
                          <w:rFonts w:ascii="Arial"/>
                          <w:spacing w:val="-8"/>
                          <w:sz w:val="20"/>
                        </w:rPr>
                        <w:t> </w:t>
                      </w:r>
                      <w:r>
                        <w:rPr>
                          <w:rFonts w:ascii="Arial"/>
                          <w:sz w:val="20"/>
                        </w:rPr>
                        <w:t>Eduardo</w:t>
                      </w:r>
                      <w:r>
                        <w:rPr>
                          <w:rFonts w:ascii="Arial"/>
                          <w:spacing w:val="-8"/>
                          <w:sz w:val="20"/>
                        </w:rPr>
                        <w:t> </w:t>
                      </w:r>
                      <w:r>
                        <w:rPr>
                          <w:rFonts w:ascii="Arial"/>
                          <w:spacing w:val="-2"/>
                          <w:sz w:val="20"/>
                        </w:rPr>
                        <w:t>LuizMachado.</w:t>
                      </w:r>
                    </w:p>
                    <w:p>
                      <w:pPr>
                        <w:pStyle w:val="BodyText"/>
                        <w:spacing w:before="2"/>
                        <w:rPr>
                          <w:rFonts w:ascii="Arial"/>
                          <w:sz w:val="20"/>
                        </w:rPr>
                      </w:pPr>
                    </w:p>
                    <w:p>
                      <w:pPr>
                        <w:spacing w:before="0"/>
                        <w:ind w:left="1060" w:right="0" w:firstLine="388"/>
                        <w:jc w:val="left"/>
                        <w:rPr>
                          <w:rFonts w:ascii="Arial" w:hAnsi="Arial"/>
                          <w:sz w:val="20"/>
                        </w:rPr>
                      </w:pPr>
                      <w:r>
                        <w:rPr>
                          <w:rFonts w:ascii="Arial" w:hAnsi="Arial"/>
                          <w:sz w:val="20"/>
                        </w:rPr>
                        <w:t>1.Detecçãodefraude.2.Cartãodecrédito.3.Aprendizado</w:t>
                      </w:r>
                      <w:r>
                        <w:rPr>
                          <w:rFonts w:ascii="Arial" w:hAnsi="Arial"/>
                          <w:spacing w:val="-14"/>
                          <w:sz w:val="20"/>
                        </w:rPr>
                        <w:t> </w:t>
                      </w:r>
                      <w:r>
                        <w:rPr>
                          <w:rFonts w:ascii="Arial" w:hAnsi="Arial"/>
                          <w:sz w:val="20"/>
                        </w:rPr>
                        <w:t>de máquina.</w:t>
                      </w:r>
                      <w:r>
                        <w:rPr>
                          <w:rFonts w:ascii="Arial" w:hAnsi="Arial"/>
                          <w:spacing w:val="-4"/>
                          <w:sz w:val="20"/>
                        </w:rPr>
                        <w:t> </w:t>
                      </w:r>
                      <w:r>
                        <w:rPr>
                          <w:rFonts w:ascii="Arial" w:hAnsi="Arial"/>
                          <w:sz w:val="20"/>
                        </w:rPr>
                        <w:t>I.</w:t>
                      </w:r>
                      <w:r>
                        <w:rPr>
                          <w:rFonts w:ascii="Arial" w:hAnsi="Arial"/>
                          <w:spacing w:val="-4"/>
                          <w:sz w:val="20"/>
                        </w:rPr>
                        <w:t> </w:t>
                      </w:r>
                      <w:r>
                        <w:rPr>
                          <w:rFonts w:ascii="Arial" w:hAnsi="Arial"/>
                          <w:sz w:val="20"/>
                        </w:rPr>
                        <w:t>Machado,</w:t>
                      </w:r>
                      <w:r>
                        <w:rPr>
                          <w:rFonts w:ascii="Arial" w:hAnsi="Arial"/>
                          <w:spacing w:val="-3"/>
                          <w:sz w:val="20"/>
                        </w:rPr>
                        <w:t> </w:t>
                      </w:r>
                      <w:r>
                        <w:rPr>
                          <w:rFonts w:ascii="Arial" w:hAnsi="Arial"/>
                          <w:sz w:val="20"/>
                        </w:rPr>
                        <w:t>Eduardo</w:t>
                      </w:r>
                      <w:r>
                        <w:rPr>
                          <w:rFonts w:ascii="Arial" w:hAnsi="Arial"/>
                          <w:spacing w:val="-4"/>
                          <w:sz w:val="20"/>
                        </w:rPr>
                        <w:t> </w:t>
                      </w:r>
                      <w:r>
                        <w:rPr>
                          <w:rFonts w:ascii="Arial" w:hAnsi="Arial"/>
                          <w:sz w:val="20"/>
                        </w:rPr>
                        <w:t>Luiz,</w:t>
                      </w:r>
                      <w:r>
                        <w:rPr>
                          <w:rFonts w:ascii="Arial" w:hAnsi="Arial"/>
                          <w:spacing w:val="-4"/>
                          <w:sz w:val="20"/>
                        </w:rPr>
                        <w:t> </w:t>
                      </w:r>
                      <w:r>
                        <w:rPr>
                          <w:rFonts w:ascii="Arial" w:hAnsi="Arial"/>
                          <w:sz w:val="20"/>
                        </w:rPr>
                        <w:t>II.</w:t>
                      </w:r>
                      <w:r>
                        <w:rPr>
                          <w:rFonts w:ascii="Arial" w:hAnsi="Arial"/>
                          <w:spacing w:val="-3"/>
                          <w:sz w:val="20"/>
                        </w:rPr>
                        <w:t> </w:t>
                      </w:r>
                      <w:r>
                        <w:rPr>
                          <w:rFonts w:ascii="Arial" w:hAnsi="Arial"/>
                          <w:sz w:val="20"/>
                        </w:rPr>
                        <w:t>TCC</w:t>
                      </w:r>
                      <w:r>
                        <w:rPr>
                          <w:rFonts w:ascii="Arial" w:hAnsi="Arial"/>
                          <w:spacing w:val="47"/>
                          <w:sz w:val="20"/>
                        </w:rPr>
                        <w:t> </w:t>
                      </w:r>
                      <w:r>
                        <w:rPr>
                          <w:rFonts w:ascii="Arial" w:hAnsi="Arial"/>
                          <w:spacing w:val="-2"/>
                          <w:sz w:val="20"/>
                        </w:rPr>
                        <w:t>Unifesp/EPPEN.</w:t>
                      </w:r>
                    </w:p>
                    <w:p>
                      <w:pPr>
                        <w:spacing w:before="0"/>
                        <w:ind w:left="1060" w:right="0" w:firstLine="0"/>
                        <w:jc w:val="left"/>
                        <w:rPr>
                          <w:rFonts w:ascii="Arial" w:hAnsi="Arial"/>
                          <w:sz w:val="20"/>
                        </w:rPr>
                      </w:pPr>
                      <w:r>
                        <w:rPr>
                          <w:rFonts w:ascii="Arial" w:hAnsi="Arial"/>
                          <w:sz w:val="20"/>
                        </w:rPr>
                        <w:t>III.</w:t>
                      </w:r>
                      <w:r>
                        <w:rPr>
                          <w:rFonts w:ascii="Arial" w:hAnsi="Arial"/>
                          <w:spacing w:val="-3"/>
                          <w:sz w:val="20"/>
                        </w:rPr>
                        <w:t> </w:t>
                      </w:r>
                      <w:r>
                        <w:rPr>
                          <w:rFonts w:ascii="Arial" w:hAnsi="Arial"/>
                          <w:spacing w:val="-2"/>
                          <w:sz w:val="20"/>
                        </w:rPr>
                        <w:t>Título.</w:t>
                      </w:r>
                    </w:p>
                    <w:p>
                      <w:pPr>
                        <w:pStyle w:val="BodyText"/>
                        <w:spacing w:before="5"/>
                        <w:rPr>
                          <w:rFonts w:ascii="Arial"/>
                          <w:sz w:val="20"/>
                        </w:rPr>
                      </w:pPr>
                    </w:p>
                    <w:p>
                      <w:pPr>
                        <w:spacing w:before="0"/>
                        <w:ind w:left="0" w:right="1275" w:firstLine="0"/>
                        <w:jc w:val="right"/>
                        <w:rPr>
                          <w:rFonts w:ascii="Arial"/>
                          <w:sz w:val="20"/>
                        </w:rPr>
                      </w:pPr>
                      <w:r>
                        <w:rPr>
                          <w:rFonts w:ascii="Arial"/>
                          <w:spacing w:val="-2"/>
                          <w:sz w:val="20"/>
                        </w:rPr>
                        <w:t>CDD:330</w:t>
                      </w:r>
                    </w:p>
                  </w:txbxContent>
                </v:textbox>
                <v:stroke dashstyle="solid"/>
                <w10:wrap type="topAndBottom"/>
              </v:shape>
            </w:pict>
          </mc:Fallback>
        </mc:AlternateContent>
      </w:r>
    </w:p>
    <w:p>
      <w:pPr>
        <w:pStyle w:val="BodyText"/>
        <w:spacing w:after="0"/>
        <w:rPr>
          <w:rFonts w:ascii="Arial"/>
          <w:sz w:val="5"/>
        </w:rPr>
        <w:sectPr>
          <w:headerReference w:type="default" r:id="rId7"/>
          <w:pgSz w:w="11910" w:h="16840"/>
          <w:pgMar w:header="0" w:footer="0" w:top="1940" w:bottom="280" w:left="1417" w:right="1275"/>
        </w:sectPr>
      </w:pPr>
    </w:p>
    <w:p>
      <w:pPr>
        <w:pStyle w:val="BodyText"/>
        <w:rPr>
          <w:rFonts w:ascii="Arial"/>
        </w:rPr>
      </w:pPr>
    </w:p>
    <w:p>
      <w:pPr>
        <w:spacing w:before="0"/>
        <w:ind w:left="2290" w:right="416" w:hanging="2137"/>
        <w:jc w:val="left"/>
        <w:rPr>
          <w:b/>
          <w:sz w:val="24"/>
        </w:rPr>
      </w:pPr>
      <w:r>
        <w:rPr>
          <w:b/>
          <w:sz w:val="24"/>
        </w:rPr>
        <w:t>MÉTODOS</w:t>
      </w:r>
      <w:r>
        <w:rPr>
          <w:b/>
          <w:spacing w:val="-5"/>
          <w:sz w:val="24"/>
        </w:rPr>
        <w:t> </w:t>
      </w:r>
      <w:r>
        <w:rPr>
          <w:b/>
          <w:sz w:val="24"/>
        </w:rPr>
        <w:t>DE</w:t>
      </w:r>
      <w:r>
        <w:rPr>
          <w:b/>
          <w:spacing w:val="-5"/>
          <w:sz w:val="24"/>
        </w:rPr>
        <w:t> </w:t>
      </w:r>
      <w:r>
        <w:rPr>
          <w:b/>
          <w:sz w:val="24"/>
        </w:rPr>
        <w:t>MACHINE</w:t>
      </w:r>
      <w:r>
        <w:rPr>
          <w:b/>
          <w:spacing w:val="-5"/>
          <w:sz w:val="24"/>
        </w:rPr>
        <w:t> </w:t>
      </w:r>
      <w:r>
        <w:rPr>
          <w:b/>
          <w:sz w:val="24"/>
        </w:rPr>
        <w:t>LEARNING</w:t>
      </w:r>
      <w:r>
        <w:rPr>
          <w:b/>
          <w:spacing w:val="-5"/>
          <w:sz w:val="24"/>
        </w:rPr>
        <w:t> </w:t>
      </w:r>
      <w:r>
        <w:rPr>
          <w:b/>
          <w:sz w:val="24"/>
        </w:rPr>
        <w:t>NA</w:t>
      </w:r>
      <w:r>
        <w:rPr>
          <w:b/>
          <w:spacing w:val="-5"/>
          <w:sz w:val="24"/>
        </w:rPr>
        <w:t> </w:t>
      </w:r>
      <w:r>
        <w:rPr>
          <w:b/>
          <w:sz w:val="24"/>
        </w:rPr>
        <w:t>DETECÇÃO</w:t>
      </w:r>
      <w:r>
        <w:rPr>
          <w:b/>
          <w:spacing w:val="-5"/>
          <w:sz w:val="24"/>
        </w:rPr>
        <w:t> </w:t>
      </w:r>
      <w:r>
        <w:rPr>
          <w:b/>
          <w:sz w:val="24"/>
        </w:rPr>
        <w:t>DE</w:t>
      </w:r>
      <w:r>
        <w:rPr>
          <w:b/>
          <w:spacing w:val="-5"/>
          <w:sz w:val="24"/>
        </w:rPr>
        <w:t> </w:t>
      </w:r>
      <w:r>
        <w:rPr>
          <w:b/>
          <w:sz w:val="24"/>
        </w:rPr>
        <w:t>FRAUDE</w:t>
      </w:r>
      <w:r>
        <w:rPr>
          <w:b/>
          <w:spacing w:val="-5"/>
          <w:sz w:val="24"/>
        </w:rPr>
        <w:t> </w:t>
      </w:r>
      <w:r>
        <w:rPr>
          <w:b/>
          <w:sz w:val="24"/>
        </w:rPr>
        <w:t>EM</w:t>
      </w:r>
      <w:r>
        <w:rPr>
          <w:b/>
          <w:spacing w:val="-5"/>
          <w:sz w:val="24"/>
        </w:rPr>
        <w:t> </w:t>
      </w:r>
      <w:r>
        <w:rPr>
          <w:b/>
          <w:sz w:val="24"/>
        </w:rPr>
        <w:t>CARTÃO DE CRÉDITO: UM ESTUDO COMPARADO</w:t>
      </w:r>
    </w:p>
    <w:p>
      <w:pPr>
        <w:pStyle w:val="BodyText"/>
        <w:rPr>
          <w:b/>
        </w:rPr>
      </w:pPr>
    </w:p>
    <w:p>
      <w:pPr>
        <w:pStyle w:val="BodyText"/>
        <w:rPr>
          <w:b/>
        </w:rPr>
      </w:pPr>
    </w:p>
    <w:p>
      <w:pPr>
        <w:pStyle w:val="BodyText"/>
        <w:rPr>
          <w:b/>
        </w:rPr>
      </w:pPr>
    </w:p>
    <w:p>
      <w:pPr>
        <w:pStyle w:val="BodyText"/>
        <w:spacing w:before="138"/>
        <w:rPr>
          <w:b/>
        </w:rPr>
      </w:pPr>
    </w:p>
    <w:p>
      <w:pPr>
        <w:pStyle w:val="BodyText"/>
        <w:ind w:left="4678" w:right="425"/>
        <w:jc w:val="both"/>
      </w:pPr>
      <w:r>
        <w:rPr/>
        <w:t>Trabalho de Conclusão de Curso ou Dissertação ou Tese apresentado à Universidade Federal de São Paulo como requisito parcial para obtenção do título de bacharel em Ciências Econômicas</w:t>
      </w:r>
    </w:p>
    <w:p>
      <w:pPr>
        <w:pStyle w:val="BodyText"/>
      </w:pPr>
    </w:p>
    <w:p>
      <w:pPr>
        <w:pStyle w:val="BodyText"/>
      </w:pPr>
    </w:p>
    <w:p>
      <w:pPr>
        <w:pStyle w:val="BodyText"/>
      </w:pPr>
    </w:p>
    <w:p>
      <w:pPr>
        <w:pStyle w:val="BodyText"/>
        <w:spacing w:before="137"/>
      </w:pPr>
    </w:p>
    <w:p>
      <w:pPr>
        <w:pStyle w:val="Heading2"/>
        <w:spacing w:before="1"/>
        <w:ind w:left="142"/>
      </w:pPr>
      <w:r>
        <w:rPr/>
        <w:t>Aprovado</w:t>
      </w:r>
      <w:r>
        <w:rPr>
          <w:spacing w:val="-1"/>
        </w:rPr>
        <w:t> </w:t>
      </w:r>
      <w:r>
        <w:rPr/>
        <w:t>em:</w:t>
      </w:r>
      <w:r>
        <w:rPr>
          <w:spacing w:val="-1"/>
        </w:rPr>
        <w:t> </w:t>
      </w:r>
      <w:r>
        <w:rPr/>
        <w:t>25 de</w:t>
      </w:r>
      <w:r>
        <w:rPr>
          <w:spacing w:val="-1"/>
        </w:rPr>
        <w:t> </w:t>
      </w:r>
      <w:r>
        <w:rPr/>
        <w:t>julho</w:t>
      </w:r>
      <w:r>
        <w:rPr>
          <w:spacing w:val="-1"/>
        </w:rPr>
        <w:t> </w:t>
      </w:r>
      <w:r>
        <w:rPr/>
        <w:t>de </w:t>
      </w:r>
      <w:r>
        <w:rPr>
          <w:spacing w:val="-4"/>
        </w:rPr>
        <w:t>2025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1080135</wp:posOffset>
                </wp:positionH>
                <wp:positionV relativeFrom="paragraph">
                  <wp:posOffset>246392</wp:posOffset>
                </wp:positionV>
                <wp:extent cx="5760085"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0085" cy="12700"/>
                        </a:xfrm>
                        <a:custGeom>
                          <a:avLst/>
                          <a:gdLst/>
                          <a:ahLst/>
                          <a:cxnLst/>
                          <a:rect l="l" t="t" r="r" b="b"/>
                          <a:pathLst>
                            <a:path w="5760085" h="12700">
                              <a:moveTo>
                                <a:pt x="5760085" y="0"/>
                              </a:moveTo>
                              <a:lnTo>
                                <a:pt x="0" y="0"/>
                              </a:lnTo>
                              <a:lnTo>
                                <a:pt x="0" y="12700"/>
                              </a:lnTo>
                              <a:lnTo>
                                <a:pt x="5760085" y="12700"/>
                              </a:lnTo>
                              <a:lnTo>
                                <a:pt x="57600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19.400984pt;width:453.55pt;height:1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BodyText"/>
        <w:spacing w:before="41"/>
        <w:ind w:left="2991" w:right="2822" w:hanging="450"/>
      </w:pPr>
      <w:r>
        <w:rPr/>
        <w:t>Prof.</w:t>
      </w:r>
      <w:r>
        <w:rPr>
          <w:spacing w:val="-8"/>
        </w:rPr>
        <w:t> </w:t>
      </w:r>
      <w:r>
        <w:rPr/>
        <w:t>Dr.</w:t>
      </w:r>
      <w:r>
        <w:rPr>
          <w:spacing w:val="-8"/>
        </w:rPr>
        <w:t> </w:t>
      </w:r>
      <w:r>
        <w:rPr/>
        <w:t>Orientador</w:t>
      </w:r>
      <w:r>
        <w:rPr>
          <w:spacing w:val="-8"/>
        </w:rPr>
        <w:t> </w:t>
      </w:r>
      <w:r>
        <w:rPr/>
        <w:t>Eduardo</w:t>
      </w:r>
      <w:r>
        <w:rPr>
          <w:spacing w:val="-8"/>
        </w:rPr>
        <w:t> </w:t>
      </w:r>
      <w:r>
        <w:rPr/>
        <w:t>Luiz</w:t>
      </w:r>
      <w:r>
        <w:rPr>
          <w:spacing w:val="-8"/>
        </w:rPr>
        <w:t> </w:t>
      </w:r>
      <w:r>
        <w:rPr/>
        <w:t>Machado Universidade Federal de São Paulo</w:t>
      </w: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88864">
                <wp:simplePos x="0" y="0"/>
                <wp:positionH relativeFrom="page">
                  <wp:posOffset>1080135</wp:posOffset>
                </wp:positionH>
                <wp:positionV relativeFrom="paragraph">
                  <wp:posOffset>260201</wp:posOffset>
                </wp:positionV>
                <wp:extent cx="5760085"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0085" cy="12700"/>
                        </a:xfrm>
                        <a:custGeom>
                          <a:avLst/>
                          <a:gdLst/>
                          <a:ahLst/>
                          <a:cxnLst/>
                          <a:rect l="l" t="t" r="r" b="b"/>
                          <a:pathLst>
                            <a:path w="5760085" h="12700">
                              <a:moveTo>
                                <a:pt x="5760085" y="0"/>
                              </a:moveTo>
                              <a:lnTo>
                                <a:pt x="0" y="0"/>
                              </a:lnTo>
                              <a:lnTo>
                                <a:pt x="0" y="12700"/>
                              </a:lnTo>
                              <a:lnTo>
                                <a:pt x="5760085" y="12700"/>
                              </a:lnTo>
                              <a:lnTo>
                                <a:pt x="57600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20.488297pt;width:453.55pt;height:1pt;mso-position-horizontal-relative:page;mso-position-vertical-relative:paragraph;z-index:-15727616;mso-wrap-distance-left:0;mso-wrap-distance-right:0" id="docshape6" filled="true" fillcolor="#000000" stroked="false">
                <v:fill type="solid"/>
                <w10:wrap type="topAndBottom"/>
              </v:rect>
            </w:pict>
          </mc:Fallback>
        </mc:AlternateContent>
      </w:r>
    </w:p>
    <w:p>
      <w:pPr>
        <w:pStyle w:val="BodyText"/>
        <w:ind w:left="2991" w:right="2822" w:hanging="130"/>
      </w:pPr>
      <w:r>
        <w:rPr/>
        <w:t>Prof.</w:t>
      </w:r>
      <w:r>
        <w:rPr>
          <w:spacing w:val="-7"/>
        </w:rPr>
        <w:t> </w:t>
      </w:r>
      <w:r>
        <w:rPr/>
        <w:t>Dr.</w:t>
      </w:r>
      <w:r>
        <w:rPr>
          <w:spacing w:val="-7"/>
        </w:rPr>
        <w:t> </w:t>
      </w:r>
      <w:r>
        <w:rPr/>
        <w:t>Veneziano</w:t>
      </w:r>
      <w:r>
        <w:rPr>
          <w:spacing w:val="-7"/>
        </w:rPr>
        <w:t> </w:t>
      </w:r>
      <w:r>
        <w:rPr/>
        <w:t>de</w:t>
      </w:r>
      <w:r>
        <w:rPr>
          <w:spacing w:val="-7"/>
        </w:rPr>
        <w:t> </w:t>
      </w:r>
      <w:r>
        <w:rPr/>
        <w:t>Castro</w:t>
      </w:r>
      <w:r>
        <w:rPr>
          <w:spacing w:val="-7"/>
        </w:rPr>
        <w:t> </w:t>
      </w:r>
      <w:r>
        <w:rPr/>
        <w:t>Araujo Universidade Federal de São Paulo</w:t>
      </w:r>
    </w:p>
    <w:p>
      <w:pPr>
        <w:pStyle w:val="BodyText"/>
        <w:spacing w:after="0"/>
        <w:sectPr>
          <w:headerReference w:type="even" r:id="rId8"/>
          <w:headerReference w:type="default" r:id="rId9"/>
          <w:pgSz w:w="11910" w:h="16840"/>
          <w:pgMar w:header="1711" w:footer="0" w:top="1960" w:bottom="280" w:left="1559" w:right="708"/>
        </w:sectPr>
      </w:pPr>
    </w:p>
    <w:p>
      <w:pPr>
        <w:pStyle w:val="BodyText"/>
      </w:pPr>
    </w:p>
    <w:p>
      <w:pPr>
        <w:pStyle w:val="BodyText"/>
      </w:pPr>
    </w:p>
    <w:p>
      <w:pPr>
        <w:pStyle w:val="BodyText"/>
        <w:spacing w:line="360" w:lineRule="auto"/>
        <w:ind w:left="142" w:right="429" w:firstLine="708"/>
        <w:jc w:val="both"/>
      </w:pPr>
      <w:r>
        <w:rPr/>
        <w:t>À medida que cresce o número de transações financeiras no Brasil e no mundo, as tentativas de fraude incorporam novos métodos e adquirem maior sofisticação, gerando significativo impacto financeiro para as empresas e consumidores vítimas desse crime. Os métodos tradicionais de verificação de identidade e detecção de fraude são limitados ao identificar transações fraudulentas, exigindo abordagens mais adaptativas como o uso de aprendizado de máquina.</w:t>
      </w:r>
    </w:p>
    <w:p>
      <w:pPr>
        <w:pStyle w:val="BodyText"/>
        <w:spacing w:line="360" w:lineRule="auto"/>
        <w:ind w:left="141" w:right="424" w:firstLine="708"/>
        <w:jc w:val="both"/>
      </w:pPr>
      <w:r>
        <w:rPr/>
        <w:t>Este estudo tem como objetivo analisar o cenário das fraudes em transações com cartões de crédito e comparar a eficácia de quatro algoritmos supervisionados de </w:t>
      </w:r>
      <w:r>
        <w:rPr>
          <w:i/>
        </w:rPr>
        <w:t>machine learning </w:t>
      </w:r>
      <w:r>
        <w:rPr/>
        <w:t>– Logistic Regression, Naive Bayes, Support Vector Machine (SVM) e Decision</w:t>
      </w:r>
      <w:r>
        <w:rPr>
          <w:spacing w:val="40"/>
        </w:rPr>
        <w:t> </w:t>
      </w:r>
      <w:r>
        <w:rPr/>
        <w:t>Tree – na detecção dessas fraudes. Inicialmente, realiza-se uma exposição do problema e seu impacto no setor financeiro. Em seguida, foram aplicados métodos de </w:t>
      </w:r>
      <w:r>
        <w:rPr>
          <w:i/>
        </w:rPr>
        <w:t>machine learning </w:t>
      </w:r>
      <w:r>
        <w:rPr/>
        <w:t>a um </w:t>
      </w:r>
      <w:r>
        <w:rPr>
          <w:i/>
        </w:rPr>
        <w:t>dataset </w:t>
      </w:r>
      <w:r>
        <w:rPr/>
        <w:t>público de transações financeiras reais, com análises comparativas das métricas de desempenho e considerações sobre o impacto das técnicas de </w:t>
      </w:r>
      <w:r>
        <w:rPr>
          <w:i/>
        </w:rPr>
        <w:t>machine learning </w:t>
      </w:r>
      <w:r>
        <w:rPr/>
        <w:t>em dados </w:t>
      </w:r>
      <w:r>
        <w:rPr>
          <w:spacing w:val="-2"/>
        </w:rPr>
        <w:t>desbalanceados.</w:t>
      </w:r>
    </w:p>
    <w:p>
      <w:pPr>
        <w:pStyle w:val="BodyText"/>
        <w:spacing w:before="137"/>
      </w:pPr>
    </w:p>
    <w:p>
      <w:pPr>
        <w:spacing w:before="1"/>
        <w:ind w:left="141" w:right="0" w:firstLine="0"/>
        <w:jc w:val="left"/>
        <w:rPr>
          <w:sz w:val="24"/>
        </w:rPr>
      </w:pPr>
      <w:r>
        <w:rPr>
          <w:b/>
          <w:sz w:val="24"/>
        </w:rPr>
        <w:t>Palavras-chave:</w:t>
      </w:r>
      <w:r>
        <w:rPr>
          <w:b/>
          <w:spacing w:val="-4"/>
          <w:sz w:val="24"/>
        </w:rPr>
        <w:t> </w:t>
      </w:r>
      <w:r>
        <w:rPr>
          <w:sz w:val="24"/>
        </w:rPr>
        <w:t>detecção</w:t>
      </w:r>
      <w:r>
        <w:rPr>
          <w:spacing w:val="-4"/>
          <w:sz w:val="24"/>
        </w:rPr>
        <w:t> </w:t>
      </w:r>
      <w:r>
        <w:rPr>
          <w:sz w:val="24"/>
        </w:rPr>
        <w:t>de</w:t>
      </w:r>
      <w:r>
        <w:rPr>
          <w:spacing w:val="-3"/>
          <w:sz w:val="24"/>
        </w:rPr>
        <w:t> </w:t>
      </w:r>
      <w:r>
        <w:rPr>
          <w:sz w:val="24"/>
        </w:rPr>
        <w:t>fraude;</w:t>
      </w:r>
      <w:r>
        <w:rPr>
          <w:spacing w:val="-4"/>
          <w:sz w:val="24"/>
        </w:rPr>
        <w:t> </w:t>
      </w:r>
      <w:r>
        <w:rPr>
          <w:sz w:val="24"/>
        </w:rPr>
        <w:t>cartões</w:t>
      </w:r>
      <w:r>
        <w:rPr>
          <w:spacing w:val="-3"/>
          <w:sz w:val="24"/>
        </w:rPr>
        <w:t> </w:t>
      </w:r>
      <w:r>
        <w:rPr>
          <w:sz w:val="24"/>
        </w:rPr>
        <w:t>de</w:t>
      </w:r>
      <w:r>
        <w:rPr>
          <w:spacing w:val="-4"/>
          <w:sz w:val="24"/>
        </w:rPr>
        <w:t> </w:t>
      </w:r>
      <w:r>
        <w:rPr>
          <w:sz w:val="24"/>
        </w:rPr>
        <w:t>credito;</w:t>
      </w:r>
      <w:r>
        <w:rPr>
          <w:spacing w:val="-3"/>
          <w:sz w:val="24"/>
        </w:rPr>
        <w:t> </w:t>
      </w:r>
      <w:r>
        <w:rPr>
          <w:sz w:val="24"/>
        </w:rPr>
        <w:t>aprendizado</w:t>
      </w:r>
      <w:r>
        <w:rPr>
          <w:spacing w:val="-4"/>
          <w:sz w:val="24"/>
        </w:rPr>
        <w:t> </w:t>
      </w:r>
      <w:r>
        <w:rPr>
          <w:sz w:val="24"/>
        </w:rPr>
        <w:t>de</w:t>
      </w:r>
      <w:r>
        <w:rPr>
          <w:spacing w:val="-3"/>
          <w:sz w:val="24"/>
        </w:rPr>
        <w:t> </w:t>
      </w:r>
      <w:r>
        <w:rPr>
          <w:spacing w:val="-2"/>
          <w:sz w:val="24"/>
        </w:rPr>
        <w:t>máquina.</w:t>
      </w:r>
    </w:p>
    <w:p>
      <w:pPr>
        <w:spacing w:after="0"/>
        <w:jc w:val="left"/>
        <w:rPr>
          <w:sz w:val="24"/>
        </w:rPr>
        <w:sectPr>
          <w:pgSz w:w="11910" w:h="16840"/>
          <w:pgMar w:header="1711" w:footer="0" w:top="1960" w:bottom="280" w:left="1559" w:right="708"/>
        </w:sectPr>
      </w:pPr>
    </w:p>
    <w:p>
      <w:pPr>
        <w:pStyle w:val="BodyText"/>
      </w:pPr>
    </w:p>
    <w:p>
      <w:pPr>
        <w:pStyle w:val="BodyText"/>
      </w:pPr>
    </w:p>
    <w:p>
      <w:pPr>
        <w:pStyle w:val="BodyText"/>
        <w:spacing w:line="360" w:lineRule="auto"/>
        <w:ind w:left="142" w:right="429" w:firstLine="708"/>
        <w:jc w:val="both"/>
      </w:pPr>
      <w:r>
        <w:rPr/>
        <w:t>As the number of financial transactions increases in Brazil and worldwide, fraud attempts incorporate new methods and acquire greater sophistication, generating significant financial impact for companies and consumers who fall victim to this crime. Traditional methods of identity verification and fraud detection are limited in identifying fraudulent transactions, requiring more adaptive approaches such as the use of machine learning.</w:t>
      </w:r>
    </w:p>
    <w:p>
      <w:pPr>
        <w:pStyle w:val="BodyText"/>
        <w:spacing w:line="360" w:lineRule="auto"/>
        <w:ind w:left="142" w:right="428" w:firstLine="708"/>
        <w:jc w:val="both"/>
      </w:pPr>
      <w:r>
        <w:rPr/>
        <w:t>This study aims to analyze the landscape of credit card fraud and compare the effectiveness of four supervised machine learning algorithms — Logistic Regression, Naive Bayes, Support Vector Machine (SVM), and Decision Tree — in detecting such fraud. Initially, the problem and its impact on the financial sector are presented. Subsequently, machine learning methods are applied to a public dataset of real financial transactions, followed by comparative analyses of performance metrics and considerations regarding the impact of machine learning techniques on imbalanced data.</w:t>
      </w:r>
    </w:p>
    <w:p>
      <w:pPr>
        <w:pStyle w:val="BodyText"/>
        <w:spacing w:before="137"/>
      </w:pPr>
    </w:p>
    <w:p>
      <w:pPr>
        <w:pStyle w:val="BodyText"/>
        <w:spacing w:before="1"/>
        <w:ind w:left="142"/>
      </w:pPr>
      <w:r>
        <w:rPr>
          <w:b/>
        </w:rPr>
        <w:t>Keywords:</w:t>
      </w:r>
      <w:r>
        <w:rPr>
          <w:b/>
          <w:spacing w:val="-4"/>
        </w:rPr>
        <w:t> </w:t>
      </w:r>
      <w:r>
        <w:rPr/>
        <w:t>fraud</w:t>
      </w:r>
      <w:r>
        <w:rPr>
          <w:spacing w:val="-4"/>
        </w:rPr>
        <w:t> </w:t>
      </w:r>
      <w:r>
        <w:rPr/>
        <w:t>detection;</w:t>
      </w:r>
      <w:r>
        <w:rPr>
          <w:spacing w:val="-3"/>
        </w:rPr>
        <w:t> </w:t>
      </w:r>
      <w:r>
        <w:rPr/>
        <w:t>credit</w:t>
      </w:r>
      <w:r>
        <w:rPr>
          <w:spacing w:val="-4"/>
        </w:rPr>
        <w:t> </w:t>
      </w:r>
      <w:r>
        <w:rPr/>
        <w:t>cards;</w:t>
      </w:r>
      <w:r>
        <w:rPr>
          <w:spacing w:val="-4"/>
        </w:rPr>
        <w:t> </w:t>
      </w:r>
      <w:r>
        <w:rPr/>
        <w:t>machine</w:t>
      </w:r>
      <w:r>
        <w:rPr>
          <w:spacing w:val="-3"/>
        </w:rPr>
        <w:t> </w:t>
      </w:r>
      <w:r>
        <w:rPr>
          <w:spacing w:val="-2"/>
        </w:rPr>
        <w:t>learning.</w:t>
      </w:r>
    </w:p>
    <w:p>
      <w:pPr>
        <w:pStyle w:val="BodyText"/>
        <w:spacing w:after="0"/>
        <w:sectPr>
          <w:headerReference w:type="even" r:id="rId10"/>
          <w:headerReference w:type="default" r:id="rId11"/>
          <w:pgSz w:w="11910" w:h="16840"/>
          <w:pgMar w:header="1711" w:footer="0" w:top="1960" w:bottom="280" w:left="1559" w:right="708"/>
        </w:sectPr>
      </w:pPr>
    </w:p>
    <w:p>
      <w:pPr>
        <w:pStyle w:val="BodyText"/>
        <w:rPr>
          <w:sz w:val="20"/>
        </w:rPr>
      </w:pPr>
    </w:p>
    <w:p>
      <w:pPr>
        <w:pStyle w:val="BodyText"/>
        <w:spacing w:before="102"/>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3"/>
        <w:gridCol w:w="6893"/>
        <w:gridCol w:w="469"/>
      </w:tblGrid>
      <w:tr>
        <w:trPr>
          <w:trHeight w:val="339" w:hRule="atLeast"/>
        </w:trPr>
        <w:tc>
          <w:tcPr>
            <w:tcW w:w="1593" w:type="dxa"/>
          </w:tcPr>
          <w:p>
            <w:pPr>
              <w:pStyle w:val="TableParagraph"/>
              <w:spacing w:line="266" w:lineRule="exact" w:before="0"/>
              <w:rPr>
                <w:sz w:val="24"/>
              </w:rPr>
            </w:pPr>
            <w:r>
              <w:rPr>
                <w:sz w:val="24"/>
              </w:rPr>
              <w:t>Ilustração</w:t>
            </w:r>
            <w:r>
              <w:rPr>
                <w:spacing w:val="-3"/>
                <w:sz w:val="24"/>
              </w:rPr>
              <w:t> </w:t>
            </w:r>
            <w:r>
              <w:rPr>
                <w:sz w:val="24"/>
              </w:rPr>
              <w:t>1</w:t>
            </w:r>
            <w:r>
              <w:rPr>
                <w:spacing w:val="-3"/>
                <w:sz w:val="24"/>
              </w:rPr>
              <w:t> </w:t>
            </w:r>
            <w:r>
              <w:rPr>
                <w:spacing w:val="-10"/>
                <w:sz w:val="24"/>
              </w:rPr>
              <w:t>-</w:t>
            </w:r>
          </w:p>
        </w:tc>
        <w:tc>
          <w:tcPr>
            <w:tcW w:w="6893" w:type="dxa"/>
          </w:tcPr>
          <w:p>
            <w:pPr>
              <w:pStyle w:val="TableParagraph"/>
              <w:spacing w:line="266" w:lineRule="exact" w:before="0"/>
              <w:ind w:left="12" w:right="72"/>
              <w:jc w:val="center"/>
              <w:rPr>
                <w:sz w:val="24"/>
              </w:rPr>
            </w:pPr>
            <w:r>
              <w:rPr>
                <w:sz w:val="24"/>
              </w:rPr>
              <w:t>Modelo</w:t>
            </w:r>
            <w:r>
              <w:rPr>
                <w:spacing w:val="-3"/>
                <w:sz w:val="24"/>
              </w:rPr>
              <w:t> </w:t>
            </w:r>
            <w:r>
              <w:rPr>
                <w:sz w:val="24"/>
              </w:rPr>
              <w:t>de</w:t>
            </w:r>
            <w:r>
              <w:rPr>
                <w:spacing w:val="-3"/>
                <w:sz w:val="24"/>
              </w:rPr>
              <w:t> </w:t>
            </w:r>
            <w:r>
              <w:rPr>
                <w:sz w:val="24"/>
              </w:rPr>
              <w:t>Regressão</w:t>
            </w:r>
            <w:r>
              <w:rPr>
                <w:spacing w:val="-3"/>
                <w:sz w:val="24"/>
              </w:rPr>
              <w:t> </w:t>
            </w:r>
            <w:r>
              <w:rPr>
                <w:sz w:val="24"/>
              </w:rPr>
              <w:t>Logística</w:t>
            </w:r>
            <w:r>
              <w:rPr>
                <w:spacing w:val="-3"/>
                <w:sz w:val="24"/>
              </w:rPr>
              <w:t> </w:t>
            </w:r>
            <w:r>
              <w:rPr>
                <w:sz w:val="24"/>
              </w:rPr>
              <w:t>–</w:t>
            </w:r>
            <w:r>
              <w:rPr>
                <w:spacing w:val="-3"/>
                <w:sz w:val="24"/>
              </w:rPr>
              <w:t> </w:t>
            </w:r>
            <w:r>
              <w:rPr>
                <w:sz w:val="24"/>
              </w:rPr>
              <w:t>Função</w:t>
            </w:r>
            <w:r>
              <w:rPr>
                <w:spacing w:val="-2"/>
                <w:sz w:val="24"/>
              </w:rPr>
              <w:t> Sigmoide..........................</w:t>
            </w:r>
          </w:p>
        </w:tc>
        <w:tc>
          <w:tcPr>
            <w:tcW w:w="469" w:type="dxa"/>
          </w:tcPr>
          <w:p>
            <w:pPr>
              <w:pStyle w:val="TableParagraph"/>
              <w:spacing w:line="266" w:lineRule="exact" w:before="0"/>
              <w:ind w:left="129"/>
              <w:jc w:val="center"/>
              <w:rPr>
                <w:sz w:val="24"/>
              </w:rPr>
            </w:pPr>
            <w:r>
              <w:rPr>
                <w:spacing w:val="-5"/>
                <w:sz w:val="24"/>
              </w:rPr>
              <w:t>33</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2</w:t>
            </w:r>
            <w:r>
              <w:rPr>
                <w:spacing w:val="-3"/>
                <w:sz w:val="24"/>
              </w:rPr>
              <w:t> </w:t>
            </w:r>
            <w:r>
              <w:rPr>
                <w:spacing w:val="-10"/>
                <w:sz w:val="24"/>
              </w:rPr>
              <w:t>-</w:t>
            </w:r>
          </w:p>
        </w:tc>
        <w:tc>
          <w:tcPr>
            <w:tcW w:w="6893" w:type="dxa"/>
          </w:tcPr>
          <w:p>
            <w:pPr>
              <w:pStyle w:val="TableParagraph"/>
              <w:ind w:left="31" w:right="72"/>
              <w:jc w:val="center"/>
              <w:rPr>
                <w:sz w:val="24"/>
              </w:rPr>
            </w:pPr>
            <w:r>
              <w:rPr>
                <w:sz w:val="24"/>
              </w:rPr>
              <w:t>Fórmula</w:t>
            </w:r>
            <w:r>
              <w:rPr>
                <w:spacing w:val="-3"/>
                <w:sz w:val="24"/>
              </w:rPr>
              <w:t> </w:t>
            </w:r>
            <w:r>
              <w:rPr>
                <w:sz w:val="24"/>
              </w:rPr>
              <w:t>do</w:t>
            </w:r>
            <w:r>
              <w:rPr>
                <w:spacing w:val="-3"/>
                <w:sz w:val="24"/>
              </w:rPr>
              <w:t> </w:t>
            </w:r>
            <w:r>
              <w:rPr>
                <w:sz w:val="24"/>
              </w:rPr>
              <w:t>Teorema</w:t>
            </w:r>
            <w:r>
              <w:rPr>
                <w:spacing w:val="-2"/>
                <w:sz w:val="24"/>
              </w:rPr>
              <w:t> </w:t>
            </w:r>
            <w:r>
              <w:rPr>
                <w:sz w:val="24"/>
              </w:rPr>
              <w:t>de</w:t>
            </w:r>
            <w:r>
              <w:rPr>
                <w:spacing w:val="-3"/>
                <w:sz w:val="24"/>
              </w:rPr>
              <w:t> </w:t>
            </w:r>
            <w:r>
              <w:rPr>
                <w:sz w:val="24"/>
              </w:rPr>
              <w:t>Bayes</w:t>
            </w:r>
            <w:r>
              <w:rPr>
                <w:spacing w:val="-3"/>
                <w:sz w:val="24"/>
              </w:rPr>
              <w:t> </w:t>
            </w:r>
            <w:r>
              <w:rPr>
                <w:sz w:val="24"/>
              </w:rPr>
              <w:t>–</w:t>
            </w:r>
            <w:r>
              <w:rPr>
                <w:spacing w:val="-2"/>
                <w:sz w:val="24"/>
              </w:rPr>
              <w:t> </w:t>
            </w:r>
            <w:r>
              <w:rPr>
                <w:sz w:val="24"/>
              </w:rPr>
              <w:t>Probabilidade</w:t>
            </w:r>
            <w:r>
              <w:rPr>
                <w:spacing w:val="-3"/>
                <w:sz w:val="24"/>
              </w:rPr>
              <w:t> </w:t>
            </w:r>
            <w:r>
              <w:rPr>
                <w:sz w:val="24"/>
              </w:rPr>
              <w:t>A</w:t>
            </w:r>
            <w:r>
              <w:rPr>
                <w:spacing w:val="-2"/>
                <w:sz w:val="24"/>
              </w:rPr>
              <w:t> Posteriori.............</w:t>
            </w:r>
          </w:p>
        </w:tc>
        <w:tc>
          <w:tcPr>
            <w:tcW w:w="469" w:type="dxa"/>
          </w:tcPr>
          <w:p>
            <w:pPr>
              <w:pStyle w:val="TableParagraph"/>
              <w:ind w:left="129"/>
              <w:jc w:val="center"/>
              <w:rPr>
                <w:sz w:val="24"/>
              </w:rPr>
            </w:pPr>
            <w:r>
              <w:rPr>
                <w:spacing w:val="-5"/>
                <w:sz w:val="24"/>
              </w:rPr>
              <w:t>34</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3</w:t>
            </w:r>
            <w:r>
              <w:rPr>
                <w:spacing w:val="-3"/>
                <w:sz w:val="24"/>
              </w:rPr>
              <w:t> </w:t>
            </w:r>
            <w:r>
              <w:rPr>
                <w:spacing w:val="-10"/>
                <w:sz w:val="24"/>
              </w:rPr>
              <w:t>-</w:t>
            </w:r>
          </w:p>
        </w:tc>
        <w:tc>
          <w:tcPr>
            <w:tcW w:w="6893" w:type="dxa"/>
          </w:tcPr>
          <w:p>
            <w:pPr>
              <w:pStyle w:val="TableParagraph"/>
              <w:ind w:left="46" w:right="72"/>
              <w:jc w:val="center"/>
              <w:rPr>
                <w:sz w:val="24"/>
              </w:rPr>
            </w:pPr>
            <w:r>
              <w:rPr>
                <w:sz w:val="24"/>
              </w:rPr>
              <w:t>Fórmula</w:t>
            </w:r>
            <w:r>
              <w:rPr>
                <w:spacing w:val="-3"/>
                <w:sz w:val="24"/>
              </w:rPr>
              <w:t> </w:t>
            </w:r>
            <w:r>
              <w:rPr>
                <w:sz w:val="24"/>
              </w:rPr>
              <w:t>da</w:t>
            </w:r>
            <w:r>
              <w:rPr>
                <w:spacing w:val="-2"/>
                <w:sz w:val="24"/>
              </w:rPr>
              <w:t> </w:t>
            </w:r>
            <w:r>
              <w:rPr>
                <w:sz w:val="24"/>
              </w:rPr>
              <w:t>Separação</w:t>
            </w:r>
            <w:r>
              <w:rPr>
                <w:spacing w:val="-3"/>
                <w:sz w:val="24"/>
              </w:rPr>
              <w:t> </w:t>
            </w:r>
            <w:r>
              <w:rPr>
                <w:sz w:val="24"/>
              </w:rPr>
              <w:t>por</w:t>
            </w:r>
            <w:r>
              <w:rPr>
                <w:spacing w:val="-2"/>
                <w:sz w:val="24"/>
              </w:rPr>
              <w:t> hiperplano.................................................</w:t>
            </w:r>
          </w:p>
        </w:tc>
        <w:tc>
          <w:tcPr>
            <w:tcW w:w="469" w:type="dxa"/>
          </w:tcPr>
          <w:p>
            <w:pPr>
              <w:pStyle w:val="TableParagraph"/>
              <w:ind w:left="129"/>
              <w:jc w:val="center"/>
              <w:rPr>
                <w:sz w:val="24"/>
              </w:rPr>
            </w:pPr>
            <w:r>
              <w:rPr>
                <w:spacing w:val="-5"/>
                <w:sz w:val="24"/>
              </w:rPr>
              <w:t>36</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4</w:t>
            </w:r>
            <w:r>
              <w:rPr>
                <w:spacing w:val="-3"/>
                <w:sz w:val="24"/>
              </w:rPr>
              <w:t> </w:t>
            </w:r>
            <w:r>
              <w:rPr>
                <w:spacing w:val="-10"/>
                <w:sz w:val="24"/>
              </w:rPr>
              <w:t>-</w:t>
            </w:r>
          </w:p>
        </w:tc>
        <w:tc>
          <w:tcPr>
            <w:tcW w:w="6893" w:type="dxa"/>
          </w:tcPr>
          <w:p>
            <w:pPr>
              <w:pStyle w:val="TableParagraph"/>
              <w:ind w:left="29" w:right="72"/>
              <w:jc w:val="center"/>
              <w:rPr>
                <w:sz w:val="24"/>
              </w:rPr>
            </w:pPr>
            <w:r>
              <w:rPr>
                <w:sz w:val="24"/>
              </w:rPr>
              <w:t>Índice</w:t>
            </w:r>
            <w:r>
              <w:rPr>
                <w:spacing w:val="-3"/>
                <w:sz w:val="24"/>
              </w:rPr>
              <w:t> </w:t>
            </w:r>
            <w:r>
              <w:rPr>
                <w:sz w:val="24"/>
              </w:rPr>
              <w:t>de</w:t>
            </w:r>
            <w:r>
              <w:rPr>
                <w:spacing w:val="-2"/>
                <w:sz w:val="24"/>
              </w:rPr>
              <w:t> Gini......................................................................................</w:t>
            </w:r>
          </w:p>
        </w:tc>
        <w:tc>
          <w:tcPr>
            <w:tcW w:w="469" w:type="dxa"/>
          </w:tcPr>
          <w:p>
            <w:pPr>
              <w:pStyle w:val="TableParagraph"/>
              <w:ind w:left="129"/>
              <w:jc w:val="center"/>
              <w:rPr>
                <w:sz w:val="24"/>
              </w:rPr>
            </w:pPr>
            <w:r>
              <w:rPr>
                <w:spacing w:val="-5"/>
                <w:sz w:val="24"/>
              </w:rPr>
              <w:t>37</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5</w:t>
            </w:r>
            <w:r>
              <w:rPr>
                <w:spacing w:val="-3"/>
                <w:sz w:val="24"/>
              </w:rPr>
              <w:t> </w:t>
            </w:r>
            <w:r>
              <w:rPr>
                <w:spacing w:val="-10"/>
                <w:sz w:val="24"/>
              </w:rPr>
              <w:t>-</w:t>
            </w:r>
          </w:p>
        </w:tc>
        <w:tc>
          <w:tcPr>
            <w:tcW w:w="6893" w:type="dxa"/>
          </w:tcPr>
          <w:p>
            <w:pPr>
              <w:pStyle w:val="TableParagraph"/>
              <w:ind w:left="41" w:right="72"/>
              <w:jc w:val="center"/>
              <w:rPr>
                <w:sz w:val="24"/>
              </w:rPr>
            </w:pPr>
            <w:r>
              <w:rPr>
                <w:sz w:val="24"/>
              </w:rPr>
              <w:t>Fórmula</w:t>
            </w:r>
            <w:r>
              <w:rPr>
                <w:spacing w:val="-4"/>
                <w:sz w:val="24"/>
              </w:rPr>
              <w:t> </w:t>
            </w:r>
            <w:r>
              <w:rPr>
                <w:sz w:val="24"/>
              </w:rPr>
              <w:t>da</w:t>
            </w:r>
            <w:r>
              <w:rPr>
                <w:spacing w:val="-3"/>
                <w:sz w:val="24"/>
              </w:rPr>
              <w:t> </w:t>
            </w:r>
            <w:r>
              <w:rPr>
                <w:spacing w:val="-2"/>
                <w:sz w:val="24"/>
              </w:rPr>
              <w:t>Entropia............................................................................</w:t>
            </w:r>
          </w:p>
        </w:tc>
        <w:tc>
          <w:tcPr>
            <w:tcW w:w="469" w:type="dxa"/>
          </w:tcPr>
          <w:p>
            <w:pPr>
              <w:pStyle w:val="TableParagraph"/>
              <w:ind w:left="129"/>
              <w:jc w:val="center"/>
              <w:rPr>
                <w:sz w:val="24"/>
              </w:rPr>
            </w:pPr>
            <w:r>
              <w:rPr>
                <w:spacing w:val="-5"/>
                <w:sz w:val="24"/>
              </w:rPr>
              <w:t>38</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6</w:t>
            </w:r>
            <w:r>
              <w:rPr>
                <w:spacing w:val="-3"/>
                <w:sz w:val="24"/>
              </w:rPr>
              <w:t> </w:t>
            </w:r>
            <w:r>
              <w:rPr>
                <w:spacing w:val="-10"/>
                <w:sz w:val="24"/>
              </w:rPr>
              <w:t>-</w:t>
            </w:r>
          </w:p>
        </w:tc>
        <w:tc>
          <w:tcPr>
            <w:tcW w:w="6893" w:type="dxa"/>
          </w:tcPr>
          <w:p>
            <w:pPr>
              <w:pStyle w:val="TableParagraph"/>
              <w:ind w:left="46" w:right="72"/>
              <w:jc w:val="center"/>
              <w:rPr>
                <w:sz w:val="24"/>
              </w:rPr>
            </w:pPr>
            <w:r>
              <w:rPr>
                <w:sz w:val="24"/>
              </w:rPr>
              <w:t>Fórmula</w:t>
            </w:r>
            <w:r>
              <w:rPr>
                <w:spacing w:val="-4"/>
                <w:sz w:val="24"/>
              </w:rPr>
              <w:t> </w:t>
            </w:r>
            <w:r>
              <w:rPr>
                <w:sz w:val="24"/>
              </w:rPr>
              <w:t>da</w:t>
            </w:r>
            <w:r>
              <w:rPr>
                <w:spacing w:val="-4"/>
                <w:sz w:val="24"/>
              </w:rPr>
              <w:t> </w:t>
            </w:r>
            <w:r>
              <w:rPr>
                <w:sz w:val="24"/>
              </w:rPr>
              <w:t>Métrica</w:t>
            </w:r>
            <w:r>
              <w:rPr>
                <w:spacing w:val="-3"/>
                <w:sz w:val="24"/>
              </w:rPr>
              <w:t> </w:t>
            </w:r>
            <w:r>
              <w:rPr>
                <w:spacing w:val="-2"/>
                <w:sz w:val="24"/>
              </w:rPr>
              <w:t>Acurácia..............................................................</w:t>
            </w:r>
          </w:p>
        </w:tc>
        <w:tc>
          <w:tcPr>
            <w:tcW w:w="469" w:type="dxa"/>
          </w:tcPr>
          <w:p>
            <w:pPr>
              <w:pStyle w:val="TableParagraph"/>
              <w:ind w:left="129"/>
              <w:jc w:val="center"/>
              <w:rPr>
                <w:sz w:val="24"/>
              </w:rPr>
            </w:pPr>
            <w:r>
              <w:rPr>
                <w:spacing w:val="-5"/>
                <w:sz w:val="24"/>
              </w:rPr>
              <w:t>40</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7</w:t>
            </w:r>
            <w:r>
              <w:rPr>
                <w:spacing w:val="-3"/>
                <w:sz w:val="24"/>
              </w:rPr>
              <w:t> </w:t>
            </w:r>
            <w:r>
              <w:rPr>
                <w:spacing w:val="-10"/>
                <w:sz w:val="24"/>
              </w:rPr>
              <w:t>-</w:t>
            </w:r>
          </w:p>
        </w:tc>
        <w:tc>
          <w:tcPr>
            <w:tcW w:w="6893" w:type="dxa"/>
          </w:tcPr>
          <w:p>
            <w:pPr>
              <w:pStyle w:val="TableParagraph"/>
              <w:ind w:left="54" w:right="72"/>
              <w:jc w:val="center"/>
              <w:rPr>
                <w:sz w:val="24"/>
              </w:rPr>
            </w:pPr>
            <w:r>
              <w:rPr>
                <w:sz w:val="24"/>
              </w:rPr>
              <w:t>Fórmula</w:t>
            </w:r>
            <w:r>
              <w:rPr>
                <w:spacing w:val="-4"/>
                <w:sz w:val="24"/>
              </w:rPr>
              <w:t> </w:t>
            </w:r>
            <w:r>
              <w:rPr>
                <w:sz w:val="24"/>
              </w:rPr>
              <w:t>da</w:t>
            </w:r>
            <w:r>
              <w:rPr>
                <w:spacing w:val="-4"/>
                <w:sz w:val="24"/>
              </w:rPr>
              <w:t> </w:t>
            </w:r>
            <w:r>
              <w:rPr>
                <w:sz w:val="24"/>
              </w:rPr>
              <w:t>Métrica</w:t>
            </w:r>
            <w:r>
              <w:rPr>
                <w:spacing w:val="-3"/>
                <w:sz w:val="24"/>
              </w:rPr>
              <w:t> </w:t>
            </w:r>
            <w:r>
              <w:rPr>
                <w:spacing w:val="-2"/>
                <w:sz w:val="24"/>
              </w:rPr>
              <w:t>Precisão...............................................................</w:t>
            </w:r>
          </w:p>
        </w:tc>
        <w:tc>
          <w:tcPr>
            <w:tcW w:w="469" w:type="dxa"/>
          </w:tcPr>
          <w:p>
            <w:pPr>
              <w:pStyle w:val="TableParagraph"/>
              <w:ind w:left="129"/>
              <w:jc w:val="center"/>
              <w:rPr>
                <w:sz w:val="24"/>
              </w:rPr>
            </w:pPr>
            <w:r>
              <w:rPr>
                <w:spacing w:val="-5"/>
                <w:sz w:val="24"/>
              </w:rPr>
              <w:t>40</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8</w:t>
            </w:r>
            <w:r>
              <w:rPr>
                <w:spacing w:val="-3"/>
                <w:sz w:val="24"/>
              </w:rPr>
              <w:t> </w:t>
            </w:r>
            <w:r>
              <w:rPr>
                <w:spacing w:val="-10"/>
                <w:sz w:val="24"/>
              </w:rPr>
              <w:t>-</w:t>
            </w:r>
          </w:p>
        </w:tc>
        <w:tc>
          <w:tcPr>
            <w:tcW w:w="6893" w:type="dxa"/>
          </w:tcPr>
          <w:p>
            <w:pPr>
              <w:pStyle w:val="TableParagraph"/>
              <w:ind w:left="34" w:right="72"/>
              <w:jc w:val="center"/>
              <w:rPr>
                <w:sz w:val="24"/>
              </w:rPr>
            </w:pPr>
            <w:r>
              <w:rPr>
                <w:sz w:val="24"/>
              </w:rPr>
              <w:t>Fórmula</w:t>
            </w:r>
            <w:r>
              <w:rPr>
                <w:spacing w:val="-4"/>
                <w:sz w:val="24"/>
              </w:rPr>
              <w:t> </w:t>
            </w:r>
            <w:r>
              <w:rPr>
                <w:sz w:val="24"/>
              </w:rPr>
              <w:t>da</w:t>
            </w:r>
            <w:r>
              <w:rPr>
                <w:spacing w:val="-4"/>
                <w:sz w:val="24"/>
              </w:rPr>
              <w:t> </w:t>
            </w:r>
            <w:r>
              <w:rPr>
                <w:sz w:val="24"/>
              </w:rPr>
              <w:t>Métrica</w:t>
            </w:r>
            <w:r>
              <w:rPr>
                <w:spacing w:val="-3"/>
                <w:sz w:val="24"/>
              </w:rPr>
              <w:t> </w:t>
            </w:r>
            <w:r>
              <w:rPr>
                <w:spacing w:val="-2"/>
                <w:sz w:val="24"/>
              </w:rPr>
              <w:t>Recall..................................................................</w:t>
            </w:r>
          </w:p>
        </w:tc>
        <w:tc>
          <w:tcPr>
            <w:tcW w:w="469" w:type="dxa"/>
          </w:tcPr>
          <w:p>
            <w:pPr>
              <w:pStyle w:val="TableParagraph"/>
              <w:ind w:left="129"/>
              <w:jc w:val="center"/>
              <w:rPr>
                <w:sz w:val="24"/>
              </w:rPr>
            </w:pPr>
            <w:r>
              <w:rPr>
                <w:spacing w:val="-5"/>
                <w:sz w:val="24"/>
              </w:rPr>
              <w:t>41</w:t>
            </w:r>
          </w:p>
        </w:tc>
      </w:tr>
      <w:tr>
        <w:trPr>
          <w:trHeight w:val="413" w:hRule="atLeast"/>
        </w:trPr>
        <w:tc>
          <w:tcPr>
            <w:tcW w:w="1593" w:type="dxa"/>
          </w:tcPr>
          <w:p>
            <w:pPr>
              <w:pStyle w:val="TableParagraph"/>
              <w:rPr>
                <w:sz w:val="24"/>
              </w:rPr>
            </w:pPr>
            <w:r>
              <w:rPr>
                <w:sz w:val="24"/>
              </w:rPr>
              <w:t>Ilustração</w:t>
            </w:r>
            <w:r>
              <w:rPr>
                <w:spacing w:val="-3"/>
                <w:sz w:val="24"/>
              </w:rPr>
              <w:t> </w:t>
            </w:r>
            <w:r>
              <w:rPr>
                <w:sz w:val="24"/>
              </w:rPr>
              <w:t>9</w:t>
            </w:r>
            <w:r>
              <w:rPr>
                <w:spacing w:val="-3"/>
                <w:sz w:val="24"/>
              </w:rPr>
              <w:t> </w:t>
            </w:r>
            <w:r>
              <w:rPr>
                <w:spacing w:val="-10"/>
                <w:sz w:val="24"/>
              </w:rPr>
              <w:t>-</w:t>
            </w:r>
          </w:p>
        </w:tc>
        <w:tc>
          <w:tcPr>
            <w:tcW w:w="6893" w:type="dxa"/>
          </w:tcPr>
          <w:p>
            <w:pPr>
              <w:pStyle w:val="TableParagraph"/>
              <w:ind w:left="0" w:right="72"/>
              <w:jc w:val="center"/>
              <w:rPr>
                <w:sz w:val="24"/>
              </w:rPr>
            </w:pPr>
            <w:r>
              <w:rPr>
                <w:sz w:val="24"/>
              </w:rPr>
              <w:t>Fórmula</w:t>
            </w:r>
            <w:r>
              <w:rPr>
                <w:spacing w:val="-5"/>
                <w:sz w:val="24"/>
              </w:rPr>
              <w:t> </w:t>
            </w:r>
            <w:r>
              <w:rPr>
                <w:sz w:val="24"/>
              </w:rPr>
              <w:t>da</w:t>
            </w:r>
            <w:r>
              <w:rPr>
                <w:spacing w:val="-5"/>
                <w:sz w:val="24"/>
              </w:rPr>
              <w:t> </w:t>
            </w:r>
            <w:r>
              <w:rPr>
                <w:sz w:val="24"/>
              </w:rPr>
              <w:t>Métrica</w:t>
            </w:r>
            <w:r>
              <w:rPr>
                <w:spacing w:val="-4"/>
                <w:sz w:val="24"/>
              </w:rPr>
              <w:t> </w:t>
            </w:r>
            <w:r>
              <w:rPr>
                <w:sz w:val="24"/>
              </w:rPr>
              <w:t>F1-</w:t>
            </w:r>
            <w:r>
              <w:rPr>
                <w:spacing w:val="-2"/>
                <w:sz w:val="24"/>
              </w:rPr>
              <w:t>Score.............................................................</w:t>
            </w:r>
          </w:p>
        </w:tc>
        <w:tc>
          <w:tcPr>
            <w:tcW w:w="469" w:type="dxa"/>
          </w:tcPr>
          <w:p>
            <w:pPr>
              <w:pStyle w:val="TableParagraph"/>
              <w:ind w:left="129"/>
              <w:jc w:val="center"/>
              <w:rPr>
                <w:sz w:val="24"/>
              </w:rPr>
            </w:pPr>
            <w:r>
              <w:rPr>
                <w:spacing w:val="-5"/>
                <w:sz w:val="24"/>
              </w:rPr>
              <w:t>41</w:t>
            </w:r>
          </w:p>
        </w:tc>
      </w:tr>
      <w:tr>
        <w:trPr>
          <w:trHeight w:val="339" w:hRule="atLeast"/>
        </w:trPr>
        <w:tc>
          <w:tcPr>
            <w:tcW w:w="1593" w:type="dxa"/>
          </w:tcPr>
          <w:p>
            <w:pPr>
              <w:pStyle w:val="TableParagraph"/>
              <w:spacing w:line="256" w:lineRule="exact"/>
              <w:rPr>
                <w:sz w:val="24"/>
              </w:rPr>
            </w:pPr>
            <w:r>
              <w:rPr>
                <w:sz w:val="24"/>
              </w:rPr>
              <w:t>Ilustração</w:t>
            </w:r>
            <w:r>
              <w:rPr>
                <w:spacing w:val="-3"/>
                <w:sz w:val="24"/>
              </w:rPr>
              <w:t> </w:t>
            </w:r>
            <w:r>
              <w:rPr>
                <w:sz w:val="24"/>
              </w:rPr>
              <w:t>10</w:t>
            </w:r>
            <w:r>
              <w:rPr>
                <w:spacing w:val="-3"/>
                <w:sz w:val="24"/>
              </w:rPr>
              <w:t> </w:t>
            </w:r>
            <w:r>
              <w:rPr>
                <w:spacing w:val="-10"/>
                <w:sz w:val="24"/>
              </w:rPr>
              <w:t>-</w:t>
            </w:r>
          </w:p>
        </w:tc>
        <w:tc>
          <w:tcPr>
            <w:tcW w:w="6893" w:type="dxa"/>
          </w:tcPr>
          <w:p>
            <w:pPr>
              <w:pStyle w:val="TableParagraph"/>
              <w:spacing w:line="256" w:lineRule="exact"/>
              <w:ind w:left="0" w:right="72"/>
              <w:jc w:val="center"/>
              <w:rPr>
                <w:sz w:val="24"/>
              </w:rPr>
            </w:pPr>
            <w:r>
              <w:rPr>
                <w:sz w:val="24"/>
              </w:rPr>
              <w:t>Taxas</w:t>
            </w:r>
            <w:r>
              <w:rPr>
                <w:spacing w:val="-3"/>
                <w:sz w:val="24"/>
              </w:rPr>
              <w:t> </w:t>
            </w:r>
            <w:r>
              <w:rPr>
                <w:sz w:val="24"/>
              </w:rPr>
              <w:t>para</w:t>
            </w:r>
            <w:r>
              <w:rPr>
                <w:spacing w:val="-3"/>
                <w:sz w:val="24"/>
              </w:rPr>
              <w:t> </w:t>
            </w:r>
            <w:r>
              <w:rPr>
                <w:sz w:val="24"/>
              </w:rPr>
              <w:t>Construção</w:t>
            </w:r>
            <w:r>
              <w:rPr>
                <w:spacing w:val="-2"/>
                <w:sz w:val="24"/>
              </w:rPr>
              <w:t> </w:t>
            </w:r>
            <w:r>
              <w:rPr>
                <w:sz w:val="24"/>
              </w:rPr>
              <w:t>da</w:t>
            </w:r>
            <w:r>
              <w:rPr>
                <w:spacing w:val="-3"/>
                <w:sz w:val="24"/>
              </w:rPr>
              <w:t> </w:t>
            </w:r>
            <w:r>
              <w:rPr>
                <w:sz w:val="24"/>
              </w:rPr>
              <w:t>Curva</w:t>
            </w:r>
            <w:r>
              <w:rPr>
                <w:spacing w:val="-2"/>
                <w:sz w:val="24"/>
              </w:rPr>
              <w:t> ROC...............................................</w:t>
            </w:r>
          </w:p>
        </w:tc>
        <w:tc>
          <w:tcPr>
            <w:tcW w:w="469" w:type="dxa"/>
          </w:tcPr>
          <w:p>
            <w:pPr>
              <w:pStyle w:val="TableParagraph"/>
              <w:spacing w:line="256" w:lineRule="exact"/>
              <w:ind w:left="129"/>
              <w:jc w:val="center"/>
              <w:rPr>
                <w:sz w:val="24"/>
              </w:rPr>
            </w:pPr>
            <w:r>
              <w:rPr>
                <w:spacing w:val="-5"/>
                <w:sz w:val="24"/>
              </w:rPr>
              <w:t>42</w:t>
            </w:r>
          </w:p>
        </w:tc>
      </w:tr>
    </w:tbl>
    <w:p>
      <w:pPr>
        <w:pStyle w:val="TableParagraph"/>
        <w:spacing w:after="0" w:line="256" w:lineRule="exact"/>
        <w:jc w:val="center"/>
        <w:rPr>
          <w:sz w:val="24"/>
        </w:rPr>
        <w:sectPr>
          <w:pgSz w:w="11910" w:h="16840"/>
          <w:pgMar w:header="1711" w:footer="0" w:top="1960" w:bottom="280" w:left="1559" w:right="708"/>
        </w:sectPr>
      </w:pPr>
    </w:p>
    <w:p>
      <w:pPr>
        <w:pStyle w:val="BodyText"/>
        <w:rPr>
          <w:sz w:val="20"/>
        </w:rPr>
      </w:pPr>
    </w:p>
    <w:p>
      <w:pPr>
        <w:pStyle w:val="BodyText"/>
        <w:spacing w:before="102"/>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7052"/>
        <w:gridCol w:w="475"/>
      </w:tblGrid>
      <w:tr>
        <w:trPr>
          <w:trHeight w:val="339" w:hRule="atLeast"/>
        </w:trPr>
        <w:tc>
          <w:tcPr>
            <w:tcW w:w="1426" w:type="dxa"/>
          </w:tcPr>
          <w:p>
            <w:pPr>
              <w:pStyle w:val="TableParagraph"/>
              <w:spacing w:line="266" w:lineRule="exact" w:before="0"/>
              <w:rPr>
                <w:sz w:val="24"/>
              </w:rPr>
            </w:pPr>
            <w:r>
              <w:rPr>
                <w:sz w:val="24"/>
              </w:rPr>
              <w:t>Gráfico</w:t>
            </w:r>
            <w:r>
              <w:rPr>
                <w:spacing w:val="-2"/>
                <w:sz w:val="24"/>
              </w:rPr>
              <w:t> </w:t>
            </w:r>
            <w:r>
              <w:rPr>
                <w:sz w:val="24"/>
              </w:rPr>
              <w:t>1</w:t>
            </w:r>
            <w:r>
              <w:rPr>
                <w:spacing w:val="-2"/>
                <w:sz w:val="24"/>
              </w:rPr>
              <w:t> </w:t>
            </w:r>
            <w:r>
              <w:rPr>
                <w:spacing w:val="-10"/>
                <w:sz w:val="24"/>
              </w:rPr>
              <w:t>-</w:t>
            </w:r>
          </w:p>
        </w:tc>
        <w:tc>
          <w:tcPr>
            <w:tcW w:w="7052" w:type="dxa"/>
          </w:tcPr>
          <w:p>
            <w:pPr>
              <w:pStyle w:val="TableParagraph"/>
              <w:spacing w:line="266" w:lineRule="exact" w:before="0"/>
              <w:ind w:left="0" w:right="225"/>
              <w:jc w:val="right"/>
              <w:rPr>
                <w:sz w:val="24"/>
              </w:rPr>
            </w:pPr>
            <w:r>
              <w:rPr>
                <w:sz w:val="24"/>
              </w:rPr>
              <w:t>Uso</w:t>
            </w:r>
            <w:r>
              <w:rPr>
                <w:spacing w:val="-3"/>
                <w:sz w:val="24"/>
              </w:rPr>
              <w:t> </w:t>
            </w:r>
            <w:r>
              <w:rPr>
                <w:sz w:val="24"/>
              </w:rPr>
              <w:t>de</w:t>
            </w:r>
            <w:r>
              <w:rPr>
                <w:spacing w:val="-2"/>
                <w:sz w:val="24"/>
              </w:rPr>
              <w:t> </w:t>
            </w:r>
            <w:r>
              <w:rPr>
                <w:sz w:val="24"/>
              </w:rPr>
              <w:t>dados</w:t>
            </w:r>
            <w:r>
              <w:rPr>
                <w:spacing w:val="-2"/>
                <w:sz w:val="24"/>
              </w:rPr>
              <w:t> </w:t>
            </w:r>
            <w:r>
              <w:rPr>
                <w:sz w:val="24"/>
              </w:rPr>
              <w:t>de</w:t>
            </w:r>
            <w:r>
              <w:rPr>
                <w:spacing w:val="-2"/>
                <w:sz w:val="24"/>
              </w:rPr>
              <w:t> </w:t>
            </w:r>
            <w:r>
              <w:rPr>
                <w:sz w:val="24"/>
              </w:rPr>
              <w:t>terceiros</w:t>
            </w:r>
            <w:r>
              <w:rPr>
                <w:spacing w:val="-2"/>
                <w:sz w:val="24"/>
              </w:rPr>
              <w:t> </w:t>
            </w:r>
            <w:r>
              <w:rPr>
                <w:sz w:val="24"/>
              </w:rPr>
              <w:t>nas</w:t>
            </w:r>
            <w:r>
              <w:rPr>
                <w:spacing w:val="-3"/>
                <w:sz w:val="24"/>
              </w:rPr>
              <w:t> </w:t>
            </w:r>
            <w:r>
              <w:rPr>
                <w:sz w:val="24"/>
              </w:rPr>
              <w:t>abordagens</w:t>
            </w:r>
            <w:r>
              <w:rPr>
                <w:spacing w:val="-2"/>
                <w:sz w:val="24"/>
              </w:rPr>
              <w:t> </w:t>
            </w:r>
            <w:r>
              <w:rPr>
                <w:sz w:val="24"/>
              </w:rPr>
              <w:t>na</w:t>
            </w:r>
            <w:r>
              <w:rPr>
                <w:spacing w:val="-2"/>
                <w:sz w:val="24"/>
              </w:rPr>
              <w:t> </w:t>
            </w:r>
            <w:r>
              <w:rPr>
                <w:sz w:val="24"/>
              </w:rPr>
              <w:t>prevenção</w:t>
            </w:r>
            <w:r>
              <w:rPr>
                <w:spacing w:val="-2"/>
                <w:sz w:val="24"/>
              </w:rPr>
              <w:t> </w:t>
            </w:r>
            <w:r>
              <w:rPr>
                <w:sz w:val="24"/>
              </w:rPr>
              <w:t>a</w:t>
            </w:r>
            <w:r>
              <w:rPr>
                <w:spacing w:val="-2"/>
                <w:sz w:val="24"/>
              </w:rPr>
              <w:t> fraudes....</w:t>
            </w:r>
          </w:p>
        </w:tc>
        <w:tc>
          <w:tcPr>
            <w:tcW w:w="475" w:type="dxa"/>
          </w:tcPr>
          <w:p>
            <w:pPr>
              <w:pStyle w:val="TableParagraph"/>
              <w:spacing w:line="266" w:lineRule="exact" w:before="0"/>
              <w:ind w:left="139"/>
              <w:jc w:val="center"/>
              <w:rPr>
                <w:sz w:val="24"/>
              </w:rPr>
            </w:pPr>
            <w:r>
              <w:rPr>
                <w:spacing w:val="-5"/>
                <w:sz w:val="24"/>
              </w:rPr>
              <w:t>17</w:t>
            </w:r>
          </w:p>
        </w:tc>
      </w:tr>
      <w:tr>
        <w:trPr>
          <w:trHeight w:val="413" w:hRule="atLeast"/>
        </w:trPr>
        <w:tc>
          <w:tcPr>
            <w:tcW w:w="1426" w:type="dxa"/>
          </w:tcPr>
          <w:p>
            <w:pPr>
              <w:pStyle w:val="TableParagraph"/>
              <w:rPr>
                <w:sz w:val="24"/>
              </w:rPr>
            </w:pPr>
            <w:r>
              <w:rPr>
                <w:sz w:val="24"/>
              </w:rPr>
              <w:t>Gráfico</w:t>
            </w:r>
            <w:r>
              <w:rPr>
                <w:spacing w:val="-2"/>
                <w:sz w:val="24"/>
              </w:rPr>
              <w:t> </w:t>
            </w:r>
            <w:r>
              <w:rPr>
                <w:sz w:val="24"/>
              </w:rPr>
              <w:t>2</w:t>
            </w:r>
            <w:r>
              <w:rPr>
                <w:spacing w:val="-2"/>
                <w:sz w:val="24"/>
              </w:rPr>
              <w:t> </w:t>
            </w:r>
            <w:r>
              <w:rPr>
                <w:spacing w:val="-10"/>
                <w:sz w:val="24"/>
              </w:rPr>
              <w:t>-</w:t>
            </w:r>
          </w:p>
        </w:tc>
        <w:tc>
          <w:tcPr>
            <w:tcW w:w="7052" w:type="dxa"/>
          </w:tcPr>
          <w:p>
            <w:pPr>
              <w:pStyle w:val="TableParagraph"/>
              <w:ind w:left="0" w:right="193"/>
              <w:jc w:val="right"/>
              <w:rPr>
                <w:sz w:val="24"/>
              </w:rPr>
            </w:pPr>
            <w:r>
              <w:rPr>
                <w:sz w:val="24"/>
              </w:rPr>
              <w:t>Separabilidade</w:t>
            </w:r>
            <w:r>
              <w:rPr>
                <w:spacing w:val="-6"/>
                <w:sz w:val="24"/>
              </w:rPr>
              <w:t> </w:t>
            </w:r>
            <w:r>
              <w:rPr>
                <w:sz w:val="24"/>
              </w:rPr>
              <w:t>entre</w:t>
            </w:r>
            <w:r>
              <w:rPr>
                <w:spacing w:val="-3"/>
                <w:sz w:val="24"/>
              </w:rPr>
              <w:t> </w:t>
            </w:r>
            <w:r>
              <w:rPr>
                <w:sz w:val="24"/>
              </w:rPr>
              <w:t>as</w:t>
            </w:r>
            <w:r>
              <w:rPr>
                <w:spacing w:val="-3"/>
                <w:sz w:val="24"/>
              </w:rPr>
              <w:t> </w:t>
            </w:r>
            <w:r>
              <w:rPr>
                <w:sz w:val="24"/>
              </w:rPr>
              <w:t>variáveis</w:t>
            </w:r>
            <w:r>
              <w:rPr>
                <w:spacing w:val="-3"/>
                <w:sz w:val="24"/>
              </w:rPr>
              <w:t> </w:t>
            </w:r>
            <w:r>
              <w:rPr>
                <w:sz w:val="24"/>
              </w:rPr>
              <w:t>com</w:t>
            </w:r>
            <w:r>
              <w:rPr>
                <w:spacing w:val="-3"/>
                <w:sz w:val="24"/>
              </w:rPr>
              <w:t> </w:t>
            </w:r>
            <w:r>
              <w:rPr>
                <w:sz w:val="24"/>
              </w:rPr>
              <w:t>maior</w:t>
            </w:r>
            <w:r>
              <w:rPr>
                <w:spacing w:val="-3"/>
                <w:sz w:val="24"/>
              </w:rPr>
              <w:t> </w:t>
            </w:r>
            <w:r>
              <w:rPr>
                <w:sz w:val="24"/>
              </w:rPr>
              <w:t>poder</w:t>
            </w:r>
            <w:r>
              <w:rPr>
                <w:spacing w:val="-3"/>
                <w:sz w:val="24"/>
              </w:rPr>
              <w:t> </w:t>
            </w:r>
            <w:r>
              <w:rPr>
                <w:spacing w:val="-2"/>
                <w:sz w:val="24"/>
              </w:rPr>
              <w:t>discriminativo....</w:t>
            </w:r>
          </w:p>
        </w:tc>
        <w:tc>
          <w:tcPr>
            <w:tcW w:w="475" w:type="dxa"/>
          </w:tcPr>
          <w:p>
            <w:pPr>
              <w:pStyle w:val="TableParagraph"/>
              <w:ind w:left="139"/>
              <w:jc w:val="center"/>
              <w:rPr>
                <w:sz w:val="24"/>
              </w:rPr>
            </w:pPr>
            <w:r>
              <w:rPr>
                <w:spacing w:val="-5"/>
                <w:sz w:val="24"/>
              </w:rPr>
              <w:t>49</w:t>
            </w:r>
          </w:p>
        </w:tc>
      </w:tr>
      <w:tr>
        <w:trPr>
          <w:trHeight w:val="413" w:hRule="atLeast"/>
        </w:trPr>
        <w:tc>
          <w:tcPr>
            <w:tcW w:w="1426" w:type="dxa"/>
          </w:tcPr>
          <w:p>
            <w:pPr>
              <w:pStyle w:val="TableParagraph"/>
              <w:rPr>
                <w:sz w:val="24"/>
              </w:rPr>
            </w:pPr>
            <w:r>
              <w:rPr>
                <w:sz w:val="24"/>
              </w:rPr>
              <w:t>Gráfico</w:t>
            </w:r>
            <w:r>
              <w:rPr>
                <w:spacing w:val="-2"/>
                <w:sz w:val="24"/>
              </w:rPr>
              <w:t> </w:t>
            </w:r>
            <w:r>
              <w:rPr>
                <w:sz w:val="24"/>
              </w:rPr>
              <w:t>3</w:t>
            </w:r>
            <w:r>
              <w:rPr>
                <w:spacing w:val="-2"/>
                <w:sz w:val="24"/>
              </w:rPr>
              <w:t> </w:t>
            </w:r>
            <w:r>
              <w:rPr>
                <w:spacing w:val="-10"/>
                <w:sz w:val="24"/>
              </w:rPr>
              <w:t>-</w:t>
            </w:r>
          </w:p>
        </w:tc>
        <w:tc>
          <w:tcPr>
            <w:tcW w:w="7052" w:type="dxa"/>
          </w:tcPr>
          <w:p>
            <w:pPr>
              <w:pStyle w:val="TableParagraph"/>
              <w:ind w:left="0" w:right="182"/>
              <w:jc w:val="right"/>
              <w:rPr>
                <w:sz w:val="24"/>
              </w:rPr>
            </w:pPr>
            <w:r>
              <w:rPr>
                <w:sz w:val="24"/>
              </w:rPr>
              <w:t>Comparativo</w:t>
            </w:r>
            <w:r>
              <w:rPr>
                <w:spacing w:val="-2"/>
                <w:sz w:val="24"/>
              </w:rPr>
              <w:t> </w:t>
            </w:r>
            <w:r>
              <w:rPr>
                <w:sz w:val="24"/>
              </w:rPr>
              <w:t>de</w:t>
            </w:r>
            <w:r>
              <w:rPr>
                <w:spacing w:val="-1"/>
                <w:sz w:val="24"/>
              </w:rPr>
              <w:t> </w:t>
            </w:r>
            <w:r>
              <w:rPr>
                <w:sz w:val="24"/>
              </w:rPr>
              <w:t>Recall</w:t>
            </w:r>
            <w:r>
              <w:rPr>
                <w:spacing w:val="-2"/>
                <w:sz w:val="24"/>
              </w:rPr>
              <w:t> </w:t>
            </w:r>
            <w:r>
              <w:rPr>
                <w:sz w:val="24"/>
              </w:rPr>
              <w:t>por</w:t>
            </w:r>
            <w:r>
              <w:rPr>
                <w:spacing w:val="-1"/>
                <w:sz w:val="24"/>
              </w:rPr>
              <w:t> </w:t>
            </w:r>
            <w:r>
              <w:rPr>
                <w:spacing w:val="-2"/>
                <w:sz w:val="24"/>
              </w:rPr>
              <w:t>Modelo/Fase............................................</w:t>
            </w:r>
          </w:p>
        </w:tc>
        <w:tc>
          <w:tcPr>
            <w:tcW w:w="475" w:type="dxa"/>
          </w:tcPr>
          <w:p>
            <w:pPr>
              <w:pStyle w:val="TableParagraph"/>
              <w:ind w:left="139"/>
              <w:jc w:val="center"/>
              <w:rPr>
                <w:sz w:val="24"/>
              </w:rPr>
            </w:pPr>
            <w:r>
              <w:rPr>
                <w:spacing w:val="-5"/>
                <w:sz w:val="24"/>
              </w:rPr>
              <w:t>52</w:t>
            </w:r>
          </w:p>
        </w:tc>
      </w:tr>
      <w:tr>
        <w:trPr>
          <w:trHeight w:val="413" w:hRule="atLeast"/>
        </w:trPr>
        <w:tc>
          <w:tcPr>
            <w:tcW w:w="1426" w:type="dxa"/>
          </w:tcPr>
          <w:p>
            <w:pPr>
              <w:pStyle w:val="TableParagraph"/>
              <w:rPr>
                <w:sz w:val="24"/>
              </w:rPr>
            </w:pPr>
            <w:r>
              <w:rPr>
                <w:sz w:val="24"/>
              </w:rPr>
              <w:t>Gráfico</w:t>
            </w:r>
            <w:r>
              <w:rPr>
                <w:spacing w:val="-2"/>
                <w:sz w:val="24"/>
              </w:rPr>
              <w:t> </w:t>
            </w:r>
            <w:r>
              <w:rPr>
                <w:sz w:val="24"/>
              </w:rPr>
              <w:t>4</w:t>
            </w:r>
            <w:r>
              <w:rPr>
                <w:spacing w:val="-2"/>
                <w:sz w:val="24"/>
              </w:rPr>
              <w:t> </w:t>
            </w:r>
            <w:r>
              <w:rPr>
                <w:spacing w:val="-10"/>
                <w:sz w:val="24"/>
              </w:rPr>
              <w:t>-</w:t>
            </w:r>
          </w:p>
        </w:tc>
        <w:tc>
          <w:tcPr>
            <w:tcW w:w="7052" w:type="dxa"/>
          </w:tcPr>
          <w:p>
            <w:pPr>
              <w:pStyle w:val="TableParagraph"/>
              <w:ind w:left="0" w:right="216"/>
              <w:jc w:val="right"/>
              <w:rPr>
                <w:sz w:val="24"/>
              </w:rPr>
            </w:pPr>
            <w:r>
              <w:rPr>
                <w:sz w:val="24"/>
              </w:rPr>
              <w:t>Comparativo</w:t>
            </w:r>
            <w:r>
              <w:rPr>
                <w:spacing w:val="-3"/>
                <w:sz w:val="24"/>
              </w:rPr>
              <w:t> </w:t>
            </w:r>
            <w:r>
              <w:rPr>
                <w:sz w:val="24"/>
              </w:rPr>
              <w:t>de</w:t>
            </w:r>
            <w:r>
              <w:rPr>
                <w:spacing w:val="-3"/>
                <w:sz w:val="24"/>
              </w:rPr>
              <w:t> </w:t>
            </w:r>
            <w:r>
              <w:rPr>
                <w:sz w:val="24"/>
              </w:rPr>
              <w:t>F1-Score</w:t>
            </w:r>
            <w:r>
              <w:rPr>
                <w:spacing w:val="-3"/>
                <w:sz w:val="24"/>
              </w:rPr>
              <w:t> </w:t>
            </w:r>
            <w:r>
              <w:rPr>
                <w:sz w:val="24"/>
              </w:rPr>
              <w:t>por</w:t>
            </w:r>
            <w:r>
              <w:rPr>
                <w:spacing w:val="-2"/>
                <w:sz w:val="24"/>
              </w:rPr>
              <w:t> Modelo/Fase.......................................</w:t>
            </w:r>
          </w:p>
        </w:tc>
        <w:tc>
          <w:tcPr>
            <w:tcW w:w="475" w:type="dxa"/>
          </w:tcPr>
          <w:p>
            <w:pPr>
              <w:pStyle w:val="TableParagraph"/>
              <w:ind w:left="139"/>
              <w:jc w:val="center"/>
              <w:rPr>
                <w:sz w:val="24"/>
              </w:rPr>
            </w:pPr>
            <w:r>
              <w:rPr>
                <w:spacing w:val="-5"/>
                <w:sz w:val="24"/>
              </w:rPr>
              <w:t>53</w:t>
            </w:r>
          </w:p>
        </w:tc>
      </w:tr>
      <w:tr>
        <w:trPr>
          <w:trHeight w:val="339" w:hRule="atLeast"/>
        </w:trPr>
        <w:tc>
          <w:tcPr>
            <w:tcW w:w="1426" w:type="dxa"/>
          </w:tcPr>
          <w:p>
            <w:pPr>
              <w:pStyle w:val="TableParagraph"/>
              <w:spacing w:line="256" w:lineRule="exact"/>
              <w:rPr>
                <w:sz w:val="24"/>
              </w:rPr>
            </w:pPr>
            <w:r>
              <w:rPr>
                <w:sz w:val="24"/>
              </w:rPr>
              <w:t>Gráfico</w:t>
            </w:r>
            <w:r>
              <w:rPr>
                <w:spacing w:val="-2"/>
                <w:sz w:val="24"/>
              </w:rPr>
              <w:t> </w:t>
            </w:r>
            <w:r>
              <w:rPr>
                <w:sz w:val="24"/>
              </w:rPr>
              <w:t>5</w:t>
            </w:r>
            <w:r>
              <w:rPr>
                <w:spacing w:val="-2"/>
                <w:sz w:val="24"/>
              </w:rPr>
              <w:t> </w:t>
            </w:r>
            <w:r>
              <w:rPr>
                <w:spacing w:val="-10"/>
                <w:sz w:val="24"/>
              </w:rPr>
              <w:t>-</w:t>
            </w:r>
          </w:p>
        </w:tc>
        <w:tc>
          <w:tcPr>
            <w:tcW w:w="7052" w:type="dxa"/>
          </w:tcPr>
          <w:p>
            <w:pPr>
              <w:pStyle w:val="TableParagraph"/>
              <w:spacing w:line="256" w:lineRule="exact"/>
              <w:ind w:left="0" w:right="182"/>
              <w:jc w:val="right"/>
              <w:rPr>
                <w:sz w:val="24"/>
              </w:rPr>
            </w:pPr>
            <w:r>
              <w:rPr>
                <w:sz w:val="24"/>
              </w:rPr>
              <w:t>Ranking</w:t>
            </w:r>
            <w:r>
              <w:rPr>
                <w:spacing w:val="-3"/>
                <w:sz w:val="24"/>
              </w:rPr>
              <w:t> </w:t>
            </w:r>
            <w:r>
              <w:rPr>
                <w:sz w:val="24"/>
              </w:rPr>
              <w:t>final</w:t>
            </w:r>
            <w:r>
              <w:rPr>
                <w:spacing w:val="-2"/>
                <w:sz w:val="24"/>
              </w:rPr>
              <w:t> </w:t>
            </w:r>
            <w:r>
              <w:rPr>
                <w:sz w:val="24"/>
              </w:rPr>
              <w:t>de</w:t>
            </w:r>
            <w:r>
              <w:rPr>
                <w:spacing w:val="-3"/>
                <w:sz w:val="24"/>
              </w:rPr>
              <w:t> </w:t>
            </w:r>
            <w:r>
              <w:rPr>
                <w:sz w:val="24"/>
              </w:rPr>
              <w:t>desempenho</w:t>
            </w:r>
            <w:r>
              <w:rPr>
                <w:spacing w:val="-2"/>
                <w:sz w:val="24"/>
              </w:rPr>
              <w:t> </w:t>
            </w:r>
            <w:r>
              <w:rPr>
                <w:sz w:val="24"/>
              </w:rPr>
              <w:t>de</w:t>
            </w:r>
            <w:r>
              <w:rPr>
                <w:spacing w:val="-2"/>
                <w:sz w:val="24"/>
              </w:rPr>
              <w:t> </w:t>
            </w:r>
            <w:r>
              <w:rPr>
                <w:sz w:val="24"/>
              </w:rPr>
              <w:t>F1-</w:t>
            </w:r>
            <w:r>
              <w:rPr>
                <w:spacing w:val="-2"/>
                <w:sz w:val="24"/>
              </w:rPr>
              <w:t>Score.........................................</w:t>
            </w:r>
          </w:p>
        </w:tc>
        <w:tc>
          <w:tcPr>
            <w:tcW w:w="475" w:type="dxa"/>
          </w:tcPr>
          <w:p>
            <w:pPr>
              <w:pStyle w:val="TableParagraph"/>
              <w:spacing w:line="256" w:lineRule="exact"/>
              <w:ind w:left="139"/>
              <w:jc w:val="center"/>
              <w:rPr>
                <w:sz w:val="24"/>
              </w:rPr>
            </w:pPr>
            <w:r>
              <w:rPr>
                <w:spacing w:val="-5"/>
                <w:sz w:val="24"/>
              </w:rPr>
              <w:t>53</w:t>
            </w:r>
          </w:p>
        </w:tc>
      </w:tr>
    </w:tbl>
    <w:p>
      <w:pPr>
        <w:pStyle w:val="TableParagraph"/>
        <w:spacing w:after="0" w:line="256" w:lineRule="exact"/>
        <w:jc w:val="center"/>
        <w:rPr>
          <w:sz w:val="24"/>
        </w:rPr>
        <w:sectPr>
          <w:headerReference w:type="even" r:id="rId12"/>
          <w:headerReference w:type="default" r:id="rId13"/>
          <w:pgSz w:w="11910" w:h="16840"/>
          <w:pgMar w:header="1711" w:footer="0" w:top="1960" w:bottom="280" w:left="1559" w:right="708"/>
        </w:sectPr>
      </w:pPr>
    </w:p>
    <w:p>
      <w:pPr>
        <w:pStyle w:val="BodyText"/>
        <w:tabs>
          <w:tab w:pos="1667" w:val="left" w:leader="none"/>
          <w:tab w:pos="8667" w:val="right" w:leader="none"/>
        </w:tabs>
        <w:spacing w:before="552"/>
        <w:ind w:left="141"/>
      </w:pPr>
      <w:r>
        <w:rPr/>
        <w:t>Tabela</w:t>
      </w:r>
      <w:r>
        <w:rPr>
          <w:spacing w:val="-3"/>
        </w:rPr>
        <w:t> </w:t>
      </w:r>
      <w:r>
        <w:rPr/>
        <w:t>1</w:t>
      </w:r>
      <w:r>
        <w:rPr>
          <w:spacing w:val="-1"/>
        </w:rPr>
        <w:t> </w:t>
      </w:r>
      <w:r>
        <w:rPr>
          <w:spacing w:val="-10"/>
        </w:rPr>
        <w:t>-</w:t>
      </w:r>
      <w:r>
        <w:rPr/>
        <w:tab/>
        <w:t>Desempenho</w:t>
      </w:r>
      <w:r>
        <w:rPr>
          <w:spacing w:val="-5"/>
        </w:rPr>
        <w:t> </w:t>
      </w:r>
      <w:r>
        <w:rPr/>
        <w:t>dos</w:t>
      </w:r>
      <w:r>
        <w:rPr>
          <w:spacing w:val="-3"/>
        </w:rPr>
        <w:t> </w:t>
      </w:r>
      <w:r>
        <w:rPr/>
        <w:t>Modelos</w:t>
      </w:r>
      <w:r>
        <w:rPr>
          <w:spacing w:val="-3"/>
        </w:rPr>
        <w:t> </w:t>
      </w:r>
      <w:r>
        <w:rPr/>
        <w:t>com</w:t>
      </w:r>
      <w:r>
        <w:rPr>
          <w:spacing w:val="-3"/>
        </w:rPr>
        <w:t> </w:t>
      </w:r>
      <w:r>
        <w:rPr/>
        <w:t>Dados</w:t>
      </w:r>
      <w:r>
        <w:rPr>
          <w:spacing w:val="-3"/>
        </w:rPr>
        <w:t> </w:t>
      </w:r>
      <w:r>
        <w:rPr>
          <w:spacing w:val="-2"/>
        </w:rPr>
        <w:t>Desbalanceados</w:t>
      </w:r>
      <w:r>
        <w:rPr/>
        <w:tab/>
      </w:r>
      <w:r>
        <w:rPr>
          <w:spacing w:val="-5"/>
        </w:rPr>
        <w:t>50</w:t>
      </w:r>
    </w:p>
    <w:p>
      <w:pPr>
        <w:pStyle w:val="BodyText"/>
        <w:tabs>
          <w:tab w:pos="1667" w:val="left" w:leader="none"/>
          <w:tab w:pos="8667" w:val="right" w:leader="none"/>
        </w:tabs>
        <w:spacing w:before="138"/>
        <w:ind w:left="141"/>
      </w:pPr>
      <w:r>
        <w:rPr/>
        <w:t>Tabela</w:t>
      </w:r>
      <w:r>
        <w:rPr>
          <w:spacing w:val="-3"/>
        </w:rPr>
        <w:t> </w:t>
      </w:r>
      <w:r>
        <w:rPr/>
        <w:t>2</w:t>
      </w:r>
      <w:r>
        <w:rPr>
          <w:spacing w:val="-1"/>
        </w:rPr>
        <w:t> </w:t>
      </w:r>
      <w:r>
        <w:rPr>
          <w:spacing w:val="-10"/>
        </w:rPr>
        <w:t>-</w:t>
      </w:r>
      <w:r>
        <w:rPr/>
        <w:tab/>
        <w:t>Desempenho</w:t>
      </w:r>
      <w:r>
        <w:rPr>
          <w:spacing w:val="-6"/>
        </w:rPr>
        <w:t> </w:t>
      </w:r>
      <w:r>
        <w:rPr/>
        <w:t>dos</w:t>
      </w:r>
      <w:r>
        <w:rPr>
          <w:spacing w:val="-3"/>
        </w:rPr>
        <w:t> </w:t>
      </w:r>
      <w:r>
        <w:rPr/>
        <w:t>Modelos</w:t>
      </w:r>
      <w:r>
        <w:rPr>
          <w:spacing w:val="-3"/>
        </w:rPr>
        <w:t> </w:t>
      </w:r>
      <w:r>
        <w:rPr/>
        <w:t>após</w:t>
      </w:r>
      <w:r>
        <w:rPr>
          <w:spacing w:val="-3"/>
        </w:rPr>
        <w:t> </w:t>
      </w:r>
      <w:r>
        <w:rPr/>
        <w:t>aplicação</w:t>
      </w:r>
      <w:r>
        <w:rPr>
          <w:spacing w:val="-3"/>
        </w:rPr>
        <w:t> </w:t>
      </w:r>
      <w:r>
        <w:rPr/>
        <w:t>de</w:t>
      </w:r>
      <w:r>
        <w:rPr>
          <w:spacing w:val="-3"/>
        </w:rPr>
        <w:t> </w:t>
      </w:r>
      <w:r>
        <w:rPr/>
        <w:t>técnicas</w:t>
      </w:r>
      <w:r>
        <w:rPr>
          <w:spacing w:val="-3"/>
        </w:rPr>
        <w:t> </w:t>
      </w:r>
      <w:r>
        <w:rPr/>
        <w:t>voltadas</w:t>
      </w:r>
      <w:r>
        <w:rPr>
          <w:spacing w:val="-3"/>
        </w:rPr>
        <w:t> </w:t>
      </w:r>
      <w:r>
        <w:rPr>
          <w:spacing w:val="-10"/>
        </w:rPr>
        <w:t>a</w:t>
      </w:r>
      <w:r>
        <w:rPr/>
        <w:tab/>
      </w:r>
      <w:r>
        <w:rPr>
          <w:spacing w:val="-5"/>
        </w:rPr>
        <w:t>51</w:t>
      </w:r>
    </w:p>
    <w:p>
      <w:pPr>
        <w:pStyle w:val="BodyText"/>
        <w:spacing w:before="138"/>
        <w:ind w:left="1667"/>
      </w:pPr>
      <w:r>
        <w:rPr/>
        <w:t>reduzir</w:t>
      </w:r>
      <w:r>
        <w:rPr>
          <w:spacing w:val="-2"/>
        </w:rPr>
        <w:t> </w:t>
      </w:r>
      <w:r>
        <w:rPr/>
        <w:t>o</w:t>
      </w:r>
      <w:r>
        <w:rPr>
          <w:spacing w:val="-1"/>
        </w:rPr>
        <w:t> </w:t>
      </w:r>
      <w:r>
        <w:rPr>
          <w:spacing w:val="-2"/>
        </w:rPr>
        <w:t>desbalanceamento</w:t>
      </w:r>
    </w:p>
    <w:p>
      <w:pPr>
        <w:pStyle w:val="BodyText"/>
        <w:spacing w:after="0"/>
        <w:sectPr>
          <w:pgSz w:w="11910" w:h="16840"/>
          <w:pgMar w:header="1711" w:footer="0" w:top="1960" w:bottom="280" w:left="1559" w:right="708"/>
        </w:sectPr>
      </w:pPr>
    </w:p>
    <w:p>
      <w:pPr>
        <w:pStyle w:val="BodyText"/>
        <w:rPr>
          <w:sz w:val="20"/>
        </w:rPr>
      </w:pPr>
    </w:p>
    <w:p>
      <w:pPr>
        <w:pStyle w:val="BodyText"/>
        <w:spacing w:before="102"/>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1"/>
        <w:gridCol w:w="4627"/>
      </w:tblGrid>
      <w:tr>
        <w:trPr>
          <w:trHeight w:val="339" w:hRule="atLeast"/>
        </w:trPr>
        <w:tc>
          <w:tcPr>
            <w:tcW w:w="1051" w:type="dxa"/>
          </w:tcPr>
          <w:p>
            <w:pPr>
              <w:pStyle w:val="TableParagraph"/>
              <w:spacing w:line="266" w:lineRule="exact" w:before="0"/>
              <w:rPr>
                <w:sz w:val="24"/>
              </w:rPr>
            </w:pPr>
            <w:r>
              <w:rPr>
                <w:spacing w:val="-5"/>
                <w:sz w:val="24"/>
              </w:rPr>
              <w:t>AUC</w:t>
            </w:r>
          </w:p>
        </w:tc>
        <w:tc>
          <w:tcPr>
            <w:tcW w:w="4627" w:type="dxa"/>
          </w:tcPr>
          <w:p>
            <w:pPr>
              <w:pStyle w:val="TableParagraph"/>
              <w:spacing w:line="266" w:lineRule="exact" w:before="0"/>
              <w:ind w:left="189"/>
              <w:rPr>
                <w:sz w:val="24"/>
              </w:rPr>
            </w:pPr>
            <w:r>
              <w:rPr>
                <w:sz w:val="24"/>
              </w:rPr>
              <w:t>Area</w:t>
            </w:r>
            <w:r>
              <w:rPr>
                <w:spacing w:val="-3"/>
                <w:sz w:val="24"/>
              </w:rPr>
              <w:t> </w:t>
            </w:r>
            <w:r>
              <w:rPr>
                <w:sz w:val="24"/>
              </w:rPr>
              <w:t>Under</w:t>
            </w:r>
            <w:r>
              <w:rPr>
                <w:spacing w:val="-2"/>
                <w:sz w:val="24"/>
              </w:rPr>
              <w:t> </w:t>
            </w:r>
            <w:r>
              <w:rPr>
                <w:sz w:val="24"/>
              </w:rPr>
              <w:t>the</w:t>
            </w:r>
            <w:r>
              <w:rPr>
                <w:spacing w:val="-2"/>
                <w:sz w:val="24"/>
              </w:rPr>
              <w:t> Curve</w:t>
            </w:r>
          </w:p>
        </w:tc>
      </w:tr>
      <w:tr>
        <w:trPr>
          <w:trHeight w:val="413" w:hRule="atLeast"/>
        </w:trPr>
        <w:tc>
          <w:tcPr>
            <w:tcW w:w="1051" w:type="dxa"/>
          </w:tcPr>
          <w:p>
            <w:pPr>
              <w:pStyle w:val="TableParagraph"/>
              <w:rPr>
                <w:sz w:val="24"/>
              </w:rPr>
            </w:pPr>
            <w:r>
              <w:rPr>
                <w:spacing w:val="-4"/>
                <w:sz w:val="24"/>
              </w:rPr>
              <w:t>LGPD</w:t>
            </w:r>
          </w:p>
        </w:tc>
        <w:tc>
          <w:tcPr>
            <w:tcW w:w="4627" w:type="dxa"/>
          </w:tcPr>
          <w:p>
            <w:pPr>
              <w:pStyle w:val="TableParagraph"/>
              <w:ind w:left="189"/>
              <w:rPr>
                <w:sz w:val="24"/>
              </w:rPr>
            </w:pPr>
            <w:r>
              <w:rPr>
                <w:sz w:val="24"/>
              </w:rPr>
              <w:t>Lei</w:t>
            </w:r>
            <w:r>
              <w:rPr>
                <w:spacing w:val="-2"/>
                <w:sz w:val="24"/>
              </w:rPr>
              <w:t> </w:t>
            </w:r>
            <w:r>
              <w:rPr>
                <w:sz w:val="24"/>
              </w:rPr>
              <w:t>Geral</w:t>
            </w:r>
            <w:r>
              <w:rPr>
                <w:spacing w:val="-2"/>
                <w:sz w:val="24"/>
              </w:rPr>
              <w:t> </w:t>
            </w:r>
            <w:r>
              <w:rPr>
                <w:sz w:val="24"/>
              </w:rPr>
              <w:t>de</w:t>
            </w:r>
            <w:r>
              <w:rPr>
                <w:spacing w:val="-1"/>
                <w:sz w:val="24"/>
              </w:rPr>
              <w:t> </w:t>
            </w:r>
            <w:r>
              <w:rPr>
                <w:sz w:val="24"/>
              </w:rPr>
              <w:t>Proteção</w:t>
            </w:r>
            <w:r>
              <w:rPr>
                <w:spacing w:val="-2"/>
                <w:sz w:val="24"/>
              </w:rPr>
              <w:t> </w:t>
            </w:r>
            <w:r>
              <w:rPr>
                <w:sz w:val="24"/>
              </w:rPr>
              <w:t>de</w:t>
            </w:r>
            <w:r>
              <w:rPr>
                <w:spacing w:val="-1"/>
                <w:sz w:val="24"/>
              </w:rPr>
              <w:t> </w:t>
            </w:r>
            <w:r>
              <w:rPr>
                <w:spacing w:val="-2"/>
                <w:sz w:val="24"/>
              </w:rPr>
              <w:t>Dados</w:t>
            </w:r>
          </w:p>
        </w:tc>
      </w:tr>
      <w:tr>
        <w:trPr>
          <w:trHeight w:val="413" w:hRule="atLeast"/>
        </w:trPr>
        <w:tc>
          <w:tcPr>
            <w:tcW w:w="1051" w:type="dxa"/>
          </w:tcPr>
          <w:p>
            <w:pPr>
              <w:pStyle w:val="TableParagraph"/>
              <w:rPr>
                <w:sz w:val="24"/>
              </w:rPr>
            </w:pPr>
            <w:r>
              <w:rPr>
                <w:spacing w:val="-5"/>
                <w:sz w:val="24"/>
              </w:rPr>
              <w:t>ML</w:t>
            </w:r>
          </w:p>
        </w:tc>
        <w:tc>
          <w:tcPr>
            <w:tcW w:w="4627" w:type="dxa"/>
          </w:tcPr>
          <w:p>
            <w:pPr>
              <w:pStyle w:val="TableParagraph"/>
              <w:ind w:left="189"/>
              <w:rPr>
                <w:sz w:val="24"/>
              </w:rPr>
            </w:pPr>
            <w:r>
              <w:rPr>
                <w:sz w:val="24"/>
              </w:rPr>
              <w:t>Machine</w:t>
            </w:r>
            <w:r>
              <w:rPr>
                <w:spacing w:val="-6"/>
                <w:sz w:val="24"/>
              </w:rPr>
              <w:t> </w:t>
            </w:r>
            <w:r>
              <w:rPr>
                <w:spacing w:val="-2"/>
                <w:sz w:val="24"/>
              </w:rPr>
              <w:t>Learning</w:t>
            </w:r>
          </w:p>
        </w:tc>
      </w:tr>
      <w:tr>
        <w:trPr>
          <w:trHeight w:val="413" w:hRule="atLeast"/>
        </w:trPr>
        <w:tc>
          <w:tcPr>
            <w:tcW w:w="1051" w:type="dxa"/>
          </w:tcPr>
          <w:p>
            <w:pPr>
              <w:pStyle w:val="TableParagraph"/>
              <w:rPr>
                <w:sz w:val="24"/>
              </w:rPr>
            </w:pPr>
            <w:r>
              <w:rPr>
                <w:spacing w:val="-5"/>
                <w:sz w:val="24"/>
              </w:rPr>
              <w:t>PCA</w:t>
            </w:r>
          </w:p>
        </w:tc>
        <w:tc>
          <w:tcPr>
            <w:tcW w:w="4627" w:type="dxa"/>
          </w:tcPr>
          <w:p>
            <w:pPr>
              <w:pStyle w:val="TableParagraph"/>
              <w:ind w:left="189"/>
              <w:rPr>
                <w:sz w:val="24"/>
              </w:rPr>
            </w:pPr>
            <w:r>
              <w:rPr>
                <w:sz w:val="24"/>
              </w:rPr>
              <w:t>Principal</w:t>
            </w:r>
            <w:r>
              <w:rPr>
                <w:spacing w:val="-8"/>
                <w:sz w:val="24"/>
              </w:rPr>
              <w:t> </w:t>
            </w:r>
            <w:r>
              <w:rPr>
                <w:sz w:val="24"/>
              </w:rPr>
              <w:t>Component</w:t>
            </w:r>
            <w:r>
              <w:rPr>
                <w:spacing w:val="-6"/>
                <w:sz w:val="24"/>
              </w:rPr>
              <w:t> </w:t>
            </w:r>
            <w:r>
              <w:rPr>
                <w:spacing w:val="-2"/>
                <w:sz w:val="24"/>
              </w:rPr>
              <w:t>Analysis</w:t>
            </w:r>
          </w:p>
        </w:tc>
      </w:tr>
      <w:tr>
        <w:trPr>
          <w:trHeight w:val="413" w:hRule="atLeast"/>
        </w:trPr>
        <w:tc>
          <w:tcPr>
            <w:tcW w:w="1051" w:type="dxa"/>
          </w:tcPr>
          <w:p>
            <w:pPr>
              <w:pStyle w:val="TableParagraph"/>
              <w:rPr>
                <w:sz w:val="24"/>
              </w:rPr>
            </w:pPr>
            <w:r>
              <w:rPr>
                <w:spacing w:val="-5"/>
                <w:sz w:val="24"/>
              </w:rPr>
              <w:t>ROC</w:t>
            </w:r>
          </w:p>
        </w:tc>
        <w:tc>
          <w:tcPr>
            <w:tcW w:w="4627" w:type="dxa"/>
          </w:tcPr>
          <w:p>
            <w:pPr>
              <w:pStyle w:val="TableParagraph"/>
              <w:ind w:left="189"/>
              <w:rPr>
                <w:sz w:val="24"/>
              </w:rPr>
            </w:pPr>
            <w:r>
              <w:rPr>
                <w:sz w:val="24"/>
              </w:rPr>
              <w:t>Receiver</w:t>
            </w:r>
            <w:r>
              <w:rPr>
                <w:spacing w:val="-3"/>
                <w:sz w:val="24"/>
              </w:rPr>
              <w:t> </w:t>
            </w:r>
            <w:r>
              <w:rPr>
                <w:sz w:val="24"/>
              </w:rPr>
              <w:t>Operating</w:t>
            </w:r>
            <w:r>
              <w:rPr>
                <w:spacing w:val="-2"/>
                <w:sz w:val="24"/>
              </w:rPr>
              <w:t> Characteristic</w:t>
            </w:r>
          </w:p>
        </w:tc>
      </w:tr>
      <w:tr>
        <w:trPr>
          <w:trHeight w:val="413" w:hRule="atLeast"/>
        </w:trPr>
        <w:tc>
          <w:tcPr>
            <w:tcW w:w="1051" w:type="dxa"/>
          </w:tcPr>
          <w:p>
            <w:pPr>
              <w:pStyle w:val="TableParagraph"/>
              <w:rPr>
                <w:sz w:val="24"/>
              </w:rPr>
            </w:pPr>
            <w:r>
              <w:rPr>
                <w:spacing w:val="-2"/>
                <w:sz w:val="24"/>
              </w:rPr>
              <w:t>SMOTE</w:t>
            </w:r>
          </w:p>
        </w:tc>
        <w:tc>
          <w:tcPr>
            <w:tcW w:w="4627" w:type="dxa"/>
          </w:tcPr>
          <w:p>
            <w:pPr>
              <w:pStyle w:val="TableParagraph"/>
              <w:ind w:left="189"/>
              <w:rPr>
                <w:sz w:val="24"/>
              </w:rPr>
            </w:pPr>
            <w:r>
              <w:rPr>
                <w:sz w:val="24"/>
              </w:rPr>
              <w:t>Synthetic</w:t>
            </w:r>
            <w:r>
              <w:rPr>
                <w:spacing w:val="-4"/>
                <w:sz w:val="24"/>
              </w:rPr>
              <w:t> </w:t>
            </w:r>
            <w:r>
              <w:rPr>
                <w:sz w:val="24"/>
              </w:rPr>
              <w:t>Minority</w:t>
            </w:r>
            <w:r>
              <w:rPr>
                <w:spacing w:val="-4"/>
                <w:sz w:val="24"/>
              </w:rPr>
              <w:t> </w:t>
            </w:r>
            <w:r>
              <w:rPr>
                <w:sz w:val="24"/>
              </w:rPr>
              <w:t>Over-sampling</w:t>
            </w:r>
            <w:r>
              <w:rPr>
                <w:spacing w:val="-4"/>
                <w:sz w:val="24"/>
              </w:rPr>
              <w:t> </w:t>
            </w:r>
            <w:r>
              <w:rPr>
                <w:spacing w:val="-2"/>
                <w:sz w:val="24"/>
              </w:rPr>
              <w:t>Technique</w:t>
            </w:r>
          </w:p>
        </w:tc>
      </w:tr>
      <w:tr>
        <w:trPr>
          <w:trHeight w:val="339" w:hRule="atLeast"/>
        </w:trPr>
        <w:tc>
          <w:tcPr>
            <w:tcW w:w="1051" w:type="dxa"/>
          </w:tcPr>
          <w:p>
            <w:pPr>
              <w:pStyle w:val="TableParagraph"/>
              <w:spacing w:line="256" w:lineRule="exact"/>
              <w:rPr>
                <w:sz w:val="24"/>
              </w:rPr>
            </w:pPr>
            <w:r>
              <w:rPr>
                <w:spacing w:val="-5"/>
                <w:sz w:val="24"/>
              </w:rPr>
              <w:t>SVM</w:t>
            </w:r>
          </w:p>
        </w:tc>
        <w:tc>
          <w:tcPr>
            <w:tcW w:w="4627" w:type="dxa"/>
          </w:tcPr>
          <w:p>
            <w:pPr>
              <w:pStyle w:val="TableParagraph"/>
              <w:spacing w:line="256" w:lineRule="exact"/>
              <w:ind w:left="189"/>
              <w:rPr>
                <w:sz w:val="24"/>
              </w:rPr>
            </w:pPr>
            <w:r>
              <w:rPr>
                <w:sz w:val="24"/>
              </w:rPr>
              <w:t>Support</w:t>
            </w:r>
            <w:r>
              <w:rPr>
                <w:spacing w:val="-4"/>
                <w:sz w:val="24"/>
              </w:rPr>
              <w:t> </w:t>
            </w:r>
            <w:r>
              <w:rPr>
                <w:sz w:val="24"/>
              </w:rPr>
              <w:t>Vector</w:t>
            </w:r>
            <w:r>
              <w:rPr>
                <w:spacing w:val="-3"/>
                <w:sz w:val="24"/>
              </w:rPr>
              <w:t> </w:t>
            </w:r>
            <w:r>
              <w:rPr>
                <w:spacing w:val="-2"/>
                <w:sz w:val="24"/>
              </w:rPr>
              <w:t>Machine</w:t>
            </w:r>
          </w:p>
        </w:tc>
      </w:tr>
    </w:tbl>
    <w:p>
      <w:pPr>
        <w:pStyle w:val="TableParagraph"/>
        <w:spacing w:after="0" w:line="256" w:lineRule="exact"/>
        <w:rPr>
          <w:sz w:val="24"/>
        </w:rPr>
        <w:sectPr>
          <w:headerReference w:type="even" r:id="rId14"/>
          <w:headerReference w:type="default" r:id="rId15"/>
          <w:pgSz w:w="11910" w:h="16840"/>
          <w:pgMar w:header="1711" w:footer="0" w:top="1960" w:bottom="280" w:left="1559" w:right="708"/>
        </w:sectPr>
      </w:pPr>
    </w:p>
    <w:sdt>
      <w:sdtPr>
        <w:docPartObj>
          <w:docPartGallery w:val="Table of Contents"/>
          <w:docPartUnique/>
        </w:docPartObj>
      </w:sdtPr>
      <w:sdtEndPr/>
      <w:sdtContent>
        <w:p>
          <w:pPr>
            <w:pStyle w:val="TOC1"/>
            <w:numPr>
              <w:ilvl w:val="0"/>
              <w:numId w:val="1"/>
            </w:numPr>
            <w:tabs>
              <w:tab w:pos="426" w:val="left" w:leader="none"/>
              <w:tab w:pos="8961" w:val="left" w:leader="dot"/>
            </w:tabs>
            <w:spacing w:line="240" w:lineRule="auto" w:before="552" w:after="0"/>
            <w:ind w:left="426" w:right="0" w:hanging="284"/>
            <w:jc w:val="left"/>
          </w:pPr>
          <w:r>
            <w:fldChar w:fldCharType="begin"/>
          </w:r>
          <w:r>
            <w:instrText>TOC \o "1-1" \h \z \u </w:instrText>
          </w:r>
          <w:r>
            <w:fldChar w:fldCharType="separate"/>
          </w:r>
          <w:hyperlink w:history="true" w:anchor="_bookmark0">
            <w:r>
              <w:rPr>
                <w:spacing w:val="-2"/>
              </w:rPr>
              <w:t>INTRODUÇÃO</w:t>
            </w:r>
            <w:r>
              <w:rPr/>
              <w:tab/>
            </w:r>
            <w:r>
              <w:rPr>
                <w:spacing w:val="-5"/>
              </w:rPr>
              <w:t>13</w:t>
            </w:r>
          </w:hyperlink>
        </w:p>
        <w:p>
          <w:pPr>
            <w:pStyle w:val="TOC1"/>
            <w:numPr>
              <w:ilvl w:val="0"/>
              <w:numId w:val="1"/>
            </w:numPr>
            <w:tabs>
              <w:tab w:pos="426" w:val="left" w:leader="none"/>
              <w:tab w:pos="8961" w:val="left" w:leader="dot"/>
            </w:tabs>
            <w:spacing w:line="240" w:lineRule="auto" w:before="138" w:after="0"/>
            <w:ind w:left="426" w:right="0" w:hanging="284"/>
            <w:jc w:val="left"/>
          </w:pPr>
          <w:hyperlink w:history="true" w:anchor="_bookmark1">
            <w:r>
              <w:rPr/>
              <w:t>REVISÃO</w:t>
            </w:r>
            <w:r>
              <w:rPr>
                <w:spacing w:val="-4"/>
              </w:rPr>
              <w:t> </w:t>
            </w:r>
            <w:r>
              <w:rPr>
                <w:spacing w:val="-2"/>
              </w:rPr>
              <w:t>BIBLIOGRÁFICA</w:t>
            </w:r>
            <w:r>
              <w:rPr/>
              <w:tab/>
            </w:r>
            <w:r>
              <w:rPr>
                <w:spacing w:val="-5"/>
              </w:rPr>
              <w:t>16</w:t>
            </w:r>
          </w:hyperlink>
        </w:p>
        <w:p>
          <w:pPr>
            <w:pStyle w:val="TOC1"/>
            <w:numPr>
              <w:ilvl w:val="1"/>
              <w:numId w:val="1"/>
            </w:numPr>
            <w:tabs>
              <w:tab w:pos="502" w:val="left" w:leader="none"/>
              <w:tab w:pos="8961" w:val="left" w:leader="dot"/>
            </w:tabs>
            <w:spacing w:line="240" w:lineRule="auto" w:before="138" w:after="0"/>
            <w:ind w:left="502" w:right="0" w:hanging="360"/>
            <w:jc w:val="left"/>
          </w:pPr>
          <w:hyperlink w:history="true" w:anchor="_bookmark2">
            <w:r>
              <w:rPr>
                <w:spacing w:val="-2"/>
              </w:rPr>
              <w:t>FRAUDE</w:t>
            </w:r>
            <w:r>
              <w:rPr/>
              <w:tab/>
            </w:r>
            <w:r>
              <w:rPr>
                <w:spacing w:val="-5"/>
              </w:rPr>
              <w:t>19</w:t>
            </w:r>
          </w:hyperlink>
        </w:p>
        <w:p>
          <w:pPr>
            <w:pStyle w:val="TOC1"/>
            <w:numPr>
              <w:ilvl w:val="2"/>
              <w:numId w:val="1"/>
            </w:numPr>
            <w:tabs>
              <w:tab w:pos="682" w:val="left" w:leader="none"/>
              <w:tab w:pos="8959" w:val="left" w:leader="dot"/>
            </w:tabs>
            <w:spacing w:line="240" w:lineRule="auto" w:before="138" w:after="0"/>
            <w:ind w:left="682" w:right="0" w:hanging="540"/>
            <w:jc w:val="left"/>
          </w:pPr>
          <w:hyperlink w:history="true" w:anchor="_bookmark3">
            <w:r>
              <w:rPr/>
              <w:t>CONTEXTUALIZAÇÃO</w:t>
            </w:r>
            <w:r>
              <w:rPr>
                <w:spacing w:val="-5"/>
              </w:rPr>
              <w:t> </w:t>
            </w:r>
            <w:r>
              <w:rPr/>
              <w:t>DO</w:t>
            </w:r>
            <w:r>
              <w:rPr>
                <w:spacing w:val="-3"/>
              </w:rPr>
              <w:t> </w:t>
            </w:r>
            <w:r>
              <w:rPr/>
              <w:t>PROBLEMA</w:t>
            </w:r>
            <w:r>
              <w:rPr>
                <w:spacing w:val="-3"/>
              </w:rPr>
              <w:t> </w:t>
            </w:r>
            <w:r>
              <w:rPr/>
              <w:t>DA</w:t>
            </w:r>
            <w:r>
              <w:rPr>
                <w:spacing w:val="-3"/>
              </w:rPr>
              <w:t> </w:t>
            </w:r>
            <w:r>
              <w:rPr/>
              <w:t>FRAUDE</w:t>
            </w:r>
            <w:r>
              <w:rPr>
                <w:spacing w:val="-3"/>
              </w:rPr>
              <w:t> </w:t>
            </w:r>
            <w:r>
              <w:rPr/>
              <w:t>NA</w:t>
            </w:r>
            <w:r>
              <w:rPr>
                <w:spacing w:val="-3"/>
              </w:rPr>
              <w:t> </w:t>
            </w:r>
            <w:r>
              <w:rPr>
                <w:spacing w:val="-2"/>
              </w:rPr>
              <w:t>ECONOMIA</w:t>
            </w:r>
            <w:r>
              <w:rPr/>
              <w:tab/>
            </w:r>
            <w:r>
              <w:rPr>
                <w:spacing w:val="-5"/>
              </w:rPr>
              <w:t>19</w:t>
            </w:r>
          </w:hyperlink>
        </w:p>
        <w:p>
          <w:pPr>
            <w:pStyle w:val="TOC1"/>
            <w:numPr>
              <w:ilvl w:val="2"/>
              <w:numId w:val="2"/>
            </w:numPr>
            <w:tabs>
              <w:tab w:pos="742" w:val="left" w:leader="none"/>
              <w:tab w:pos="8959" w:val="left" w:leader="dot"/>
            </w:tabs>
            <w:spacing w:line="240" w:lineRule="auto" w:before="138" w:after="0"/>
            <w:ind w:left="742" w:right="0" w:hanging="600"/>
            <w:jc w:val="left"/>
          </w:pPr>
          <w:hyperlink w:history="true" w:anchor="_bookmark4">
            <w:r>
              <w:rPr/>
              <w:t>DEFINIÇÃO</w:t>
            </w:r>
            <w:r>
              <w:rPr>
                <w:spacing w:val="-5"/>
              </w:rPr>
              <w:t> </w:t>
            </w:r>
            <w:r>
              <w:rPr/>
              <w:t>DE</w:t>
            </w:r>
            <w:r>
              <w:rPr>
                <w:spacing w:val="-2"/>
              </w:rPr>
              <w:t> </w:t>
            </w:r>
            <w:r>
              <w:rPr/>
              <w:t>FRAUDE</w:t>
            </w:r>
            <w:r>
              <w:rPr>
                <w:spacing w:val="-2"/>
              </w:rPr>
              <w:t> </w:t>
            </w:r>
            <w:r>
              <w:rPr/>
              <w:t>COM</w:t>
            </w:r>
            <w:r>
              <w:rPr>
                <w:spacing w:val="-2"/>
              </w:rPr>
              <w:t> </w:t>
            </w:r>
            <w:r>
              <w:rPr/>
              <w:t>CARTÃO</w:t>
            </w:r>
            <w:r>
              <w:rPr>
                <w:spacing w:val="-2"/>
              </w:rPr>
              <w:t> </w:t>
            </w:r>
            <w:r>
              <w:rPr/>
              <w:t>DE</w:t>
            </w:r>
            <w:r>
              <w:rPr>
                <w:spacing w:val="-2"/>
              </w:rPr>
              <w:t> </w:t>
            </w:r>
            <w:r>
              <w:rPr/>
              <w:t>CRÉDITO</w:t>
            </w:r>
            <w:r>
              <w:rPr>
                <w:spacing w:val="-2"/>
              </w:rPr>
              <w:t> </w:t>
            </w:r>
            <w:r>
              <w:rPr/>
              <w:t>E</w:t>
            </w:r>
            <w:r>
              <w:rPr>
                <w:spacing w:val="-2"/>
              </w:rPr>
              <w:t> TIPOLOGIAS</w:t>
            </w:r>
            <w:r>
              <w:rPr/>
              <w:tab/>
            </w:r>
            <w:r>
              <w:rPr>
                <w:spacing w:val="-5"/>
              </w:rPr>
              <w:t>23</w:t>
            </w:r>
          </w:hyperlink>
        </w:p>
        <w:p>
          <w:pPr>
            <w:pStyle w:val="TOC1"/>
            <w:numPr>
              <w:ilvl w:val="2"/>
              <w:numId w:val="2"/>
            </w:numPr>
            <w:tabs>
              <w:tab w:pos="742" w:val="left" w:leader="none"/>
              <w:tab w:pos="8958" w:val="left" w:leader="dot"/>
            </w:tabs>
            <w:spacing w:line="240" w:lineRule="auto" w:before="138" w:after="0"/>
            <w:ind w:left="742" w:right="0" w:hanging="600"/>
            <w:jc w:val="left"/>
          </w:pPr>
          <w:hyperlink w:history="true" w:anchor="_bookmark5">
            <w:r>
              <w:rPr/>
              <w:t>COMPLEXIDADE</w:t>
            </w:r>
            <w:r>
              <w:rPr>
                <w:spacing w:val="-7"/>
              </w:rPr>
              <w:t> </w:t>
            </w:r>
            <w:r>
              <w:rPr/>
              <w:t>SISTÊMICA</w:t>
            </w:r>
            <w:r>
              <w:rPr>
                <w:spacing w:val="-5"/>
              </w:rPr>
              <w:t> </w:t>
            </w:r>
            <w:r>
              <w:rPr/>
              <w:t>E</w:t>
            </w:r>
            <w:r>
              <w:rPr>
                <w:spacing w:val="-5"/>
              </w:rPr>
              <w:t> </w:t>
            </w:r>
            <w:r>
              <w:rPr/>
              <w:t>DEMANDAS</w:t>
            </w:r>
            <w:r>
              <w:rPr>
                <w:spacing w:val="-4"/>
              </w:rPr>
              <w:t> </w:t>
            </w:r>
            <w:r>
              <w:rPr>
                <w:spacing w:val="-2"/>
              </w:rPr>
              <w:t>TECNOLÓGICAS</w:t>
            </w:r>
            <w:r>
              <w:rPr/>
              <w:tab/>
            </w:r>
            <w:r>
              <w:rPr>
                <w:spacing w:val="-5"/>
              </w:rPr>
              <w:t>25</w:t>
            </w:r>
          </w:hyperlink>
        </w:p>
        <w:p>
          <w:pPr>
            <w:pStyle w:val="TOC1"/>
            <w:numPr>
              <w:ilvl w:val="2"/>
              <w:numId w:val="2"/>
            </w:numPr>
            <w:tabs>
              <w:tab w:pos="742" w:val="left" w:leader="none"/>
              <w:tab w:pos="8959" w:val="left" w:leader="dot"/>
            </w:tabs>
            <w:spacing w:line="240" w:lineRule="auto" w:before="138" w:after="0"/>
            <w:ind w:left="742" w:right="0" w:hanging="600"/>
            <w:jc w:val="left"/>
          </w:pPr>
          <w:hyperlink w:history="true" w:anchor="_bookmark6">
            <w:r>
              <w:rPr/>
              <w:t>A</w:t>
            </w:r>
            <w:r>
              <w:rPr>
                <w:spacing w:val="-2"/>
              </w:rPr>
              <w:t> </w:t>
            </w:r>
            <w:r>
              <w:rPr/>
              <w:t>FRAUDE</w:t>
            </w:r>
            <w:r>
              <w:rPr>
                <w:spacing w:val="-2"/>
              </w:rPr>
              <w:t> </w:t>
            </w:r>
            <w:r>
              <w:rPr/>
              <w:t>NO</w:t>
            </w:r>
            <w:r>
              <w:rPr>
                <w:spacing w:val="-2"/>
              </w:rPr>
              <w:t> </w:t>
            </w:r>
            <w:r>
              <w:rPr/>
              <w:t>BRASIL</w:t>
            </w:r>
            <w:r>
              <w:rPr>
                <w:spacing w:val="-2"/>
              </w:rPr>
              <w:t> </w:t>
            </w:r>
            <w:r>
              <w:rPr/>
              <w:t>E</w:t>
            </w:r>
            <w:r>
              <w:rPr>
                <w:spacing w:val="-2"/>
              </w:rPr>
              <w:t> </w:t>
            </w:r>
            <w:r>
              <w:rPr/>
              <w:t>SUAS</w:t>
            </w:r>
            <w:r>
              <w:rPr>
                <w:spacing w:val="-1"/>
              </w:rPr>
              <w:t> </w:t>
            </w:r>
            <w:r>
              <w:rPr>
                <w:spacing w:val="-2"/>
              </w:rPr>
              <w:t>ESPECIFICIDADES</w:t>
            </w:r>
            <w:r>
              <w:rPr/>
              <w:tab/>
            </w:r>
            <w:r>
              <w:rPr>
                <w:spacing w:val="-5"/>
              </w:rPr>
              <w:t>25</w:t>
            </w:r>
          </w:hyperlink>
        </w:p>
        <w:p>
          <w:pPr>
            <w:pStyle w:val="TOC1"/>
            <w:numPr>
              <w:ilvl w:val="2"/>
              <w:numId w:val="2"/>
            </w:numPr>
            <w:tabs>
              <w:tab w:pos="742" w:val="left" w:leader="none"/>
              <w:tab w:pos="8958" w:val="left" w:leader="dot"/>
            </w:tabs>
            <w:spacing w:line="240" w:lineRule="auto" w:before="138" w:after="0"/>
            <w:ind w:left="742" w:right="0" w:hanging="600"/>
            <w:jc w:val="left"/>
          </w:pPr>
          <w:hyperlink w:history="true" w:anchor="_bookmark7">
            <w:r>
              <w:rPr/>
              <w:t>IMPACTOS</w:t>
            </w:r>
            <w:r>
              <w:rPr>
                <w:spacing w:val="-6"/>
              </w:rPr>
              <w:t> </w:t>
            </w:r>
            <w:r>
              <w:rPr/>
              <w:t>ECONÔMICOS</w:t>
            </w:r>
            <w:r>
              <w:rPr>
                <w:spacing w:val="-4"/>
              </w:rPr>
              <w:t> </w:t>
            </w:r>
            <w:r>
              <w:rPr/>
              <w:t>E</w:t>
            </w:r>
            <w:r>
              <w:rPr>
                <w:spacing w:val="-4"/>
              </w:rPr>
              <w:t> </w:t>
            </w:r>
            <w:r>
              <w:rPr/>
              <w:t>MONETIZAÇÃO</w:t>
            </w:r>
            <w:r>
              <w:rPr>
                <w:spacing w:val="-4"/>
              </w:rPr>
              <w:t> </w:t>
            </w:r>
            <w:r>
              <w:rPr/>
              <w:t>DAS</w:t>
            </w:r>
            <w:r>
              <w:rPr>
                <w:spacing w:val="-3"/>
              </w:rPr>
              <w:t> </w:t>
            </w:r>
            <w:r>
              <w:rPr>
                <w:spacing w:val="-2"/>
              </w:rPr>
              <w:t>FRAUDES</w:t>
            </w:r>
            <w:r>
              <w:rPr/>
              <w:tab/>
            </w:r>
            <w:r>
              <w:rPr>
                <w:spacing w:val="-5"/>
              </w:rPr>
              <w:t>26</w:t>
            </w:r>
          </w:hyperlink>
        </w:p>
        <w:p>
          <w:pPr>
            <w:pStyle w:val="TOC1"/>
            <w:numPr>
              <w:ilvl w:val="2"/>
              <w:numId w:val="2"/>
            </w:numPr>
            <w:tabs>
              <w:tab w:pos="742" w:val="left" w:leader="none"/>
              <w:tab w:pos="8959" w:val="left" w:leader="dot"/>
            </w:tabs>
            <w:spacing w:line="240" w:lineRule="auto" w:before="138" w:after="0"/>
            <w:ind w:left="742" w:right="0" w:hanging="600"/>
            <w:jc w:val="left"/>
          </w:pPr>
          <w:hyperlink w:history="true" w:anchor="_bookmark8">
            <w:r>
              <w:rPr/>
              <w:t>REGULAÇÃO</w:t>
            </w:r>
            <w:r>
              <w:rPr>
                <w:spacing w:val="-6"/>
              </w:rPr>
              <w:t> </w:t>
            </w:r>
            <w:r>
              <w:rPr/>
              <w:t>E</w:t>
            </w:r>
            <w:r>
              <w:rPr>
                <w:spacing w:val="-4"/>
              </w:rPr>
              <w:t> </w:t>
            </w:r>
            <w:r>
              <w:rPr/>
              <w:t>ESFORÇOS</w:t>
            </w:r>
            <w:r>
              <w:rPr>
                <w:spacing w:val="-4"/>
              </w:rPr>
              <w:t> </w:t>
            </w:r>
            <w:r>
              <w:rPr/>
              <w:t>INSTITUCIONAIS</w:t>
            </w:r>
            <w:r>
              <w:rPr>
                <w:spacing w:val="-4"/>
              </w:rPr>
              <w:t> </w:t>
            </w:r>
            <w:r>
              <w:rPr/>
              <w:t>DE</w:t>
            </w:r>
            <w:r>
              <w:rPr>
                <w:spacing w:val="-3"/>
              </w:rPr>
              <w:t> </w:t>
            </w:r>
            <w:r>
              <w:rPr>
                <w:spacing w:val="-2"/>
              </w:rPr>
              <w:t>PREVENÇÃO</w:t>
            </w:r>
            <w:r>
              <w:rPr/>
              <w:tab/>
            </w:r>
            <w:r>
              <w:rPr>
                <w:spacing w:val="-5"/>
              </w:rPr>
              <w:t>27</w:t>
            </w:r>
          </w:hyperlink>
        </w:p>
        <w:p>
          <w:pPr>
            <w:pStyle w:val="TOC1"/>
            <w:numPr>
              <w:ilvl w:val="1"/>
              <w:numId w:val="1"/>
            </w:numPr>
            <w:tabs>
              <w:tab w:pos="502" w:val="left" w:leader="none"/>
              <w:tab w:pos="8961" w:val="left" w:leader="dot"/>
            </w:tabs>
            <w:spacing w:line="240" w:lineRule="auto" w:before="138" w:after="0"/>
            <w:ind w:left="502" w:right="0" w:hanging="360"/>
            <w:jc w:val="left"/>
          </w:pPr>
          <w:hyperlink w:history="true" w:anchor="_bookmark9">
            <w:r>
              <w:rPr/>
              <w:t>MACHINE</w:t>
            </w:r>
            <w:r>
              <w:rPr>
                <w:spacing w:val="-5"/>
              </w:rPr>
              <w:t> </w:t>
            </w:r>
            <w:r>
              <w:rPr>
                <w:spacing w:val="-2"/>
              </w:rPr>
              <w:t>LEARNING</w:t>
            </w:r>
            <w:r>
              <w:rPr/>
              <w:tab/>
            </w:r>
            <w:r>
              <w:rPr>
                <w:spacing w:val="-5"/>
              </w:rPr>
              <w:t>29</w:t>
            </w:r>
          </w:hyperlink>
        </w:p>
        <w:p>
          <w:pPr>
            <w:pStyle w:val="TOC1"/>
            <w:numPr>
              <w:ilvl w:val="2"/>
              <w:numId w:val="1"/>
            </w:numPr>
            <w:tabs>
              <w:tab w:pos="682" w:val="left" w:leader="none"/>
              <w:tab w:pos="8959" w:val="left" w:leader="dot"/>
            </w:tabs>
            <w:spacing w:line="240" w:lineRule="auto" w:before="138" w:after="0"/>
            <w:ind w:left="682" w:right="0" w:hanging="540"/>
            <w:jc w:val="left"/>
          </w:pPr>
          <w:hyperlink w:history="true" w:anchor="_bookmark10">
            <w:r>
              <w:rPr/>
              <w:t>FUNDAMENTOS</w:t>
            </w:r>
            <w:r>
              <w:rPr>
                <w:spacing w:val="-5"/>
              </w:rPr>
              <w:t> </w:t>
            </w:r>
            <w:r>
              <w:rPr/>
              <w:t>DE</w:t>
            </w:r>
            <w:r>
              <w:rPr>
                <w:spacing w:val="-5"/>
              </w:rPr>
              <w:t> </w:t>
            </w:r>
            <w:r>
              <w:rPr/>
              <w:t>MACHINE</w:t>
            </w:r>
            <w:r>
              <w:rPr>
                <w:spacing w:val="-4"/>
              </w:rPr>
              <w:t> </w:t>
            </w:r>
            <w:r>
              <w:rPr>
                <w:spacing w:val="-2"/>
              </w:rPr>
              <w:t>LEARNING</w:t>
            </w:r>
            <w:r>
              <w:rPr/>
              <w:tab/>
            </w:r>
            <w:r>
              <w:rPr>
                <w:spacing w:val="-5"/>
              </w:rPr>
              <w:t>29</w:t>
            </w:r>
          </w:hyperlink>
        </w:p>
        <w:p>
          <w:pPr>
            <w:pStyle w:val="TOC1"/>
            <w:numPr>
              <w:ilvl w:val="2"/>
              <w:numId w:val="1"/>
            </w:numPr>
            <w:tabs>
              <w:tab w:pos="682" w:val="left" w:leader="none"/>
              <w:tab w:pos="8961" w:val="left" w:leader="dot"/>
            </w:tabs>
            <w:spacing w:line="240" w:lineRule="auto" w:before="138" w:after="0"/>
            <w:ind w:left="682" w:right="0" w:hanging="540"/>
            <w:jc w:val="left"/>
          </w:pPr>
          <w:hyperlink w:history="true" w:anchor="_bookmark11">
            <w:r>
              <w:rPr/>
              <w:t>TIPOS</w:t>
            </w:r>
            <w:r>
              <w:rPr>
                <w:spacing w:val="-3"/>
              </w:rPr>
              <w:t> </w:t>
            </w:r>
            <w:r>
              <w:rPr/>
              <w:t>DE</w:t>
            </w:r>
            <w:r>
              <w:rPr>
                <w:spacing w:val="-3"/>
              </w:rPr>
              <w:t> </w:t>
            </w:r>
            <w:r>
              <w:rPr/>
              <w:t>APRENDIZADO</w:t>
            </w:r>
            <w:r>
              <w:rPr>
                <w:spacing w:val="-3"/>
              </w:rPr>
              <w:t> </w:t>
            </w:r>
            <w:r>
              <w:rPr/>
              <w:t>DE</w:t>
            </w:r>
            <w:r>
              <w:rPr>
                <w:spacing w:val="-3"/>
              </w:rPr>
              <w:t> </w:t>
            </w:r>
            <w:r>
              <w:rPr>
                <w:spacing w:val="-2"/>
              </w:rPr>
              <w:t>MÁQUINA</w:t>
            </w:r>
            <w:r>
              <w:rPr/>
              <w:tab/>
            </w:r>
            <w:r>
              <w:rPr>
                <w:spacing w:val="-5"/>
              </w:rPr>
              <w:t>29</w:t>
            </w:r>
          </w:hyperlink>
        </w:p>
        <w:p>
          <w:pPr>
            <w:pStyle w:val="TOC1"/>
            <w:numPr>
              <w:ilvl w:val="2"/>
              <w:numId w:val="1"/>
            </w:numPr>
            <w:tabs>
              <w:tab w:pos="682" w:val="left" w:leader="none"/>
              <w:tab w:pos="8960" w:val="left" w:leader="dot"/>
            </w:tabs>
            <w:spacing w:line="240" w:lineRule="auto" w:before="138" w:after="0"/>
            <w:ind w:left="682" w:right="0" w:hanging="540"/>
            <w:jc w:val="left"/>
          </w:pPr>
          <w:hyperlink w:history="true" w:anchor="_bookmark12">
            <w:r>
              <w:rPr/>
              <w:t>PROBLEMAS</w:t>
            </w:r>
            <w:r>
              <w:rPr>
                <w:spacing w:val="-4"/>
              </w:rPr>
              <w:t> </w:t>
            </w:r>
            <w:r>
              <w:rPr/>
              <w:t>DO</w:t>
            </w:r>
            <w:r>
              <w:rPr>
                <w:spacing w:val="-3"/>
              </w:rPr>
              <w:t> </w:t>
            </w:r>
            <w:r>
              <w:rPr/>
              <w:t>MACHINE</w:t>
            </w:r>
            <w:r>
              <w:rPr>
                <w:spacing w:val="-3"/>
              </w:rPr>
              <w:t> </w:t>
            </w:r>
            <w:r>
              <w:rPr>
                <w:spacing w:val="-2"/>
              </w:rPr>
              <w:t>LEARNING</w:t>
            </w:r>
            <w:r>
              <w:rPr/>
              <w:tab/>
            </w:r>
            <w:r>
              <w:rPr>
                <w:spacing w:val="-5"/>
              </w:rPr>
              <w:t>30</w:t>
            </w:r>
          </w:hyperlink>
        </w:p>
        <w:p>
          <w:pPr>
            <w:pStyle w:val="TOC1"/>
            <w:numPr>
              <w:ilvl w:val="1"/>
              <w:numId w:val="1"/>
            </w:numPr>
            <w:tabs>
              <w:tab w:pos="426" w:val="left" w:leader="none"/>
              <w:tab w:pos="502" w:val="left" w:leader="none"/>
              <w:tab w:pos="8962" w:val="left" w:leader="dot"/>
            </w:tabs>
            <w:spacing w:line="360" w:lineRule="auto" w:before="137" w:after="0"/>
            <w:ind w:left="426" w:right="434" w:hanging="284"/>
            <w:jc w:val="left"/>
          </w:pPr>
          <w:hyperlink w:history="true" w:anchor="_bookmark13">
            <w:r>
              <w:rPr/>
              <w:t>MODELOS DE APRENDIZADO DE MÁQUINA APLICADOS À DETECÇÃO DE</w:t>
            </w:r>
          </w:hyperlink>
          <w:r>
            <w:rPr/>
            <w:t> </w:t>
          </w:r>
          <w:hyperlink w:history="true" w:anchor="_bookmark13">
            <w:r>
              <w:rPr>
                <w:spacing w:val="-2"/>
              </w:rPr>
              <w:t>FRAUDE</w:t>
            </w:r>
            <w:r>
              <w:rPr/>
              <w:tab/>
            </w:r>
            <w:r>
              <w:rPr>
                <w:spacing w:val="-5"/>
              </w:rPr>
              <w:t>33</w:t>
            </w:r>
          </w:hyperlink>
        </w:p>
        <w:p>
          <w:pPr>
            <w:pStyle w:val="TOC1"/>
            <w:numPr>
              <w:ilvl w:val="2"/>
              <w:numId w:val="1"/>
            </w:numPr>
            <w:tabs>
              <w:tab w:pos="682" w:val="left" w:leader="none"/>
              <w:tab w:pos="8961" w:val="left" w:leader="dot"/>
            </w:tabs>
            <w:spacing w:line="240" w:lineRule="auto" w:before="0" w:after="0"/>
            <w:ind w:left="682" w:right="0" w:hanging="540"/>
            <w:jc w:val="left"/>
          </w:pPr>
          <w:hyperlink w:history="true" w:anchor="_bookmark14">
            <w:r>
              <w:rPr/>
              <w:t>REGRESSÃO</w:t>
            </w:r>
            <w:r>
              <w:rPr>
                <w:spacing w:val="-4"/>
              </w:rPr>
              <w:t> </w:t>
            </w:r>
            <w:r>
              <w:rPr>
                <w:spacing w:val="-2"/>
              </w:rPr>
              <w:t>LOGÍSTICA</w:t>
            </w:r>
            <w:r>
              <w:rPr/>
              <w:tab/>
            </w:r>
            <w:r>
              <w:rPr>
                <w:spacing w:val="-5"/>
              </w:rPr>
              <w:t>33</w:t>
            </w:r>
          </w:hyperlink>
        </w:p>
        <w:p>
          <w:pPr>
            <w:pStyle w:val="TOC1"/>
            <w:numPr>
              <w:ilvl w:val="2"/>
              <w:numId w:val="1"/>
            </w:numPr>
            <w:tabs>
              <w:tab w:pos="682" w:val="left" w:leader="none"/>
              <w:tab w:pos="8961" w:val="left" w:leader="dot"/>
            </w:tabs>
            <w:spacing w:line="240" w:lineRule="auto" w:before="138" w:after="0"/>
            <w:ind w:left="682" w:right="0" w:hanging="540"/>
            <w:jc w:val="left"/>
          </w:pPr>
          <w:hyperlink w:history="true" w:anchor="_bookmark15">
            <w:r>
              <w:rPr/>
              <w:t>NAIVE</w:t>
            </w:r>
            <w:r>
              <w:rPr>
                <w:spacing w:val="-4"/>
              </w:rPr>
              <w:t> </w:t>
            </w:r>
            <w:r>
              <w:rPr>
                <w:spacing w:val="-2"/>
              </w:rPr>
              <w:t>BAYES</w:t>
            </w:r>
            <w:r>
              <w:rPr/>
              <w:tab/>
            </w:r>
            <w:r>
              <w:rPr>
                <w:spacing w:val="-5"/>
              </w:rPr>
              <w:t>34</w:t>
            </w:r>
          </w:hyperlink>
        </w:p>
        <w:p>
          <w:pPr>
            <w:pStyle w:val="TOC1"/>
            <w:numPr>
              <w:ilvl w:val="2"/>
              <w:numId w:val="1"/>
            </w:numPr>
            <w:tabs>
              <w:tab w:pos="682" w:val="left" w:leader="none"/>
              <w:tab w:pos="8960" w:val="left" w:leader="dot"/>
            </w:tabs>
            <w:spacing w:line="240" w:lineRule="auto" w:before="138" w:after="0"/>
            <w:ind w:left="682" w:right="0" w:hanging="540"/>
            <w:jc w:val="left"/>
          </w:pPr>
          <w:hyperlink w:history="true" w:anchor="_bookmark16">
            <w:r>
              <w:rPr/>
              <w:t>SUPPORT</w:t>
            </w:r>
            <w:r>
              <w:rPr>
                <w:spacing w:val="-4"/>
              </w:rPr>
              <w:t> </w:t>
            </w:r>
            <w:r>
              <w:rPr/>
              <w:t>VECTOR</w:t>
            </w:r>
            <w:r>
              <w:rPr>
                <w:spacing w:val="-3"/>
              </w:rPr>
              <w:t> </w:t>
            </w:r>
            <w:r>
              <w:rPr>
                <w:spacing w:val="-2"/>
              </w:rPr>
              <w:t>MACHINE</w:t>
            </w:r>
            <w:r>
              <w:rPr/>
              <w:tab/>
            </w:r>
            <w:r>
              <w:rPr>
                <w:spacing w:val="-5"/>
              </w:rPr>
              <w:t>35</w:t>
            </w:r>
          </w:hyperlink>
        </w:p>
        <w:p>
          <w:pPr>
            <w:pStyle w:val="TOC1"/>
            <w:numPr>
              <w:ilvl w:val="2"/>
              <w:numId w:val="1"/>
            </w:numPr>
            <w:tabs>
              <w:tab w:pos="682" w:val="left" w:leader="none"/>
              <w:tab w:pos="8962" w:val="left" w:leader="dot"/>
            </w:tabs>
            <w:spacing w:line="240" w:lineRule="auto" w:before="138" w:after="0"/>
            <w:ind w:left="682" w:right="0" w:hanging="540"/>
            <w:jc w:val="left"/>
          </w:pPr>
          <w:hyperlink w:history="true" w:anchor="_bookmark17">
            <w:r>
              <w:rPr/>
              <w:t>DECISION</w:t>
            </w:r>
            <w:r>
              <w:rPr>
                <w:spacing w:val="-5"/>
              </w:rPr>
              <w:t> </w:t>
            </w:r>
            <w:r>
              <w:rPr>
                <w:spacing w:val="-4"/>
              </w:rPr>
              <w:t>TREE</w:t>
            </w:r>
            <w:r>
              <w:rPr/>
              <w:tab/>
            </w:r>
            <w:r>
              <w:rPr>
                <w:spacing w:val="-5"/>
              </w:rPr>
              <w:t>37</w:t>
            </w:r>
          </w:hyperlink>
        </w:p>
        <w:p>
          <w:pPr>
            <w:pStyle w:val="TOC1"/>
            <w:numPr>
              <w:ilvl w:val="1"/>
              <w:numId w:val="1"/>
            </w:numPr>
            <w:tabs>
              <w:tab w:pos="426" w:val="left" w:leader="none"/>
              <w:tab w:pos="502" w:val="left" w:leader="none"/>
              <w:tab w:pos="8961" w:val="left" w:leader="dot"/>
            </w:tabs>
            <w:spacing w:line="360" w:lineRule="auto" w:before="138" w:after="0"/>
            <w:ind w:left="426" w:right="435" w:hanging="284"/>
            <w:jc w:val="left"/>
          </w:pPr>
          <w:hyperlink w:history="true" w:anchor="_bookmark18">
            <w:r>
              <w:rPr/>
              <w:t>MÉTRICAS DE AVALIAÇÃO PARA CLASSIFICAÇÃO DE DADOS</w:t>
            </w:r>
          </w:hyperlink>
          <w:r>
            <w:rPr/>
            <w:t> </w:t>
          </w:r>
          <w:hyperlink w:history="true" w:anchor="_bookmark18">
            <w:r>
              <w:rPr>
                <w:spacing w:val="-2"/>
              </w:rPr>
              <w:t>DESBALANCEADOS</w:t>
            </w:r>
            <w:r>
              <w:rPr/>
              <w:tab/>
            </w:r>
            <w:r>
              <w:rPr>
                <w:spacing w:val="-5"/>
              </w:rPr>
              <w:t>40</w:t>
            </w:r>
          </w:hyperlink>
        </w:p>
        <w:p>
          <w:pPr>
            <w:pStyle w:val="TOC1"/>
            <w:numPr>
              <w:ilvl w:val="2"/>
              <w:numId w:val="1"/>
            </w:numPr>
            <w:tabs>
              <w:tab w:pos="682" w:val="left" w:leader="none"/>
              <w:tab w:pos="8961" w:val="left" w:leader="dot"/>
            </w:tabs>
            <w:spacing w:line="240" w:lineRule="auto" w:before="0" w:after="0"/>
            <w:ind w:left="682" w:right="0" w:hanging="540"/>
            <w:jc w:val="left"/>
          </w:pPr>
          <w:hyperlink w:history="true" w:anchor="_bookmark19">
            <w:r>
              <w:rPr/>
              <w:t>ACURÁCIA</w:t>
            </w:r>
            <w:r>
              <w:rPr>
                <w:spacing w:val="-4"/>
              </w:rPr>
              <w:t> </w:t>
            </w:r>
            <w:r>
              <w:rPr>
                <w:spacing w:val="-2"/>
              </w:rPr>
              <w:t>(ACCURACY)</w:t>
            </w:r>
            <w:r>
              <w:rPr/>
              <w:tab/>
            </w:r>
            <w:r>
              <w:rPr>
                <w:spacing w:val="-5"/>
              </w:rPr>
              <w:t>40</w:t>
            </w:r>
          </w:hyperlink>
        </w:p>
        <w:p>
          <w:pPr>
            <w:pStyle w:val="TOC1"/>
            <w:numPr>
              <w:ilvl w:val="2"/>
              <w:numId w:val="1"/>
            </w:numPr>
            <w:tabs>
              <w:tab w:pos="682" w:val="left" w:leader="none"/>
              <w:tab w:pos="8962" w:val="left" w:leader="dot"/>
            </w:tabs>
            <w:spacing w:line="240" w:lineRule="auto" w:before="138" w:after="0"/>
            <w:ind w:left="682" w:right="0" w:hanging="540"/>
            <w:jc w:val="left"/>
          </w:pPr>
          <w:hyperlink w:history="true" w:anchor="_bookmark20">
            <w:r>
              <w:rPr/>
              <w:t>PRECISÃO</w:t>
            </w:r>
            <w:r>
              <w:rPr>
                <w:spacing w:val="-4"/>
              </w:rPr>
              <w:t> </w:t>
            </w:r>
            <w:r>
              <w:rPr>
                <w:spacing w:val="-2"/>
              </w:rPr>
              <w:t>(PRECISION)</w:t>
            </w:r>
            <w:r>
              <w:rPr/>
              <w:tab/>
            </w:r>
            <w:r>
              <w:rPr>
                <w:spacing w:val="-5"/>
              </w:rPr>
              <w:t>40</w:t>
            </w:r>
          </w:hyperlink>
        </w:p>
        <w:p>
          <w:pPr>
            <w:pStyle w:val="TOC1"/>
            <w:numPr>
              <w:ilvl w:val="2"/>
              <w:numId w:val="1"/>
            </w:numPr>
            <w:tabs>
              <w:tab w:pos="682" w:val="left" w:leader="none"/>
              <w:tab w:pos="8958" w:val="left" w:leader="dot"/>
            </w:tabs>
            <w:spacing w:line="240" w:lineRule="auto" w:before="138" w:after="0"/>
            <w:ind w:left="682" w:right="0" w:hanging="540"/>
            <w:jc w:val="left"/>
          </w:pPr>
          <w:hyperlink w:history="true" w:anchor="_bookmark21">
            <w:r>
              <w:rPr/>
              <w:t>RECALL</w:t>
            </w:r>
            <w:r>
              <w:rPr>
                <w:spacing w:val="-6"/>
              </w:rPr>
              <w:t> </w:t>
            </w:r>
            <w:r>
              <w:rPr/>
              <w:t>(SENSIBILIDADE</w:t>
            </w:r>
            <w:r>
              <w:rPr>
                <w:spacing w:val="-3"/>
              </w:rPr>
              <w:t> </w:t>
            </w:r>
            <w:r>
              <w:rPr/>
              <w:t>OU</w:t>
            </w:r>
            <w:r>
              <w:rPr>
                <w:spacing w:val="-4"/>
              </w:rPr>
              <w:t> </w:t>
            </w:r>
            <w:r>
              <w:rPr/>
              <w:t>TAXA</w:t>
            </w:r>
            <w:r>
              <w:rPr>
                <w:spacing w:val="-3"/>
              </w:rPr>
              <w:t> </w:t>
            </w:r>
            <w:r>
              <w:rPr/>
              <w:t>DE</w:t>
            </w:r>
            <w:r>
              <w:rPr>
                <w:spacing w:val="-4"/>
              </w:rPr>
              <w:t> </w:t>
            </w:r>
            <w:r>
              <w:rPr/>
              <w:t>VERDADEIROS</w:t>
            </w:r>
            <w:r>
              <w:rPr>
                <w:spacing w:val="-3"/>
              </w:rPr>
              <w:t> </w:t>
            </w:r>
            <w:r>
              <w:rPr>
                <w:spacing w:val="-2"/>
              </w:rPr>
              <w:t>POSITIVOS)</w:t>
            </w:r>
            <w:r>
              <w:rPr/>
              <w:tab/>
            </w:r>
            <w:r>
              <w:rPr>
                <w:spacing w:val="-5"/>
              </w:rPr>
              <w:t>41</w:t>
            </w:r>
          </w:hyperlink>
        </w:p>
        <w:p>
          <w:pPr>
            <w:pStyle w:val="TOC1"/>
            <w:numPr>
              <w:ilvl w:val="2"/>
              <w:numId w:val="1"/>
            </w:numPr>
            <w:tabs>
              <w:tab w:pos="682" w:val="left" w:leader="none"/>
              <w:tab w:pos="8961" w:val="left" w:leader="dot"/>
            </w:tabs>
            <w:spacing w:line="240" w:lineRule="auto" w:before="138" w:after="0"/>
            <w:ind w:left="682" w:right="0" w:hanging="540"/>
            <w:jc w:val="left"/>
          </w:pPr>
          <w:hyperlink w:history="true" w:anchor="_bookmark22">
            <w:r>
              <w:rPr>
                <w:spacing w:val="-2"/>
              </w:rPr>
              <w:t>F1-</w:t>
            </w:r>
            <w:r>
              <w:rPr>
                <w:spacing w:val="-4"/>
              </w:rPr>
              <w:t>SCORE</w:t>
            </w:r>
            <w:r>
              <w:rPr/>
              <w:tab/>
            </w:r>
            <w:r>
              <w:rPr>
                <w:spacing w:val="-7"/>
              </w:rPr>
              <w:t>41</w:t>
            </w:r>
          </w:hyperlink>
        </w:p>
        <w:p>
          <w:pPr>
            <w:pStyle w:val="TOC1"/>
            <w:numPr>
              <w:ilvl w:val="2"/>
              <w:numId w:val="1"/>
            </w:numPr>
            <w:tabs>
              <w:tab w:pos="682" w:val="left" w:leader="none"/>
              <w:tab w:pos="8961" w:val="left" w:leader="dot"/>
            </w:tabs>
            <w:spacing w:line="240" w:lineRule="auto" w:before="138" w:after="0"/>
            <w:ind w:left="682" w:right="0" w:hanging="540"/>
            <w:jc w:val="left"/>
          </w:pPr>
          <w:hyperlink w:history="true" w:anchor="_bookmark23">
            <w:r>
              <w:rPr/>
              <w:t>AUC</w:t>
            </w:r>
            <w:r>
              <w:rPr>
                <w:spacing w:val="-2"/>
              </w:rPr>
              <w:t> </w:t>
            </w:r>
            <w:r>
              <w:rPr/>
              <w:t>–</w:t>
            </w:r>
            <w:r>
              <w:rPr>
                <w:spacing w:val="-1"/>
              </w:rPr>
              <w:t> </w:t>
            </w:r>
            <w:r>
              <w:rPr/>
              <w:t>ÁREA</w:t>
            </w:r>
            <w:r>
              <w:rPr>
                <w:spacing w:val="-1"/>
              </w:rPr>
              <w:t> </w:t>
            </w:r>
            <w:r>
              <w:rPr/>
              <w:t>SOB</w:t>
            </w:r>
            <w:r>
              <w:rPr>
                <w:spacing w:val="-1"/>
              </w:rPr>
              <w:t> </w:t>
            </w:r>
            <w:r>
              <w:rPr/>
              <w:t>A</w:t>
            </w:r>
            <w:r>
              <w:rPr>
                <w:spacing w:val="-1"/>
              </w:rPr>
              <w:t> </w:t>
            </w:r>
            <w:r>
              <w:rPr/>
              <w:t>CURVA</w:t>
            </w:r>
            <w:r>
              <w:rPr>
                <w:spacing w:val="-1"/>
              </w:rPr>
              <w:t> </w:t>
            </w:r>
            <w:r>
              <w:rPr>
                <w:spacing w:val="-5"/>
              </w:rPr>
              <w:t>ROC</w:t>
            </w:r>
            <w:r>
              <w:rPr/>
              <w:tab/>
            </w:r>
            <w:r>
              <w:rPr>
                <w:spacing w:val="-5"/>
              </w:rPr>
              <w:t>41</w:t>
            </w:r>
          </w:hyperlink>
        </w:p>
        <w:p>
          <w:pPr>
            <w:pStyle w:val="TOC1"/>
            <w:numPr>
              <w:ilvl w:val="0"/>
              <w:numId w:val="1"/>
            </w:numPr>
            <w:tabs>
              <w:tab w:pos="426" w:val="left" w:leader="none"/>
              <w:tab w:pos="8962" w:val="left" w:leader="dot"/>
            </w:tabs>
            <w:spacing w:line="240" w:lineRule="auto" w:before="138" w:after="0"/>
            <w:ind w:left="426" w:right="0" w:hanging="284"/>
            <w:jc w:val="left"/>
          </w:pPr>
          <w:hyperlink w:history="true" w:anchor="_bookmark24">
            <w:r>
              <w:rPr>
                <w:spacing w:val="-2"/>
              </w:rPr>
              <w:t>METODOLOGIA</w:t>
            </w:r>
            <w:r>
              <w:rPr/>
              <w:tab/>
            </w:r>
            <w:r>
              <w:rPr>
                <w:spacing w:val="-5"/>
              </w:rPr>
              <w:t>43</w:t>
            </w:r>
          </w:hyperlink>
        </w:p>
        <w:p>
          <w:pPr>
            <w:pStyle w:val="TOC1"/>
            <w:numPr>
              <w:ilvl w:val="1"/>
              <w:numId w:val="1"/>
            </w:numPr>
            <w:tabs>
              <w:tab w:pos="426" w:val="left" w:leader="none"/>
              <w:tab w:pos="502" w:val="left" w:leader="none"/>
              <w:tab w:pos="8962" w:val="left" w:leader="dot"/>
            </w:tabs>
            <w:spacing w:line="360" w:lineRule="auto" w:before="138" w:after="0"/>
            <w:ind w:left="426" w:right="434" w:hanging="284"/>
            <w:jc w:val="left"/>
          </w:pPr>
          <w:hyperlink w:history="true" w:anchor="_bookmark25">
            <w:r>
              <w:rPr/>
              <w:t>PESQUISA EXPLORATÓRIA E REVISÃO DA LITERATURA SOBRE FRAUDE NO</w:t>
            </w:r>
          </w:hyperlink>
          <w:r>
            <w:rPr/>
            <w:t> </w:t>
          </w:r>
          <w:hyperlink w:history="true" w:anchor="_bookmark25">
            <w:r>
              <w:rPr>
                <w:spacing w:val="-2"/>
              </w:rPr>
              <w:t>BRASIL</w:t>
            </w:r>
            <w:r>
              <w:rPr/>
              <w:tab/>
            </w:r>
            <w:r>
              <w:rPr>
                <w:spacing w:val="-5"/>
              </w:rPr>
              <w:t>43</w:t>
            </w:r>
          </w:hyperlink>
        </w:p>
        <w:p>
          <w:pPr>
            <w:pStyle w:val="TOC1"/>
            <w:numPr>
              <w:ilvl w:val="1"/>
              <w:numId w:val="1"/>
            </w:numPr>
            <w:tabs>
              <w:tab w:pos="502" w:val="left" w:leader="none"/>
              <w:tab w:pos="8960" w:val="left" w:leader="dot"/>
            </w:tabs>
            <w:spacing w:line="240" w:lineRule="auto" w:before="0" w:after="0"/>
            <w:ind w:left="502" w:right="0" w:hanging="360"/>
            <w:jc w:val="left"/>
          </w:pPr>
          <w:hyperlink w:history="true" w:anchor="_bookmark26">
            <w:r>
              <w:rPr/>
              <w:t>SELEÇÃO</w:t>
            </w:r>
            <w:r>
              <w:rPr>
                <w:spacing w:val="-3"/>
              </w:rPr>
              <w:t> </w:t>
            </w:r>
            <w:r>
              <w:rPr/>
              <w:t>DOS</w:t>
            </w:r>
            <w:r>
              <w:rPr>
                <w:spacing w:val="-3"/>
              </w:rPr>
              <w:t> </w:t>
            </w:r>
            <w:r>
              <w:rPr/>
              <w:t>MODELOS</w:t>
            </w:r>
            <w:r>
              <w:rPr>
                <w:spacing w:val="-3"/>
              </w:rPr>
              <w:t> </w:t>
            </w:r>
            <w:r>
              <w:rPr/>
              <w:t>DE</w:t>
            </w:r>
            <w:r>
              <w:rPr>
                <w:spacing w:val="-3"/>
              </w:rPr>
              <w:t> </w:t>
            </w:r>
            <w:r>
              <w:rPr/>
              <w:t>MACHINE</w:t>
            </w:r>
            <w:r>
              <w:rPr>
                <w:spacing w:val="-2"/>
              </w:rPr>
              <w:t> LEARNING</w:t>
            </w:r>
            <w:r>
              <w:rPr/>
              <w:tab/>
            </w:r>
            <w:r>
              <w:rPr>
                <w:spacing w:val="-5"/>
              </w:rPr>
              <w:t>43</w:t>
            </w:r>
          </w:hyperlink>
        </w:p>
        <w:p>
          <w:pPr>
            <w:pStyle w:val="TOC1"/>
            <w:numPr>
              <w:ilvl w:val="1"/>
              <w:numId w:val="1"/>
            </w:numPr>
            <w:tabs>
              <w:tab w:pos="502" w:val="left" w:leader="none"/>
              <w:tab w:pos="8961" w:val="left" w:leader="dot"/>
            </w:tabs>
            <w:spacing w:line="240" w:lineRule="auto" w:before="138" w:after="0"/>
            <w:ind w:left="502" w:right="0" w:hanging="360"/>
            <w:jc w:val="left"/>
          </w:pPr>
          <w:hyperlink w:history="true" w:anchor="_bookmark27">
            <w:r>
              <w:rPr>
                <w:spacing w:val="-2"/>
              </w:rPr>
              <w:t>MODELAGEM</w:t>
            </w:r>
            <w:r>
              <w:rPr/>
              <w:tab/>
            </w:r>
            <w:r>
              <w:rPr>
                <w:spacing w:val="-5"/>
              </w:rPr>
              <w:t>45</w:t>
            </w:r>
          </w:hyperlink>
        </w:p>
        <w:p>
          <w:pPr>
            <w:pStyle w:val="TOC1"/>
            <w:numPr>
              <w:ilvl w:val="0"/>
              <w:numId w:val="1"/>
            </w:numPr>
            <w:tabs>
              <w:tab w:pos="426" w:val="left" w:leader="none"/>
              <w:tab w:pos="8962" w:val="left" w:leader="dot"/>
            </w:tabs>
            <w:spacing w:line="240" w:lineRule="auto" w:before="138" w:after="20"/>
            <w:ind w:left="426" w:right="0" w:hanging="284"/>
            <w:jc w:val="left"/>
          </w:pPr>
          <w:hyperlink w:history="true" w:anchor="_bookmark28">
            <w:r>
              <w:rPr>
                <w:spacing w:val="-2"/>
              </w:rPr>
              <w:t>RESULTADOS</w:t>
            </w:r>
            <w:r>
              <w:rPr/>
              <w:tab/>
            </w:r>
            <w:r>
              <w:rPr>
                <w:spacing w:val="-5"/>
              </w:rPr>
              <w:t>49</w:t>
            </w:r>
          </w:hyperlink>
        </w:p>
        <w:p>
          <w:pPr>
            <w:pStyle w:val="TOC1"/>
            <w:numPr>
              <w:ilvl w:val="1"/>
              <w:numId w:val="1"/>
            </w:numPr>
            <w:tabs>
              <w:tab w:pos="501" w:val="left" w:leader="none"/>
              <w:tab w:pos="9199" w:val="right" w:leader="dot"/>
            </w:tabs>
            <w:spacing w:line="240" w:lineRule="auto" w:before="65" w:after="0"/>
            <w:ind w:left="501" w:right="0" w:hanging="360"/>
            <w:jc w:val="left"/>
          </w:pPr>
          <w:hyperlink w:history="true" w:anchor="_bookmark29">
            <w:r>
              <w:rPr/>
              <w:t>ANÁLISE</w:t>
            </w:r>
            <w:r>
              <w:rPr>
                <w:spacing w:val="-5"/>
              </w:rPr>
              <w:t> </w:t>
            </w:r>
            <w:r>
              <w:rPr/>
              <w:t>EXPLORATÓRIA</w:t>
            </w:r>
            <w:r>
              <w:rPr>
                <w:spacing w:val="-4"/>
              </w:rPr>
              <w:t> </w:t>
            </w:r>
            <w:r>
              <w:rPr/>
              <w:t>DAS</w:t>
            </w:r>
            <w:r>
              <w:rPr>
                <w:spacing w:val="-4"/>
              </w:rPr>
              <w:t> </w:t>
            </w:r>
            <w:r>
              <w:rPr>
                <w:spacing w:val="-2"/>
              </w:rPr>
              <w:t>VARIÁVEIS</w:t>
            </w:r>
            <w:r>
              <w:rPr/>
              <w:tab/>
            </w:r>
            <w:r>
              <w:rPr>
                <w:spacing w:val="-5"/>
              </w:rPr>
              <w:t>49</w:t>
            </w:r>
          </w:hyperlink>
        </w:p>
        <w:p>
          <w:pPr>
            <w:pStyle w:val="TOC1"/>
            <w:numPr>
              <w:ilvl w:val="1"/>
              <w:numId w:val="1"/>
            </w:numPr>
            <w:tabs>
              <w:tab w:pos="501" w:val="left" w:leader="none"/>
              <w:tab w:pos="9199" w:val="right" w:leader="dot"/>
            </w:tabs>
            <w:spacing w:line="240" w:lineRule="auto" w:before="138" w:after="0"/>
            <w:ind w:left="501" w:right="0" w:hanging="360"/>
            <w:jc w:val="left"/>
          </w:pPr>
          <w:hyperlink w:history="true" w:anchor="_bookmark30">
            <w:r>
              <w:rPr/>
              <w:t>DESEMPENHO</w:t>
            </w:r>
            <w:r>
              <w:rPr>
                <w:spacing w:val="-4"/>
              </w:rPr>
              <w:t> </w:t>
            </w:r>
            <w:r>
              <w:rPr/>
              <w:t>DOS</w:t>
            </w:r>
            <w:r>
              <w:rPr>
                <w:spacing w:val="-3"/>
              </w:rPr>
              <w:t> </w:t>
            </w:r>
            <w:r>
              <w:rPr/>
              <w:t>MODELOS</w:t>
            </w:r>
            <w:r>
              <w:rPr>
                <w:spacing w:val="-3"/>
              </w:rPr>
              <w:t> </w:t>
            </w:r>
            <w:r>
              <w:rPr/>
              <w:t>SEM</w:t>
            </w:r>
            <w:r>
              <w:rPr>
                <w:spacing w:val="-3"/>
              </w:rPr>
              <w:t> </w:t>
            </w:r>
            <w:r>
              <w:rPr>
                <w:spacing w:val="-2"/>
              </w:rPr>
              <w:t>BALANCEAMENTO</w:t>
            </w:r>
            <w:r>
              <w:rPr/>
              <w:tab/>
            </w:r>
            <w:r>
              <w:rPr>
                <w:spacing w:val="-5"/>
              </w:rPr>
              <w:t>50</w:t>
            </w:r>
          </w:hyperlink>
        </w:p>
        <w:p>
          <w:pPr>
            <w:pStyle w:val="TOC1"/>
            <w:numPr>
              <w:ilvl w:val="1"/>
              <w:numId w:val="1"/>
            </w:numPr>
            <w:tabs>
              <w:tab w:pos="501" w:val="left" w:leader="none"/>
              <w:tab w:pos="9198" w:val="right" w:leader="dot"/>
            </w:tabs>
            <w:spacing w:line="240" w:lineRule="auto" w:before="138" w:after="0"/>
            <w:ind w:left="501" w:right="0" w:hanging="360"/>
            <w:jc w:val="left"/>
          </w:pPr>
          <w:hyperlink w:history="true" w:anchor="_bookmark31">
            <w:r>
              <w:rPr/>
              <w:t>DESEMPENHO</w:t>
            </w:r>
            <w:r>
              <w:rPr>
                <w:spacing w:val="-6"/>
              </w:rPr>
              <w:t> </w:t>
            </w:r>
            <w:r>
              <w:rPr/>
              <w:t>APÓS</w:t>
            </w:r>
            <w:r>
              <w:rPr>
                <w:spacing w:val="-3"/>
              </w:rPr>
              <w:t> </w:t>
            </w:r>
            <w:r>
              <w:rPr/>
              <w:t>APLICAÇÃO</w:t>
            </w:r>
            <w:r>
              <w:rPr>
                <w:spacing w:val="-3"/>
              </w:rPr>
              <w:t> </w:t>
            </w:r>
            <w:r>
              <w:rPr/>
              <w:t>DE</w:t>
            </w:r>
            <w:r>
              <w:rPr>
                <w:spacing w:val="-3"/>
              </w:rPr>
              <w:t> </w:t>
            </w:r>
            <w:r>
              <w:rPr/>
              <w:t>TÉCNICAS</w:t>
            </w:r>
            <w:r>
              <w:rPr>
                <w:spacing w:val="-3"/>
              </w:rPr>
              <w:t> </w:t>
            </w:r>
            <w:r>
              <w:rPr/>
              <w:t>DE</w:t>
            </w:r>
            <w:r>
              <w:rPr>
                <w:spacing w:val="-3"/>
              </w:rPr>
              <w:t> </w:t>
            </w:r>
            <w:r>
              <w:rPr>
                <w:spacing w:val="-2"/>
              </w:rPr>
              <w:t>BALANCEAMENTO</w:t>
            </w:r>
            <w:r>
              <w:rPr/>
              <w:tab/>
            </w:r>
            <w:r>
              <w:rPr>
                <w:spacing w:val="-5"/>
              </w:rPr>
              <w:t>51</w:t>
            </w:r>
          </w:hyperlink>
        </w:p>
        <w:p>
          <w:pPr>
            <w:pStyle w:val="TOC1"/>
            <w:numPr>
              <w:ilvl w:val="1"/>
              <w:numId w:val="1"/>
            </w:numPr>
            <w:tabs>
              <w:tab w:pos="501" w:val="left" w:leader="none"/>
              <w:tab w:pos="9198" w:val="right" w:leader="dot"/>
            </w:tabs>
            <w:spacing w:line="240" w:lineRule="auto" w:before="138" w:after="0"/>
            <w:ind w:left="501" w:right="0" w:hanging="360"/>
            <w:jc w:val="left"/>
          </w:pPr>
          <w:hyperlink w:history="true" w:anchor="_bookmark32">
            <w:r>
              <w:rPr/>
              <w:t>ANÁLISE</w:t>
            </w:r>
            <w:r>
              <w:rPr>
                <w:spacing w:val="-6"/>
              </w:rPr>
              <w:t> </w:t>
            </w:r>
            <w:r>
              <w:rPr/>
              <w:t>COMPARATIVA</w:t>
            </w:r>
            <w:r>
              <w:rPr>
                <w:spacing w:val="-3"/>
              </w:rPr>
              <w:t> </w:t>
            </w:r>
            <w:r>
              <w:rPr/>
              <w:t>ANTES</w:t>
            </w:r>
            <w:r>
              <w:rPr>
                <w:spacing w:val="-3"/>
              </w:rPr>
              <w:t> </w:t>
            </w:r>
            <w:r>
              <w:rPr/>
              <w:t>E</w:t>
            </w:r>
            <w:r>
              <w:rPr>
                <w:spacing w:val="-3"/>
              </w:rPr>
              <w:t> </w:t>
            </w:r>
            <w:r>
              <w:rPr/>
              <w:t>DEPOIS</w:t>
            </w:r>
            <w:r>
              <w:rPr>
                <w:spacing w:val="-3"/>
              </w:rPr>
              <w:t> </w:t>
            </w:r>
            <w:r>
              <w:rPr/>
              <w:t>DO</w:t>
            </w:r>
            <w:r>
              <w:rPr>
                <w:spacing w:val="-3"/>
              </w:rPr>
              <w:t> </w:t>
            </w:r>
            <w:r>
              <w:rPr>
                <w:spacing w:val="-2"/>
              </w:rPr>
              <w:t>BALANCEAMENTO</w:t>
            </w:r>
            <w:r>
              <w:rPr/>
              <w:tab/>
            </w:r>
            <w:r>
              <w:rPr>
                <w:spacing w:val="-5"/>
              </w:rPr>
              <w:t>52</w:t>
            </w:r>
          </w:hyperlink>
        </w:p>
        <w:p>
          <w:pPr>
            <w:pStyle w:val="TOC1"/>
            <w:numPr>
              <w:ilvl w:val="0"/>
              <w:numId w:val="1"/>
            </w:numPr>
            <w:tabs>
              <w:tab w:pos="425" w:val="left" w:leader="none"/>
              <w:tab w:pos="9202" w:val="right" w:leader="dot"/>
            </w:tabs>
            <w:spacing w:line="240" w:lineRule="auto" w:before="138" w:after="0"/>
            <w:ind w:left="425" w:right="0" w:hanging="284"/>
            <w:jc w:val="left"/>
          </w:pPr>
          <w:hyperlink w:history="true" w:anchor="_bookmark33">
            <w:r>
              <w:rPr>
                <w:spacing w:val="-2"/>
              </w:rPr>
              <w:t>DISCUSSÃO</w:t>
            </w:r>
            <w:r>
              <w:rPr/>
              <w:tab/>
            </w:r>
            <w:r>
              <w:rPr>
                <w:spacing w:val="-5"/>
              </w:rPr>
              <w:t>54</w:t>
            </w:r>
          </w:hyperlink>
        </w:p>
        <w:p>
          <w:pPr>
            <w:pStyle w:val="TOC1"/>
            <w:numPr>
              <w:ilvl w:val="0"/>
              <w:numId w:val="1"/>
            </w:numPr>
            <w:tabs>
              <w:tab w:pos="425" w:val="left" w:leader="none"/>
              <w:tab w:pos="9202" w:val="right" w:leader="dot"/>
            </w:tabs>
            <w:spacing w:line="240" w:lineRule="auto" w:before="138" w:after="0"/>
            <w:ind w:left="425" w:right="0" w:hanging="284"/>
            <w:jc w:val="left"/>
          </w:pPr>
          <w:hyperlink w:history="true" w:anchor="_bookmark34">
            <w:r>
              <w:rPr>
                <w:spacing w:val="-2"/>
              </w:rPr>
              <w:t>CONCLUSÃO</w:t>
            </w:r>
            <w:r>
              <w:rPr/>
              <w:tab/>
            </w:r>
            <w:r>
              <w:rPr>
                <w:spacing w:val="-5"/>
              </w:rPr>
              <w:t>56</w:t>
            </w:r>
          </w:hyperlink>
        </w:p>
        <w:p>
          <w:pPr>
            <w:pStyle w:val="TOC1"/>
            <w:tabs>
              <w:tab w:pos="9202" w:val="right" w:leader="dot"/>
            </w:tabs>
            <w:ind w:left="141" w:firstLine="0"/>
          </w:pPr>
          <w:hyperlink w:history="true" w:anchor="_bookmark35">
            <w:r>
              <w:rPr>
                <w:spacing w:val="-2"/>
              </w:rPr>
              <w:t>REFERÊNCIAS</w:t>
            </w:r>
            <w:r>
              <w:rPr/>
              <w:tab/>
            </w:r>
            <w:r>
              <w:rPr>
                <w:spacing w:val="-5"/>
              </w:rPr>
              <w:t>59</w:t>
            </w:r>
          </w:hyperlink>
        </w:p>
        <w:p>
          <w:pPr/>
          <w:r>
            <w:fldChar w:fldCharType="end"/>
          </w:r>
        </w:p>
      </w:sdtContent>
    </w:sdt>
    <w:p>
      <w:pPr>
        <w:spacing w:after="0"/>
        <w:sectPr>
          <w:pgSz w:w="11910" w:h="16840"/>
          <w:pgMar w:header="1711" w:footer="0" w:top="1638" w:bottom="1180" w:left="1559" w:right="708"/>
        </w:sectPr>
      </w:pPr>
    </w:p>
    <w:p>
      <w:pPr>
        <w:pStyle w:val="BodyText"/>
      </w:pPr>
    </w:p>
    <w:p>
      <w:pPr>
        <w:pStyle w:val="BodyText"/>
        <w:spacing w:before="164"/>
      </w:pPr>
    </w:p>
    <w:p>
      <w:pPr>
        <w:pStyle w:val="Heading1"/>
        <w:numPr>
          <w:ilvl w:val="0"/>
          <w:numId w:val="3"/>
        </w:numPr>
        <w:tabs>
          <w:tab w:pos="861" w:val="left" w:leader="none"/>
        </w:tabs>
        <w:spacing w:line="240" w:lineRule="auto" w:before="0" w:after="0"/>
        <w:ind w:left="861" w:right="0" w:hanging="359"/>
        <w:jc w:val="left"/>
      </w:pPr>
      <w:bookmarkStart w:name="_bookmark0" w:id="1"/>
      <w:bookmarkEnd w:id="1"/>
      <w:r>
        <w:rPr>
          <w:spacing w:val="-2"/>
        </w:rPr>
        <w:t>IN</w:t>
      </w:r>
      <w:r>
        <w:rPr>
          <w:spacing w:val="-2"/>
        </w:rPr>
        <w:t>TRODUÇÃO</w:t>
      </w:r>
    </w:p>
    <w:p>
      <w:pPr>
        <w:pStyle w:val="BodyText"/>
        <w:rPr>
          <w:b/>
        </w:rPr>
      </w:pPr>
    </w:p>
    <w:p>
      <w:pPr>
        <w:pStyle w:val="BodyText"/>
        <w:rPr>
          <w:b/>
        </w:rPr>
      </w:pPr>
    </w:p>
    <w:p>
      <w:pPr>
        <w:pStyle w:val="BodyText"/>
        <w:spacing w:line="360" w:lineRule="auto"/>
        <w:ind w:left="141" w:right="424" w:firstLine="284"/>
        <w:jc w:val="both"/>
      </w:pPr>
      <w:r>
        <w:rPr/>
        <w:t>A fraude em cartão de crédito constitui um dos principais desafios enfrentados pelas instituições financeiras e empresas de comércio eletrônico, sobretudo no contexto do crescimento exponencial das transações digitais. No Brasil, a amplitude do problema é expressiva: segundo o </w:t>
      </w:r>
      <w:r>
        <w:rPr>
          <w:i/>
        </w:rPr>
        <w:t>IBM Global Financial Fraud Impact Report </w:t>
      </w:r>
      <w:r>
        <w:rPr/>
        <w:t>(2022), 31% dos brasileiros já foram vítimas de fraudes com cartões, e o impacto financeiro decorrente dessas práticas pode atingir até 4,6% da receita anual das empresas do setor de pagamentos na América Latina.</w:t>
      </w:r>
    </w:p>
    <w:p>
      <w:pPr>
        <w:pStyle w:val="BodyText"/>
        <w:spacing w:before="138"/>
      </w:pPr>
    </w:p>
    <w:p>
      <w:pPr>
        <w:pStyle w:val="BodyText"/>
        <w:spacing w:line="360" w:lineRule="auto"/>
        <w:ind w:left="141" w:right="428" w:firstLine="284"/>
        <w:jc w:val="both"/>
      </w:pPr>
      <w:r>
        <w:rPr/>
        <w:t>O contexto brasileiro é particularmente preocupante. O relatório Identidade Digital e Fraude</w:t>
      </w:r>
      <w:r>
        <w:rPr>
          <w:spacing w:val="-1"/>
        </w:rPr>
        <w:t> </w:t>
      </w:r>
      <w:r>
        <w:rPr/>
        <w:t>2024</w:t>
      </w:r>
      <w:r>
        <w:rPr>
          <w:spacing w:val="-1"/>
        </w:rPr>
        <w:t> </w:t>
      </w:r>
      <w:r>
        <w:rPr/>
        <w:t>(SERASA</w:t>
      </w:r>
      <w:r>
        <w:rPr>
          <w:spacing w:val="-1"/>
        </w:rPr>
        <w:t> </w:t>
      </w:r>
      <w:r>
        <w:rPr/>
        <w:t>EXPERIAN,</w:t>
      </w:r>
      <w:r>
        <w:rPr>
          <w:spacing w:val="-1"/>
        </w:rPr>
        <w:t> </w:t>
      </w:r>
      <w:r>
        <w:rPr/>
        <w:t>2024)</w:t>
      </w:r>
      <w:r>
        <w:rPr>
          <w:spacing w:val="-1"/>
        </w:rPr>
        <w:t> </w:t>
      </w:r>
      <w:r>
        <w:rPr/>
        <w:t>revela</w:t>
      </w:r>
      <w:r>
        <w:rPr>
          <w:spacing w:val="-1"/>
        </w:rPr>
        <w:t> </w:t>
      </w:r>
      <w:r>
        <w:rPr/>
        <w:t>que</w:t>
      </w:r>
      <w:r>
        <w:rPr>
          <w:spacing w:val="-1"/>
        </w:rPr>
        <w:t> </w:t>
      </w:r>
      <w:r>
        <w:rPr/>
        <w:t>42%</w:t>
      </w:r>
      <w:r>
        <w:rPr>
          <w:spacing w:val="-1"/>
        </w:rPr>
        <w:t> </w:t>
      </w:r>
      <w:r>
        <w:rPr/>
        <w:t>dos</w:t>
      </w:r>
      <w:r>
        <w:rPr>
          <w:spacing w:val="-1"/>
        </w:rPr>
        <w:t> </w:t>
      </w:r>
      <w:r>
        <w:rPr/>
        <w:t>entrevistados</w:t>
      </w:r>
      <w:r>
        <w:rPr>
          <w:spacing w:val="-1"/>
        </w:rPr>
        <w:t> </w:t>
      </w:r>
      <w:r>
        <w:rPr/>
        <w:t>relataram</w:t>
      </w:r>
      <w:r>
        <w:rPr>
          <w:spacing w:val="-1"/>
        </w:rPr>
        <w:t> </w:t>
      </w:r>
      <w:r>
        <w:rPr/>
        <w:t>terem sido vítimas desse tipo de crime, com uma perda média de R$ 2.288. Além disso, os brasileiros lideram o ranking mundial de preocupação com segurança digital no setor financeiro (IBM, 2022), reforçando a necessidade de estratégias tecnológicas de prevenção e resposta</w:t>
      </w:r>
      <w:r>
        <w:rPr>
          <w:spacing w:val="-1"/>
        </w:rPr>
        <w:t> </w:t>
      </w:r>
      <w:r>
        <w:rPr/>
        <w:t>mais</w:t>
      </w:r>
      <w:r>
        <w:rPr>
          <w:spacing w:val="-1"/>
        </w:rPr>
        <w:t> </w:t>
      </w:r>
      <w:r>
        <w:rPr/>
        <w:t>robustas.</w:t>
      </w:r>
      <w:r>
        <w:rPr>
          <w:spacing w:val="-1"/>
        </w:rPr>
        <w:t> </w:t>
      </w:r>
      <w:r>
        <w:rPr/>
        <w:t>As</w:t>
      </w:r>
      <w:r>
        <w:rPr>
          <w:spacing w:val="-1"/>
        </w:rPr>
        <w:t> </w:t>
      </w:r>
      <w:r>
        <w:rPr/>
        <w:t>fraudes,</w:t>
      </w:r>
      <w:r>
        <w:rPr>
          <w:spacing w:val="-1"/>
        </w:rPr>
        <w:t> </w:t>
      </w:r>
      <w:r>
        <w:rPr/>
        <w:t>além</w:t>
      </w:r>
      <w:r>
        <w:rPr>
          <w:spacing w:val="-1"/>
        </w:rPr>
        <w:t> </w:t>
      </w:r>
      <w:r>
        <w:rPr/>
        <w:t>do</w:t>
      </w:r>
      <w:r>
        <w:rPr>
          <w:spacing w:val="-1"/>
        </w:rPr>
        <w:t> </w:t>
      </w:r>
      <w:r>
        <w:rPr/>
        <w:t>prejuízo</w:t>
      </w:r>
      <w:r>
        <w:rPr>
          <w:spacing w:val="-1"/>
        </w:rPr>
        <w:t> </w:t>
      </w:r>
      <w:r>
        <w:rPr/>
        <w:t>financeiro,</w:t>
      </w:r>
      <w:r>
        <w:rPr>
          <w:spacing w:val="-1"/>
        </w:rPr>
        <w:t> </w:t>
      </w:r>
      <w:r>
        <w:rPr/>
        <w:t>comprometem</w:t>
      </w:r>
      <w:r>
        <w:rPr>
          <w:spacing w:val="-1"/>
        </w:rPr>
        <w:t> </w:t>
      </w:r>
      <w:r>
        <w:rPr/>
        <w:t>a</w:t>
      </w:r>
      <w:r>
        <w:rPr>
          <w:spacing w:val="-1"/>
        </w:rPr>
        <w:t> </w:t>
      </w:r>
      <w:r>
        <w:rPr/>
        <w:t>confiança</w:t>
      </w:r>
      <w:r>
        <w:rPr>
          <w:spacing w:val="-1"/>
        </w:rPr>
        <w:t> </w:t>
      </w:r>
      <w:r>
        <w:rPr/>
        <w:t>do consumidor, afetam a reputação das instituições e impõem custos operacionais significativos.</w:t>
      </w:r>
    </w:p>
    <w:p>
      <w:pPr>
        <w:pStyle w:val="BodyText"/>
        <w:spacing w:before="138"/>
      </w:pPr>
    </w:p>
    <w:p>
      <w:pPr>
        <w:pStyle w:val="BodyText"/>
        <w:spacing w:line="360" w:lineRule="auto"/>
        <w:ind w:left="141" w:right="431" w:firstLine="284"/>
        <w:jc w:val="both"/>
      </w:pPr>
      <w:r>
        <w:rPr/>
        <w:t>Diante desse cenário, torna-se urgente a aplicação de técnicas de inteligência artificial que consigam superar as limitações dos modelos tradicionais. Métodos clássicos de detecção, baseados em regras fixas ou análises estatísticas simples, não acompanham a velocidade com que os fraudadores modificam seus padrões de atuação. A complexidade das fraudes atuais exige procedimentos mais sofisticados, capazes de identificar padrões ocultos, correlacionar múltiplas variáveis e aprender com dados históricos — competências inerentes aos algoritmos de </w:t>
      </w:r>
      <w:r>
        <w:rPr>
          <w:i/>
        </w:rPr>
        <w:t>machine learning </w:t>
      </w:r>
      <w:r>
        <w:rPr/>
        <w:t>(BRAMER, 2007; DE CARVALHO, LORENA; 2007).</w:t>
      </w:r>
    </w:p>
    <w:p>
      <w:pPr>
        <w:pStyle w:val="BodyText"/>
        <w:spacing w:before="138"/>
      </w:pPr>
    </w:p>
    <w:p>
      <w:pPr>
        <w:pStyle w:val="BodyText"/>
        <w:spacing w:line="360" w:lineRule="auto"/>
        <w:ind w:left="141" w:right="429" w:firstLine="284"/>
        <w:jc w:val="both"/>
      </w:pPr>
      <w:r>
        <w:rPr/>
        <w:t>Este trabalho tem como tema a aplicação de algoritmos de aprendizado de máquina na detecção de fraudes em transações com cartão de crédito. O estudo parte da hipótese de que tais algoritmos são mais eficazes do que abordagens estatísticas convencionais, especialmente quando aplicados sobre bases de dados adequadamente tratadas, normalizadas e balanceadas.</w:t>
      </w:r>
    </w:p>
    <w:p>
      <w:pPr>
        <w:pStyle w:val="BodyText"/>
        <w:spacing w:before="138"/>
      </w:pPr>
    </w:p>
    <w:p>
      <w:pPr>
        <w:spacing w:line="360" w:lineRule="auto" w:before="0"/>
        <w:ind w:left="141" w:right="425" w:firstLine="284"/>
        <w:jc w:val="both"/>
        <w:rPr>
          <w:sz w:val="24"/>
        </w:rPr>
      </w:pPr>
      <w:r>
        <w:rPr>
          <w:sz w:val="24"/>
        </w:rPr>
        <w:t>O objetivo principal da pesquisa é avaliar comparativamente a eficácia de quatro modelos amplamente utilizados em </w:t>
      </w:r>
      <w:r>
        <w:rPr>
          <w:i/>
          <w:sz w:val="24"/>
        </w:rPr>
        <w:t>machine learning </w:t>
      </w:r>
      <w:r>
        <w:rPr>
          <w:sz w:val="24"/>
        </w:rPr>
        <w:t>— </w:t>
      </w:r>
      <w:r>
        <w:rPr>
          <w:i/>
          <w:sz w:val="24"/>
        </w:rPr>
        <w:t>Logistic Regression, Naive Bayes</w:t>
      </w:r>
      <w:r>
        <w:rPr>
          <w:sz w:val="24"/>
        </w:rPr>
        <w:t>, Árvores de Decisão</w:t>
      </w:r>
      <w:r>
        <w:rPr>
          <w:spacing w:val="37"/>
          <w:sz w:val="24"/>
        </w:rPr>
        <w:t> </w:t>
      </w:r>
      <w:r>
        <w:rPr>
          <w:sz w:val="24"/>
        </w:rPr>
        <w:t>e</w:t>
      </w:r>
      <w:r>
        <w:rPr>
          <w:spacing w:val="40"/>
          <w:sz w:val="24"/>
        </w:rPr>
        <w:t> </w:t>
      </w:r>
      <w:r>
        <w:rPr>
          <w:i/>
          <w:sz w:val="24"/>
        </w:rPr>
        <w:t>Support</w:t>
      </w:r>
      <w:r>
        <w:rPr>
          <w:i/>
          <w:spacing w:val="40"/>
          <w:sz w:val="24"/>
        </w:rPr>
        <w:t> </w:t>
      </w:r>
      <w:r>
        <w:rPr>
          <w:i/>
          <w:sz w:val="24"/>
        </w:rPr>
        <w:t>Vector</w:t>
      </w:r>
      <w:r>
        <w:rPr>
          <w:i/>
          <w:spacing w:val="40"/>
          <w:sz w:val="24"/>
        </w:rPr>
        <w:t> </w:t>
      </w:r>
      <w:r>
        <w:rPr>
          <w:i/>
          <w:sz w:val="24"/>
        </w:rPr>
        <w:t>Machine</w:t>
      </w:r>
      <w:r>
        <w:rPr>
          <w:i/>
          <w:spacing w:val="41"/>
          <w:sz w:val="24"/>
        </w:rPr>
        <w:t> </w:t>
      </w:r>
      <w:r>
        <w:rPr>
          <w:sz w:val="24"/>
        </w:rPr>
        <w:t>(SVM)</w:t>
      </w:r>
      <w:r>
        <w:rPr>
          <w:spacing w:val="40"/>
          <w:sz w:val="24"/>
        </w:rPr>
        <w:t> </w:t>
      </w:r>
      <w:r>
        <w:rPr>
          <w:sz w:val="24"/>
        </w:rPr>
        <w:t>—</w:t>
      </w:r>
      <w:r>
        <w:rPr>
          <w:spacing w:val="40"/>
          <w:sz w:val="24"/>
        </w:rPr>
        <w:t> </w:t>
      </w:r>
      <w:r>
        <w:rPr>
          <w:sz w:val="24"/>
        </w:rPr>
        <w:t>na</w:t>
      </w:r>
      <w:r>
        <w:rPr>
          <w:spacing w:val="40"/>
          <w:sz w:val="24"/>
        </w:rPr>
        <w:t> </w:t>
      </w:r>
      <w:r>
        <w:rPr>
          <w:sz w:val="24"/>
        </w:rPr>
        <w:t>detecção</w:t>
      </w:r>
      <w:r>
        <w:rPr>
          <w:spacing w:val="39"/>
          <w:sz w:val="24"/>
        </w:rPr>
        <w:t> </w:t>
      </w:r>
      <w:r>
        <w:rPr>
          <w:sz w:val="24"/>
        </w:rPr>
        <w:t>de</w:t>
      </w:r>
      <w:r>
        <w:rPr>
          <w:spacing w:val="40"/>
          <w:sz w:val="24"/>
        </w:rPr>
        <w:t> </w:t>
      </w:r>
      <w:r>
        <w:rPr>
          <w:sz w:val="24"/>
        </w:rPr>
        <w:t>fraudes</w:t>
      </w:r>
      <w:r>
        <w:rPr>
          <w:spacing w:val="40"/>
          <w:sz w:val="24"/>
        </w:rPr>
        <w:t> </w:t>
      </w:r>
      <w:r>
        <w:rPr>
          <w:sz w:val="24"/>
        </w:rPr>
        <w:t>em</w:t>
      </w:r>
      <w:r>
        <w:rPr>
          <w:spacing w:val="40"/>
          <w:sz w:val="24"/>
        </w:rPr>
        <w:t> </w:t>
      </w:r>
      <w:r>
        <w:rPr>
          <w:sz w:val="24"/>
        </w:rPr>
        <w:t>transações</w:t>
      </w:r>
      <w:r>
        <w:rPr>
          <w:spacing w:val="40"/>
          <w:sz w:val="24"/>
        </w:rPr>
        <w:t> </w:t>
      </w:r>
      <w:r>
        <w:rPr>
          <w:spacing w:val="-5"/>
          <w:sz w:val="24"/>
        </w:rPr>
        <w:t>com</w:t>
      </w:r>
    </w:p>
    <w:p>
      <w:pPr>
        <w:spacing w:after="0" w:line="360" w:lineRule="auto"/>
        <w:jc w:val="both"/>
        <w:rPr>
          <w:sz w:val="24"/>
        </w:rPr>
        <w:sectPr>
          <w:headerReference w:type="default" r:id="rId16"/>
          <w:headerReference w:type="even" r:id="rId17"/>
          <w:pgSz w:w="11910" w:h="16840"/>
          <w:pgMar w:header="719" w:footer="0" w:top="980" w:bottom="280" w:left="1559" w:right="708"/>
          <w:pgNumType w:start="21"/>
        </w:sectPr>
      </w:pPr>
    </w:p>
    <w:p>
      <w:pPr>
        <w:pStyle w:val="BodyText"/>
      </w:pPr>
    </w:p>
    <w:p>
      <w:pPr>
        <w:pStyle w:val="BodyText"/>
        <w:spacing w:before="164"/>
      </w:pPr>
    </w:p>
    <w:p>
      <w:pPr>
        <w:pStyle w:val="BodyText"/>
        <w:spacing w:line="360" w:lineRule="auto"/>
        <w:ind w:left="142" w:right="429"/>
        <w:jc w:val="both"/>
      </w:pPr>
      <w:r>
        <w:rPr/>
        <w:t>cartões de crédito realizadas pela internet. Tais modelos foram selecionados por</w:t>
      </w:r>
      <w:r>
        <w:rPr>
          <w:spacing w:val="40"/>
        </w:rPr>
        <w:t> </w:t>
      </w:r>
      <w:r>
        <w:rPr/>
        <w:t>representarem diferentes abordagens estatísticas (classificação probabilística, modelo linear, sistema baseado em regras e método de margem máxima), permitindo uma análise mais abrangente de suas performances.</w:t>
      </w:r>
    </w:p>
    <w:p>
      <w:pPr>
        <w:pStyle w:val="BodyText"/>
        <w:spacing w:before="138"/>
      </w:pPr>
    </w:p>
    <w:p>
      <w:pPr>
        <w:pStyle w:val="BodyText"/>
        <w:spacing w:line="360" w:lineRule="auto"/>
        <w:ind w:left="141" w:right="424" w:firstLine="284"/>
        <w:jc w:val="both"/>
      </w:pPr>
      <w:r>
        <w:rPr/>
        <w:t>Para responder à questão central — em que medida os modelos de </w:t>
      </w:r>
      <w:r>
        <w:rPr>
          <w:i/>
        </w:rPr>
        <w:t>machine learning </w:t>
      </w:r>
      <w:r>
        <w:rPr/>
        <w:t>são eficazes na detecção de fraudes em cartões de crédito —, será conduzido um estudo empírico</w:t>
      </w:r>
      <w:r>
        <w:rPr>
          <w:spacing w:val="40"/>
        </w:rPr>
        <w:t> </w:t>
      </w:r>
      <w:r>
        <w:rPr/>
        <w:t>a partir de uma base pública de dados contendo 284.807 transações, das quais apenas 492 (0,1728%) são fraudulentas. O uso de uma base altamente desbalanceada impõe desafios relevantes à modelagem, que requerem abordagens específicas para a normalização dos</w:t>
      </w:r>
      <w:r>
        <w:rPr>
          <w:spacing w:val="40"/>
        </w:rPr>
        <w:t> </w:t>
      </w:r>
      <w:r>
        <w:rPr/>
        <w:t>dados, os quais serão tratados por meio de técnicas como o </w:t>
      </w:r>
      <w:r>
        <w:rPr>
          <w:i/>
        </w:rPr>
        <w:t>oversampling</w:t>
      </w:r>
      <w:r>
        <w:rPr/>
        <w:t>, o SMOTE e a Análise de Componentes Principais (PCA). O pré-processamento dos dados inclui ainda a normalização (</w:t>
      </w:r>
      <w:r>
        <w:rPr>
          <w:i/>
        </w:rPr>
        <w:t>StandardScaler</w:t>
      </w:r>
      <w:r>
        <w:rPr/>
        <w:t>), análise de colinearidade (VIF), e transformação de variáveis, visando melhorar a performance dos algoritmos.</w:t>
      </w:r>
    </w:p>
    <w:p>
      <w:pPr>
        <w:pStyle w:val="BodyText"/>
        <w:spacing w:before="138"/>
      </w:pPr>
    </w:p>
    <w:p>
      <w:pPr>
        <w:pStyle w:val="BodyText"/>
        <w:spacing w:line="360" w:lineRule="auto"/>
        <w:ind w:left="141" w:right="429" w:firstLine="284"/>
        <w:jc w:val="both"/>
      </w:pPr>
      <w:r>
        <w:rPr/>
        <w:t>A avaliação do desempenho dos modelos será feita a partir de métricas consagradas na literatura em relação à detecção de fraude em cartão de crédito, como acurácia, precisão,</w:t>
      </w:r>
      <w:r>
        <w:rPr>
          <w:spacing w:val="40"/>
        </w:rPr>
        <w:t> </w:t>
      </w:r>
      <w:r>
        <w:rPr/>
        <w:t>recall e F1-Score, além da curva ROC (FAWCETT, 2004). Tais indicadores permitirão não apenas a comparação entre os modelos, mas também a identificação de suas limitações, com atenção especial à sensibilidade na detecção da classe minoritária — isto é, as transações fraudulentas — aspecto crucial em problemas de natureza assimétrica (HE; GARCIA, 2008).</w:t>
      </w:r>
    </w:p>
    <w:p>
      <w:pPr>
        <w:pStyle w:val="BodyText"/>
        <w:spacing w:before="138"/>
      </w:pPr>
    </w:p>
    <w:p>
      <w:pPr>
        <w:pStyle w:val="BodyText"/>
        <w:spacing w:line="360" w:lineRule="auto"/>
        <w:ind w:left="141" w:right="429" w:firstLine="284"/>
        <w:jc w:val="both"/>
      </w:pPr>
      <w:r>
        <w:rPr/>
        <w:t>Os resultados obtidos evidenciam que a aplicação de técnicas de balanceamento, como SMOTE e suas variações, embora tenha aumentado o recall dos modelos, não foi suficiente para garantir desempenho satisfatório nas métricas combinadas de precisão e F1-Score. A etapa mais determinante para a melhoria da performance foi o ajuste do limiar de decisão (</w:t>
      </w:r>
      <w:r>
        <w:rPr>
          <w:i/>
        </w:rPr>
        <w:t>threshold</w:t>
      </w:r>
      <w:r>
        <w:rPr/>
        <w:t>), especialmente no modelo de Regressão Logística, que, após a otimização, alcançou o melhor desempenho geral. O SVM e a Árvore de Decisão também apresentaram resultados expressivos, enquanto o Naive Bayes manteve desempenho inferior mesmo com ajustes. Tais achados reforçam a importância de estratégias específicas de calibração em contextos de forte desbalanceamento de classes, como o de detecção de fraudes. A partir desses resultados, o presente estudo propõe, ainda, recomendações para futuras pesquisas, como a utilização de bases nacionais mais representativas e a aplicação de modelos baseados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em</w:t>
      </w:r>
      <w:r>
        <w:rPr>
          <w:spacing w:val="40"/>
        </w:rPr>
        <w:t> </w:t>
      </w:r>
      <w:r>
        <w:rPr/>
        <w:t>deep</w:t>
      </w:r>
      <w:r>
        <w:rPr>
          <w:spacing w:val="40"/>
        </w:rPr>
        <w:t> </w:t>
      </w:r>
      <w:r>
        <w:rPr/>
        <w:t>learning</w:t>
      </w:r>
      <w:r>
        <w:rPr>
          <w:spacing w:val="40"/>
        </w:rPr>
        <w:t> </w:t>
      </w:r>
      <w:r>
        <w:rPr/>
        <w:t>e</w:t>
      </w:r>
      <w:r>
        <w:rPr>
          <w:spacing w:val="40"/>
        </w:rPr>
        <w:t> </w:t>
      </w:r>
      <w:r>
        <w:rPr/>
        <w:t>aprendizado</w:t>
      </w:r>
      <w:r>
        <w:rPr>
          <w:spacing w:val="40"/>
        </w:rPr>
        <w:t> </w:t>
      </w:r>
      <w:r>
        <w:rPr/>
        <w:t>não</w:t>
      </w:r>
      <w:r>
        <w:rPr>
          <w:spacing w:val="40"/>
        </w:rPr>
        <w:t> </w:t>
      </w:r>
      <w:r>
        <w:rPr/>
        <w:t>supervisionado,</w:t>
      </w:r>
      <w:r>
        <w:rPr>
          <w:spacing w:val="40"/>
        </w:rPr>
        <w:t> </w:t>
      </w:r>
      <w:r>
        <w:rPr/>
        <w:t>com</w:t>
      </w:r>
      <w:r>
        <w:rPr>
          <w:spacing w:val="40"/>
        </w:rPr>
        <w:t> </w:t>
      </w:r>
      <w:r>
        <w:rPr/>
        <w:t>potencial</w:t>
      </w:r>
      <w:r>
        <w:rPr>
          <w:spacing w:val="40"/>
        </w:rPr>
        <w:t> </w:t>
      </w:r>
      <w:r>
        <w:rPr/>
        <w:t>para</w:t>
      </w:r>
      <w:r>
        <w:rPr>
          <w:spacing w:val="40"/>
        </w:rPr>
        <w:t> </w:t>
      </w:r>
      <w:r>
        <w:rPr/>
        <w:t>capturar</w:t>
      </w:r>
      <w:r>
        <w:rPr>
          <w:spacing w:val="40"/>
        </w:rPr>
        <w:t> </w:t>
      </w:r>
      <w:r>
        <w:rPr/>
        <w:t>padrões mais complexos e adaptativos ao cenário brasileiro.</w:t>
      </w:r>
    </w:p>
    <w:p>
      <w:pPr>
        <w:pStyle w:val="BodyText"/>
        <w:spacing w:after="0" w:line="360" w:lineRule="auto"/>
        <w:sectPr>
          <w:pgSz w:w="11910" w:h="16840"/>
          <w:pgMar w:header="719" w:footer="0" w:top="980" w:bottom="280" w:left="1559" w:right="708"/>
        </w:sectPr>
      </w:pPr>
    </w:p>
    <w:p>
      <w:pPr>
        <w:pStyle w:val="BodyText"/>
      </w:pPr>
    </w:p>
    <w:p>
      <w:pPr>
        <w:pStyle w:val="BodyText"/>
        <w:spacing w:before="164"/>
      </w:pPr>
    </w:p>
    <w:p>
      <w:pPr>
        <w:pStyle w:val="Heading1"/>
        <w:numPr>
          <w:ilvl w:val="0"/>
          <w:numId w:val="3"/>
        </w:numPr>
        <w:tabs>
          <w:tab w:pos="849" w:val="left" w:leader="none"/>
        </w:tabs>
        <w:spacing w:line="240" w:lineRule="auto" w:before="0" w:after="0"/>
        <w:ind w:left="849" w:right="0" w:hanging="707"/>
        <w:jc w:val="left"/>
      </w:pPr>
      <w:bookmarkStart w:name="_bookmark1" w:id="2"/>
      <w:bookmarkEnd w:id="2"/>
      <w:r>
        <w:rPr>
          <w:b w:val="0"/>
        </w:rPr>
      </w:r>
      <w:r>
        <w:rPr/>
        <w:t>REVISÃO</w:t>
      </w:r>
      <w:r>
        <w:rPr>
          <w:spacing w:val="-5"/>
        </w:rPr>
        <w:t> </w:t>
      </w:r>
      <w:r>
        <w:rPr>
          <w:spacing w:val="-2"/>
        </w:rPr>
        <w:t>BIBLIOGRÁFICA</w:t>
      </w:r>
    </w:p>
    <w:p>
      <w:pPr>
        <w:pStyle w:val="BodyText"/>
        <w:rPr>
          <w:b/>
        </w:rPr>
      </w:pPr>
    </w:p>
    <w:p>
      <w:pPr>
        <w:pStyle w:val="BodyText"/>
        <w:rPr>
          <w:b/>
        </w:rPr>
      </w:pPr>
    </w:p>
    <w:p>
      <w:pPr>
        <w:pStyle w:val="BodyText"/>
        <w:spacing w:line="360" w:lineRule="auto"/>
        <w:ind w:left="141" w:right="428" w:firstLine="708"/>
        <w:jc w:val="both"/>
      </w:pPr>
      <w:r>
        <w:rPr/>
        <w:t>Neste capítulo são apresentados os referenciais teóricos relevantes para a definição da dinâmica da fraude no Brasil e os aspectos relevantes para a comparação de modelos de </w:t>
      </w:r>
      <w:r>
        <w:rPr>
          <w:i/>
        </w:rPr>
        <w:t>machine learning </w:t>
      </w:r>
      <w:r>
        <w:rPr/>
        <w:t>para a prevenção da fraude em cartões de crédito, além da situação da discussão econômica em relação ao setor impactado pelo problema abordado: a redução de custos no contexto do mercado financeiro.</w:t>
      </w:r>
    </w:p>
    <w:p>
      <w:pPr>
        <w:pStyle w:val="BodyText"/>
        <w:spacing w:before="138"/>
      </w:pPr>
    </w:p>
    <w:p>
      <w:pPr>
        <w:pStyle w:val="BodyText"/>
        <w:spacing w:line="360" w:lineRule="auto"/>
        <w:ind w:left="141" w:right="428" w:firstLine="708"/>
        <w:jc w:val="both"/>
      </w:pPr>
      <w:r>
        <w:rPr/>
        <w:t>O setor de cartões cresceu 24,6% em 2022 resultado de esforços em inovação e tecnologia, continuando em expansão. As transações de cartão de crédito somaram R$ 2,1 trilhões,</w:t>
      </w:r>
      <w:r>
        <w:rPr>
          <w:spacing w:val="-2"/>
        </w:rPr>
        <w:t> </w:t>
      </w:r>
      <w:r>
        <w:rPr/>
        <w:t>com</w:t>
      </w:r>
      <w:r>
        <w:rPr>
          <w:spacing w:val="-2"/>
        </w:rPr>
        <w:t> </w:t>
      </w:r>
      <w:r>
        <w:rPr/>
        <w:t>mais</w:t>
      </w:r>
      <w:r>
        <w:rPr>
          <w:spacing w:val="-2"/>
        </w:rPr>
        <w:t> </w:t>
      </w:r>
      <w:r>
        <w:rPr/>
        <w:t>de</w:t>
      </w:r>
      <w:r>
        <w:rPr>
          <w:spacing w:val="-2"/>
        </w:rPr>
        <w:t> </w:t>
      </w:r>
      <w:r>
        <w:rPr/>
        <w:t>18</w:t>
      </w:r>
      <w:r>
        <w:rPr>
          <w:spacing w:val="-2"/>
        </w:rPr>
        <w:t> </w:t>
      </w:r>
      <w:r>
        <w:rPr/>
        <w:t>bilhões</w:t>
      </w:r>
      <w:r>
        <w:rPr>
          <w:spacing w:val="-2"/>
        </w:rPr>
        <w:t> </w:t>
      </w:r>
      <w:r>
        <w:rPr/>
        <w:t>de</w:t>
      </w:r>
      <w:r>
        <w:rPr>
          <w:spacing w:val="-2"/>
        </w:rPr>
        <w:t> </w:t>
      </w:r>
      <w:r>
        <w:rPr/>
        <w:t>transações,</w:t>
      </w:r>
      <w:r>
        <w:rPr>
          <w:spacing w:val="-2"/>
        </w:rPr>
        <w:t> </w:t>
      </w:r>
      <w:r>
        <w:rPr/>
        <w:t>a</w:t>
      </w:r>
      <w:r>
        <w:rPr>
          <w:spacing w:val="-2"/>
        </w:rPr>
        <w:t> </w:t>
      </w:r>
      <w:r>
        <w:rPr/>
        <w:t>maior</w:t>
      </w:r>
      <w:r>
        <w:rPr>
          <w:spacing w:val="-2"/>
        </w:rPr>
        <w:t> </w:t>
      </w:r>
      <w:r>
        <w:rPr/>
        <w:t>parte</w:t>
      </w:r>
      <w:r>
        <w:rPr>
          <w:spacing w:val="-2"/>
        </w:rPr>
        <w:t> </w:t>
      </w:r>
      <w:r>
        <w:rPr/>
        <w:t>de</w:t>
      </w:r>
      <w:r>
        <w:rPr>
          <w:spacing w:val="-2"/>
        </w:rPr>
        <w:t> </w:t>
      </w:r>
      <w:r>
        <w:rPr/>
        <w:t>pessoa</w:t>
      </w:r>
      <w:r>
        <w:rPr>
          <w:spacing w:val="-2"/>
        </w:rPr>
        <w:t> </w:t>
      </w:r>
      <w:r>
        <w:rPr/>
        <w:t>física</w:t>
      </w:r>
      <w:r>
        <w:rPr>
          <w:spacing w:val="-2"/>
        </w:rPr>
        <w:t> </w:t>
      </w:r>
      <w:r>
        <w:rPr/>
        <w:t>(ABECS,</w:t>
      </w:r>
      <w:r>
        <w:rPr>
          <w:spacing w:val="-2"/>
        </w:rPr>
        <w:t> </w:t>
      </w:r>
      <w:r>
        <w:rPr/>
        <w:t>2023). O Brasil é um dos países com maior volume de transações em cartão de crédito, além de possuir quase 200 milhões de cartões emitidos por ano e cerca de 4 bilhões de transações em 2022 (ABECS, 2022).</w:t>
      </w:r>
    </w:p>
    <w:p>
      <w:pPr>
        <w:pStyle w:val="BodyText"/>
        <w:spacing w:before="138"/>
      </w:pPr>
    </w:p>
    <w:p>
      <w:pPr>
        <w:pStyle w:val="BodyText"/>
        <w:spacing w:line="360" w:lineRule="auto"/>
        <w:ind w:left="141" w:right="427" w:firstLine="708"/>
        <w:jc w:val="both"/>
      </w:pPr>
      <w:r>
        <w:rPr/>
        <w:t>Nesse mercado em histórica ampliação, a fraude em cartões de crédito tem causado</w:t>
      </w:r>
      <w:r>
        <w:rPr>
          <w:spacing w:val="40"/>
        </w:rPr>
        <w:t> </w:t>
      </w:r>
      <w:r>
        <w:rPr/>
        <w:t>um impacto financeiro para os bancos e empresas de meios de pagamento. Em 2020, o impacto financeiro relacionado a fraudes em cartões de crédito atingiu aproximadamente 32,4 bilhões de dólares no mundo. Em dez anos, o número de operações fraudulentas triplicou e é projetado para 2027 um crescimento para 40 bilhões de dólares (SAVY 2020). Atualmente, o fator de maior preocupação do </w:t>
      </w:r>
      <w:r>
        <w:rPr>
          <w:i/>
        </w:rPr>
        <w:t>e-commerce </w:t>
      </w:r>
      <w:r>
        <w:rPr/>
        <w:t>envolvendo fraude é o fato de que existem cada vez mais maneiras de realizar uma transação que aparenta legítima (AZIZ, 2021). Com a expansão do comércio online das últimas décadas, também cresceram os indicadores de</w:t>
      </w:r>
      <w:r>
        <w:rPr>
          <w:spacing w:val="40"/>
        </w:rPr>
        <w:t> </w:t>
      </w:r>
      <w:r>
        <w:rPr/>
        <w:t>fraude em cartão de crédito, resultando em 4,5% da renda das empresas do setor financeiro relacionada a eventos envolvendo fraude. Somados a isso, o Brasil é o segundo país com maior preocupação em relação a fraudes no mundo (IBM, 2022).</w:t>
      </w:r>
    </w:p>
    <w:p>
      <w:pPr>
        <w:pStyle w:val="BodyText"/>
        <w:spacing w:before="138"/>
      </w:pPr>
    </w:p>
    <w:p>
      <w:pPr>
        <w:pStyle w:val="BodyText"/>
        <w:spacing w:line="360" w:lineRule="auto"/>
        <w:ind w:left="141" w:right="425" w:firstLine="284"/>
        <w:jc w:val="both"/>
      </w:pPr>
      <w:r>
        <w:rPr/>
        <w:t>Paralelamente, o gráfico a seguir presente no relatório 2023 Global </w:t>
      </w:r>
      <w:r>
        <w:rPr>
          <w:i/>
        </w:rPr>
        <w:t>Ecommerce Payments and Fraud Report</w:t>
      </w:r>
      <w:r>
        <w:rPr/>
        <w:t>, indica que 64% das empresas brasileiras de comércio eletrônico já recorrem a soluções baseadas em </w:t>
      </w:r>
      <w:r>
        <w:rPr>
          <w:i/>
        </w:rPr>
        <w:t>machine learning </w:t>
      </w:r>
      <w:r>
        <w:rPr/>
        <w:t>como forma de mitigar os riscos associados a transações fraudulentas (CYBERSOURCE, 2023). Esses dados evidenciam o cenário de vulnerabilidade no qual se insere o sistema de pagamentos e demonstram o imperativo de adoção de tecnologias mais eficazes e adaptativas.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ind w:left="989"/>
      </w:pPr>
      <w:r>
        <w:rPr/>
        <w:t>Gráfico</w:t>
      </w:r>
      <w:r>
        <w:rPr>
          <w:spacing w:val="-4"/>
        </w:rPr>
        <w:t> </w:t>
      </w:r>
      <w:r>
        <w:rPr/>
        <w:t>1</w:t>
      </w:r>
      <w:r>
        <w:rPr>
          <w:spacing w:val="-2"/>
        </w:rPr>
        <w:t> </w:t>
      </w:r>
      <w:r>
        <w:rPr/>
        <w:t>-</w:t>
      </w:r>
      <w:r>
        <w:rPr>
          <w:spacing w:val="-2"/>
        </w:rPr>
        <w:t> </w:t>
      </w:r>
      <w:r>
        <w:rPr/>
        <w:t>Uso</w:t>
      </w:r>
      <w:r>
        <w:rPr>
          <w:spacing w:val="-2"/>
        </w:rPr>
        <w:t> </w:t>
      </w:r>
      <w:r>
        <w:rPr/>
        <w:t>de</w:t>
      </w:r>
      <w:r>
        <w:rPr>
          <w:spacing w:val="-2"/>
        </w:rPr>
        <w:t> </w:t>
      </w:r>
      <w:r>
        <w:rPr/>
        <w:t>dados</w:t>
      </w:r>
      <w:r>
        <w:rPr>
          <w:spacing w:val="-2"/>
        </w:rPr>
        <w:t> </w:t>
      </w:r>
      <w:r>
        <w:rPr/>
        <w:t>de</w:t>
      </w:r>
      <w:r>
        <w:rPr>
          <w:spacing w:val="-2"/>
        </w:rPr>
        <w:t> </w:t>
      </w:r>
      <w:r>
        <w:rPr/>
        <w:t>terceiros</w:t>
      </w:r>
      <w:r>
        <w:rPr>
          <w:spacing w:val="-2"/>
        </w:rPr>
        <w:t> </w:t>
      </w:r>
      <w:r>
        <w:rPr/>
        <w:t>nas</w:t>
      </w:r>
      <w:r>
        <w:rPr>
          <w:spacing w:val="-2"/>
        </w:rPr>
        <w:t> </w:t>
      </w:r>
      <w:r>
        <w:rPr/>
        <w:t>abordagens</w:t>
      </w:r>
      <w:r>
        <w:rPr>
          <w:spacing w:val="-2"/>
        </w:rPr>
        <w:t> </w:t>
      </w:r>
      <w:r>
        <w:rPr/>
        <w:t>na</w:t>
      </w:r>
      <w:r>
        <w:rPr>
          <w:spacing w:val="-2"/>
        </w:rPr>
        <w:t> </w:t>
      </w:r>
      <w:r>
        <w:rPr/>
        <w:t>prevenção</w:t>
      </w:r>
      <w:r>
        <w:rPr>
          <w:spacing w:val="-2"/>
        </w:rPr>
        <w:t> </w:t>
      </w:r>
      <w:r>
        <w:rPr/>
        <w:t>a</w:t>
      </w:r>
      <w:r>
        <w:rPr>
          <w:spacing w:val="-2"/>
        </w:rPr>
        <w:t> fraudes</w:t>
      </w:r>
    </w:p>
    <w:p>
      <w:pPr>
        <w:pStyle w:val="BodyText"/>
        <w:spacing w:before="10"/>
        <w:rPr>
          <w:sz w:val="9"/>
        </w:rPr>
      </w:pPr>
      <w:r>
        <w:rPr>
          <w:sz w:val="9"/>
        </w:rPr>
        <w:drawing>
          <wp:anchor distT="0" distB="0" distL="0" distR="0" allowOverlap="1" layoutInCell="1" locked="0" behindDoc="1" simplePos="0" relativeHeight="487589376">
            <wp:simplePos x="0" y="0"/>
            <wp:positionH relativeFrom="page">
              <wp:posOffset>1080135</wp:posOffset>
            </wp:positionH>
            <wp:positionV relativeFrom="paragraph">
              <wp:posOffset>87665</wp:posOffset>
            </wp:positionV>
            <wp:extent cx="5757670" cy="15144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57670" cy="1514475"/>
                    </a:xfrm>
                    <a:prstGeom prst="rect">
                      <a:avLst/>
                    </a:prstGeom>
                  </pic:spPr>
                </pic:pic>
              </a:graphicData>
            </a:graphic>
          </wp:anchor>
        </w:drawing>
      </w:r>
    </w:p>
    <w:p>
      <w:pPr>
        <w:spacing w:before="153"/>
        <w:ind w:left="850" w:right="0" w:firstLine="0"/>
        <w:jc w:val="left"/>
        <w:rPr>
          <w:sz w:val="20"/>
        </w:rPr>
      </w:pPr>
      <w:r>
        <w:rPr>
          <w:sz w:val="20"/>
        </w:rPr>
        <w:t>Fonte:</w:t>
      </w:r>
      <w:r>
        <w:rPr>
          <w:spacing w:val="-2"/>
          <w:sz w:val="20"/>
        </w:rPr>
        <w:t> </w:t>
      </w:r>
      <w:r>
        <w:rPr>
          <w:sz w:val="20"/>
        </w:rPr>
        <w:t>IBM</w:t>
      </w:r>
      <w:r>
        <w:rPr>
          <w:spacing w:val="-2"/>
          <w:sz w:val="20"/>
        </w:rPr>
        <w:t> </w:t>
      </w:r>
      <w:r>
        <w:rPr>
          <w:sz w:val="20"/>
        </w:rPr>
        <w:t>(2022,</w:t>
      </w:r>
      <w:r>
        <w:rPr>
          <w:spacing w:val="-2"/>
          <w:sz w:val="20"/>
        </w:rPr>
        <w:t> </w:t>
      </w:r>
      <w:r>
        <w:rPr>
          <w:sz w:val="20"/>
        </w:rPr>
        <w:t>p.</w:t>
      </w:r>
      <w:r>
        <w:rPr>
          <w:spacing w:val="-1"/>
          <w:sz w:val="20"/>
        </w:rPr>
        <w:t> </w:t>
      </w:r>
      <w:r>
        <w:rPr>
          <w:spacing w:val="-5"/>
          <w:sz w:val="20"/>
        </w:rPr>
        <w:t>6.)</w:t>
      </w:r>
    </w:p>
    <w:p>
      <w:pPr>
        <w:pStyle w:val="BodyText"/>
        <w:rPr>
          <w:sz w:val="20"/>
        </w:rPr>
      </w:pPr>
    </w:p>
    <w:p>
      <w:pPr>
        <w:pStyle w:val="BodyText"/>
        <w:spacing w:before="69"/>
        <w:rPr>
          <w:sz w:val="20"/>
        </w:rPr>
      </w:pPr>
    </w:p>
    <w:p>
      <w:pPr>
        <w:pStyle w:val="BodyText"/>
        <w:spacing w:line="360" w:lineRule="auto"/>
        <w:ind w:left="142" w:right="429" w:firstLine="708"/>
        <w:jc w:val="both"/>
      </w:pPr>
      <w:r>
        <w:rPr/>
        <w:t>O grande impacto econômico no mercado financeiro das fraudes em cartão de crédito, tanto nos prejuízos associados quanto aos custos relacionados à prevenção e mitigação de fraude são abordados na discussão econômica ao se discutir o tema da redução de custos e custos de transação, tendo em vista que a redução de custos é necessária para obter a</w:t>
      </w:r>
      <w:r>
        <w:rPr>
          <w:spacing w:val="40"/>
        </w:rPr>
        <w:t> </w:t>
      </w:r>
      <w:r>
        <w:rPr/>
        <w:t>eficiência operacional. Quando a organização prioriza a redução de custos, a partir de um certo ponto afeta a qualidade e eficiência dos serviços prestados (HART, 2016).</w:t>
      </w:r>
    </w:p>
    <w:p>
      <w:pPr>
        <w:pStyle w:val="BodyText"/>
        <w:spacing w:before="137"/>
      </w:pPr>
    </w:p>
    <w:p>
      <w:pPr>
        <w:pStyle w:val="BodyText"/>
        <w:spacing w:line="360" w:lineRule="auto" w:before="1"/>
        <w:ind w:left="142" w:right="425" w:firstLine="707"/>
        <w:jc w:val="both"/>
      </w:pPr>
      <w:r>
        <w:rPr/>
        <w:t>Considerando esse contexto, as ferramentas de </w:t>
      </w:r>
      <w:r>
        <w:rPr>
          <w:i/>
        </w:rPr>
        <w:t>machine learning </w:t>
      </w:r>
      <w:r>
        <w:rPr/>
        <w:t>desempenham um papel fundamental no mercado financeiro para além de outras coisas, apoiar a detecção de transações fraudulentas. Alguns dos desafios envolvem o fato da distribuição entre transações fraudulentas e legítimas ser muito desbalanceada, as técnicas de fraude se aprimoram em alta velocidade</w:t>
      </w:r>
      <w:r>
        <w:rPr>
          <w:spacing w:val="-1"/>
        </w:rPr>
        <w:t> </w:t>
      </w:r>
      <w:r>
        <w:rPr/>
        <w:t>e</w:t>
      </w:r>
      <w:r>
        <w:rPr>
          <w:spacing w:val="-1"/>
        </w:rPr>
        <w:t> </w:t>
      </w:r>
      <w:r>
        <w:rPr/>
        <w:t>existe</w:t>
      </w:r>
      <w:r>
        <w:rPr>
          <w:spacing w:val="-1"/>
        </w:rPr>
        <w:t> </w:t>
      </w:r>
      <w:r>
        <w:rPr/>
        <w:t>uma</w:t>
      </w:r>
      <w:r>
        <w:rPr>
          <w:spacing w:val="-1"/>
        </w:rPr>
        <w:t> </w:t>
      </w:r>
      <w:r>
        <w:rPr/>
        <w:t>dificuldade</w:t>
      </w:r>
      <w:r>
        <w:rPr>
          <w:spacing w:val="-1"/>
        </w:rPr>
        <w:t> </w:t>
      </w:r>
      <w:r>
        <w:rPr/>
        <w:t>de</w:t>
      </w:r>
      <w:r>
        <w:rPr>
          <w:spacing w:val="-1"/>
        </w:rPr>
        <w:t> </w:t>
      </w:r>
      <w:r>
        <w:rPr/>
        <w:t>obter</w:t>
      </w:r>
      <w:r>
        <w:rPr>
          <w:spacing w:val="-1"/>
        </w:rPr>
        <w:t> </w:t>
      </w:r>
      <w:r>
        <w:rPr/>
        <w:t>informações</w:t>
      </w:r>
      <w:r>
        <w:rPr>
          <w:spacing w:val="-1"/>
        </w:rPr>
        <w:t> </w:t>
      </w:r>
      <w:r>
        <w:rPr/>
        <w:t>de</w:t>
      </w:r>
      <w:r>
        <w:rPr>
          <w:spacing w:val="-1"/>
        </w:rPr>
        <w:t> </w:t>
      </w:r>
      <w:r>
        <w:rPr/>
        <w:t>validação</w:t>
      </w:r>
      <w:r>
        <w:rPr>
          <w:spacing w:val="-1"/>
        </w:rPr>
        <w:t> </w:t>
      </w:r>
      <w:r>
        <w:rPr/>
        <w:t>a</w:t>
      </w:r>
      <w:r>
        <w:rPr>
          <w:spacing w:val="-1"/>
        </w:rPr>
        <w:t> </w:t>
      </w:r>
      <w:r>
        <w:rPr/>
        <w:t>tempo</w:t>
      </w:r>
      <w:r>
        <w:rPr>
          <w:spacing w:val="-1"/>
        </w:rPr>
        <w:t> </w:t>
      </w:r>
      <w:r>
        <w:rPr/>
        <w:t>(SANTIAGO, 2014). Diferentes métodos estatísticos podem ser aplicados para integrar diferentes informações sobre a transação, definindo-as como variáveis e interpretando os dados de maneira conjunta.</w:t>
      </w:r>
    </w:p>
    <w:p>
      <w:pPr>
        <w:pStyle w:val="BodyText"/>
        <w:spacing w:before="137"/>
      </w:pPr>
    </w:p>
    <w:p>
      <w:pPr>
        <w:pStyle w:val="BodyText"/>
        <w:spacing w:line="360" w:lineRule="auto" w:before="1"/>
        <w:ind w:left="142" w:right="426" w:firstLine="708"/>
        <w:jc w:val="both"/>
      </w:pPr>
      <w:r>
        <w:rPr/>
        <w:t>Foram escolhidos quatro dos algoritmos de </w:t>
      </w:r>
      <w:r>
        <w:rPr>
          <w:i/>
        </w:rPr>
        <w:t>machine learning </w:t>
      </w:r>
      <w:r>
        <w:rPr/>
        <w:t>mais populares para detecção de fraude: regressão logística, Naive Bayes, Support Vector Machines e Árvores de Decisão.</w:t>
      </w:r>
      <w:r>
        <w:rPr>
          <w:spacing w:val="40"/>
        </w:rPr>
        <w:t> </w:t>
      </w:r>
      <w:r>
        <w:rPr/>
        <w:t>A regressão logística, também chamada de logit regression, é um modelo estatístico utilizado para classificação binária, estimando a probabilidade de uma instância pertencer a uma classe específica, como fraude ou não-fraude. Embora o termo “regressão” sugira previsão de valores contínuos, seu propósito é transformar uma combinação linear dos atributos por meio da função sigmoide, resultando em valores entre 0 e 1 interpretados como probabilidades. Quando a probabilidade excede 50%, a instância é classificada na classe positiva (GÉRON, 2019).</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1" w:right="427" w:firstLine="708"/>
        <w:jc w:val="both"/>
      </w:pPr>
      <w:r>
        <w:rPr/>
        <w:t>O método </w:t>
      </w:r>
      <w:r>
        <w:rPr>
          <w:i/>
        </w:rPr>
        <w:t>Naives Bayes</w:t>
      </w:r>
      <w:r>
        <w:rPr/>
        <w:t>, baseado no Teorema de Bayes, onde cada atributo performa de forma independente. Apesar disso, sua limitação está em considerar atributos independentemente, o que pode ser insustentável em cenários mais complexos de fraude, e também pode ser ineficaz em atributos correlacionados.</w:t>
      </w:r>
    </w:p>
    <w:p>
      <w:pPr>
        <w:pStyle w:val="BodyText"/>
        <w:spacing w:before="138"/>
      </w:pPr>
    </w:p>
    <w:p>
      <w:pPr>
        <w:pStyle w:val="BodyText"/>
        <w:spacing w:line="360" w:lineRule="auto"/>
        <w:ind w:left="141" w:right="428" w:firstLine="708"/>
        <w:jc w:val="both"/>
      </w:pPr>
      <w:r>
        <w:rPr/>
        <w:t>O método Support Vector Machine (SVM) é um modelo de aprendizado de máquina capaz de fazer classificações e regressões, sendo aplicável em diversos cenários (MORAES, 2008) e capaz de lidar com várias classes de forma eficaz (TAWIAH, 2023), possuindo robustez contra overfitting. Apesar disso, sua principal limitação está relacionada ao alto uso de recursos computacionais e escolha de um kernel adequado (LUCAS, JURGOVSKY,</w:t>
      </w:r>
      <w:r>
        <w:rPr>
          <w:spacing w:val="40"/>
        </w:rPr>
        <w:t> </w:t>
      </w:r>
      <w:r>
        <w:rPr/>
        <w:t>2020). Esse método é valorizado por produzir probabilidades interpretáveis e pelo</w:t>
      </w:r>
      <w:r>
        <w:rPr>
          <w:spacing w:val="40"/>
        </w:rPr>
        <w:t> </w:t>
      </w:r>
      <w:r>
        <w:rPr/>
        <w:t>treinamento rápido, mas assume relação linear entre variáveis e pode ser menos eficiente em dados altamente desbalanceados ou com padrões complexos (GÉRON, 2019).</w:t>
      </w:r>
    </w:p>
    <w:p>
      <w:pPr>
        <w:pStyle w:val="BodyText"/>
        <w:spacing w:before="138"/>
      </w:pPr>
    </w:p>
    <w:p>
      <w:pPr>
        <w:pStyle w:val="BodyText"/>
        <w:spacing w:line="360" w:lineRule="auto"/>
        <w:ind w:left="141" w:right="424" w:firstLine="708"/>
        <w:jc w:val="both"/>
      </w:pPr>
      <w:r>
        <w:rPr/>
        <w:t>O método baseado em árvores de decisão se destaca pela sua facilidade e interpretabilidade (PROVOST, 2000). A interpretabilidade no contexto crítico de detecção de fraude requer destaque considerando as razões por trás das decisões dos modelos, considerando a detecção de vieses e discriminações presentes nos dados de treinamento dos modelos (CAIRES, 2022). Além disso, em seu estudo comparativo, Jocélio de Sousa destaca</w:t>
      </w:r>
      <w:r>
        <w:rPr>
          <w:spacing w:val="40"/>
        </w:rPr>
        <w:t> </w:t>
      </w:r>
      <w:r>
        <w:rPr/>
        <w:t>a facilidade de interpretação e visualização das árvores de decisão, sua capacidade de lidar com dados ausentes e o fato de não requererem normalização dos dados (SOUSA, 2021). Apesar das vantagens, Lucas e Jurgovsky (2020) ressaltam o problema de </w:t>
      </w:r>
      <w:r>
        <w:rPr>
          <w:i/>
        </w:rPr>
        <w:t>overfitting</w:t>
      </w:r>
      <w:r>
        <w:rPr/>
        <w:t>, no qual um conjunto de dados desbalanceado se ajusta mais do que deveria aos dados de treinamento (LUCAS, JURGOVSKY, 2020). Isso ocorre porque uma única árvore pode se tornar muito complexa conforme o aumento do tamanho do conjunto de dados (ELHUSSENY, 2022).</w:t>
      </w:r>
    </w:p>
    <w:p>
      <w:pPr>
        <w:pStyle w:val="BodyText"/>
        <w:spacing w:before="138"/>
      </w:pPr>
    </w:p>
    <w:p>
      <w:pPr>
        <w:pStyle w:val="BodyText"/>
        <w:spacing w:line="360" w:lineRule="auto"/>
        <w:ind w:left="141" w:right="428" w:firstLine="708"/>
        <w:jc w:val="both"/>
      </w:pPr>
      <w:r>
        <w:rPr/>
        <w:t>Apesar da utilidade dos métodos de aprendizado de máquina na detecção de fraude em cartões de crédito, técnicas de </w:t>
      </w:r>
      <w:r>
        <w:rPr>
          <w:i/>
        </w:rPr>
        <w:t>deep learning </w:t>
      </w:r>
      <w:r>
        <w:rPr/>
        <w:t>têm se mostrado cada vez mais promissoras na detecção de fraude em casos complexos. Essas redes neurais profundas podem extrair características sobre os dados sem a necessidade de tratamento manual, o que é útil em casos grandes e complexos.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1"/>
          <w:numId w:val="3"/>
        </w:numPr>
        <w:tabs>
          <w:tab w:pos="849" w:val="left" w:leader="none"/>
        </w:tabs>
        <w:spacing w:line="240" w:lineRule="auto" w:before="0" w:after="0"/>
        <w:ind w:left="849" w:right="0" w:hanging="707"/>
        <w:jc w:val="left"/>
      </w:pPr>
      <w:bookmarkStart w:name="_bookmark2" w:id="3"/>
      <w:bookmarkEnd w:id="3"/>
      <w:r>
        <w:rPr>
          <w:b w:val="0"/>
        </w:rPr>
      </w:r>
      <w:r>
        <w:rPr>
          <w:spacing w:val="-2"/>
        </w:rPr>
        <w:t>FRAUDE</w:t>
      </w:r>
    </w:p>
    <w:p>
      <w:pPr>
        <w:pStyle w:val="BodyText"/>
        <w:rPr>
          <w:b/>
        </w:rPr>
      </w:pPr>
    </w:p>
    <w:p>
      <w:pPr>
        <w:pStyle w:val="BodyText"/>
        <w:rPr>
          <w:b/>
        </w:rPr>
      </w:pPr>
    </w:p>
    <w:p>
      <w:pPr>
        <w:pStyle w:val="Heading1"/>
        <w:numPr>
          <w:ilvl w:val="2"/>
          <w:numId w:val="3"/>
        </w:numPr>
        <w:tabs>
          <w:tab w:pos="682" w:val="left" w:leader="none"/>
        </w:tabs>
        <w:spacing w:line="240" w:lineRule="auto" w:before="0" w:after="0"/>
        <w:ind w:left="682" w:right="0" w:hanging="540"/>
        <w:jc w:val="left"/>
      </w:pPr>
      <w:bookmarkStart w:name="_bookmark3" w:id="4"/>
      <w:bookmarkEnd w:id="4"/>
      <w:r>
        <w:rPr>
          <w:b w:val="0"/>
        </w:rPr>
      </w:r>
      <w:r>
        <w:rPr/>
        <w:t>CONTEXTUALIZAÇÃO</w:t>
      </w:r>
      <w:r>
        <w:rPr>
          <w:spacing w:val="-6"/>
        </w:rPr>
        <w:t> </w:t>
      </w:r>
      <w:r>
        <w:rPr/>
        <w:t>DO</w:t>
      </w:r>
      <w:r>
        <w:rPr>
          <w:spacing w:val="-3"/>
        </w:rPr>
        <w:t> </w:t>
      </w:r>
      <w:r>
        <w:rPr/>
        <w:t>PROBLEMA</w:t>
      </w:r>
      <w:r>
        <w:rPr>
          <w:spacing w:val="-3"/>
        </w:rPr>
        <w:t> </w:t>
      </w:r>
      <w:r>
        <w:rPr/>
        <w:t>DA</w:t>
      </w:r>
      <w:r>
        <w:rPr>
          <w:spacing w:val="-3"/>
        </w:rPr>
        <w:t> </w:t>
      </w:r>
      <w:r>
        <w:rPr/>
        <w:t>FRAUDE</w:t>
      </w:r>
      <w:r>
        <w:rPr>
          <w:spacing w:val="-3"/>
        </w:rPr>
        <w:t> </w:t>
      </w:r>
      <w:r>
        <w:rPr/>
        <w:t>NA</w:t>
      </w:r>
      <w:r>
        <w:rPr>
          <w:spacing w:val="-3"/>
        </w:rPr>
        <w:t> </w:t>
      </w:r>
      <w:r>
        <w:rPr>
          <w:spacing w:val="-2"/>
        </w:rPr>
        <w:t>ECONOMIA</w:t>
      </w:r>
    </w:p>
    <w:p>
      <w:pPr>
        <w:pStyle w:val="BodyText"/>
        <w:rPr>
          <w:b/>
        </w:rPr>
      </w:pPr>
    </w:p>
    <w:p>
      <w:pPr>
        <w:pStyle w:val="BodyText"/>
        <w:rPr>
          <w:b/>
        </w:rPr>
      </w:pPr>
    </w:p>
    <w:p>
      <w:pPr>
        <w:pStyle w:val="BodyText"/>
        <w:spacing w:line="360" w:lineRule="auto"/>
        <w:ind w:left="142" w:right="429" w:firstLine="708"/>
        <w:jc w:val="both"/>
      </w:pPr>
      <w:r>
        <w:rPr/>
        <w:t>A importância do problema da fraude se mostra evidente ao observar seu impacto na estrutura existente sobre o funcionamento dos mercados e das instituições financeiras. No âmbito da Ciência Econômica, fraudes financeiras são compreendidas, segundo a Teoria dos Custos de Transação desenvolvida por Ronald Coase e aprimorada por Oliver Williamson, como falhas contratuais e imperfeições de mercado que geram custos adicionais de transação. A detecção de fraudes nesse contexto, pode ser interpretada como um mecanismo</w:t>
      </w:r>
      <w:r>
        <w:rPr>
          <w:spacing w:val="40"/>
        </w:rPr>
        <w:t> </w:t>
      </w:r>
      <w:r>
        <w:rPr/>
        <w:t>institucional necessário à minimização desses custos, inserido nas estruturas de governança que as organizações constroem para lidar com a incerteza e com a existência de contratos incompletos (SARTO; ALMEIDA, 2011).</w:t>
      </w:r>
    </w:p>
    <w:p>
      <w:pPr>
        <w:pStyle w:val="BodyText"/>
        <w:spacing w:before="138"/>
      </w:pPr>
    </w:p>
    <w:p>
      <w:pPr>
        <w:pStyle w:val="BodyText"/>
        <w:spacing w:line="360" w:lineRule="auto"/>
        <w:ind w:left="142" w:right="425" w:firstLine="708"/>
        <w:jc w:val="both"/>
      </w:pPr>
      <w:r>
        <w:rPr/>
        <w:t>Contratos incompletos são uma causa fundamental dos custos de transação associados às imperfeições de mercado, uma vez que não conseguem prever todas as contingências futuras, exigindo atividades adicionais de monitoramento, verificação, e punição para garantir o cumprimento das cláusulas pactuadas. Segundo Williamson (1998), esses custos </w:t>
      </w:r>
      <w:r>
        <w:rPr>
          <w:i/>
        </w:rPr>
        <w:t>ex-post </w:t>
      </w:r>
      <w:r>
        <w:rPr/>
        <w:t>surgem</w:t>
      </w:r>
      <w:r>
        <w:rPr>
          <w:spacing w:val="-1"/>
        </w:rPr>
        <w:t> </w:t>
      </w:r>
      <w:r>
        <w:rPr/>
        <w:t>da</w:t>
      </w:r>
      <w:r>
        <w:rPr>
          <w:spacing w:val="-1"/>
        </w:rPr>
        <w:t> </w:t>
      </w:r>
      <w:r>
        <w:rPr/>
        <w:t>necessidade</w:t>
      </w:r>
      <w:r>
        <w:rPr>
          <w:spacing w:val="-1"/>
        </w:rPr>
        <w:t> </w:t>
      </w:r>
      <w:r>
        <w:rPr/>
        <w:t>de</w:t>
      </w:r>
      <w:r>
        <w:rPr>
          <w:spacing w:val="-1"/>
        </w:rPr>
        <w:t> </w:t>
      </w:r>
      <w:r>
        <w:rPr/>
        <w:t>adaptar</w:t>
      </w:r>
      <w:r>
        <w:rPr>
          <w:spacing w:val="-1"/>
        </w:rPr>
        <w:t> </w:t>
      </w:r>
      <w:r>
        <w:rPr/>
        <w:t>um</w:t>
      </w:r>
      <w:r>
        <w:rPr>
          <w:spacing w:val="-1"/>
        </w:rPr>
        <w:t> </w:t>
      </w:r>
      <w:r>
        <w:rPr/>
        <w:t>contrato</w:t>
      </w:r>
      <w:r>
        <w:rPr>
          <w:spacing w:val="-1"/>
        </w:rPr>
        <w:t> </w:t>
      </w:r>
      <w:r>
        <w:rPr/>
        <w:t>firmado</w:t>
      </w:r>
      <w:r>
        <w:rPr>
          <w:spacing w:val="-1"/>
        </w:rPr>
        <w:t> </w:t>
      </w:r>
      <w:r>
        <w:rPr/>
        <w:t>a</w:t>
      </w:r>
      <w:r>
        <w:rPr>
          <w:spacing w:val="-1"/>
        </w:rPr>
        <w:t> </w:t>
      </w:r>
      <w:r>
        <w:rPr/>
        <w:t>possíveis</w:t>
      </w:r>
      <w:r>
        <w:rPr>
          <w:spacing w:val="-1"/>
        </w:rPr>
        <w:t> </w:t>
      </w:r>
      <w:r>
        <w:rPr/>
        <w:t>circunstâncias</w:t>
      </w:r>
      <w:r>
        <w:rPr>
          <w:spacing w:val="-1"/>
        </w:rPr>
        <w:t> </w:t>
      </w:r>
      <w:r>
        <w:rPr/>
        <w:t>imprevistas, que</w:t>
      </w:r>
      <w:r>
        <w:rPr>
          <w:spacing w:val="-2"/>
        </w:rPr>
        <w:t> </w:t>
      </w:r>
      <w:r>
        <w:rPr/>
        <w:t>resultariam</w:t>
      </w:r>
      <w:r>
        <w:rPr>
          <w:spacing w:val="-2"/>
        </w:rPr>
        <w:t> </w:t>
      </w:r>
      <w:r>
        <w:rPr/>
        <w:t>em</w:t>
      </w:r>
      <w:r>
        <w:rPr>
          <w:spacing w:val="-2"/>
        </w:rPr>
        <w:t> </w:t>
      </w:r>
      <w:r>
        <w:rPr/>
        <w:t>despesas</w:t>
      </w:r>
      <w:r>
        <w:rPr>
          <w:spacing w:val="-2"/>
        </w:rPr>
        <w:t> </w:t>
      </w:r>
      <w:r>
        <w:rPr/>
        <w:t>adicionais</w:t>
      </w:r>
      <w:r>
        <w:rPr>
          <w:spacing w:val="-2"/>
        </w:rPr>
        <w:t> </w:t>
      </w:r>
      <w:r>
        <w:rPr/>
        <w:t>que</w:t>
      </w:r>
      <w:r>
        <w:rPr>
          <w:spacing w:val="-2"/>
        </w:rPr>
        <w:t> </w:t>
      </w:r>
      <w:r>
        <w:rPr/>
        <w:t>dificultaria</w:t>
      </w:r>
      <w:r>
        <w:rPr>
          <w:spacing w:val="-2"/>
        </w:rPr>
        <w:t> </w:t>
      </w:r>
      <w:r>
        <w:rPr/>
        <w:t>a</w:t>
      </w:r>
      <w:r>
        <w:rPr>
          <w:spacing w:val="-2"/>
        </w:rPr>
        <w:t> </w:t>
      </w:r>
      <w:r>
        <w:rPr/>
        <w:t>coordenação</w:t>
      </w:r>
      <w:r>
        <w:rPr>
          <w:spacing w:val="-2"/>
        </w:rPr>
        <w:t> </w:t>
      </w:r>
      <w:r>
        <w:rPr/>
        <w:t>eficiente</w:t>
      </w:r>
      <w:r>
        <w:rPr>
          <w:spacing w:val="-2"/>
        </w:rPr>
        <w:t> </w:t>
      </w:r>
      <w:r>
        <w:rPr/>
        <w:t>das</w:t>
      </w:r>
      <w:r>
        <w:rPr>
          <w:spacing w:val="-2"/>
        </w:rPr>
        <w:t> </w:t>
      </w:r>
      <w:r>
        <w:rPr/>
        <w:t>transações entre agentes. Além disso, as limitações decorrentes de sua racionalidade limitada dificultam delimitar previamente todas as condições necessárias para uma execução adequada dos contratos, o que gera potencial para o aumento desses custos e contribui para o surgimento de falhas de mercado e comportamentos oportunistas. Logo, os contratos incompletos, ao não contemplar</w:t>
      </w:r>
      <w:r>
        <w:rPr>
          <w:spacing w:val="-1"/>
        </w:rPr>
        <w:t> </w:t>
      </w:r>
      <w:r>
        <w:rPr/>
        <w:t>todas</w:t>
      </w:r>
      <w:r>
        <w:rPr>
          <w:spacing w:val="-1"/>
        </w:rPr>
        <w:t> </w:t>
      </w:r>
      <w:r>
        <w:rPr/>
        <w:t>as</w:t>
      </w:r>
      <w:r>
        <w:rPr>
          <w:spacing w:val="-1"/>
        </w:rPr>
        <w:t> </w:t>
      </w:r>
      <w:r>
        <w:rPr/>
        <w:t>eventualidades,</w:t>
      </w:r>
      <w:r>
        <w:rPr>
          <w:spacing w:val="-1"/>
        </w:rPr>
        <w:t> </w:t>
      </w:r>
      <w:r>
        <w:rPr/>
        <w:t>transferem</w:t>
      </w:r>
      <w:r>
        <w:rPr>
          <w:spacing w:val="-1"/>
        </w:rPr>
        <w:t> </w:t>
      </w:r>
      <w:r>
        <w:rPr/>
        <w:t>parte</w:t>
      </w:r>
      <w:r>
        <w:rPr>
          <w:spacing w:val="-1"/>
        </w:rPr>
        <w:t> </w:t>
      </w:r>
      <w:r>
        <w:rPr/>
        <w:t>dos</w:t>
      </w:r>
      <w:r>
        <w:rPr>
          <w:spacing w:val="-1"/>
        </w:rPr>
        <w:t> </w:t>
      </w:r>
      <w:r>
        <w:rPr/>
        <w:t>riscos</w:t>
      </w:r>
      <w:r>
        <w:rPr>
          <w:spacing w:val="-1"/>
        </w:rPr>
        <w:t> </w:t>
      </w:r>
      <w:r>
        <w:rPr/>
        <w:t>associados</w:t>
      </w:r>
      <w:r>
        <w:rPr>
          <w:spacing w:val="-1"/>
        </w:rPr>
        <w:t> </w:t>
      </w:r>
      <w:r>
        <w:rPr/>
        <w:t>à</w:t>
      </w:r>
      <w:r>
        <w:rPr>
          <w:spacing w:val="-1"/>
        </w:rPr>
        <w:t> </w:t>
      </w:r>
      <w:r>
        <w:rPr/>
        <w:t>transação</w:t>
      </w:r>
      <w:r>
        <w:rPr>
          <w:spacing w:val="-1"/>
        </w:rPr>
        <w:t> </w:t>
      </w:r>
      <w:r>
        <w:rPr/>
        <w:t>para</w:t>
      </w:r>
      <w:r>
        <w:rPr>
          <w:spacing w:val="-1"/>
        </w:rPr>
        <w:t> </w:t>
      </w:r>
      <w:r>
        <w:rPr/>
        <w:t>as partes envolvidas, elevando os custos de transação e dificultando a eficiência do sistema econômico (SARTO; ALMEIDA, 2011).</w:t>
      </w:r>
    </w:p>
    <w:p>
      <w:pPr>
        <w:pStyle w:val="BodyText"/>
        <w:spacing w:before="138"/>
      </w:pPr>
    </w:p>
    <w:p>
      <w:pPr>
        <w:pStyle w:val="BodyText"/>
        <w:spacing w:line="360" w:lineRule="auto"/>
        <w:ind w:left="142" w:right="425" w:firstLine="708"/>
        <w:jc w:val="both"/>
      </w:pPr>
      <w:r>
        <w:rPr/>
        <w:t>A adoção de métodos de aprendizado de máquina na detecção de fraudes em cartão de crédito é parte de um esforço inovativo das empresas no setor financeiro. Diferentemente de uma inovação restrita à introdução de novos produtos ou serviços, trata-se de um processo em que a mudança tecnológica incorpora, mecanismos adaptativos que respondem a sinais de um ambiente dinâmico. Em “</w:t>
      </w:r>
      <w:r>
        <w:rPr>
          <w:i/>
        </w:rPr>
        <w:t>An Evolutionary Theory of Economic Change</w:t>
      </w:r>
      <w:r>
        <w:rPr/>
        <w:t>”, de Nelson &amp; Winter (1982),</w:t>
      </w:r>
      <w:r>
        <w:rPr>
          <w:spacing w:val="-3"/>
        </w:rPr>
        <w:t> </w:t>
      </w:r>
      <w:r>
        <w:rPr/>
        <w:t>nos</w:t>
      </w:r>
      <w:r>
        <w:rPr>
          <w:spacing w:val="-3"/>
        </w:rPr>
        <w:t> </w:t>
      </w:r>
      <w:r>
        <w:rPr/>
        <w:t>processos</w:t>
      </w:r>
      <w:r>
        <w:rPr>
          <w:spacing w:val="-3"/>
        </w:rPr>
        <w:t> </w:t>
      </w:r>
      <w:r>
        <w:rPr/>
        <w:t>econômicos</w:t>
      </w:r>
      <w:r>
        <w:rPr>
          <w:spacing w:val="-3"/>
        </w:rPr>
        <w:t> </w:t>
      </w:r>
      <w:r>
        <w:rPr/>
        <w:t>de</w:t>
      </w:r>
      <w:r>
        <w:rPr>
          <w:spacing w:val="-3"/>
        </w:rPr>
        <w:t> </w:t>
      </w:r>
      <w:r>
        <w:rPr/>
        <w:t>mudança</w:t>
      </w:r>
      <w:r>
        <w:rPr>
          <w:spacing w:val="-3"/>
        </w:rPr>
        <w:t> </w:t>
      </w:r>
      <w:r>
        <w:rPr/>
        <w:t>(mutação)</w:t>
      </w:r>
      <w:r>
        <w:rPr>
          <w:spacing w:val="-3"/>
        </w:rPr>
        <w:t> </w:t>
      </w:r>
      <w:r>
        <w:rPr/>
        <w:t>o</w:t>
      </w:r>
      <w:r>
        <w:rPr>
          <w:spacing w:val="-3"/>
        </w:rPr>
        <w:t> </w:t>
      </w:r>
      <w:r>
        <w:rPr/>
        <w:t>elemento</w:t>
      </w:r>
      <w:r>
        <w:rPr>
          <w:spacing w:val="-3"/>
        </w:rPr>
        <w:t> </w:t>
      </w:r>
      <w:r>
        <w:rPr/>
        <w:t>intencional</w:t>
      </w:r>
      <w:r>
        <w:rPr>
          <w:spacing w:val="-3"/>
        </w:rPr>
        <w:t> </w:t>
      </w:r>
      <w:r>
        <w:rPr/>
        <w:t>não</w:t>
      </w:r>
      <w:r>
        <w:rPr>
          <w:spacing w:val="-3"/>
        </w:rPr>
        <w:t> </w:t>
      </w:r>
      <w:r>
        <w:rPr/>
        <w:t>se</w:t>
      </w:r>
      <w:r>
        <w:rPr>
          <w:spacing w:val="-3"/>
        </w:rPr>
        <w:t> </w:t>
      </w:r>
      <w:r>
        <w:rPr/>
        <w:t>limita</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à</w:t>
      </w:r>
      <w:r>
        <w:rPr>
          <w:spacing w:val="-2"/>
        </w:rPr>
        <w:t> </w:t>
      </w:r>
      <w:r>
        <w:rPr/>
        <w:t>inovação,</w:t>
      </w:r>
      <w:r>
        <w:rPr>
          <w:spacing w:val="-2"/>
        </w:rPr>
        <w:t> </w:t>
      </w:r>
      <w:r>
        <w:rPr/>
        <w:t>mas</w:t>
      </w:r>
      <w:r>
        <w:rPr>
          <w:spacing w:val="-2"/>
        </w:rPr>
        <w:t> </w:t>
      </w:r>
      <w:r>
        <w:rPr/>
        <w:t>inclui</w:t>
      </w:r>
      <w:r>
        <w:rPr>
          <w:spacing w:val="-2"/>
        </w:rPr>
        <w:t> </w:t>
      </w:r>
      <w:r>
        <w:rPr/>
        <w:t>também</w:t>
      </w:r>
      <w:r>
        <w:rPr>
          <w:spacing w:val="-2"/>
        </w:rPr>
        <w:t> </w:t>
      </w:r>
      <w:r>
        <w:rPr/>
        <w:t>o</w:t>
      </w:r>
      <w:r>
        <w:rPr>
          <w:spacing w:val="-2"/>
        </w:rPr>
        <w:t> </w:t>
      </w:r>
      <w:r>
        <w:rPr/>
        <w:t>esforço</w:t>
      </w:r>
      <w:r>
        <w:rPr>
          <w:spacing w:val="-2"/>
        </w:rPr>
        <w:t> </w:t>
      </w:r>
      <w:r>
        <w:rPr/>
        <w:t>adaptativo</w:t>
      </w:r>
      <w:r>
        <w:rPr>
          <w:spacing w:val="-2"/>
        </w:rPr>
        <w:t> </w:t>
      </w:r>
      <w:r>
        <w:rPr/>
        <w:t>contínuo</w:t>
      </w:r>
      <w:r>
        <w:rPr>
          <w:spacing w:val="-2"/>
        </w:rPr>
        <w:t> </w:t>
      </w:r>
      <w:r>
        <w:rPr/>
        <w:t>ante</w:t>
      </w:r>
      <w:r>
        <w:rPr>
          <w:spacing w:val="-2"/>
        </w:rPr>
        <w:t> </w:t>
      </w:r>
      <w:r>
        <w:rPr/>
        <w:t>os</w:t>
      </w:r>
      <w:r>
        <w:rPr>
          <w:spacing w:val="-2"/>
        </w:rPr>
        <w:t> </w:t>
      </w:r>
      <w:r>
        <w:rPr/>
        <w:t>novos</w:t>
      </w:r>
      <w:r>
        <w:rPr>
          <w:spacing w:val="-2"/>
        </w:rPr>
        <w:t> </w:t>
      </w:r>
      <w:r>
        <w:rPr/>
        <w:t>sinais</w:t>
      </w:r>
      <w:r>
        <w:rPr>
          <w:spacing w:val="-2"/>
        </w:rPr>
        <w:t> </w:t>
      </w:r>
      <w:r>
        <w:rPr/>
        <w:t>e</w:t>
      </w:r>
      <w:r>
        <w:rPr>
          <w:spacing w:val="-2"/>
        </w:rPr>
        <w:t> </w:t>
      </w:r>
      <w:r>
        <w:rPr/>
        <w:t>elementos que o ambiente fornece (POSSAS, 2006).</w:t>
      </w:r>
    </w:p>
    <w:p>
      <w:pPr>
        <w:pStyle w:val="BodyText"/>
        <w:spacing w:before="138"/>
      </w:pPr>
    </w:p>
    <w:p>
      <w:pPr>
        <w:pStyle w:val="BodyText"/>
        <w:spacing w:line="360" w:lineRule="auto"/>
        <w:ind w:left="142" w:right="429" w:firstLine="708"/>
        <w:jc w:val="both"/>
      </w:pPr>
      <w:r>
        <w:rPr/>
        <w:t>Esse esforço adaptativo é essencial para mitigar riscos e custos associados à sofisticação dos métodos fraudulentos. As empresas que atuam no mercado de pagamentos enfrentam</w:t>
      </w:r>
      <w:r>
        <w:rPr>
          <w:spacing w:val="-1"/>
        </w:rPr>
        <w:t> </w:t>
      </w:r>
      <w:r>
        <w:rPr/>
        <w:t>desafios</w:t>
      </w:r>
      <w:r>
        <w:rPr>
          <w:spacing w:val="-1"/>
        </w:rPr>
        <w:t> </w:t>
      </w:r>
      <w:r>
        <w:rPr/>
        <w:t>relacionados</w:t>
      </w:r>
      <w:r>
        <w:rPr>
          <w:spacing w:val="-1"/>
        </w:rPr>
        <w:t> </w:t>
      </w:r>
      <w:r>
        <w:rPr/>
        <w:t>à</w:t>
      </w:r>
      <w:r>
        <w:rPr>
          <w:spacing w:val="-1"/>
        </w:rPr>
        <w:t> </w:t>
      </w:r>
      <w:r>
        <w:rPr/>
        <w:t>sua</w:t>
      </w:r>
      <w:r>
        <w:rPr>
          <w:spacing w:val="-1"/>
        </w:rPr>
        <w:t> </w:t>
      </w:r>
      <w:r>
        <w:rPr/>
        <w:t>inadequação</w:t>
      </w:r>
      <w:r>
        <w:rPr>
          <w:spacing w:val="-1"/>
        </w:rPr>
        <w:t> </w:t>
      </w:r>
      <w:r>
        <w:rPr/>
        <w:t>frente</w:t>
      </w:r>
      <w:r>
        <w:rPr>
          <w:spacing w:val="-1"/>
        </w:rPr>
        <w:t> </w:t>
      </w:r>
      <w:r>
        <w:rPr/>
        <w:t>ao</w:t>
      </w:r>
      <w:r>
        <w:rPr>
          <w:spacing w:val="-1"/>
        </w:rPr>
        <w:t> </w:t>
      </w:r>
      <w:r>
        <w:rPr/>
        <w:t>rápido</w:t>
      </w:r>
      <w:r>
        <w:rPr>
          <w:spacing w:val="-1"/>
        </w:rPr>
        <w:t> </w:t>
      </w:r>
      <w:r>
        <w:rPr/>
        <w:t>avanço</w:t>
      </w:r>
      <w:r>
        <w:rPr>
          <w:spacing w:val="-1"/>
        </w:rPr>
        <w:t> </w:t>
      </w:r>
      <w:r>
        <w:rPr/>
        <w:t>das</w:t>
      </w:r>
      <w:r>
        <w:rPr>
          <w:spacing w:val="-1"/>
        </w:rPr>
        <w:t> </w:t>
      </w:r>
      <w:r>
        <w:rPr/>
        <w:t>tecnologias</w:t>
      </w:r>
      <w:r>
        <w:rPr>
          <w:spacing w:val="-1"/>
        </w:rPr>
        <w:t> </w:t>
      </w:r>
      <w:r>
        <w:rPr/>
        <w:t>de fraude, o que implica a necessidade constante de renovação de capacidades tecnológicas, principalmente ao considerar a obsolecência tecnológica, que não é constante em relação ao estoque de capital, podendo se defasar em ritmo mais acelerado (POSSAS, 2006).</w:t>
      </w:r>
    </w:p>
    <w:p>
      <w:pPr>
        <w:pStyle w:val="BodyText"/>
        <w:spacing w:before="138"/>
      </w:pPr>
    </w:p>
    <w:p>
      <w:pPr>
        <w:pStyle w:val="BodyText"/>
        <w:ind w:left="850"/>
        <w:jc w:val="both"/>
      </w:pPr>
      <w:r>
        <w:rPr/>
        <w:t>Além</w:t>
      </w:r>
      <w:r>
        <w:rPr>
          <w:spacing w:val="-2"/>
        </w:rPr>
        <w:t> </w:t>
      </w:r>
      <w:r>
        <w:rPr/>
        <w:t>disso,</w:t>
      </w:r>
      <w:r>
        <w:rPr>
          <w:spacing w:val="-1"/>
        </w:rPr>
        <w:t> </w:t>
      </w:r>
      <w:r>
        <w:rPr/>
        <w:t>como</w:t>
      </w:r>
      <w:r>
        <w:rPr>
          <w:spacing w:val="-2"/>
        </w:rPr>
        <w:t> </w:t>
      </w:r>
      <w:r>
        <w:rPr/>
        <w:t>observa</w:t>
      </w:r>
      <w:r>
        <w:rPr>
          <w:spacing w:val="-1"/>
        </w:rPr>
        <w:t> </w:t>
      </w:r>
      <w:r>
        <w:rPr/>
        <w:t>o</w:t>
      </w:r>
      <w:r>
        <w:rPr>
          <w:spacing w:val="-1"/>
        </w:rPr>
        <w:t> </w:t>
      </w:r>
      <w:r>
        <w:rPr>
          <w:spacing w:val="-2"/>
        </w:rPr>
        <w:t>texto,</w:t>
      </w:r>
    </w:p>
    <w:p>
      <w:pPr>
        <w:spacing w:line="360" w:lineRule="auto" w:before="138"/>
        <w:ind w:left="1557" w:right="427" w:firstLine="708"/>
        <w:jc w:val="both"/>
        <w:rPr>
          <w:i/>
          <w:sz w:val="24"/>
        </w:rPr>
      </w:pPr>
      <w:r>
        <w:rPr>
          <w:i/>
          <w:sz w:val="24"/>
        </w:rPr>
        <w:t>“a atuação (e os custos) das empresas no âmbito inovativo não se</w:t>
      </w:r>
      <w:r>
        <w:rPr>
          <w:i/>
          <w:spacing w:val="40"/>
          <w:sz w:val="24"/>
        </w:rPr>
        <w:t> </w:t>
      </w:r>
      <w:r>
        <w:rPr>
          <w:i/>
          <w:sz w:val="24"/>
        </w:rPr>
        <w:t>reduz aos investimentos em P&amp;D, a dimensão mais ‘formal’ da inovação, mas abrange o esforço de aprendizado, em suas várias modalidades (p.290)” (POSSAS, 2006).</w:t>
      </w:r>
    </w:p>
    <w:p>
      <w:pPr>
        <w:pStyle w:val="BodyText"/>
        <w:spacing w:line="360" w:lineRule="auto"/>
        <w:ind w:left="141" w:right="424" w:firstLine="708"/>
        <w:jc w:val="both"/>
      </w:pPr>
      <w:r>
        <w:rPr/>
        <w:t>Esse aprendizado ocorre tanto na interpretação de novos padrões de comportamento fraudulento quanto na capacidade de calibrar e ajustar modelos de </w:t>
      </w:r>
      <w:r>
        <w:rPr>
          <w:i/>
        </w:rPr>
        <w:t>machine learning </w:t>
      </w:r>
      <w:r>
        <w:rPr/>
        <w:t>com monitoramento em tempo real.</w:t>
      </w:r>
    </w:p>
    <w:p>
      <w:pPr>
        <w:pStyle w:val="BodyText"/>
        <w:spacing w:before="138"/>
      </w:pPr>
    </w:p>
    <w:p>
      <w:pPr>
        <w:pStyle w:val="BodyText"/>
        <w:spacing w:line="360" w:lineRule="auto"/>
        <w:ind w:left="142" w:right="426" w:firstLine="708"/>
        <w:jc w:val="both"/>
      </w:pPr>
      <w:r>
        <w:rPr/>
        <w:t>Nesse contexto, ao considerar no nível microeconômico que “</w:t>
      </w:r>
      <w:r>
        <w:rPr>
          <w:i/>
        </w:rPr>
        <w:t>os fatores de mudança inovativa como resultado de estratégias e decisões das empresas</w:t>
      </w:r>
      <w:r>
        <w:rPr/>
        <w:t>”, ao desenvolver sistemas preditivos baseados em dados históricos e atualizados continuamente com informações transacionais,</w:t>
      </w:r>
      <w:r>
        <w:rPr>
          <w:spacing w:val="-2"/>
        </w:rPr>
        <w:t> </w:t>
      </w:r>
      <w:r>
        <w:rPr/>
        <w:t>as</w:t>
      </w:r>
      <w:r>
        <w:rPr>
          <w:spacing w:val="-2"/>
        </w:rPr>
        <w:t> </w:t>
      </w:r>
      <w:r>
        <w:rPr/>
        <w:t>instituições</w:t>
      </w:r>
      <w:r>
        <w:rPr>
          <w:spacing w:val="-2"/>
        </w:rPr>
        <w:t> </w:t>
      </w:r>
      <w:r>
        <w:rPr/>
        <w:t>financeiras</w:t>
      </w:r>
      <w:r>
        <w:rPr>
          <w:spacing w:val="-2"/>
        </w:rPr>
        <w:t> </w:t>
      </w:r>
      <w:r>
        <w:rPr/>
        <w:t>podem</w:t>
      </w:r>
      <w:r>
        <w:rPr>
          <w:spacing w:val="-2"/>
        </w:rPr>
        <w:t> </w:t>
      </w:r>
      <w:r>
        <w:rPr/>
        <w:t>reduzir</w:t>
      </w:r>
      <w:r>
        <w:rPr>
          <w:spacing w:val="-2"/>
        </w:rPr>
        <w:t> </w:t>
      </w:r>
      <w:r>
        <w:rPr/>
        <w:t>custos</w:t>
      </w:r>
      <w:r>
        <w:rPr>
          <w:spacing w:val="-2"/>
        </w:rPr>
        <w:t> </w:t>
      </w:r>
      <w:r>
        <w:rPr/>
        <w:t>de</w:t>
      </w:r>
      <w:r>
        <w:rPr>
          <w:spacing w:val="-2"/>
        </w:rPr>
        <w:t> </w:t>
      </w:r>
      <w:r>
        <w:rPr/>
        <w:t>monitoramento</w:t>
      </w:r>
      <w:r>
        <w:rPr>
          <w:spacing w:val="-2"/>
        </w:rPr>
        <w:t> </w:t>
      </w:r>
      <w:r>
        <w:rPr/>
        <w:t>e</w:t>
      </w:r>
      <w:r>
        <w:rPr>
          <w:spacing w:val="-2"/>
        </w:rPr>
        <w:t> </w:t>
      </w:r>
      <w:r>
        <w:rPr/>
        <w:t>aumentar</w:t>
      </w:r>
      <w:r>
        <w:rPr>
          <w:spacing w:val="-2"/>
        </w:rPr>
        <w:t> </w:t>
      </w:r>
      <w:r>
        <w:rPr/>
        <w:t>a eficácia na prevenção de fraudes, o que representa um diferencial competitivo ao reduzir os custos de transação e aumentar a reputação do agente (POSSAS, 2006).</w:t>
      </w:r>
    </w:p>
    <w:p>
      <w:pPr>
        <w:pStyle w:val="BodyText"/>
        <w:spacing w:before="138"/>
      </w:pPr>
    </w:p>
    <w:p>
      <w:pPr>
        <w:pStyle w:val="BodyText"/>
        <w:spacing w:line="360" w:lineRule="auto"/>
        <w:ind w:left="142" w:right="429" w:firstLine="708"/>
        <w:jc w:val="both"/>
      </w:pPr>
      <w:r>
        <w:rPr/>
        <w:t>Por fim, vale destacar que essa abordagem reflete uma concepção da inovação como processo cumulativo e intencional. Nesse sentido, os sistemas de aprendizado de máquina não devem ser vistos apenas como soluções tecnológicas isoladas, mas como partes de um processo econômico de evolução e adaptação das organizações, necessários para enfrentar riscos complexos e reduzir custos de transação inerentes ao ambiente financeiro (POSSAS, </w:t>
      </w:r>
      <w:r>
        <w:rPr>
          <w:spacing w:val="-2"/>
        </w:rPr>
        <w:t>2006).</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1" w:right="424" w:firstLine="708"/>
        <w:jc w:val="both"/>
      </w:pPr>
      <w:r>
        <w:rPr/>
        <w:t>Além da perspectiva evolucionária, com base nos pressupostos da teoria schumpeteriana, a incorporação de métodos de aprendizado de máquina (</w:t>
      </w:r>
      <w:r>
        <w:rPr>
          <w:i/>
        </w:rPr>
        <w:t>machine learning </w:t>
      </w:r>
      <w:r>
        <w:rPr/>
        <w:t>– ML) na detecção de fraudes configura um processo de destruição criativa, no qual tecnologias e práticas tradicionais de monitoramento são substituídas por soluções inovadoras e adaptativas. O desenvolvimento capitalista, ao demandar uma renovação contínua das instituições, pressupõe que</w:t>
      </w:r>
    </w:p>
    <w:p>
      <w:pPr>
        <w:spacing w:line="360" w:lineRule="auto" w:before="0"/>
        <w:ind w:left="1557" w:right="427" w:firstLine="708"/>
        <w:jc w:val="both"/>
        <w:rPr>
          <w:sz w:val="24"/>
        </w:rPr>
      </w:pPr>
      <w:r>
        <w:rPr>
          <w:sz w:val="24"/>
        </w:rPr>
        <w:t>“</w:t>
      </w:r>
      <w:r>
        <w:rPr>
          <w:i/>
          <w:sz w:val="24"/>
        </w:rPr>
        <w:t>A abertura de novos mercados, estrangeiros ou domésticos, e o desenvolvimento organizacional [...] ilustram o mesmo processo de mutação industrial — que incessantemente revoluciona a estrutura econômica a partir de dentro, destruindo incessantemente a antiga, criando incessantemente uma nova. Esse processo de destruição criadora é o fato essencial do capitalismo (p. 83)</w:t>
      </w:r>
      <w:r>
        <w:rPr>
          <w:sz w:val="24"/>
        </w:rPr>
        <w:t>”. (SCHUMPETER, 1942).</w:t>
      </w:r>
    </w:p>
    <w:p>
      <w:pPr>
        <w:pStyle w:val="BodyText"/>
        <w:spacing w:before="138"/>
      </w:pPr>
    </w:p>
    <w:p>
      <w:pPr>
        <w:pStyle w:val="BodyText"/>
        <w:spacing w:line="360" w:lineRule="auto"/>
        <w:ind w:left="141" w:right="429" w:firstLine="708"/>
        <w:jc w:val="both"/>
      </w:pPr>
      <w:r>
        <w:rPr/>
        <w:t>Modelos</w:t>
      </w:r>
      <w:r>
        <w:rPr>
          <w:spacing w:val="-1"/>
        </w:rPr>
        <w:t> </w:t>
      </w:r>
      <w:r>
        <w:rPr/>
        <w:t>preditivos</w:t>
      </w:r>
      <w:r>
        <w:rPr>
          <w:spacing w:val="-1"/>
        </w:rPr>
        <w:t> </w:t>
      </w:r>
      <w:r>
        <w:rPr/>
        <w:t>capazes</w:t>
      </w:r>
      <w:r>
        <w:rPr>
          <w:spacing w:val="-1"/>
        </w:rPr>
        <w:t> </w:t>
      </w:r>
      <w:r>
        <w:rPr/>
        <w:t>de</w:t>
      </w:r>
      <w:r>
        <w:rPr>
          <w:spacing w:val="-1"/>
        </w:rPr>
        <w:t> </w:t>
      </w:r>
      <w:r>
        <w:rPr/>
        <w:t>aprender</w:t>
      </w:r>
      <w:r>
        <w:rPr>
          <w:spacing w:val="-1"/>
        </w:rPr>
        <w:t> </w:t>
      </w:r>
      <w:r>
        <w:rPr/>
        <w:t>com</w:t>
      </w:r>
      <w:r>
        <w:rPr>
          <w:spacing w:val="-1"/>
        </w:rPr>
        <w:t> </w:t>
      </w:r>
      <w:r>
        <w:rPr/>
        <w:t>padrões</w:t>
      </w:r>
      <w:r>
        <w:rPr>
          <w:spacing w:val="-1"/>
        </w:rPr>
        <w:t> </w:t>
      </w:r>
      <w:r>
        <w:rPr/>
        <w:t>de</w:t>
      </w:r>
      <w:r>
        <w:rPr>
          <w:spacing w:val="-1"/>
        </w:rPr>
        <w:t> </w:t>
      </w:r>
      <w:r>
        <w:rPr/>
        <w:t>comportamento</w:t>
      </w:r>
      <w:r>
        <w:rPr>
          <w:spacing w:val="-1"/>
        </w:rPr>
        <w:t> </w:t>
      </w:r>
      <w:r>
        <w:rPr/>
        <w:t>de</w:t>
      </w:r>
      <w:r>
        <w:rPr>
          <w:spacing w:val="-1"/>
        </w:rPr>
        <w:t> </w:t>
      </w:r>
      <w:r>
        <w:rPr/>
        <w:t>transações reais e fraudulentas representam uma resposta estratégica ao ambiente competitivo. A destruição criativa ocorre quando sistemas baseados em regras fixas são substituídos por métodos de aprendizado automatizado, promovendo uma reorganização dos processos das organizações financeiras que pode trazer o progresso econômico</w:t>
      </w:r>
      <w:r>
        <w:rPr>
          <w:spacing w:val="40"/>
        </w:rPr>
        <w:t> </w:t>
      </w:r>
      <w:r>
        <w:rPr/>
        <w:t>ao destruir instituições obsoletas, sendo condição necessária para que o capitalismo se renove. Por isso, se o capitalismo deseja continuar, deve suportar o inevitável processo de destruição criativa, que garante sua renovação e crescimento (SCHUMPETER, 1942), tornando a aplicação de ML na detecção de fraudes não apenas uma inovação tecnológica, mas uma estratégia indispensável de adaptação e sobrevivência no mercado financeiro.</w:t>
      </w:r>
    </w:p>
    <w:p>
      <w:pPr>
        <w:pStyle w:val="BodyText"/>
        <w:spacing w:before="138"/>
      </w:pPr>
    </w:p>
    <w:p>
      <w:pPr>
        <w:pStyle w:val="BodyText"/>
        <w:spacing w:line="360" w:lineRule="auto"/>
        <w:ind w:left="141" w:right="430" w:firstLine="708"/>
        <w:jc w:val="both"/>
      </w:pPr>
      <w:r>
        <w:rPr/>
        <w:t>Complementarmente, Michal Kalecki explica que os investimentos feitos pelas empresas em resposta a mudanças no ambiente tecnológico, como ocorre no aumento da sofisticação dos fraudadores, como investimentos ordinários, ou seja, aqueles realizados para ajustar gradualmente os equipamentos e procedimentos ao estado corrente da técnica. Isso significa que, diante da intensificação das fraudes financeiras, os investimentos em tecnologia de detecção como o ML não apenas se justificam, como também se integram às dinâmicas de funcionamento esperadas das firmas modernas (KALECKI, 1993).</w:t>
      </w:r>
    </w:p>
    <w:p>
      <w:pPr>
        <w:pStyle w:val="BodyText"/>
        <w:spacing w:before="138"/>
      </w:pPr>
    </w:p>
    <w:p>
      <w:pPr>
        <w:pStyle w:val="BodyText"/>
        <w:spacing w:line="360" w:lineRule="auto"/>
        <w:ind w:left="141" w:right="431" w:firstLine="708"/>
        <w:jc w:val="both"/>
      </w:pPr>
      <w:r>
        <w:rPr/>
        <w:t>A dinâmica evolutiva da economia atribui papel central ao conceito de rotinas como fundamento explicativo da continuidade da teoria evolucionária sobre o comportamental das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30"/>
        <w:jc w:val="both"/>
      </w:pPr>
      <w:r>
        <w:rPr/>
        <w:t>firmas, pois permitem que as organizações encontrem formas de explorar informações de maneira sistemática, em vez de se limitarem a regras simplificadas. Entretanto, a mudança estrutural ocorre quando inovações tecnológicas ou organizacionais criam novas rotinas ou modificam as rotinas existentes, atuando como catalisadores do processo de transformação (NELSON; WINTER, 1982). A introdução de tecnologias de ML exemplifica esse</w:t>
      </w:r>
      <w:r>
        <w:rPr>
          <w:spacing w:val="40"/>
        </w:rPr>
        <w:t> </w:t>
      </w:r>
      <w:r>
        <w:rPr/>
        <w:t>mecanismo evolucionário, ao proporcionar novas formas de ação que emergem da aprendizagem e da prática em ambientes com feedback contínuo. Dessa forma, a adoção de ML e </w:t>
      </w:r>
      <w:r>
        <w:rPr>
          <w:i/>
        </w:rPr>
        <w:t>Deep Learning </w:t>
      </w:r>
      <w:r>
        <w:rPr/>
        <w:t>representam tanto a criação de novas rotinas quanto a possibilidade de alterar a dinâmica organizacional, favorecendo mudanças no nível da firma e do setor. Diferentemente da teoria neoclássica, que valoriza condições de equilíbrio, a economia evolucionária se apoia em modelos dinâmicos e valoriza o comportamento estratégico e intencional dos agentes diante da incerteza (POSSAS, 2006).</w:t>
      </w:r>
    </w:p>
    <w:p>
      <w:pPr>
        <w:pStyle w:val="BodyText"/>
        <w:spacing w:before="138"/>
      </w:pPr>
    </w:p>
    <w:p>
      <w:pPr>
        <w:pStyle w:val="BodyText"/>
        <w:spacing w:line="360" w:lineRule="auto"/>
        <w:ind w:left="142" w:right="426" w:firstLine="708"/>
        <w:jc w:val="both"/>
      </w:pPr>
      <w:r>
        <w:rPr/>
        <w:t>O impacto econômico direto das fraudes na economia e no consumidor também é amplamente</w:t>
      </w:r>
      <w:r>
        <w:rPr>
          <w:spacing w:val="-4"/>
        </w:rPr>
        <w:t> </w:t>
      </w:r>
      <w:r>
        <w:rPr/>
        <w:t>reconhecido.</w:t>
      </w:r>
      <w:r>
        <w:rPr>
          <w:spacing w:val="-4"/>
        </w:rPr>
        <w:t> </w:t>
      </w:r>
      <w:r>
        <w:rPr/>
        <w:t>Segundo</w:t>
      </w:r>
      <w:r>
        <w:rPr>
          <w:spacing w:val="-4"/>
        </w:rPr>
        <w:t> </w:t>
      </w:r>
      <w:r>
        <w:rPr/>
        <w:t>o</w:t>
      </w:r>
      <w:r>
        <w:rPr>
          <w:spacing w:val="-4"/>
        </w:rPr>
        <w:t> </w:t>
      </w:r>
      <w:r>
        <w:rPr/>
        <w:t>relatório</w:t>
      </w:r>
      <w:r>
        <w:rPr>
          <w:spacing w:val="-4"/>
        </w:rPr>
        <w:t> </w:t>
      </w:r>
      <w:r>
        <w:rPr/>
        <w:t>da</w:t>
      </w:r>
      <w:r>
        <w:rPr>
          <w:spacing w:val="-4"/>
        </w:rPr>
        <w:t> </w:t>
      </w:r>
      <w:r>
        <w:rPr/>
        <w:t>McAfee,</w:t>
      </w:r>
      <w:r>
        <w:rPr>
          <w:spacing w:val="-4"/>
        </w:rPr>
        <w:t> </w:t>
      </w:r>
      <w:r>
        <w:rPr/>
        <w:t>vinculado</w:t>
      </w:r>
      <w:r>
        <w:rPr>
          <w:spacing w:val="-4"/>
        </w:rPr>
        <w:t> </w:t>
      </w:r>
      <w:r>
        <w:rPr/>
        <w:t>pelo </w:t>
      </w:r>
      <w:r>
        <w:rPr>
          <w:i/>
        </w:rPr>
        <w:t>Center</w:t>
      </w:r>
      <w:r>
        <w:rPr>
          <w:i/>
          <w:spacing w:val="-4"/>
        </w:rPr>
        <w:t> </w:t>
      </w:r>
      <w:r>
        <w:rPr>
          <w:i/>
        </w:rPr>
        <w:t>for</w:t>
      </w:r>
      <w:r>
        <w:rPr>
          <w:i/>
          <w:spacing w:val="-4"/>
        </w:rPr>
        <w:t> </w:t>
      </w:r>
      <w:r>
        <w:rPr>
          <w:i/>
        </w:rPr>
        <w:t>Strategic and International Studies </w:t>
      </w:r>
      <w:r>
        <w:rPr/>
        <w:t>(CSIS), o custo global associado a crimes cibernéticos, incluindo fraudes financeiras, atinge bilhões de dólares anualmente, alterando significativamente a estrutura de custos e riscos das empresas (CSIS, 2014). No Brasil, pesquisas conduzidas pela Confederação Nacional de Dirigentes Lojistas (CNDL) indicam que a fraude representa uma preocupação crescente entre consumidores e empresas, reforçando a necessidade de soluções tecnológicas mais sofisticadas (CNDL, 2021).</w:t>
      </w:r>
    </w:p>
    <w:p>
      <w:pPr>
        <w:pStyle w:val="BodyText"/>
        <w:spacing w:before="138"/>
      </w:pPr>
    </w:p>
    <w:p>
      <w:pPr>
        <w:pStyle w:val="BodyText"/>
        <w:spacing w:line="360" w:lineRule="auto"/>
        <w:ind w:left="142" w:right="424" w:firstLine="707"/>
        <w:jc w:val="both"/>
      </w:pPr>
      <w:r>
        <w:rPr/>
        <w:t>Nesse sentido, a adoção de métodos de </w:t>
      </w:r>
      <w:r>
        <w:rPr>
          <w:i/>
        </w:rPr>
        <w:t>machine learning </w:t>
      </w:r>
      <w:r>
        <w:rPr/>
        <w:t>na detecção de fraudes em cartão de crédito não representa meramente a reação a um problema envolvendo as</w:t>
      </w:r>
      <w:r>
        <w:rPr>
          <w:spacing w:val="40"/>
        </w:rPr>
        <w:t> </w:t>
      </w:r>
      <w:r>
        <w:rPr/>
        <w:t>transações, mas como parte de uma transformação que redefine padrões de governança, mecanismos de monitoramento, estratégias competitivas e comportamento dos agentes. Conforme evidenciado pelo </w:t>
      </w:r>
      <w:r>
        <w:rPr>
          <w:i/>
        </w:rPr>
        <w:t>Global Financial Fraud Impact Report da IBM </w:t>
      </w:r>
      <w:r>
        <w:rPr/>
        <w:t>(2022), fraudes financeiras já afetam cerca de 31% dos brasileiros, gerando prejuízos que podem chegar a 4,6% da renda anual de empresas do setor de meios de pagamento na América Latina. Essa magnitude coloca a prevenção à fraude como uma necessidade estratégica, ao mesmo tempo em que reforça o argumento schumpeteriano da destruição criativa: tecnologias inovadoras substituem práticas obsoletas, transformando as rotinas operacionais e institucionais das organizações. Assim, a integração de sistemas preditivos baseados em ML capazes de aprender</w:t>
      </w:r>
      <w:r>
        <w:rPr>
          <w:spacing w:val="40"/>
        </w:rPr>
        <w:t> </w:t>
      </w:r>
      <w:r>
        <w:rPr/>
        <w:t>continuamente</w:t>
      </w:r>
      <w:r>
        <w:rPr>
          <w:spacing w:val="40"/>
        </w:rPr>
        <w:t> </w:t>
      </w:r>
      <w:r>
        <w:rPr/>
        <w:t>novos</w:t>
      </w:r>
      <w:r>
        <w:rPr>
          <w:spacing w:val="40"/>
        </w:rPr>
        <w:t> </w:t>
      </w:r>
      <w:r>
        <w:rPr/>
        <w:t>padrões</w:t>
      </w:r>
      <w:r>
        <w:rPr>
          <w:spacing w:val="40"/>
        </w:rPr>
        <w:t> </w:t>
      </w:r>
      <w:r>
        <w:rPr/>
        <w:t>se</w:t>
      </w:r>
      <w:r>
        <w:rPr>
          <w:spacing w:val="40"/>
        </w:rPr>
        <w:t> </w:t>
      </w:r>
      <w:r>
        <w:rPr/>
        <w:t>tornam</w:t>
      </w:r>
      <w:r>
        <w:rPr>
          <w:spacing w:val="40"/>
        </w:rPr>
        <w:t> </w:t>
      </w:r>
      <w:r>
        <w:rPr/>
        <w:t>ativo</w:t>
      </w:r>
      <w:r>
        <w:rPr>
          <w:spacing w:val="40"/>
        </w:rPr>
        <w:t> </w:t>
      </w:r>
      <w:r>
        <w:rPr/>
        <w:t>essenciais</w:t>
      </w:r>
      <w:r>
        <w:rPr>
          <w:spacing w:val="40"/>
        </w:rPr>
        <w:t> </w:t>
      </w:r>
      <w:r>
        <w:rPr/>
        <w:t>na</w:t>
      </w:r>
      <w:r>
        <w:rPr>
          <w:spacing w:val="40"/>
        </w:rPr>
        <w:t> </w:t>
      </w:r>
      <w:r>
        <w:rPr/>
        <w:t>competitividade,</w:t>
      </w:r>
      <w:r>
        <w:rPr>
          <w:spacing w:val="40"/>
        </w:rPr>
        <w:t> </w:t>
      </w:r>
      <w:r>
        <w:rPr/>
        <w:t>na</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redução</w:t>
      </w:r>
      <w:r>
        <w:rPr>
          <w:spacing w:val="27"/>
        </w:rPr>
        <w:t> </w:t>
      </w:r>
      <w:r>
        <w:rPr/>
        <w:t>de</w:t>
      </w:r>
      <w:r>
        <w:rPr>
          <w:spacing w:val="27"/>
        </w:rPr>
        <w:t> </w:t>
      </w:r>
      <w:r>
        <w:rPr/>
        <w:t>custos</w:t>
      </w:r>
      <w:r>
        <w:rPr>
          <w:spacing w:val="27"/>
        </w:rPr>
        <w:t> </w:t>
      </w:r>
      <w:r>
        <w:rPr/>
        <w:t>de</w:t>
      </w:r>
      <w:r>
        <w:rPr>
          <w:spacing w:val="27"/>
        </w:rPr>
        <w:t> </w:t>
      </w:r>
      <w:r>
        <w:rPr/>
        <w:t>transação</w:t>
      </w:r>
      <w:r>
        <w:rPr>
          <w:spacing w:val="27"/>
        </w:rPr>
        <w:t> </w:t>
      </w:r>
      <w:r>
        <w:rPr/>
        <w:t>e</w:t>
      </w:r>
      <w:r>
        <w:rPr>
          <w:spacing w:val="27"/>
        </w:rPr>
        <w:t> </w:t>
      </w:r>
      <w:r>
        <w:rPr/>
        <w:t>ao</w:t>
      </w:r>
      <w:r>
        <w:rPr>
          <w:spacing w:val="27"/>
        </w:rPr>
        <w:t> </w:t>
      </w:r>
      <w:r>
        <w:rPr/>
        <w:t>fortalecimento</w:t>
      </w:r>
      <w:r>
        <w:rPr>
          <w:spacing w:val="27"/>
        </w:rPr>
        <w:t> </w:t>
      </w:r>
      <w:r>
        <w:rPr/>
        <w:t>da</w:t>
      </w:r>
      <w:r>
        <w:rPr>
          <w:spacing w:val="27"/>
        </w:rPr>
        <w:t> </w:t>
      </w:r>
      <w:r>
        <w:rPr/>
        <w:t>reputação</w:t>
      </w:r>
      <w:r>
        <w:rPr>
          <w:spacing w:val="27"/>
        </w:rPr>
        <w:t> </w:t>
      </w:r>
      <w:r>
        <w:rPr/>
        <w:t>das</w:t>
      </w:r>
      <w:r>
        <w:rPr>
          <w:spacing w:val="27"/>
        </w:rPr>
        <w:t> </w:t>
      </w:r>
      <w:r>
        <w:rPr/>
        <w:t>empresas</w:t>
      </w:r>
      <w:r>
        <w:rPr>
          <w:spacing w:val="27"/>
        </w:rPr>
        <w:t> </w:t>
      </w:r>
      <w:r>
        <w:rPr/>
        <w:t>do</w:t>
      </w:r>
      <w:r>
        <w:rPr>
          <w:spacing w:val="27"/>
        </w:rPr>
        <w:t> </w:t>
      </w:r>
      <w:r>
        <w:rPr/>
        <w:t>mercado </w:t>
      </w:r>
      <w:r>
        <w:rPr>
          <w:spacing w:val="-2"/>
        </w:rPr>
        <w:t>financeiro.</w:t>
      </w:r>
    </w:p>
    <w:p>
      <w:pPr>
        <w:pStyle w:val="BodyText"/>
        <w:spacing w:before="138"/>
      </w:pPr>
    </w:p>
    <w:p>
      <w:pPr>
        <w:pStyle w:val="Heading1"/>
        <w:numPr>
          <w:ilvl w:val="2"/>
          <w:numId w:val="4"/>
        </w:numPr>
        <w:tabs>
          <w:tab w:pos="742" w:val="left" w:leader="none"/>
        </w:tabs>
        <w:spacing w:line="240" w:lineRule="auto" w:before="0" w:after="0"/>
        <w:ind w:left="742" w:right="0" w:hanging="600"/>
        <w:jc w:val="left"/>
      </w:pPr>
      <w:bookmarkStart w:name="_bookmark4" w:id="5"/>
      <w:bookmarkEnd w:id="5"/>
      <w:r>
        <w:rPr>
          <w:b w:val="0"/>
        </w:rPr>
      </w:r>
      <w:r>
        <w:rPr/>
        <w:t>DEFINIÇÃO</w:t>
      </w:r>
      <w:r>
        <w:rPr>
          <w:spacing w:val="-5"/>
        </w:rPr>
        <w:t> </w:t>
      </w:r>
      <w:r>
        <w:rPr/>
        <w:t>DE</w:t>
      </w:r>
      <w:r>
        <w:rPr>
          <w:spacing w:val="-3"/>
        </w:rPr>
        <w:t> </w:t>
      </w:r>
      <w:r>
        <w:rPr/>
        <w:t>FRAUDE</w:t>
      </w:r>
      <w:r>
        <w:rPr>
          <w:spacing w:val="-3"/>
        </w:rPr>
        <w:t> </w:t>
      </w:r>
      <w:r>
        <w:rPr/>
        <w:t>COM</w:t>
      </w:r>
      <w:r>
        <w:rPr>
          <w:spacing w:val="-2"/>
        </w:rPr>
        <w:t> </w:t>
      </w:r>
      <w:r>
        <w:rPr/>
        <w:t>CARTÃO</w:t>
      </w:r>
      <w:r>
        <w:rPr>
          <w:spacing w:val="-3"/>
        </w:rPr>
        <w:t> </w:t>
      </w:r>
      <w:r>
        <w:rPr/>
        <w:t>DE</w:t>
      </w:r>
      <w:r>
        <w:rPr>
          <w:spacing w:val="-3"/>
        </w:rPr>
        <w:t> </w:t>
      </w:r>
      <w:r>
        <w:rPr/>
        <w:t>CRÉDITO</w:t>
      </w:r>
      <w:r>
        <w:rPr>
          <w:spacing w:val="-3"/>
        </w:rPr>
        <w:t> </w:t>
      </w:r>
      <w:r>
        <w:rPr/>
        <w:t>E</w:t>
      </w:r>
      <w:r>
        <w:rPr>
          <w:spacing w:val="-2"/>
        </w:rPr>
        <w:t> TIPOLOGIAS</w:t>
      </w:r>
    </w:p>
    <w:p>
      <w:pPr>
        <w:pStyle w:val="BodyText"/>
        <w:rPr>
          <w:b/>
        </w:rPr>
      </w:pPr>
    </w:p>
    <w:p>
      <w:pPr>
        <w:pStyle w:val="BodyText"/>
        <w:rPr>
          <w:b/>
        </w:rPr>
      </w:pPr>
    </w:p>
    <w:p>
      <w:pPr>
        <w:pStyle w:val="BodyText"/>
        <w:spacing w:line="360" w:lineRule="auto"/>
        <w:ind w:left="141" w:right="425" w:firstLine="708"/>
        <w:jc w:val="both"/>
      </w:pPr>
      <w:r>
        <w:rPr/>
        <w:t>De acordo com o </w:t>
      </w:r>
      <w:r>
        <w:rPr>
          <w:i/>
        </w:rPr>
        <w:t>International Professional Practices Framework </w:t>
      </w:r>
      <w:r>
        <w:rPr/>
        <w:t>(IPPF), publicado pelo </w:t>
      </w:r>
      <w:r>
        <w:rPr>
          <w:i/>
        </w:rPr>
        <w:t>Institute of Internal Auditors </w:t>
      </w:r>
      <w:r>
        <w:rPr/>
        <w:t>em 2009, fraude é definida como qualquer ato intencional caracterizado por engano, ocultação, desonestidade, apropriação indébita de ativos ou informações,</w:t>
      </w:r>
      <w:r>
        <w:rPr>
          <w:spacing w:val="-3"/>
        </w:rPr>
        <w:t> </w:t>
      </w:r>
      <w:r>
        <w:rPr/>
        <w:t>falsificação</w:t>
      </w:r>
      <w:r>
        <w:rPr>
          <w:spacing w:val="-3"/>
        </w:rPr>
        <w:t> </w:t>
      </w:r>
      <w:r>
        <w:rPr/>
        <w:t>ou</w:t>
      </w:r>
      <w:r>
        <w:rPr>
          <w:spacing w:val="-3"/>
        </w:rPr>
        <w:t> </w:t>
      </w:r>
      <w:r>
        <w:rPr/>
        <w:t>violação</w:t>
      </w:r>
      <w:r>
        <w:rPr>
          <w:spacing w:val="-3"/>
        </w:rPr>
        <w:t> </w:t>
      </w:r>
      <w:r>
        <w:rPr/>
        <w:t>de</w:t>
      </w:r>
      <w:r>
        <w:rPr>
          <w:spacing w:val="-3"/>
        </w:rPr>
        <w:t> </w:t>
      </w:r>
      <w:r>
        <w:rPr/>
        <w:t>confiança</w:t>
      </w:r>
      <w:r>
        <w:rPr>
          <w:spacing w:val="-3"/>
        </w:rPr>
        <w:t> </w:t>
      </w:r>
      <w:r>
        <w:rPr/>
        <w:t>perpetrada</w:t>
      </w:r>
      <w:r>
        <w:rPr>
          <w:spacing w:val="-3"/>
        </w:rPr>
        <w:t> </w:t>
      </w:r>
      <w:r>
        <w:rPr/>
        <w:t>por</w:t>
      </w:r>
      <w:r>
        <w:rPr>
          <w:spacing w:val="-3"/>
        </w:rPr>
        <w:t> </w:t>
      </w:r>
      <w:r>
        <w:rPr/>
        <w:t>indivíduos</w:t>
      </w:r>
      <w:r>
        <w:rPr>
          <w:spacing w:val="-3"/>
        </w:rPr>
        <w:t> </w:t>
      </w:r>
      <w:r>
        <w:rPr/>
        <w:t>ou</w:t>
      </w:r>
      <w:r>
        <w:rPr>
          <w:spacing w:val="-3"/>
        </w:rPr>
        <w:t> </w:t>
      </w:r>
      <w:r>
        <w:rPr/>
        <w:t>organizações, com o objetivo de obter vantagens pessoais ou comerciais injustas ou ilegais. O conceito de fraude com cartão de crédito pode ser descrito como a atividade não autorizada em uma conta por uma pessoa para a qual essa conta não foi destinada. Trata-se de uma prática que envolve o uso indevido do cartão e que demanda ações de contenção imediata e adoção de práticas de gestão de risco para prevenir ocorrências futuras (BURNS; STANLEY, 2002).</w:t>
      </w:r>
    </w:p>
    <w:p>
      <w:pPr>
        <w:pStyle w:val="BodyText"/>
        <w:spacing w:before="138"/>
      </w:pPr>
    </w:p>
    <w:p>
      <w:pPr>
        <w:pStyle w:val="BodyText"/>
        <w:spacing w:line="360" w:lineRule="auto"/>
        <w:ind w:left="141" w:right="424" w:firstLine="708"/>
        <w:jc w:val="both"/>
      </w:pPr>
      <w:r>
        <w:rPr/>
        <w:t>Considerando as fraudes envolvendo cartões de crédito, destacam-se algumas modalidades principais. A chamada fraude na solicitação do cartão (</w:t>
      </w:r>
      <w:r>
        <w:rPr>
          <w:i/>
        </w:rPr>
        <w:t>application fraud</w:t>
      </w:r>
      <w:r>
        <w:rPr/>
        <w:t>) ocorre quando o indivíduo fornece informações falsas no momento da solicitação e pode se manifestar de diferentes formas. Entre elas, a fraude por roubo de identidade (</w:t>
      </w:r>
      <w:r>
        <w:rPr>
          <w:i/>
        </w:rPr>
        <w:t>identity theft</w:t>
      </w:r>
      <w:r>
        <w:rPr/>
        <w:t>), caracterizada pela obtenção e uso indevido de dados pessoais de terceiros para abertura de contas; a fraude financeira (</w:t>
      </w:r>
      <w:r>
        <w:rPr>
          <w:i/>
        </w:rPr>
        <w:t>financial fraud</w:t>
      </w:r>
      <w:r>
        <w:rPr/>
        <w:t>), que envolve a apresentação de dados financeiros falsos com o objetivo de obter crédito de maneira indevida; e a fraude por não recebimento do cartão (</w:t>
      </w:r>
      <w:r>
        <w:rPr>
          <w:i/>
        </w:rPr>
        <w:t>non-receipt frau</w:t>
      </w:r>
      <w:r>
        <w:rPr/>
        <w:t>d), que se configura quando o cartão é interceptado ou subtraído durante</w:t>
      </w:r>
      <w:r>
        <w:rPr>
          <w:spacing w:val="-1"/>
        </w:rPr>
        <w:t> </w:t>
      </w:r>
      <w:r>
        <w:rPr/>
        <w:t>o</w:t>
      </w:r>
      <w:r>
        <w:rPr>
          <w:spacing w:val="-1"/>
        </w:rPr>
        <w:t> </w:t>
      </w:r>
      <w:r>
        <w:rPr/>
        <w:t>processo</w:t>
      </w:r>
      <w:r>
        <w:rPr>
          <w:spacing w:val="-2"/>
        </w:rPr>
        <w:t> </w:t>
      </w:r>
      <w:r>
        <w:rPr/>
        <w:t>de</w:t>
      </w:r>
      <w:r>
        <w:rPr>
          <w:spacing w:val="-1"/>
        </w:rPr>
        <w:t> </w:t>
      </w:r>
      <w:r>
        <w:rPr/>
        <w:t>entrega</w:t>
      </w:r>
      <w:r>
        <w:rPr>
          <w:spacing w:val="-1"/>
        </w:rPr>
        <w:t> </w:t>
      </w:r>
      <w:r>
        <w:rPr/>
        <w:t>ao</w:t>
      </w:r>
      <w:r>
        <w:rPr>
          <w:spacing w:val="-2"/>
        </w:rPr>
        <w:t> </w:t>
      </w:r>
      <w:r>
        <w:rPr/>
        <w:t>titular</w:t>
      </w:r>
      <w:r>
        <w:rPr>
          <w:spacing w:val="-1"/>
        </w:rPr>
        <w:t> </w:t>
      </w:r>
      <w:r>
        <w:rPr/>
        <w:t>legítimo,</w:t>
      </w:r>
      <w:r>
        <w:rPr>
          <w:spacing w:val="-1"/>
        </w:rPr>
        <w:t> </w:t>
      </w:r>
      <w:r>
        <w:rPr/>
        <w:t>possibilitando</w:t>
      </w:r>
      <w:r>
        <w:rPr>
          <w:spacing w:val="-2"/>
        </w:rPr>
        <w:t> </w:t>
      </w:r>
      <w:r>
        <w:rPr/>
        <w:t>sua</w:t>
      </w:r>
      <w:r>
        <w:rPr>
          <w:spacing w:val="-1"/>
        </w:rPr>
        <w:t> </w:t>
      </w:r>
      <w:r>
        <w:rPr/>
        <w:t>utilização</w:t>
      </w:r>
      <w:r>
        <w:rPr>
          <w:spacing w:val="-1"/>
        </w:rPr>
        <w:t> </w:t>
      </w:r>
      <w:r>
        <w:rPr/>
        <w:t>por</w:t>
      </w:r>
      <w:r>
        <w:rPr>
          <w:spacing w:val="-2"/>
        </w:rPr>
        <w:t> </w:t>
      </w:r>
      <w:r>
        <w:rPr/>
        <w:t>pessoas</w:t>
      </w:r>
      <w:r>
        <w:rPr>
          <w:spacing w:val="-1"/>
        </w:rPr>
        <w:t> </w:t>
      </w:r>
      <w:r>
        <w:rPr/>
        <w:t>não autorizadas (BHATLA; PRABHU; DUA, 2003).</w:t>
      </w:r>
    </w:p>
    <w:p>
      <w:pPr>
        <w:pStyle w:val="BodyText"/>
        <w:spacing w:before="138"/>
      </w:pPr>
    </w:p>
    <w:p>
      <w:pPr>
        <w:pStyle w:val="BodyText"/>
        <w:spacing w:line="360" w:lineRule="auto"/>
        <w:ind w:left="141" w:right="426" w:firstLine="707"/>
        <w:jc w:val="both"/>
      </w:pPr>
      <w:r>
        <w:rPr/>
        <w:t>A fraude por cartão perdido ou furtado (</w:t>
      </w:r>
      <w:r>
        <w:rPr>
          <w:i/>
        </w:rPr>
        <w:t>lost/stolen card fraud</w:t>
      </w:r>
      <w:r>
        <w:rPr/>
        <w:t>) é frequentemente apontada como uma das mais comuns no setor, consistindo no uso direto de um cartão extraviado ou subtraído, sem necessidade de recursos tecnológicos avançados. Ainda que a comunicação rápida ao emissor possibilite, na maioria dos casos, limitar prejuízos e garantir a indenização ao titular, trata-se de um dos formatos mais recorrentes e de difícil prevenção (BHATLA; PRABHU; DUA, 2003).</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26" w:firstLine="707"/>
        <w:jc w:val="both"/>
      </w:pPr>
      <w:r>
        <w:rPr/>
        <w:t>A tomada de controle da conta (</w:t>
      </w:r>
      <w:r>
        <w:rPr>
          <w:i/>
        </w:rPr>
        <w:t>account takeover</w:t>
      </w:r>
      <w:r>
        <w:rPr/>
        <w:t>) ocorre quando o fraudador reúne informações suficientes para se passar pelo titular junto ao emissor. Nessa prática, solicita-se</w:t>
      </w:r>
      <w:r>
        <w:rPr>
          <w:spacing w:val="40"/>
        </w:rPr>
        <w:t> </w:t>
      </w:r>
      <w:r>
        <w:rPr/>
        <w:t>a alteração do endereço cadastrado e a emissão de uma nova via do cartão, que passa a ser controlada integralmente pelo criminoso. A efetividade no combate a essa modalidade depende de procedimentos rigorosos de verificação de alterações cadastrais e do monitoramento constante das contas (BHATLA; PRABHU; DUA, 2003).</w:t>
      </w:r>
    </w:p>
    <w:p>
      <w:pPr>
        <w:pStyle w:val="BodyText"/>
        <w:spacing w:before="138"/>
      </w:pPr>
    </w:p>
    <w:p>
      <w:pPr>
        <w:pStyle w:val="BodyText"/>
        <w:spacing w:line="360" w:lineRule="auto"/>
        <w:ind w:left="142" w:right="424" w:firstLine="708"/>
        <w:jc w:val="both"/>
      </w:pPr>
      <w:r>
        <w:rPr/>
        <w:t>Outro tipo relevante é a fraude com cartões falsificados ou adulterados (</w:t>
      </w:r>
      <w:r>
        <w:rPr>
          <w:i/>
        </w:rPr>
        <w:t>fake and counterfeit cards</w:t>
      </w:r>
      <w:r>
        <w:rPr/>
        <w:t>), caracterizada pela produção ou modificação física de cartões para utilização fraudulenta. As técnicas incluem a eliminação da tarja magnética, a criação de cartões completos com equipamentos especializados, a alteração de dados originais, o uso de cópia eletrônica dos dados (</w:t>
      </w:r>
      <w:r>
        <w:rPr>
          <w:i/>
        </w:rPr>
        <w:t>skimming</w:t>
      </w:r>
      <w:r>
        <w:rPr/>
        <w:t>) e a utilização de cartões em branco que contêm informações legítimas (</w:t>
      </w:r>
      <w:r>
        <w:rPr>
          <w:i/>
        </w:rPr>
        <w:t>white plastic</w:t>
      </w:r>
      <w:r>
        <w:rPr/>
        <w:t>), mas não apresentam elementos visuais de autenticação (BHATLA; PRABHU; DUA, 2003).</w:t>
      </w:r>
    </w:p>
    <w:p>
      <w:pPr>
        <w:pStyle w:val="BodyText"/>
        <w:spacing w:before="138"/>
      </w:pPr>
    </w:p>
    <w:p>
      <w:pPr>
        <w:pStyle w:val="BodyText"/>
        <w:spacing w:line="360" w:lineRule="auto"/>
        <w:ind w:left="142" w:right="425" w:firstLine="708"/>
        <w:jc w:val="both"/>
      </w:pPr>
      <w:r>
        <w:rPr/>
        <w:t>As fraudes relacionadas a comerciantes (</w:t>
      </w:r>
      <w:r>
        <w:rPr>
          <w:i/>
        </w:rPr>
        <w:t>merchant related frauds) </w:t>
      </w:r>
      <w:r>
        <w:rPr/>
        <w:t>se destacam pela participação de lojistas ou seus funcionários em práticas ilícitas. A conivência do estabelecimento (</w:t>
      </w:r>
      <w:r>
        <w:rPr>
          <w:i/>
        </w:rPr>
        <w:t>merchant collusion</w:t>
      </w:r>
      <w:r>
        <w:rPr/>
        <w:t>) ocorre quando proprietários ou colaboradores repassam intencionalmente dados de clientes a fraudadores externos. Também pode ocorrer triangu- lação entre os fraudadores, que criam sites aparentemente legítimos, ofertam produtos com preços atrativos e coletam informações de pagamento, posteriormente utilizadas em compras não autorizadas (BHATLA; PRABHU; DUA, 2003).</w:t>
      </w:r>
    </w:p>
    <w:p>
      <w:pPr>
        <w:pStyle w:val="BodyText"/>
        <w:spacing w:before="138"/>
      </w:pPr>
    </w:p>
    <w:p>
      <w:pPr>
        <w:pStyle w:val="BodyText"/>
        <w:spacing w:line="360" w:lineRule="auto"/>
        <w:ind w:left="142" w:right="430" w:firstLine="708"/>
        <w:jc w:val="both"/>
      </w:pPr>
      <w:r>
        <w:rPr/>
        <w:t>Por fim, as fraudes relacionadas à internet abrangem diversas estratégias, como a clonagem de sites, que consiste na replicação de páginas autênticas para enganar consumidores, os sites falsos de e-commerce, que solicitam dados completos do cartão sob o pretexto de validação de identidade e o uso de geradores de números de cartão de crédito, programas que produzem combinações válidas de números de cartões com base em</w:t>
      </w:r>
      <w:r>
        <w:rPr>
          <w:spacing w:val="40"/>
        </w:rPr>
        <w:t> </w:t>
      </w:r>
      <w:r>
        <w:rPr/>
        <w:t>algoritmos das instituições emissoras. Essas práticas exploram as vulnerabilidades dos sistemas de autenticação em transações não presenciais (BHATLA; PRABHU; DUA, 2003).</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2"/>
          <w:numId w:val="4"/>
        </w:numPr>
        <w:tabs>
          <w:tab w:pos="742" w:val="left" w:leader="none"/>
        </w:tabs>
        <w:spacing w:line="240" w:lineRule="auto" w:before="0" w:after="0"/>
        <w:ind w:left="742" w:right="0" w:hanging="600"/>
        <w:jc w:val="left"/>
      </w:pPr>
      <w:bookmarkStart w:name="_bookmark5" w:id="6"/>
      <w:bookmarkEnd w:id="6"/>
      <w:r>
        <w:rPr>
          <w:b w:val="0"/>
        </w:rPr>
      </w:r>
      <w:r>
        <w:rPr/>
        <w:t>COMPLEXIDADE</w:t>
      </w:r>
      <w:r>
        <w:rPr>
          <w:spacing w:val="-7"/>
        </w:rPr>
        <w:t> </w:t>
      </w:r>
      <w:r>
        <w:rPr/>
        <w:t>SISTÊMICA</w:t>
      </w:r>
      <w:r>
        <w:rPr>
          <w:spacing w:val="-4"/>
        </w:rPr>
        <w:t> </w:t>
      </w:r>
      <w:r>
        <w:rPr/>
        <w:t>E</w:t>
      </w:r>
      <w:r>
        <w:rPr>
          <w:spacing w:val="-4"/>
        </w:rPr>
        <w:t> </w:t>
      </w:r>
      <w:r>
        <w:rPr/>
        <w:t>DEMANDAS</w:t>
      </w:r>
      <w:r>
        <w:rPr>
          <w:spacing w:val="-4"/>
        </w:rPr>
        <w:t> </w:t>
      </w:r>
      <w:r>
        <w:rPr>
          <w:spacing w:val="-2"/>
        </w:rPr>
        <w:t>TECNOLÓGICAS</w:t>
      </w:r>
    </w:p>
    <w:p>
      <w:pPr>
        <w:pStyle w:val="BodyText"/>
        <w:rPr>
          <w:b/>
        </w:rPr>
      </w:pPr>
    </w:p>
    <w:p>
      <w:pPr>
        <w:pStyle w:val="BodyText"/>
        <w:rPr>
          <w:b/>
        </w:rPr>
      </w:pPr>
    </w:p>
    <w:p>
      <w:pPr>
        <w:pStyle w:val="BodyText"/>
        <w:spacing w:line="360" w:lineRule="auto"/>
        <w:ind w:left="142" w:right="431" w:firstLine="708"/>
        <w:jc w:val="both"/>
      </w:pPr>
      <w:r>
        <w:rPr/>
        <w:t>À medida que tecnologias emergentes, como a inteligência artificial, passam a ser utilizadas por agentes mal-intencionados, o risco de fraudes se intensifica e torna a segurança de dados um pilar essencial para a mitigação dessas ameaças. É necessária uma vigilância constante dada a sofisticação dos ataques. Nesse contexto, a segurança de dados não apenas reduz a exposição a ciberataques, mas também atua como uma barreira fundamental contra fraudes, garantindo que informações confidenciais não sejam manipuladas ou utilizadas de forma indevida para a obtenção de vantagens ilícitas. (WORLD ECONOMIC FORUM,</w:t>
      </w:r>
      <w:r>
        <w:rPr>
          <w:spacing w:val="40"/>
        </w:rPr>
        <w:t> </w:t>
      </w:r>
      <w:r>
        <w:rPr>
          <w:spacing w:val="-2"/>
        </w:rPr>
        <w:t>2024).</w:t>
      </w:r>
    </w:p>
    <w:p>
      <w:pPr>
        <w:pStyle w:val="BodyText"/>
        <w:spacing w:before="138"/>
      </w:pPr>
    </w:p>
    <w:p>
      <w:pPr>
        <w:pStyle w:val="BodyText"/>
        <w:spacing w:line="360" w:lineRule="auto"/>
        <w:ind w:left="142" w:right="430" w:firstLine="708"/>
        <w:jc w:val="both"/>
      </w:pPr>
      <w:r>
        <w:rPr/>
        <w:t>Além da análise de dados transacionais tradicionais — como valor, data, horário, bandeira do cartão e histórico de compras, que já são dados tratados por empresas em conformidade com a Lei Geral de Proteção de Dados de 2018, diferentes empresas possuem acesso a diferentes informações do consumidor a fim de evitar possíveis transações fraudulentas, compondo um perfil comportamental detalhado do usuário.</w:t>
      </w:r>
    </w:p>
    <w:p>
      <w:pPr>
        <w:pStyle w:val="BodyText"/>
        <w:spacing w:before="138"/>
      </w:pPr>
    </w:p>
    <w:p>
      <w:pPr>
        <w:pStyle w:val="Heading1"/>
        <w:numPr>
          <w:ilvl w:val="2"/>
          <w:numId w:val="4"/>
        </w:numPr>
        <w:tabs>
          <w:tab w:pos="742" w:val="left" w:leader="none"/>
        </w:tabs>
        <w:spacing w:line="240" w:lineRule="auto" w:before="0" w:after="0"/>
        <w:ind w:left="742" w:right="0" w:hanging="600"/>
        <w:jc w:val="left"/>
      </w:pPr>
      <w:bookmarkStart w:name="_bookmark6" w:id="7"/>
      <w:bookmarkEnd w:id="7"/>
      <w:r>
        <w:rPr>
          <w:b w:val="0"/>
        </w:rPr>
      </w:r>
      <w:r>
        <w:rPr/>
        <w:t>A</w:t>
      </w:r>
      <w:r>
        <w:rPr>
          <w:spacing w:val="-2"/>
        </w:rPr>
        <w:t> </w:t>
      </w:r>
      <w:r>
        <w:rPr/>
        <w:t>FRAUDE</w:t>
      </w:r>
      <w:r>
        <w:rPr>
          <w:spacing w:val="-2"/>
        </w:rPr>
        <w:t> </w:t>
      </w:r>
      <w:r>
        <w:rPr/>
        <w:t>NO</w:t>
      </w:r>
      <w:r>
        <w:rPr>
          <w:spacing w:val="-2"/>
        </w:rPr>
        <w:t> </w:t>
      </w:r>
      <w:r>
        <w:rPr/>
        <w:t>BRASIL</w:t>
      </w:r>
      <w:r>
        <w:rPr>
          <w:spacing w:val="-2"/>
        </w:rPr>
        <w:t> </w:t>
      </w:r>
      <w:r>
        <w:rPr/>
        <w:t>E</w:t>
      </w:r>
      <w:r>
        <w:rPr>
          <w:spacing w:val="-2"/>
        </w:rPr>
        <w:t> </w:t>
      </w:r>
      <w:r>
        <w:rPr/>
        <w:t>SUAS</w:t>
      </w:r>
      <w:r>
        <w:rPr>
          <w:spacing w:val="-2"/>
        </w:rPr>
        <w:t> ESPECIFICIDADES</w:t>
      </w:r>
    </w:p>
    <w:p>
      <w:pPr>
        <w:pStyle w:val="BodyText"/>
        <w:rPr>
          <w:b/>
        </w:rPr>
      </w:pPr>
    </w:p>
    <w:p>
      <w:pPr>
        <w:pStyle w:val="BodyText"/>
        <w:rPr>
          <w:b/>
        </w:rPr>
      </w:pPr>
    </w:p>
    <w:p>
      <w:pPr>
        <w:pStyle w:val="BodyText"/>
        <w:spacing w:line="360" w:lineRule="auto"/>
        <w:ind w:left="142" w:right="429" w:firstLine="708"/>
        <w:jc w:val="both"/>
      </w:pPr>
      <w:r>
        <w:rPr/>
        <w:t>O Brasil figura entre os principais países afetados por fraudes financeiras. A sofisticação dos fraudadores nacionais é reconhecida internacionalmente, sendo caracterizada pela capacidade de adaptação rápida a novos sistemas e pela exploração eficiente das vulnerabilidades do ecossistema digital. No país, o avanço das fraudes financeiras reflete a vulnerabilidade dos consumidores diante da sofisticação crescente dos métodos utilizados pelos criminosos. Em 2020, 59% dos internautas brasileiros relataram ter sido vítimas de algum tipo de fraude financeira, um aumento expressivo de 28,3% em comparação a 2019, quando essa taxa era de 46%. Estima-se que cerca de 16,7 milhões de brasileiros tenham sofrido prejuízos nesse período. Entre os crimes mais recorrentes estão a clonagem de cartões de crédito ou débito, que afetou 24% dos consumidores vítimas de fraude, e as fraudes realizadas por meio de ligações, e-mails, SMS ou aplicativos como WhatsApp, que solicitam dados pessoais e bancários, relatadas por 17,1% dos entrevistados. A contratação indevida de linhas</w:t>
      </w:r>
      <w:r>
        <w:rPr>
          <w:spacing w:val="-2"/>
        </w:rPr>
        <w:t> </w:t>
      </w:r>
      <w:r>
        <w:rPr/>
        <w:t>telefônicas,</w:t>
      </w:r>
      <w:r>
        <w:rPr>
          <w:spacing w:val="-2"/>
        </w:rPr>
        <w:t> </w:t>
      </w:r>
      <w:r>
        <w:rPr/>
        <w:t>planos</w:t>
      </w:r>
      <w:r>
        <w:rPr>
          <w:spacing w:val="-2"/>
        </w:rPr>
        <w:t> </w:t>
      </w:r>
      <w:r>
        <w:rPr/>
        <w:t>de</w:t>
      </w:r>
      <w:r>
        <w:rPr>
          <w:spacing w:val="-2"/>
        </w:rPr>
        <w:t> </w:t>
      </w:r>
      <w:r>
        <w:rPr/>
        <w:t>internet</w:t>
      </w:r>
      <w:r>
        <w:rPr>
          <w:spacing w:val="-2"/>
        </w:rPr>
        <w:t> </w:t>
      </w:r>
      <w:r>
        <w:rPr/>
        <w:t>e</w:t>
      </w:r>
      <w:r>
        <w:rPr>
          <w:spacing w:val="-2"/>
        </w:rPr>
        <w:t> </w:t>
      </w:r>
      <w:r>
        <w:rPr/>
        <w:t>empréstimos</w:t>
      </w:r>
      <w:r>
        <w:rPr>
          <w:spacing w:val="-2"/>
        </w:rPr>
        <w:t> </w:t>
      </w:r>
      <w:r>
        <w:rPr/>
        <w:t>em</w:t>
      </w:r>
      <w:r>
        <w:rPr>
          <w:spacing w:val="-2"/>
        </w:rPr>
        <w:t> </w:t>
      </w:r>
      <w:r>
        <w:rPr/>
        <w:t>nome</w:t>
      </w:r>
      <w:r>
        <w:rPr>
          <w:spacing w:val="-2"/>
        </w:rPr>
        <w:t> </w:t>
      </w:r>
      <w:r>
        <w:rPr/>
        <w:t>das</w:t>
      </w:r>
      <w:r>
        <w:rPr>
          <w:spacing w:val="-2"/>
        </w:rPr>
        <w:t> </w:t>
      </w:r>
      <w:r>
        <w:rPr/>
        <w:t>vítimas</w:t>
      </w:r>
      <w:r>
        <w:rPr>
          <w:spacing w:val="-2"/>
        </w:rPr>
        <w:t> </w:t>
      </w:r>
      <w:r>
        <w:rPr/>
        <w:t>também</w:t>
      </w:r>
      <w:r>
        <w:rPr>
          <w:spacing w:val="-2"/>
        </w:rPr>
        <w:t> </w:t>
      </w:r>
      <w:r>
        <w:rPr/>
        <w:t>figura</w:t>
      </w:r>
      <w:r>
        <w:rPr>
          <w:spacing w:val="-2"/>
        </w:rPr>
        <w:t> </w:t>
      </w:r>
      <w:r>
        <w:rPr/>
        <w:t>entre as práticas mais frequentes, assim como o uso de documentos roubados, perdidos ou falsificados para adquirir bens ou serviços ilegalmente (CNDL, 2021).</w:t>
      </w:r>
    </w:p>
    <w:p>
      <w:pPr>
        <w:pStyle w:val="BodyText"/>
        <w:spacing w:after="0" w:line="360" w:lineRule="auto"/>
        <w:jc w:val="both"/>
        <w:sectPr>
          <w:pgSz w:w="11910" w:h="16840"/>
          <w:pgMar w:header="719" w:footer="0" w:top="980" w:bottom="280" w:left="1559" w:right="708"/>
        </w:sectPr>
      </w:pPr>
    </w:p>
    <w:p>
      <w:pPr>
        <w:pStyle w:val="BodyText"/>
      </w:pPr>
    </w:p>
    <w:p>
      <w:pPr>
        <w:pStyle w:val="BodyText"/>
      </w:pPr>
    </w:p>
    <w:p>
      <w:pPr>
        <w:pStyle w:val="BodyText"/>
      </w:pPr>
    </w:p>
    <w:p>
      <w:pPr>
        <w:pStyle w:val="BodyText"/>
        <w:spacing w:before="26"/>
      </w:pPr>
    </w:p>
    <w:p>
      <w:pPr>
        <w:pStyle w:val="BodyText"/>
        <w:spacing w:line="360" w:lineRule="auto"/>
        <w:ind w:left="142" w:right="429" w:firstLine="708"/>
        <w:jc w:val="both"/>
      </w:pPr>
      <w:r>
        <w:rPr/>
        <w:t>A respeito das fraudes com cartões, os dados indicam que a principal forma de descoberta das operações não autorizadas foi o recebimento de SMS informando compras desconhecidas, responsável por 12,6% dos casos, seguido pela verificação da fatura (9%), contato de empresas de cobrança (8,5%) e análise do extrato bancário (8,3%) (CNDL, 2021).</w:t>
      </w:r>
    </w:p>
    <w:p>
      <w:pPr>
        <w:pStyle w:val="BodyText"/>
        <w:spacing w:before="138"/>
      </w:pPr>
    </w:p>
    <w:p>
      <w:pPr>
        <w:pStyle w:val="BodyText"/>
        <w:spacing w:line="360" w:lineRule="auto"/>
        <w:ind w:left="141" w:right="429" w:firstLine="708"/>
        <w:jc w:val="both"/>
      </w:pPr>
      <w:r>
        <w:rPr/>
        <w:t>Em complemento, estima-se que 14,3% dos pedidos de compra no Brasil sejam rejeitados</w:t>
      </w:r>
      <w:r>
        <w:rPr>
          <w:spacing w:val="-2"/>
        </w:rPr>
        <w:t> </w:t>
      </w:r>
      <w:r>
        <w:rPr/>
        <w:t>por</w:t>
      </w:r>
      <w:r>
        <w:rPr>
          <w:spacing w:val="-2"/>
        </w:rPr>
        <w:t> </w:t>
      </w:r>
      <w:r>
        <w:rPr/>
        <w:t>suspeita</w:t>
      </w:r>
      <w:r>
        <w:rPr>
          <w:spacing w:val="-2"/>
        </w:rPr>
        <w:t> </w:t>
      </w:r>
      <w:r>
        <w:rPr/>
        <w:t>de</w:t>
      </w:r>
      <w:r>
        <w:rPr>
          <w:spacing w:val="-2"/>
        </w:rPr>
        <w:t> </w:t>
      </w:r>
      <w:r>
        <w:rPr/>
        <w:t>fraude,</w:t>
      </w:r>
      <w:r>
        <w:rPr>
          <w:spacing w:val="-2"/>
        </w:rPr>
        <w:t> </w:t>
      </w:r>
      <w:r>
        <w:rPr/>
        <w:t>a</w:t>
      </w:r>
      <w:r>
        <w:rPr>
          <w:spacing w:val="-2"/>
        </w:rPr>
        <w:t> </w:t>
      </w:r>
      <w:r>
        <w:rPr/>
        <w:t>maior</w:t>
      </w:r>
      <w:r>
        <w:rPr>
          <w:spacing w:val="-2"/>
        </w:rPr>
        <w:t> </w:t>
      </w:r>
      <w:r>
        <w:rPr/>
        <w:t>taxa</w:t>
      </w:r>
      <w:r>
        <w:rPr>
          <w:spacing w:val="-2"/>
        </w:rPr>
        <w:t> </w:t>
      </w:r>
      <w:r>
        <w:rPr/>
        <w:t>entre</w:t>
      </w:r>
      <w:r>
        <w:rPr>
          <w:spacing w:val="-2"/>
        </w:rPr>
        <w:t> </w:t>
      </w:r>
      <w:r>
        <w:rPr/>
        <w:t>os</w:t>
      </w:r>
      <w:r>
        <w:rPr>
          <w:spacing w:val="-2"/>
        </w:rPr>
        <w:t> </w:t>
      </w:r>
      <w:r>
        <w:rPr/>
        <w:t>países</w:t>
      </w:r>
      <w:r>
        <w:rPr>
          <w:spacing w:val="-2"/>
        </w:rPr>
        <w:t> </w:t>
      </w:r>
      <w:r>
        <w:rPr/>
        <w:t>da</w:t>
      </w:r>
      <w:r>
        <w:rPr>
          <w:spacing w:val="-2"/>
        </w:rPr>
        <w:t> </w:t>
      </w:r>
      <w:r>
        <w:rPr/>
        <w:t>América</w:t>
      </w:r>
      <w:r>
        <w:rPr>
          <w:spacing w:val="-2"/>
        </w:rPr>
        <w:t> </w:t>
      </w:r>
      <w:r>
        <w:rPr/>
        <w:t>Latina,</w:t>
      </w:r>
      <w:r>
        <w:rPr>
          <w:spacing w:val="-2"/>
        </w:rPr>
        <w:t> </w:t>
      </w:r>
      <w:r>
        <w:rPr/>
        <w:t>ao</w:t>
      </w:r>
      <w:r>
        <w:rPr>
          <w:spacing w:val="-2"/>
        </w:rPr>
        <w:t> </w:t>
      </w:r>
      <w:r>
        <w:rPr/>
        <w:t>passo</w:t>
      </w:r>
      <w:r>
        <w:rPr>
          <w:spacing w:val="-2"/>
        </w:rPr>
        <w:t> </w:t>
      </w:r>
      <w:r>
        <w:rPr/>
        <w:t>que a taxa de </w:t>
      </w:r>
      <w:r>
        <w:rPr>
          <w:i/>
        </w:rPr>
        <w:t>chargebacks</w:t>
      </w:r>
      <w:r>
        <w:rPr/>
        <w:t>, que corresponde às reclamações de fraude feitas contra o comerciante, alcança 7,6%, indicando uma proporção elevada em relação a outros mercados regionais. Ainda nesse contexto, 86% dos pedidos realizados no comércio eletrônico brasileiro passam por revisão manual, o que mostra o alto nível de intervenção humana necessário para conter prejuízos decorrentes da fraude (VISA, 2017).</w:t>
      </w:r>
    </w:p>
    <w:p>
      <w:pPr>
        <w:pStyle w:val="BodyText"/>
        <w:spacing w:before="138"/>
      </w:pPr>
    </w:p>
    <w:p>
      <w:pPr>
        <w:pStyle w:val="BodyText"/>
        <w:spacing w:line="360" w:lineRule="auto"/>
        <w:ind w:left="141" w:right="430" w:firstLine="708"/>
        <w:jc w:val="both"/>
      </w:pPr>
      <w:r>
        <w:rPr/>
        <w:t>A percepção de insegurança acompanha esse cenário: 73,2% dos entrevistados acreditam que os fraudadores estão sempre um passo à frente das medidas de proteção, enquanto apenas 35,6% confiam plenamente nos sistemas antifraude oferecidos pelas empresas (CNDL, 2021). Esse contexto evidencia a necessidade de investimentos contínuos em segurança da informação, conscientização dos consumidores e modernização dos processos de autenticação, com vistas a reduzir a exposição dos brasileiros às fraudes financeiras, especialmente às que envolvem cartões de crédito e débito.</w:t>
      </w:r>
    </w:p>
    <w:p>
      <w:pPr>
        <w:pStyle w:val="BodyText"/>
        <w:spacing w:before="138"/>
      </w:pPr>
    </w:p>
    <w:p>
      <w:pPr>
        <w:pStyle w:val="Heading1"/>
        <w:numPr>
          <w:ilvl w:val="2"/>
          <w:numId w:val="4"/>
        </w:numPr>
        <w:tabs>
          <w:tab w:pos="741" w:val="left" w:leader="none"/>
        </w:tabs>
        <w:spacing w:line="240" w:lineRule="auto" w:before="0" w:after="0"/>
        <w:ind w:left="741" w:right="0" w:hanging="600"/>
        <w:jc w:val="left"/>
      </w:pPr>
      <w:bookmarkStart w:name="_bookmark7" w:id="8"/>
      <w:bookmarkEnd w:id="8"/>
      <w:r>
        <w:rPr>
          <w:b w:val="0"/>
        </w:rPr>
      </w:r>
      <w:r>
        <w:rPr/>
        <w:t>IMPACTOS</w:t>
      </w:r>
      <w:r>
        <w:rPr>
          <w:spacing w:val="-6"/>
        </w:rPr>
        <w:t> </w:t>
      </w:r>
      <w:r>
        <w:rPr/>
        <w:t>ECONÔMICOS</w:t>
      </w:r>
      <w:r>
        <w:rPr>
          <w:spacing w:val="-4"/>
        </w:rPr>
        <w:t> </w:t>
      </w:r>
      <w:r>
        <w:rPr/>
        <w:t>E</w:t>
      </w:r>
      <w:r>
        <w:rPr>
          <w:spacing w:val="-4"/>
        </w:rPr>
        <w:t> </w:t>
      </w:r>
      <w:r>
        <w:rPr/>
        <w:t>MONETIZAÇÃO</w:t>
      </w:r>
      <w:r>
        <w:rPr>
          <w:spacing w:val="-4"/>
        </w:rPr>
        <w:t> </w:t>
      </w:r>
      <w:r>
        <w:rPr/>
        <w:t>DAS</w:t>
      </w:r>
      <w:r>
        <w:rPr>
          <w:spacing w:val="-3"/>
        </w:rPr>
        <w:t> </w:t>
      </w:r>
      <w:r>
        <w:rPr>
          <w:spacing w:val="-2"/>
        </w:rPr>
        <w:t>FRAUDES</w:t>
      </w:r>
    </w:p>
    <w:p>
      <w:pPr>
        <w:pStyle w:val="BodyText"/>
        <w:rPr>
          <w:b/>
        </w:rPr>
      </w:pPr>
    </w:p>
    <w:p>
      <w:pPr>
        <w:pStyle w:val="BodyText"/>
        <w:rPr>
          <w:b/>
        </w:rPr>
      </w:pPr>
    </w:p>
    <w:p>
      <w:pPr>
        <w:pStyle w:val="BodyText"/>
        <w:spacing w:line="360" w:lineRule="auto"/>
        <w:ind w:left="141" w:right="425" w:firstLine="708"/>
        <w:jc w:val="both"/>
      </w:pPr>
      <w:r>
        <w:rPr/>
        <w:t>A nível global, o cibercrime figura entre os principais crimes econômicos, e no Brasil ocupa a segunda posição em número de ocorrências (McAFEE, 2014). Conforme relatado</w:t>
      </w:r>
      <w:r>
        <w:rPr>
          <w:spacing w:val="40"/>
        </w:rPr>
        <w:t> </w:t>
      </w:r>
      <w:r>
        <w:rPr/>
        <w:t>pelo estudo </w:t>
      </w:r>
      <w:r>
        <w:rPr>
          <w:i/>
        </w:rPr>
        <w:t>Net Losses: Estimating the Global Cost of Cybercrime</w:t>
      </w:r>
      <w:r>
        <w:rPr/>
        <w:t>, elaborado pela McAfee em parceria com o CSIS, os bancos brasileiros reportam perdas anuais significativas causadas por fraudes digitais. Em 2012, segundo dados da Federação Brasileira de Bancos (FEBRABAN), os prejuízos chegaram a R$ 1,4 bilhão (aproximadamente US$ 591 milhões), representando uma redução de 6,7% em relação ao ano anterior, mas ainda correspondendo a 0,06% de todas as transações bancárias realizadas no período. Esses números do Brasil refletem leis pouco rigorosas em relação a proteção de dados e à prática da fraude, frente a criminosos que enfrentam baixo risco de condenação (McAFEE, 2014).</w:t>
      </w:r>
    </w:p>
    <w:p>
      <w:pPr>
        <w:pStyle w:val="BodyText"/>
        <w:spacing w:after="0" w:line="360" w:lineRule="auto"/>
        <w:jc w:val="both"/>
        <w:sectPr>
          <w:pgSz w:w="11910" w:h="16840"/>
          <w:pgMar w:header="719" w:footer="0" w:top="980" w:bottom="280" w:left="1559" w:right="708"/>
        </w:sectPr>
      </w:pPr>
    </w:p>
    <w:p>
      <w:pPr>
        <w:pStyle w:val="BodyText"/>
      </w:pPr>
    </w:p>
    <w:p>
      <w:pPr>
        <w:pStyle w:val="BodyText"/>
      </w:pPr>
    </w:p>
    <w:p>
      <w:pPr>
        <w:pStyle w:val="BodyText"/>
      </w:pPr>
    </w:p>
    <w:p>
      <w:pPr>
        <w:pStyle w:val="BodyText"/>
        <w:spacing w:before="26"/>
      </w:pPr>
    </w:p>
    <w:p>
      <w:pPr>
        <w:pStyle w:val="BodyText"/>
        <w:spacing w:line="360" w:lineRule="auto"/>
        <w:ind w:left="142" w:right="429" w:firstLine="708"/>
        <w:jc w:val="both"/>
      </w:pPr>
      <w:r>
        <w:rPr/>
        <w:t>As consequências da fraude com cartão de crédito e de outros crimes digitais são severas tanto para consumidores quanto para empresas. Estima-se que ao menos 5% das empresas brasileiras sofram perdas financeiras diretas decorrentes de ataques virtuais, percentual que evidencia o alcance e a frequência dessas práticas ilícitas. O contexto</w:t>
      </w:r>
      <w:r>
        <w:rPr>
          <w:spacing w:val="40"/>
        </w:rPr>
        <w:t> </w:t>
      </w:r>
      <w:r>
        <w:rPr/>
        <w:t>brasileiro</w:t>
      </w:r>
      <w:r>
        <w:rPr>
          <w:spacing w:val="-3"/>
        </w:rPr>
        <w:t> </w:t>
      </w:r>
      <w:r>
        <w:rPr/>
        <w:t>se</w:t>
      </w:r>
      <w:r>
        <w:rPr>
          <w:spacing w:val="-3"/>
        </w:rPr>
        <w:t> </w:t>
      </w:r>
      <w:r>
        <w:rPr/>
        <w:t>distingue</w:t>
      </w:r>
      <w:r>
        <w:rPr>
          <w:spacing w:val="-3"/>
        </w:rPr>
        <w:t> </w:t>
      </w:r>
      <w:r>
        <w:rPr/>
        <w:t>pelo</w:t>
      </w:r>
      <w:r>
        <w:rPr>
          <w:spacing w:val="-3"/>
        </w:rPr>
        <w:t> </w:t>
      </w:r>
      <w:r>
        <w:rPr/>
        <w:t>crescimento</w:t>
      </w:r>
      <w:r>
        <w:rPr>
          <w:spacing w:val="-3"/>
        </w:rPr>
        <w:t> </w:t>
      </w:r>
      <w:r>
        <w:rPr/>
        <w:t>acelerado</w:t>
      </w:r>
      <w:r>
        <w:rPr>
          <w:spacing w:val="-3"/>
        </w:rPr>
        <w:t> </w:t>
      </w:r>
      <w:r>
        <w:rPr/>
        <w:t>do</w:t>
      </w:r>
      <w:r>
        <w:rPr>
          <w:spacing w:val="-3"/>
        </w:rPr>
        <w:t> </w:t>
      </w:r>
      <w:r>
        <w:rPr/>
        <w:t>uso</w:t>
      </w:r>
      <w:r>
        <w:rPr>
          <w:spacing w:val="-3"/>
        </w:rPr>
        <w:t> </w:t>
      </w:r>
      <w:r>
        <w:rPr/>
        <w:t>da</w:t>
      </w:r>
      <w:r>
        <w:rPr>
          <w:spacing w:val="-3"/>
        </w:rPr>
        <w:t> </w:t>
      </w:r>
      <w:r>
        <w:rPr/>
        <w:t>internet</w:t>
      </w:r>
      <w:r>
        <w:rPr>
          <w:spacing w:val="-3"/>
        </w:rPr>
        <w:t> </w:t>
      </w:r>
      <w:r>
        <w:rPr/>
        <w:t>–</w:t>
      </w:r>
      <w:r>
        <w:rPr>
          <w:spacing w:val="-3"/>
        </w:rPr>
        <w:t> </w:t>
      </w:r>
      <w:r>
        <w:rPr/>
        <w:t>em</w:t>
      </w:r>
      <w:r>
        <w:rPr>
          <w:spacing w:val="-3"/>
        </w:rPr>
        <w:t> </w:t>
      </w:r>
      <w:r>
        <w:rPr/>
        <w:t>2012,</w:t>
      </w:r>
      <w:r>
        <w:rPr>
          <w:spacing w:val="-3"/>
        </w:rPr>
        <w:t> </w:t>
      </w:r>
      <w:r>
        <w:rPr/>
        <w:t>havia</w:t>
      </w:r>
      <w:r>
        <w:rPr>
          <w:spacing w:val="-3"/>
        </w:rPr>
        <w:t> </w:t>
      </w:r>
      <w:r>
        <w:rPr/>
        <w:t>mais</w:t>
      </w:r>
      <w:r>
        <w:rPr>
          <w:spacing w:val="-3"/>
        </w:rPr>
        <w:t> </w:t>
      </w:r>
      <w:r>
        <w:rPr/>
        <w:t>de 88 milhões de usuários no país, número equivalente a 45% da população – e pela sofisticação técnica dos grupos de criminosos, que empregam métodos de engenharia social, roubo de identidade, clonagem de cartões e invasões a sistemas bancários (McAFEE, 2014).</w:t>
      </w:r>
    </w:p>
    <w:p>
      <w:pPr>
        <w:pStyle w:val="BodyText"/>
        <w:spacing w:before="138"/>
      </w:pPr>
    </w:p>
    <w:p>
      <w:pPr>
        <w:pStyle w:val="BodyText"/>
        <w:spacing w:line="360" w:lineRule="auto"/>
        <w:ind w:left="142" w:right="429" w:firstLine="708"/>
        <w:jc w:val="both"/>
      </w:pPr>
      <w:r>
        <w:rPr/>
        <w:t>A exposição das empresas e dos consumidores a riscos financeiros também está relacionada à ausência de mecanismos de defesa compatíveis com a velocidade de evolução dos ataques. Em pesquisa realizada no país, 57% das organizações declararam não possuir recursos ou capacidade técnica suficientes para combater fraudes digitais, enquanto 50% dos respondentes afirmaram desconhecer se suas empresas seriam capazes de detectar ou prevenir cibercrimes. Apesar dos esforços, no momento da publicação o Brasil ainda apresentava lacunas importantes na proteção de dados através de leis, fato que contribuía para a consolidação do Brasil como um dos ambientes mais vulneráveis a fraudes digitais no mundo (McAFEE, 2014).</w:t>
      </w:r>
    </w:p>
    <w:p>
      <w:pPr>
        <w:pStyle w:val="BodyText"/>
        <w:spacing w:before="138"/>
      </w:pPr>
    </w:p>
    <w:p>
      <w:pPr>
        <w:pStyle w:val="Heading1"/>
        <w:numPr>
          <w:ilvl w:val="2"/>
          <w:numId w:val="4"/>
        </w:numPr>
        <w:tabs>
          <w:tab w:pos="742" w:val="left" w:leader="none"/>
        </w:tabs>
        <w:spacing w:line="240" w:lineRule="auto" w:before="0" w:after="0"/>
        <w:ind w:left="742" w:right="0" w:hanging="600"/>
        <w:jc w:val="left"/>
      </w:pPr>
      <w:bookmarkStart w:name="_bookmark8" w:id="9"/>
      <w:bookmarkEnd w:id="9"/>
      <w:r>
        <w:rPr>
          <w:b w:val="0"/>
        </w:rPr>
      </w:r>
      <w:r>
        <w:rPr/>
        <w:t>REGULAÇÃO</w:t>
      </w:r>
      <w:r>
        <w:rPr>
          <w:spacing w:val="-7"/>
        </w:rPr>
        <w:t> </w:t>
      </w:r>
      <w:r>
        <w:rPr/>
        <w:t>E</w:t>
      </w:r>
      <w:r>
        <w:rPr>
          <w:spacing w:val="-5"/>
        </w:rPr>
        <w:t> </w:t>
      </w:r>
      <w:r>
        <w:rPr/>
        <w:t>ESFORÇOS</w:t>
      </w:r>
      <w:r>
        <w:rPr>
          <w:spacing w:val="-4"/>
        </w:rPr>
        <w:t> </w:t>
      </w:r>
      <w:r>
        <w:rPr/>
        <w:t>INSTITUCIONAIS</w:t>
      </w:r>
      <w:r>
        <w:rPr>
          <w:spacing w:val="-5"/>
        </w:rPr>
        <w:t> </w:t>
      </w:r>
      <w:r>
        <w:rPr/>
        <w:t>DE</w:t>
      </w:r>
      <w:r>
        <w:rPr>
          <w:spacing w:val="-4"/>
        </w:rPr>
        <w:t> </w:t>
      </w:r>
      <w:r>
        <w:rPr>
          <w:spacing w:val="-2"/>
        </w:rPr>
        <w:t>PREVENÇÃO</w:t>
      </w:r>
    </w:p>
    <w:p>
      <w:pPr>
        <w:pStyle w:val="BodyText"/>
        <w:rPr>
          <w:b/>
        </w:rPr>
      </w:pPr>
    </w:p>
    <w:p>
      <w:pPr>
        <w:pStyle w:val="BodyText"/>
        <w:rPr>
          <w:b/>
        </w:rPr>
      </w:pPr>
    </w:p>
    <w:p>
      <w:pPr>
        <w:pStyle w:val="BodyText"/>
        <w:spacing w:line="360" w:lineRule="auto"/>
        <w:ind w:left="142" w:right="429" w:firstLine="708"/>
        <w:jc w:val="both"/>
      </w:pPr>
      <w:r>
        <w:rPr/>
        <w:t>Além do Marco Civil da Internet e Lei Geral de Proteção de Dados (LGPD), visando mitigar os riscos crescentes associados às fraudes financeiras, o Banco Central do Brasil instituiu a Resolução Conjunta nº 6, de 23 de maio de 2023, que obriga instituições financeiras, instituições de pagamento e demais entidades reguladas a compartilharem dados sobre tentativas e ocorrências de fraude por meio de um sistema eletrônico padronizado</w:t>
      </w:r>
      <w:r>
        <w:rPr>
          <w:spacing w:val="40"/>
        </w:rPr>
        <w:t> </w:t>
      </w:r>
      <w:r>
        <w:rPr/>
        <w:t>(BCB, 2024).</w:t>
      </w:r>
    </w:p>
    <w:p>
      <w:pPr>
        <w:pStyle w:val="BodyText"/>
        <w:spacing w:before="138"/>
      </w:pPr>
    </w:p>
    <w:p>
      <w:pPr>
        <w:pStyle w:val="BodyText"/>
        <w:spacing w:line="360" w:lineRule="auto"/>
        <w:ind w:left="142" w:right="430" w:firstLine="708"/>
        <w:jc w:val="both"/>
      </w:pPr>
      <w:r>
        <w:rPr/>
        <w:t>Essa norma exige o consentimento prévio e destacado dos clientes para o tratamento e compartilhamento de dados pessoais, em consonância com os princípios da LGPD, que garante a legalidade do tratamento de dados sensíveis sob a hipótese que se destina para a garantia da prevenção à fraude e à segurança do titular. A norma também determina a implementação</w:t>
      </w:r>
      <w:r>
        <w:rPr>
          <w:spacing w:val="80"/>
          <w:w w:val="150"/>
        </w:rPr>
        <w:t> </w:t>
      </w:r>
      <w:r>
        <w:rPr/>
        <w:t>de</w:t>
      </w:r>
      <w:r>
        <w:rPr>
          <w:spacing w:val="80"/>
          <w:w w:val="150"/>
        </w:rPr>
        <w:t> </w:t>
      </w:r>
      <w:r>
        <w:rPr/>
        <w:t>mecanismos</w:t>
      </w:r>
      <w:r>
        <w:rPr>
          <w:spacing w:val="80"/>
          <w:w w:val="150"/>
        </w:rPr>
        <w:t> </w:t>
      </w:r>
      <w:r>
        <w:rPr/>
        <w:t>internos</w:t>
      </w:r>
      <w:r>
        <w:rPr>
          <w:spacing w:val="80"/>
          <w:w w:val="150"/>
        </w:rPr>
        <w:t> </w:t>
      </w:r>
      <w:r>
        <w:rPr/>
        <w:t>de</w:t>
      </w:r>
      <w:r>
        <w:rPr>
          <w:spacing w:val="80"/>
          <w:w w:val="150"/>
        </w:rPr>
        <w:t> </w:t>
      </w:r>
      <w:r>
        <w:rPr/>
        <w:t>controle,</w:t>
      </w:r>
      <w:r>
        <w:rPr>
          <w:spacing w:val="80"/>
          <w:w w:val="150"/>
        </w:rPr>
        <w:t> </w:t>
      </w:r>
      <w:r>
        <w:rPr/>
        <w:t>auditoria</w:t>
      </w:r>
      <w:r>
        <w:rPr>
          <w:spacing w:val="80"/>
          <w:w w:val="150"/>
        </w:rPr>
        <w:t> </w:t>
      </w:r>
      <w:r>
        <w:rPr/>
        <w:t>e</w:t>
      </w:r>
      <w:r>
        <w:rPr>
          <w:spacing w:val="80"/>
          <w:w w:val="150"/>
        </w:rPr>
        <w:t> </w:t>
      </w:r>
      <w:r>
        <w:rPr/>
        <w:t>monitoramento</w:t>
      </w:r>
      <w:r>
        <w:rPr>
          <w:spacing w:val="80"/>
          <w:w w:val="150"/>
        </w:rPr>
        <w:t> </w:t>
      </w:r>
      <w:r>
        <w:rPr/>
        <w:t>de</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29"/>
        <w:jc w:val="both"/>
      </w:pPr>
      <w:r>
        <w:rPr/>
        <w:t>desempenho (BCB, 2024). Essas medidas visam fortalecer as empresas envolvidas na detecção de fraude, como bureaus de crédito, além de aumentar a cooperação entre os agentes do sistema financeiro para o combate às fraudes.</w:t>
      </w:r>
    </w:p>
    <w:p>
      <w:pPr>
        <w:pStyle w:val="BodyText"/>
        <w:spacing w:before="138"/>
      </w:pPr>
    </w:p>
    <w:p>
      <w:pPr>
        <w:pStyle w:val="BodyText"/>
        <w:spacing w:line="360" w:lineRule="auto"/>
        <w:ind w:left="142" w:right="429" w:firstLine="708"/>
        <w:jc w:val="both"/>
      </w:pPr>
      <w:r>
        <w:rPr/>
        <w:t>A fraude com cartão de crédito, especialmente no Brasil, caracteriza-se por alta sofisticação técnica, elevada incidência e impactos financeiros expressivos. Os desafios envolvem desde lacunas regulatórias, passando por insuficiência de educação digital, até a necessidade de integração tecnológica nos sistemas de monitoramento. Como alertou Hayek (1945), o conhecimento necessário para tomar decisões eficientes está fragmentado, por isso para combater a fraude é necessária articulação entre diferentes agentes econômicos, tecnológicos e regulatórios.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1"/>
          <w:numId w:val="3"/>
        </w:numPr>
        <w:tabs>
          <w:tab w:pos="502" w:val="left" w:leader="none"/>
        </w:tabs>
        <w:spacing w:line="240" w:lineRule="auto" w:before="0" w:after="0"/>
        <w:ind w:left="502" w:right="0" w:hanging="360"/>
        <w:jc w:val="left"/>
      </w:pPr>
      <w:bookmarkStart w:name="_bookmark9" w:id="10"/>
      <w:bookmarkEnd w:id="10"/>
      <w:r>
        <w:rPr>
          <w:b w:val="0"/>
        </w:rPr>
      </w:r>
      <w:r>
        <w:rPr/>
        <w:t>MACHINE</w:t>
      </w:r>
      <w:r>
        <w:rPr>
          <w:spacing w:val="-7"/>
        </w:rPr>
        <w:t> </w:t>
      </w:r>
      <w:r>
        <w:rPr>
          <w:spacing w:val="-2"/>
        </w:rPr>
        <w:t>LEARNING</w:t>
      </w:r>
    </w:p>
    <w:p>
      <w:pPr>
        <w:pStyle w:val="BodyText"/>
        <w:rPr>
          <w:b/>
        </w:rPr>
      </w:pPr>
    </w:p>
    <w:p>
      <w:pPr>
        <w:pStyle w:val="BodyText"/>
        <w:rPr>
          <w:b/>
        </w:rPr>
      </w:pPr>
    </w:p>
    <w:p>
      <w:pPr>
        <w:pStyle w:val="BodyText"/>
        <w:spacing w:line="360" w:lineRule="auto"/>
        <w:ind w:left="142" w:right="427" w:firstLine="284"/>
        <w:jc w:val="both"/>
      </w:pPr>
      <w:r>
        <w:rPr/>
        <w:t>O aprendizado de máquina (</w:t>
      </w:r>
      <w:r>
        <w:rPr>
          <w:i/>
        </w:rPr>
        <w:t>Machine Learning </w:t>
      </w:r>
      <w:r>
        <w:rPr/>
        <w:t>– ML) é uma subárea da inteligência artificial voltada ao desenvolvimento de algoritmos capazes de aprender a partir de dados, aprimorando seu desempenho em tarefas específicas ao longo do tempo. De acordo com Géron (2019), trata-se do “campo de estudo que confere aos computadores a capacidade de aprender sem serem explicitamente programados (p. 4)”. Essa característica diferencia ML, que se adapta dinamicamente às mudanças nos dados, dos sistemas baseados em regras fixas.</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10" w:id="11"/>
      <w:bookmarkEnd w:id="11"/>
      <w:r>
        <w:rPr>
          <w:b w:val="0"/>
        </w:rPr>
      </w:r>
      <w:r>
        <w:rPr/>
        <w:t>FUNDAMENTOS</w:t>
      </w:r>
      <w:r>
        <w:rPr>
          <w:spacing w:val="-4"/>
        </w:rPr>
        <w:t> </w:t>
      </w:r>
      <w:r>
        <w:rPr/>
        <w:t>DE</w:t>
      </w:r>
      <w:r>
        <w:rPr>
          <w:spacing w:val="-4"/>
        </w:rPr>
        <w:t> </w:t>
      </w:r>
      <w:r>
        <w:rPr/>
        <w:t>MACHINE</w:t>
      </w:r>
      <w:r>
        <w:rPr>
          <w:spacing w:val="-4"/>
        </w:rPr>
        <w:t> </w:t>
      </w:r>
      <w:r>
        <w:rPr>
          <w:spacing w:val="-2"/>
        </w:rPr>
        <w:t>LEARNING</w:t>
      </w:r>
    </w:p>
    <w:p>
      <w:pPr>
        <w:pStyle w:val="BodyText"/>
        <w:rPr>
          <w:b/>
        </w:rPr>
      </w:pPr>
    </w:p>
    <w:p>
      <w:pPr>
        <w:pStyle w:val="BodyText"/>
        <w:rPr>
          <w:b/>
        </w:rPr>
      </w:pPr>
    </w:p>
    <w:p>
      <w:pPr>
        <w:pStyle w:val="BodyText"/>
        <w:spacing w:line="360" w:lineRule="auto"/>
        <w:ind w:left="142" w:right="426" w:firstLine="284"/>
        <w:jc w:val="both"/>
      </w:pPr>
      <w:r>
        <w:rPr/>
        <w:t>Segundo Burkov (2019), </w:t>
      </w:r>
      <w:r>
        <w:rPr>
          <w:i/>
        </w:rPr>
        <w:t>machine learning </w:t>
      </w:r>
      <w:r>
        <w:rPr/>
        <w:t>pode ser definido como “um subcampo da ciência da computação que se ocupa da construção de algoritmos que, para serem úteis, dependem de coleções de exemplos de algum fenômeno (p. 3)”. Burkov enfatiza que as máquinas não aprendem no sentido humano do termo: elas apenas encontram uma fórmula matemática capaz de mapear corretamente as relações entre variáveis.</w:t>
      </w:r>
    </w:p>
    <w:p>
      <w:pPr>
        <w:pStyle w:val="BodyText"/>
        <w:spacing w:before="138"/>
      </w:pPr>
    </w:p>
    <w:p>
      <w:pPr>
        <w:pStyle w:val="BodyText"/>
        <w:spacing w:line="360" w:lineRule="auto"/>
        <w:ind w:left="142" w:right="424" w:firstLine="284"/>
        <w:jc w:val="both"/>
      </w:pPr>
      <w:r>
        <w:rPr/>
        <w:t>O processo de ML geralmente envolve a coleta de um conjunto de dados (</w:t>
      </w:r>
      <w:r>
        <w:rPr>
          <w:i/>
        </w:rPr>
        <w:t>dataset</w:t>
      </w:r>
      <w:r>
        <w:rPr/>
        <w:t>), e a construção de um modelo estatístico que relacione entradas e saídas, de modo a produzir previsões consistentes para dados novos oriundos da mesma distribuição estatística.</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11" w:id="12"/>
      <w:bookmarkEnd w:id="12"/>
      <w:r>
        <w:rPr>
          <w:b w:val="0"/>
        </w:rPr>
      </w:r>
      <w:r>
        <w:rPr/>
        <w:t>TIPOS</w:t>
      </w:r>
      <w:r>
        <w:rPr>
          <w:spacing w:val="-3"/>
        </w:rPr>
        <w:t> </w:t>
      </w:r>
      <w:r>
        <w:rPr/>
        <w:t>DE</w:t>
      </w:r>
      <w:r>
        <w:rPr>
          <w:spacing w:val="-3"/>
        </w:rPr>
        <w:t> </w:t>
      </w:r>
      <w:r>
        <w:rPr/>
        <w:t>APRENDIZADO</w:t>
      </w:r>
      <w:r>
        <w:rPr>
          <w:spacing w:val="-3"/>
        </w:rPr>
        <w:t> </w:t>
      </w:r>
      <w:r>
        <w:rPr/>
        <w:t>DE</w:t>
      </w:r>
      <w:r>
        <w:rPr>
          <w:spacing w:val="-2"/>
        </w:rPr>
        <w:t> MÁQUINA</w:t>
      </w:r>
    </w:p>
    <w:p>
      <w:pPr>
        <w:pStyle w:val="BodyText"/>
        <w:rPr>
          <w:b/>
        </w:rPr>
      </w:pPr>
    </w:p>
    <w:p>
      <w:pPr>
        <w:pStyle w:val="BodyText"/>
        <w:rPr>
          <w:b/>
        </w:rPr>
      </w:pPr>
    </w:p>
    <w:p>
      <w:pPr>
        <w:pStyle w:val="BodyText"/>
        <w:spacing w:line="360" w:lineRule="auto"/>
        <w:ind w:left="142" w:right="431" w:firstLine="284"/>
        <w:jc w:val="both"/>
      </w:pPr>
      <w:r>
        <w:rPr/>
        <w:t>A classificação dos sistemas de ML considera seus graus de supervisão forma de processamento dos dados, e estrutura do modelo adotado. As principais categorias incluem (GÉRON, 2019):</w:t>
      </w:r>
    </w:p>
    <w:p>
      <w:pPr>
        <w:pStyle w:val="BodyText"/>
        <w:spacing w:before="138"/>
      </w:pPr>
    </w:p>
    <w:p>
      <w:pPr>
        <w:pStyle w:val="ListParagraph"/>
        <w:numPr>
          <w:ilvl w:val="3"/>
          <w:numId w:val="3"/>
        </w:numPr>
        <w:tabs>
          <w:tab w:pos="672" w:val="left" w:leader="none"/>
        </w:tabs>
        <w:spacing w:line="240" w:lineRule="auto" w:before="0" w:after="0"/>
        <w:ind w:left="672" w:right="0" w:hanging="246"/>
        <w:jc w:val="left"/>
        <w:rPr>
          <w:sz w:val="24"/>
        </w:rPr>
      </w:pPr>
      <w:r>
        <w:rPr>
          <w:sz w:val="24"/>
        </w:rPr>
        <w:t>Aprendizado</w:t>
      </w:r>
      <w:r>
        <w:rPr>
          <w:spacing w:val="-6"/>
          <w:sz w:val="24"/>
        </w:rPr>
        <w:t> </w:t>
      </w:r>
      <w:r>
        <w:rPr>
          <w:spacing w:val="-2"/>
          <w:sz w:val="24"/>
        </w:rPr>
        <w:t>Supervisionado</w:t>
      </w:r>
    </w:p>
    <w:p>
      <w:pPr>
        <w:pStyle w:val="BodyText"/>
      </w:pPr>
    </w:p>
    <w:p>
      <w:pPr>
        <w:pStyle w:val="BodyText"/>
      </w:pPr>
    </w:p>
    <w:p>
      <w:pPr>
        <w:pStyle w:val="BodyText"/>
        <w:spacing w:line="360" w:lineRule="auto"/>
        <w:ind w:left="142" w:right="426" w:firstLine="284"/>
        <w:jc w:val="both"/>
      </w:pPr>
      <w:r>
        <w:rPr/>
        <w:t>Baseado em dados rotulados. O modelo aprende a associar entradas às saídas conhecidas. Nesse modelo já se tem a definição das classes no </w:t>
      </w:r>
      <w:r>
        <w:rPr>
          <w:i/>
        </w:rPr>
        <w:t>dataset </w:t>
      </w:r>
      <w:r>
        <w:rPr/>
        <w:t>usado para o treinamento. Essa categoria é capaz de fazer previsões precisas quando treinada com dados representativos.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ListParagraph"/>
        <w:numPr>
          <w:ilvl w:val="3"/>
          <w:numId w:val="3"/>
        </w:numPr>
        <w:tabs>
          <w:tab w:pos="684" w:val="left" w:leader="none"/>
        </w:tabs>
        <w:spacing w:line="240" w:lineRule="auto" w:before="0" w:after="0"/>
        <w:ind w:left="684" w:right="0" w:hanging="259"/>
        <w:jc w:val="left"/>
        <w:rPr>
          <w:sz w:val="24"/>
        </w:rPr>
      </w:pPr>
      <w:r>
        <w:rPr>
          <w:sz w:val="24"/>
        </w:rPr>
        <w:t>Aprendizado</w:t>
      </w:r>
      <w:r>
        <w:rPr>
          <w:spacing w:val="-4"/>
          <w:sz w:val="24"/>
        </w:rPr>
        <w:t> </w:t>
      </w:r>
      <w:r>
        <w:rPr>
          <w:sz w:val="24"/>
        </w:rPr>
        <w:t>Não</w:t>
      </w:r>
      <w:r>
        <w:rPr>
          <w:spacing w:val="-3"/>
          <w:sz w:val="24"/>
        </w:rPr>
        <w:t> </w:t>
      </w:r>
      <w:r>
        <w:rPr>
          <w:spacing w:val="-2"/>
          <w:sz w:val="24"/>
        </w:rPr>
        <w:t>Supervisionado</w:t>
      </w:r>
    </w:p>
    <w:p>
      <w:pPr>
        <w:pStyle w:val="BodyText"/>
      </w:pPr>
    </w:p>
    <w:p>
      <w:pPr>
        <w:pStyle w:val="BodyText"/>
      </w:pPr>
    </w:p>
    <w:p>
      <w:pPr>
        <w:pStyle w:val="BodyText"/>
        <w:spacing w:line="360" w:lineRule="auto"/>
        <w:ind w:left="141" w:right="428" w:firstLine="284"/>
        <w:jc w:val="both"/>
      </w:pPr>
      <w:r>
        <w:rPr/>
        <w:t>Dados sem rótulos (o valor da classe não é previamente fornecido ao modelo). Tem por objetivo é descobrir padrões ocultos ou agrupamentos. Requer técnicas de normalização que transformam esse conjunto de dados e redução de dimensionalidade (aplicável por PCA e análise de VIF). Essa categoria auxilia na exploração de dados e descoberta de padrões.</w:t>
      </w:r>
    </w:p>
    <w:p>
      <w:pPr>
        <w:pStyle w:val="BodyText"/>
        <w:spacing w:before="138"/>
      </w:pPr>
    </w:p>
    <w:p>
      <w:pPr>
        <w:pStyle w:val="ListParagraph"/>
        <w:numPr>
          <w:ilvl w:val="3"/>
          <w:numId w:val="3"/>
        </w:numPr>
        <w:tabs>
          <w:tab w:pos="671" w:val="left" w:leader="none"/>
        </w:tabs>
        <w:spacing w:line="240" w:lineRule="auto" w:before="0" w:after="0"/>
        <w:ind w:left="671" w:right="0" w:hanging="246"/>
        <w:jc w:val="left"/>
        <w:rPr>
          <w:sz w:val="24"/>
        </w:rPr>
      </w:pPr>
      <w:r>
        <w:rPr>
          <w:sz w:val="24"/>
        </w:rPr>
        <w:t>Aprendizado</w:t>
      </w:r>
      <w:r>
        <w:rPr>
          <w:spacing w:val="-6"/>
          <w:sz w:val="24"/>
        </w:rPr>
        <w:t> </w:t>
      </w:r>
      <w:r>
        <w:rPr>
          <w:spacing w:val="-2"/>
          <w:sz w:val="24"/>
        </w:rPr>
        <w:t>Semissupervisionado</w:t>
      </w:r>
    </w:p>
    <w:p>
      <w:pPr>
        <w:pStyle w:val="BodyText"/>
      </w:pPr>
    </w:p>
    <w:p>
      <w:pPr>
        <w:pStyle w:val="BodyText"/>
      </w:pPr>
    </w:p>
    <w:p>
      <w:pPr>
        <w:pStyle w:val="BodyText"/>
        <w:spacing w:line="360" w:lineRule="auto"/>
        <w:ind w:left="141" w:right="431" w:firstLine="284"/>
        <w:jc w:val="both"/>
      </w:pPr>
      <w:r>
        <w:rPr/>
        <w:t>Combina pequena quantidade de dados rotulados com grande volume de dados não rotulados. Útil quando rotular dados é caro ou demorado, ou ainda requer grande nível de recursos computacionais.</w:t>
      </w:r>
    </w:p>
    <w:p>
      <w:pPr>
        <w:pStyle w:val="BodyText"/>
        <w:spacing w:before="138"/>
      </w:pPr>
    </w:p>
    <w:p>
      <w:pPr>
        <w:pStyle w:val="BodyText"/>
        <w:spacing w:line="360" w:lineRule="auto"/>
        <w:ind w:left="141" w:right="430" w:firstLine="284"/>
        <w:jc w:val="both"/>
      </w:pPr>
      <w:r>
        <w:rPr/>
        <w:t>A escolha entre as categorias de modelos depende do problema, qualidade dos dados, recursos computacionais e nível de precisão (BURKOV, 2019).</w:t>
      </w:r>
    </w:p>
    <w:p>
      <w:pPr>
        <w:pStyle w:val="BodyText"/>
        <w:spacing w:before="138"/>
      </w:pPr>
    </w:p>
    <w:p>
      <w:pPr>
        <w:pStyle w:val="Heading1"/>
        <w:numPr>
          <w:ilvl w:val="2"/>
          <w:numId w:val="3"/>
        </w:numPr>
        <w:tabs>
          <w:tab w:pos="681" w:val="left" w:leader="none"/>
        </w:tabs>
        <w:spacing w:line="240" w:lineRule="auto" w:before="0" w:after="0"/>
        <w:ind w:left="681" w:right="0" w:hanging="540"/>
        <w:jc w:val="left"/>
      </w:pPr>
      <w:bookmarkStart w:name="_bookmark12" w:id="13"/>
      <w:bookmarkEnd w:id="13"/>
      <w:r>
        <w:rPr>
          <w:b w:val="0"/>
        </w:rPr>
      </w:r>
      <w:r>
        <w:rPr/>
        <w:t>PROBLEMAS</w:t>
      </w:r>
      <w:r>
        <w:rPr>
          <w:spacing w:val="-3"/>
        </w:rPr>
        <w:t> </w:t>
      </w:r>
      <w:r>
        <w:rPr/>
        <w:t>DO</w:t>
      </w:r>
      <w:r>
        <w:rPr>
          <w:spacing w:val="-3"/>
        </w:rPr>
        <w:t> </w:t>
      </w:r>
      <w:r>
        <w:rPr/>
        <w:t>MACHINE</w:t>
      </w:r>
      <w:r>
        <w:rPr>
          <w:spacing w:val="-3"/>
        </w:rPr>
        <w:t> </w:t>
      </w:r>
      <w:r>
        <w:rPr>
          <w:spacing w:val="-2"/>
        </w:rPr>
        <w:t>LEARNING</w:t>
      </w:r>
    </w:p>
    <w:p>
      <w:pPr>
        <w:pStyle w:val="BodyText"/>
        <w:rPr>
          <w:b/>
        </w:rPr>
      </w:pPr>
    </w:p>
    <w:p>
      <w:pPr>
        <w:pStyle w:val="BodyText"/>
        <w:rPr>
          <w:b/>
        </w:rPr>
      </w:pPr>
    </w:p>
    <w:p>
      <w:pPr>
        <w:pStyle w:val="BodyText"/>
        <w:spacing w:line="360" w:lineRule="auto"/>
        <w:ind w:left="141" w:right="430" w:firstLine="284"/>
        <w:jc w:val="both"/>
      </w:pPr>
      <w:r>
        <w:rPr/>
        <w:t>O desenvolvimento de modelos de Machine Learning envolve uma série de desafios conceituais e práticos, que impactam diretamente a qualidade das previsões e a robustez das soluções implementadas. Entre os principais problemas, destacam-se questões ligadas à nível de</w:t>
      </w:r>
      <w:r>
        <w:rPr>
          <w:spacing w:val="-1"/>
        </w:rPr>
        <w:t> </w:t>
      </w:r>
      <w:r>
        <w:rPr/>
        <w:t>generalização,</w:t>
      </w:r>
      <w:r>
        <w:rPr>
          <w:spacing w:val="-1"/>
        </w:rPr>
        <w:t> </w:t>
      </w:r>
      <w:r>
        <w:rPr/>
        <w:t>ao</w:t>
      </w:r>
      <w:r>
        <w:rPr>
          <w:spacing w:val="-1"/>
        </w:rPr>
        <w:t> </w:t>
      </w:r>
      <w:r>
        <w:rPr/>
        <w:t>equilíbrio</w:t>
      </w:r>
      <w:r>
        <w:rPr>
          <w:spacing w:val="-1"/>
        </w:rPr>
        <w:t> </w:t>
      </w:r>
      <w:r>
        <w:rPr/>
        <w:t>entre</w:t>
      </w:r>
      <w:r>
        <w:rPr>
          <w:spacing w:val="-1"/>
        </w:rPr>
        <w:t> </w:t>
      </w:r>
      <w:r>
        <w:rPr/>
        <w:t>simplicidade</w:t>
      </w:r>
      <w:r>
        <w:rPr>
          <w:spacing w:val="-1"/>
        </w:rPr>
        <w:t> </w:t>
      </w:r>
      <w:r>
        <w:rPr/>
        <w:t>e</w:t>
      </w:r>
      <w:r>
        <w:rPr>
          <w:spacing w:val="-1"/>
        </w:rPr>
        <w:t> </w:t>
      </w:r>
      <w:r>
        <w:rPr/>
        <w:t>complexidade</w:t>
      </w:r>
      <w:r>
        <w:rPr>
          <w:spacing w:val="-1"/>
        </w:rPr>
        <w:t> </w:t>
      </w:r>
      <w:r>
        <w:rPr/>
        <w:t>do</w:t>
      </w:r>
      <w:r>
        <w:rPr>
          <w:spacing w:val="-1"/>
        </w:rPr>
        <w:t> </w:t>
      </w:r>
      <w:r>
        <w:rPr/>
        <w:t>modelo,</w:t>
      </w:r>
      <w:r>
        <w:rPr>
          <w:spacing w:val="-1"/>
        </w:rPr>
        <w:t> </w:t>
      </w:r>
      <w:r>
        <w:rPr/>
        <w:t>à</w:t>
      </w:r>
      <w:r>
        <w:rPr>
          <w:spacing w:val="-1"/>
        </w:rPr>
        <w:t> </w:t>
      </w:r>
      <w:r>
        <w:rPr/>
        <w:t>qualidade</w:t>
      </w:r>
      <w:r>
        <w:rPr>
          <w:spacing w:val="-1"/>
        </w:rPr>
        <w:t> </w:t>
      </w:r>
      <w:r>
        <w:rPr/>
        <w:t>dos dados disponíveis e às limitações operacionais e éticas inerentes ao uso dessas técnicas.</w:t>
      </w:r>
    </w:p>
    <w:p>
      <w:pPr>
        <w:pStyle w:val="BodyText"/>
        <w:spacing w:before="138"/>
      </w:pPr>
    </w:p>
    <w:p>
      <w:pPr>
        <w:pStyle w:val="BodyText"/>
        <w:ind w:left="425"/>
      </w:pPr>
      <w:r>
        <w:rPr/>
        <w:t>a</w:t>
      </w:r>
      <w:r>
        <w:rPr>
          <w:spacing w:val="-2"/>
        </w:rPr>
        <w:t> </w:t>
      </w:r>
      <w:r>
        <w:rPr/>
        <w:t>)</w:t>
      </w:r>
      <w:r>
        <w:rPr>
          <w:spacing w:val="-1"/>
        </w:rPr>
        <w:t> </w:t>
      </w:r>
      <w:r>
        <w:rPr/>
        <w:t>Generalização,</w:t>
      </w:r>
      <w:r>
        <w:rPr>
          <w:spacing w:val="-2"/>
        </w:rPr>
        <w:t> </w:t>
      </w:r>
      <w:r>
        <w:rPr/>
        <w:t>Overfitting</w:t>
      </w:r>
      <w:r>
        <w:rPr>
          <w:spacing w:val="-1"/>
        </w:rPr>
        <w:t> </w:t>
      </w:r>
      <w:r>
        <w:rPr/>
        <w:t>e</w:t>
      </w:r>
      <w:r>
        <w:rPr>
          <w:spacing w:val="-1"/>
        </w:rPr>
        <w:t> </w:t>
      </w:r>
      <w:r>
        <w:rPr>
          <w:spacing w:val="-2"/>
        </w:rPr>
        <w:t>Underfitting</w:t>
      </w:r>
    </w:p>
    <w:p>
      <w:pPr>
        <w:pStyle w:val="BodyText"/>
      </w:pPr>
    </w:p>
    <w:p>
      <w:pPr>
        <w:pStyle w:val="BodyText"/>
      </w:pPr>
    </w:p>
    <w:p>
      <w:pPr>
        <w:pStyle w:val="BodyText"/>
        <w:spacing w:line="360" w:lineRule="auto"/>
        <w:ind w:left="141" w:right="424" w:firstLine="284"/>
        <w:jc w:val="both"/>
      </w:pPr>
      <w:r>
        <w:rPr/>
        <w:t>Para a eficicácia de um modelo preditivo, em primeiro lugar é necessário garantir que o modelo apresente desempenho aceitável não apenas sobre o conjunto de dados de</w:t>
      </w:r>
      <w:r>
        <w:rPr>
          <w:spacing w:val="40"/>
        </w:rPr>
        <w:t> </w:t>
      </w:r>
      <w:r>
        <w:rPr/>
        <w:t>treinamento,</w:t>
      </w:r>
      <w:r>
        <w:rPr>
          <w:spacing w:val="-4"/>
        </w:rPr>
        <w:t> </w:t>
      </w:r>
      <w:r>
        <w:rPr/>
        <w:t>mas</w:t>
      </w:r>
      <w:r>
        <w:rPr>
          <w:spacing w:val="-4"/>
        </w:rPr>
        <w:t> </w:t>
      </w:r>
      <w:r>
        <w:rPr/>
        <w:t>também</w:t>
      </w:r>
      <w:r>
        <w:rPr>
          <w:spacing w:val="-4"/>
        </w:rPr>
        <w:t> </w:t>
      </w:r>
      <w:r>
        <w:rPr/>
        <w:t>sobre</w:t>
      </w:r>
      <w:r>
        <w:rPr>
          <w:spacing w:val="-4"/>
        </w:rPr>
        <w:t> </w:t>
      </w:r>
      <w:r>
        <w:rPr/>
        <w:t>dados</w:t>
      </w:r>
      <w:r>
        <w:rPr>
          <w:spacing w:val="-4"/>
        </w:rPr>
        <w:t> </w:t>
      </w:r>
      <w:r>
        <w:rPr/>
        <w:t>novos</w:t>
      </w:r>
      <w:r>
        <w:rPr>
          <w:spacing w:val="-4"/>
        </w:rPr>
        <w:t> </w:t>
      </w:r>
      <w:r>
        <w:rPr/>
        <w:t>que</w:t>
      </w:r>
      <w:r>
        <w:rPr>
          <w:spacing w:val="-4"/>
        </w:rPr>
        <w:t> </w:t>
      </w:r>
      <w:r>
        <w:rPr/>
        <w:t>forem</w:t>
      </w:r>
      <w:r>
        <w:rPr>
          <w:spacing w:val="-4"/>
        </w:rPr>
        <w:t> </w:t>
      </w:r>
      <w:r>
        <w:rPr/>
        <w:t>inputados,</w:t>
      </w:r>
      <w:r>
        <w:rPr>
          <w:spacing w:val="-4"/>
        </w:rPr>
        <w:t> </w:t>
      </w:r>
      <w:r>
        <w:rPr/>
        <w:t>fenômeno</w:t>
      </w:r>
      <w:r>
        <w:rPr>
          <w:spacing w:val="-4"/>
        </w:rPr>
        <w:t> </w:t>
      </w:r>
      <w:r>
        <w:rPr/>
        <w:t>conhecido</w:t>
      </w:r>
      <w:r>
        <w:rPr>
          <w:spacing w:val="-4"/>
        </w:rPr>
        <w:t> </w:t>
      </w:r>
      <w:r>
        <w:rPr/>
        <w:t>como generalização. Conforme Burkov (2019), modelos muito complexos tendem a </w:t>
      </w:r>
      <w:r>
        <w:rPr>
          <w:i/>
        </w:rPr>
        <w:t>overfitting</w:t>
      </w:r>
      <w:r>
        <w:rPr/>
        <w:t>, ajustando-se</w:t>
      </w:r>
      <w:r>
        <w:rPr>
          <w:spacing w:val="-3"/>
        </w:rPr>
        <w:t> </w:t>
      </w:r>
      <w:r>
        <w:rPr/>
        <w:t>em</w:t>
      </w:r>
      <w:r>
        <w:rPr>
          <w:spacing w:val="-3"/>
        </w:rPr>
        <w:t> </w:t>
      </w:r>
      <w:r>
        <w:rPr/>
        <w:t>excesso</w:t>
      </w:r>
      <w:r>
        <w:rPr>
          <w:spacing w:val="-3"/>
        </w:rPr>
        <w:t> </w:t>
      </w:r>
      <w:r>
        <w:rPr/>
        <w:t>à</w:t>
      </w:r>
      <w:r>
        <w:rPr>
          <w:spacing w:val="-3"/>
        </w:rPr>
        <w:t> </w:t>
      </w:r>
      <w:r>
        <w:rPr/>
        <w:t>classe</w:t>
      </w:r>
      <w:r>
        <w:rPr>
          <w:spacing w:val="-3"/>
        </w:rPr>
        <w:t> </w:t>
      </w:r>
      <w:r>
        <w:rPr/>
        <w:t>minoritária</w:t>
      </w:r>
      <w:r>
        <w:rPr>
          <w:spacing w:val="-3"/>
        </w:rPr>
        <w:t> </w:t>
      </w:r>
      <w:r>
        <w:rPr/>
        <w:t>(que</w:t>
      </w:r>
      <w:r>
        <w:rPr>
          <w:spacing w:val="-3"/>
        </w:rPr>
        <w:t> </w:t>
      </w:r>
      <w:r>
        <w:rPr/>
        <w:t>são</w:t>
      </w:r>
      <w:r>
        <w:rPr>
          <w:spacing w:val="-3"/>
        </w:rPr>
        <w:t> </w:t>
      </w:r>
      <w:r>
        <w:rPr/>
        <w:t>transações</w:t>
      </w:r>
      <w:r>
        <w:rPr>
          <w:spacing w:val="-3"/>
        </w:rPr>
        <w:t> </w:t>
      </w:r>
      <w:r>
        <w:rPr/>
        <w:t>fraudulentas</w:t>
      </w:r>
      <w:r>
        <w:rPr>
          <w:spacing w:val="-3"/>
        </w:rPr>
        <w:t> </w:t>
      </w:r>
      <w:r>
        <w:rPr/>
        <w:t>no</w:t>
      </w:r>
      <w:r>
        <w:rPr>
          <w:spacing w:val="-3"/>
        </w:rPr>
        <w:t> </w:t>
      </w:r>
      <w:r>
        <w:rPr/>
        <w:t>escopo</w:t>
      </w:r>
      <w:r>
        <w:rPr>
          <w:spacing w:val="-3"/>
        </w:rPr>
        <w:t> </w:t>
      </w:r>
      <w:r>
        <w:rPr/>
        <w:t>desse trabalho) e ruídos do conjunto de treinamento, o que compromete sua capacidade de previsão futura. Além disso, modelos demasiadamentte simples ou com treinamento insuficiente</w:t>
      </w:r>
      <w:r>
        <w:rPr>
          <w:spacing w:val="40"/>
        </w:rPr>
        <w:t> </w:t>
      </w:r>
      <w:r>
        <w:rPr/>
        <w:t>podem incorrer em </w:t>
      </w:r>
      <w:r>
        <w:rPr>
          <w:i/>
        </w:rPr>
        <w:t>underfitting</w:t>
      </w:r>
      <w:r>
        <w:rPr/>
        <w:t>, sendo incapazes de capturar os padrões relevantes nos dados.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1" w:right="430" w:firstLine="284"/>
        <w:jc w:val="both"/>
      </w:pPr>
      <w:r>
        <w:rPr/>
        <w:t>Esses problemas tornam necessária a escolha criteriosa de algoritmos de otimização e o monitoramento constante das métricas de desempenho (BURKOV, 2019; GÉRON, 2019). Outro desafio recorrente consiste no desequilíbrio de classes, especialmente relevante no contexto de detecção de fraudes, onde as classes positivas (ex.: transações fraudulentas) representam uma fração ínfima do total de exemplos (PROVOST, 2000).</w:t>
      </w:r>
    </w:p>
    <w:p>
      <w:pPr>
        <w:pStyle w:val="BodyText"/>
        <w:spacing w:before="138"/>
      </w:pPr>
    </w:p>
    <w:p>
      <w:pPr>
        <w:spacing w:before="0"/>
        <w:ind w:left="425" w:right="0" w:firstLine="0"/>
        <w:jc w:val="left"/>
        <w:rPr>
          <w:i/>
          <w:sz w:val="24"/>
        </w:rPr>
      </w:pPr>
      <w:r>
        <w:rPr>
          <w:sz w:val="24"/>
        </w:rPr>
        <w:t>b</w:t>
      </w:r>
      <w:r>
        <w:rPr>
          <w:spacing w:val="-2"/>
          <w:sz w:val="24"/>
        </w:rPr>
        <w:t> </w:t>
      </w:r>
      <w:r>
        <w:rPr>
          <w:sz w:val="24"/>
        </w:rPr>
        <w:t>)</w:t>
      </w:r>
      <w:r>
        <w:rPr>
          <w:spacing w:val="-2"/>
          <w:sz w:val="24"/>
        </w:rPr>
        <w:t> </w:t>
      </w:r>
      <w:r>
        <w:rPr>
          <w:sz w:val="24"/>
        </w:rPr>
        <w:t>Desequilíbrio</w:t>
      </w:r>
      <w:r>
        <w:rPr>
          <w:spacing w:val="-1"/>
          <w:sz w:val="24"/>
        </w:rPr>
        <w:t> </w:t>
      </w:r>
      <w:r>
        <w:rPr>
          <w:sz w:val="24"/>
        </w:rPr>
        <w:t>de</w:t>
      </w:r>
      <w:r>
        <w:rPr>
          <w:spacing w:val="-2"/>
          <w:sz w:val="24"/>
        </w:rPr>
        <w:t> </w:t>
      </w:r>
      <w:r>
        <w:rPr>
          <w:sz w:val="24"/>
        </w:rPr>
        <w:t>Classes</w:t>
      </w:r>
      <w:r>
        <w:rPr>
          <w:spacing w:val="-1"/>
          <w:sz w:val="24"/>
        </w:rPr>
        <w:t> </w:t>
      </w:r>
      <w:r>
        <w:rPr>
          <w:sz w:val="24"/>
        </w:rPr>
        <w:t>e</w:t>
      </w:r>
      <w:r>
        <w:rPr>
          <w:spacing w:val="-1"/>
          <w:sz w:val="24"/>
        </w:rPr>
        <w:t> </w:t>
      </w:r>
      <w:r>
        <w:rPr>
          <w:i/>
          <w:sz w:val="24"/>
        </w:rPr>
        <w:t>Dataset</w:t>
      </w:r>
      <w:r>
        <w:rPr>
          <w:i/>
          <w:spacing w:val="-1"/>
          <w:sz w:val="24"/>
        </w:rPr>
        <w:t> </w:t>
      </w:r>
      <w:r>
        <w:rPr>
          <w:i/>
          <w:spacing w:val="-2"/>
          <w:sz w:val="24"/>
        </w:rPr>
        <w:t>Shift</w:t>
      </w:r>
    </w:p>
    <w:p>
      <w:pPr>
        <w:pStyle w:val="BodyText"/>
        <w:rPr>
          <w:i/>
        </w:rPr>
      </w:pPr>
    </w:p>
    <w:p>
      <w:pPr>
        <w:pStyle w:val="BodyText"/>
        <w:rPr>
          <w:i/>
        </w:rPr>
      </w:pPr>
    </w:p>
    <w:p>
      <w:pPr>
        <w:pStyle w:val="BodyText"/>
        <w:spacing w:line="360" w:lineRule="auto"/>
        <w:ind w:left="142" w:right="424" w:firstLine="284"/>
        <w:jc w:val="both"/>
      </w:pPr>
      <w:r>
        <w:rPr/>
        <w:t>Em </w:t>
      </w:r>
      <w:r>
        <w:rPr>
          <w:i/>
        </w:rPr>
        <w:t>datasets </w:t>
      </w:r>
      <w:r>
        <w:rPr/>
        <w:t>de transações financeiras para detecção de fraude, o problema do</w:t>
      </w:r>
      <w:r>
        <w:rPr>
          <w:spacing w:val="80"/>
        </w:rPr>
        <w:t> </w:t>
      </w:r>
      <w:r>
        <w:rPr/>
        <w:t>desequilíbrio de classes é inerente, considerando que exista uma proporção muito pequena entre transações legítimas e fraudulentas. Essa natureza requer o uso de </w:t>
      </w:r>
      <w:r>
        <w:rPr>
          <w:i/>
        </w:rPr>
        <w:t>Dataset Shift</w:t>
      </w:r>
      <w:r>
        <w:rPr/>
        <w:t>, onde o modelo distribui os dados após o treinamento.</w:t>
      </w:r>
    </w:p>
    <w:p>
      <w:pPr>
        <w:pStyle w:val="BodyText"/>
        <w:spacing w:before="138"/>
      </w:pPr>
    </w:p>
    <w:p>
      <w:pPr>
        <w:pStyle w:val="BodyText"/>
        <w:spacing w:line="360" w:lineRule="auto"/>
        <w:ind w:left="142" w:right="429" w:firstLine="284"/>
        <w:jc w:val="both"/>
      </w:pPr>
      <w:r>
        <w:rPr/>
        <w:t>Para mitigar esses problemas, são empregadas soluções de balanceamento de classes, que incluem reamostragem (</w:t>
      </w:r>
      <w:r>
        <w:rPr>
          <w:i/>
        </w:rPr>
        <w:t>undersampling </w:t>
      </w:r>
      <w:r>
        <w:rPr/>
        <w:t>para criar subamostragem da classe majoritária e </w:t>
      </w:r>
      <w:r>
        <w:rPr>
          <w:i/>
        </w:rPr>
        <w:t>oversampling </w:t>
      </w:r>
      <w:r>
        <w:rPr/>
        <w:t>para criar sobreamostragem da classe minoritária), aplicados para reduzir o viés introduzido pelo desbalanceamento. Outra prática importante é o uso de validação cruzada, que contribui para estimar de forma mais precisa a generalização de um modelo (GÉRON, 2019). Métricas específicas também são usadas especialmente para analisar dados sujeitos a desequilíbrio de classes, como F1-score ou AUC-ROC, que serão expostos adiante.</w:t>
      </w:r>
    </w:p>
    <w:p>
      <w:pPr>
        <w:pStyle w:val="BodyText"/>
        <w:spacing w:before="138"/>
      </w:pPr>
    </w:p>
    <w:p>
      <w:pPr>
        <w:pStyle w:val="BodyText"/>
        <w:ind w:left="426"/>
      </w:pPr>
      <w:r>
        <w:rPr/>
        <w:t>c</w:t>
      </w:r>
      <w:r>
        <w:rPr>
          <w:spacing w:val="-2"/>
        </w:rPr>
        <w:t> </w:t>
      </w:r>
      <w:r>
        <w:rPr/>
        <w:t>)</w:t>
      </w:r>
      <w:r>
        <w:rPr>
          <w:spacing w:val="-2"/>
        </w:rPr>
        <w:t> </w:t>
      </w:r>
      <w:r>
        <w:rPr/>
        <w:t>Alta</w:t>
      </w:r>
      <w:r>
        <w:rPr>
          <w:spacing w:val="-2"/>
        </w:rPr>
        <w:t> </w:t>
      </w:r>
      <w:r>
        <w:rPr/>
        <w:t>Demanda</w:t>
      </w:r>
      <w:r>
        <w:rPr>
          <w:spacing w:val="-1"/>
        </w:rPr>
        <w:t> </w:t>
      </w:r>
      <w:r>
        <w:rPr>
          <w:spacing w:val="-2"/>
        </w:rPr>
        <w:t>Computacional</w:t>
      </w:r>
    </w:p>
    <w:p>
      <w:pPr>
        <w:pStyle w:val="BodyText"/>
      </w:pPr>
    </w:p>
    <w:p>
      <w:pPr>
        <w:pStyle w:val="BodyText"/>
      </w:pPr>
    </w:p>
    <w:p>
      <w:pPr>
        <w:pStyle w:val="BodyText"/>
        <w:spacing w:line="360" w:lineRule="auto"/>
        <w:ind w:left="142" w:right="430" w:firstLine="284"/>
        <w:jc w:val="both"/>
      </w:pPr>
      <w:r>
        <w:rPr/>
        <w:t>Modelos complexos, que incluem redes neurais profundas, exigem capacidade computacional elevada, infraestrutura robusta incluindo GPUs de alta performance e considerável consumo de energia. Essa necessidade aumenta custos e limita a velocidade de experimentação e implantação, tornando-se um gargalo para o desenvolvimento da técnica (BURKOV, 2019).</w:t>
      </w:r>
    </w:p>
    <w:p>
      <w:pPr>
        <w:pStyle w:val="BodyText"/>
        <w:spacing w:before="138"/>
      </w:pPr>
    </w:p>
    <w:p>
      <w:pPr>
        <w:pStyle w:val="BodyText"/>
        <w:ind w:left="426"/>
      </w:pPr>
      <w:r>
        <w:rPr/>
        <w:t>d</w:t>
      </w:r>
      <w:r>
        <w:rPr>
          <w:spacing w:val="-4"/>
        </w:rPr>
        <w:t> </w:t>
      </w:r>
      <w:r>
        <w:rPr/>
        <w:t>)</w:t>
      </w:r>
      <w:r>
        <w:rPr>
          <w:spacing w:val="-3"/>
        </w:rPr>
        <w:t> </w:t>
      </w:r>
      <w:r>
        <w:rPr/>
        <w:t>Interpretabilidade</w:t>
      </w:r>
      <w:r>
        <w:rPr>
          <w:spacing w:val="-3"/>
        </w:rPr>
        <w:t> </w:t>
      </w:r>
      <w:r>
        <w:rPr/>
        <w:t>e</w:t>
      </w:r>
      <w:r>
        <w:rPr>
          <w:spacing w:val="-3"/>
        </w:rPr>
        <w:t> </w:t>
      </w:r>
      <w:r>
        <w:rPr>
          <w:spacing w:val="-2"/>
        </w:rPr>
        <w:t>Transparência</w:t>
      </w:r>
    </w:p>
    <w:p>
      <w:pPr>
        <w:pStyle w:val="BodyText"/>
      </w:pPr>
    </w:p>
    <w:p>
      <w:pPr>
        <w:pStyle w:val="BodyText"/>
      </w:pPr>
    </w:p>
    <w:p>
      <w:pPr>
        <w:pStyle w:val="BodyText"/>
        <w:spacing w:line="360" w:lineRule="auto"/>
        <w:ind w:left="142" w:right="430" w:firstLine="284"/>
        <w:jc w:val="both"/>
      </w:pPr>
      <w:r>
        <w:rPr/>
        <w:t>A explicabilidade das decisões automatizadas é requisito essencial para análise do modelo. Entretanto, muitos modelos avançados funcionam como verdadeiras "caixas-pretas", dificultando</w:t>
      </w:r>
      <w:r>
        <w:rPr>
          <w:spacing w:val="40"/>
        </w:rPr>
        <w:t> </w:t>
      </w:r>
      <w:r>
        <w:rPr/>
        <w:t>a</w:t>
      </w:r>
      <w:r>
        <w:rPr>
          <w:spacing w:val="40"/>
        </w:rPr>
        <w:t> </w:t>
      </w:r>
      <w:r>
        <w:rPr/>
        <w:t>auditoria</w:t>
      </w:r>
      <w:r>
        <w:rPr>
          <w:spacing w:val="40"/>
        </w:rPr>
        <w:t> </w:t>
      </w:r>
      <w:r>
        <w:rPr/>
        <w:t>e</w:t>
      </w:r>
      <w:r>
        <w:rPr>
          <w:spacing w:val="40"/>
        </w:rPr>
        <w:t> </w:t>
      </w:r>
      <w:r>
        <w:rPr/>
        <w:t>a</w:t>
      </w:r>
      <w:r>
        <w:rPr>
          <w:spacing w:val="40"/>
        </w:rPr>
        <w:t> </w:t>
      </w:r>
      <w:r>
        <w:rPr/>
        <w:t>compreensão</w:t>
      </w:r>
      <w:r>
        <w:rPr>
          <w:spacing w:val="40"/>
        </w:rPr>
        <w:t> </w:t>
      </w:r>
      <w:r>
        <w:rPr/>
        <w:t>dos</w:t>
      </w:r>
      <w:r>
        <w:rPr>
          <w:spacing w:val="40"/>
        </w:rPr>
        <w:t> </w:t>
      </w:r>
      <w:r>
        <w:rPr/>
        <w:t>critérios</w:t>
      </w:r>
      <w:r>
        <w:rPr>
          <w:spacing w:val="40"/>
        </w:rPr>
        <w:t> </w:t>
      </w:r>
      <w:r>
        <w:rPr/>
        <w:t>que</w:t>
      </w:r>
      <w:r>
        <w:rPr>
          <w:spacing w:val="40"/>
        </w:rPr>
        <w:t> </w:t>
      </w:r>
      <w:r>
        <w:rPr/>
        <w:t>fundamentam</w:t>
      </w:r>
      <w:r>
        <w:rPr>
          <w:spacing w:val="40"/>
        </w:rPr>
        <w:t> </w:t>
      </w:r>
      <w:r>
        <w:rPr/>
        <w:t>suas</w:t>
      </w:r>
      <w:r>
        <w:rPr>
          <w:spacing w:val="40"/>
        </w:rPr>
        <w:t> </w:t>
      </w:r>
      <w:r>
        <w:rPr/>
        <w:t>previsões.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Técnicas</w:t>
      </w:r>
      <w:r>
        <w:rPr>
          <w:spacing w:val="80"/>
        </w:rPr>
        <w:t> </w:t>
      </w:r>
      <w:r>
        <w:rPr/>
        <w:t>de</w:t>
      </w:r>
      <w:r>
        <w:rPr>
          <w:spacing w:val="80"/>
        </w:rPr>
        <w:t> </w:t>
      </w:r>
      <w:r>
        <w:rPr/>
        <w:t>interpretação,</w:t>
      </w:r>
      <w:r>
        <w:rPr>
          <w:spacing w:val="80"/>
        </w:rPr>
        <w:t> </w:t>
      </w:r>
      <w:r>
        <w:rPr/>
        <w:t>como</w:t>
      </w:r>
      <w:r>
        <w:rPr>
          <w:spacing w:val="80"/>
        </w:rPr>
        <w:t> </w:t>
      </w:r>
      <w:r>
        <w:rPr/>
        <w:t>visualização</w:t>
      </w:r>
      <w:r>
        <w:rPr>
          <w:spacing w:val="80"/>
        </w:rPr>
        <w:t> </w:t>
      </w:r>
      <w:r>
        <w:rPr/>
        <w:t>de</w:t>
      </w:r>
      <w:r>
        <w:rPr>
          <w:spacing w:val="80"/>
        </w:rPr>
        <w:t> </w:t>
      </w:r>
      <w:r>
        <w:rPr/>
        <w:t>pesos</w:t>
      </w:r>
      <w:r>
        <w:rPr>
          <w:spacing w:val="80"/>
        </w:rPr>
        <w:t> </w:t>
      </w:r>
      <w:r>
        <w:rPr/>
        <w:t>e</w:t>
      </w:r>
      <w:r>
        <w:rPr>
          <w:spacing w:val="80"/>
        </w:rPr>
        <w:t> </w:t>
      </w:r>
      <w:r>
        <w:rPr/>
        <w:t>métodos</w:t>
      </w:r>
      <w:r>
        <w:rPr>
          <w:spacing w:val="80"/>
        </w:rPr>
        <w:t> </w:t>
      </w:r>
      <w:r>
        <w:rPr/>
        <w:t>de</w:t>
      </w:r>
      <w:r>
        <w:rPr>
          <w:spacing w:val="80"/>
        </w:rPr>
        <w:t> </w:t>
      </w:r>
      <w:r>
        <w:rPr/>
        <w:t>atribuição</w:t>
      </w:r>
      <w:r>
        <w:rPr>
          <w:spacing w:val="80"/>
        </w:rPr>
        <w:t> </w:t>
      </w:r>
      <w:r>
        <w:rPr/>
        <w:t>de</w:t>
      </w:r>
      <w:r>
        <w:rPr>
          <w:spacing w:val="80"/>
        </w:rPr>
        <w:t> </w:t>
      </w:r>
      <w:r>
        <w:rPr/>
        <w:t>importância, são empregadas para mitigar essa limitação.</w:t>
      </w:r>
    </w:p>
    <w:p>
      <w:pPr>
        <w:pStyle w:val="BodyText"/>
        <w:spacing w:before="138"/>
      </w:pPr>
    </w:p>
    <w:p>
      <w:pPr>
        <w:spacing w:before="0"/>
        <w:ind w:left="426" w:right="0" w:firstLine="0"/>
        <w:jc w:val="left"/>
        <w:rPr>
          <w:sz w:val="24"/>
        </w:rPr>
      </w:pPr>
      <w:r>
        <w:rPr>
          <w:sz w:val="24"/>
        </w:rPr>
        <w:t>e</w:t>
      </w:r>
      <w:r>
        <w:rPr>
          <w:spacing w:val="-2"/>
          <w:sz w:val="24"/>
        </w:rPr>
        <w:t> </w:t>
      </w:r>
      <w:r>
        <w:rPr>
          <w:sz w:val="24"/>
        </w:rPr>
        <w:t>)</w:t>
      </w:r>
      <w:r>
        <w:rPr>
          <w:spacing w:val="-1"/>
          <w:sz w:val="24"/>
        </w:rPr>
        <w:t> </w:t>
      </w:r>
      <w:r>
        <w:rPr>
          <w:i/>
          <w:sz w:val="24"/>
        </w:rPr>
        <w:t>Data</w:t>
      </w:r>
      <w:r>
        <w:rPr>
          <w:i/>
          <w:spacing w:val="-2"/>
          <w:sz w:val="24"/>
        </w:rPr>
        <w:t> </w:t>
      </w:r>
      <w:r>
        <w:rPr>
          <w:i/>
          <w:sz w:val="24"/>
        </w:rPr>
        <w:t>Drift</w:t>
      </w:r>
      <w:r>
        <w:rPr>
          <w:i/>
          <w:spacing w:val="-1"/>
          <w:sz w:val="24"/>
        </w:rPr>
        <w:t> </w:t>
      </w:r>
      <w:r>
        <w:rPr>
          <w:sz w:val="24"/>
        </w:rPr>
        <w:t>e</w:t>
      </w:r>
      <w:r>
        <w:rPr>
          <w:spacing w:val="-2"/>
          <w:sz w:val="24"/>
        </w:rPr>
        <w:t> </w:t>
      </w:r>
      <w:r>
        <w:rPr>
          <w:sz w:val="24"/>
        </w:rPr>
        <w:t>Manutenção</w:t>
      </w:r>
      <w:r>
        <w:rPr>
          <w:spacing w:val="-1"/>
          <w:sz w:val="24"/>
        </w:rPr>
        <w:t> </w:t>
      </w:r>
      <w:r>
        <w:rPr>
          <w:spacing w:val="-2"/>
          <w:sz w:val="24"/>
        </w:rPr>
        <w:t>Contínua</w:t>
      </w:r>
    </w:p>
    <w:p>
      <w:pPr>
        <w:pStyle w:val="BodyText"/>
      </w:pPr>
    </w:p>
    <w:p>
      <w:pPr>
        <w:pStyle w:val="BodyText"/>
      </w:pPr>
    </w:p>
    <w:p>
      <w:pPr>
        <w:pStyle w:val="BodyText"/>
        <w:spacing w:line="360" w:lineRule="auto"/>
        <w:ind w:left="142" w:right="427" w:firstLine="284"/>
        <w:jc w:val="both"/>
      </w:pPr>
      <w:r>
        <w:rPr/>
        <w:t>Modelos implantados em produção estão sujeitos a mudanças contínuas na distribuição estatística dos dados de entrada (</w:t>
      </w:r>
      <w:r>
        <w:rPr>
          <w:i/>
        </w:rPr>
        <w:t>data drift</w:t>
      </w:r>
      <w:r>
        <w:rPr/>
        <w:t>), principalmente em análises em tempo real, o que faz diminuir progressivamente seu desempenho. Detectar tais mudanças durante a análise e atualizar os modelos de forma ativa são tarefas complexas e indispensáveis para manter a a precisão e eficiência das previsões ao longo do tempo (GÉRON, 2019).</w:t>
      </w:r>
    </w:p>
    <w:p>
      <w:pPr>
        <w:pStyle w:val="BodyText"/>
        <w:spacing w:before="138"/>
      </w:pPr>
    </w:p>
    <w:p>
      <w:pPr>
        <w:pStyle w:val="BodyText"/>
        <w:ind w:left="426"/>
      </w:pPr>
      <w:r>
        <w:rPr/>
        <w:t>f</w:t>
      </w:r>
      <w:r>
        <w:rPr>
          <w:spacing w:val="-1"/>
        </w:rPr>
        <w:t> </w:t>
      </w:r>
      <w:r>
        <w:rPr/>
        <w:t>) Ética</w:t>
      </w:r>
      <w:r>
        <w:rPr>
          <w:spacing w:val="-1"/>
        </w:rPr>
        <w:t> </w:t>
      </w:r>
      <w:r>
        <w:rPr/>
        <w:t>e </w:t>
      </w:r>
      <w:r>
        <w:rPr>
          <w:spacing w:val="-2"/>
        </w:rPr>
        <w:t>Segurança</w:t>
      </w:r>
    </w:p>
    <w:p>
      <w:pPr>
        <w:pStyle w:val="BodyText"/>
      </w:pPr>
    </w:p>
    <w:p>
      <w:pPr>
        <w:pStyle w:val="BodyText"/>
      </w:pPr>
    </w:p>
    <w:p>
      <w:pPr>
        <w:pStyle w:val="BodyText"/>
        <w:spacing w:line="360" w:lineRule="auto"/>
        <w:ind w:left="142" w:right="428" w:firstLine="284"/>
        <w:jc w:val="both"/>
      </w:pPr>
      <w:r>
        <w:rPr/>
        <w:t>Os modelos de Machine Learning podem reproduzir e até amplificar vieses históricos presentes nos dados de treinamento inseridos, podendo gerar decisões discriminatórias e injustas. Além das implicações éticas, há exigências legais rigorosas de conformidade com normas de proteção de dados, que demandam transparência, auditabilidade e respeito à privacidade dos usuários (BURKOV, 2019). No Brasil, o uso desses dados sensíveis é permitido para a previsão e detecção de fraude, através da LGPD (art. 11, inciso II, alínea “g” da Lei nº 13.709/2018).</w:t>
      </w:r>
    </w:p>
    <w:p>
      <w:pPr>
        <w:pStyle w:val="BodyText"/>
        <w:spacing w:before="138"/>
      </w:pPr>
    </w:p>
    <w:p>
      <w:pPr>
        <w:pStyle w:val="BodyText"/>
        <w:spacing w:line="360" w:lineRule="auto"/>
        <w:ind w:left="142" w:right="430" w:firstLine="284"/>
        <w:jc w:val="both"/>
      </w:pPr>
      <w:r>
        <w:rPr/>
        <w:t>Por fim, a integração dos modelos em sistemas de produção maiores envolve desafios relacionados à escalabilidade, segurança e monitoramento contínuo. A orquestração de processos de atualização e o gerenciamento de riscos operacionais representam barreiras significativas, especialmente em ambientes regulados e de alta criticidade, onde o desafio se mostra relevante principalmente ao considerar que no contexto de fraude estão sendo usados dados sensíveis.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1"/>
          <w:numId w:val="3"/>
        </w:numPr>
        <w:tabs>
          <w:tab w:pos="509" w:val="left" w:leader="none"/>
        </w:tabs>
        <w:spacing w:line="360" w:lineRule="auto" w:before="0" w:after="0"/>
        <w:ind w:left="142" w:right="428" w:firstLine="0"/>
        <w:jc w:val="left"/>
      </w:pPr>
      <w:bookmarkStart w:name="_bookmark13" w:id="14"/>
      <w:bookmarkEnd w:id="14"/>
      <w:r>
        <w:rPr>
          <w:b w:val="0"/>
        </w:rPr>
      </w:r>
      <w:r>
        <w:rPr/>
        <w:t>MODELOS DE APRENDIZADO DE MÁQUINA APLICADOS À DETECÇÃO DE </w:t>
      </w:r>
      <w:r>
        <w:rPr>
          <w:spacing w:val="-2"/>
        </w:rPr>
        <w:t>FRAUDE</w:t>
      </w:r>
    </w:p>
    <w:p>
      <w:pPr>
        <w:pStyle w:val="BodyText"/>
        <w:spacing w:before="138"/>
        <w:rPr>
          <w:b/>
        </w:rPr>
      </w:pPr>
    </w:p>
    <w:p>
      <w:pPr>
        <w:pStyle w:val="Heading1"/>
        <w:numPr>
          <w:ilvl w:val="2"/>
          <w:numId w:val="3"/>
        </w:numPr>
        <w:tabs>
          <w:tab w:pos="682" w:val="left" w:leader="none"/>
        </w:tabs>
        <w:spacing w:line="240" w:lineRule="auto" w:before="0" w:after="0"/>
        <w:ind w:left="682" w:right="0" w:hanging="540"/>
        <w:jc w:val="left"/>
      </w:pPr>
      <w:bookmarkStart w:name="_bookmark14" w:id="15"/>
      <w:bookmarkEnd w:id="15"/>
      <w:r>
        <w:rPr>
          <w:b w:val="0"/>
        </w:rPr>
      </w:r>
      <w:r>
        <w:rPr/>
        <w:t>REGRESSÃO</w:t>
      </w:r>
      <w:r>
        <w:rPr>
          <w:spacing w:val="-6"/>
        </w:rPr>
        <w:t> </w:t>
      </w:r>
      <w:r>
        <w:rPr>
          <w:spacing w:val="-2"/>
        </w:rPr>
        <w:t>LOGÍSTICA</w:t>
      </w:r>
    </w:p>
    <w:p>
      <w:pPr>
        <w:pStyle w:val="BodyText"/>
        <w:rPr>
          <w:b/>
        </w:rPr>
      </w:pPr>
    </w:p>
    <w:p>
      <w:pPr>
        <w:pStyle w:val="BodyText"/>
        <w:rPr>
          <w:b/>
        </w:rPr>
      </w:pPr>
    </w:p>
    <w:p>
      <w:pPr>
        <w:pStyle w:val="BodyText"/>
        <w:spacing w:line="360" w:lineRule="auto"/>
        <w:ind w:left="142" w:right="424" w:firstLine="708"/>
        <w:jc w:val="both"/>
      </w:pPr>
      <w:r>
        <w:rPr/>
        <w:t>A regressão logística, também conhecida como </w:t>
      </w:r>
      <w:r>
        <w:rPr>
          <w:i/>
        </w:rPr>
        <w:t>logit regression</w:t>
      </w:r>
      <w:r>
        <w:rPr/>
        <w:t>, é um modelo estatístico amplamente utilizado para problemas de classificação binária, onde o objetivo é prever se uma instância pertence ou não a uma determinada classe (no escopo desse trabalho, fraude e não-fraude). Embora seja denominada “regressão”, sua função principal é estimar probabilidades e, a partir delas, realizar classificações.</w:t>
      </w:r>
    </w:p>
    <w:p>
      <w:pPr>
        <w:pStyle w:val="BodyText"/>
        <w:spacing w:before="138"/>
      </w:pPr>
    </w:p>
    <w:p>
      <w:pPr>
        <w:pStyle w:val="BodyText"/>
        <w:spacing w:line="360" w:lineRule="auto"/>
        <w:ind w:left="142" w:right="431" w:firstLine="708"/>
        <w:jc w:val="both"/>
      </w:pPr>
      <w:r>
        <w:rPr/>
        <w:t>Esse modelo calcula a probabilidade de uma instância pertencer à classe positiva (geralmente rotulada com o número 1). Por convenção, se a probabilidade estimada for superior a 50%, o modelo prediz que a instância pertence à classe positiva; caso contrário, prediz que ela pertence à classe negativa (rotulada como 0).</w:t>
      </w:r>
      <w:r>
        <w:rPr>
          <w:spacing w:val="80"/>
        </w:rPr>
        <w:t> </w:t>
      </w:r>
      <w:r>
        <w:rPr/>
        <w:t>É esse o comportamento que torna a regressão logística um classificador binário (GÉRON, 2019).</w:t>
      </w:r>
    </w:p>
    <w:p>
      <w:pPr>
        <w:pStyle w:val="BodyText"/>
        <w:spacing w:before="138"/>
      </w:pPr>
    </w:p>
    <w:p>
      <w:pPr>
        <w:pStyle w:val="BodyText"/>
        <w:spacing w:line="360" w:lineRule="auto"/>
        <w:ind w:left="142" w:right="430" w:firstLine="708"/>
        <w:jc w:val="both"/>
      </w:pPr>
      <w:r>
        <w:rPr/>
        <w:t>Assim como ocorre na regressão linear, a regressão logística começa computando uma soma ponderada das variáveis de entrada (features), acrescida de um termo de viés. No entanto, ao invés de retornar esse resultado diretamente, aplica-se uma transformação por meio da função logística, também chamada de função sigmoide, que converte qualquer valor real em um número entre 0 e 1, interpretado como uma probabilidade (GÉRON, 2019).</w:t>
      </w:r>
    </w:p>
    <w:p>
      <w:pPr>
        <w:pStyle w:val="BodyText"/>
        <w:spacing w:before="138"/>
      </w:pPr>
    </w:p>
    <w:p>
      <w:pPr>
        <w:pStyle w:val="BodyText"/>
        <w:ind w:left="850"/>
      </w:pPr>
      <w:r>
        <w:rPr/>
        <w:t>De</w:t>
      </w:r>
      <w:r>
        <w:rPr>
          <w:spacing w:val="-3"/>
        </w:rPr>
        <w:t> </w:t>
      </w:r>
      <w:r>
        <w:rPr/>
        <w:t>forma</w:t>
      </w:r>
      <w:r>
        <w:rPr>
          <w:spacing w:val="-3"/>
        </w:rPr>
        <w:t> </w:t>
      </w:r>
      <w:r>
        <w:rPr/>
        <w:t>vetorizada,</w:t>
      </w:r>
      <w:r>
        <w:rPr>
          <w:spacing w:val="-2"/>
        </w:rPr>
        <w:t> </w:t>
      </w:r>
      <w:r>
        <w:rPr/>
        <w:t>o</w:t>
      </w:r>
      <w:r>
        <w:rPr>
          <w:spacing w:val="-3"/>
        </w:rPr>
        <w:t> </w:t>
      </w:r>
      <w:r>
        <w:rPr/>
        <w:t>modelo</w:t>
      </w:r>
      <w:r>
        <w:rPr>
          <w:spacing w:val="-3"/>
        </w:rPr>
        <w:t> </w:t>
      </w:r>
      <w:r>
        <w:rPr/>
        <w:t>pode</w:t>
      </w:r>
      <w:r>
        <w:rPr>
          <w:spacing w:val="-2"/>
        </w:rPr>
        <w:t> </w:t>
      </w:r>
      <w:r>
        <w:rPr/>
        <w:t>ser</w:t>
      </w:r>
      <w:r>
        <w:rPr>
          <w:spacing w:val="-3"/>
        </w:rPr>
        <w:t> </w:t>
      </w:r>
      <w:r>
        <w:rPr/>
        <w:t>expresso</w:t>
      </w:r>
      <w:r>
        <w:rPr>
          <w:spacing w:val="-2"/>
        </w:rPr>
        <w:t> como:</w:t>
      </w:r>
    </w:p>
    <w:p>
      <w:pPr>
        <w:pStyle w:val="BodyText"/>
      </w:pPr>
    </w:p>
    <w:p>
      <w:pPr>
        <w:pStyle w:val="BodyText"/>
      </w:pPr>
    </w:p>
    <w:p>
      <w:pPr>
        <w:spacing w:before="0"/>
        <w:ind w:left="-1" w:right="282" w:firstLine="0"/>
        <w:jc w:val="center"/>
        <w:rPr>
          <w:sz w:val="24"/>
        </w:rPr>
      </w:pPr>
      <w:r>
        <w:rPr/>
        <w:drawing>
          <wp:inline distT="0" distB="0" distL="0" distR="0">
            <wp:extent cx="1324165" cy="53347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1324165" cy="533476"/>
                    </a:xfrm>
                    <a:prstGeom prst="rect">
                      <a:avLst/>
                    </a:prstGeom>
                  </pic:spPr>
                </pic:pic>
              </a:graphicData>
            </a:graphic>
          </wp:inline>
        </w:drawing>
      </w:r>
      <w:r>
        <w:rPr/>
      </w:r>
      <w:r>
        <w:rPr>
          <w:sz w:val="20"/>
        </w:rPr>
        <w:t> </w:t>
      </w:r>
      <w:r>
        <w:rPr>
          <w:sz w:val="24"/>
        </w:rPr>
        <w:t>(1)</w:t>
      </w:r>
    </w:p>
    <w:p>
      <w:pPr>
        <w:pStyle w:val="BodyText"/>
        <w:spacing w:before="138"/>
        <w:ind w:left="142"/>
      </w:pPr>
      <w:r>
        <w:rPr/>
        <w:t>Fonte:</w:t>
      </w:r>
      <w:r>
        <w:rPr>
          <w:spacing w:val="-4"/>
        </w:rPr>
        <w:t> </w:t>
      </w:r>
      <w:r>
        <w:rPr/>
        <w:t>elaboração</w:t>
      </w:r>
      <w:r>
        <w:rPr>
          <w:spacing w:val="-4"/>
        </w:rPr>
        <w:t> </w:t>
      </w:r>
      <w:r>
        <w:rPr>
          <w:spacing w:val="-2"/>
        </w:rPr>
        <w:t>própria.</w:t>
      </w:r>
    </w:p>
    <w:p>
      <w:pPr>
        <w:pStyle w:val="BodyText"/>
      </w:pPr>
    </w:p>
    <w:p>
      <w:pPr>
        <w:pStyle w:val="BodyText"/>
      </w:pPr>
    </w:p>
    <w:p>
      <w:pPr>
        <w:pStyle w:val="BodyText"/>
        <w:spacing w:line="360" w:lineRule="auto"/>
        <w:ind w:left="142" w:right="431" w:firstLine="708"/>
        <w:jc w:val="both"/>
      </w:pPr>
      <w:r>
        <w:rPr/>
        <w:t>Onde σ(t) é a função sigmoide que transforma através de uma combinação linear dos atributos em valores que indicam a probabilidade que a instância pertença à classe positiva entre 0 e 1.</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30" w:firstLine="708"/>
        <w:jc w:val="both"/>
      </w:pPr>
      <w:r>
        <w:rPr/>
        <w:t>A regressão logística oferece probabilidades calibradas e interpretáveis, além de possuir treinamento veloz. Contudo, seu uso pressupõe uma relação linear entre variáveis, tornando-a sensível a outliers e menos eficaz em cenários com padrões complexos ou dados muito desbalanceados (GÉRON, 2019).</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15" w:id="16"/>
      <w:bookmarkEnd w:id="16"/>
      <w:r>
        <w:rPr>
          <w:b w:val="0"/>
        </w:rPr>
      </w:r>
      <w:r>
        <w:rPr/>
        <w:t>NAIVE</w:t>
      </w:r>
      <w:r>
        <w:rPr>
          <w:spacing w:val="-4"/>
        </w:rPr>
        <w:t> </w:t>
      </w:r>
      <w:r>
        <w:rPr>
          <w:spacing w:val="-2"/>
        </w:rPr>
        <w:t>BAYES</w:t>
      </w:r>
    </w:p>
    <w:p>
      <w:pPr>
        <w:pStyle w:val="BodyText"/>
        <w:rPr>
          <w:b/>
        </w:rPr>
      </w:pPr>
    </w:p>
    <w:p>
      <w:pPr>
        <w:pStyle w:val="BodyText"/>
        <w:rPr>
          <w:b/>
        </w:rPr>
      </w:pPr>
    </w:p>
    <w:p>
      <w:pPr>
        <w:pStyle w:val="BodyText"/>
        <w:spacing w:line="360" w:lineRule="auto"/>
        <w:ind w:left="142" w:right="428" w:firstLine="708"/>
        <w:jc w:val="both"/>
      </w:pPr>
      <w:r>
        <w:rPr/>
        <w:t>O classificador </w:t>
      </w:r>
      <w:r>
        <w:rPr>
          <w:i/>
        </w:rPr>
        <w:t>Naive Bayes </w:t>
      </w:r>
      <w:r>
        <w:rPr/>
        <w:t>é um método probabilístico amplamente empregado em tarefas de classificação supervisionada, sendo uma aplicação em aprendizado de máquina fundamentado no Teorema de Bayes. O teorema parte da hipótese de independência condicional entre os atributos, que simplifica o cálculo das probabilidades conjuntas e possibilita estimativas eficientes mesmo em espaços de alta dimensionalidade. De forma</w:t>
      </w:r>
      <w:r>
        <w:rPr>
          <w:spacing w:val="40"/>
        </w:rPr>
        <w:t> </w:t>
      </w:r>
      <w:r>
        <w:rPr/>
        <w:t>geral, a probabilidade de uma instância pertencer a uma classe é modelada a partir da </w:t>
      </w:r>
      <w:r>
        <w:rPr>
          <w:spacing w:val="-2"/>
        </w:rPr>
        <w:t>expressão:</w:t>
      </w:r>
    </w:p>
    <w:p>
      <w:pPr>
        <w:pStyle w:val="BodyText"/>
        <w:spacing w:before="138"/>
      </w:pPr>
    </w:p>
    <w:p>
      <w:pPr>
        <w:pStyle w:val="BodyText"/>
        <w:ind w:left="757"/>
      </w:pPr>
      <w:r>
        <w:rPr>
          <w:position w:val="1"/>
        </w:rPr>
        <w:drawing>
          <wp:inline distT="0" distB="0" distL="0" distR="0">
            <wp:extent cx="4791748" cy="124795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791748" cy="1247952"/>
                    </a:xfrm>
                    <a:prstGeom prst="rect">
                      <a:avLst/>
                    </a:prstGeom>
                  </pic:spPr>
                </pic:pic>
              </a:graphicData>
            </a:graphic>
          </wp:inline>
        </w:drawing>
      </w:r>
      <w:r>
        <w:rPr>
          <w:position w:val="1"/>
        </w:rPr>
      </w:r>
      <w:r>
        <w:rPr>
          <w:spacing w:val="-5"/>
        </w:rPr>
        <w:t>(2)</w:t>
      </w:r>
    </w:p>
    <w:p>
      <w:pPr>
        <w:pStyle w:val="BodyText"/>
        <w:spacing w:before="138"/>
        <w:ind w:left="142"/>
      </w:pPr>
      <w:r>
        <w:rPr/>
        <w:t>Fonte:</w:t>
      </w:r>
      <w:r>
        <w:rPr>
          <w:spacing w:val="-4"/>
        </w:rPr>
        <w:t> </w:t>
      </w:r>
      <w:r>
        <w:rPr/>
        <w:t>Elaboração</w:t>
      </w:r>
      <w:r>
        <w:rPr>
          <w:spacing w:val="-4"/>
        </w:rPr>
        <w:t> </w:t>
      </w:r>
      <w:r>
        <w:rPr>
          <w:spacing w:val="-2"/>
        </w:rPr>
        <w:t>Própria</w:t>
      </w:r>
    </w:p>
    <w:p>
      <w:pPr>
        <w:pStyle w:val="BodyText"/>
      </w:pPr>
    </w:p>
    <w:p>
      <w:pPr>
        <w:pStyle w:val="BodyText"/>
      </w:pPr>
    </w:p>
    <w:p>
      <w:pPr>
        <w:pStyle w:val="BodyText"/>
        <w:spacing w:line="360" w:lineRule="auto"/>
        <w:ind w:left="142" w:right="416"/>
      </w:pPr>
      <w:r>
        <w:rPr/>
        <w:t>Onde</w:t>
      </w:r>
      <w:r>
        <w:rPr>
          <w:spacing w:val="38"/>
        </w:rPr>
        <w:t> </w:t>
      </w:r>
      <w:r>
        <w:rPr/>
        <w:t>o</w:t>
      </w:r>
      <w:r>
        <w:rPr>
          <w:spacing w:val="38"/>
        </w:rPr>
        <w:t> </w:t>
      </w:r>
      <w:r>
        <w:rPr/>
        <w:t>modelo</w:t>
      </w:r>
      <w:r>
        <w:rPr>
          <w:spacing w:val="38"/>
        </w:rPr>
        <w:t> </w:t>
      </w:r>
      <w:r>
        <w:rPr/>
        <w:t>pressupõe</w:t>
      </w:r>
      <w:r>
        <w:rPr>
          <w:spacing w:val="38"/>
        </w:rPr>
        <w:t> </w:t>
      </w:r>
      <w:r>
        <w:rPr/>
        <w:t>independência</w:t>
      </w:r>
      <w:r>
        <w:rPr>
          <w:spacing w:val="38"/>
        </w:rPr>
        <w:t> </w:t>
      </w:r>
      <w:r>
        <w:rPr/>
        <w:t>entre</w:t>
      </w:r>
      <w:r>
        <w:rPr>
          <w:spacing w:val="38"/>
        </w:rPr>
        <w:t> </w:t>
      </w:r>
      <w:r>
        <w:rPr/>
        <w:t>X</w:t>
      </w:r>
      <w:r>
        <w:rPr>
          <w:spacing w:val="38"/>
        </w:rPr>
        <w:t> </w:t>
      </w:r>
      <w:r>
        <w:rPr/>
        <w:t>e</w:t>
      </w:r>
      <w:r>
        <w:rPr>
          <w:spacing w:val="38"/>
        </w:rPr>
        <w:t> </w:t>
      </w:r>
      <w:r>
        <w:rPr/>
        <w:t>Y,</w:t>
      </w:r>
      <w:r>
        <w:rPr>
          <w:spacing w:val="38"/>
        </w:rPr>
        <w:t> </w:t>
      </w:r>
      <w:r>
        <w:rPr/>
        <w:t>por</w:t>
      </w:r>
      <w:r>
        <w:rPr>
          <w:spacing w:val="38"/>
        </w:rPr>
        <w:t> </w:t>
      </w:r>
      <w:r>
        <w:rPr/>
        <w:t>isso</w:t>
      </w:r>
      <w:r>
        <w:rPr>
          <w:spacing w:val="38"/>
        </w:rPr>
        <w:t> </w:t>
      </w:r>
      <w:r>
        <w:rPr/>
        <w:t>recebe</w:t>
      </w:r>
      <w:r>
        <w:rPr>
          <w:spacing w:val="38"/>
        </w:rPr>
        <w:t> </w:t>
      </w:r>
      <w:r>
        <w:rPr/>
        <w:t>o</w:t>
      </w:r>
      <w:r>
        <w:rPr>
          <w:spacing w:val="38"/>
        </w:rPr>
        <w:t> </w:t>
      </w:r>
      <w:r>
        <w:rPr/>
        <w:t>nome</w:t>
      </w:r>
      <w:r>
        <w:rPr>
          <w:spacing w:val="38"/>
        </w:rPr>
        <w:t> </w:t>
      </w:r>
      <w:r>
        <w:rPr/>
        <w:t>de</w:t>
      </w:r>
      <w:r>
        <w:rPr>
          <w:spacing w:val="38"/>
        </w:rPr>
        <w:t> </w:t>
      </w:r>
      <w:r>
        <w:rPr/>
        <w:t>“</w:t>
      </w:r>
      <w:r>
        <w:rPr>
          <w:i/>
        </w:rPr>
        <w:t>Naive </w:t>
      </w:r>
      <w:r>
        <w:rPr>
          <w:i/>
          <w:spacing w:val="-2"/>
        </w:rPr>
        <w:t>Bayes</w:t>
      </w:r>
      <w:r>
        <w:rPr>
          <w:spacing w:val="-2"/>
        </w:rPr>
        <w:t>”</w:t>
      </w:r>
    </w:p>
    <w:p>
      <w:pPr>
        <w:pStyle w:val="BodyText"/>
        <w:spacing w:before="138"/>
      </w:pPr>
    </w:p>
    <w:p>
      <w:pPr>
        <w:pStyle w:val="BodyText"/>
        <w:spacing w:line="360" w:lineRule="auto"/>
        <w:ind w:left="141" w:right="430" w:firstLine="708"/>
        <w:jc w:val="both"/>
      </w:pPr>
      <w:r>
        <w:rPr/>
        <w:t>Essa simplificação permite que o número de parâmetros estimados cresça linearmente com o número de atributos em vez de exponencialmente, por considerar independência, tornando o treinamento e a predição computacionalmente rápidos e viáveis mesmo em bases extensas.</w:t>
      </w:r>
      <w:r>
        <w:rPr>
          <w:spacing w:val="-3"/>
        </w:rPr>
        <w:t> </w:t>
      </w:r>
      <w:r>
        <w:rPr/>
        <w:t>Nesta</w:t>
      </w:r>
      <w:r>
        <w:rPr>
          <w:spacing w:val="-3"/>
        </w:rPr>
        <w:t> </w:t>
      </w:r>
      <w:r>
        <w:rPr/>
        <w:t>monografia,</w:t>
      </w:r>
      <w:r>
        <w:rPr>
          <w:spacing w:val="-3"/>
        </w:rPr>
        <w:t> </w:t>
      </w:r>
      <w:r>
        <w:rPr/>
        <w:t>por</w:t>
      </w:r>
      <w:r>
        <w:rPr>
          <w:spacing w:val="-3"/>
        </w:rPr>
        <w:t> </w:t>
      </w:r>
      <w:r>
        <w:rPr/>
        <w:t>lidar</w:t>
      </w:r>
      <w:r>
        <w:rPr>
          <w:spacing w:val="-3"/>
        </w:rPr>
        <w:t> </w:t>
      </w:r>
      <w:r>
        <w:rPr/>
        <w:t>com</w:t>
      </w:r>
      <w:r>
        <w:rPr>
          <w:spacing w:val="-3"/>
        </w:rPr>
        <w:t> </w:t>
      </w:r>
      <w:r>
        <w:rPr/>
        <w:t>variáveis</w:t>
      </w:r>
      <w:r>
        <w:rPr>
          <w:spacing w:val="-3"/>
        </w:rPr>
        <w:t> </w:t>
      </w:r>
      <w:r>
        <w:rPr/>
        <w:t>contínuas,</w:t>
      </w:r>
      <w:r>
        <w:rPr>
          <w:spacing w:val="-3"/>
        </w:rPr>
        <w:t> </w:t>
      </w:r>
      <w:r>
        <w:rPr/>
        <w:t>será</w:t>
      </w:r>
      <w:r>
        <w:rPr>
          <w:spacing w:val="-3"/>
        </w:rPr>
        <w:t> </w:t>
      </w:r>
      <w:r>
        <w:rPr/>
        <w:t>empregado</w:t>
      </w:r>
      <w:r>
        <w:rPr>
          <w:spacing w:val="-3"/>
        </w:rPr>
        <w:t> </w:t>
      </w:r>
      <w:r>
        <w:rPr/>
        <w:t>o</w:t>
      </w:r>
      <w:r>
        <w:rPr>
          <w:spacing w:val="-3"/>
        </w:rPr>
        <w:t> </w:t>
      </w:r>
      <w:r>
        <w:rPr/>
        <w:t>Naive</w:t>
      </w:r>
      <w:r>
        <w:rPr>
          <w:spacing w:val="-3"/>
        </w:rPr>
        <w:t> </w:t>
      </w:r>
      <w:r>
        <w:rPr/>
        <w:t>Bayes Gaussiano, que pressupõe que cada atributo, condicionado à classe, segue uma distribuição normal caracterizada por média μ e variância σ².</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1" w:right="428" w:firstLine="708"/>
        <w:jc w:val="both"/>
      </w:pPr>
      <w:r>
        <w:rPr/>
        <w:t>Esse procedimento atribui a classe com maior probabilidade posterior, considerando tanto a distribuição dos atributos quanto a distribuição a priori das classes. Entre as principais vantagens do </w:t>
      </w:r>
      <w:r>
        <w:rPr>
          <w:i/>
        </w:rPr>
        <w:t>Naive Bayes</w:t>
      </w:r>
      <w:r>
        <w:rPr/>
        <w:t>, destaca-se a capacidade de estimar com relativa eficiência a partir de poucos parâmetros, o que possibilita treinamento eficiente mesmo em bases com grande número de variáveis. O método também geralmente é robusto em situações de dados escassos ou com alta dimensionalidade e mantém bom desempenho em cenários com classes desbalanceadas (como são dados em </w:t>
      </w:r>
      <w:r>
        <w:rPr>
          <w:i/>
        </w:rPr>
        <w:t>datasets </w:t>
      </w:r>
      <w:r>
        <w:rPr/>
        <w:t>de fraude), uma vez que estima explicitamente as probabilidades condicionais de cada classe. Além disso, o custo computacional reduzido torna o algoritmo escalável e apropriado para aplicações que requerem processamento rápido dos dados (MITCHELL, 2020).</w:t>
      </w:r>
    </w:p>
    <w:p>
      <w:pPr>
        <w:pStyle w:val="BodyText"/>
        <w:spacing w:before="138"/>
      </w:pPr>
    </w:p>
    <w:p>
      <w:pPr>
        <w:pStyle w:val="BodyText"/>
        <w:spacing w:line="360" w:lineRule="auto"/>
        <w:ind w:left="141" w:right="429" w:firstLine="708"/>
        <w:jc w:val="both"/>
      </w:pPr>
      <w:r>
        <w:rPr/>
        <w:t>Por outro lado, as limitações do modelo estão relacionadas, sobretudo, à hipótese de independência condicional, que raramente acontece plenamente em aplicações reais. Quando há</w:t>
      </w:r>
      <w:r>
        <w:rPr>
          <w:spacing w:val="-2"/>
        </w:rPr>
        <w:t> </w:t>
      </w:r>
      <w:r>
        <w:rPr/>
        <w:t>correlações</w:t>
      </w:r>
      <w:r>
        <w:rPr>
          <w:spacing w:val="-2"/>
        </w:rPr>
        <w:t> </w:t>
      </w:r>
      <w:r>
        <w:rPr/>
        <w:t>fortes</w:t>
      </w:r>
      <w:r>
        <w:rPr>
          <w:spacing w:val="-2"/>
        </w:rPr>
        <w:t> </w:t>
      </w:r>
      <w:r>
        <w:rPr/>
        <w:t>entre</w:t>
      </w:r>
      <w:r>
        <w:rPr>
          <w:spacing w:val="-2"/>
        </w:rPr>
        <w:t> </w:t>
      </w:r>
      <w:r>
        <w:rPr/>
        <w:t>atributos,</w:t>
      </w:r>
      <w:r>
        <w:rPr>
          <w:spacing w:val="-2"/>
        </w:rPr>
        <w:t> </w:t>
      </w:r>
      <w:r>
        <w:rPr/>
        <w:t>a</w:t>
      </w:r>
      <w:r>
        <w:rPr>
          <w:spacing w:val="-2"/>
        </w:rPr>
        <w:t> </w:t>
      </w:r>
      <w:r>
        <w:rPr/>
        <w:t>acurácia</w:t>
      </w:r>
      <w:r>
        <w:rPr>
          <w:spacing w:val="-2"/>
        </w:rPr>
        <w:t> </w:t>
      </w:r>
      <w:r>
        <w:rPr/>
        <w:t>pode</w:t>
      </w:r>
      <w:r>
        <w:rPr>
          <w:spacing w:val="-2"/>
        </w:rPr>
        <w:t> </w:t>
      </w:r>
      <w:r>
        <w:rPr/>
        <w:t>ser</w:t>
      </w:r>
      <w:r>
        <w:rPr>
          <w:spacing w:val="-2"/>
        </w:rPr>
        <w:t> </w:t>
      </w:r>
      <w:r>
        <w:rPr/>
        <w:t>comprometida,</w:t>
      </w:r>
      <w:r>
        <w:rPr>
          <w:spacing w:val="-2"/>
        </w:rPr>
        <w:t> </w:t>
      </w:r>
      <w:r>
        <w:rPr/>
        <w:t>já</w:t>
      </w:r>
      <w:r>
        <w:rPr>
          <w:spacing w:val="-2"/>
        </w:rPr>
        <w:t> </w:t>
      </w:r>
      <w:r>
        <w:rPr/>
        <w:t>que</w:t>
      </w:r>
      <w:r>
        <w:rPr>
          <w:spacing w:val="-2"/>
        </w:rPr>
        <w:t> </w:t>
      </w:r>
      <w:r>
        <w:rPr/>
        <w:t>a</w:t>
      </w:r>
      <w:r>
        <w:rPr>
          <w:spacing w:val="-2"/>
        </w:rPr>
        <w:t> </w:t>
      </w:r>
      <w:r>
        <w:rPr/>
        <w:t>multiplicação independente</w:t>
      </w:r>
      <w:r>
        <w:rPr>
          <w:spacing w:val="-2"/>
        </w:rPr>
        <w:t> </w:t>
      </w:r>
      <w:r>
        <w:rPr/>
        <w:t>das</w:t>
      </w:r>
      <w:r>
        <w:rPr>
          <w:spacing w:val="-2"/>
        </w:rPr>
        <w:t> </w:t>
      </w:r>
      <w:r>
        <w:rPr/>
        <w:t>probabilidades</w:t>
      </w:r>
      <w:r>
        <w:rPr>
          <w:spacing w:val="-2"/>
        </w:rPr>
        <w:t> </w:t>
      </w:r>
      <w:r>
        <w:rPr/>
        <w:t>marginais</w:t>
      </w:r>
      <w:r>
        <w:rPr>
          <w:spacing w:val="-2"/>
        </w:rPr>
        <w:t> </w:t>
      </w:r>
      <w:r>
        <w:rPr/>
        <w:t>deixa</w:t>
      </w:r>
      <w:r>
        <w:rPr>
          <w:spacing w:val="-2"/>
        </w:rPr>
        <w:t> </w:t>
      </w:r>
      <w:r>
        <w:rPr/>
        <w:t>de</w:t>
      </w:r>
      <w:r>
        <w:rPr>
          <w:spacing w:val="-2"/>
        </w:rPr>
        <w:t> </w:t>
      </w:r>
      <w:r>
        <w:rPr/>
        <w:t>representar</w:t>
      </w:r>
      <w:r>
        <w:rPr>
          <w:spacing w:val="-2"/>
        </w:rPr>
        <w:t> </w:t>
      </w:r>
      <w:r>
        <w:rPr/>
        <w:t>adequadamente</w:t>
      </w:r>
      <w:r>
        <w:rPr>
          <w:spacing w:val="-2"/>
        </w:rPr>
        <w:t> </w:t>
      </w:r>
      <w:r>
        <w:rPr/>
        <w:t>a</w:t>
      </w:r>
      <w:r>
        <w:rPr>
          <w:spacing w:val="-2"/>
        </w:rPr>
        <w:t> </w:t>
      </w:r>
      <w:r>
        <w:rPr/>
        <w:t>distribuição dos dados. Ademais, a adequação das distribuições assumidas — por exemplo, normalidade no caso Gaussiano — e a qualidade das estimativas de probabilidade impactam diretamente o desempenho preditivo, reduzindo a performance do classificador na identificação correta das classes e elevando a taxa de desvios, principalmente em situações em que os dados</w:t>
      </w:r>
      <w:r>
        <w:rPr>
          <w:spacing w:val="40"/>
        </w:rPr>
        <w:t> </w:t>
      </w:r>
      <w:r>
        <w:rPr/>
        <w:t>apresentam padrões complexos ou não lineares que não se enquadram nos pressupostos do modelo. (GÉRON, 2019).</w:t>
      </w:r>
    </w:p>
    <w:p>
      <w:pPr>
        <w:pStyle w:val="BodyText"/>
        <w:spacing w:before="138"/>
      </w:pPr>
    </w:p>
    <w:p>
      <w:pPr>
        <w:pStyle w:val="Heading1"/>
        <w:numPr>
          <w:ilvl w:val="2"/>
          <w:numId w:val="3"/>
        </w:numPr>
        <w:tabs>
          <w:tab w:pos="681" w:val="left" w:leader="none"/>
        </w:tabs>
        <w:spacing w:line="240" w:lineRule="auto" w:before="0" w:after="0"/>
        <w:ind w:left="681" w:right="0" w:hanging="540"/>
        <w:jc w:val="left"/>
      </w:pPr>
      <w:bookmarkStart w:name="_bookmark16" w:id="17"/>
      <w:bookmarkEnd w:id="17"/>
      <w:r>
        <w:rPr>
          <w:b w:val="0"/>
        </w:rPr>
      </w:r>
      <w:r>
        <w:rPr/>
        <w:t>SUPPORT</w:t>
      </w:r>
      <w:r>
        <w:rPr>
          <w:spacing w:val="-4"/>
        </w:rPr>
        <w:t> </w:t>
      </w:r>
      <w:r>
        <w:rPr/>
        <w:t>VECTOR</w:t>
      </w:r>
      <w:r>
        <w:rPr>
          <w:spacing w:val="-3"/>
        </w:rPr>
        <w:t> </w:t>
      </w:r>
      <w:r>
        <w:rPr>
          <w:spacing w:val="-2"/>
        </w:rPr>
        <w:t>MACHINE</w:t>
      </w:r>
    </w:p>
    <w:p>
      <w:pPr>
        <w:pStyle w:val="BodyText"/>
        <w:rPr>
          <w:b/>
        </w:rPr>
      </w:pPr>
    </w:p>
    <w:p>
      <w:pPr>
        <w:pStyle w:val="BodyText"/>
        <w:rPr>
          <w:b/>
        </w:rPr>
      </w:pPr>
    </w:p>
    <w:p>
      <w:pPr>
        <w:pStyle w:val="BodyText"/>
        <w:spacing w:line="360" w:lineRule="auto"/>
        <w:ind w:left="141" w:right="430" w:firstLine="708"/>
        <w:jc w:val="both"/>
      </w:pPr>
      <w:r>
        <w:rPr/>
        <w:t>Support Vector Machines (SVMs) designam ferramentas para tarefas de classificação</w:t>
      </w:r>
      <w:r>
        <w:rPr>
          <w:spacing w:val="40"/>
        </w:rPr>
        <w:t> </w:t>
      </w:r>
      <w:r>
        <w:rPr/>
        <w:t>e regressão. Seu princípio fundamental é dispor os vetores de características e identificar o hiperplano ótimo que separa duas classes de dados binários de forma a maximizar a margem entre os exemplos de cada classe e o hiperplano. Essa margem, chamada de fronteira de decisão, corresponde à distância mais próxima de qualquer ponto ao hiperplano, sendo que os pontos que tocam essa fronteira são denominados vetores de suporte, pois determinam a posição e orientação da superfície de decisão que será dada na forma de função (GÉRON, </w:t>
      </w:r>
      <w:r>
        <w:rPr>
          <w:spacing w:val="-2"/>
        </w:rPr>
        <w:t>2019).</w:t>
      </w:r>
    </w:p>
    <w:p>
      <w:pPr>
        <w:pStyle w:val="BodyText"/>
        <w:spacing w:before="138"/>
      </w:pPr>
    </w:p>
    <w:p>
      <w:pPr>
        <w:pStyle w:val="BodyText"/>
        <w:ind w:left="849"/>
      </w:pPr>
      <w:r>
        <w:rPr/>
        <w:t>Formalmente,</w:t>
      </w:r>
      <w:r>
        <w:rPr>
          <w:spacing w:val="-5"/>
        </w:rPr>
        <w:t> </w:t>
      </w:r>
      <w:r>
        <w:rPr/>
        <w:t>o</w:t>
      </w:r>
      <w:r>
        <w:rPr>
          <w:spacing w:val="-2"/>
        </w:rPr>
        <w:t> </w:t>
      </w:r>
      <w:r>
        <w:rPr/>
        <w:t>hiperplano</w:t>
      </w:r>
      <w:r>
        <w:rPr>
          <w:spacing w:val="-2"/>
        </w:rPr>
        <w:t> </w:t>
      </w:r>
      <w:r>
        <w:rPr/>
        <w:t>em</w:t>
      </w:r>
      <w:r>
        <w:rPr>
          <w:spacing w:val="-2"/>
        </w:rPr>
        <w:t> </w:t>
      </w:r>
      <w:r>
        <w:rPr/>
        <w:t>um</w:t>
      </w:r>
      <w:r>
        <w:rPr>
          <w:spacing w:val="-3"/>
        </w:rPr>
        <w:t> </w:t>
      </w:r>
      <w:r>
        <w:rPr/>
        <w:t>espaço</w:t>
      </w:r>
      <w:r>
        <w:rPr>
          <w:spacing w:val="-2"/>
        </w:rPr>
        <w:t> </w:t>
      </w:r>
      <w:r>
        <w:rPr/>
        <w:t>é</w:t>
      </w:r>
      <w:r>
        <w:rPr>
          <w:spacing w:val="-2"/>
        </w:rPr>
        <w:t> </w:t>
      </w:r>
      <w:r>
        <w:rPr/>
        <w:t>definido</w:t>
      </w:r>
      <w:r>
        <w:rPr>
          <w:spacing w:val="-2"/>
        </w:rPr>
        <w:t> </w:t>
      </w:r>
      <w:r>
        <w:rPr/>
        <w:t>pela</w:t>
      </w:r>
      <w:r>
        <w:rPr>
          <w:spacing w:val="-2"/>
        </w:rPr>
        <w:t> equação:</w:t>
      </w:r>
    </w:p>
    <w:p>
      <w:pPr>
        <w:pStyle w:val="BodyText"/>
        <w:spacing w:after="0"/>
        <w:sectPr>
          <w:pgSz w:w="11910" w:h="16840"/>
          <w:pgMar w:header="719" w:footer="0" w:top="980" w:bottom="280" w:left="1559" w:right="708"/>
        </w:sectPr>
      </w:pPr>
    </w:p>
    <w:p>
      <w:pPr>
        <w:pStyle w:val="BodyText"/>
      </w:pPr>
    </w:p>
    <w:p>
      <w:pPr>
        <w:pStyle w:val="BodyText"/>
      </w:pPr>
    </w:p>
    <w:p>
      <w:pPr>
        <w:pStyle w:val="BodyText"/>
      </w:pPr>
    </w:p>
    <w:p>
      <w:pPr>
        <w:pStyle w:val="BodyText"/>
        <w:spacing w:before="26"/>
      </w:pPr>
    </w:p>
    <w:p>
      <w:pPr>
        <w:pStyle w:val="BodyText"/>
        <w:ind w:left="423"/>
        <w:jc w:val="center"/>
      </w:pPr>
      <w:r>
        <w:rPr>
          <w:position w:val="2"/>
        </w:rPr>
        <w:drawing>
          <wp:inline distT="0" distB="0" distL="0" distR="0">
            <wp:extent cx="1609725" cy="3333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609725" cy="333375"/>
                    </a:xfrm>
                    <a:prstGeom prst="rect">
                      <a:avLst/>
                    </a:prstGeom>
                  </pic:spPr>
                </pic:pic>
              </a:graphicData>
            </a:graphic>
          </wp:inline>
        </w:drawing>
      </w:r>
      <w:r>
        <w:rPr>
          <w:position w:val="2"/>
        </w:rPr>
      </w:r>
      <w:r>
        <w:rPr>
          <w:spacing w:val="-5"/>
        </w:rPr>
        <w:t>(3)</w:t>
      </w:r>
    </w:p>
    <w:p>
      <w:pPr>
        <w:pStyle w:val="BodyText"/>
        <w:spacing w:before="138"/>
        <w:ind w:left="849"/>
      </w:pPr>
      <w:r>
        <w:rPr/>
        <w:t>Fonte:</w:t>
      </w:r>
      <w:r>
        <w:rPr>
          <w:spacing w:val="-4"/>
        </w:rPr>
        <w:t> </w:t>
      </w:r>
      <w:r>
        <w:rPr/>
        <w:t>Burkov,</w:t>
      </w:r>
      <w:r>
        <w:rPr>
          <w:spacing w:val="-2"/>
        </w:rPr>
        <w:t> </w:t>
      </w:r>
      <w:r>
        <w:rPr>
          <w:spacing w:val="-4"/>
        </w:rPr>
        <w:t>2019</w:t>
      </w:r>
    </w:p>
    <w:p>
      <w:pPr>
        <w:pStyle w:val="BodyText"/>
      </w:pPr>
    </w:p>
    <w:p>
      <w:pPr>
        <w:pStyle w:val="BodyText"/>
      </w:pPr>
    </w:p>
    <w:p>
      <w:pPr>
        <w:pStyle w:val="BodyText"/>
        <w:spacing w:line="362" w:lineRule="auto"/>
        <w:ind w:left="141" w:right="424" w:firstLine="708"/>
        <w:jc w:val="both"/>
      </w:pPr>
      <w:r>
        <w:rPr/>
        <w:t>Onde a expressão wx representa a soma ponderada de cada componente do vetor de características, isto é, cada elemento de </w:t>
      </w:r>
      <w:r>
        <w:rPr>
          <w:rFonts w:ascii="Cambria" w:hAnsi="Cambria" w:eastAsia="Cambria"/>
        </w:rPr>
        <w:t>𝑤 </w:t>
      </w:r>
      <w:r>
        <w:rPr/>
        <w:t>multiplicado pelo respectivo elemento de </w:t>
      </w:r>
      <w:r>
        <w:rPr>
          <w:rFonts w:ascii="Cambria" w:hAnsi="Cambria" w:eastAsia="Cambria"/>
        </w:rPr>
        <w:t>𝑥</w:t>
      </w:r>
      <w:r>
        <w:rPr/>
        <w:t>. Nesse contexto, w é um vetor real de pesos, cuja dimensionalidade é equivalente à do vetor de entrada </w:t>
      </w:r>
      <w:r>
        <w:rPr>
          <w:rFonts w:ascii="Cambria" w:hAnsi="Cambria" w:eastAsia="Cambria"/>
        </w:rPr>
        <w:t>𝑥 </w:t>
      </w:r>
      <w:r>
        <w:rPr/>
        <w:t>e b é um número real que corresponde ao termo de viés.</w:t>
      </w:r>
    </w:p>
    <w:p>
      <w:pPr>
        <w:pStyle w:val="BodyText"/>
        <w:spacing w:before="157"/>
      </w:pPr>
    </w:p>
    <w:p>
      <w:pPr>
        <w:pStyle w:val="BodyText"/>
        <w:spacing w:line="360" w:lineRule="auto"/>
        <w:ind w:left="141" w:right="429" w:firstLine="708"/>
        <w:jc w:val="both"/>
      </w:pPr>
      <w:r>
        <w:rPr/>
        <w:t>O objetivo do SVM é maximizar a margem, que corresponde à distância entre o hiperplano e os vetores de suporte, garantindo que todos os pontos sejam classificados corretamente e mantenham essa distância mínima em relação ao hiperplano. Esse processo é chamado de minimização. Quando os dados não são linearmente separáveis, as SVMs usam funções kernel, que projetam os dados originais em espaços com maior dimensão, onde uma separação linear pode ser viável. A flexibilidade proporcionada pelos kernels é uma das</w:t>
      </w:r>
      <w:r>
        <w:rPr>
          <w:spacing w:val="40"/>
        </w:rPr>
        <w:t> </w:t>
      </w:r>
      <w:r>
        <w:rPr/>
        <w:t>razões para o sucesso das SVMs em tarefas com padrões complexos (BURKOV, 2019; GÉRON, 2019).</w:t>
      </w:r>
    </w:p>
    <w:p>
      <w:pPr>
        <w:pStyle w:val="BodyText"/>
        <w:spacing w:before="138"/>
      </w:pPr>
    </w:p>
    <w:p>
      <w:pPr>
        <w:pStyle w:val="BodyText"/>
        <w:spacing w:line="360" w:lineRule="auto"/>
        <w:ind w:left="141" w:right="429" w:firstLine="708"/>
        <w:jc w:val="both"/>
      </w:pPr>
      <w:r>
        <w:rPr/>
        <w:t>As SVMs também são adaptadas para problemas de regressão, por meio da técnica denominada Support Vector Regression (SVR). Nesse modelo, busca-se encontrar uma</w:t>
      </w:r>
      <w:r>
        <w:rPr>
          <w:spacing w:val="40"/>
        </w:rPr>
        <w:t> </w:t>
      </w:r>
      <w:r>
        <w:rPr/>
        <w:t>função que se aproxime dos valores de saída dentro de uma margem de tolerância. Os exemplos que se encontram fora dessa faixa são tratados como vetores de suporte de</w:t>
      </w:r>
      <w:r>
        <w:rPr>
          <w:spacing w:val="40"/>
        </w:rPr>
        <w:t> </w:t>
      </w:r>
      <w:r>
        <w:rPr/>
        <w:t>regressão e participam na definição da função final. A SVR preserva o princípio de maximização da margem, mas aplicada à regressão (GÉRON, 2019).</w:t>
      </w:r>
    </w:p>
    <w:p>
      <w:pPr>
        <w:pStyle w:val="BodyText"/>
        <w:spacing w:before="138"/>
      </w:pPr>
    </w:p>
    <w:p>
      <w:pPr>
        <w:pStyle w:val="BodyText"/>
        <w:spacing w:line="360" w:lineRule="auto"/>
        <w:ind w:left="141" w:right="430"/>
        <w:jc w:val="both"/>
      </w:pPr>
      <w:r>
        <w:rPr/>
        <w:t>Entre as vantagens das SVMs, destacam-se seu desempenho competitivo em problemas com fronteiras claras de separação, que acontece em variáveis binárias como a classe fraude, e a capacidade de trabalhar em espaços de alta dimensão, o que as torna uma ferramenta central na detecção de fraude. Por outro lado, as SVMs podem ser computacionalmente custosas em conjuntos de dados grandes, dada a necessidade de resolver problemas de otimização com complexidade quadrática no número de amostras. Além disso, o método exige escolha cuidadosa</w:t>
      </w:r>
      <w:r>
        <w:rPr>
          <w:spacing w:val="27"/>
        </w:rPr>
        <w:t> </w:t>
      </w:r>
      <w:r>
        <w:rPr/>
        <w:t>do</w:t>
      </w:r>
      <w:r>
        <w:rPr>
          <w:spacing w:val="27"/>
        </w:rPr>
        <w:t> </w:t>
      </w:r>
      <w:r>
        <w:rPr/>
        <w:t>kernel</w:t>
      </w:r>
      <w:r>
        <w:rPr>
          <w:spacing w:val="27"/>
        </w:rPr>
        <w:t> </w:t>
      </w:r>
      <w:r>
        <w:rPr/>
        <w:t>e</w:t>
      </w:r>
      <w:r>
        <w:rPr>
          <w:spacing w:val="27"/>
        </w:rPr>
        <w:t> </w:t>
      </w:r>
      <w:r>
        <w:rPr/>
        <w:t>dos</w:t>
      </w:r>
      <w:r>
        <w:rPr>
          <w:spacing w:val="27"/>
        </w:rPr>
        <w:t> </w:t>
      </w:r>
      <w:r>
        <w:rPr/>
        <w:t>hiperparâmetros,</w:t>
      </w:r>
      <w:r>
        <w:rPr>
          <w:spacing w:val="27"/>
        </w:rPr>
        <w:t> </w:t>
      </w:r>
      <w:r>
        <w:rPr/>
        <w:t>frequentemente</w:t>
      </w:r>
      <w:r>
        <w:rPr>
          <w:spacing w:val="27"/>
        </w:rPr>
        <w:t> </w:t>
      </w:r>
      <w:r>
        <w:rPr/>
        <w:t>demandando</w:t>
      </w:r>
      <w:r>
        <w:rPr>
          <w:spacing w:val="27"/>
        </w:rPr>
        <w:t> </w:t>
      </w:r>
      <w:r>
        <w:rPr/>
        <w:t>validação</w:t>
      </w:r>
      <w:r>
        <w:rPr>
          <w:spacing w:val="27"/>
        </w:rPr>
        <w:t> </w:t>
      </w:r>
      <w:r>
        <w:rPr/>
        <w:t>cruzada</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intensiva</w:t>
      </w:r>
      <w:r>
        <w:rPr>
          <w:spacing w:val="40"/>
        </w:rPr>
        <w:t> </w:t>
      </w:r>
      <w:r>
        <w:rPr/>
        <w:t>e</w:t>
      </w:r>
      <w:r>
        <w:rPr>
          <w:spacing w:val="40"/>
        </w:rPr>
        <w:t> </w:t>
      </w:r>
      <w:r>
        <w:rPr/>
        <w:t>consequentemente,</w:t>
      </w:r>
      <w:r>
        <w:rPr>
          <w:spacing w:val="40"/>
        </w:rPr>
        <w:t> </w:t>
      </w:r>
      <w:r>
        <w:rPr/>
        <w:t>altos</w:t>
      </w:r>
      <w:r>
        <w:rPr>
          <w:spacing w:val="40"/>
        </w:rPr>
        <w:t> </w:t>
      </w:r>
      <w:r>
        <w:rPr/>
        <w:t>recursos</w:t>
      </w:r>
      <w:r>
        <w:rPr>
          <w:spacing w:val="40"/>
        </w:rPr>
        <w:t> </w:t>
      </w:r>
      <w:r>
        <w:rPr/>
        <w:t>computacionais</w:t>
      </w:r>
      <w:r>
        <w:rPr>
          <w:spacing w:val="40"/>
        </w:rPr>
        <w:t> </w:t>
      </w:r>
      <w:r>
        <w:rPr/>
        <w:t>(GÉRON,</w:t>
      </w:r>
      <w:r>
        <w:rPr>
          <w:spacing w:val="40"/>
        </w:rPr>
        <w:t> </w:t>
      </w:r>
      <w:r>
        <w:rPr/>
        <w:t>2019;</w:t>
      </w:r>
      <w:r>
        <w:rPr>
          <w:spacing w:val="40"/>
        </w:rPr>
        <w:t> </w:t>
      </w:r>
      <w:r>
        <w:rPr/>
        <w:t>BURKOV, </w:t>
      </w:r>
      <w:r>
        <w:rPr>
          <w:spacing w:val="-2"/>
        </w:rPr>
        <w:t>2019).</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17" w:id="18"/>
      <w:bookmarkEnd w:id="18"/>
      <w:r>
        <w:rPr>
          <w:b w:val="0"/>
        </w:rPr>
      </w:r>
      <w:r>
        <w:rPr/>
        <w:t>DECISION</w:t>
      </w:r>
      <w:r>
        <w:rPr>
          <w:spacing w:val="-8"/>
        </w:rPr>
        <w:t> </w:t>
      </w:r>
      <w:r>
        <w:rPr>
          <w:spacing w:val="-4"/>
        </w:rPr>
        <w:t>TREE</w:t>
      </w:r>
    </w:p>
    <w:p>
      <w:pPr>
        <w:pStyle w:val="BodyText"/>
        <w:rPr>
          <w:b/>
        </w:rPr>
      </w:pPr>
    </w:p>
    <w:p>
      <w:pPr>
        <w:pStyle w:val="BodyText"/>
        <w:rPr>
          <w:b/>
        </w:rPr>
      </w:pPr>
    </w:p>
    <w:p>
      <w:pPr>
        <w:pStyle w:val="BodyText"/>
        <w:spacing w:line="360" w:lineRule="auto"/>
        <w:ind w:left="142" w:right="430" w:firstLine="708"/>
        <w:jc w:val="both"/>
      </w:pPr>
      <w:r>
        <w:rPr/>
        <w:t>Árvores de Decisão é um modelo de aprendizado supervisionado amplamente utilizados para tarefas de classificação e regressão. Suas decisões são tomadas de forma hierárquica, em uma estrutura comparável a um fluxograma, facilitando a visualização do processo que leva a uma previsão final. Cada divisão do espaço de dados é baseada em regras simples que segmentam as instâncias em subconjuntos progressivamente mais homogêneos quanto ao alvo previsto. Essa simplicidade interpretativa é uma das maiores vantagens do método, sobretudo em questões de governança que exigem transparência e explicabilidade, como aplicações médicas e financeiras (BURKOV, 2019; GÉRON, 2019).</w:t>
      </w:r>
    </w:p>
    <w:p>
      <w:pPr>
        <w:pStyle w:val="BodyText"/>
        <w:spacing w:before="138"/>
      </w:pPr>
    </w:p>
    <w:p>
      <w:pPr>
        <w:pStyle w:val="BodyText"/>
        <w:spacing w:line="360" w:lineRule="auto"/>
        <w:ind w:left="142" w:right="429" w:firstLine="708"/>
        <w:jc w:val="both"/>
      </w:pPr>
      <w:r>
        <w:rPr/>
        <w:t>O processo de construção de uma árvore começa com o nó-raiz, que contém todos os dados de treinamento. A cada etapa, o algoritmo seleciona uma feature e um ponto de divisão que maximizem a redução de impureza ou de erro. Para problemas de classificação, as métricas mais empregadas são o índice de Gini e a entropia. O índice de Gini mede a probabilidade de erro na classificação aleatória de uma instância, sendo calculado por:</w:t>
      </w:r>
    </w:p>
    <w:p>
      <w:pPr>
        <w:pStyle w:val="BodyText"/>
        <w:ind w:left="3216"/>
        <w:rPr>
          <w:sz w:val="20"/>
        </w:rPr>
      </w:pPr>
      <w:r>
        <w:rPr>
          <w:sz w:val="20"/>
        </w:rPr>
        <w:drawing>
          <wp:inline distT="0" distB="0" distL="0" distR="0">
            <wp:extent cx="2296160" cy="112395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2296160" cy="1123950"/>
                    </a:xfrm>
                    <a:prstGeom prst="rect">
                      <a:avLst/>
                    </a:prstGeom>
                  </pic:spPr>
                </pic:pic>
              </a:graphicData>
            </a:graphic>
          </wp:inline>
        </w:drawing>
      </w:r>
      <w:r>
        <w:rPr>
          <w:sz w:val="20"/>
        </w:rPr>
      </w:r>
    </w:p>
    <w:p>
      <w:pPr>
        <w:pStyle w:val="BodyText"/>
        <w:spacing w:before="138"/>
        <w:ind w:right="2075"/>
        <w:jc w:val="right"/>
      </w:pPr>
      <w:r>
        <w:rPr>
          <w:spacing w:val="-5"/>
        </w:rPr>
        <w:t>(4)</w:t>
      </w:r>
    </w:p>
    <w:p>
      <w:pPr>
        <w:pStyle w:val="BodyText"/>
        <w:spacing w:before="138"/>
        <w:ind w:left="849"/>
      </w:pPr>
      <w:r>
        <w:rPr/>
        <w:t>Fonte:</w:t>
      </w:r>
      <w:r>
        <w:rPr>
          <w:spacing w:val="-4"/>
        </w:rPr>
        <w:t> </w:t>
      </w:r>
      <w:r>
        <w:rPr/>
        <w:t>elaboração</w:t>
      </w:r>
      <w:r>
        <w:rPr>
          <w:spacing w:val="-4"/>
        </w:rPr>
        <w:t> </w:t>
      </w:r>
      <w:r>
        <w:rPr>
          <w:spacing w:val="-2"/>
        </w:rPr>
        <w:t>própria</w:t>
      </w:r>
    </w:p>
    <w:p>
      <w:pPr>
        <w:pStyle w:val="BodyText"/>
        <w:spacing w:before="271"/>
      </w:pPr>
    </w:p>
    <w:p>
      <w:pPr>
        <w:pStyle w:val="BodyText"/>
        <w:spacing w:line="374" w:lineRule="auto" w:before="1"/>
        <w:ind w:left="141" w:right="425" w:firstLine="708"/>
        <w:jc w:val="both"/>
      </w:pPr>
      <w:r>
        <w:rPr/>
        <w:t>Nessa métrica, K indica o número de classes, p</w:t>
      </w:r>
      <w:r>
        <w:rPr>
          <w:rFonts w:ascii="Cambria" w:hAnsi="Cambria" w:eastAsia="Cambria"/>
        </w:rPr>
        <w:t>𝑖 </w:t>
      </w:r>
      <w:r>
        <w:rPr/>
        <w:t>² representa o quadrado da proporção de exemplos da classe </w:t>
      </w:r>
      <w:r>
        <w:rPr>
          <w:rFonts w:ascii="Cambria" w:hAnsi="Cambria" w:eastAsia="Cambria"/>
        </w:rPr>
        <w:t>𝑖</w:t>
      </w:r>
      <w:r>
        <w:rPr/>
        <w:t>, que é a probabilidade de pertencer à classe </w:t>
      </w:r>
      <w:r>
        <w:rPr>
          <w:rFonts w:ascii="Cambria" w:hAnsi="Cambria" w:eastAsia="Cambria"/>
        </w:rPr>
        <w:t>𝑖</w:t>
      </w:r>
      <w:r>
        <w:rPr/>
        <w:t>. Em outras palavras, mede 1 menos o grau de pureza do nó.</w:t>
      </w:r>
    </w:p>
    <w:p>
      <w:pPr>
        <w:pStyle w:val="BodyText"/>
        <w:spacing w:before="122"/>
      </w:pPr>
    </w:p>
    <w:p>
      <w:pPr>
        <w:pStyle w:val="BodyText"/>
        <w:ind w:left="909"/>
      </w:pPr>
      <w:r>
        <w:rPr/>
        <w:t>A</w:t>
      </w:r>
      <w:r>
        <w:rPr>
          <w:spacing w:val="-4"/>
        </w:rPr>
        <w:t> </w:t>
      </w:r>
      <w:r>
        <w:rPr/>
        <w:t>entropia</w:t>
      </w:r>
      <w:r>
        <w:rPr>
          <w:spacing w:val="-2"/>
        </w:rPr>
        <w:t> </w:t>
      </w:r>
      <w:r>
        <w:rPr/>
        <w:t>quantifica</w:t>
      </w:r>
      <w:r>
        <w:rPr>
          <w:spacing w:val="-2"/>
        </w:rPr>
        <w:t> </w:t>
      </w:r>
      <w:r>
        <w:rPr/>
        <w:t>a</w:t>
      </w:r>
      <w:r>
        <w:rPr>
          <w:spacing w:val="-2"/>
        </w:rPr>
        <w:t> </w:t>
      </w:r>
      <w:r>
        <w:rPr/>
        <w:t>incerteza</w:t>
      </w:r>
      <w:r>
        <w:rPr>
          <w:spacing w:val="-2"/>
        </w:rPr>
        <w:t> </w:t>
      </w:r>
      <w:r>
        <w:rPr/>
        <w:t>do</w:t>
      </w:r>
      <w:r>
        <w:rPr>
          <w:spacing w:val="-1"/>
        </w:rPr>
        <w:t> </w:t>
      </w:r>
      <w:r>
        <w:rPr/>
        <w:t>nó</w:t>
      </w:r>
      <w:r>
        <w:rPr>
          <w:spacing w:val="-2"/>
        </w:rPr>
        <w:t> </w:t>
      </w:r>
      <w:r>
        <w:rPr/>
        <w:t>entre</w:t>
      </w:r>
      <w:r>
        <w:rPr>
          <w:spacing w:val="-2"/>
        </w:rPr>
        <w:t> </w:t>
      </w:r>
      <w:r>
        <w:rPr/>
        <w:t>0</w:t>
      </w:r>
      <w:r>
        <w:rPr>
          <w:spacing w:val="-2"/>
        </w:rPr>
        <w:t> </w:t>
      </w:r>
      <w:r>
        <w:rPr/>
        <w:t>e</w:t>
      </w:r>
      <w:r>
        <w:rPr>
          <w:spacing w:val="-2"/>
        </w:rPr>
        <w:t> </w:t>
      </w:r>
      <w:r>
        <w:rPr/>
        <w:t>1,</w:t>
      </w:r>
      <w:r>
        <w:rPr>
          <w:spacing w:val="-2"/>
        </w:rPr>
        <w:t> </w:t>
      </w:r>
      <w:r>
        <w:rPr/>
        <w:t>dada</w:t>
      </w:r>
      <w:r>
        <w:rPr>
          <w:spacing w:val="-1"/>
        </w:rPr>
        <w:t> </w:t>
      </w:r>
      <w:r>
        <w:rPr>
          <w:spacing w:val="-4"/>
        </w:rPr>
        <w:t>por:</w:t>
      </w:r>
    </w:p>
    <w:p>
      <w:pPr>
        <w:pStyle w:val="BodyText"/>
        <w:spacing w:after="0"/>
        <w:sectPr>
          <w:pgSz w:w="11910" w:h="16840"/>
          <w:pgMar w:header="719" w:footer="0" w:top="980" w:bottom="280" w:left="1559" w:right="708"/>
        </w:sectPr>
      </w:pPr>
    </w:p>
    <w:p>
      <w:pPr>
        <w:pStyle w:val="BodyText"/>
        <w:rPr>
          <w:sz w:val="20"/>
        </w:rPr>
      </w:pPr>
    </w:p>
    <w:p>
      <w:pPr>
        <w:pStyle w:val="BodyText"/>
        <w:rPr>
          <w:sz w:val="20"/>
        </w:rPr>
      </w:pPr>
    </w:p>
    <w:p>
      <w:pPr>
        <w:pStyle w:val="BodyText"/>
        <w:spacing w:before="26"/>
        <w:rPr>
          <w:sz w:val="20"/>
        </w:rPr>
      </w:pPr>
    </w:p>
    <w:p>
      <w:pPr>
        <w:pStyle w:val="BodyText"/>
        <w:ind w:left="2121"/>
        <w:rPr>
          <w:sz w:val="20"/>
        </w:rPr>
      </w:pPr>
      <w:r>
        <w:rPr>
          <w:sz w:val="20"/>
        </w:rPr>
        <w:drawing>
          <wp:inline distT="0" distB="0" distL="0" distR="0">
            <wp:extent cx="3695704" cy="1181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3695704" cy="1181100"/>
                    </a:xfrm>
                    <a:prstGeom prst="rect">
                      <a:avLst/>
                    </a:prstGeom>
                  </pic:spPr>
                </pic:pic>
              </a:graphicData>
            </a:graphic>
          </wp:inline>
        </w:drawing>
      </w:r>
      <w:r>
        <w:rPr>
          <w:sz w:val="20"/>
        </w:rPr>
      </w:r>
    </w:p>
    <w:p>
      <w:pPr>
        <w:pStyle w:val="BodyText"/>
        <w:spacing w:before="138"/>
        <w:ind w:right="2015"/>
        <w:jc w:val="right"/>
      </w:pPr>
      <w:r>
        <w:rPr>
          <w:spacing w:val="-5"/>
        </w:rPr>
        <w:t>(5)</w:t>
      </w:r>
    </w:p>
    <w:p>
      <w:pPr>
        <w:pStyle w:val="BodyText"/>
        <w:spacing w:before="138"/>
        <w:ind w:left="909"/>
      </w:pPr>
      <w:r>
        <w:rPr/>
        <w:t>Fonte:</w:t>
      </w:r>
      <w:r>
        <w:rPr>
          <w:spacing w:val="-4"/>
        </w:rPr>
        <w:t> </w:t>
      </w:r>
      <w:r>
        <w:rPr/>
        <w:t>elaboração</w:t>
      </w:r>
      <w:r>
        <w:rPr>
          <w:spacing w:val="-4"/>
        </w:rPr>
        <w:t> </w:t>
      </w:r>
      <w:r>
        <w:rPr>
          <w:spacing w:val="-2"/>
        </w:rPr>
        <w:t>própria</w:t>
      </w:r>
    </w:p>
    <w:p>
      <w:pPr>
        <w:pStyle w:val="BodyText"/>
      </w:pPr>
    </w:p>
    <w:p>
      <w:pPr>
        <w:pStyle w:val="BodyText"/>
      </w:pPr>
    </w:p>
    <w:p>
      <w:pPr>
        <w:pStyle w:val="BodyText"/>
        <w:spacing w:line="360" w:lineRule="auto"/>
        <w:ind w:left="142" w:right="429" w:firstLine="708"/>
        <w:jc w:val="both"/>
      </w:pPr>
      <w:r>
        <w:rPr/>
        <w:t>As variáveis têm o mesmo significado que na métrica Gini, mas dessa vez são feitas em logarítimo base 2, o que intensifica efeitos da incerteza.</w:t>
      </w:r>
    </w:p>
    <w:p>
      <w:pPr>
        <w:pStyle w:val="BodyText"/>
        <w:spacing w:before="138"/>
      </w:pPr>
    </w:p>
    <w:p>
      <w:pPr>
        <w:pStyle w:val="BodyText"/>
        <w:spacing w:line="360" w:lineRule="auto"/>
        <w:ind w:left="142" w:right="428" w:firstLine="1426"/>
        <w:jc w:val="both"/>
      </w:pPr>
      <w:r>
        <w:rPr/>
        <w:t>Após a definição desses critérios, o algoritmo avalia todas as features e</w:t>
      </w:r>
      <w:r>
        <w:rPr>
          <w:spacing w:val="-2"/>
        </w:rPr>
        <w:t> </w:t>
      </w:r>
      <w:r>
        <w:rPr/>
        <w:t>pontos de corte que sejam possíveis candidatos, selecionando a divisão que maximiza a pureza dos subconjuntos gerados a partir dos critérios definidos. Para variáveis contínuas, é necessário testar diferentes ajustes na métrica, enquanto variáveis binárias são particionadas em subconjuntos. Essa recursão prossegue até serem atingidos critérios de parada, como profundidade máxima da árvore, número mínimo de amostras por nó ou ganho mínimo de informação. Essas restrições são fundamentais para evitar que a árvore cresça em excesso e memorize os dados de treino, gerando sobreajuste (overfitting). Os métodos de classificação baseados em árvore de decisão diferem tanto na forma de escolher a divisão dos nós quanto</w:t>
      </w:r>
      <w:r>
        <w:rPr>
          <w:spacing w:val="40"/>
        </w:rPr>
        <w:t> </w:t>
      </w:r>
      <w:r>
        <w:rPr/>
        <w:t>no modo como realizam poda e avaliam qualidade (BURKOV, 2019).</w:t>
      </w:r>
    </w:p>
    <w:p>
      <w:pPr>
        <w:pStyle w:val="BodyText"/>
        <w:spacing w:before="138"/>
      </w:pPr>
    </w:p>
    <w:p>
      <w:pPr>
        <w:pStyle w:val="BodyText"/>
        <w:spacing w:line="360" w:lineRule="auto"/>
        <w:ind w:left="142" w:right="429" w:firstLine="708"/>
        <w:jc w:val="both"/>
      </w:pPr>
      <w:r>
        <w:rPr/>
        <w:t>Esse método apresenta várias vantagens: sua transparência e explicabilidade, a capacidade de lidar com dados mistos (categóricos e numéricos ao mesmo tempo) e a menor necessidade de pré-processamento intensivo, como normalização de variáveis. Além disso, árvores podem capturar relações não lineares e interações entre variáveis de forma natural (GÉRON, 2019; BURKOV, 2019).</w:t>
      </w:r>
    </w:p>
    <w:p>
      <w:pPr>
        <w:pStyle w:val="BodyText"/>
        <w:spacing w:before="138"/>
      </w:pPr>
    </w:p>
    <w:p>
      <w:pPr>
        <w:pStyle w:val="BodyText"/>
        <w:spacing w:line="360" w:lineRule="auto"/>
        <w:ind w:left="142" w:right="429" w:firstLine="708"/>
        <w:jc w:val="both"/>
      </w:pPr>
      <w:r>
        <w:rPr/>
        <w:t>Por outro lado, destacam-se limitações importantes. Árvores de decisão são instáveis, pois pequenas mudanças nos dados podem gerar árvores muito diferentes. Além disso, têm dificuldade para extrapolar além do intervalo de treinamento e são propensas ao viés</w:t>
      </w:r>
      <w:r>
        <w:rPr>
          <w:spacing w:val="40"/>
        </w:rPr>
        <w:t> </w:t>
      </w:r>
      <w:r>
        <w:rPr/>
        <w:t>estrutural e overfitting, aprendendo padrões locais que podem não generalizar bem. Em bases altamente complexas, tendem a criar modelos excessivamente específicos, levando a baixo desempenho</w:t>
      </w:r>
      <w:r>
        <w:rPr>
          <w:spacing w:val="-4"/>
        </w:rPr>
        <w:t> </w:t>
      </w:r>
      <w:r>
        <w:rPr/>
        <w:t>preditivo</w:t>
      </w:r>
      <w:r>
        <w:rPr>
          <w:spacing w:val="-4"/>
        </w:rPr>
        <w:t> </w:t>
      </w:r>
      <w:r>
        <w:rPr/>
        <w:t>(BURKOV,</w:t>
      </w:r>
      <w:r>
        <w:rPr>
          <w:spacing w:val="-4"/>
        </w:rPr>
        <w:t> </w:t>
      </w:r>
      <w:r>
        <w:rPr/>
        <w:t>2019).</w:t>
      </w:r>
      <w:r>
        <w:rPr>
          <w:spacing w:val="-4"/>
        </w:rPr>
        <w:t> </w:t>
      </w:r>
      <w:r>
        <w:rPr/>
        <w:t>Para</w:t>
      </w:r>
      <w:r>
        <w:rPr>
          <w:spacing w:val="-4"/>
        </w:rPr>
        <w:t> </w:t>
      </w:r>
      <w:r>
        <w:rPr/>
        <w:t>mitigar</w:t>
      </w:r>
      <w:r>
        <w:rPr>
          <w:spacing w:val="-4"/>
        </w:rPr>
        <w:t> </w:t>
      </w:r>
      <w:r>
        <w:rPr/>
        <w:t>essas</w:t>
      </w:r>
      <w:r>
        <w:rPr>
          <w:spacing w:val="-4"/>
        </w:rPr>
        <w:t> </w:t>
      </w:r>
      <w:r>
        <w:rPr/>
        <w:t>fragilidades,</w:t>
      </w:r>
      <w:r>
        <w:rPr>
          <w:spacing w:val="-4"/>
        </w:rPr>
        <w:t> </w:t>
      </w:r>
      <w:r>
        <w:rPr/>
        <w:t>utilizam-se</w:t>
      </w:r>
      <w:r>
        <w:rPr>
          <w:spacing w:val="-4"/>
        </w:rPr>
        <w:t> </w:t>
      </w:r>
      <w:r>
        <w:rPr/>
        <w:t>métodos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de ensemble, que combinam modelos, reduzindo a variância e aumentando seu desempenho e robustez (GÉRON, 2019).</w:t>
      </w:r>
    </w:p>
    <w:p>
      <w:pPr>
        <w:pStyle w:val="BodyText"/>
        <w:spacing w:after="0" w:line="360" w:lineRule="auto"/>
        <w:sectPr>
          <w:pgSz w:w="11910" w:h="16840"/>
          <w:pgMar w:header="719" w:footer="0" w:top="980" w:bottom="280" w:left="1559" w:right="708"/>
        </w:sectPr>
      </w:pPr>
    </w:p>
    <w:p>
      <w:pPr>
        <w:pStyle w:val="BodyText"/>
      </w:pPr>
    </w:p>
    <w:p>
      <w:pPr>
        <w:pStyle w:val="BodyText"/>
        <w:spacing w:before="164"/>
      </w:pPr>
    </w:p>
    <w:p>
      <w:pPr>
        <w:pStyle w:val="Heading1"/>
        <w:numPr>
          <w:ilvl w:val="1"/>
          <w:numId w:val="3"/>
        </w:numPr>
        <w:tabs>
          <w:tab w:pos="704" w:val="left" w:leader="none"/>
          <w:tab w:pos="2260" w:val="left" w:leader="none"/>
          <w:tab w:pos="2855" w:val="left" w:leader="none"/>
          <w:tab w:pos="4596" w:val="left" w:leader="none"/>
          <w:tab w:pos="5525" w:val="left" w:leader="none"/>
          <w:tab w:pos="7773" w:val="left" w:leader="none"/>
          <w:tab w:pos="8368" w:val="left" w:leader="none"/>
        </w:tabs>
        <w:spacing w:line="360" w:lineRule="auto" w:before="0" w:after="0"/>
        <w:ind w:left="142" w:right="428" w:firstLine="0"/>
        <w:jc w:val="left"/>
      </w:pPr>
      <w:bookmarkStart w:name="_bookmark18" w:id="19"/>
      <w:bookmarkEnd w:id="19"/>
      <w:r>
        <w:rPr>
          <w:b w:val="0"/>
        </w:rPr>
      </w:r>
      <w:r>
        <w:rPr>
          <w:spacing w:val="-2"/>
        </w:rPr>
        <w:t>MÉTRICAS</w:t>
      </w:r>
      <w:r>
        <w:rPr/>
        <w:tab/>
      </w:r>
      <w:r>
        <w:rPr>
          <w:spacing w:val="-6"/>
        </w:rPr>
        <w:t>DE</w:t>
      </w:r>
      <w:r>
        <w:rPr/>
        <w:tab/>
      </w:r>
      <w:r>
        <w:rPr>
          <w:spacing w:val="-2"/>
        </w:rPr>
        <w:t>AVALIAÇÃO</w:t>
      </w:r>
      <w:r>
        <w:rPr/>
        <w:tab/>
      </w:r>
      <w:r>
        <w:rPr>
          <w:spacing w:val="-4"/>
        </w:rPr>
        <w:t>PARA</w:t>
      </w:r>
      <w:r>
        <w:rPr/>
        <w:tab/>
      </w:r>
      <w:r>
        <w:rPr>
          <w:spacing w:val="-2"/>
        </w:rPr>
        <w:t>CLASSIFICAÇÃO</w:t>
      </w:r>
      <w:r>
        <w:rPr/>
        <w:tab/>
      </w:r>
      <w:r>
        <w:rPr>
          <w:spacing w:val="-6"/>
        </w:rPr>
        <w:t>DE</w:t>
      </w:r>
      <w:r>
        <w:rPr/>
        <w:tab/>
      </w:r>
      <w:r>
        <w:rPr>
          <w:spacing w:val="-2"/>
        </w:rPr>
        <w:t>DADOS DESBALANCEADOS</w:t>
      </w:r>
    </w:p>
    <w:p>
      <w:pPr>
        <w:pStyle w:val="BodyText"/>
        <w:spacing w:before="138"/>
        <w:rPr>
          <w:b/>
        </w:rPr>
      </w:pPr>
    </w:p>
    <w:p>
      <w:pPr>
        <w:pStyle w:val="BodyText"/>
        <w:spacing w:line="360" w:lineRule="auto"/>
        <w:ind w:left="141" w:right="424" w:firstLine="708"/>
        <w:jc w:val="both"/>
      </w:pPr>
      <w:r>
        <w:rPr/>
        <w:t>Quando lidamos com conjuntos de dados em que as classes não estão desbalanceadas, ou seja, uma classe é muito mais frequente que a outra, como ocorre com a incidência de fraude, as métricas tradicionais podem induzir ao erro na interpretação. Por isso, é fundamental usar métricas que avaliem melhor o desempenho em contextos de desequilíbrio de classes, considerando não apenas a quantidade de erros, mas também o comportamento diante da tarefa de reconhecimento da classe minoritária. Todas as métricas abaixo são calculadas baseando-se em número de falsos positivos (FP — </w:t>
      </w:r>
      <w:r>
        <w:rPr>
          <w:i/>
        </w:rPr>
        <w:t>false positive</w:t>
      </w:r>
      <w:r>
        <w:rPr/>
        <w:t>), falsos negativos (FN — </w:t>
      </w:r>
      <w:r>
        <w:rPr>
          <w:i/>
        </w:rPr>
        <w:t>false negative</w:t>
      </w:r>
      <w:r>
        <w:rPr/>
        <w:t>), verdadeiros positivos (TP — </w:t>
      </w:r>
      <w:r>
        <w:rPr>
          <w:i/>
        </w:rPr>
        <w:t>true positive</w:t>
      </w:r>
      <w:r>
        <w:rPr/>
        <w:t>) e verdadeiros negativos (TN — </w:t>
      </w:r>
      <w:r>
        <w:rPr>
          <w:i/>
        </w:rPr>
        <w:t>true negative)</w:t>
      </w:r>
      <w:r>
        <w:rPr/>
        <w:t>.</w:t>
      </w:r>
    </w:p>
    <w:p>
      <w:pPr>
        <w:pStyle w:val="BodyText"/>
        <w:spacing w:before="138"/>
      </w:pPr>
    </w:p>
    <w:p>
      <w:pPr>
        <w:pStyle w:val="Heading1"/>
        <w:numPr>
          <w:ilvl w:val="2"/>
          <w:numId w:val="3"/>
        </w:numPr>
        <w:tabs>
          <w:tab w:pos="681" w:val="left" w:leader="none"/>
        </w:tabs>
        <w:spacing w:line="240" w:lineRule="auto" w:before="0" w:after="0"/>
        <w:ind w:left="681" w:right="0" w:hanging="540"/>
        <w:jc w:val="left"/>
      </w:pPr>
      <w:bookmarkStart w:name="_bookmark19" w:id="20"/>
      <w:bookmarkEnd w:id="20"/>
      <w:r>
        <w:rPr>
          <w:b w:val="0"/>
        </w:rPr>
      </w:r>
      <w:r>
        <w:rPr/>
        <w:t>ACURÁCIA</w:t>
      </w:r>
      <w:r>
        <w:rPr>
          <w:spacing w:val="-7"/>
        </w:rPr>
        <w:t> </w:t>
      </w:r>
      <w:r>
        <w:rPr>
          <w:spacing w:val="-2"/>
        </w:rPr>
        <w:t>(ACCURACY)</w:t>
      </w:r>
    </w:p>
    <w:p>
      <w:pPr>
        <w:pStyle w:val="BodyText"/>
        <w:rPr>
          <w:b/>
        </w:rPr>
      </w:pPr>
    </w:p>
    <w:p>
      <w:pPr>
        <w:pStyle w:val="BodyText"/>
        <w:rPr>
          <w:b/>
        </w:rPr>
      </w:pPr>
    </w:p>
    <w:p>
      <w:pPr>
        <w:pStyle w:val="BodyText"/>
        <w:rPr>
          <w:b/>
        </w:rPr>
      </w:pPr>
    </w:p>
    <w:p>
      <w:pPr>
        <w:pStyle w:val="BodyText"/>
        <w:spacing w:before="124"/>
        <w:rPr>
          <w:b/>
        </w:rPr>
      </w:pPr>
    </w:p>
    <w:p>
      <w:pPr>
        <w:pStyle w:val="BodyText"/>
        <w:ind w:right="2486"/>
        <w:jc w:val="right"/>
      </w:pPr>
      <w:r>
        <w:rPr/>
        <w:drawing>
          <wp:anchor distT="0" distB="0" distL="0" distR="0" allowOverlap="1" layoutInCell="1" locked="0" behindDoc="0" simplePos="0" relativeHeight="15730688">
            <wp:simplePos x="0" y="0"/>
            <wp:positionH relativeFrom="page">
              <wp:posOffset>2389987</wp:posOffset>
            </wp:positionH>
            <wp:positionV relativeFrom="paragraph">
              <wp:posOffset>-429194</wp:posOffset>
            </wp:positionV>
            <wp:extent cx="2962681" cy="571576"/>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2962681" cy="571576"/>
                    </a:xfrm>
                    <a:prstGeom prst="rect">
                      <a:avLst/>
                    </a:prstGeom>
                  </pic:spPr>
                </pic:pic>
              </a:graphicData>
            </a:graphic>
          </wp:anchor>
        </w:drawing>
      </w:r>
      <w:r>
        <w:rPr>
          <w:spacing w:val="-5"/>
        </w:rPr>
        <w:t>(6)</w:t>
      </w:r>
    </w:p>
    <w:p>
      <w:pPr>
        <w:pStyle w:val="BodyText"/>
        <w:spacing w:before="138"/>
        <w:ind w:left="142"/>
      </w:pPr>
      <w:r>
        <w:rPr/>
        <w:t>Fonte:</w:t>
      </w:r>
      <w:r>
        <w:rPr>
          <w:spacing w:val="-4"/>
        </w:rPr>
        <w:t> </w:t>
      </w:r>
      <w:r>
        <w:rPr/>
        <w:t>Burkov,</w:t>
      </w:r>
      <w:r>
        <w:rPr>
          <w:spacing w:val="-2"/>
        </w:rPr>
        <w:t> 2019.</w:t>
      </w:r>
    </w:p>
    <w:p>
      <w:pPr>
        <w:pStyle w:val="BodyText"/>
      </w:pPr>
    </w:p>
    <w:p>
      <w:pPr>
        <w:pStyle w:val="BodyText"/>
      </w:pPr>
    </w:p>
    <w:p>
      <w:pPr>
        <w:pStyle w:val="BodyText"/>
        <w:spacing w:line="360" w:lineRule="auto"/>
        <w:ind w:left="142" w:right="430" w:firstLine="708"/>
        <w:jc w:val="both"/>
      </w:pPr>
      <w:r>
        <w:rPr/>
        <w:t>A acurácia indica a proporção de previsões corretas em relação ao total de previsões realizadas. Apesar de ser uma métrica bastante utilizada, em conjuntos de dados desbalanceados pode apresentar uma percepção enganosa sobre o desempenho do modelo.</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20" w:id="21"/>
      <w:bookmarkEnd w:id="21"/>
      <w:r>
        <w:rPr>
          <w:b w:val="0"/>
        </w:rPr>
      </w:r>
      <w:r>
        <w:rPr/>
        <w:t>PRECISÃO</w:t>
      </w:r>
      <w:r>
        <w:rPr>
          <w:spacing w:val="-5"/>
        </w:rPr>
        <w:t> </w:t>
      </w:r>
      <w:r>
        <w:rPr>
          <w:spacing w:val="-2"/>
        </w:rPr>
        <w:t>(PRECISION)</w:t>
      </w:r>
    </w:p>
    <w:p>
      <w:pPr>
        <w:pStyle w:val="BodyText"/>
        <w:rPr>
          <w:b/>
        </w:rPr>
      </w:pPr>
    </w:p>
    <w:p>
      <w:pPr>
        <w:pStyle w:val="BodyText"/>
        <w:rPr>
          <w:b/>
        </w:rPr>
      </w:pPr>
    </w:p>
    <w:p>
      <w:pPr>
        <w:pStyle w:val="BodyText"/>
        <w:ind w:left="-1" w:right="282"/>
        <w:jc w:val="center"/>
      </w:pPr>
      <w:r>
        <w:rPr/>
        <w:drawing>
          <wp:inline distT="0" distB="0" distL="0" distR="0">
            <wp:extent cx="1990725" cy="6096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1990725" cy="609600"/>
                    </a:xfrm>
                    <a:prstGeom prst="rect">
                      <a:avLst/>
                    </a:prstGeom>
                  </pic:spPr>
                </pic:pic>
              </a:graphicData>
            </a:graphic>
          </wp:inline>
        </w:drawing>
      </w:r>
      <w:r>
        <w:rPr/>
      </w:r>
      <w:r>
        <w:rPr>
          <w:spacing w:val="-5"/>
        </w:rPr>
        <w:t>(7)</w:t>
      </w:r>
    </w:p>
    <w:p>
      <w:pPr>
        <w:pStyle w:val="BodyText"/>
        <w:spacing w:before="138"/>
        <w:ind w:left="142"/>
      </w:pPr>
      <w:r>
        <w:rPr/>
        <w:t>Fonte:</w:t>
      </w:r>
      <w:r>
        <w:rPr>
          <w:spacing w:val="-4"/>
        </w:rPr>
        <w:t> </w:t>
      </w:r>
      <w:r>
        <w:rPr/>
        <w:t>Burkov,</w:t>
      </w:r>
      <w:r>
        <w:rPr>
          <w:spacing w:val="-2"/>
        </w:rPr>
        <w:t> 2019.</w:t>
      </w:r>
    </w:p>
    <w:p>
      <w:pPr>
        <w:pStyle w:val="BodyText"/>
      </w:pPr>
    </w:p>
    <w:p>
      <w:pPr>
        <w:pStyle w:val="BodyText"/>
      </w:pPr>
    </w:p>
    <w:p>
      <w:pPr>
        <w:pStyle w:val="BodyText"/>
        <w:spacing w:line="360" w:lineRule="auto"/>
        <w:ind w:left="142" w:right="429" w:firstLine="708"/>
        <w:jc w:val="both"/>
      </w:pPr>
      <w:r>
        <w:rPr/>
        <w:t>A precisão corresponde à proporção entre casos realmente positivos dentro do total de previsões</w:t>
      </w:r>
      <w:r>
        <w:rPr>
          <w:spacing w:val="-1"/>
        </w:rPr>
        <w:t> </w:t>
      </w:r>
      <w:r>
        <w:rPr/>
        <w:t>positivas</w:t>
      </w:r>
      <w:r>
        <w:rPr>
          <w:spacing w:val="-1"/>
        </w:rPr>
        <w:t> </w:t>
      </w:r>
      <w:r>
        <w:rPr/>
        <w:t>feitas</w:t>
      </w:r>
      <w:r>
        <w:rPr>
          <w:spacing w:val="-1"/>
        </w:rPr>
        <w:t> </w:t>
      </w:r>
      <w:r>
        <w:rPr/>
        <w:t>pelo</w:t>
      </w:r>
      <w:r>
        <w:rPr>
          <w:spacing w:val="-1"/>
        </w:rPr>
        <w:t> </w:t>
      </w:r>
      <w:r>
        <w:rPr/>
        <w:t>modelo.</w:t>
      </w:r>
      <w:r>
        <w:rPr>
          <w:spacing w:val="-1"/>
        </w:rPr>
        <w:t> </w:t>
      </w:r>
      <w:r>
        <w:rPr/>
        <w:t>Essa</w:t>
      </w:r>
      <w:r>
        <w:rPr>
          <w:spacing w:val="-1"/>
        </w:rPr>
        <w:t> </w:t>
      </w:r>
      <w:r>
        <w:rPr/>
        <w:t>medida</w:t>
      </w:r>
      <w:r>
        <w:rPr>
          <w:spacing w:val="-1"/>
        </w:rPr>
        <w:t> </w:t>
      </w:r>
      <w:r>
        <w:rPr/>
        <w:t>mede</w:t>
      </w:r>
      <w:r>
        <w:rPr>
          <w:spacing w:val="-1"/>
        </w:rPr>
        <w:t> </w:t>
      </w:r>
      <w:r>
        <w:rPr/>
        <w:t>a</w:t>
      </w:r>
      <w:r>
        <w:rPr>
          <w:spacing w:val="-1"/>
        </w:rPr>
        <w:t> </w:t>
      </w:r>
      <w:r>
        <w:rPr/>
        <w:t>qualidade</w:t>
      </w:r>
      <w:r>
        <w:rPr>
          <w:spacing w:val="-1"/>
        </w:rPr>
        <w:t> </w:t>
      </w:r>
      <w:r>
        <w:rPr/>
        <w:t>das</w:t>
      </w:r>
      <w:r>
        <w:rPr>
          <w:spacing w:val="-1"/>
        </w:rPr>
        <w:t> </w:t>
      </w:r>
      <w:r>
        <w:rPr/>
        <w:t>previsões</w:t>
      </w:r>
      <w:r>
        <w:rPr>
          <w:spacing w:val="-1"/>
        </w:rPr>
        <w:t> </w:t>
      </w:r>
      <w:r>
        <w:rPr/>
        <w:t>positivas, ou</w:t>
      </w:r>
      <w:r>
        <w:rPr>
          <w:spacing w:val="40"/>
        </w:rPr>
        <w:t> </w:t>
      </w:r>
      <w:r>
        <w:rPr/>
        <w:t>seja,</w:t>
      </w:r>
      <w:r>
        <w:rPr>
          <w:spacing w:val="40"/>
        </w:rPr>
        <w:t> </w:t>
      </w:r>
      <w:r>
        <w:rPr/>
        <w:t>quantos</w:t>
      </w:r>
      <w:r>
        <w:rPr>
          <w:spacing w:val="40"/>
        </w:rPr>
        <w:t> </w:t>
      </w:r>
      <w:r>
        <w:rPr/>
        <w:t>dos</w:t>
      </w:r>
      <w:r>
        <w:rPr>
          <w:spacing w:val="40"/>
        </w:rPr>
        <w:t> </w:t>
      </w:r>
      <w:r>
        <w:rPr/>
        <w:t>casos</w:t>
      </w:r>
      <w:r>
        <w:rPr>
          <w:spacing w:val="40"/>
        </w:rPr>
        <w:t> </w:t>
      </w:r>
      <w:r>
        <w:rPr/>
        <w:t>identificados</w:t>
      </w:r>
      <w:r>
        <w:rPr>
          <w:spacing w:val="40"/>
        </w:rPr>
        <w:t> </w:t>
      </w:r>
      <w:r>
        <w:rPr/>
        <w:t>como</w:t>
      </w:r>
      <w:r>
        <w:rPr>
          <w:spacing w:val="40"/>
        </w:rPr>
        <w:t> </w:t>
      </w:r>
      <w:r>
        <w:rPr/>
        <w:t>positivos</w:t>
      </w:r>
      <w:r>
        <w:rPr>
          <w:spacing w:val="40"/>
        </w:rPr>
        <w:t> </w:t>
      </w:r>
      <w:r>
        <w:rPr/>
        <w:t>de</w:t>
      </w:r>
      <w:r>
        <w:rPr>
          <w:spacing w:val="40"/>
        </w:rPr>
        <w:t> </w:t>
      </w:r>
      <w:r>
        <w:rPr/>
        <w:t>fato</w:t>
      </w:r>
      <w:r>
        <w:rPr>
          <w:spacing w:val="40"/>
        </w:rPr>
        <w:t> </w:t>
      </w:r>
      <w:r>
        <w:rPr/>
        <w:t>pertencem</w:t>
      </w:r>
      <w:r>
        <w:rPr>
          <w:spacing w:val="40"/>
        </w:rPr>
        <w:t> </w:t>
      </w:r>
      <w:r>
        <w:rPr/>
        <w:t>a</w:t>
      </w:r>
      <w:r>
        <w:rPr>
          <w:spacing w:val="40"/>
        </w:rPr>
        <w:t> </w:t>
      </w:r>
      <w:r>
        <w:rPr/>
        <w:t>essa</w:t>
      </w:r>
      <w:r>
        <w:rPr>
          <w:spacing w:val="40"/>
        </w:rPr>
        <w:t> </w:t>
      </w:r>
      <w:r>
        <w:rPr/>
        <w:t>classe.</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Valores</w:t>
      </w:r>
      <w:r>
        <w:rPr>
          <w:spacing w:val="38"/>
        </w:rPr>
        <w:t> </w:t>
      </w:r>
      <w:r>
        <w:rPr/>
        <w:t>elevados</w:t>
      </w:r>
      <w:r>
        <w:rPr>
          <w:spacing w:val="38"/>
        </w:rPr>
        <w:t> </w:t>
      </w:r>
      <w:r>
        <w:rPr/>
        <w:t>de</w:t>
      </w:r>
      <w:r>
        <w:rPr>
          <w:spacing w:val="38"/>
        </w:rPr>
        <w:t> </w:t>
      </w:r>
      <w:r>
        <w:rPr/>
        <w:t>precisão</w:t>
      </w:r>
      <w:r>
        <w:rPr>
          <w:spacing w:val="38"/>
        </w:rPr>
        <w:t> </w:t>
      </w:r>
      <w:r>
        <w:rPr/>
        <w:t>indicam</w:t>
      </w:r>
      <w:r>
        <w:rPr>
          <w:spacing w:val="38"/>
        </w:rPr>
        <w:t> </w:t>
      </w:r>
      <w:r>
        <w:rPr/>
        <w:t>menor</w:t>
      </w:r>
      <w:r>
        <w:rPr>
          <w:spacing w:val="38"/>
        </w:rPr>
        <w:t> </w:t>
      </w:r>
      <w:r>
        <w:rPr/>
        <w:t>quantidade</w:t>
      </w:r>
      <w:r>
        <w:rPr>
          <w:spacing w:val="38"/>
        </w:rPr>
        <w:t> </w:t>
      </w:r>
      <w:r>
        <w:rPr/>
        <w:t>de</w:t>
      </w:r>
      <w:r>
        <w:rPr>
          <w:spacing w:val="38"/>
        </w:rPr>
        <w:t> </w:t>
      </w:r>
      <w:r>
        <w:rPr/>
        <w:t>falsos</w:t>
      </w:r>
      <w:r>
        <w:rPr>
          <w:spacing w:val="38"/>
        </w:rPr>
        <w:t> </w:t>
      </w:r>
      <w:r>
        <w:rPr/>
        <w:t>positivos.</w:t>
      </w:r>
      <w:r>
        <w:rPr>
          <w:spacing w:val="38"/>
        </w:rPr>
        <w:t> </w:t>
      </w:r>
      <w:r>
        <w:rPr/>
        <w:t>A</w:t>
      </w:r>
      <w:r>
        <w:rPr>
          <w:spacing w:val="38"/>
        </w:rPr>
        <w:t> </w:t>
      </w:r>
      <w:r>
        <w:rPr/>
        <w:t>precisão</w:t>
      </w:r>
      <w:r>
        <w:rPr>
          <w:spacing w:val="38"/>
        </w:rPr>
        <w:t> </w:t>
      </w:r>
      <w:r>
        <w:rPr/>
        <w:t>é especialmente importante na análise de fraudes, onde falsos positivos podem gerar custos.</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21" w:id="22"/>
      <w:bookmarkEnd w:id="22"/>
      <w:r>
        <w:rPr>
          <w:b w:val="0"/>
        </w:rPr>
      </w:r>
      <w:r>
        <w:rPr/>
        <w:t>RECALL</w:t>
      </w:r>
      <w:r>
        <w:rPr>
          <w:spacing w:val="-7"/>
        </w:rPr>
        <w:t> </w:t>
      </w:r>
      <w:r>
        <w:rPr/>
        <w:t>(SENSIBILIDADE</w:t>
      </w:r>
      <w:r>
        <w:rPr>
          <w:spacing w:val="-4"/>
        </w:rPr>
        <w:t> </w:t>
      </w:r>
      <w:r>
        <w:rPr/>
        <w:t>OU</w:t>
      </w:r>
      <w:r>
        <w:rPr>
          <w:spacing w:val="-4"/>
        </w:rPr>
        <w:t> </w:t>
      </w:r>
      <w:r>
        <w:rPr/>
        <w:t>TAXA</w:t>
      </w:r>
      <w:r>
        <w:rPr>
          <w:spacing w:val="-4"/>
        </w:rPr>
        <w:t> </w:t>
      </w:r>
      <w:r>
        <w:rPr/>
        <w:t>DE</w:t>
      </w:r>
      <w:r>
        <w:rPr>
          <w:spacing w:val="-4"/>
        </w:rPr>
        <w:t> </w:t>
      </w:r>
      <w:r>
        <w:rPr/>
        <w:t>VERDADEIROS</w:t>
      </w:r>
      <w:r>
        <w:rPr>
          <w:spacing w:val="-4"/>
        </w:rPr>
        <w:t> </w:t>
      </w:r>
      <w:r>
        <w:rPr>
          <w:spacing w:val="-2"/>
        </w:rPr>
        <w:t>POSITIVOS)</w:t>
      </w:r>
    </w:p>
    <w:p>
      <w:pPr>
        <w:pStyle w:val="BodyText"/>
        <w:rPr>
          <w:b/>
        </w:rPr>
      </w:pPr>
    </w:p>
    <w:p>
      <w:pPr>
        <w:pStyle w:val="BodyText"/>
        <w:rPr>
          <w:b/>
        </w:rPr>
      </w:pPr>
    </w:p>
    <w:p>
      <w:pPr>
        <w:pStyle w:val="BodyText"/>
        <w:rPr>
          <w:b/>
        </w:rPr>
      </w:pPr>
    </w:p>
    <w:p>
      <w:pPr>
        <w:pStyle w:val="BodyText"/>
        <w:spacing w:before="34"/>
        <w:rPr>
          <w:b/>
        </w:rPr>
      </w:pPr>
    </w:p>
    <w:p>
      <w:pPr>
        <w:pStyle w:val="BodyText"/>
        <w:ind w:left="2641" w:right="286"/>
        <w:jc w:val="center"/>
      </w:pPr>
      <w:r>
        <w:rPr/>
        <w:drawing>
          <wp:anchor distT="0" distB="0" distL="0" distR="0" allowOverlap="1" layoutInCell="1" locked="0" behindDoc="0" simplePos="0" relativeHeight="15731200">
            <wp:simplePos x="0" y="0"/>
            <wp:positionH relativeFrom="page">
              <wp:posOffset>3033128</wp:posOffset>
            </wp:positionH>
            <wp:positionV relativeFrom="paragraph">
              <wp:posOffset>-372044</wp:posOffset>
            </wp:positionV>
            <wp:extent cx="1676400" cy="50482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1676400" cy="504825"/>
                    </a:xfrm>
                    <a:prstGeom prst="rect">
                      <a:avLst/>
                    </a:prstGeom>
                  </pic:spPr>
                </pic:pic>
              </a:graphicData>
            </a:graphic>
          </wp:anchor>
        </w:drawing>
      </w:r>
      <w:r>
        <w:rPr>
          <w:spacing w:val="-5"/>
        </w:rPr>
        <w:t>(8)</w:t>
      </w:r>
    </w:p>
    <w:p>
      <w:pPr>
        <w:pStyle w:val="BodyText"/>
        <w:spacing w:before="138"/>
        <w:ind w:left="142"/>
      </w:pPr>
      <w:r>
        <w:rPr/>
        <w:t>Fonte:</w:t>
      </w:r>
      <w:r>
        <w:rPr>
          <w:spacing w:val="-4"/>
        </w:rPr>
        <w:t> </w:t>
      </w:r>
      <w:r>
        <w:rPr/>
        <w:t>Burkov,</w:t>
      </w:r>
      <w:r>
        <w:rPr>
          <w:spacing w:val="-2"/>
        </w:rPr>
        <w:t> 2019.</w:t>
      </w:r>
    </w:p>
    <w:p>
      <w:pPr>
        <w:pStyle w:val="BodyText"/>
      </w:pPr>
    </w:p>
    <w:p>
      <w:pPr>
        <w:pStyle w:val="BodyText"/>
      </w:pPr>
    </w:p>
    <w:p>
      <w:pPr>
        <w:pStyle w:val="BodyText"/>
        <w:spacing w:line="360" w:lineRule="auto"/>
        <w:ind w:left="142" w:right="428" w:firstLine="708"/>
        <w:jc w:val="both"/>
      </w:pPr>
      <w:r>
        <w:rPr/>
        <w:t>O recall representa a proporção de exemplos positivos que foram corretamente identificados entre todos os casos que realmente pertencem à classe positiva. Essa métrica mede a capacidade do modelo em reconhecer casos relevantes. Um valor alto de recall significa que poucos casos positivos foram ignorados. Ela é fundamental em fraude, por ser um cenário onde</w:t>
      </w:r>
      <w:r>
        <w:rPr>
          <w:spacing w:val="40"/>
        </w:rPr>
        <w:t> </w:t>
      </w:r>
      <w:r>
        <w:rPr/>
        <w:t>a falha em identificar um caso positivo pode gerar prejuízo.</w:t>
      </w:r>
    </w:p>
    <w:p>
      <w:pPr>
        <w:pStyle w:val="BodyText"/>
        <w:spacing w:before="138"/>
      </w:pPr>
    </w:p>
    <w:p>
      <w:pPr>
        <w:pStyle w:val="Heading1"/>
        <w:numPr>
          <w:ilvl w:val="2"/>
          <w:numId w:val="3"/>
        </w:numPr>
        <w:tabs>
          <w:tab w:pos="682" w:val="left" w:leader="none"/>
        </w:tabs>
        <w:spacing w:line="240" w:lineRule="auto" w:before="0" w:after="0"/>
        <w:ind w:left="682" w:right="0" w:hanging="540"/>
        <w:jc w:val="left"/>
      </w:pPr>
      <w:bookmarkStart w:name="_bookmark22" w:id="23"/>
      <w:bookmarkEnd w:id="23"/>
      <w:r>
        <w:rPr>
          <w:b w:val="0"/>
        </w:rPr>
      </w:r>
      <w:r>
        <w:rPr>
          <w:spacing w:val="-2"/>
        </w:rPr>
        <w:t>F1-</w:t>
      </w:r>
      <w:r>
        <w:rPr>
          <w:spacing w:val="-4"/>
        </w:rPr>
        <w:t>SCORE</w:t>
      </w:r>
    </w:p>
    <w:p>
      <w:pPr>
        <w:pStyle w:val="BodyText"/>
        <w:rPr>
          <w:b/>
        </w:rPr>
      </w:pPr>
    </w:p>
    <w:p>
      <w:pPr>
        <w:pStyle w:val="BodyText"/>
        <w:rPr>
          <w:b/>
        </w:rPr>
      </w:pPr>
    </w:p>
    <w:p>
      <w:pPr>
        <w:pStyle w:val="BodyText"/>
        <w:spacing w:line="360" w:lineRule="auto"/>
        <w:ind w:left="142" w:right="428" w:firstLine="708"/>
        <w:jc w:val="both"/>
      </w:pPr>
      <w:r>
        <w:rPr/>
        <w:t>O F1-Score é calculado como a média harmônica entre a precisão e o recall. Essa métrica resume em um único valor o equilíbrio entre essas duas dimensões e é útil quando existe uma relação entre elas. Caso uma delas seja muito baixa, o F1 também terá um valor reduzido, destacando situações em que o modelo pode ter desempenho desigual. Por isso, é recomendado em problemas de fraudes, por lidar com classes desbalanceadas, onde é necessário ponderar a importância de capturar casos positivos e, ao mesmo tempo, evitar falsos</w:t>
      </w:r>
      <w:r>
        <w:rPr>
          <w:spacing w:val="-1"/>
        </w:rPr>
        <w:t> </w:t>
      </w:r>
      <w:r>
        <w:rPr/>
        <w:t>positivos.</w:t>
      </w:r>
      <w:r>
        <w:rPr>
          <w:spacing w:val="-1"/>
        </w:rPr>
        <w:t> </w:t>
      </w:r>
      <w:r>
        <w:rPr/>
        <w:t>Essa</w:t>
      </w:r>
      <w:r>
        <w:rPr>
          <w:spacing w:val="-1"/>
        </w:rPr>
        <w:t> </w:t>
      </w:r>
      <w:r>
        <w:rPr/>
        <w:t>métrica</w:t>
      </w:r>
      <w:r>
        <w:rPr>
          <w:spacing w:val="-1"/>
        </w:rPr>
        <w:t> </w:t>
      </w:r>
      <w:r>
        <w:rPr/>
        <w:t>é</w:t>
      </w:r>
      <w:r>
        <w:rPr>
          <w:spacing w:val="-1"/>
        </w:rPr>
        <w:t> </w:t>
      </w:r>
      <w:r>
        <w:rPr/>
        <w:t>a</w:t>
      </w:r>
      <w:r>
        <w:rPr>
          <w:spacing w:val="-1"/>
        </w:rPr>
        <w:t> </w:t>
      </w:r>
      <w:r>
        <w:rPr/>
        <w:t>mais</w:t>
      </w:r>
      <w:r>
        <w:rPr>
          <w:spacing w:val="-1"/>
        </w:rPr>
        <w:t> </w:t>
      </w:r>
      <w:r>
        <w:rPr/>
        <w:t>relevante</w:t>
      </w:r>
      <w:r>
        <w:rPr>
          <w:spacing w:val="-1"/>
        </w:rPr>
        <w:t> </w:t>
      </w:r>
      <w:r>
        <w:rPr/>
        <w:t>no</w:t>
      </w:r>
      <w:r>
        <w:rPr>
          <w:spacing w:val="-1"/>
        </w:rPr>
        <w:t> </w:t>
      </w:r>
      <w:r>
        <w:rPr/>
        <w:t>estudo</w:t>
      </w:r>
      <w:r>
        <w:rPr>
          <w:spacing w:val="-1"/>
        </w:rPr>
        <w:t> </w:t>
      </w:r>
      <w:r>
        <w:rPr/>
        <w:t>por</w:t>
      </w:r>
      <w:r>
        <w:rPr>
          <w:spacing w:val="-1"/>
        </w:rPr>
        <w:t> </w:t>
      </w:r>
      <w:r>
        <w:rPr/>
        <w:t>harmonizar</w:t>
      </w:r>
      <w:r>
        <w:rPr>
          <w:spacing w:val="-1"/>
        </w:rPr>
        <w:t> </w:t>
      </w:r>
      <w:r>
        <w:rPr/>
        <w:t>o</w:t>
      </w:r>
      <w:r>
        <w:rPr>
          <w:spacing w:val="-1"/>
        </w:rPr>
        <w:t> </w:t>
      </w:r>
      <w:r>
        <w:rPr/>
        <w:t>peso</w:t>
      </w:r>
      <w:r>
        <w:rPr>
          <w:spacing w:val="-1"/>
        </w:rPr>
        <w:t> </w:t>
      </w:r>
      <w:r>
        <w:rPr/>
        <w:t>de</w:t>
      </w:r>
      <w:r>
        <w:rPr>
          <w:spacing w:val="-1"/>
        </w:rPr>
        <w:t> </w:t>
      </w:r>
      <w:r>
        <w:rPr/>
        <w:t>precision e recall.</w:t>
      </w:r>
    </w:p>
    <w:p>
      <w:pPr>
        <w:pStyle w:val="BodyText"/>
        <w:spacing w:before="138"/>
      </w:pPr>
    </w:p>
    <w:p>
      <w:pPr>
        <w:spacing w:before="0"/>
        <w:ind w:left="4" w:right="286" w:firstLine="0"/>
        <w:jc w:val="center"/>
        <w:rPr>
          <w:sz w:val="24"/>
        </w:rPr>
      </w:pPr>
      <w:r>
        <w:rPr/>
        <w:drawing>
          <wp:inline distT="0" distB="0" distL="0" distR="0">
            <wp:extent cx="3286760" cy="4572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3286760" cy="457200"/>
                    </a:xfrm>
                    <a:prstGeom prst="rect">
                      <a:avLst/>
                    </a:prstGeom>
                  </pic:spPr>
                </pic:pic>
              </a:graphicData>
            </a:graphic>
          </wp:inline>
        </w:drawing>
      </w:r>
      <w:r>
        <w:rPr/>
      </w:r>
      <w:r>
        <w:rPr>
          <w:sz w:val="20"/>
        </w:rPr>
        <w:t> </w:t>
      </w:r>
      <w:r>
        <w:rPr>
          <w:sz w:val="24"/>
        </w:rPr>
        <w:t>(9)</w:t>
      </w:r>
    </w:p>
    <w:p>
      <w:pPr>
        <w:pStyle w:val="BodyText"/>
      </w:pPr>
    </w:p>
    <w:p>
      <w:pPr>
        <w:pStyle w:val="BodyText"/>
      </w:pPr>
    </w:p>
    <w:p>
      <w:pPr>
        <w:pStyle w:val="Heading1"/>
        <w:numPr>
          <w:ilvl w:val="2"/>
          <w:numId w:val="3"/>
        </w:numPr>
        <w:tabs>
          <w:tab w:pos="682" w:val="left" w:leader="none"/>
        </w:tabs>
        <w:spacing w:line="240" w:lineRule="auto" w:before="0" w:after="0"/>
        <w:ind w:left="682" w:right="0" w:hanging="540"/>
        <w:jc w:val="left"/>
      </w:pPr>
      <w:bookmarkStart w:name="_bookmark23" w:id="24"/>
      <w:bookmarkEnd w:id="24"/>
      <w:r>
        <w:rPr>
          <w:b w:val="0"/>
        </w:rPr>
      </w:r>
      <w:r>
        <w:rPr/>
        <w:t>AUC</w:t>
      </w:r>
      <w:r>
        <w:rPr>
          <w:spacing w:val="-2"/>
        </w:rPr>
        <w:t> </w:t>
      </w:r>
      <w:r>
        <w:rPr/>
        <w:t>–</w:t>
      </w:r>
      <w:r>
        <w:rPr>
          <w:spacing w:val="-2"/>
        </w:rPr>
        <w:t> </w:t>
      </w:r>
      <w:r>
        <w:rPr/>
        <w:t>ÁREA</w:t>
      </w:r>
      <w:r>
        <w:rPr>
          <w:spacing w:val="-1"/>
        </w:rPr>
        <w:t> </w:t>
      </w:r>
      <w:r>
        <w:rPr/>
        <w:t>SOB</w:t>
      </w:r>
      <w:r>
        <w:rPr>
          <w:spacing w:val="-2"/>
        </w:rPr>
        <w:t> </w:t>
      </w:r>
      <w:r>
        <w:rPr/>
        <w:t>A</w:t>
      </w:r>
      <w:r>
        <w:rPr>
          <w:spacing w:val="-2"/>
        </w:rPr>
        <w:t> </w:t>
      </w:r>
      <w:r>
        <w:rPr/>
        <w:t>CURVA</w:t>
      </w:r>
      <w:r>
        <w:rPr>
          <w:spacing w:val="-1"/>
        </w:rPr>
        <w:t> </w:t>
      </w:r>
      <w:r>
        <w:rPr>
          <w:spacing w:val="-5"/>
        </w:rPr>
        <w:t>ROC</w:t>
      </w:r>
    </w:p>
    <w:p>
      <w:pPr>
        <w:pStyle w:val="BodyText"/>
        <w:rPr>
          <w:b/>
        </w:rPr>
      </w:pPr>
    </w:p>
    <w:p>
      <w:pPr>
        <w:pStyle w:val="BodyText"/>
        <w:rPr>
          <w:b/>
        </w:rPr>
      </w:pPr>
    </w:p>
    <w:p>
      <w:pPr>
        <w:pStyle w:val="BodyText"/>
        <w:spacing w:line="360" w:lineRule="auto"/>
        <w:ind w:left="142" w:right="416" w:firstLine="708"/>
      </w:pPr>
      <w:r>
        <w:rPr/>
        <w:t>A</w:t>
      </w:r>
      <w:r>
        <w:rPr>
          <w:spacing w:val="40"/>
        </w:rPr>
        <w:t> </w:t>
      </w:r>
      <w:r>
        <w:rPr/>
        <w:t>AUC</w:t>
      </w:r>
      <w:r>
        <w:rPr>
          <w:spacing w:val="40"/>
        </w:rPr>
        <w:t> </w:t>
      </w:r>
      <w:r>
        <w:rPr/>
        <w:t>refere-se</w:t>
      </w:r>
      <w:r>
        <w:rPr>
          <w:spacing w:val="40"/>
        </w:rPr>
        <w:t> </w:t>
      </w:r>
      <w:r>
        <w:rPr/>
        <w:t>à</w:t>
      </w:r>
      <w:r>
        <w:rPr>
          <w:spacing w:val="40"/>
        </w:rPr>
        <w:t> </w:t>
      </w:r>
      <w:r>
        <w:rPr/>
        <w:t>área</w:t>
      </w:r>
      <w:r>
        <w:rPr>
          <w:spacing w:val="40"/>
        </w:rPr>
        <w:t> </w:t>
      </w:r>
      <w:r>
        <w:rPr/>
        <w:t>sob</w:t>
      </w:r>
      <w:r>
        <w:rPr>
          <w:spacing w:val="40"/>
        </w:rPr>
        <w:t> </w:t>
      </w:r>
      <w:r>
        <w:rPr/>
        <w:t>a</w:t>
      </w:r>
      <w:r>
        <w:rPr>
          <w:spacing w:val="40"/>
        </w:rPr>
        <w:t> </w:t>
      </w:r>
      <w:r>
        <w:rPr/>
        <w:t>curva</w:t>
      </w:r>
      <w:r>
        <w:rPr>
          <w:spacing w:val="40"/>
        </w:rPr>
        <w:t> </w:t>
      </w:r>
      <w:r>
        <w:rPr/>
        <w:t>ROC,</w:t>
      </w:r>
      <w:r>
        <w:rPr>
          <w:spacing w:val="40"/>
        </w:rPr>
        <w:t> </w:t>
      </w:r>
      <w:r>
        <w:rPr/>
        <w:t>que</w:t>
      </w:r>
      <w:r>
        <w:rPr>
          <w:spacing w:val="40"/>
        </w:rPr>
        <w:t> </w:t>
      </w:r>
      <w:r>
        <w:rPr/>
        <w:t>mostra</w:t>
      </w:r>
      <w:r>
        <w:rPr>
          <w:spacing w:val="40"/>
        </w:rPr>
        <w:t> </w:t>
      </w:r>
      <w:r>
        <w:rPr/>
        <w:t>a</w:t>
      </w:r>
      <w:r>
        <w:rPr>
          <w:spacing w:val="40"/>
        </w:rPr>
        <w:t> </w:t>
      </w:r>
      <w:r>
        <w:rPr/>
        <w:t>relação</w:t>
      </w:r>
      <w:r>
        <w:rPr>
          <w:spacing w:val="40"/>
        </w:rPr>
        <w:t> </w:t>
      </w:r>
      <w:r>
        <w:rPr/>
        <w:t>entre</w:t>
      </w:r>
      <w:r>
        <w:rPr>
          <w:spacing w:val="40"/>
        </w:rPr>
        <w:t> </w:t>
      </w:r>
      <w:r>
        <w:rPr/>
        <w:t>a</w:t>
      </w:r>
      <w:r>
        <w:rPr>
          <w:spacing w:val="40"/>
        </w:rPr>
        <w:t> </w:t>
      </w:r>
      <w:r>
        <w:rPr/>
        <w:t>taxa</w:t>
      </w:r>
      <w:r>
        <w:rPr>
          <w:spacing w:val="40"/>
        </w:rPr>
        <w:t> </w:t>
      </w:r>
      <w:r>
        <w:rPr/>
        <w:t>de verdadeiros</w:t>
      </w:r>
      <w:r>
        <w:rPr>
          <w:spacing w:val="-6"/>
        </w:rPr>
        <w:t> </w:t>
      </w:r>
      <w:r>
        <w:rPr/>
        <w:t>positivos</w:t>
      </w:r>
      <w:r>
        <w:rPr>
          <w:spacing w:val="-3"/>
        </w:rPr>
        <w:t> </w:t>
      </w:r>
      <w:r>
        <w:rPr/>
        <w:t>e</w:t>
      </w:r>
      <w:r>
        <w:rPr>
          <w:spacing w:val="-3"/>
        </w:rPr>
        <w:t> </w:t>
      </w:r>
      <w:r>
        <w:rPr/>
        <w:t>a</w:t>
      </w:r>
      <w:r>
        <w:rPr>
          <w:spacing w:val="-3"/>
        </w:rPr>
        <w:t> </w:t>
      </w:r>
      <w:r>
        <w:rPr/>
        <w:t>taxa</w:t>
      </w:r>
      <w:r>
        <w:rPr>
          <w:spacing w:val="-3"/>
        </w:rPr>
        <w:t> </w:t>
      </w:r>
      <w:r>
        <w:rPr/>
        <w:t>de</w:t>
      </w:r>
      <w:r>
        <w:rPr>
          <w:spacing w:val="-3"/>
        </w:rPr>
        <w:t> </w:t>
      </w:r>
      <w:r>
        <w:rPr/>
        <w:t>falsos</w:t>
      </w:r>
      <w:r>
        <w:rPr>
          <w:spacing w:val="-3"/>
        </w:rPr>
        <w:t> </w:t>
      </w:r>
      <w:r>
        <w:rPr/>
        <w:t>positivos</w:t>
      </w:r>
      <w:r>
        <w:rPr>
          <w:spacing w:val="-3"/>
        </w:rPr>
        <w:t> </w:t>
      </w:r>
      <w:r>
        <w:rPr/>
        <w:t>em</w:t>
      </w:r>
      <w:r>
        <w:rPr>
          <w:spacing w:val="-3"/>
        </w:rPr>
        <w:t> </w:t>
      </w:r>
      <w:r>
        <w:rPr/>
        <w:t>diferentes</w:t>
      </w:r>
      <w:r>
        <w:rPr>
          <w:spacing w:val="-3"/>
        </w:rPr>
        <w:t> </w:t>
      </w:r>
      <w:r>
        <w:rPr/>
        <w:t>limiares</w:t>
      </w:r>
      <w:r>
        <w:rPr>
          <w:spacing w:val="-3"/>
        </w:rPr>
        <w:t> </w:t>
      </w:r>
      <w:r>
        <w:rPr/>
        <w:t>de</w:t>
      </w:r>
      <w:r>
        <w:rPr>
          <w:spacing w:val="-3"/>
        </w:rPr>
        <w:t> </w:t>
      </w:r>
      <w:r>
        <w:rPr/>
        <w:t>decisão.</w:t>
      </w:r>
      <w:r>
        <w:rPr>
          <w:spacing w:val="-3"/>
        </w:rPr>
        <w:t> </w:t>
      </w:r>
      <w:r>
        <w:rPr/>
        <w:t>O</w:t>
      </w:r>
      <w:r>
        <w:rPr>
          <w:spacing w:val="-3"/>
        </w:rPr>
        <w:t> </w:t>
      </w:r>
      <w:r>
        <w:rPr/>
        <w:t>valor</w:t>
      </w:r>
      <w:r>
        <w:rPr>
          <w:spacing w:val="-3"/>
        </w:rPr>
        <w:t> </w:t>
      </w:r>
      <w:r>
        <w:rPr>
          <w:spacing w:val="-5"/>
        </w:rPr>
        <w:t>da</w:t>
      </w:r>
    </w:p>
    <w:p>
      <w:pPr>
        <w:pStyle w:val="BodyText"/>
        <w:spacing w:after="0" w:line="360" w:lineRule="auto"/>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28"/>
        <w:jc w:val="both"/>
      </w:pPr>
      <w:r>
        <w:rPr/>
        <w:t>AUC</w:t>
      </w:r>
      <w:r>
        <w:rPr>
          <w:spacing w:val="-1"/>
        </w:rPr>
        <w:t> </w:t>
      </w:r>
      <w:r>
        <w:rPr/>
        <w:t>varia</w:t>
      </w:r>
      <w:r>
        <w:rPr>
          <w:spacing w:val="-1"/>
        </w:rPr>
        <w:t> </w:t>
      </w:r>
      <w:r>
        <w:rPr/>
        <w:t>entre</w:t>
      </w:r>
      <w:r>
        <w:rPr>
          <w:spacing w:val="-1"/>
        </w:rPr>
        <w:t> </w:t>
      </w:r>
      <w:r>
        <w:rPr/>
        <w:t>0,5</w:t>
      </w:r>
      <w:r>
        <w:rPr>
          <w:spacing w:val="-1"/>
        </w:rPr>
        <w:t> </w:t>
      </w:r>
      <w:r>
        <w:rPr/>
        <w:t>(resultado</w:t>
      </w:r>
      <w:r>
        <w:rPr>
          <w:spacing w:val="-1"/>
        </w:rPr>
        <w:t> </w:t>
      </w:r>
      <w:r>
        <w:rPr/>
        <w:t>equivalente</w:t>
      </w:r>
      <w:r>
        <w:rPr>
          <w:spacing w:val="-1"/>
        </w:rPr>
        <w:t> </w:t>
      </w:r>
      <w:r>
        <w:rPr/>
        <w:t>ao</w:t>
      </w:r>
      <w:r>
        <w:rPr>
          <w:spacing w:val="-1"/>
        </w:rPr>
        <w:t> </w:t>
      </w:r>
      <w:r>
        <w:rPr/>
        <w:t>acaso</w:t>
      </w:r>
      <w:r>
        <w:rPr>
          <w:spacing w:val="-1"/>
        </w:rPr>
        <w:t> </w:t>
      </w:r>
      <w:r>
        <w:rPr/>
        <w:t>probabilístico)</w:t>
      </w:r>
      <w:r>
        <w:rPr>
          <w:spacing w:val="-1"/>
        </w:rPr>
        <w:t> </w:t>
      </w:r>
      <w:r>
        <w:rPr/>
        <w:t>e</w:t>
      </w:r>
      <w:r>
        <w:rPr>
          <w:spacing w:val="-1"/>
        </w:rPr>
        <w:t> </w:t>
      </w:r>
      <w:r>
        <w:rPr/>
        <w:t>1</w:t>
      </w:r>
      <w:r>
        <w:rPr>
          <w:spacing w:val="-1"/>
        </w:rPr>
        <w:t> </w:t>
      </w:r>
      <w:r>
        <w:rPr/>
        <w:t>(modelo</w:t>
      </w:r>
      <w:r>
        <w:rPr>
          <w:spacing w:val="-1"/>
        </w:rPr>
        <w:t> </w:t>
      </w:r>
      <w:r>
        <w:rPr/>
        <w:t>que</w:t>
      </w:r>
      <w:r>
        <w:rPr>
          <w:spacing w:val="-1"/>
        </w:rPr>
        <w:t> </w:t>
      </w:r>
      <w:r>
        <w:rPr/>
        <w:t>classifica perfeitamente todos os casos). Essa métrica permite avaliar a capacidade do modelo em distinguir entre as classes em qualquer ponto de corte escolhido. Por isso, costuma ser considerada uma forma mais confiável de medir desempenho em dados desbalanceados do que a acurácia isoladamente.</w:t>
      </w:r>
    </w:p>
    <w:p>
      <w:pPr>
        <w:pStyle w:val="BodyText"/>
      </w:pPr>
    </w:p>
    <w:p>
      <w:pPr>
        <w:pStyle w:val="BodyText"/>
      </w:pPr>
    </w:p>
    <w:p>
      <w:pPr>
        <w:pStyle w:val="BodyText"/>
        <w:spacing w:before="202"/>
      </w:pPr>
    </w:p>
    <w:p>
      <w:pPr>
        <w:pStyle w:val="BodyText"/>
        <w:ind w:right="1684"/>
        <w:jc w:val="right"/>
      </w:pPr>
      <w:r>
        <w:rPr/>
        <w:drawing>
          <wp:anchor distT="0" distB="0" distL="0" distR="0" allowOverlap="1" layoutInCell="1" locked="0" behindDoc="0" simplePos="0" relativeHeight="15731712">
            <wp:simplePos x="0" y="0"/>
            <wp:positionH relativeFrom="page">
              <wp:posOffset>1880285</wp:posOffset>
            </wp:positionH>
            <wp:positionV relativeFrom="paragraph">
              <wp:posOffset>-391097</wp:posOffset>
            </wp:positionV>
            <wp:extent cx="3905885" cy="52387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3905885" cy="523875"/>
                    </a:xfrm>
                    <a:prstGeom prst="rect">
                      <a:avLst/>
                    </a:prstGeom>
                  </pic:spPr>
                </pic:pic>
              </a:graphicData>
            </a:graphic>
          </wp:anchor>
        </w:drawing>
      </w:r>
      <w:r>
        <w:rPr>
          <w:spacing w:val="-4"/>
        </w:rPr>
        <w:t>(10)</w:t>
      </w:r>
    </w:p>
    <w:p>
      <w:pPr>
        <w:pStyle w:val="BodyText"/>
        <w:spacing w:before="138"/>
        <w:ind w:left="142"/>
      </w:pPr>
      <w:r>
        <w:rPr/>
        <w:t>Fonte:</w:t>
      </w:r>
      <w:r>
        <w:rPr>
          <w:spacing w:val="-4"/>
        </w:rPr>
        <w:t> </w:t>
      </w:r>
      <w:r>
        <w:rPr/>
        <w:t>Burkov,</w:t>
      </w:r>
      <w:r>
        <w:rPr>
          <w:spacing w:val="-2"/>
        </w:rPr>
        <w:t> 2019.</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Heading1"/>
        <w:numPr>
          <w:ilvl w:val="0"/>
          <w:numId w:val="3"/>
        </w:numPr>
        <w:tabs>
          <w:tab w:pos="849" w:val="left" w:leader="none"/>
        </w:tabs>
        <w:spacing w:line="240" w:lineRule="auto" w:before="0" w:after="0"/>
        <w:ind w:left="849" w:right="0" w:hanging="707"/>
        <w:jc w:val="left"/>
      </w:pPr>
      <w:bookmarkStart w:name="_bookmark24" w:id="25"/>
      <w:bookmarkEnd w:id="25"/>
      <w:r>
        <w:rPr>
          <w:b w:val="0"/>
        </w:rPr>
      </w:r>
      <w:r>
        <w:rPr>
          <w:spacing w:val="-2"/>
        </w:rPr>
        <w:t>METODOLOGIA</w:t>
      </w:r>
    </w:p>
    <w:p>
      <w:pPr>
        <w:pStyle w:val="BodyText"/>
        <w:rPr>
          <w:b/>
        </w:rPr>
      </w:pPr>
    </w:p>
    <w:p>
      <w:pPr>
        <w:pStyle w:val="BodyText"/>
        <w:rPr>
          <w:b/>
        </w:rPr>
      </w:pPr>
    </w:p>
    <w:p>
      <w:pPr>
        <w:pStyle w:val="BodyText"/>
        <w:spacing w:line="360" w:lineRule="auto"/>
        <w:ind w:left="141" w:right="425" w:firstLine="284"/>
        <w:jc w:val="both"/>
      </w:pPr>
      <w:r>
        <w:rPr/>
        <w:t>Para a realização desta análise que compara quatro métodos estatísticos de </w:t>
      </w:r>
      <w:r>
        <w:rPr>
          <w:i/>
        </w:rPr>
        <w:t>machine learning </w:t>
      </w:r>
      <w:r>
        <w:rPr/>
        <w:t>para prevenção à fraude em cartões de crédito, foi feita uma abordagem</w:t>
      </w:r>
      <w:r>
        <w:rPr>
          <w:spacing w:val="40"/>
        </w:rPr>
        <w:t> </w:t>
      </w:r>
      <w:r>
        <w:rPr/>
        <w:t>metodológica comparativa composta das seguintes etapas:</w:t>
      </w:r>
    </w:p>
    <w:p>
      <w:pPr>
        <w:pStyle w:val="BodyText"/>
        <w:spacing w:before="138"/>
      </w:pPr>
    </w:p>
    <w:p>
      <w:pPr>
        <w:pStyle w:val="Heading1"/>
        <w:numPr>
          <w:ilvl w:val="1"/>
          <w:numId w:val="3"/>
        </w:numPr>
        <w:tabs>
          <w:tab w:pos="515" w:val="left" w:leader="none"/>
        </w:tabs>
        <w:spacing w:line="360" w:lineRule="auto" w:before="0" w:after="0"/>
        <w:ind w:left="141" w:right="428" w:firstLine="0"/>
        <w:jc w:val="left"/>
      </w:pPr>
      <w:bookmarkStart w:name="_bookmark25" w:id="26"/>
      <w:bookmarkEnd w:id="26"/>
      <w:r>
        <w:rPr>
          <w:b w:val="0"/>
        </w:rPr>
      </w:r>
      <w:r>
        <w:rPr/>
        <w:t>PESQUISA EXPLORATÓRIA E REVISÃO DA LITERATURA SOBRE FRAUDE NO BRASIL</w:t>
      </w:r>
    </w:p>
    <w:p>
      <w:pPr>
        <w:pStyle w:val="BodyText"/>
        <w:spacing w:before="138"/>
        <w:rPr>
          <w:b/>
        </w:rPr>
      </w:pPr>
    </w:p>
    <w:p>
      <w:pPr>
        <w:pStyle w:val="BodyText"/>
        <w:spacing w:line="360" w:lineRule="auto"/>
        <w:ind w:left="141" w:right="427" w:firstLine="284"/>
        <w:jc w:val="both"/>
      </w:pPr>
      <w:r>
        <w:rPr/>
        <w:t>Nessa etapa é feito um panorama detalhado sobre a situação atual das fraudes envolvendo cartões</w:t>
      </w:r>
      <w:r>
        <w:rPr>
          <w:spacing w:val="-3"/>
        </w:rPr>
        <w:t> </w:t>
      </w:r>
      <w:r>
        <w:rPr/>
        <w:t>de</w:t>
      </w:r>
      <w:r>
        <w:rPr>
          <w:spacing w:val="-3"/>
        </w:rPr>
        <w:t> </w:t>
      </w:r>
      <w:r>
        <w:rPr/>
        <w:t>crédito</w:t>
      </w:r>
      <w:r>
        <w:rPr>
          <w:spacing w:val="-3"/>
        </w:rPr>
        <w:t> </w:t>
      </w:r>
      <w:r>
        <w:rPr/>
        <w:t>no</w:t>
      </w:r>
      <w:r>
        <w:rPr>
          <w:spacing w:val="-3"/>
        </w:rPr>
        <w:t> </w:t>
      </w:r>
      <w:r>
        <w:rPr/>
        <w:t>Brasil</w:t>
      </w:r>
      <w:r>
        <w:rPr>
          <w:spacing w:val="-3"/>
        </w:rPr>
        <w:t> </w:t>
      </w:r>
      <w:r>
        <w:rPr/>
        <w:t>e</w:t>
      </w:r>
      <w:r>
        <w:rPr>
          <w:spacing w:val="-3"/>
        </w:rPr>
        <w:t> </w:t>
      </w:r>
      <w:r>
        <w:rPr/>
        <w:t>no</w:t>
      </w:r>
      <w:r>
        <w:rPr>
          <w:spacing w:val="-3"/>
        </w:rPr>
        <w:t> </w:t>
      </w:r>
      <w:r>
        <w:rPr/>
        <w:t>exterior,</w:t>
      </w:r>
      <w:r>
        <w:rPr>
          <w:spacing w:val="-3"/>
        </w:rPr>
        <w:t> </w:t>
      </w:r>
      <w:r>
        <w:rPr/>
        <w:t>destacando</w:t>
      </w:r>
      <w:r>
        <w:rPr>
          <w:spacing w:val="-3"/>
        </w:rPr>
        <w:t> </w:t>
      </w:r>
      <w:r>
        <w:rPr/>
        <w:t>as</w:t>
      </w:r>
      <w:r>
        <w:rPr>
          <w:spacing w:val="-3"/>
        </w:rPr>
        <w:t> </w:t>
      </w:r>
      <w:r>
        <w:rPr/>
        <w:t>principais</w:t>
      </w:r>
      <w:r>
        <w:rPr>
          <w:spacing w:val="-3"/>
        </w:rPr>
        <w:t> </w:t>
      </w:r>
      <w:r>
        <w:rPr/>
        <w:t>tendências,</w:t>
      </w:r>
      <w:r>
        <w:rPr>
          <w:spacing w:val="-3"/>
        </w:rPr>
        <w:t> </w:t>
      </w:r>
      <w:r>
        <w:rPr/>
        <w:t>tipos</w:t>
      </w:r>
      <w:r>
        <w:rPr>
          <w:spacing w:val="-3"/>
        </w:rPr>
        <w:t> </w:t>
      </w:r>
      <w:r>
        <w:rPr/>
        <w:t>de</w:t>
      </w:r>
      <w:r>
        <w:rPr>
          <w:spacing w:val="-3"/>
        </w:rPr>
        <w:t> </w:t>
      </w:r>
      <w:r>
        <w:rPr/>
        <w:t>fraudes mais comuns e o impacto econômico no setor financeiro. Depois foi feita uma revisão abrangente da literatura existente sobre a prevenção de fraudes em cartões de crédito utilizando técnicas de </w:t>
      </w:r>
      <w:r>
        <w:rPr>
          <w:i/>
        </w:rPr>
        <w:t>machine learning</w:t>
      </w:r>
      <w:r>
        <w:rPr/>
        <w:t>, identificando quais são os métodos mais utilizados atualmente e suas respectivas eficácias e limitações.</w:t>
      </w:r>
    </w:p>
    <w:p>
      <w:pPr>
        <w:pStyle w:val="BodyText"/>
        <w:spacing w:before="138"/>
      </w:pPr>
    </w:p>
    <w:p>
      <w:pPr>
        <w:pStyle w:val="Heading1"/>
        <w:numPr>
          <w:ilvl w:val="1"/>
          <w:numId w:val="3"/>
        </w:numPr>
        <w:tabs>
          <w:tab w:pos="501" w:val="left" w:leader="none"/>
        </w:tabs>
        <w:spacing w:line="240" w:lineRule="auto" w:before="0" w:after="0"/>
        <w:ind w:left="501" w:right="0" w:hanging="360"/>
        <w:jc w:val="left"/>
      </w:pPr>
      <w:bookmarkStart w:name="_bookmark26" w:id="27"/>
      <w:bookmarkEnd w:id="27"/>
      <w:r>
        <w:rPr>
          <w:b w:val="0"/>
        </w:rPr>
      </w:r>
      <w:r>
        <w:rPr/>
        <w:t>SELEÇÃO</w:t>
      </w:r>
      <w:r>
        <w:rPr>
          <w:spacing w:val="-3"/>
        </w:rPr>
        <w:t> </w:t>
      </w:r>
      <w:r>
        <w:rPr/>
        <w:t>DOS</w:t>
      </w:r>
      <w:r>
        <w:rPr>
          <w:spacing w:val="-3"/>
        </w:rPr>
        <w:t> </w:t>
      </w:r>
      <w:r>
        <w:rPr/>
        <w:t>MODELOS</w:t>
      </w:r>
      <w:r>
        <w:rPr>
          <w:spacing w:val="-3"/>
        </w:rPr>
        <w:t> </w:t>
      </w:r>
      <w:r>
        <w:rPr/>
        <w:t>DE</w:t>
      </w:r>
      <w:r>
        <w:rPr>
          <w:spacing w:val="-3"/>
        </w:rPr>
        <w:t> </w:t>
      </w:r>
      <w:r>
        <w:rPr/>
        <w:t>MACHINE</w:t>
      </w:r>
      <w:r>
        <w:rPr>
          <w:spacing w:val="-2"/>
        </w:rPr>
        <w:t> LEARNING</w:t>
      </w:r>
    </w:p>
    <w:p>
      <w:pPr>
        <w:pStyle w:val="BodyText"/>
        <w:rPr>
          <w:b/>
        </w:rPr>
      </w:pPr>
    </w:p>
    <w:p>
      <w:pPr>
        <w:pStyle w:val="BodyText"/>
        <w:rPr>
          <w:b/>
        </w:rPr>
      </w:pPr>
    </w:p>
    <w:p>
      <w:pPr>
        <w:pStyle w:val="BodyText"/>
        <w:spacing w:line="360" w:lineRule="auto"/>
        <w:ind w:left="141" w:right="428" w:firstLine="284"/>
        <w:jc w:val="both"/>
      </w:pPr>
      <w:r>
        <w:rPr/>
        <w:t>A escolha do algoritmo de aprendizado de máquina mais adequado para a detecção de fraudes em cartões de crédito não deve se fundamentar exclusivamente no desempenho preditivo do modelo. Conforme argumentam Viaene et al. (2002), é necessário considerar também aspectos operacionais como a velocidade de treinamento, a facilidade de ajuste, o tempo de classificação e, especialmente, a interpretabilidade dos resultados. Além disso, a seleção do algoritmo deve ser pautada pela disponibilidade de ferramentas computacionais, o conhecimento técnico da equipe envolvida, a experiência institucional, as características do domínio de aplicação, os atributos dos conjuntos de dados e outras conhecimento de outras aplicações operacionais (VIAENE et al., 2002).</w:t>
      </w:r>
    </w:p>
    <w:p>
      <w:pPr>
        <w:pStyle w:val="BodyText"/>
        <w:spacing w:before="138"/>
      </w:pPr>
    </w:p>
    <w:p>
      <w:pPr>
        <w:pStyle w:val="BodyText"/>
        <w:spacing w:line="360" w:lineRule="auto"/>
        <w:ind w:left="141" w:right="430" w:firstLine="284"/>
        <w:jc w:val="both"/>
      </w:pPr>
      <w:r>
        <w:rPr/>
        <w:t>Na estatística, a regressão é compreendida como o estudo da relação entre um conjunto de variáveis</w:t>
      </w:r>
      <w:r>
        <w:rPr>
          <w:spacing w:val="-1"/>
        </w:rPr>
        <w:t> </w:t>
      </w:r>
      <w:r>
        <w:rPr/>
        <w:t>independentes</w:t>
      </w:r>
      <w:r>
        <w:rPr>
          <w:spacing w:val="-1"/>
        </w:rPr>
        <w:t> </w:t>
      </w:r>
      <w:r>
        <w:rPr/>
        <w:t>(ou</w:t>
      </w:r>
      <w:r>
        <w:rPr>
          <w:spacing w:val="-1"/>
        </w:rPr>
        <w:t> </w:t>
      </w:r>
      <w:r>
        <w:rPr/>
        <w:t>explicativas)</w:t>
      </w:r>
      <w:r>
        <w:rPr>
          <w:spacing w:val="-1"/>
        </w:rPr>
        <w:t> </w:t>
      </w:r>
      <w:r>
        <w:rPr/>
        <w:t>e</w:t>
      </w:r>
      <w:r>
        <w:rPr>
          <w:spacing w:val="-1"/>
        </w:rPr>
        <w:t> </w:t>
      </w:r>
      <w:r>
        <w:rPr/>
        <w:t>uma</w:t>
      </w:r>
      <w:r>
        <w:rPr>
          <w:spacing w:val="-1"/>
        </w:rPr>
        <w:t> </w:t>
      </w:r>
      <w:r>
        <w:rPr/>
        <w:t>variável</w:t>
      </w:r>
      <w:r>
        <w:rPr>
          <w:spacing w:val="-1"/>
        </w:rPr>
        <w:t> </w:t>
      </w:r>
      <w:r>
        <w:rPr/>
        <w:t>dependente</w:t>
      </w:r>
      <w:r>
        <w:rPr>
          <w:spacing w:val="-1"/>
        </w:rPr>
        <w:t> </w:t>
      </w:r>
      <w:r>
        <w:rPr/>
        <w:t>(ou</w:t>
      </w:r>
      <w:r>
        <w:rPr>
          <w:spacing w:val="-1"/>
        </w:rPr>
        <w:t> </w:t>
      </w:r>
      <w:r>
        <w:rPr/>
        <w:t>resposta).</w:t>
      </w:r>
      <w:r>
        <w:rPr>
          <w:spacing w:val="-1"/>
        </w:rPr>
        <w:t> </w:t>
      </w:r>
      <w:r>
        <w:rPr/>
        <w:t>No</w:t>
      </w:r>
      <w:r>
        <w:rPr>
          <w:spacing w:val="-1"/>
        </w:rPr>
        <w:t> </w:t>
      </w:r>
      <w:r>
        <w:rPr/>
        <w:t>escopo do trabalho, que possui uma classificação binária, busca-se estimar a probabilidade de ocorrência de determinado evento com base em informações disponíveis, como acontece no modelo de </w:t>
      </w:r>
      <w:r>
        <w:rPr>
          <w:i/>
        </w:rPr>
        <w:t>Logistic Regression </w:t>
      </w:r>
      <w:r>
        <w:rPr/>
        <w:t>(CASELLA; BERGER, 2011).</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1" w:right="427" w:firstLine="284"/>
        <w:jc w:val="both"/>
      </w:pPr>
      <w:r>
        <w:rPr/>
        <w:t>O uso de métodos de </w:t>
      </w:r>
      <w:r>
        <w:rPr>
          <w:i/>
        </w:rPr>
        <w:t>machine learning </w:t>
      </w:r>
      <w:r>
        <w:rPr/>
        <w:t>na detecção de fraudes exige uma compreensão estatística consistente, dado que os modelos utilizados são, em sua essência, extensões ou generalizações de técnicas estatísticas clássicas. Ferramentas como regressão logística, inferência bayesiana e análise de separabilidade entre classes por hiperplano, como é o caso</w:t>
      </w:r>
      <w:r>
        <w:rPr>
          <w:spacing w:val="40"/>
        </w:rPr>
        <w:t> </w:t>
      </w:r>
      <w:r>
        <w:rPr/>
        <w:t>de SVM são amplamente empregadas em algoritmos supervisionados, permitindo o</w:t>
      </w:r>
      <w:r>
        <w:rPr>
          <w:spacing w:val="40"/>
        </w:rPr>
        <w:t> </w:t>
      </w:r>
      <w:r>
        <w:rPr/>
        <w:t>tratamento de variáveis categóricas, além de possibilitar o cálculo de probabilidades, margens de erro e métricas de desempenho com base nas distribuições estimadas.</w:t>
      </w:r>
    </w:p>
    <w:p>
      <w:pPr>
        <w:pStyle w:val="BodyText"/>
        <w:spacing w:before="138"/>
      </w:pPr>
    </w:p>
    <w:p>
      <w:pPr>
        <w:pStyle w:val="BodyText"/>
        <w:spacing w:line="360" w:lineRule="auto"/>
        <w:ind w:left="141" w:right="430" w:firstLine="284"/>
        <w:jc w:val="both"/>
      </w:pPr>
      <w:r>
        <w:rPr/>
        <w:t>A escolha dos algoritmos de aprendizado de máquina é uma etapa determinante na construção de sistemas voltados à detecção de fraudes em transações com cartão de crédito. Este trabalho adota uma abordagem comparativa entre quatro métodos distintos: Regressão Logística, Naive Bayes, Support Vector Machine (SVM) e Árvores de Decisão, A seleção desses modelos foi motivada por seu amplo uso na literatura acadêmica, conforme discutido na revisão bibliográfica e pela diversidade de aplicações estatísticas que representam, permitindo uma análise abrangente entre técnicas.</w:t>
      </w:r>
    </w:p>
    <w:p>
      <w:pPr>
        <w:pStyle w:val="BodyText"/>
        <w:spacing w:before="138"/>
      </w:pPr>
    </w:p>
    <w:p>
      <w:pPr>
        <w:pStyle w:val="BodyText"/>
        <w:spacing w:line="360" w:lineRule="auto"/>
        <w:ind w:left="141" w:right="430" w:firstLine="284"/>
        <w:jc w:val="both"/>
      </w:pPr>
      <w:r>
        <w:rPr/>
        <w:t>O modelo de Regressão Logística foi incluído por sua relevância em estudos que tratam de problemas de classificação binária. Essa técnica estatística é amplamente utilizada para estimar a probabilidade de ocorrência de eventos binários, sendo eficaz em contextos em que há interesse em analisar a influência de variáveis independentes sobre a variável-alvo. Além disso, a regressão logística é recomendada em situações em que se busca não apenas classificar, mas interpretar o peso de cada variável preditiva no resultado final, sendo frequentemente usada em análises de variáveis binárias.</w:t>
      </w:r>
    </w:p>
    <w:p>
      <w:pPr>
        <w:pStyle w:val="BodyText"/>
        <w:spacing w:before="138"/>
      </w:pPr>
    </w:p>
    <w:p>
      <w:pPr>
        <w:pStyle w:val="BodyText"/>
        <w:spacing w:line="360" w:lineRule="auto"/>
        <w:ind w:left="141" w:right="429" w:firstLine="284"/>
        <w:jc w:val="both"/>
      </w:pPr>
      <w:r>
        <w:rPr/>
        <w:t>O modelo Naive Bayes, fundamentado no Teorema de Bayes, foi escolhido por sua simplicidade computacional e bom desempenho em contextos com grande volume de dados. Sua adoção se justifica, conforme Bramer (2007), pela possibilidade de estimar</w:t>
      </w:r>
      <w:r>
        <w:rPr>
          <w:spacing w:val="40"/>
        </w:rPr>
        <w:t> </w:t>
      </w:r>
      <w:r>
        <w:rPr/>
        <w:t>probabilidades condicionais mesmo sob a hipótese de independência entre variáveis — uma limitação que será atenuada neste estudo com de técnicas de transformação, usando Análise</w:t>
      </w:r>
      <w:r>
        <w:rPr>
          <w:spacing w:val="40"/>
        </w:rPr>
        <w:t> </w:t>
      </w:r>
      <w:r>
        <w:rPr/>
        <w:t>de Componentes Principais (PCA).</w:t>
      </w:r>
    </w:p>
    <w:p>
      <w:pPr>
        <w:pStyle w:val="BodyText"/>
        <w:spacing w:before="138"/>
      </w:pPr>
    </w:p>
    <w:p>
      <w:pPr>
        <w:pStyle w:val="BodyText"/>
        <w:spacing w:line="360" w:lineRule="auto"/>
        <w:ind w:left="141" w:right="428" w:firstLine="284"/>
        <w:jc w:val="both"/>
      </w:pPr>
      <w:r>
        <w:rPr/>
        <w:t>O algoritmo Support Vector Machine (SVM) foi incorporado por sua robustez em cenários com múltiplas variáveis e pela capacidade de definir hiperplanos de separação ótima entre classes.</w:t>
      </w:r>
      <w:r>
        <w:rPr>
          <w:spacing w:val="34"/>
        </w:rPr>
        <w:t> </w:t>
      </w:r>
      <w:r>
        <w:rPr/>
        <w:t>Conforme</w:t>
      </w:r>
      <w:r>
        <w:rPr>
          <w:spacing w:val="36"/>
        </w:rPr>
        <w:t> </w:t>
      </w:r>
      <w:r>
        <w:rPr/>
        <w:t>descrito</w:t>
      </w:r>
      <w:r>
        <w:rPr>
          <w:spacing w:val="36"/>
        </w:rPr>
        <w:t> </w:t>
      </w:r>
      <w:r>
        <w:rPr/>
        <w:t>por</w:t>
      </w:r>
      <w:r>
        <w:rPr>
          <w:spacing w:val="37"/>
        </w:rPr>
        <w:t> </w:t>
      </w:r>
      <w:r>
        <w:rPr/>
        <w:t>Lorena</w:t>
      </w:r>
      <w:r>
        <w:rPr>
          <w:spacing w:val="36"/>
        </w:rPr>
        <w:t> </w:t>
      </w:r>
      <w:r>
        <w:rPr/>
        <w:t>de</w:t>
      </w:r>
      <w:r>
        <w:rPr>
          <w:spacing w:val="36"/>
        </w:rPr>
        <w:t> </w:t>
      </w:r>
      <w:r>
        <w:rPr/>
        <w:t>Carvalho</w:t>
      </w:r>
      <w:r>
        <w:rPr>
          <w:spacing w:val="37"/>
        </w:rPr>
        <w:t> </w:t>
      </w:r>
      <w:r>
        <w:rPr/>
        <w:t>(2007),</w:t>
      </w:r>
      <w:r>
        <w:rPr>
          <w:spacing w:val="36"/>
        </w:rPr>
        <w:t> </w:t>
      </w:r>
      <w:r>
        <w:rPr/>
        <w:t>o</w:t>
      </w:r>
      <w:r>
        <w:rPr>
          <w:spacing w:val="36"/>
        </w:rPr>
        <w:t> </w:t>
      </w:r>
      <w:r>
        <w:rPr/>
        <w:t>SVM</w:t>
      </w:r>
      <w:r>
        <w:rPr>
          <w:spacing w:val="36"/>
        </w:rPr>
        <w:t> </w:t>
      </w:r>
      <w:r>
        <w:rPr/>
        <w:t>é</w:t>
      </w:r>
      <w:r>
        <w:rPr>
          <w:spacing w:val="37"/>
        </w:rPr>
        <w:t> </w:t>
      </w:r>
      <w:r>
        <w:rPr/>
        <w:t>capaz</w:t>
      </w:r>
      <w:r>
        <w:rPr>
          <w:spacing w:val="36"/>
        </w:rPr>
        <w:t> </w:t>
      </w:r>
      <w:r>
        <w:rPr/>
        <w:t>de</w:t>
      </w:r>
      <w:r>
        <w:rPr>
          <w:spacing w:val="36"/>
        </w:rPr>
        <w:t> </w:t>
      </w:r>
      <w:r>
        <w:rPr/>
        <w:t>operar</w:t>
      </w:r>
      <w:r>
        <w:rPr>
          <w:spacing w:val="37"/>
        </w:rPr>
        <w:t> </w:t>
      </w:r>
      <w:r>
        <w:rPr>
          <w:spacing w:val="-5"/>
        </w:rPr>
        <w:t>em</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29"/>
        <w:jc w:val="both"/>
      </w:pPr>
      <w:r>
        <w:rPr/>
        <w:t>espaços lineares e não lineares, tornando-se adequado para conjuntos de dados com alta complexidade e possível sobreposição entre padrões legítimos e fraudulentos (desbalanceamento). O uso de uma ferramenta que aumenta a dimensionalidade dos dados também exigiu a substituição do kernel padrão do scikit-learn, o RBF (Radial Basis</w:t>
      </w:r>
      <w:r>
        <w:rPr>
          <w:spacing w:val="80"/>
        </w:rPr>
        <w:t> </w:t>
      </w:r>
      <w:r>
        <w:rPr/>
        <w:t>Function), pelo kernel linear, a fim de otimizar a velocidade de execução do modelo. O SVM usou um kernel particular denominado LinearSVC, para uso específico. Do contrário, não seria possível treinar o modelo.</w:t>
      </w:r>
    </w:p>
    <w:p>
      <w:pPr>
        <w:pStyle w:val="BodyText"/>
        <w:spacing w:before="138"/>
      </w:pPr>
    </w:p>
    <w:p>
      <w:pPr>
        <w:pStyle w:val="BodyText"/>
        <w:spacing w:line="360" w:lineRule="auto"/>
        <w:ind w:left="142" w:right="429" w:firstLine="284"/>
        <w:jc w:val="both"/>
      </w:pPr>
      <w:r>
        <w:rPr/>
        <w:t>As Árvores de Decisão foram selecionadas por sua capacidade de representar regras de decisão de forma intuitiva, favorecendo a interpretabilidade dos resultados. Trata-se de uma técnica que, além de ser amplamente difundida na literatura voltada à detecção de fraudes, apresenta boa performance em cenários com dados categóricos e numéricos, sem exigir normalização prévia.</w:t>
      </w:r>
    </w:p>
    <w:p>
      <w:pPr>
        <w:pStyle w:val="BodyText"/>
        <w:spacing w:before="138"/>
      </w:pPr>
    </w:p>
    <w:p>
      <w:pPr>
        <w:pStyle w:val="BodyText"/>
        <w:spacing w:line="360" w:lineRule="auto"/>
        <w:ind w:left="142" w:right="431" w:firstLine="284"/>
        <w:jc w:val="both"/>
      </w:pPr>
      <w:r>
        <w:rPr/>
        <w:t>A utilização desses quatro modelos visa oferecer uma análise comparativa ampla, considerando diferentes critérios de avaliação, como acurácia, precisão e sensibilidade. A partir da análise desses indicadores, pretende-se identificar qual abordagem apresenta melhor desempenho na identificação de transações fraudulentas em um conjunto de dados público de transações com cartões de crédito.</w:t>
      </w:r>
    </w:p>
    <w:p>
      <w:pPr>
        <w:pStyle w:val="BodyText"/>
        <w:spacing w:before="138"/>
      </w:pPr>
    </w:p>
    <w:p>
      <w:pPr>
        <w:pStyle w:val="Heading1"/>
        <w:numPr>
          <w:ilvl w:val="1"/>
          <w:numId w:val="3"/>
        </w:numPr>
        <w:tabs>
          <w:tab w:pos="502" w:val="left" w:leader="none"/>
        </w:tabs>
        <w:spacing w:line="240" w:lineRule="auto" w:before="0" w:after="0"/>
        <w:ind w:left="502" w:right="0" w:hanging="360"/>
        <w:jc w:val="left"/>
      </w:pPr>
      <w:bookmarkStart w:name="_bookmark27" w:id="28"/>
      <w:bookmarkEnd w:id="28"/>
      <w:r>
        <w:rPr>
          <w:b w:val="0"/>
        </w:rPr>
      </w:r>
      <w:r>
        <w:rPr>
          <w:spacing w:val="-2"/>
        </w:rPr>
        <w:t>MODELAGEM</w:t>
      </w:r>
    </w:p>
    <w:p>
      <w:pPr>
        <w:pStyle w:val="BodyText"/>
        <w:rPr>
          <w:b/>
        </w:rPr>
      </w:pPr>
    </w:p>
    <w:p>
      <w:pPr>
        <w:pStyle w:val="BodyText"/>
        <w:rPr>
          <w:b/>
        </w:rPr>
      </w:pPr>
    </w:p>
    <w:p>
      <w:pPr>
        <w:pStyle w:val="BodyText"/>
        <w:ind w:left="426"/>
      </w:pPr>
      <w:r>
        <w:rPr/>
        <w:t>A</w:t>
      </w:r>
      <w:r>
        <w:rPr>
          <w:spacing w:val="-3"/>
        </w:rPr>
        <w:t> </w:t>
      </w:r>
      <w:r>
        <w:rPr/>
        <w:t>modelagem</w:t>
      </w:r>
      <w:r>
        <w:rPr>
          <w:spacing w:val="-3"/>
        </w:rPr>
        <w:t> </w:t>
      </w:r>
      <w:r>
        <w:rPr/>
        <w:t>seguiu</w:t>
      </w:r>
      <w:r>
        <w:rPr>
          <w:spacing w:val="-2"/>
        </w:rPr>
        <w:t> </w:t>
      </w:r>
      <w:r>
        <w:rPr/>
        <w:t>a</w:t>
      </w:r>
      <w:r>
        <w:rPr>
          <w:spacing w:val="-3"/>
        </w:rPr>
        <w:t> </w:t>
      </w:r>
      <w:r>
        <w:rPr/>
        <w:t>estrutura</w:t>
      </w:r>
      <w:r>
        <w:rPr>
          <w:spacing w:val="-2"/>
        </w:rPr>
        <w:t> abaixo:</w:t>
      </w:r>
    </w:p>
    <w:p>
      <w:pPr>
        <w:pStyle w:val="BodyText"/>
      </w:pPr>
    </w:p>
    <w:p>
      <w:pPr>
        <w:pStyle w:val="BodyText"/>
      </w:pPr>
    </w:p>
    <w:p>
      <w:pPr>
        <w:pStyle w:val="ListParagraph"/>
        <w:numPr>
          <w:ilvl w:val="0"/>
          <w:numId w:val="5"/>
        </w:numPr>
        <w:tabs>
          <w:tab w:pos="672" w:val="left" w:leader="none"/>
        </w:tabs>
        <w:spacing w:line="240" w:lineRule="auto" w:before="0" w:after="0"/>
        <w:ind w:left="672" w:right="0" w:hanging="246"/>
        <w:jc w:val="left"/>
        <w:rPr>
          <w:sz w:val="24"/>
        </w:rPr>
      </w:pPr>
      <w:r>
        <w:rPr>
          <w:sz w:val="24"/>
        </w:rPr>
        <w:t>Coleta</w:t>
      </w:r>
      <w:r>
        <w:rPr>
          <w:spacing w:val="-4"/>
          <w:sz w:val="24"/>
        </w:rPr>
        <w:t> </w:t>
      </w:r>
      <w:r>
        <w:rPr>
          <w:sz w:val="24"/>
        </w:rPr>
        <w:t>e</w:t>
      </w:r>
      <w:r>
        <w:rPr>
          <w:spacing w:val="-3"/>
          <w:sz w:val="24"/>
        </w:rPr>
        <w:t> </w:t>
      </w:r>
      <w:r>
        <w:rPr>
          <w:sz w:val="24"/>
        </w:rPr>
        <w:t>Pré-processamento</w:t>
      </w:r>
      <w:r>
        <w:rPr>
          <w:spacing w:val="-3"/>
          <w:sz w:val="24"/>
        </w:rPr>
        <w:t> </w:t>
      </w:r>
      <w:r>
        <w:rPr>
          <w:sz w:val="24"/>
        </w:rPr>
        <w:t>de</w:t>
      </w:r>
      <w:r>
        <w:rPr>
          <w:spacing w:val="-3"/>
          <w:sz w:val="24"/>
        </w:rPr>
        <w:t> </w:t>
      </w:r>
      <w:r>
        <w:rPr>
          <w:spacing w:val="-2"/>
          <w:sz w:val="24"/>
        </w:rPr>
        <w:t>Dados</w:t>
      </w:r>
    </w:p>
    <w:p>
      <w:pPr>
        <w:pStyle w:val="BodyText"/>
      </w:pPr>
    </w:p>
    <w:p>
      <w:pPr>
        <w:pStyle w:val="BodyText"/>
      </w:pPr>
    </w:p>
    <w:p>
      <w:pPr>
        <w:pStyle w:val="BodyText"/>
        <w:spacing w:line="360" w:lineRule="auto"/>
        <w:ind w:left="142" w:right="428" w:firstLine="284"/>
        <w:jc w:val="both"/>
      </w:pPr>
      <w:r>
        <w:rPr/>
        <w:t>Foi utilizado o dataset público disponibilizado na plataforma Kaggle </w:t>
      </w:r>
      <w:hyperlink r:id="rId29">
        <w:r>
          <w:rPr/>
          <w:t>(https://www.kaggle.com/datasets/mlg-ulb/creditcardfraud/data),</w:t>
        </w:r>
      </w:hyperlink>
      <w:r>
        <w:rPr>
          <w:spacing w:val="-13"/>
        </w:rPr>
        <w:t> </w:t>
      </w:r>
      <w:r>
        <w:rPr/>
        <w:t>contendo</w:t>
      </w:r>
      <w:r>
        <w:rPr>
          <w:spacing w:val="-13"/>
        </w:rPr>
        <w:t> </w:t>
      </w:r>
      <w:r>
        <w:rPr/>
        <w:t>284.807</w:t>
      </w:r>
      <w:r>
        <w:rPr>
          <w:spacing w:val="-13"/>
        </w:rPr>
        <w:t> </w:t>
      </w:r>
      <w:r>
        <w:rPr/>
        <w:t>transações realizadas</w:t>
      </w:r>
      <w:r>
        <w:rPr>
          <w:spacing w:val="-3"/>
        </w:rPr>
        <w:t> </w:t>
      </w:r>
      <w:r>
        <w:rPr/>
        <w:t>por</w:t>
      </w:r>
      <w:r>
        <w:rPr>
          <w:spacing w:val="-3"/>
        </w:rPr>
        <w:t> </w:t>
      </w:r>
      <w:r>
        <w:rPr/>
        <w:t>titulares</w:t>
      </w:r>
      <w:r>
        <w:rPr>
          <w:spacing w:val="-3"/>
        </w:rPr>
        <w:t> </w:t>
      </w:r>
      <w:r>
        <w:rPr/>
        <w:t>de</w:t>
      </w:r>
      <w:r>
        <w:rPr>
          <w:spacing w:val="-3"/>
        </w:rPr>
        <w:t> </w:t>
      </w:r>
      <w:r>
        <w:rPr/>
        <w:t>cartões</w:t>
      </w:r>
      <w:r>
        <w:rPr>
          <w:spacing w:val="-3"/>
        </w:rPr>
        <w:t> </w:t>
      </w:r>
      <w:r>
        <w:rPr/>
        <w:t>de</w:t>
      </w:r>
      <w:r>
        <w:rPr>
          <w:spacing w:val="-3"/>
        </w:rPr>
        <w:t> </w:t>
      </w:r>
      <w:r>
        <w:rPr/>
        <w:t>crédito</w:t>
      </w:r>
      <w:r>
        <w:rPr>
          <w:spacing w:val="-3"/>
        </w:rPr>
        <w:t> </w:t>
      </w:r>
      <w:r>
        <w:rPr/>
        <w:t>europeus</w:t>
      </w:r>
      <w:r>
        <w:rPr>
          <w:spacing w:val="-3"/>
        </w:rPr>
        <w:t> </w:t>
      </w:r>
      <w:r>
        <w:rPr/>
        <w:t>em</w:t>
      </w:r>
      <w:r>
        <w:rPr>
          <w:spacing w:val="-3"/>
        </w:rPr>
        <w:t> </w:t>
      </w:r>
      <w:r>
        <w:rPr/>
        <w:t>setembro</w:t>
      </w:r>
      <w:r>
        <w:rPr>
          <w:spacing w:val="-3"/>
        </w:rPr>
        <w:t> </w:t>
      </w:r>
      <w:r>
        <w:rPr/>
        <w:t>de</w:t>
      </w:r>
      <w:r>
        <w:rPr>
          <w:spacing w:val="-3"/>
        </w:rPr>
        <w:t> </w:t>
      </w:r>
      <w:r>
        <w:rPr/>
        <w:t>2013.</w:t>
      </w:r>
      <w:r>
        <w:rPr>
          <w:spacing w:val="-3"/>
        </w:rPr>
        <w:t> </w:t>
      </w:r>
      <w:r>
        <w:rPr/>
        <w:t>Dentre</w:t>
      </w:r>
      <w:r>
        <w:rPr>
          <w:spacing w:val="-3"/>
        </w:rPr>
        <w:t> </w:t>
      </w:r>
      <w:r>
        <w:rPr/>
        <w:t>essas,</w:t>
      </w:r>
      <w:r>
        <w:rPr>
          <w:spacing w:val="-3"/>
        </w:rPr>
        <w:t> </w:t>
      </w:r>
      <w:r>
        <w:rPr/>
        <w:t>492 foram classificadas como fraudulentas, representando 0,1728% do total, o que evidencia o desbalanceamento da base. Todas as variáveis, com exceção de 'Time' e 'Amount', foram previamente transformadas por meio da Análise de Componentes Principais (PCA),</w:t>
      </w:r>
      <w:r>
        <w:rPr>
          <w:spacing w:val="40"/>
        </w:rPr>
        <w:t> </w:t>
      </w:r>
      <w:r>
        <w:rPr/>
        <w:t>resultando nas variáveis anonimizadas V1 a V28 (KAGGLE, 2010). Isso significa que essas variáveis</w:t>
      </w:r>
      <w:r>
        <w:rPr>
          <w:spacing w:val="39"/>
        </w:rPr>
        <w:t> </w:t>
      </w:r>
      <w:r>
        <w:rPr/>
        <w:t>estão</w:t>
      </w:r>
      <w:r>
        <w:rPr>
          <w:spacing w:val="39"/>
        </w:rPr>
        <w:t> </w:t>
      </w:r>
      <w:r>
        <w:rPr/>
        <w:t>inicialmente</w:t>
      </w:r>
      <w:r>
        <w:rPr>
          <w:spacing w:val="39"/>
        </w:rPr>
        <w:t> </w:t>
      </w:r>
      <w:r>
        <w:rPr/>
        <w:t>normalizadas</w:t>
      </w:r>
      <w:r>
        <w:rPr>
          <w:spacing w:val="39"/>
        </w:rPr>
        <w:t> </w:t>
      </w:r>
      <w:r>
        <w:rPr/>
        <w:t>e</w:t>
      </w:r>
      <w:r>
        <w:rPr>
          <w:spacing w:val="39"/>
        </w:rPr>
        <w:t> </w:t>
      </w:r>
      <w:r>
        <w:rPr/>
        <w:t>o</w:t>
      </w:r>
      <w:r>
        <w:rPr>
          <w:spacing w:val="39"/>
        </w:rPr>
        <w:t> </w:t>
      </w:r>
      <w:r>
        <w:rPr/>
        <w:t>significado</w:t>
      </w:r>
      <w:r>
        <w:rPr>
          <w:spacing w:val="39"/>
        </w:rPr>
        <w:t> </w:t>
      </w:r>
      <w:r>
        <w:rPr/>
        <w:t>de</w:t>
      </w:r>
      <w:r>
        <w:rPr>
          <w:spacing w:val="39"/>
        </w:rPr>
        <w:t> </w:t>
      </w:r>
      <w:r>
        <w:rPr/>
        <w:t>cada</w:t>
      </w:r>
      <w:r>
        <w:rPr>
          <w:spacing w:val="39"/>
        </w:rPr>
        <w:t> </w:t>
      </w:r>
      <w:r>
        <w:rPr/>
        <w:t>coluna</w:t>
      </w:r>
      <w:r>
        <w:rPr>
          <w:spacing w:val="39"/>
        </w:rPr>
        <w:t> </w:t>
      </w:r>
      <w:r>
        <w:rPr/>
        <w:t>foi</w:t>
      </w:r>
      <w:r>
        <w:rPr>
          <w:spacing w:val="39"/>
        </w:rPr>
        <w:t> </w:t>
      </w:r>
      <w:r>
        <w:rPr/>
        <w:t>ocultado</w:t>
      </w:r>
      <w:r>
        <w:rPr>
          <w:spacing w:val="39"/>
        </w:rPr>
        <w:t> </w:t>
      </w:r>
      <w:r>
        <w:rPr/>
        <w:t>por</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29"/>
        <w:jc w:val="both"/>
      </w:pPr>
      <w:r>
        <w:rPr/>
        <w:t>questões de privacidade. A variável 'Time' expressa o intervalo temporal entre cada transação e a primeira do conjunto, enquanto 'Amount' representa o valor financeiro de cada transação. A variável resposta 'Class' é binária, portanto assume valor 1 para transações fraudulentas e 0 para legítimas. Para facilitar a inspeção e análise preliminar, os dados foram exportados para</w:t>
      </w:r>
      <w:r>
        <w:rPr>
          <w:spacing w:val="40"/>
        </w:rPr>
        <w:t> </w:t>
      </w:r>
      <w:r>
        <w:rPr/>
        <w:t>o formato XLSX.</w:t>
      </w:r>
    </w:p>
    <w:p>
      <w:pPr>
        <w:pStyle w:val="BodyText"/>
        <w:spacing w:before="138"/>
      </w:pPr>
    </w:p>
    <w:p>
      <w:pPr>
        <w:pStyle w:val="ListParagraph"/>
        <w:numPr>
          <w:ilvl w:val="0"/>
          <w:numId w:val="5"/>
        </w:numPr>
        <w:tabs>
          <w:tab w:pos="685" w:val="left" w:leader="none"/>
        </w:tabs>
        <w:spacing w:line="240" w:lineRule="auto" w:before="0" w:after="0"/>
        <w:ind w:left="685" w:right="0" w:hanging="259"/>
        <w:jc w:val="left"/>
        <w:rPr>
          <w:sz w:val="24"/>
        </w:rPr>
      </w:pPr>
      <w:r>
        <w:rPr>
          <w:sz w:val="24"/>
        </w:rPr>
        <w:t>Implementação</w:t>
      </w:r>
      <w:r>
        <w:rPr>
          <w:spacing w:val="-7"/>
          <w:sz w:val="24"/>
        </w:rPr>
        <w:t> </w:t>
      </w:r>
      <w:r>
        <w:rPr>
          <w:spacing w:val="-2"/>
          <w:sz w:val="24"/>
        </w:rPr>
        <w:t>Computacional</w:t>
      </w:r>
    </w:p>
    <w:p>
      <w:pPr>
        <w:pStyle w:val="BodyText"/>
      </w:pPr>
    </w:p>
    <w:p>
      <w:pPr>
        <w:pStyle w:val="BodyText"/>
      </w:pPr>
    </w:p>
    <w:p>
      <w:pPr>
        <w:pStyle w:val="BodyText"/>
        <w:spacing w:line="360" w:lineRule="auto"/>
        <w:ind w:left="141" w:right="424" w:firstLine="284"/>
        <w:jc w:val="both"/>
      </w:pPr>
      <w:r>
        <w:rPr/>
        <w:t>A implementação em ambiente Visual Studio Code foi realizada em linguagem Python, utilizando as bibliotecas Scikit-learn, NumPy, Pandas, Plotly, Imblearn, Seaborn e Matplotlib no ambiente Visual Studio Code e com recursos computacionais próprios. A Scikit-learn foi empregada</w:t>
      </w:r>
      <w:r>
        <w:rPr>
          <w:spacing w:val="-3"/>
        </w:rPr>
        <w:t> </w:t>
      </w:r>
      <w:r>
        <w:rPr/>
        <w:t>para</w:t>
      </w:r>
      <w:r>
        <w:rPr>
          <w:spacing w:val="-3"/>
        </w:rPr>
        <w:t> </w:t>
      </w:r>
      <w:r>
        <w:rPr/>
        <w:t>aplicação</w:t>
      </w:r>
      <w:r>
        <w:rPr>
          <w:spacing w:val="-3"/>
        </w:rPr>
        <w:t> </w:t>
      </w:r>
      <w:r>
        <w:rPr/>
        <w:t>dos</w:t>
      </w:r>
      <w:r>
        <w:rPr>
          <w:spacing w:val="-3"/>
        </w:rPr>
        <w:t> </w:t>
      </w:r>
      <w:r>
        <w:rPr/>
        <w:t>algoritmos</w:t>
      </w:r>
      <w:r>
        <w:rPr>
          <w:spacing w:val="-3"/>
        </w:rPr>
        <w:t> </w:t>
      </w:r>
      <w:r>
        <w:rPr/>
        <w:t>de</w:t>
      </w:r>
      <w:r>
        <w:rPr>
          <w:spacing w:val="-3"/>
        </w:rPr>
        <w:t> </w:t>
      </w:r>
      <w:r>
        <w:rPr/>
        <w:t>classificação,</w:t>
      </w:r>
      <w:r>
        <w:rPr>
          <w:spacing w:val="-3"/>
        </w:rPr>
        <w:t> </w:t>
      </w:r>
      <w:r>
        <w:rPr/>
        <w:t>pré-processamento</w:t>
      </w:r>
      <w:r>
        <w:rPr>
          <w:spacing w:val="-3"/>
        </w:rPr>
        <w:t> </w:t>
      </w:r>
      <w:r>
        <w:rPr/>
        <w:t>e</w:t>
      </w:r>
      <w:r>
        <w:rPr>
          <w:spacing w:val="-3"/>
        </w:rPr>
        <w:t> </w:t>
      </w:r>
      <w:r>
        <w:rPr/>
        <w:t>as</w:t>
      </w:r>
      <w:r>
        <w:rPr>
          <w:spacing w:val="-3"/>
        </w:rPr>
        <w:t> </w:t>
      </w:r>
      <w:r>
        <w:rPr/>
        <w:t>métricas</w:t>
      </w:r>
      <w:r>
        <w:rPr>
          <w:spacing w:val="-3"/>
        </w:rPr>
        <w:t> </w:t>
      </w:r>
      <w:r>
        <w:rPr/>
        <w:t>de validação. A biblioteca NumPy permitiu a manipulação de </w:t>
      </w:r>
      <w:r>
        <w:rPr>
          <w:i/>
        </w:rPr>
        <w:t>arrays </w:t>
      </w:r>
      <w:r>
        <w:rPr/>
        <w:t>multidimensionais, enquanto o Pandas estruturou os dados em tabelas e séries temporais através de </w:t>
      </w:r>
      <w:r>
        <w:rPr>
          <w:i/>
        </w:rPr>
        <w:t>dataframes</w:t>
      </w:r>
      <w:r>
        <w:rPr/>
        <w:t>. Imblearn foi uma bibliloteca essencial para a técnica de balanceamento envolvendo SMOTE. O</w:t>
      </w:r>
      <w:r>
        <w:rPr>
          <w:spacing w:val="-1"/>
        </w:rPr>
        <w:t> </w:t>
      </w:r>
      <w:r>
        <w:rPr/>
        <w:t>Matplotlib</w:t>
      </w:r>
      <w:r>
        <w:rPr>
          <w:spacing w:val="-1"/>
        </w:rPr>
        <w:t> </w:t>
      </w:r>
      <w:r>
        <w:rPr/>
        <w:t>e</w:t>
      </w:r>
      <w:r>
        <w:rPr>
          <w:spacing w:val="-1"/>
        </w:rPr>
        <w:t> </w:t>
      </w:r>
      <w:r>
        <w:rPr/>
        <w:t>Seaborn</w:t>
      </w:r>
      <w:r>
        <w:rPr>
          <w:spacing w:val="-1"/>
        </w:rPr>
        <w:t> </w:t>
      </w:r>
      <w:r>
        <w:rPr/>
        <w:t>foram</w:t>
      </w:r>
      <w:r>
        <w:rPr>
          <w:spacing w:val="-1"/>
        </w:rPr>
        <w:t> </w:t>
      </w:r>
      <w:r>
        <w:rPr/>
        <w:t>empregados</w:t>
      </w:r>
      <w:r>
        <w:rPr>
          <w:spacing w:val="-1"/>
        </w:rPr>
        <w:t> </w:t>
      </w:r>
      <w:r>
        <w:rPr/>
        <w:t>para</w:t>
      </w:r>
      <w:r>
        <w:rPr>
          <w:spacing w:val="-1"/>
        </w:rPr>
        <w:t> </w:t>
      </w:r>
      <w:r>
        <w:rPr/>
        <w:t>geração</w:t>
      </w:r>
      <w:r>
        <w:rPr>
          <w:spacing w:val="-1"/>
        </w:rPr>
        <w:t> </w:t>
      </w:r>
      <w:r>
        <w:rPr/>
        <w:t>de</w:t>
      </w:r>
      <w:r>
        <w:rPr>
          <w:spacing w:val="-1"/>
        </w:rPr>
        <w:t> </w:t>
      </w:r>
      <w:r>
        <w:rPr/>
        <w:t>gráficos</w:t>
      </w:r>
      <w:r>
        <w:rPr>
          <w:spacing w:val="-1"/>
        </w:rPr>
        <w:t> </w:t>
      </w:r>
      <w:r>
        <w:rPr/>
        <w:t>e</w:t>
      </w:r>
      <w:r>
        <w:rPr>
          <w:spacing w:val="-1"/>
        </w:rPr>
        <w:t> </w:t>
      </w:r>
      <w:r>
        <w:rPr/>
        <w:t>visualizações,</w:t>
      </w:r>
      <w:r>
        <w:rPr>
          <w:spacing w:val="-1"/>
        </w:rPr>
        <w:t> </w:t>
      </w:r>
      <w:r>
        <w:rPr/>
        <w:t>incluindo a matriz de confusão e as curvas ROC. O desenvolvimento e a execução do código-fonte foram realizados na plataforma online Replit a partir de entradas textuais.</w:t>
      </w:r>
    </w:p>
    <w:p>
      <w:pPr>
        <w:pStyle w:val="BodyText"/>
        <w:spacing w:before="138"/>
      </w:pPr>
    </w:p>
    <w:p>
      <w:pPr>
        <w:pStyle w:val="BodyText"/>
        <w:spacing w:line="360" w:lineRule="auto"/>
        <w:ind w:left="141" w:right="430" w:firstLine="284"/>
        <w:jc w:val="both"/>
      </w:pPr>
      <w:r>
        <w:rPr/>
        <w:t>A utilização dessas ferramentas permitiu a construção de um pipeline robusto e replicável, com foco na implementação dos classificadores e métricas utilizadas na comparação de desempenho ao longo do estudo.</w:t>
      </w:r>
    </w:p>
    <w:p>
      <w:pPr>
        <w:pStyle w:val="BodyText"/>
        <w:spacing w:before="138"/>
      </w:pPr>
    </w:p>
    <w:p>
      <w:pPr>
        <w:pStyle w:val="ListParagraph"/>
        <w:numPr>
          <w:ilvl w:val="0"/>
          <w:numId w:val="5"/>
        </w:numPr>
        <w:tabs>
          <w:tab w:pos="671" w:val="left" w:leader="none"/>
        </w:tabs>
        <w:spacing w:line="240" w:lineRule="auto" w:before="0" w:after="0"/>
        <w:ind w:left="671" w:right="0" w:hanging="246"/>
        <w:jc w:val="left"/>
        <w:rPr>
          <w:sz w:val="24"/>
        </w:rPr>
      </w:pPr>
      <w:r>
        <w:rPr>
          <w:sz w:val="24"/>
        </w:rPr>
        <w:t>Estrutura</w:t>
      </w:r>
      <w:r>
        <w:rPr>
          <w:spacing w:val="-4"/>
          <w:sz w:val="24"/>
        </w:rPr>
        <w:t> </w:t>
      </w:r>
      <w:r>
        <w:rPr>
          <w:sz w:val="24"/>
        </w:rPr>
        <w:t>Experimental</w:t>
      </w:r>
      <w:r>
        <w:rPr>
          <w:spacing w:val="-3"/>
          <w:sz w:val="24"/>
        </w:rPr>
        <w:t> </w:t>
      </w:r>
      <w:r>
        <w:rPr>
          <w:sz w:val="24"/>
        </w:rPr>
        <w:t>e</w:t>
      </w:r>
      <w:r>
        <w:rPr>
          <w:spacing w:val="-4"/>
          <w:sz w:val="24"/>
        </w:rPr>
        <w:t> </w:t>
      </w:r>
      <w:r>
        <w:rPr>
          <w:sz w:val="24"/>
        </w:rPr>
        <w:t>Etapas</w:t>
      </w:r>
      <w:r>
        <w:rPr>
          <w:spacing w:val="-3"/>
          <w:sz w:val="24"/>
        </w:rPr>
        <w:t> </w:t>
      </w:r>
      <w:r>
        <w:rPr>
          <w:sz w:val="24"/>
        </w:rPr>
        <w:t>de</w:t>
      </w:r>
      <w:r>
        <w:rPr>
          <w:spacing w:val="-3"/>
          <w:sz w:val="24"/>
        </w:rPr>
        <w:t> </w:t>
      </w:r>
      <w:r>
        <w:rPr>
          <w:spacing w:val="-2"/>
          <w:sz w:val="24"/>
        </w:rPr>
        <w:t>Modelagem</w:t>
      </w:r>
    </w:p>
    <w:p>
      <w:pPr>
        <w:pStyle w:val="BodyText"/>
      </w:pPr>
    </w:p>
    <w:p>
      <w:pPr>
        <w:pStyle w:val="BodyText"/>
      </w:pPr>
    </w:p>
    <w:p>
      <w:pPr>
        <w:pStyle w:val="BodyText"/>
        <w:spacing w:line="360" w:lineRule="auto"/>
        <w:ind w:left="141" w:right="430" w:firstLine="284"/>
        <w:jc w:val="both"/>
      </w:pPr>
      <w:r>
        <w:rPr/>
        <w:t>O procedimento experimental foi organizado em quatro fases principais, de modo a possibilitar uma análise comparativa da performance dos algoritmos em cenários distintos de balanceamento de dados:</w:t>
      </w:r>
    </w:p>
    <w:p>
      <w:pPr>
        <w:pStyle w:val="BodyText"/>
        <w:spacing w:before="138"/>
      </w:pPr>
    </w:p>
    <w:p>
      <w:pPr>
        <w:pStyle w:val="BodyText"/>
        <w:spacing w:line="360" w:lineRule="auto"/>
        <w:ind w:left="141" w:right="430" w:firstLine="284"/>
        <w:jc w:val="both"/>
      </w:pPr>
      <w:r>
        <w:rPr/>
        <w:t>Etapa 1: O pré-processamento dos dados, que envolveu a padronização das variáveis contínuas por meio da transformação StandardScaler, garantindo média zero e variância unitária. Em seguida, aplicou-se novamente a Análise de Componentes Principais (PCA) para redução da dimensionalidade e otimização do desempenho dos algoritmos de classificação.</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ind w:left="425"/>
        <w:jc w:val="both"/>
      </w:pPr>
      <w:r>
        <w:rPr/>
        <w:t>Etapa</w:t>
      </w:r>
      <w:r>
        <w:rPr>
          <w:spacing w:val="-4"/>
        </w:rPr>
        <w:t> </w:t>
      </w:r>
      <w:r>
        <w:rPr/>
        <w:t>2:</w:t>
      </w:r>
      <w:r>
        <w:rPr>
          <w:spacing w:val="-3"/>
        </w:rPr>
        <w:t> </w:t>
      </w:r>
      <w:r>
        <w:rPr/>
        <w:t>Modelagem</w:t>
      </w:r>
      <w:r>
        <w:rPr>
          <w:spacing w:val="-3"/>
        </w:rPr>
        <w:t> </w:t>
      </w:r>
      <w:r>
        <w:rPr/>
        <w:t>com</w:t>
      </w:r>
      <w:r>
        <w:rPr>
          <w:spacing w:val="-3"/>
        </w:rPr>
        <w:t> </w:t>
      </w:r>
      <w:r>
        <w:rPr/>
        <w:t>Dados</w:t>
      </w:r>
      <w:r>
        <w:rPr>
          <w:spacing w:val="-3"/>
        </w:rPr>
        <w:t> </w:t>
      </w:r>
      <w:r>
        <w:rPr/>
        <w:t>Desbalanceados</w:t>
      </w:r>
      <w:r>
        <w:rPr>
          <w:spacing w:val="-3"/>
        </w:rPr>
        <w:t> </w:t>
      </w:r>
      <w:r>
        <w:rPr>
          <w:spacing w:val="-2"/>
        </w:rPr>
        <w:t>(</w:t>
      </w:r>
      <w:r>
        <w:rPr>
          <w:i/>
          <w:spacing w:val="-2"/>
        </w:rPr>
        <w:t>Baseline</w:t>
      </w:r>
      <w:r>
        <w:rPr>
          <w:spacing w:val="-2"/>
        </w:rPr>
        <w:t>)</w:t>
      </w:r>
    </w:p>
    <w:p>
      <w:pPr>
        <w:pStyle w:val="BodyText"/>
        <w:spacing w:line="360" w:lineRule="auto" w:before="138"/>
        <w:ind w:left="141" w:right="429" w:firstLine="284"/>
        <w:jc w:val="both"/>
      </w:pPr>
      <w:r>
        <w:rPr/>
        <w:t>Na primeira etapa, foram treinados os modelos de classificação sem qualquer técnica de balanceamento aplicada além da normalização inicial, de modo a estimar a performance</w:t>
      </w:r>
      <w:r>
        <w:rPr>
          <w:spacing w:val="40"/>
        </w:rPr>
        <w:t> </w:t>
      </w:r>
      <w:r>
        <w:rPr/>
        <w:t>inicial dos algoritmos frente ao desbalanceamento extremo das classes. Essa fase permitiu a caracterização do problema e a quantificação das limitações dos modelos quando expostos a dados com alta assimetria.</w:t>
      </w:r>
    </w:p>
    <w:p>
      <w:pPr>
        <w:pStyle w:val="BodyText"/>
        <w:spacing w:before="138"/>
      </w:pPr>
    </w:p>
    <w:p>
      <w:pPr>
        <w:pStyle w:val="BodyText"/>
        <w:ind w:left="425"/>
        <w:jc w:val="both"/>
      </w:pPr>
      <w:r>
        <w:rPr/>
        <w:t>Etapa</w:t>
      </w:r>
      <w:r>
        <w:rPr>
          <w:spacing w:val="-2"/>
        </w:rPr>
        <w:t> </w:t>
      </w:r>
      <w:r>
        <w:rPr/>
        <w:t>3:</w:t>
      </w:r>
      <w:r>
        <w:rPr>
          <w:spacing w:val="-2"/>
        </w:rPr>
        <w:t> </w:t>
      </w:r>
      <w:r>
        <w:rPr/>
        <w:t>Aplicação</w:t>
      </w:r>
      <w:r>
        <w:rPr>
          <w:spacing w:val="-2"/>
        </w:rPr>
        <w:t> </w:t>
      </w:r>
      <w:r>
        <w:rPr/>
        <w:t>das</w:t>
      </w:r>
      <w:r>
        <w:rPr>
          <w:spacing w:val="-2"/>
        </w:rPr>
        <w:t> </w:t>
      </w:r>
      <w:r>
        <w:rPr/>
        <w:t>Técnicas</w:t>
      </w:r>
      <w:r>
        <w:rPr>
          <w:spacing w:val="-2"/>
        </w:rPr>
        <w:t> </w:t>
      </w:r>
      <w:r>
        <w:rPr/>
        <w:t>de</w:t>
      </w:r>
      <w:r>
        <w:rPr>
          <w:spacing w:val="-1"/>
        </w:rPr>
        <w:t> </w:t>
      </w:r>
      <w:r>
        <w:rPr>
          <w:spacing w:val="-2"/>
        </w:rPr>
        <w:t>Balanceamento</w:t>
      </w:r>
    </w:p>
    <w:p>
      <w:pPr>
        <w:pStyle w:val="BodyText"/>
        <w:spacing w:line="360" w:lineRule="auto" w:before="138"/>
        <w:ind w:left="141" w:right="429" w:firstLine="284"/>
        <w:jc w:val="both"/>
      </w:pPr>
      <w:r>
        <w:rPr/>
        <w:t>Considerando o viés decorrente do desbalanceamento, foram empregadas técnicas de Random</w:t>
      </w:r>
      <w:r>
        <w:rPr>
          <w:spacing w:val="-3"/>
        </w:rPr>
        <w:t> </w:t>
      </w:r>
      <w:r>
        <w:rPr/>
        <w:t>Oversampling</w:t>
      </w:r>
      <w:r>
        <w:rPr>
          <w:spacing w:val="-3"/>
        </w:rPr>
        <w:t> </w:t>
      </w:r>
      <w:r>
        <w:rPr/>
        <w:t>e</w:t>
      </w:r>
      <w:r>
        <w:rPr>
          <w:spacing w:val="-3"/>
        </w:rPr>
        <w:t> </w:t>
      </w:r>
      <w:r>
        <w:rPr/>
        <w:t>SMOTE</w:t>
      </w:r>
      <w:r>
        <w:rPr>
          <w:spacing w:val="-3"/>
        </w:rPr>
        <w:t> </w:t>
      </w:r>
      <w:r>
        <w:rPr/>
        <w:t>(Synthetic</w:t>
      </w:r>
      <w:r>
        <w:rPr>
          <w:spacing w:val="-3"/>
        </w:rPr>
        <w:t> </w:t>
      </w:r>
      <w:r>
        <w:rPr/>
        <w:t>Minority</w:t>
      </w:r>
      <w:r>
        <w:rPr>
          <w:spacing w:val="-3"/>
        </w:rPr>
        <w:t> </w:t>
      </w:r>
      <w:r>
        <w:rPr/>
        <w:t>Over-sampling</w:t>
      </w:r>
      <w:r>
        <w:rPr>
          <w:spacing w:val="-3"/>
        </w:rPr>
        <w:t> </w:t>
      </w:r>
      <w:r>
        <w:rPr/>
        <w:t>Technique).</w:t>
      </w:r>
      <w:r>
        <w:rPr>
          <w:spacing w:val="-3"/>
        </w:rPr>
        <w:t> </w:t>
      </w:r>
      <w:r>
        <w:rPr/>
        <w:t>O</w:t>
      </w:r>
      <w:r>
        <w:rPr>
          <w:spacing w:val="-3"/>
        </w:rPr>
        <w:t> </w:t>
      </w:r>
      <w:r>
        <w:rPr/>
        <w:t>Random Oversampling consistiu na replicação aleatória de observações reais da classe minoritária, enquanto o SMOTE gerou exemplos sintéticos por interpolação de vizinhos próximos. As técnicas foram aplicadas após a padronização dos dados e antes da divisão em conjuntos de treinamento e validação.</w:t>
      </w:r>
    </w:p>
    <w:p>
      <w:pPr>
        <w:pStyle w:val="BodyText"/>
        <w:spacing w:before="138"/>
      </w:pPr>
    </w:p>
    <w:p>
      <w:pPr>
        <w:pStyle w:val="BodyText"/>
        <w:ind w:left="425"/>
        <w:jc w:val="both"/>
      </w:pPr>
      <w:r>
        <w:rPr/>
        <w:t>Etapa</w:t>
      </w:r>
      <w:r>
        <w:rPr>
          <w:spacing w:val="-3"/>
        </w:rPr>
        <w:t> </w:t>
      </w:r>
      <w:r>
        <w:rPr/>
        <w:t>4:</w:t>
      </w:r>
      <w:r>
        <w:rPr>
          <w:spacing w:val="-2"/>
        </w:rPr>
        <w:t> </w:t>
      </w:r>
      <w:r>
        <w:rPr/>
        <w:t>Modelagem</w:t>
      </w:r>
      <w:r>
        <w:rPr>
          <w:spacing w:val="-3"/>
        </w:rPr>
        <w:t> </w:t>
      </w:r>
      <w:r>
        <w:rPr/>
        <w:t>com</w:t>
      </w:r>
      <w:r>
        <w:rPr>
          <w:spacing w:val="-2"/>
        </w:rPr>
        <w:t> </w:t>
      </w:r>
      <w:r>
        <w:rPr/>
        <w:t>Dados</w:t>
      </w:r>
      <w:r>
        <w:rPr>
          <w:spacing w:val="-2"/>
        </w:rPr>
        <w:t> Balanceados</w:t>
      </w:r>
    </w:p>
    <w:p>
      <w:pPr>
        <w:pStyle w:val="BodyText"/>
        <w:spacing w:line="360" w:lineRule="auto" w:before="138"/>
        <w:ind w:left="141" w:right="429" w:firstLine="284"/>
        <w:jc w:val="both"/>
      </w:pPr>
      <w:r>
        <w:rPr/>
        <w:t>Os mesmos modelos foram novamente treinados sobre o conjunto balanceado. Essa etapa teve como objetivo demonstrar o impacto positivo das técnicas de balanceamento na performance final dos algoritmos de classificação.</w:t>
      </w:r>
    </w:p>
    <w:p>
      <w:pPr>
        <w:pStyle w:val="BodyText"/>
        <w:spacing w:before="137"/>
      </w:pPr>
    </w:p>
    <w:p>
      <w:pPr>
        <w:pStyle w:val="ListParagraph"/>
        <w:numPr>
          <w:ilvl w:val="0"/>
          <w:numId w:val="5"/>
        </w:numPr>
        <w:tabs>
          <w:tab w:pos="684" w:val="left" w:leader="none"/>
        </w:tabs>
        <w:spacing w:line="240" w:lineRule="auto" w:before="1" w:after="0"/>
        <w:ind w:left="684" w:right="0" w:hanging="259"/>
        <w:jc w:val="left"/>
        <w:rPr>
          <w:sz w:val="24"/>
        </w:rPr>
      </w:pPr>
      <w:r>
        <w:rPr>
          <w:sz w:val="24"/>
        </w:rPr>
        <w:t>Controle</w:t>
      </w:r>
      <w:r>
        <w:rPr>
          <w:spacing w:val="-4"/>
          <w:sz w:val="24"/>
        </w:rPr>
        <w:t> </w:t>
      </w:r>
      <w:r>
        <w:rPr>
          <w:sz w:val="24"/>
        </w:rPr>
        <w:t>de</w:t>
      </w:r>
      <w:r>
        <w:rPr>
          <w:spacing w:val="-3"/>
          <w:sz w:val="24"/>
        </w:rPr>
        <w:t> </w:t>
      </w:r>
      <w:r>
        <w:rPr>
          <w:spacing w:val="-2"/>
          <w:sz w:val="24"/>
        </w:rPr>
        <w:t>Overfitting</w:t>
      </w:r>
    </w:p>
    <w:p>
      <w:pPr>
        <w:pStyle w:val="BodyText"/>
        <w:spacing w:before="275"/>
      </w:pPr>
    </w:p>
    <w:p>
      <w:pPr>
        <w:pStyle w:val="BodyText"/>
        <w:spacing w:line="360" w:lineRule="auto" w:before="1"/>
        <w:ind w:left="141" w:right="430" w:firstLine="284"/>
        <w:jc w:val="both"/>
      </w:pPr>
      <w:r>
        <w:rPr/>
        <w:t>Tendo em vista que técnicas de oversampling, especialmente o SMOTE, podem aumentar</w:t>
      </w:r>
      <w:r>
        <w:rPr>
          <w:spacing w:val="40"/>
        </w:rPr>
        <w:t> </w:t>
      </w:r>
      <w:r>
        <w:rPr/>
        <w:t>o risco de sobreajuste devido à criação de exemplos sintéticos, foram adotadas medidas específicas para mitigar esse efeito. Entre as ações preventivas, destaca-se a aplicação de ajustes de regularização nos modelos mais sensíveis à complexidade, a exemplo da definição da variável de “poda” na Árvore de Decisão e do SVM com kernel linear, que lida melhor com calculos envolvendo alta dimensionalidade, como é o caso do SVM.</w:t>
      </w:r>
    </w:p>
    <w:p>
      <w:pPr>
        <w:pStyle w:val="BodyText"/>
        <w:spacing w:before="137"/>
      </w:pPr>
    </w:p>
    <w:p>
      <w:pPr>
        <w:pStyle w:val="ListParagraph"/>
        <w:numPr>
          <w:ilvl w:val="0"/>
          <w:numId w:val="5"/>
        </w:numPr>
        <w:tabs>
          <w:tab w:pos="671" w:val="left" w:leader="none"/>
        </w:tabs>
        <w:spacing w:line="240" w:lineRule="auto" w:before="1" w:after="0"/>
        <w:ind w:left="671" w:right="0" w:hanging="246"/>
        <w:jc w:val="left"/>
        <w:rPr>
          <w:sz w:val="24"/>
        </w:rPr>
      </w:pPr>
      <w:r>
        <w:rPr>
          <w:sz w:val="24"/>
        </w:rPr>
        <w:t>Redução</w:t>
      </w:r>
      <w:r>
        <w:rPr>
          <w:spacing w:val="-2"/>
          <w:sz w:val="24"/>
        </w:rPr>
        <w:t> </w:t>
      </w:r>
      <w:r>
        <w:rPr>
          <w:sz w:val="24"/>
        </w:rPr>
        <w:t>de</w:t>
      </w:r>
      <w:r>
        <w:rPr>
          <w:spacing w:val="-1"/>
          <w:sz w:val="24"/>
        </w:rPr>
        <w:t> </w:t>
      </w:r>
      <w:r>
        <w:rPr>
          <w:spacing w:val="-2"/>
          <w:sz w:val="24"/>
        </w:rPr>
        <w:t>Dimensionalidade</w:t>
      </w:r>
    </w:p>
    <w:p>
      <w:pPr>
        <w:pStyle w:val="BodyText"/>
        <w:spacing w:before="275"/>
      </w:pPr>
    </w:p>
    <w:p>
      <w:pPr>
        <w:pStyle w:val="BodyText"/>
        <w:spacing w:line="360" w:lineRule="auto" w:before="1"/>
        <w:ind w:left="141" w:right="429" w:firstLine="284"/>
        <w:jc w:val="both"/>
      </w:pPr>
      <w:r>
        <w:rPr/>
        <w:t>A</w:t>
      </w:r>
      <w:r>
        <w:rPr>
          <w:spacing w:val="-2"/>
        </w:rPr>
        <w:t> </w:t>
      </w:r>
      <w:r>
        <w:rPr/>
        <w:t>aplicação</w:t>
      </w:r>
      <w:r>
        <w:rPr>
          <w:spacing w:val="-2"/>
        </w:rPr>
        <w:t> </w:t>
      </w:r>
      <w:r>
        <w:rPr/>
        <w:t>do</w:t>
      </w:r>
      <w:r>
        <w:rPr>
          <w:spacing w:val="-2"/>
        </w:rPr>
        <w:t> </w:t>
      </w:r>
      <w:r>
        <w:rPr/>
        <w:t>PCA</w:t>
      </w:r>
      <w:r>
        <w:rPr>
          <w:spacing w:val="-2"/>
        </w:rPr>
        <w:t> </w:t>
      </w:r>
      <w:r>
        <w:rPr/>
        <w:t>teve</w:t>
      </w:r>
      <w:r>
        <w:rPr>
          <w:spacing w:val="-2"/>
        </w:rPr>
        <w:t> </w:t>
      </w:r>
      <w:r>
        <w:rPr/>
        <w:t>como</w:t>
      </w:r>
      <w:r>
        <w:rPr>
          <w:spacing w:val="-2"/>
        </w:rPr>
        <w:t> </w:t>
      </w:r>
      <w:r>
        <w:rPr/>
        <w:t>objetivo</w:t>
      </w:r>
      <w:r>
        <w:rPr>
          <w:spacing w:val="-2"/>
        </w:rPr>
        <w:t> </w:t>
      </w:r>
      <w:r>
        <w:rPr/>
        <w:t>reduzir</w:t>
      </w:r>
      <w:r>
        <w:rPr>
          <w:spacing w:val="-2"/>
        </w:rPr>
        <w:t> </w:t>
      </w:r>
      <w:r>
        <w:rPr/>
        <w:t>a</w:t>
      </w:r>
      <w:r>
        <w:rPr>
          <w:spacing w:val="-2"/>
        </w:rPr>
        <w:t> </w:t>
      </w:r>
      <w:r>
        <w:rPr/>
        <w:t>dimensionalidade</w:t>
      </w:r>
      <w:r>
        <w:rPr>
          <w:spacing w:val="-2"/>
        </w:rPr>
        <w:t> </w:t>
      </w:r>
      <w:r>
        <w:rPr/>
        <w:t>dos</w:t>
      </w:r>
      <w:r>
        <w:rPr>
          <w:spacing w:val="-2"/>
        </w:rPr>
        <w:t> </w:t>
      </w:r>
      <w:r>
        <w:rPr/>
        <w:t>dados,</w:t>
      </w:r>
      <w:r>
        <w:rPr>
          <w:spacing w:val="-2"/>
        </w:rPr>
        <w:t> </w:t>
      </w:r>
      <w:r>
        <w:rPr/>
        <w:t>mantendo</w:t>
      </w:r>
      <w:r>
        <w:rPr>
          <w:spacing w:val="-2"/>
        </w:rPr>
        <w:t> </w:t>
      </w:r>
      <w:r>
        <w:rPr/>
        <w:t>a maior parte da variância explicada pelas variáveis originais, além de atender aos pressupostos de independência exigidos por determinados classificadores, como o Naive Bayes.</w:t>
      </w:r>
    </w:p>
    <w:p>
      <w:pPr>
        <w:pStyle w:val="BodyText"/>
        <w:spacing w:after="0" w:line="360" w:lineRule="auto"/>
        <w:jc w:val="both"/>
        <w:sectPr>
          <w:pgSz w:w="11910" w:h="16840"/>
          <w:pgMar w:header="719" w:footer="0" w:top="980" w:bottom="280" w:left="1559" w:right="708"/>
        </w:sectPr>
      </w:pPr>
    </w:p>
    <w:p>
      <w:pPr>
        <w:pStyle w:val="BodyText"/>
      </w:pPr>
    </w:p>
    <w:p>
      <w:pPr>
        <w:pStyle w:val="BodyText"/>
      </w:pPr>
    </w:p>
    <w:p>
      <w:pPr>
        <w:pStyle w:val="BodyText"/>
      </w:pPr>
    </w:p>
    <w:p>
      <w:pPr>
        <w:pStyle w:val="BodyText"/>
        <w:spacing w:before="26"/>
      </w:pPr>
    </w:p>
    <w:p>
      <w:pPr>
        <w:pStyle w:val="ListParagraph"/>
        <w:numPr>
          <w:ilvl w:val="0"/>
          <w:numId w:val="5"/>
        </w:numPr>
        <w:tabs>
          <w:tab w:pos="644" w:val="left" w:leader="none"/>
        </w:tabs>
        <w:spacing w:line="240" w:lineRule="auto" w:before="0" w:after="0"/>
        <w:ind w:left="644" w:right="0" w:hanging="219"/>
        <w:jc w:val="left"/>
        <w:rPr>
          <w:sz w:val="24"/>
        </w:rPr>
      </w:pPr>
      <w:r>
        <w:rPr>
          <w:sz w:val="24"/>
        </w:rPr>
        <w:t>Definição</w:t>
      </w:r>
      <w:r>
        <w:rPr>
          <w:spacing w:val="-3"/>
          <w:sz w:val="24"/>
        </w:rPr>
        <w:t> </w:t>
      </w:r>
      <w:r>
        <w:rPr>
          <w:sz w:val="24"/>
        </w:rPr>
        <w:t>da</w:t>
      </w:r>
      <w:r>
        <w:rPr>
          <w:spacing w:val="-3"/>
          <w:sz w:val="24"/>
        </w:rPr>
        <w:t> </w:t>
      </w:r>
      <w:r>
        <w:rPr>
          <w:spacing w:val="-2"/>
          <w:sz w:val="24"/>
        </w:rPr>
        <w:t>Amostragem</w:t>
      </w:r>
    </w:p>
    <w:p>
      <w:pPr>
        <w:pStyle w:val="BodyText"/>
      </w:pPr>
    </w:p>
    <w:p>
      <w:pPr>
        <w:pStyle w:val="BodyText"/>
      </w:pPr>
    </w:p>
    <w:p>
      <w:pPr>
        <w:pStyle w:val="BodyText"/>
        <w:spacing w:line="360" w:lineRule="auto"/>
        <w:ind w:left="141" w:right="427" w:firstLine="284"/>
        <w:jc w:val="both"/>
      </w:pPr>
      <w:r>
        <w:rPr/>
        <w:t>Após a aplicação das técnicas de balanceamento, o conjunto de dados foi dividido em dois subconjuntos: 80% destinados ao treinamento e 20% reservados aos testes dos modelos. Para garantir a robustez das estimativas e manter a comparabilidade entre os cenários com e sem balanceamento, a mesma estratégia de divisão foi empregada em todas as fases.</w:t>
      </w:r>
    </w:p>
    <w:p>
      <w:pPr>
        <w:pStyle w:val="BodyText"/>
        <w:spacing w:before="138"/>
      </w:pPr>
    </w:p>
    <w:p>
      <w:pPr>
        <w:pStyle w:val="ListParagraph"/>
        <w:numPr>
          <w:ilvl w:val="0"/>
          <w:numId w:val="5"/>
        </w:numPr>
        <w:tabs>
          <w:tab w:pos="684" w:val="left" w:leader="none"/>
        </w:tabs>
        <w:spacing w:line="240" w:lineRule="auto" w:before="0" w:after="0"/>
        <w:ind w:left="684" w:right="0" w:hanging="259"/>
        <w:jc w:val="left"/>
        <w:rPr>
          <w:sz w:val="24"/>
        </w:rPr>
      </w:pPr>
      <w:r>
        <w:rPr>
          <w:sz w:val="24"/>
        </w:rPr>
        <w:t>Avaliação</w:t>
      </w:r>
      <w:r>
        <w:rPr>
          <w:spacing w:val="-3"/>
          <w:sz w:val="24"/>
        </w:rPr>
        <w:t> </w:t>
      </w:r>
      <w:r>
        <w:rPr>
          <w:sz w:val="24"/>
        </w:rPr>
        <w:t>de</w:t>
      </w:r>
      <w:r>
        <w:rPr>
          <w:spacing w:val="-2"/>
          <w:sz w:val="24"/>
        </w:rPr>
        <w:t> </w:t>
      </w:r>
      <w:r>
        <w:rPr>
          <w:sz w:val="24"/>
        </w:rPr>
        <w:t>Desempenho</w:t>
      </w:r>
      <w:r>
        <w:rPr>
          <w:spacing w:val="-2"/>
          <w:sz w:val="24"/>
        </w:rPr>
        <w:t> </w:t>
      </w:r>
      <w:r>
        <w:rPr>
          <w:sz w:val="24"/>
        </w:rPr>
        <w:t>e</w:t>
      </w:r>
      <w:r>
        <w:rPr>
          <w:spacing w:val="-2"/>
          <w:sz w:val="24"/>
        </w:rPr>
        <w:t> Métricas</w:t>
      </w:r>
    </w:p>
    <w:p>
      <w:pPr>
        <w:pStyle w:val="BodyText"/>
      </w:pPr>
    </w:p>
    <w:p>
      <w:pPr>
        <w:pStyle w:val="BodyText"/>
      </w:pPr>
    </w:p>
    <w:p>
      <w:pPr>
        <w:pStyle w:val="BodyText"/>
        <w:spacing w:line="360" w:lineRule="auto"/>
        <w:ind w:left="141" w:right="427" w:firstLine="284"/>
        <w:jc w:val="both"/>
      </w:pPr>
      <w:r>
        <w:rPr/>
        <w:t>A avaliação do desempenho dos modelos foi realizada com base nos indicadores de Verdadeiros Positivos, Falsos Positivos, Verdadeiros Negativos e Falsos Negativos. A partir desses valores, foram calculadas métricas como Acurácia, Precisão, Recall e F1-Score. Adicionalmente, foram geradas curvas ROC e respectivas áreas sob a curva (AUC), permitindo uma análise comparativa detalhada do desempenho entre os modelos antes e após</w:t>
      </w:r>
      <w:r>
        <w:rPr>
          <w:spacing w:val="40"/>
        </w:rPr>
        <w:t> </w:t>
      </w:r>
      <w:r>
        <w:rPr/>
        <w:t>a aplicação das técnicas de balanceamento.</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0"/>
          <w:numId w:val="3"/>
        </w:numPr>
        <w:tabs>
          <w:tab w:pos="849" w:val="left" w:leader="none"/>
        </w:tabs>
        <w:spacing w:line="240" w:lineRule="auto" w:before="0" w:after="0"/>
        <w:ind w:left="849" w:right="0" w:hanging="707"/>
        <w:jc w:val="left"/>
      </w:pPr>
      <w:bookmarkStart w:name="_bookmark28" w:id="29"/>
      <w:bookmarkEnd w:id="29"/>
      <w:r>
        <w:rPr>
          <w:b w:val="0"/>
        </w:rPr>
      </w:r>
      <w:r>
        <w:rPr>
          <w:spacing w:val="-2"/>
        </w:rPr>
        <w:t>RESULTADOS</w:t>
      </w:r>
    </w:p>
    <w:p>
      <w:pPr>
        <w:pStyle w:val="BodyText"/>
        <w:rPr>
          <w:b/>
        </w:rPr>
      </w:pPr>
    </w:p>
    <w:p>
      <w:pPr>
        <w:pStyle w:val="BodyText"/>
        <w:rPr>
          <w:b/>
        </w:rPr>
      </w:pPr>
    </w:p>
    <w:p>
      <w:pPr>
        <w:pStyle w:val="Heading1"/>
        <w:numPr>
          <w:ilvl w:val="1"/>
          <w:numId w:val="3"/>
        </w:numPr>
        <w:tabs>
          <w:tab w:pos="502" w:val="left" w:leader="none"/>
        </w:tabs>
        <w:spacing w:line="240" w:lineRule="auto" w:before="0" w:after="0"/>
        <w:ind w:left="502" w:right="0" w:hanging="360"/>
        <w:jc w:val="left"/>
      </w:pPr>
      <w:bookmarkStart w:name="_bookmark29" w:id="30"/>
      <w:bookmarkEnd w:id="30"/>
      <w:r>
        <w:rPr>
          <w:b w:val="0"/>
        </w:rPr>
      </w:r>
      <w:r>
        <w:rPr/>
        <w:t>ANÁLISE</w:t>
      </w:r>
      <w:r>
        <w:rPr>
          <w:spacing w:val="-5"/>
        </w:rPr>
        <w:t> </w:t>
      </w:r>
      <w:r>
        <w:rPr/>
        <w:t>EXPLORATÓRIA</w:t>
      </w:r>
      <w:r>
        <w:rPr>
          <w:spacing w:val="-5"/>
        </w:rPr>
        <w:t> </w:t>
      </w:r>
      <w:r>
        <w:rPr/>
        <w:t>DAS</w:t>
      </w:r>
      <w:r>
        <w:rPr>
          <w:spacing w:val="-4"/>
        </w:rPr>
        <w:t> </w:t>
      </w:r>
      <w:r>
        <w:rPr>
          <w:spacing w:val="-2"/>
        </w:rPr>
        <w:t>VARIÁVEIS</w:t>
      </w:r>
    </w:p>
    <w:p>
      <w:pPr>
        <w:pStyle w:val="BodyText"/>
        <w:rPr>
          <w:b/>
        </w:rPr>
      </w:pPr>
    </w:p>
    <w:p>
      <w:pPr>
        <w:pStyle w:val="BodyText"/>
        <w:rPr>
          <w:b/>
        </w:rPr>
      </w:pPr>
    </w:p>
    <w:p>
      <w:pPr>
        <w:pStyle w:val="BodyText"/>
        <w:spacing w:line="360" w:lineRule="auto"/>
        <w:ind w:left="142" w:right="426" w:firstLine="708"/>
        <w:jc w:val="both"/>
      </w:pPr>
      <w:r>
        <w:rPr/>
        <w:t>O resultado da performance de modelos de detecção de fraude é tradicionalmente medido pelas métricas tradicionais, que envolvem a relação entre os resultados verdadeiro positivo (TP), falso positivo (FP), verdadeiro negativo (TN) e falso negativo (FN). A relação matemática entre esses resultados resulta em métricas anteriormente explicadas, como precisão, revocação (recall), F1-Score e área sob a curva ROC (ROC-AUC), frequentemente utilizadas em estudos de detecção de fraude (JAIN et al., 2019) A partir dos gráficos de boxplot e das curvas de densidade, observou-se que algumas variáveis apresentaram maior poder discriminativo entre as classes “fraude” e “não fraude”. Variáveis como V14 e V17 demonstraram separações visuais mais pronunciadas, conforme demonstrado na imagem abaixo, sinalizando alto potencial preditivo.</w:t>
      </w:r>
    </w:p>
    <w:p>
      <w:pPr>
        <w:pStyle w:val="BodyText"/>
        <w:spacing w:before="138"/>
      </w:pPr>
    </w:p>
    <w:p>
      <w:pPr>
        <w:pStyle w:val="Heading2"/>
        <w:ind w:left="638"/>
      </w:pPr>
      <w:r>
        <w:rPr/>
        <w:t>Gráfico</w:t>
      </w:r>
      <w:r>
        <w:rPr>
          <w:spacing w:val="-3"/>
        </w:rPr>
        <w:t> </w:t>
      </w:r>
      <w:r>
        <w:rPr/>
        <w:t>2</w:t>
      </w:r>
      <w:r>
        <w:rPr>
          <w:spacing w:val="55"/>
        </w:rPr>
        <w:t> </w:t>
      </w:r>
      <w:r>
        <w:rPr/>
        <w:t>–</w:t>
      </w:r>
      <w:r>
        <w:rPr>
          <w:spacing w:val="55"/>
        </w:rPr>
        <w:t> </w:t>
      </w:r>
      <w:r>
        <w:rPr/>
        <w:t>Separabilidade</w:t>
      </w:r>
      <w:r>
        <w:rPr>
          <w:spacing w:val="-3"/>
        </w:rPr>
        <w:t> </w:t>
      </w:r>
      <w:r>
        <w:rPr/>
        <w:t>entre</w:t>
      </w:r>
      <w:r>
        <w:rPr>
          <w:spacing w:val="-3"/>
        </w:rPr>
        <w:t> </w:t>
      </w:r>
      <w:r>
        <w:rPr/>
        <w:t>as</w:t>
      </w:r>
      <w:r>
        <w:rPr>
          <w:spacing w:val="-2"/>
        </w:rPr>
        <w:t> </w:t>
      </w:r>
      <w:r>
        <w:rPr/>
        <w:t>variáveis</w:t>
      </w:r>
      <w:r>
        <w:rPr>
          <w:spacing w:val="-3"/>
        </w:rPr>
        <w:t> </w:t>
      </w:r>
      <w:r>
        <w:rPr/>
        <w:t>com</w:t>
      </w:r>
      <w:r>
        <w:rPr>
          <w:spacing w:val="-2"/>
        </w:rPr>
        <w:t> </w:t>
      </w:r>
      <w:r>
        <w:rPr/>
        <w:t>maior</w:t>
      </w:r>
      <w:r>
        <w:rPr>
          <w:spacing w:val="-3"/>
        </w:rPr>
        <w:t> </w:t>
      </w:r>
      <w:r>
        <w:rPr/>
        <w:t>poder</w:t>
      </w:r>
      <w:r>
        <w:rPr>
          <w:spacing w:val="-2"/>
        </w:rPr>
        <w:t> discriminativo</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1424">
            <wp:simplePos x="0" y="0"/>
            <wp:positionH relativeFrom="page">
              <wp:posOffset>1080135</wp:posOffset>
            </wp:positionH>
            <wp:positionV relativeFrom="paragraph">
              <wp:posOffset>204489</wp:posOffset>
            </wp:positionV>
            <wp:extent cx="5381631" cy="37719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381631" cy="3771900"/>
                    </a:xfrm>
                    <a:prstGeom prst="rect">
                      <a:avLst/>
                    </a:prstGeom>
                  </pic:spPr>
                </pic:pic>
              </a:graphicData>
            </a:graphic>
          </wp:anchor>
        </w:drawing>
      </w:r>
    </w:p>
    <w:p>
      <w:pPr>
        <w:pStyle w:val="BodyText"/>
        <w:spacing w:after="0"/>
        <w:rPr>
          <w:b/>
          <w:sz w:val="20"/>
        </w:rPr>
        <w:sectPr>
          <w:pgSz w:w="11910" w:h="16840"/>
          <w:pgMar w:header="719" w:footer="0" w:top="980" w:bottom="280" w:left="1559" w:right="708"/>
        </w:sectPr>
      </w:pPr>
    </w:p>
    <w:p>
      <w:pPr>
        <w:pStyle w:val="BodyText"/>
        <w:rPr>
          <w:b/>
        </w:rPr>
      </w:pPr>
    </w:p>
    <w:p>
      <w:pPr>
        <w:pStyle w:val="BodyText"/>
        <w:spacing w:before="164"/>
        <w:rPr>
          <w:b/>
        </w:rPr>
      </w:pPr>
    </w:p>
    <w:p>
      <w:pPr>
        <w:pStyle w:val="BodyText"/>
        <w:spacing w:line="360" w:lineRule="auto"/>
        <w:ind w:left="142" w:right="430" w:firstLine="708"/>
        <w:jc w:val="both"/>
      </w:pPr>
      <w:r>
        <w:rPr/>
        <w:t>Essas evidências visuais serviram como guia preliminar para o entendimento dos padrões do conjunto de dados e fundamentaram a decisão de aplicar técnicas de redução de dimensionalidade e de balanceamento. Além disso, corroboram a necessidade de estratégias supervisionadas que utilizem rótulos conhecidos para identificar variáveis explicativas </w:t>
      </w:r>
      <w:r>
        <w:rPr>
          <w:spacing w:val="-2"/>
        </w:rPr>
        <w:t>relevantes.</w:t>
      </w:r>
    </w:p>
    <w:p>
      <w:pPr>
        <w:pStyle w:val="BodyText"/>
        <w:spacing w:before="138"/>
      </w:pPr>
    </w:p>
    <w:p>
      <w:pPr>
        <w:pStyle w:val="Heading1"/>
        <w:numPr>
          <w:ilvl w:val="1"/>
          <w:numId w:val="3"/>
        </w:numPr>
        <w:tabs>
          <w:tab w:pos="502" w:val="left" w:leader="none"/>
        </w:tabs>
        <w:spacing w:line="240" w:lineRule="auto" w:before="0" w:after="0"/>
        <w:ind w:left="502" w:right="0" w:hanging="360"/>
        <w:jc w:val="left"/>
      </w:pPr>
      <w:bookmarkStart w:name="_bookmark30" w:id="31"/>
      <w:bookmarkEnd w:id="31"/>
      <w:r>
        <w:rPr>
          <w:b w:val="0"/>
        </w:rPr>
      </w:r>
      <w:r>
        <w:rPr/>
        <w:t>DESEMPENHO</w:t>
      </w:r>
      <w:r>
        <w:rPr>
          <w:spacing w:val="-5"/>
        </w:rPr>
        <w:t> </w:t>
      </w:r>
      <w:r>
        <w:rPr/>
        <w:t>DOS</w:t>
      </w:r>
      <w:r>
        <w:rPr>
          <w:spacing w:val="-2"/>
        </w:rPr>
        <w:t> </w:t>
      </w:r>
      <w:r>
        <w:rPr/>
        <w:t>MODELOS</w:t>
      </w:r>
      <w:r>
        <w:rPr>
          <w:spacing w:val="-3"/>
        </w:rPr>
        <w:t> </w:t>
      </w:r>
      <w:r>
        <w:rPr/>
        <w:t>SEM</w:t>
      </w:r>
      <w:r>
        <w:rPr>
          <w:spacing w:val="-2"/>
        </w:rPr>
        <w:t> BALANCEAMENTO</w:t>
      </w:r>
    </w:p>
    <w:p>
      <w:pPr>
        <w:pStyle w:val="BodyText"/>
        <w:rPr>
          <w:b/>
        </w:rPr>
      </w:pPr>
    </w:p>
    <w:p>
      <w:pPr>
        <w:pStyle w:val="BodyText"/>
        <w:rPr>
          <w:b/>
        </w:rPr>
      </w:pPr>
    </w:p>
    <w:p>
      <w:pPr>
        <w:pStyle w:val="BodyText"/>
        <w:spacing w:line="360" w:lineRule="auto"/>
        <w:ind w:left="142" w:right="429" w:firstLine="708"/>
        <w:jc w:val="both"/>
      </w:pPr>
      <w:r>
        <w:rPr/>
        <w:t>Na primeira fase do experimento, os modelos foram treinados exclusivamente sobre o conjunto de dados original, caracterizado por uma taxa de fraude extremamente baixa (0,172%). O treinamento foi otimizado para reduzir o tempo de execução, totalizando aproximadamente 2,64 segundos para os quatro classificadores. A Tabela 1 sintetiza os principais indicadores obtidos no primeiro código desenvolvido.</w:t>
      </w:r>
    </w:p>
    <w:p>
      <w:pPr>
        <w:pStyle w:val="BodyText"/>
        <w:spacing w:before="138"/>
      </w:pPr>
    </w:p>
    <w:p>
      <w:pPr>
        <w:pStyle w:val="Heading2"/>
        <w:ind w:right="286"/>
        <w:jc w:val="center"/>
      </w:pPr>
      <w:r>
        <w:rPr/>
        <w:t>Tabela</w:t>
      </w:r>
      <w:r>
        <w:rPr>
          <w:spacing w:val="-2"/>
        </w:rPr>
        <w:t> </w:t>
      </w:r>
      <w:r>
        <w:rPr/>
        <w:t>1</w:t>
      </w:r>
      <w:r>
        <w:rPr>
          <w:spacing w:val="-2"/>
        </w:rPr>
        <w:t> </w:t>
      </w:r>
      <w:r>
        <w:rPr/>
        <w:t>–</w:t>
      </w:r>
      <w:r>
        <w:rPr>
          <w:spacing w:val="-2"/>
        </w:rPr>
        <w:t> </w:t>
      </w:r>
      <w:r>
        <w:rPr/>
        <w:t>Desempenho</w:t>
      </w:r>
      <w:r>
        <w:rPr>
          <w:spacing w:val="-2"/>
        </w:rPr>
        <w:t> </w:t>
      </w:r>
      <w:r>
        <w:rPr/>
        <w:t>dos</w:t>
      </w:r>
      <w:r>
        <w:rPr>
          <w:spacing w:val="-2"/>
        </w:rPr>
        <w:t> </w:t>
      </w:r>
      <w:r>
        <w:rPr/>
        <w:t>Modelos</w:t>
      </w:r>
      <w:r>
        <w:rPr>
          <w:spacing w:val="-2"/>
        </w:rPr>
        <w:t> </w:t>
      </w:r>
      <w:r>
        <w:rPr/>
        <w:t>com</w:t>
      </w:r>
      <w:r>
        <w:rPr>
          <w:spacing w:val="-2"/>
        </w:rPr>
        <w:t> </w:t>
      </w:r>
      <w:r>
        <w:rPr/>
        <w:t>Dados</w:t>
      </w:r>
      <w:r>
        <w:rPr>
          <w:spacing w:val="-2"/>
        </w:rPr>
        <w:t> Desbalanceados</w:t>
      </w:r>
    </w:p>
    <w:p>
      <w:pPr>
        <w:pStyle w:val="BodyText"/>
        <w:spacing w:before="10"/>
        <w:rPr>
          <w:b/>
          <w:sz w:val="9"/>
        </w:rPr>
      </w:pPr>
      <w:r>
        <w:rPr>
          <w:b/>
          <w:sz w:val="9"/>
        </w:rPr>
        <w:drawing>
          <wp:anchor distT="0" distB="0" distL="0" distR="0" allowOverlap="1" layoutInCell="1" locked="0" behindDoc="1" simplePos="0" relativeHeight="487591936">
            <wp:simplePos x="0" y="0"/>
            <wp:positionH relativeFrom="page">
              <wp:posOffset>1080135</wp:posOffset>
            </wp:positionH>
            <wp:positionV relativeFrom="paragraph">
              <wp:posOffset>87658</wp:posOffset>
            </wp:positionV>
            <wp:extent cx="5786601" cy="137636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786601" cy="1376362"/>
                    </a:xfrm>
                    <a:prstGeom prst="rect">
                      <a:avLst/>
                    </a:prstGeom>
                  </pic:spPr>
                </pic:pic>
              </a:graphicData>
            </a:graphic>
          </wp:anchor>
        </w:drawing>
      </w:r>
    </w:p>
    <w:p>
      <w:pPr>
        <w:pStyle w:val="BodyText"/>
        <w:spacing w:line="360" w:lineRule="auto" w:before="141"/>
        <w:ind w:left="142" w:right="428" w:firstLine="708"/>
        <w:jc w:val="both"/>
      </w:pPr>
      <w:r>
        <w:rPr/>
        <w:t>Apesar das elevadas taxas de acurácia — em média 99,3% — este desempenho isoladamente não indica boa performance dos modelos. A acurácia elevada reflete majoritariamente a capacidade dos modelos de identificar corretamente transações legítimas, que representam praticamente todo o conjunto. O Recall médio situou-se em apenas 41,2%, evidenciando que cerca de metade das transações fraudulentas permaneceram não detectadas. Também foi possível observar que sem técnicas de balanceamento, o modelo de decisão de árvores não foi capaz de detectar classes minoritárias.</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1"/>
          <w:numId w:val="3"/>
        </w:numPr>
        <w:tabs>
          <w:tab w:pos="502" w:val="left" w:leader="none"/>
        </w:tabs>
        <w:spacing w:line="240" w:lineRule="auto" w:before="0" w:after="0"/>
        <w:ind w:left="502" w:right="0" w:hanging="360"/>
        <w:jc w:val="left"/>
      </w:pPr>
      <w:bookmarkStart w:name="_bookmark31" w:id="32"/>
      <w:bookmarkEnd w:id="32"/>
      <w:r>
        <w:rPr>
          <w:b w:val="0"/>
        </w:rPr>
      </w:r>
      <w:r>
        <w:rPr/>
        <w:t>DESEMPENHO</w:t>
      </w:r>
      <w:r>
        <w:rPr>
          <w:spacing w:val="-6"/>
        </w:rPr>
        <w:t> </w:t>
      </w:r>
      <w:r>
        <w:rPr/>
        <w:t>APÓS</w:t>
      </w:r>
      <w:r>
        <w:rPr>
          <w:spacing w:val="-3"/>
        </w:rPr>
        <w:t> </w:t>
      </w:r>
      <w:r>
        <w:rPr/>
        <w:t>APLICAÇÃO</w:t>
      </w:r>
      <w:r>
        <w:rPr>
          <w:spacing w:val="-3"/>
        </w:rPr>
        <w:t> </w:t>
      </w:r>
      <w:r>
        <w:rPr/>
        <w:t>DE</w:t>
      </w:r>
      <w:r>
        <w:rPr>
          <w:spacing w:val="-3"/>
        </w:rPr>
        <w:t> </w:t>
      </w:r>
      <w:r>
        <w:rPr/>
        <w:t>TÉCNICAS</w:t>
      </w:r>
      <w:r>
        <w:rPr>
          <w:spacing w:val="-3"/>
        </w:rPr>
        <w:t> </w:t>
      </w:r>
      <w:r>
        <w:rPr/>
        <w:t>DE</w:t>
      </w:r>
      <w:r>
        <w:rPr>
          <w:spacing w:val="-3"/>
        </w:rPr>
        <w:t> </w:t>
      </w:r>
      <w:r>
        <w:rPr>
          <w:spacing w:val="-2"/>
        </w:rPr>
        <w:t>BALANCEAMENTO</w:t>
      </w:r>
    </w:p>
    <w:p>
      <w:pPr>
        <w:pStyle w:val="BodyText"/>
        <w:rPr>
          <w:b/>
        </w:rPr>
      </w:pPr>
    </w:p>
    <w:p>
      <w:pPr>
        <w:pStyle w:val="BodyText"/>
        <w:rPr>
          <w:b/>
        </w:rPr>
      </w:pPr>
    </w:p>
    <w:p>
      <w:pPr>
        <w:pStyle w:val="BodyText"/>
        <w:spacing w:line="360" w:lineRule="auto"/>
        <w:ind w:left="142" w:right="425" w:firstLine="708"/>
        <w:jc w:val="both"/>
      </w:pPr>
      <w:r>
        <w:rPr/>
        <w:t>Considerando as limitações observadas, foram aplicadas técnicas de balanceamento destinadas a corrigir a disparidade entre classes. O procedimento envolveu, primeiramente, o uso de SMOTE. Como etapa complementar, foi realizado Random Oversampling até atingir uma razão de 1:1 entre as classes. Ao término do balanceamento, o conjunto passou a conter 79.862 amostras, sendo 50% transações fraudulentas. Também foram aplicadas técnicas variadas pertencentes ao algoritmo SMOTE (SMOTETomek, SMOTEEN e BeorderlineSMOTE). Essas técnicas além de criarem </w:t>
      </w:r>
      <w:r>
        <w:rPr>
          <w:i/>
        </w:rPr>
        <w:t>oversampling </w:t>
      </w:r>
      <w:r>
        <w:rPr/>
        <w:t>também são capazes de eliminar parte do ruído criado pela geração dos dados sintéticos. Apesar disso, em todas as tentativas, nenhum dos modelos estudados atingiu melhoria significante nas métricas mais relevantes (precision e F1-Score) ao utilizar essas técnicas que consistem em criar dados sintéticos, em alguns casos, essa técnica até prejudicou a performance dos modelos. Entretanto, é possível notar no gráfico 3 que o desempenho do Recall para todas os modelos aumentou</w:t>
      </w:r>
      <w:r>
        <w:rPr>
          <w:spacing w:val="-2"/>
        </w:rPr>
        <w:t> </w:t>
      </w:r>
      <w:r>
        <w:rPr/>
        <w:t>substancialmente,</w:t>
      </w:r>
      <w:r>
        <w:rPr>
          <w:spacing w:val="-2"/>
        </w:rPr>
        <w:t> </w:t>
      </w:r>
      <w:r>
        <w:rPr/>
        <w:t>indicando</w:t>
      </w:r>
      <w:r>
        <w:rPr>
          <w:spacing w:val="-2"/>
        </w:rPr>
        <w:t> </w:t>
      </w:r>
      <w:r>
        <w:rPr/>
        <w:t>que,</w:t>
      </w:r>
      <w:r>
        <w:rPr>
          <w:spacing w:val="-2"/>
        </w:rPr>
        <w:t> </w:t>
      </w:r>
      <w:r>
        <w:rPr/>
        <w:t>apesar</w:t>
      </w:r>
      <w:r>
        <w:rPr>
          <w:spacing w:val="-2"/>
        </w:rPr>
        <w:t> </w:t>
      </w:r>
      <w:r>
        <w:rPr/>
        <w:t>da</w:t>
      </w:r>
      <w:r>
        <w:rPr>
          <w:spacing w:val="-2"/>
        </w:rPr>
        <w:t> </w:t>
      </w:r>
      <w:r>
        <w:rPr/>
        <w:t>perda</w:t>
      </w:r>
      <w:r>
        <w:rPr>
          <w:spacing w:val="-2"/>
        </w:rPr>
        <w:t> </w:t>
      </w:r>
      <w:r>
        <w:rPr/>
        <w:t>de</w:t>
      </w:r>
      <w:r>
        <w:rPr>
          <w:spacing w:val="-2"/>
        </w:rPr>
        <w:t> </w:t>
      </w:r>
      <w:r>
        <w:rPr/>
        <w:t>precisão,</w:t>
      </w:r>
      <w:r>
        <w:rPr>
          <w:spacing w:val="-2"/>
        </w:rPr>
        <w:t> </w:t>
      </w:r>
      <w:r>
        <w:rPr/>
        <w:t>os</w:t>
      </w:r>
      <w:r>
        <w:rPr>
          <w:spacing w:val="-2"/>
        </w:rPr>
        <w:t> </w:t>
      </w:r>
      <w:r>
        <w:rPr/>
        <w:t>modelos</w:t>
      </w:r>
      <w:r>
        <w:rPr>
          <w:spacing w:val="-2"/>
        </w:rPr>
        <w:t> </w:t>
      </w:r>
      <w:r>
        <w:rPr/>
        <w:t>passaram a identificar uma quantidade significativamente maior de transações fraudulentas, o que é desejável em contextos onde o custo de não detectar uma fraude é elevado. A tabela abaixo indica a performance das métricas, onde é possível notar que nenhum modelo atingiu F1- Score acima de 0,5.</w:t>
      </w:r>
    </w:p>
    <w:p>
      <w:pPr>
        <w:pStyle w:val="Heading2"/>
        <w:spacing w:line="360" w:lineRule="auto"/>
        <w:ind w:left="142" w:right="428" w:firstLine="708"/>
        <w:jc w:val="both"/>
      </w:pPr>
      <w:r>
        <w:rPr/>
        <w:t>Tabela 2 – Desempenho dos Modelos após aplicação de técnicas voltadas a</w:t>
      </w:r>
      <w:r>
        <w:rPr>
          <w:spacing w:val="40"/>
        </w:rPr>
        <w:t> </w:t>
      </w:r>
      <w:r>
        <w:rPr/>
        <w:t>reduzir o desbalanceamento</w:t>
      </w:r>
    </w:p>
    <w:p>
      <w:pPr>
        <w:pStyle w:val="BodyText"/>
        <w:ind w:left="1956"/>
        <w:rPr>
          <w:sz w:val="20"/>
        </w:rPr>
      </w:pPr>
      <w:r>
        <w:rPr>
          <w:sz w:val="20"/>
        </w:rPr>
        <w:drawing>
          <wp:inline distT="0" distB="0" distL="0" distR="0">
            <wp:extent cx="3899916" cy="317182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3899916" cy="3171825"/>
                    </a:xfrm>
                    <a:prstGeom prst="rect">
                      <a:avLst/>
                    </a:prstGeom>
                  </pic:spPr>
                </pic:pic>
              </a:graphicData>
            </a:graphic>
          </wp:inline>
        </w:drawing>
      </w:r>
      <w:r>
        <w:rPr>
          <w:sz w:val="20"/>
        </w:rPr>
      </w:r>
    </w:p>
    <w:p>
      <w:pPr>
        <w:pStyle w:val="BodyText"/>
        <w:spacing w:after="0"/>
        <w:rPr>
          <w:sz w:val="20"/>
        </w:rPr>
        <w:sectPr>
          <w:pgSz w:w="11910" w:h="16840"/>
          <w:pgMar w:header="719" w:footer="0" w:top="980" w:bottom="280" w:left="1559" w:right="708"/>
        </w:sectPr>
      </w:pPr>
    </w:p>
    <w:p>
      <w:pPr>
        <w:pStyle w:val="BodyText"/>
        <w:rPr>
          <w:b/>
        </w:rPr>
      </w:pPr>
    </w:p>
    <w:p>
      <w:pPr>
        <w:pStyle w:val="BodyText"/>
        <w:spacing w:before="164"/>
        <w:rPr>
          <w:b/>
        </w:rPr>
      </w:pPr>
    </w:p>
    <w:p>
      <w:pPr>
        <w:pStyle w:val="BodyText"/>
        <w:spacing w:line="360" w:lineRule="auto"/>
        <w:ind w:left="141" w:right="428" w:firstLine="708"/>
        <w:jc w:val="both"/>
      </w:pPr>
      <w:r>
        <w:rPr/>
        <w:t>A etapa mais determinante na performance do modelo foi a aplicação do ajuste do limiar de decisão (</w:t>
      </w:r>
      <w:r>
        <w:rPr>
          <w:i/>
        </w:rPr>
        <w:t>threshold</w:t>
      </w:r>
      <w:r>
        <w:rPr/>
        <w:t>) de acordo com a performance do F1-Score. Em modelos de </w:t>
      </w:r>
      <w:r>
        <w:rPr>
          <w:i/>
        </w:rPr>
        <w:t>machine learning </w:t>
      </w:r>
      <w:r>
        <w:rPr/>
        <w:t>usados para detectar fraudes, o threshold (ou limiar) é o valor que define a partir de que ponto uma transação será considerada como fraude. Normalmente, esse valor é 0,5, ou seja, se a probabilidade prevista de fraude for maior ou igual a 50%, a transação é classificada como fraudulenta. No entanto, quando os dados estão desbalanceados, esse valor não é o que detecta mais fraudes corretamente. Ajustar o threshold permite encontrar um ponto que melhore o equilíbrio entre dois fatores fundamentais: detectar a maior quantidade possível de fraudes (recall) e evitar muitos alertas falsos (precisão). Por isso, é comum testar diferentes valores de threshold e escolher aquele que apresenta o melhor F1-score, uma métrica que considera tanto a precisão quanto o recall. Esse ajuste ajuda o modelo a tomar decisões mais eficazes em cenários reais, onde errar pode trazer prejuízos significativos.</w:t>
      </w:r>
    </w:p>
    <w:p>
      <w:pPr>
        <w:pStyle w:val="BodyText"/>
        <w:spacing w:before="138"/>
      </w:pPr>
    </w:p>
    <w:p>
      <w:pPr>
        <w:pStyle w:val="Heading1"/>
        <w:numPr>
          <w:ilvl w:val="1"/>
          <w:numId w:val="3"/>
        </w:numPr>
        <w:tabs>
          <w:tab w:pos="501" w:val="left" w:leader="none"/>
        </w:tabs>
        <w:spacing w:line="240" w:lineRule="auto" w:before="0" w:after="0"/>
        <w:ind w:left="501" w:right="0" w:hanging="360"/>
        <w:jc w:val="left"/>
      </w:pPr>
      <w:bookmarkStart w:name="_bookmark32" w:id="33"/>
      <w:bookmarkEnd w:id="33"/>
      <w:r>
        <w:rPr>
          <w:b w:val="0"/>
        </w:rPr>
      </w:r>
      <w:r>
        <w:rPr/>
        <w:t>ANÁLISE</w:t>
      </w:r>
      <w:r>
        <w:rPr>
          <w:spacing w:val="-5"/>
        </w:rPr>
        <w:t> </w:t>
      </w:r>
      <w:r>
        <w:rPr/>
        <w:t>COMPARATIVA</w:t>
      </w:r>
      <w:r>
        <w:rPr>
          <w:spacing w:val="-3"/>
        </w:rPr>
        <w:t> </w:t>
      </w:r>
      <w:r>
        <w:rPr/>
        <w:t>ANTES</w:t>
      </w:r>
      <w:r>
        <w:rPr>
          <w:spacing w:val="-3"/>
        </w:rPr>
        <w:t> </w:t>
      </w:r>
      <w:r>
        <w:rPr/>
        <w:t>E</w:t>
      </w:r>
      <w:r>
        <w:rPr>
          <w:spacing w:val="-3"/>
        </w:rPr>
        <w:t> </w:t>
      </w:r>
      <w:r>
        <w:rPr/>
        <w:t>DEPOIS</w:t>
      </w:r>
      <w:r>
        <w:rPr>
          <w:spacing w:val="-3"/>
        </w:rPr>
        <w:t> </w:t>
      </w:r>
      <w:r>
        <w:rPr/>
        <w:t>DO</w:t>
      </w:r>
      <w:r>
        <w:rPr>
          <w:spacing w:val="-3"/>
        </w:rPr>
        <w:t> </w:t>
      </w:r>
      <w:r>
        <w:rPr>
          <w:spacing w:val="-2"/>
        </w:rPr>
        <w:t>BALANCEAMENTO</w:t>
      </w:r>
    </w:p>
    <w:p>
      <w:pPr>
        <w:pStyle w:val="BodyText"/>
        <w:rPr>
          <w:b/>
        </w:rPr>
      </w:pPr>
    </w:p>
    <w:p>
      <w:pPr>
        <w:pStyle w:val="BodyText"/>
        <w:rPr>
          <w:b/>
        </w:rPr>
      </w:pPr>
    </w:p>
    <w:p>
      <w:pPr>
        <w:pStyle w:val="BodyText"/>
        <w:spacing w:line="360" w:lineRule="auto"/>
        <w:ind w:left="141" w:right="429" w:firstLine="708"/>
        <w:jc w:val="both"/>
      </w:pPr>
      <w:r>
        <w:rPr/>
        <w:t>A comparação direta dos modelos indicou melhor performance para o modelo de Regressão Logística, com threshold ajustado, alcançando um F1-Score de 0,8247, o melhor resultado entre todos os experimentos. A Árvore de Decisão e o SVM também tiveram desempenho elevado, com F1-Scores superiores a 0,77. O Naive Bayes, mesmo com o threshold otimizado, obteve resultado modesto (F1-Score de 0,3261), refletindo suas limitações estruturais para aplicação dessa técnica. Conforme mostra o gráfico 3 a seguir, a aplicação de SMOTEEN foi capaz de aumentar o recall para todas as métricas com exceção</w:t>
      </w:r>
      <w:r>
        <w:rPr>
          <w:spacing w:val="40"/>
        </w:rPr>
        <w:t> </w:t>
      </w:r>
      <w:r>
        <w:rPr/>
        <w:t>da regressão logística, mas conforme indica o gráfico 4, nenhuma técnica além do ajuste de threshold incrementou o F1-Score para valores satisfatórios.</w:t>
      </w:r>
    </w:p>
    <w:p>
      <w:pPr>
        <w:pStyle w:val="BodyText"/>
        <w:spacing w:before="138"/>
      </w:pPr>
    </w:p>
    <w:p>
      <w:pPr>
        <w:pStyle w:val="Heading2"/>
        <w:ind w:left="0" w:right="286"/>
        <w:jc w:val="center"/>
      </w:pPr>
      <w:r>
        <w:rPr/>
        <w:t>Gráfico</w:t>
      </w:r>
      <w:r>
        <w:rPr>
          <w:spacing w:val="-3"/>
        </w:rPr>
        <w:t> </w:t>
      </w:r>
      <w:r>
        <w:rPr/>
        <w:t>3</w:t>
      </w:r>
      <w:r>
        <w:rPr>
          <w:spacing w:val="-2"/>
        </w:rPr>
        <w:t> </w:t>
      </w:r>
      <w:r>
        <w:rPr/>
        <w:t>–</w:t>
      </w:r>
      <w:r>
        <w:rPr>
          <w:spacing w:val="-2"/>
        </w:rPr>
        <w:t> </w:t>
      </w:r>
      <w:r>
        <w:rPr/>
        <w:t>Comparativo</w:t>
      </w:r>
      <w:r>
        <w:rPr>
          <w:spacing w:val="-2"/>
        </w:rPr>
        <w:t> </w:t>
      </w:r>
      <w:r>
        <w:rPr/>
        <w:t>de</w:t>
      </w:r>
      <w:r>
        <w:rPr>
          <w:spacing w:val="-2"/>
        </w:rPr>
        <w:t> </w:t>
      </w:r>
      <w:r>
        <w:rPr/>
        <w:t>Recall</w:t>
      </w:r>
      <w:r>
        <w:rPr>
          <w:spacing w:val="-2"/>
        </w:rPr>
        <w:t> </w:t>
      </w:r>
      <w:r>
        <w:rPr/>
        <w:t>por</w:t>
      </w:r>
      <w:r>
        <w:rPr>
          <w:spacing w:val="-2"/>
        </w:rPr>
        <w:t> Modelo/Fase</w:t>
      </w:r>
    </w:p>
    <w:p>
      <w:pPr>
        <w:pStyle w:val="BodyText"/>
        <w:spacing w:before="10"/>
        <w:rPr>
          <w:b/>
          <w:sz w:val="9"/>
        </w:rPr>
      </w:pPr>
      <w:r>
        <w:rPr>
          <w:b/>
          <w:sz w:val="9"/>
        </w:rPr>
        <w:drawing>
          <wp:anchor distT="0" distB="0" distL="0" distR="0" allowOverlap="1" layoutInCell="1" locked="0" behindDoc="1" simplePos="0" relativeHeight="487592448">
            <wp:simplePos x="0" y="0"/>
            <wp:positionH relativeFrom="page">
              <wp:posOffset>2655100</wp:posOffset>
            </wp:positionH>
            <wp:positionV relativeFrom="paragraph">
              <wp:posOffset>87688</wp:posOffset>
            </wp:positionV>
            <wp:extent cx="2553376" cy="200691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2553376" cy="2006917"/>
                    </a:xfrm>
                    <a:prstGeom prst="rect">
                      <a:avLst/>
                    </a:prstGeom>
                  </pic:spPr>
                </pic:pic>
              </a:graphicData>
            </a:graphic>
          </wp:anchor>
        </w:drawing>
      </w:r>
    </w:p>
    <w:p>
      <w:pPr>
        <w:pStyle w:val="BodyText"/>
        <w:spacing w:after="0"/>
        <w:rPr>
          <w:b/>
          <w:sz w:val="9"/>
        </w:rPr>
        <w:sectPr>
          <w:pgSz w:w="11910" w:h="16840"/>
          <w:pgMar w:header="719" w:footer="0" w:top="980" w:bottom="280" w:left="1559" w:right="708"/>
        </w:sectPr>
      </w:pPr>
    </w:p>
    <w:p>
      <w:pPr>
        <w:pStyle w:val="BodyText"/>
        <w:rPr>
          <w:b/>
        </w:rPr>
      </w:pPr>
    </w:p>
    <w:p>
      <w:pPr>
        <w:pStyle w:val="BodyText"/>
        <w:spacing w:before="164"/>
        <w:rPr>
          <w:b/>
        </w:rPr>
      </w:pPr>
    </w:p>
    <w:p>
      <w:pPr>
        <w:pStyle w:val="Heading2"/>
        <w:ind w:right="286"/>
        <w:jc w:val="center"/>
      </w:pPr>
      <w:r>
        <w:rPr/>
        <w:t>Gráfico</w:t>
      </w:r>
      <w:r>
        <w:rPr>
          <w:spacing w:val="-5"/>
        </w:rPr>
        <w:t> </w:t>
      </w:r>
      <w:r>
        <w:rPr/>
        <w:t>4</w:t>
      </w:r>
      <w:r>
        <w:rPr>
          <w:spacing w:val="-2"/>
        </w:rPr>
        <w:t> </w:t>
      </w:r>
      <w:r>
        <w:rPr/>
        <w:t>–</w:t>
      </w:r>
      <w:r>
        <w:rPr>
          <w:spacing w:val="-2"/>
        </w:rPr>
        <w:t> </w:t>
      </w:r>
      <w:r>
        <w:rPr/>
        <w:t>Comparativo</w:t>
      </w:r>
      <w:r>
        <w:rPr>
          <w:spacing w:val="-3"/>
        </w:rPr>
        <w:t> </w:t>
      </w:r>
      <w:r>
        <w:rPr/>
        <w:t>de</w:t>
      </w:r>
      <w:r>
        <w:rPr>
          <w:spacing w:val="-2"/>
        </w:rPr>
        <w:t> </w:t>
      </w:r>
      <w:r>
        <w:rPr/>
        <w:t>F1-Score</w:t>
      </w:r>
      <w:r>
        <w:rPr>
          <w:spacing w:val="-2"/>
        </w:rPr>
        <w:t> </w:t>
      </w:r>
      <w:r>
        <w:rPr/>
        <w:t>por</w:t>
      </w:r>
      <w:r>
        <w:rPr>
          <w:spacing w:val="-2"/>
        </w:rPr>
        <w:t> Modelo</w:t>
      </w:r>
    </w:p>
    <w:p>
      <w:pPr>
        <w:pStyle w:val="BodyText"/>
        <w:spacing w:before="10"/>
        <w:rPr>
          <w:b/>
          <w:sz w:val="9"/>
        </w:rPr>
      </w:pPr>
      <w:r>
        <w:rPr>
          <w:b/>
          <w:sz w:val="9"/>
        </w:rPr>
        <w:drawing>
          <wp:anchor distT="0" distB="0" distL="0" distR="0" allowOverlap="1" layoutInCell="1" locked="0" behindDoc="1" simplePos="0" relativeHeight="487592960">
            <wp:simplePos x="0" y="0"/>
            <wp:positionH relativeFrom="page">
              <wp:posOffset>2454960</wp:posOffset>
            </wp:positionH>
            <wp:positionV relativeFrom="paragraph">
              <wp:posOffset>87665</wp:posOffset>
            </wp:positionV>
            <wp:extent cx="3007512" cy="20050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3007512" cy="2005012"/>
                    </a:xfrm>
                    <a:prstGeom prst="rect">
                      <a:avLst/>
                    </a:prstGeom>
                  </pic:spPr>
                </pic:pic>
              </a:graphicData>
            </a:graphic>
          </wp:anchor>
        </w:drawing>
      </w:r>
    </w:p>
    <w:p>
      <w:pPr>
        <w:pStyle w:val="BodyText"/>
        <w:spacing w:before="273"/>
        <w:rPr>
          <w:b/>
        </w:rPr>
      </w:pPr>
    </w:p>
    <w:p>
      <w:pPr>
        <w:pStyle w:val="BodyText"/>
        <w:spacing w:line="360" w:lineRule="auto" w:before="1"/>
        <w:ind w:left="142" w:right="429" w:firstLine="708"/>
        <w:jc w:val="both"/>
      </w:pPr>
      <w:r>
        <w:rPr/>
        <w:t>Esses achados indicam que o balanceamento é necessário em problemas de detecção</w:t>
      </w:r>
      <w:r>
        <w:rPr>
          <w:spacing w:val="40"/>
        </w:rPr>
        <w:t> </w:t>
      </w:r>
      <w:r>
        <w:rPr/>
        <w:t>de fraude. Sem essa etapa, modelos produzem alta acurácia com baixíssima utilidade prática, enquanto com dados balanceados a capacidade preditiva se eleva substancialmente, conforme descrito por He e Garcia (2008). Apesar disso, somente o ajuste de threshold configurado especificamente para maximizar a pontuação do F1-Score foi capaz de produzir performance significativa para todos os modelos, apesar da baixa pontuação relativa do modelo Naive Bayes.</w:t>
      </w:r>
      <w:r>
        <w:rPr>
          <w:spacing w:val="-1"/>
        </w:rPr>
        <w:t> </w:t>
      </w:r>
      <w:r>
        <w:rPr/>
        <w:t>O</w:t>
      </w:r>
      <w:r>
        <w:rPr>
          <w:spacing w:val="40"/>
        </w:rPr>
        <w:t> </w:t>
      </w:r>
      <w:r>
        <w:rPr/>
        <w:t>desempenho</w:t>
      </w:r>
      <w:r>
        <w:rPr>
          <w:spacing w:val="-1"/>
        </w:rPr>
        <w:t> </w:t>
      </w:r>
      <w:r>
        <w:rPr/>
        <w:t>dos</w:t>
      </w:r>
      <w:r>
        <w:rPr>
          <w:spacing w:val="-1"/>
        </w:rPr>
        <w:t> </w:t>
      </w:r>
      <w:r>
        <w:rPr/>
        <w:t>modelos</w:t>
      </w:r>
      <w:r>
        <w:rPr>
          <w:spacing w:val="-1"/>
        </w:rPr>
        <w:t> </w:t>
      </w:r>
      <w:r>
        <w:rPr/>
        <w:t>no</w:t>
      </w:r>
      <w:r>
        <w:rPr>
          <w:spacing w:val="40"/>
        </w:rPr>
        <w:t> </w:t>
      </w:r>
      <w:r>
        <w:rPr/>
        <w:t>código</w:t>
      </w:r>
      <w:r>
        <w:rPr>
          <w:spacing w:val="-1"/>
        </w:rPr>
        <w:t> </w:t>
      </w:r>
      <w:r>
        <w:rPr/>
        <w:t>final</w:t>
      </w:r>
      <w:r>
        <w:rPr>
          <w:spacing w:val="-1"/>
        </w:rPr>
        <w:t> </w:t>
      </w:r>
      <w:r>
        <w:rPr/>
        <w:t>apresentou</w:t>
      </w:r>
      <w:r>
        <w:rPr>
          <w:spacing w:val="-1"/>
        </w:rPr>
        <w:t> </w:t>
      </w:r>
      <w:r>
        <w:rPr/>
        <w:t>os</w:t>
      </w:r>
      <w:r>
        <w:rPr>
          <w:spacing w:val="-1"/>
        </w:rPr>
        <w:t> </w:t>
      </w:r>
      <w:r>
        <w:rPr/>
        <w:t>seguintes</w:t>
      </w:r>
      <w:r>
        <w:rPr>
          <w:spacing w:val="-1"/>
        </w:rPr>
        <w:t> </w:t>
      </w:r>
      <w:r>
        <w:rPr/>
        <w:t>resultados</w:t>
      </w:r>
      <w:r>
        <w:rPr>
          <w:spacing w:val="-1"/>
        </w:rPr>
        <w:t> </w:t>
      </w:r>
      <w:r>
        <w:rPr/>
        <w:t>para</w:t>
      </w:r>
      <w:r>
        <w:rPr>
          <w:spacing w:val="-1"/>
        </w:rPr>
        <w:t> </w:t>
      </w:r>
      <w:r>
        <w:rPr/>
        <w:t>a métrica F1-Score, após ajustes do threshold:</w:t>
      </w:r>
    </w:p>
    <w:p>
      <w:pPr>
        <w:pStyle w:val="BodyText"/>
        <w:ind w:left="142"/>
        <w:rPr>
          <w:sz w:val="20"/>
        </w:rPr>
      </w:pPr>
      <w:r>
        <w:rPr>
          <w:sz w:val="20"/>
        </w:rPr>
        <w:drawing>
          <wp:inline distT="0" distB="0" distL="0" distR="0">
            <wp:extent cx="5975145" cy="380523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5975145" cy="3805237"/>
                    </a:xfrm>
                    <a:prstGeom prst="rect">
                      <a:avLst/>
                    </a:prstGeom>
                  </pic:spPr>
                </pic:pic>
              </a:graphicData>
            </a:graphic>
          </wp:inline>
        </w:drawing>
      </w:r>
      <w:r>
        <w:rPr>
          <w:sz w:val="20"/>
        </w:rPr>
      </w:r>
    </w:p>
    <w:p>
      <w:pPr>
        <w:pStyle w:val="BodyText"/>
        <w:spacing w:after="0"/>
        <w:rPr>
          <w:sz w:val="20"/>
        </w:rPr>
        <w:sectPr>
          <w:pgSz w:w="11910" w:h="16840"/>
          <w:pgMar w:header="719" w:footer="0" w:top="980" w:bottom="280" w:left="1559" w:right="708"/>
        </w:sectPr>
      </w:pPr>
    </w:p>
    <w:p>
      <w:pPr>
        <w:pStyle w:val="BodyText"/>
      </w:pPr>
    </w:p>
    <w:p>
      <w:pPr>
        <w:pStyle w:val="BodyText"/>
        <w:spacing w:before="164"/>
      </w:pPr>
    </w:p>
    <w:p>
      <w:pPr>
        <w:pStyle w:val="Heading1"/>
        <w:numPr>
          <w:ilvl w:val="0"/>
          <w:numId w:val="3"/>
        </w:numPr>
        <w:tabs>
          <w:tab w:pos="849" w:val="left" w:leader="none"/>
        </w:tabs>
        <w:spacing w:line="240" w:lineRule="auto" w:before="0" w:after="0"/>
        <w:ind w:left="849" w:right="0" w:hanging="707"/>
        <w:jc w:val="left"/>
      </w:pPr>
      <w:bookmarkStart w:name="_bookmark33" w:id="34"/>
      <w:bookmarkEnd w:id="34"/>
      <w:r>
        <w:rPr>
          <w:b w:val="0"/>
        </w:rPr>
      </w:r>
      <w:r>
        <w:rPr>
          <w:spacing w:val="-2"/>
        </w:rPr>
        <w:t>DISCUSSÃO</w:t>
      </w:r>
    </w:p>
    <w:p>
      <w:pPr>
        <w:pStyle w:val="BodyText"/>
        <w:rPr>
          <w:b/>
        </w:rPr>
      </w:pPr>
    </w:p>
    <w:p>
      <w:pPr>
        <w:pStyle w:val="BodyText"/>
        <w:rPr>
          <w:b/>
        </w:rPr>
      </w:pPr>
    </w:p>
    <w:p>
      <w:pPr>
        <w:pStyle w:val="BodyText"/>
        <w:spacing w:line="360" w:lineRule="auto"/>
        <w:ind w:left="142" w:right="429" w:firstLine="284"/>
        <w:jc w:val="both"/>
      </w:pPr>
      <w:r>
        <w:rPr/>
        <w:t>A análise dos resultados obtidos evidencia o impacto determinante das técnicas de balanceamento</w:t>
      </w:r>
      <w:r>
        <w:rPr>
          <w:spacing w:val="-1"/>
        </w:rPr>
        <w:t> </w:t>
      </w:r>
      <w:r>
        <w:rPr/>
        <w:t>sobre</w:t>
      </w:r>
      <w:r>
        <w:rPr>
          <w:spacing w:val="-1"/>
        </w:rPr>
        <w:t> </w:t>
      </w:r>
      <w:r>
        <w:rPr/>
        <w:t>o</w:t>
      </w:r>
      <w:r>
        <w:rPr>
          <w:spacing w:val="-1"/>
        </w:rPr>
        <w:t> </w:t>
      </w:r>
      <w:r>
        <w:rPr/>
        <w:t>desempenho</w:t>
      </w:r>
      <w:r>
        <w:rPr>
          <w:spacing w:val="-1"/>
        </w:rPr>
        <w:t> </w:t>
      </w:r>
      <w:r>
        <w:rPr/>
        <w:t>dos</w:t>
      </w:r>
      <w:r>
        <w:rPr>
          <w:spacing w:val="-1"/>
        </w:rPr>
        <w:t> </w:t>
      </w:r>
      <w:r>
        <w:rPr/>
        <w:t>modelos</w:t>
      </w:r>
      <w:r>
        <w:rPr>
          <w:spacing w:val="-1"/>
        </w:rPr>
        <w:t> </w:t>
      </w:r>
      <w:r>
        <w:rPr/>
        <w:t>de</w:t>
      </w:r>
      <w:r>
        <w:rPr>
          <w:spacing w:val="-1"/>
        </w:rPr>
        <w:t> </w:t>
      </w:r>
      <w:r>
        <w:rPr/>
        <w:t>detecção</w:t>
      </w:r>
      <w:r>
        <w:rPr>
          <w:spacing w:val="-1"/>
        </w:rPr>
        <w:t> </w:t>
      </w:r>
      <w:r>
        <w:rPr/>
        <w:t>de</w:t>
      </w:r>
      <w:r>
        <w:rPr>
          <w:spacing w:val="-1"/>
        </w:rPr>
        <w:t> </w:t>
      </w:r>
      <w:r>
        <w:rPr/>
        <w:t>fraude</w:t>
      </w:r>
      <w:r>
        <w:rPr>
          <w:spacing w:val="-1"/>
        </w:rPr>
        <w:t> </w:t>
      </w:r>
      <w:r>
        <w:rPr/>
        <w:t>em</w:t>
      </w:r>
      <w:r>
        <w:rPr>
          <w:spacing w:val="-1"/>
        </w:rPr>
        <w:t> </w:t>
      </w:r>
      <w:r>
        <w:rPr/>
        <w:t>cartões</w:t>
      </w:r>
      <w:r>
        <w:rPr>
          <w:spacing w:val="-1"/>
        </w:rPr>
        <w:t> </w:t>
      </w:r>
      <w:r>
        <w:rPr/>
        <w:t>de</w:t>
      </w:r>
      <w:r>
        <w:rPr>
          <w:spacing w:val="-1"/>
        </w:rPr>
        <w:t> </w:t>
      </w:r>
      <w:r>
        <w:rPr/>
        <w:t>crédito. No cenário inicial, marcado por uma taxa de fraude extremamente baixa (0,172%), os</w:t>
      </w:r>
      <w:r>
        <w:rPr>
          <w:spacing w:val="40"/>
        </w:rPr>
        <w:t> </w:t>
      </w:r>
      <w:r>
        <w:rPr/>
        <w:t>modelos apresentaram acurácia média superior a 99%, porém com Recall limitado, o que significa que mais da metade das transações fraudulentas não foram corretamente identificadas. Este achado confirma a constatação presente na literatura de que a acurácia, isoladamente, não é métrica adequada em problemas de classificação com classes desbalanceadas,</w:t>
      </w:r>
      <w:r>
        <w:rPr>
          <w:spacing w:val="-2"/>
        </w:rPr>
        <w:t> </w:t>
      </w:r>
      <w:r>
        <w:rPr/>
        <w:t>sendo</w:t>
      </w:r>
      <w:r>
        <w:rPr>
          <w:spacing w:val="-2"/>
        </w:rPr>
        <w:t> </w:t>
      </w:r>
      <w:r>
        <w:rPr/>
        <w:t>essencial</w:t>
      </w:r>
      <w:r>
        <w:rPr>
          <w:spacing w:val="-2"/>
        </w:rPr>
        <w:t> </w:t>
      </w:r>
      <w:r>
        <w:rPr/>
        <w:t>a</w:t>
      </w:r>
      <w:r>
        <w:rPr>
          <w:spacing w:val="-2"/>
        </w:rPr>
        <w:t> </w:t>
      </w:r>
      <w:r>
        <w:rPr/>
        <w:t>utilização</w:t>
      </w:r>
      <w:r>
        <w:rPr>
          <w:spacing w:val="-2"/>
        </w:rPr>
        <w:t> </w:t>
      </w:r>
      <w:r>
        <w:rPr/>
        <w:t>de</w:t>
      </w:r>
      <w:r>
        <w:rPr>
          <w:spacing w:val="-2"/>
        </w:rPr>
        <w:t> </w:t>
      </w:r>
      <w:r>
        <w:rPr/>
        <w:t>indicadores</w:t>
      </w:r>
      <w:r>
        <w:rPr>
          <w:spacing w:val="-2"/>
        </w:rPr>
        <w:t> </w:t>
      </w:r>
      <w:r>
        <w:rPr/>
        <w:t>que</w:t>
      </w:r>
      <w:r>
        <w:rPr>
          <w:spacing w:val="-2"/>
        </w:rPr>
        <w:t> </w:t>
      </w:r>
      <w:r>
        <w:rPr/>
        <w:t>privilegiem</w:t>
      </w:r>
      <w:r>
        <w:rPr>
          <w:spacing w:val="-2"/>
        </w:rPr>
        <w:t> </w:t>
      </w:r>
      <w:r>
        <w:rPr/>
        <w:t>a</w:t>
      </w:r>
      <w:r>
        <w:rPr>
          <w:spacing w:val="-2"/>
        </w:rPr>
        <w:t> </w:t>
      </w:r>
      <w:r>
        <w:rPr/>
        <w:t>sensibilidade</w:t>
      </w:r>
      <w:r>
        <w:rPr>
          <w:spacing w:val="-2"/>
        </w:rPr>
        <w:t> </w:t>
      </w:r>
      <w:r>
        <w:rPr/>
        <w:t>do modelo, como Recall e F1-Score (HE; GARCIA, 2008). É importante ressaltar que o estudo envolveu o uso de uma base de um banco europeu, e o mesmo estudo pode ser aplicado em uma base brasileira para aprofundamento do tema no contexto nacional.</w:t>
      </w:r>
    </w:p>
    <w:p>
      <w:pPr>
        <w:pStyle w:val="BodyText"/>
        <w:spacing w:before="138"/>
      </w:pPr>
    </w:p>
    <w:p>
      <w:pPr>
        <w:pStyle w:val="BodyText"/>
        <w:spacing w:line="360" w:lineRule="auto"/>
        <w:ind w:left="142" w:right="428" w:firstLine="284"/>
        <w:jc w:val="both"/>
      </w:pPr>
      <w:r>
        <w:rPr/>
        <w:t>A aplicação de técnicas baseadas em SMOTE e Random Oversampling possibilitou uma mudança substancial no cenário preditivo. O Recall médio praticamente dobrou, alcançando valores próximos de 82% na Regressão Logística e superiores a 94% no SVM, enquanto a AUC-ROC também apresentou elevação consistente. Essa transformação evidencia que o balanceamento é uma etapa indispensável para transformar classificadores em ferramentas </w:t>
      </w:r>
      <w:r>
        <w:rPr>
          <w:spacing w:val="-2"/>
        </w:rPr>
        <w:t>úteis</w:t>
      </w:r>
    </w:p>
    <w:p>
      <w:pPr>
        <w:pStyle w:val="BodyText"/>
        <w:spacing w:before="138"/>
      </w:pPr>
    </w:p>
    <w:p>
      <w:pPr>
        <w:pStyle w:val="BodyText"/>
        <w:spacing w:line="360" w:lineRule="auto"/>
        <w:ind w:left="142" w:right="428" w:firstLine="284"/>
        <w:jc w:val="both"/>
      </w:pPr>
      <w:r>
        <w:rPr/>
        <w:t>Observa-se, porém, que a melhoria na sensibilidade não foi acompanhada por elevação proporcional do F1-Score em todos os casos. Isso ocorreu em razão do aumento concomitante de falsos positivos, em especial nos modelos SVM e Naive Bayes, que, embora tenham alcançado índices elevados de detecção, apresentaram precisões muito baixas.</w:t>
      </w:r>
    </w:p>
    <w:p>
      <w:pPr>
        <w:pStyle w:val="BodyText"/>
        <w:spacing w:before="138"/>
      </w:pPr>
    </w:p>
    <w:p>
      <w:pPr>
        <w:pStyle w:val="BodyText"/>
        <w:spacing w:line="360" w:lineRule="auto"/>
        <w:ind w:left="142" w:right="424" w:firstLine="284"/>
        <w:jc w:val="both"/>
      </w:pPr>
      <w:r>
        <w:rPr/>
        <w:t>Em perspectiva comparativa com estudos prévios, nota-se que o presente trabalho adotou uma abordagem metodológica singular ao combinar amostragem estratificada, padronização, redução de dimensionalidade por PCA e balanceamento com SMOTE parametrizado. No trabalho de Mishra e Ghorpade (2018), por exemplo, foi utilizado o Recall como principal métrica de avaliação, tendo sido alcançado um valor próximo de 96% em experimentos com Random Forest e técnicas de balanceamento baseadas em oversampling tradicional. Já no presente</w:t>
      </w:r>
      <w:r>
        <w:rPr>
          <w:spacing w:val="54"/>
          <w:w w:val="150"/>
        </w:rPr>
        <w:t> </w:t>
      </w:r>
      <w:r>
        <w:rPr/>
        <w:t>estudo,</w:t>
      </w:r>
      <w:r>
        <w:rPr>
          <w:spacing w:val="57"/>
          <w:w w:val="150"/>
        </w:rPr>
        <w:t> </w:t>
      </w:r>
      <w:r>
        <w:rPr/>
        <w:t>o</w:t>
      </w:r>
      <w:r>
        <w:rPr>
          <w:spacing w:val="56"/>
          <w:w w:val="150"/>
        </w:rPr>
        <w:t> </w:t>
      </w:r>
      <w:r>
        <w:rPr/>
        <w:t>Recall</w:t>
      </w:r>
      <w:r>
        <w:rPr>
          <w:spacing w:val="57"/>
          <w:w w:val="150"/>
        </w:rPr>
        <w:t> </w:t>
      </w:r>
      <w:r>
        <w:rPr/>
        <w:t>máximo</w:t>
      </w:r>
      <w:r>
        <w:rPr>
          <w:spacing w:val="56"/>
          <w:w w:val="150"/>
        </w:rPr>
        <w:t> </w:t>
      </w:r>
      <w:r>
        <w:rPr/>
        <w:t>obtido</w:t>
      </w:r>
      <w:r>
        <w:rPr>
          <w:spacing w:val="57"/>
          <w:w w:val="150"/>
        </w:rPr>
        <w:t> </w:t>
      </w:r>
      <w:r>
        <w:rPr/>
        <w:t>foi</w:t>
      </w:r>
      <w:r>
        <w:rPr>
          <w:spacing w:val="56"/>
          <w:w w:val="150"/>
        </w:rPr>
        <w:t> </w:t>
      </w:r>
      <w:r>
        <w:rPr/>
        <w:t>de</w:t>
      </w:r>
      <w:r>
        <w:rPr>
          <w:spacing w:val="57"/>
          <w:w w:val="150"/>
        </w:rPr>
        <w:t> </w:t>
      </w:r>
      <w:r>
        <w:rPr/>
        <w:t>91,84%</w:t>
      </w:r>
      <w:r>
        <w:rPr>
          <w:spacing w:val="56"/>
          <w:w w:val="150"/>
        </w:rPr>
        <w:t> </w:t>
      </w:r>
      <w:r>
        <w:rPr/>
        <w:t>com</w:t>
      </w:r>
      <w:r>
        <w:rPr>
          <w:spacing w:val="57"/>
          <w:w w:val="150"/>
        </w:rPr>
        <w:t> </w:t>
      </w:r>
      <w:r>
        <w:rPr/>
        <w:t>o</w:t>
      </w:r>
      <w:r>
        <w:rPr>
          <w:spacing w:val="59"/>
          <w:w w:val="150"/>
        </w:rPr>
        <w:t> </w:t>
      </w:r>
      <w:r>
        <w:rPr>
          <w:i/>
        </w:rPr>
        <w:t>Logistic</w:t>
      </w:r>
      <w:r>
        <w:rPr>
          <w:i/>
          <w:spacing w:val="57"/>
          <w:w w:val="150"/>
        </w:rPr>
        <w:t> </w:t>
      </w:r>
      <w:r>
        <w:rPr>
          <w:i/>
          <w:spacing w:val="-2"/>
        </w:rPr>
        <w:t>Regression</w:t>
      </w:r>
      <w:r>
        <w:rPr>
          <w:spacing w:val="-2"/>
        </w:rPr>
        <w:t>,</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tabs>
          <w:tab w:pos="1542" w:val="left" w:leader="none"/>
          <w:tab w:pos="2889" w:val="left" w:leader="none"/>
          <w:tab w:pos="3437" w:val="left" w:leader="none"/>
          <w:tab w:pos="4251" w:val="left" w:leader="none"/>
          <w:tab w:pos="4865" w:val="left" w:leader="none"/>
          <w:tab w:pos="5985" w:val="left" w:leader="none"/>
          <w:tab w:pos="7491" w:val="left" w:leader="none"/>
          <w:tab w:pos="8458" w:val="left" w:leader="none"/>
        </w:tabs>
        <w:spacing w:line="360" w:lineRule="auto"/>
        <w:ind w:left="142" w:right="432"/>
      </w:pPr>
      <w:r>
        <w:rPr>
          <w:spacing w:val="-2"/>
        </w:rPr>
        <w:t>desempenho</w:t>
      </w:r>
      <w:r>
        <w:rPr/>
        <w:tab/>
      </w:r>
      <w:r>
        <w:rPr>
          <w:spacing w:val="-2"/>
        </w:rPr>
        <w:t>competitivo</w:t>
      </w:r>
      <w:r>
        <w:rPr/>
        <w:tab/>
      </w:r>
      <w:r>
        <w:rPr>
          <w:spacing w:val="-4"/>
        </w:rPr>
        <w:t>que</w:t>
      </w:r>
      <w:r>
        <w:rPr/>
        <w:tab/>
      </w:r>
      <w:r>
        <w:rPr>
          <w:spacing w:val="-2"/>
        </w:rPr>
        <w:t>reflete</w:t>
      </w:r>
      <w:r>
        <w:rPr/>
        <w:tab/>
      </w:r>
      <w:r>
        <w:rPr>
          <w:spacing w:val="-4"/>
        </w:rPr>
        <w:t>uma</w:t>
      </w:r>
      <w:r>
        <w:rPr/>
        <w:tab/>
      </w:r>
      <w:r>
        <w:rPr>
          <w:spacing w:val="-2"/>
        </w:rPr>
        <w:t>estratégia</w:t>
      </w:r>
      <w:r>
        <w:rPr/>
        <w:tab/>
      </w:r>
      <w:r>
        <w:rPr>
          <w:spacing w:val="-2"/>
        </w:rPr>
        <w:t>metodológica</w:t>
      </w:r>
      <w:r>
        <w:rPr/>
        <w:tab/>
      </w:r>
      <w:r>
        <w:rPr>
          <w:spacing w:val="-2"/>
        </w:rPr>
        <w:t>distinta,</w:t>
      </w:r>
      <w:r>
        <w:rPr/>
        <w:tab/>
      </w:r>
      <w:r>
        <w:rPr>
          <w:spacing w:val="-2"/>
        </w:rPr>
        <w:t>visando </w:t>
      </w:r>
      <w:r>
        <w:rPr/>
        <w:t>intencionalmente ajustar o modelo para aumento das métricas.</w:t>
      </w:r>
    </w:p>
    <w:p>
      <w:pPr>
        <w:pStyle w:val="BodyText"/>
        <w:spacing w:before="138"/>
      </w:pPr>
    </w:p>
    <w:p>
      <w:pPr>
        <w:pStyle w:val="BodyText"/>
        <w:spacing w:line="360" w:lineRule="auto"/>
        <w:ind w:left="141" w:right="426" w:firstLine="284"/>
        <w:jc w:val="both"/>
      </w:pPr>
      <w:r>
        <w:rPr/>
        <w:t>Adicionalmente, merece destaque a afirmação de que, mesmo com o aumento expressivo do Recall, os tempos de treinamento permaneceram aceitáveis. A Regressão Logística, por exemplo, manteve baixa demanda computacional e apresentou desempenho robusto, consolidando-se como opção viável para aplicações que demandem alta velocidade de resposta e interpretabilidade. Já o SVM, apesar do ganho significativo em sensibilidade, teve tempo de execução mais elevado, mesmo após a troca de </w:t>
      </w:r>
      <w:r>
        <w:rPr>
          <w:i/>
        </w:rPr>
        <w:t>kernnel </w:t>
      </w:r>
      <w:r>
        <w:rPr/>
        <w:t>e análise dos componentes principais (PCA).</w:t>
      </w:r>
    </w:p>
    <w:p>
      <w:pPr>
        <w:pStyle w:val="BodyText"/>
        <w:spacing w:before="138"/>
      </w:pPr>
    </w:p>
    <w:p>
      <w:pPr>
        <w:pStyle w:val="BodyText"/>
        <w:spacing w:line="360" w:lineRule="auto"/>
        <w:ind w:left="141" w:right="429" w:firstLine="284"/>
        <w:jc w:val="both"/>
      </w:pPr>
      <w:r>
        <w:rPr/>
        <w:t>Outro ponto relevante refere-se ao comportamento do modelo Árvore de Decisão, que apresentou Recall praticamente nulo no cenário original e passou a identificar aproximadamente 87% das fraudes após o balanceamento. Essa variação drástica reforça a sensibilidade desses classificadores à distribuição das classes e a necessidade de calibragem rigorosa dos parâmetros de poda e profundidade, que foi feita no código.</w:t>
      </w:r>
    </w:p>
    <w:p>
      <w:pPr>
        <w:pStyle w:val="BodyText"/>
        <w:spacing w:before="138"/>
      </w:pPr>
    </w:p>
    <w:p>
      <w:pPr>
        <w:pStyle w:val="BodyText"/>
        <w:spacing w:line="360" w:lineRule="auto"/>
        <w:ind w:left="141" w:right="429" w:firstLine="284"/>
        <w:jc w:val="both"/>
      </w:pPr>
      <w:r>
        <w:rPr/>
        <w:t>A comparação com o trabalho de Horta e Loiola (2022), que testaram diferentes formas de oversampling e undersampling, mostra que os resultados obtidos são compatíveis com a literatura sobre CCFD, embora evidenciem particularidades decorrentes do uso combinado de PCA e SMOTE. Enquanto alguns autores relatam maior robustez em cenários com undersampling puro, no presente estudo a utilização do SMOTE foi justificada pela necessidade de aumentar a diversidade amostral da classe minoritária e pela redução de perda informacional. Mesmo com a aplicação da técnica, o uso de dados sintéticos não resultou em melhora no desempenho dos modelos.</w:t>
      </w:r>
    </w:p>
    <w:p>
      <w:pPr>
        <w:pStyle w:val="BodyText"/>
        <w:spacing w:before="138"/>
      </w:pPr>
    </w:p>
    <w:p>
      <w:pPr>
        <w:pStyle w:val="BodyText"/>
        <w:spacing w:line="360" w:lineRule="auto"/>
        <w:ind w:left="141" w:right="428" w:firstLine="284"/>
        <w:jc w:val="both"/>
      </w:pPr>
      <w:r>
        <w:rPr/>
        <w:t>Por fim, reconhece-se que a evolução constante das estratégias de fraude no decorrer do tempo — o chamado </w:t>
      </w:r>
      <w:r>
        <w:rPr>
          <w:i/>
        </w:rPr>
        <w:t>concept drift </w:t>
      </w:r>
      <w:r>
        <w:rPr/>
        <w:t>— exige que os modelos sejam continuamente atualizados. Essa dimensão, embora fundamental para uma análise completa, não foi abordada neste trabalho</w:t>
      </w:r>
      <w:r>
        <w:rPr>
          <w:spacing w:val="-2"/>
        </w:rPr>
        <w:t> </w:t>
      </w:r>
      <w:r>
        <w:rPr/>
        <w:t>devido</w:t>
      </w:r>
      <w:r>
        <w:rPr>
          <w:spacing w:val="-2"/>
        </w:rPr>
        <w:t> </w:t>
      </w:r>
      <w:r>
        <w:rPr/>
        <w:t>à</w:t>
      </w:r>
      <w:r>
        <w:rPr>
          <w:spacing w:val="-2"/>
        </w:rPr>
        <w:t> </w:t>
      </w:r>
      <w:r>
        <w:rPr/>
        <w:t>ausência</w:t>
      </w:r>
      <w:r>
        <w:rPr>
          <w:spacing w:val="-2"/>
        </w:rPr>
        <w:t> </w:t>
      </w:r>
      <w:r>
        <w:rPr/>
        <w:t>de</w:t>
      </w:r>
      <w:r>
        <w:rPr>
          <w:spacing w:val="-2"/>
        </w:rPr>
        <w:t> </w:t>
      </w:r>
      <w:r>
        <w:rPr/>
        <w:t>dados</w:t>
      </w:r>
      <w:r>
        <w:rPr>
          <w:spacing w:val="-2"/>
        </w:rPr>
        <w:t> </w:t>
      </w:r>
      <w:r>
        <w:rPr/>
        <w:t>temporais.</w:t>
      </w:r>
      <w:r>
        <w:rPr>
          <w:spacing w:val="-2"/>
        </w:rPr>
        <w:t> </w:t>
      </w:r>
      <w:r>
        <w:rPr/>
        <w:t>Modelos</w:t>
      </w:r>
      <w:r>
        <w:rPr>
          <w:spacing w:val="-2"/>
        </w:rPr>
        <w:t> </w:t>
      </w:r>
      <w:r>
        <w:rPr/>
        <w:t>capazes</w:t>
      </w:r>
      <w:r>
        <w:rPr>
          <w:spacing w:val="-2"/>
        </w:rPr>
        <w:t> </w:t>
      </w:r>
      <w:r>
        <w:rPr/>
        <w:t>de</w:t>
      </w:r>
      <w:r>
        <w:rPr>
          <w:spacing w:val="-2"/>
        </w:rPr>
        <w:t> </w:t>
      </w:r>
      <w:r>
        <w:rPr/>
        <w:t>aprender</w:t>
      </w:r>
      <w:r>
        <w:rPr>
          <w:spacing w:val="-2"/>
        </w:rPr>
        <w:t> </w:t>
      </w:r>
      <w:r>
        <w:rPr/>
        <w:t>continuamente</w:t>
      </w:r>
      <w:r>
        <w:rPr>
          <w:spacing w:val="-2"/>
        </w:rPr>
        <w:t> </w:t>
      </w:r>
      <w:r>
        <w:rPr/>
        <w:t>e descartar padrões obsoletos tendem a apresentar maior eficácia em ambientes dinâmicos, sendo uma recomendação clara para pesquisas futuras, além do uso de deep learning, que é capaz de retreinar o modelo continuamente.</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numPr>
          <w:ilvl w:val="0"/>
          <w:numId w:val="3"/>
        </w:numPr>
        <w:tabs>
          <w:tab w:pos="849" w:val="left" w:leader="none"/>
        </w:tabs>
        <w:spacing w:line="240" w:lineRule="auto" w:before="0" w:after="0"/>
        <w:ind w:left="849" w:right="0" w:hanging="707"/>
        <w:jc w:val="left"/>
      </w:pPr>
      <w:bookmarkStart w:name="_bookmark34" w:id="35"/>
      <w:bookmarkEnd w:id="35"/>
      <w:r>
        <w:rPr>
          <w:b w:val="0"/>
        </w:rPr>
      </w:r>
      <w:r>
        <w:rPr>
          <w:spacing w:val="-2"/>
        </w:rPr>
        <w:t>CONCLUSÃO</w:t>
      </w:r>
    </w:p>
    <w:p>
      <w:pPr>
        <w:pStyle w:val="BodyText"/>
        <w:rPr>
          <w:b/>
        </w:rPr>
      </w:pPr>
    </w:p>
    <w:p>
      <w:pPr>
        <w:pStyle w:val="BodyText"/>
        <w:rPr>
          <w:b/>
        </w:rPr>
      </w:pPr>
    </w:p>
    <w:p>
      <w:pPr>
        <w:pStyle w:val="BodyText"/>
        <w:spacing w:line="360" w:lineRule="auto"/>
        <w:ind w:left="142" w:right="429" w:firstLine="708"/>
        <w:jc w:val="both"/>
      </w:pPr>
      <w:r>
        <w:rPr/>
        <w:t>Este trabalho teve como objetivo avaliar a eficácia de diferentes algoritmos de aprendizado</w:t>
      </w:r>
      <w:r>
        <w:rPr>
          <w:spacing w:val="-1"/>
        </w:rPr>
        <w:t> </w:t>
      </w:r>
      <w:r>
        <w:rPr/>
        <w:t>de</w:t>
      </w:r>
      <w:r>
        <w:rPr>
          <w:spacing w:val="-1"/>
        </w:rPr>
        <w:t> </w:t>
      </w:r>
      <w:r>
        <w:rPr/>
        <w:t>máquina</w:t>
      </w:r>
      <w:r>
        <w:rPr>
          <w:spacing w:val="-1"/>
        </w:rPr>
        <w:t> </w:t>
      </w:r>
      <w:r>
        <w:rPr/>
        <w:t>aplicados</w:t>
      </w:r>
      <w:r>
        <w:rPr>
          <w:spacing w:val="-1"/>
        </w:rPr>
        <w:t> </w:t>
      </w:r>
      <w:r>
        <w:rPr/>
        <w:t>à</w:t>
      </w:r>
      <w:r>
        <w:rPr>
          <w:spacing w:val="-1"/>
        </w:rPr>
        <w:t> </w:t>
      </w:r>
      <w:r>
        <w:rPr/>
        <w:t>detecção</w:t>
      </w:r>
      <w:r>
        <w:rPr>
          <w:spacing w:val="-1"/>
        </w:rPr>
        <w:t> </w:t>
      </w:r>
      <w:r>
        <w:rPr/>
        <w:t>de</w:t>
      </w:r>
      <w:r>
        <w:rPr>
          <w:spacing w:val="-1"/>
        </w:rPr>
        <w:t> </w:t>
      </w:r>
      <w:r>
        <w:rPr/>
        <w:t>fraudes</w:t>
      </w:r>
      <w:r>
        <w:rPr>
          <w:spacing w:val="-1"/>
        </w:rPr>
        <w:t> </w:t>
      </w:r>
      <w:r>
        <w:rPr/>
        <w:t>em</w:t>
      </w:r>
      <w:r>
        <w:rPr>
          <w:spacing w:val="-1"/>
        </w:rPr>
        <w:t> </w:t>
      </w:r>
      <w:r>
        <w:rPr/>
        <w:t>transações</w:t>
      </w:r>
      <w:r>
        <w:rPr>
          <w:spacing w:val="-1"/>
        </w:rPr>
        <w:t> </w:t>
      </w:r>
      <w:r>
        <w:rPr/>
        <w:t>com</w:t>
      </w:r>
      <w:r>
        <w:rPr>
          <w:spacing w:val="-1"/>
        </w:rPr>
        <w:t> </w:t>
      </w:r>
      <w:r>
        <w:rPr/>
        <w:t>cartão</w:t>
      </w:r>
      <w:r>
        <w:rPr>
          <w:spacing w:val="-1"/>
        </w:rPr>
        <w:t> </w:t>
      </w:r>
      <w:r>
        <w:rPr/>
        <w:t>de</w:t>
      </w:r>
      <w:r>
        <w:rPr>
          <w:spacing w:val="-1"/>
        </w:rPr>
        <w:t> </w:t>
      </w:r>
      <w:r>
        <w:rPr/>
        <w:t>crédito, considerando os desafios impostos pelo desbalanceamento de classes. Para isso, foram comparados quatro modelos amplamente utilizados, Regressão Logística, Naive Bayes, Support Vector Machine (SVM) e Árvores de Decisão, que foram selecionados com base na literatura especializada e na sua aplicabilidade prática em problemas de classificação binária.</w:t>
      </w:r>
    </w:p>
    <w:p>
      <w:pPr>
        <w:pStyle w:val="BodyText"/>
        <w:spacing w:before="138"/>
      </w:pPr>
    </w:p>
    <w:p>
      <w:pPr>
        <w:pStyle w:val="BodyText"/>
        <w:spacing w:line="360" w:lineRule="auto"/>
        <w:ind w:left="142" w:right="430" w:firstLine="708"/>
        <w:jc w:val="both"/>
      </w:pPr>
      <w:r>
        <w:rPr/>
        <w:t>Desde a fase inicial, priorizou-se o tratamento rigoroso dos dados, reconhecendo que a a preparação das variáveis são determinantes no desempenho dos modelos. Foram aplicadas técnicas de normalização, redução de dimensionalidade (PCA) e análise de colinearidade. A análise exploratória das variáveis revelou que, apesar das correlações lineares modestas, variáveis como V14 e V17 apresentaram um poder discriminatório notável, com separações visuais claras entre as classes legítima e fraudulenta, indicando seu potencial preditivo.</w:t>
      </w:r>
    </w:p>
    <w:p>
      <w:pPr>
        <w:pStyle w:val="BodyText"/>
        <w:spacing w:before="138"/>
      </w:pPr>
    </w:p>
    <w:p>
      <w:pPr>
        <w:pStyle w:val="BodyText"/>
        <w:spacing w:line="360" w:lineRule="auto"/>
        <w:ind w:left="142" w:right="430" w:firstLine="708"/>
        <w:jc w:val="both"/>
      </w:pPr>
      <w:r>
        <w:rPr/>
        <w:t>Inicialmente, os modelos foram treinados sobre o conjunto de dados original, caracterizado</w:t>
      </w:r>
      <w:r>
        <w:rPr>
          <w:spacing w:val="-3"/>
        </w:rPr>
        <w:t> </w:t>
      </w:r>
      <w:r>
        <w:rPr/>
        <w:t>por</w:t>
      </w:r>
      <w:r>
        <w:rPr>
          <w:spacing w:val="-3"/>
        </w:rPr>
        <w:t> </w:t>
      </w:r>
      <w:r>
        <w:rPr/>
        <w:t>uma</w:t>
      </w:r>
      <w:r>
        <w:rPr>
          <w:spacing w:val="-3"/>
        </w:rPr>
        <w:t> </w:t>
      </w:r>
      <w:r>
        <w:rPr/>
        <w:t>taxa</w:t>
      </w:r>
      <w:r>
        <w:rPr>
          <w:spacing w:val="-3"/>
        </w:rPr>
        <w:t> </w:t>
      </w:r>
      <w:r>
        <w:rPr/>
        <w:t>de</w:t>
      </w:r>
      <w:r>
        <w:rPr>
          <w:spacing w:val="-3"/>
        </w:rPr>
        <w:t> </w:t>
      </w:r>
      <w:r>
        <w:rPr/>
        <w:t>fraude</w:t>
      </w:r>
      <w:r>
        <w:rPr>
          <w:spacing w:val="-3"/>
        </w:rPr>
        <w:t> </w:t>
      </w:r>
      <w:r>
        <w:rPr/>
        <w:t>extremamente</w:t>
      </w:r>
      <w:r>
        <w:rPr>
          <w:spacing w:val="-3"/>
        </w:rPr>
        <w:t> </w:t>
      </w:r>
      <w:r>
        <w:rPr/>
        <w:t>baixa</w:t>
      </w:r>
      <w:r>
        <w:rPr>
          <w:spacing w:val="-3"/>
        </w:rPr>
        <w:t> </w:t>
      </w:r>
      <w:r>
        <w:rPr/>
        <w:t>(0,172%).</w:t>
      </w:r>
      <w:r>
        <w:rPr>
          <w:spacing w:val="-3"/>
        </w:rPr>
        <w:t> </w:t>
      </w:r>
      <w:r>
        <w:rPr/>
        <w:t>Embora</w:t>
      </w:r>
      <w:r>
        <w:rPr>
          <w:spacing w:val="-3"/>
        </w:rPr>
        <w:t> </w:t>
      </w:r>
      <w:r>
        <w:rPr/>
        <w:t>a</w:t>
      </w:r>
      <w:r>
        <w:rPr>
          <w:spacing w:val="-3"/>
        </w:rPr>
        <w:t> </w:t>
      </w:r>
      <w:r>
        <w:rPr/>
        <w:t>acurácia</w:t>
      </w:r>
      <w:r>
        <w:rPr>
          <w:spacing w:val="-3"/>
        </w:rPr>
        <w:t> </w:t>
      </w:r>
      <w:r>
        <w:rPr/>
        <w:t>média tenha sido elevada (99,3%), refletindo a predominância da classe majoritária, o Recall médio situou-se em apenas 41,2%. Esse resultado evidenciou a limitação dos modelos em identificar a classe minoritária sem tratamento específico para o desbalanceamento, confirmando que a acurácia isolada não é uma métrica adequada em problemas de classificação com classes desbalanceadas (HE; GARCIA, 2008).</w:t>
      </w:r>
    </w:p>
    <w:p>
      <w:pPr>
        <w:pStyle w:val="BodyText"/>
        <w:spacing w:before="138"/>
      </w:pPr>
    </w:p>
    <w:p>
      <w:pPr>
        <w:pStyle w:val="BodyText"/>
        <w:spacing w:line="360" w:lineRule="auto"/>
        <w:ind w:left="142" w:right="429" w:firstLine="708"/>
        <w:jc w:val="both"/>
      </w:pPr>
      <w:r>
        <w:rPr/>
        <w:t>Para mitigar essa limitação, foram aplicadas diversas técnicas de balanceamento, incluindo SMOTE, SMOTETomek, SMOTEENN e BorderlineSMOTE, além do Random Oversampling. Essas técnicas visavam aumentar a representatividade da classe minoritária e, em alguns casos, eliminar ruídos criados pela geração de dados sintéticos. Observou-se que, de fato, o Recall para todos os modelos aumentou substancialmente com a aplicação dessas técnicas, indicando uma maior capacidade de detecção de fraudes. Contudo, essa melhoria na sensibilidade não foi acompanhada por um aumento proporcional na Precisão e, consequentemente, no F1-Score. Em diversas tentativas, a aplicação dessas técnicas de oversampling não resultou em melhoria significativa nas métricas mais relevantes (Precisão e</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F1-Score), e em alguns cenários, a performance dos modelos chegou a ser prejudicada. Isso</w:t>
      </w:r>
      <w:r>
        <w:rPr>
          <w:spacing w:val="40"/>
        </w:rPr>
        <w:t> </w:t>
      </w:r>
      <w:r>
        <w:rPr/>
        <w:t>culminou em um F1-Score que não superou 0,55 para nenhum modelo sob essas condições.</w:t>
      </w:r>
    </w:p>
    <w:p>
      <w:pPr>
        <w:pStyle w:val="BodyText"/>
        <w:spacing w:before="138"/>
      </w:pPr>
    </w:p>
    <w:p>
      <w:pPr>
        <w:pStyle w:val="BodyText"/>
        <w:spacing w:line="360" w:lineRule="auto"/>
        <w:ind w:left="142" w:right="426" w:firstLine="708"/>
        <w:jc w:val="both"/>
      </w:pPr>
      <w:r>
        <w:rPr/>
        <w:t>A etapa que se mostrou mais determinante para a otimização da performance dos modelos foi o ajuste do limiar de decisão (threshold) com base na maximização do F1-Score. Esse ajuste, crucial em problemas com forte desbalanceamento, permitiu encontrar um ponto de equilíbrio ideal entre a detecção de fraudes (Recall) e a minimização de </w:t>
      </w:r>
      <w:r>
        <w:rPr>
          <w:i/>
        </w:rPr>
        <w:t>false positives </w:t>
      </w:r>
      <w:r>
        <w:rPr/>
        <w:t>(Precisão). Os resultados demonstraram que, após essa otimização do threshold, os modelos alcançaram desempenhos significativamente superiores.</w:t>
      </w:r>
    </w:p>
    <w:p>
      <w:pPr>
        <w:pStyle w:val="BodyText"/>
        <w:spacing w:before="138"/>
      </w:pPr>
    </w:p>
    <w:p>
      <w:pPr>
        <w:pStyle w:val="BodyText"/>
        <w:spacing w:line="360" w:lineRule="auto"/>
        <w:ind w:left="142" w:right="429" w:firstLine="708"/>
        <w:jc w:val="both"/>
      </w:pPr>
      <w:r>
        <w:rPr/>
        <w:t>A Regressão Logística se destacou como o modelo de melhor performance, atingindo um</w:t>
      </w:r>
      <w:r>
        <w:rPr>
          <w:spacing w:val="-1"/>
        </w:rPr>
        <w:t> </w:t>
      </w:r>
      <w:r>
        <w:rPr/>
        <w:t>F1-Score</w:t>
      </w:r>
      <w:r>
        <w:rPr>
          <w:spacing w:val="-1"/>
        </w:rPr>
        <w:t> </w:t>
      </w:r>
      <w:r>
        <w:rPr/>
        <w:t>de</w:t>
      </w:r>
      <w:r>
        <w:rPr>
          <w:spacing w:val="-1"/>
        </w:rPr>
        <w:t> </w:t>
      </w:r>
      <w:r>
        <w:rPr/>
        <w:t>0,8247</w:t>
      </w:r>
      <w:r>
        <w:rPr>
          <w:spacing w:val="-1"/>
        </w:rPr>
        <w:t> </w:t>
      </w:r>
      <w:r>
        <w:rPr/>
        <w:t>com</w:t>
      </w:r>
      <w:r>
        <w:rPr>
          <w:spacing w:val="-1"/>
        </w:rPr>
        <w:t> </w:t>
      </w:r>
      <w:r>
        <w:rPr/>
        <w:t>o</w:t>
      </w:r>
      <w:r>
        <w:rPr>
          <w:spacing w:val="-1"/>
        </w:rPr>
        <w:t> </w:t>
      </w:r>
      <w:r>
        <w:rPr/>
        <w:t>threshold</w:t>
      </w:r>
      <w:r>
        <w:rPr>
          <w:spacing w:val="-1"/>
        </w:rPr>
        <w:t> </w:t>
      </w:r>
      <w:r>
        <w:rPr/>
        <w:t>otimizado.</w:t>
      </w:r>
      <w:r>
        <w:rPr>
          <w:spacing w:val="-1"/>
        </w:rPr>
        <w:t> </w:t>
      </w:r>
      <w:r>
        <w:rPr/>
        <w:t>Esse</w:t>
      </w:r>
      <w:r>
        <w:rPr>
          <w:spacing w:val="-1"/>
        </w:rPr>
        <w:t> </w:t>
      </w:r>
      <w:r>
        <w:rPr/>
        <w:t>resultado,</w:t>
      </w:r>
      <w:r>
        <w:rPr>
          <w:spacing w:val="-1"/>
        </w:rPr>
        <w:t> </w:t>
      </w:r>
      <w:r>
        <w:rPr/>
        <w:t>superior</w:t>
      </w:r>
      <w:r>
        <w:rPr>
          <w:spacing w:val="-1"/>
        </w:rPr>
        <w:t> </w:t>
      </w:r>
      <w:r>
        <w:rPr/>
        <w:t>a</w:t>
      </w:r>
      <w:r>
        <w:rPr>
          <w:spacing w:val="-1"/>
        </w:rPr>
        <w:t> </w:t>
      </w:r>
      <w:r>
        <w:rPr/>
        <w:t>todos</w:t>
      </w:r>
      <w:r>
        <w:rPr>
          <w:spacing w:val="-1"/>
        </w:rPr>
        <w:t> </w:t>
      </w:r>
      <w:r>
        <w:rPr/>
        <w:t>os</w:t>
      </w:r>
      <w:r>
        <w:rPr>
          <w:spacing w:val="-1"/>
        </w:rPr>
        <w:t> </w:t>
      </w:r>
      <w:r>
        <w:rPr/>
        <w:t>demais experimentos e modelos, reforça a robustez da Regressão Logística e sua adaptabilidade a problemas desbalanceados quando adequadamente calibrada. A Árvore de Decisão e o SVM também apresentaram desempenhos elevados, com F1-Scores superiores a 0,77, evidenciando sua capacidade de se beneficiar da otimização do limiar. Por outro lado, o Naive Bayes, mesmo com o threshold otimizado, obteve um resultado modesto (F1-Score de 0,3261), refletindo suas limitações estruturais em lidar com a independência entre variáveis, contexto que não se sustenta em contextos complexos de fraude, onde algumas variáveis que indicam fraude podem ser correlacionadas.</w:t>
      </w:r>
    </w:p>
    <w:p>
      <w:pPr>
        <w:pStyle w:val="BodyText"/>
        <w:spacing w:before="138"/>
      </w:pPr>
    </w:p>
    <w:p>
      <w:pPr>
        <w:pStyle w:val="BodyText"/>
        <w:spacing w:line="360" w:lineRule="auto"/>
        <w:ind w:left="142" w:right="429" w:firstLine="708"/>
        <w:jc w:val="both"/>
      </w:pPr>
      <w:r>
        <w:rPr/>
        <w:t>A análise comparativa com estudos correlatos, como os de Mishra e Ghorpade (2018)</w:t>
      </w:r>
      <w:r>
        <w:rPr>
          <w:spacing w:val="40"/>
        </w:rPr>
        <w:t> </w:t>
      </w:r>
      <w:r>
        <w:rPr/>
        <w:t>e Horta e Loiola (2022), revelou que os resultados aqui obtidos são compatíveis com a literatura especializada. Os achados corroboram a hipótese de que modelos de aprendizado de máquina, quando aliados a estratégias adequadas de pré-processamento e, principalmente, à otimização do limiar de decisão, superam abordagens estatísticas tradicionais na detecção de fraudes em ambientes de forte assimetria entre classes. A Regressão Logística, em particular, mostrou-se o modelo com melhor desempenho após aplicação das técnicas.</w:t>
      </w:r>
    </w:p>
    <w:p>
      <w:pPr>
        <w:pStyle w:val="BodyText"/>
        <w:spacing w:before="138"/>
      </w:pPr>
    </w:p>
    <w:p>
      <w:pPr>
        <w:pStyle w:val="BodyText"/>
        <w:spacing w:line="360" w:lineRule="auto"/>
        <w:ind w:left="142" w:right="430" w:firstLine="708"/>
        <w:jc w:val="both"/>
      </w:pPr>
      <w:r>
        <w:rPr/>
        <w:t>A metodologia adotada demonstrou ser eficaz na identificação de padrões fraudulentos, oferecendo evidências empíricas de que a otimização do threshold é a estratégia mais determinante para maximizar o F1-Score em problemas de detecção de fraude,</w:t>
      </w:r>
      <w:r>
        <w:rPr>
          <w:spacing w:val="40"/>
        </w:rPr>
        <w:t> </w:t>
      </w:r>
      <w:r>
        <w:rPr/>
        <w:t>superando</w:t>
      </w:r>
      <w:r>
        <w:rPr>
          <w:spacing w:val="-2"/>
        </w:rPr>
        <w:t> </w:t>
      </w:r>
      <w:r>
        <w:rPr/>
        <w:t>o</w:t>
      </w:r>
      <w:r>
        <w:rPr>
          <w:spacing w:val="-2"/>
        </w:rPr>
        <w:t> </w:t>
      </w:r>
      <w:r>
        <w:rPr/>
        <w:t>impacto</w:t>
      </w:r>
      <w:r>
        <w:rPr>
          <w:spacing w:val="-2"/>
        </w:rPr>
        <w:t> </w:t>
      </w:r>
      <w:r>
        <w:rPr/>
        <w:t>isolado</w:t>
      </w:r>
      <w:r>
        <w:rPr>
          <w:spacing w:val="-2"/>
        </w:rPr>
        <w:t> </w:t>
      </w:r>
      <w:r>
        <w:rPr/>
        <w:t>de</w:t>
      </w:r>
      <w:r>
        <w:rPr>
          <w:spacing w:val="-2"/>
        </w:rPr>
        <w:t> </w:t>
      </w:r>
      <w:r>
        <w:rPr/>
        <w:t>técnicas</w:t>
      </w:r>
      <w:r>
        <w:rPr>
          <w:spacing w:val="-2"/>
        </w:rPr>
        <w:t> </w:t>
      </w:r>
      <w:r>
        <w:rPr/>
        <w:t>de</w:t>
      </w:r>
      <w:r>
        <w:rPr>
          <w:spacing w:val="-2"/>
        </w:rPr>
        <w:t> </w:t>
      </w:r>
      <w:r>
        <w:rPr/>
        <w:t>balanceamento.</w:t>
      </w:r>
      <w:r>
        <w:rPr>
          <w:spacing w:val="-2"/>
        </w:rPr>
        <w:t> </w:t>
      </w:r>
      <w:r>
        <w:rPr/>
        <w:t>Os</w:t>
      </w:r>
      <w:r>
        <w:rPr>
          <w:spacing w:val="-2"/>
        </w:rPr>
        <w:t> </w:t>
      </w:r>
      <w:r>
        <w:rPr/>
        <w:t>resultados</w:t>
      </w:r>
      <w:r>
        <w:rPr>
          <w:spacing w:val="-2"/>
        </w:rPr>
        <w:t> </w:t>
      </w:r>
      <w:r>
        <w:rPr/>
        <w:t>podem</w:t>
      </w:r>
      <w:r>
        <w:rPr>
          <w:spacing w:val="-2"/>
        </w:rPr>
        <w:t> </w:t>
      </w:r>
      <w:r>
        <w:rPr/>
        <w:t>colaborar</w:t>
      </w:r>
      <w:r>
        <w:rPr>
          <w:spacing w:val="-2"/>
        </w:rPr>
        <w:t> </w:t>
      </w:r>
      <w:r>
        <w:rPr>
          <w:spacing w:val="-5"/>
        </w:rPr>
        <w:t>no</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BodyText"/>
        <w:spacing w:line="360" w:lineRule="auto"/>
        <w:ind w:left="142" w:right="416"/>
      </w:pPr>
      <w:r>
        <w:rPr/>
        <w:t>desenvolvimento</w:t>
      </w:r>
      <w:r>
        <w:rPr>
          <w:spacing w:val="32"/>
        </w:rPr>
        <w:t> </w:t>
      </w:r>
      <w:r>
        <w:rPr/>
        <w:t>de</w:t>
      </w:r>
      <w:r>
        <w:rPr>
          <w:spacing w:val="32"/>
        </w:rPr>
        <w:t> </w:t>
      </w:r>
      <w:r>
        <w:rPr/>
        <w:t>soluções</w:t>
      </w:r>
      <w:r>
        <w:rPr>
          <w:spacing w:val="32"/>
        </w:rPr>
        <w:t> </w:t>
      </w:r>
      <w:r>
        <w:rPr/>
        <w:t>mais</w:t>
      </w:r>
      <w:r>
        <w:rPr>
          <w:spacing w:val="32"/>
        </w:rPr>
        <w:t> </w:t>
      </w:r>
      <w:r>
        <w:rPr/>
        <w:t>robustas</w:t>
      </w:r>
      <w:r>
        <w:rPr>
          <w:spacing w:val="32"/>
        </w:rPr>
        <w:t> </w:t>
      </w:r>
      <w:r>
        <w:rPr/>
        <w:t>e</w:t>
      </w:r>
      <w:r>
        <w:rPr>
          <w:spacing w:val="32"/>
        </w:rPr>
        <w:t> </w:t>
      </w:r>
      <w:r>
        <w:rPr/>
        <w:t>eficazes</w:t>
      </w:r>
      <w:r>
        <w:rPr>
          <w:spacing w:val="32"/>
        </w:rPr>
        <w:t> </w:t>
      </w:r>
      <w:r>
        <w:rPr/>
        <w:t>de</w:t>
      </w:r>
      <w:r>
        <w:rPr>
          <w:spacing w:val="32"/>
        </w:rPr>
        <w:t> </w:t>
      </w:r>
      <w:r>
        <w:rPr/>
        <w:t>prevenção</w:t>
      </w:r>
      <w:r>
        <w:rPr>
          <w:spacing w:val="32"/>
        </w:rPr>
        <w:t> </w:t>
      </w:r>
      <w:r>
        <w:rPr/>
        <w:t>a</w:t>
      </w:r>
      <w:r>
        <w:rPr>
          <w:spacing w:val="32"/>
        </w:rPr>
        <w:t> </w:t>
      </w:r>
      <w:r>
        <w:rPr/>
        <w:t>fraudes</w:t>
      </w:r>
      <w:r>
        <w:rPr>
          <w:spacing w:val="32"/>
        </w:rPr>
        <w:t> </w:t>
      </w:r>
      <w:r>
        <w:rPr/>
        <w:t>no</w:t>
      </w:r>
      <w:r>
        <w:rPr>
          <w:spacing w:val="32"/>
        </w:rPr>
        <w:t> </w:t>
      </w:r>
      <w:r>
        <w:rPr/>
        <w:t>mercado financeiro brasileiro.</w:t>
      </w:r>
    </w:p>
    <w:p>
      <w:pPr>
        <w:pStyle w:val="BodyText"/>
        <w:spacing w:before="138"/>
      </w:pPr>
    </w:p>
    <w:p>
      <w:pPr>
        <w:pStyle w:val="BodyText"/>
        <w:spacing w:line="360" w:lineRule="auto"/>
        <w:ind w:left="142" w:right="429" w:firstLine="708"/>
        <w:jc w:val="both"/>
      </w:pPr>
      <w:r>
        <w:rPr/>
        <w:t>Entretanto, reconhecem-se limitações, sobretudo pelo fato de o dataset utilizado referir-se a transações realizadas por usuários europeus e já transformadas por PCA, o que pode restringir a generalização dos achados ao cenário nacional. Nesse sentido, recomenda-se a replicação da pesquisa com dados brasileiros que incluam variáveis comportamentais e geográficas, além da exploração de modelos adaptativos e técnicas de deep learning, capazes de capturar padrões complexos e evoluir continuamente em ambientes de alta variabilidade.</w:t>
      </w:r>
    </w:p>
    <w:p>
      <w:pPr>
        <w:pStyle w:val="BodyText"/>
        <w:spacing w:after="0" w:line="360" w:lineRule="auto"/>
        <w:jc w:val="both"/>
        <w:sectPr>
          <w:pgSz w:w="11910" w:h="16840"/>
          <w:pgMar w:header="719" w:footer="0" w:top="980" w:bottom="280" w:left="1559" w:right="708"/>
        </w:sectPr>
      </w:pPr>
    </w:p>
    <w:p>
      <w:pPr>
        <w:pStyle w:val="BodyText"/>
      </w:pPr>
    </w:p>
    <w:p>
      <w:pPr>
        <w:pStyle w:val="BodyText"/>
        <w:spacing w:before="164"/>
      </w:pPr>
    </w:p>
    <w:p>
      <w:pPr>
        <w:pStyle w:val="Heading1"/>
        <w:ind w:left="142"/>
      </w:pPr>
      <w:bookmarkStart w:name="_bookmark35" w:id="36"/>
      <w:bookmarkEnd w:id="36"/>
      <w:r>
        <w:rPr>
          <w:b w:val="0"/>
        </w:rPr>
      </w:r>
      <w:r>
        <w:rPr>
          <w:spacing w:val="-2"/>
        </w:rPr>
        <w:t>REFERÊNCIAS</w:t>
      </w:r>
    </w:p>
    <w:p>
      <w:pPr>
        <w:pStyle w:val="BodyText"/>
        <w:spacing w:before="142"/>
        <w:rPr>
          <w:b/>
        </w:rPr>
      </w:pPr>
    </w:p>
    <w:p>
      <w:pPr>
        <w:pStyle w:val="Heading1"/>
        <w:ind w:left="142"/>
      </w:pPr>
      <w:r>
        <w:rPr/>
        <w:t>ASSOCIAÇÃO</w:t>
      </w:r>
      <w:r>
        <w:rPr>
          <w:spacing w:val="69"/>
        </w:rPr>
        <w:t> </w:t>
      </w:r>
      <w:r>
        <w:rPr/>
        <w:t>BRASILEIRA</w:t>
      </w:r>
      <w:r>
        <w:rPr>
          <w:spacing w:val="71"/>
        </w:rPr>
        <w:t> </w:t>
      </w:r>
      <w:r>
        <w:rPr/>
        <w:t>DAS</w:t>
      </w:r>
      <w:r>
        <w:rPr>
          <w:spacing w:val="71"/>
        </w:rPr>
        <w:t> </w:t>
      </w:r>
      <w:r>
        <w:rPr/>
        <w:t>EMPRESAS</w:t>
      </w:r>
      <w:r>
        <w:rPr>
          <w:spacing w:val="72"/>
        </w:rPr>
        <w:t> </w:t>
      </w:r>
      <w:r>
        <w:rPr/>
        <w:t>DE</w:t>
      </w:r>
      <w:r>
        <w:rPr>
          <w:spacing w:val="71"/>
        </w:rPr>
        <w:t> </w:t>
      </w:r>
      <w:r>
        <w:rPr/>
        <w:t>CARTÕES</w:t>
      </w:r>
      <w:r>
        <w:rPr>
          <w:spacing w:val="71"/>
        </w:rPr>
        <w:t> </w:t>
      </w:r>
      <w:r>
        <w:rPr/>
        <w:t>DE</w:t>
      </w:r>
      <w:r>
        <w:rPr>
          <w:spacing w:val="71"/>
        </w:rPr>
        <w:t> </w:t>
      </w:r>
      <w:r>
        <w:rPr/>
        <w:t>CRÉDITO</w:t>
      </w:r>
      <w:r>
        <w:rPr>
          <w:spacing w:val="72"/>
        </w:rPr>
        <w:t> </w:t>
      </w:r>
      <w:r>
        <w:rPr>
          <w:spacing w:val="-10"/>
        </w:rPr>
        <w:t>E</w:t>
      </w:r>
    </w:p>
    <w:p>
      <w:pPr>
        <w:spacing w:before="0"/>
        <w:ind w:left="141" w:right="416" w:firstLine="0"/>
        <w:jc w:val="left"/>
        <w:rPr>
          <w:sz w:val="24"/>
        </w:rPr>
      </w:pPr>
      <w:r>
        <w:rPr>
          <w:b/>
          <w:sz w:val="24"/>
        </w:rPr>
        <w:t>SERVIÇOS</w:t>
      </w:r>
      <w:r>
        <w:rPr>
          <w:b/>
          <w:spacing w:val="40"/>
          <w:sz w:val="24"/>
        </w:rPr>
        <w:t> </w:t>
      </w:r>
      <w:r>
        <w:rPr>
          <w:b/>
          <w:sz w:val="24"/>
        </w:rPr>
        <w:t>(ABECS).</w:t>
      </w:r>
      <w:r>
        <w:rPr>
          <w:b/>
          <w:spacing w:val="40"/>
          <w:sz w:val="24"/>
        </w:rPr>
        <w:t> </w:t>
      </w:r>
      <w:r>
        <w:rPr>
          <w:i/>
          <w:sz w:val="24"/>
        </w:rPr>
        <w:t>Balanço</w:t>
      </w:r>
      <w:r>
        <w:rPr>
          <w:i/>
          <w:spacing w:val="40"/>
          <w:sz w:val="24"/>
        </w:rPr>
        <w:t> </w:t>
      </w:r>
      <w:r>
        <w:rPr>
          <w:i/>
          <w:sz w:val="24"/>
        </w:rPr>
        <w:t>do</w:t>
      </w:r>
      <w:r>
        <w:rPr>
          <w:i/>
          <w:spacing w:val="40"/>
          <w:sz w:val="24"/>
        </w:rPr>
        <w:t> </w:t>
      </w:r>
      <w:r>
        <w:rPr>
          <w:i/>
          <w:sz w:val="24"/>
        </w:rPr>
        <w:t>setor</w:t>
      </w:r>
      <w:r>
        <w:rPr>
          <w:i/>
          <w:spacing w:val="40"/>
          <w:sz w:val="24"/>
        </w:rPr>
        <w:t> </w:t>
      </w:r>
      <w:r>
        <w:rPr>
          <w:i/>
          <w:sz w:val="24"/>
        </w:rPr>
        <w:t>de</w:t>
      </w:r>
      <w:r>
        <w:rPr>
          <w:i/>
          <w:spacing w:val="40"/>
          <w:sz w:val="24"/>
        </w:rPr>
        <w:t> </w:t>
      </w:r>
      <w:r>
        <w:rPr>
          <w:i/>
          <w:sz w:val="24"/>
        </w:rPr>
        <w:t>meios</w:t>
      </w:r>
      <w:r>
        <w:rPr>
          <w:i/>
          <w:spacing w:val="40"/>
          <w:sz w:val="24"/>
        </w:rPr>
        <w:t> </w:t>
      </w:r>
      <w:r>
        <w:rPr>
          <w:i/>
          <w:sz w:val="24"/>
        </w:rPr>
        <w:t>eletrônicos</w:t>
      </w:r>
      <w:r>
        <w:rPr>
          <w:i/>
          <w:spacing w:val="40"/>
          <w:sz w:val="24"/>
        </w:rPr>
        <w:t> </w:t>
      </w:r>
      <w:r>
        <w:rPr>
          <w:i/>
          <w:sz w:val="24"/>
        </w:rPr>
        <w:t>de</w:t>
      </w:r>
      <w:r>
        <w:rPr>
          <w:i/>
          <w:spacing w:val="40"/>
          <w:sz w:val="24"/>
        </w:rPr>
        <w:t> </w:t>
      </w:r>
      <w:r>
        <w:rPr>
          <w:i/>
          <w:sz w:val="24"/>
        </w:rPr>
        <w:t>pagamento</w:t>
      </w:r>
      <w:r>
        <w:rPr>
          <w:i/>
          <w:spacing w:val="40"/>
          <w:sz w:val="24"/>
        </w:rPr>
        <w:t> </w:t>
      </w:r>
      <w:r>
        <w:rPr>
          <w:i/>
          <w:sz w:val="24"/>
        </w:rPr>
        <w:t>2023.</w:t>
      </w:r>
      <w:r>
        <w:rPr>
          <w:i/>
          <w:spacing w:val="40"/>
          <w:sz w:val="24"/>
        </w:rPr>
        <w:t> </w:t>
      </w:r>
      <w:r>
        <w:rPr>
          <w:sz w:val="24"/>
        </w:rPr>
        <w:t>São Paulo: ABECS, 2023.</w:t>
      </w:r>
    </w:p>
    <w:p>
      <w:pPr>
        <w:pStyle w:val="BodyText"/>
        <w:spacing w:before="4"/>
      </w:pPr>
    </w:p>
    <w:p>
      <w:pPr>
        <w:spacing w:before="0"/>
        <w:ind w:left="141" w:right="0" w:firstLine="0"/>
        <w:jc w:val="left"/>
        <w:rPr>
          <w:b/>
          <w:sz w:val="24"/>
        </w:rPr>
      </w:pPr>
      <w:r>
        <w:rPr>
          <w:b/>
          <w:sz w:val="24"/>
        </w:rPr>
        <w:t>ASSOCIAÇÃO</w:t>
      </w:r>
      <w:r>
        <w:rPr>
          <w:b/>
          <w:spacing w:val="69"/>
          <w:sz w:val="24"/>
        </w:rPr>
        <w:t> </w:t>
      </w:r>
      <w:r>
        <w:rPr>
          <w:b/>
          <w:sz w:val="24"/>
        </w:rPr>
        <w:t>BRASILEIRA</w:t>
      </w:r>
      <w:r>
        <w:rPr>
          <w:b/>
          <w:spacing w:val="71"/>
          <w:sz w:val="24"/>
        </w:rPr>
        <w:t> </w:t>
      </w:r>
      <w:r>
        <w:rPr>
          <w:b/>
          <w:sz w:val="24"/>
        </w:rPr>
        <w:t>DAS</w:t>
      </w:r>
      <w:r>
        <w:rPr>
          <w:b/>
          <w:spacing w:val="71"/>
          <w:sz w:val="24"/>
        </w:rPr>
        <w:t> </w:t>
      </w:r>
      <w:r>
        <w:rPr>
          <w:b/>
          <w:sz w:val="24"/>
        </w:rPr>
        <w:t>EMPRESAS</w:t>
      </w:r>
      <w:r>
        <w:rPr>
          <w:b/>
          <w:spacing w:val="72"/>
          <w:sz w:val="24"/>
        </w:rPr>
        <w:t> </w:t>
      </w:r>
      <w:r>
        <w:rPr>
          <w:b/>
          <w:sz w:val="24"/>
        </w:rPr>
        <w:t>DE</w:t>
      </w:r>
      <w:r>
        <w:rPr>
          <w:b/>
          <w:spacing w:val="71"/>
          <w:sz w:val="24"/>
        </w:rPr>
        <w:t> </w:t>
      </w:r>
      <w:r>
        <w:rPr>
          <w:b/>
          <w:sz w:val="24"/>
        </w:rPr>
        <w:t>CARTÕES</w:t>
      </w:r>
      <w:r>
        <w:rPr>
          <w:b/>
          <w:spacing w:val="71"/>
          <w:sz w:val="24"/>
        </w:rPr>
        <w:t> </w:t>
      </w:r>
      <w:r>
        <w:rPr>
          <w:b/>
          <w:sz w:val="24"/>
        </w:rPr>
        <w:t>DE</w:t>
      </w:r>
      <w:r>
        <w:rPr>
          <w:b/>
          <w:spacing w:val="71"/>
          <w:sz w:val="24"/>
        </w:rPr>
        <w:t> </w:t>
      </w:r>
      <w:r>
        <w:rPr>
          <w:b/>
          <w:sz w:val="24"/>
        </w:rPr>
        <w:t>CRÉDITO</w:t>
      </w:r>
      <w:r>
        <w:rPr>
          <w:b/>
          <w:spacing w:val="72"/>
          <w:sz w:val="24"/>
        </w:rPr>
        <w:t> </w:t>
      </w:r>
      <w:r>
        <w:rPr>
          <w:b/>
          <w:spacing w:val="-10"/>
          <w:sz w:val="24"/>
        </w:rPr>
        <w:t>E</w:t>
      </w:r>
    </w:p>
    <w:p>
      <w:pPr>
        <w:spacing w:before="0"/>
        <w:ind w:left="141" w:right="425" w:firstLine="0"/>
        <w:jc w:val="both"/>
        <w:rPr>
          <w:sz w:val="24"/>
        </w:rPr>
      </w:pPr>
      <w:r>
        <w:rPr>
          <w:b/>
          <w:sz w:val="24"/>
        </w:rPr>
        <w:t>SERVIÇOS (ABECS). </w:t>
      </w:r>
      <w:r>
        <w:rPr>
          <w:i/>
          <w:sz w:val="24"/>
        </w:rPr>
        <w:t>Panorama do mercado de cartões e meios de pagamento. </w:t>
      </w:r>
      <w:r>
        <w:rPr>
          <w:sz w:val="24"/>
        </w:rPr>
        <w:t>São Paulo: ABECS, dez. 2022.</w:t>
      </w:r>
    </w:p>
    <w:p>
      <w:pPr>
        <w:pStyle w:val="BodyText"/>
        <w:spacing w:before="4"/>
      </w:pPr>
    </w:p>
    <w:p>
      <w:pPr>
        <w:spacing w:before="0"/>
        <w:ind w:left="141" w:right="427" w:firstLine="0"/>
        <w:jc w:val="both"/>
        <w:rPr>
          <w:sz w:val="24"/>
        </w:rPr>
      </w:pPr>
      <w:r>
        <w:rPr>
          <w:b/>
          <w:sz w:val="24"/>
        </w:rPr>
        <w:t>AZIZ, A.; GHOUS, H. </w:t>
      </w:r>
      <w:r>
        <w:rPr>
          <w:i/>
          <w:sz w:val="24"/>
        </w:rPr>
        <w:t>Fraudulent Transactions Detection in Credit Card by using Data Mining Methods: A Review. </w:t>
      </w:r>
      <w:r>
        <w:rPr>
          <w:sz w:val="24"/>
        </w:rPr>
        <w:t>International Journal of Scientific Progress and Research</w:t>
      </w:r>
      <w:r>
        <w:rPr>
          <w:spacing w:val="40"/>
          <w:sz w:val="24"/>
        </w:rPr>
        <w:t> </w:t>
      </w:r>
      <w:r>
        <w:rPr>
          <w:sz w:val="24"/>
        </w:rPr>
        <w:t>(IJSPR), v. 79, n. 1, p. 31, jan. 2021.</w:t>
      </w:r>
    </w:p>
    <w:p>
      <w:pPr>
        <w:pStyle w:val="BodyText"/>
        <w:spacing w:before="4"/>
      </w:pPr>
    </w:p>
    <w:p>
      <w:pPr>
        <w:spacing w:before="0"/>
        <w:ind w:left="141" w:right="0" w:firstLine="0"/>
        <w:jc w:val="both"/>
        <w:rPr>
          <w:i/>
          <w:sz w:val="24"/>
        </w:rPr>
      </w:pPr>
      <w:r>
        <w:rPr>
          <w:b/>
          <w:sz w:val="24"/>
        </w:rPr>
        <w:t>BAESENS,</w:t>
      </w:r>
      <w:r>
        <w:rPr>
          <w:b/>
          <w:spacing w:val="44"/>
          <w:sz w:val="24"/>
        </w:rPr>
        <w:t> </w:t>
      </w:r>
      <w:r>
        <w:rPr>
          <w:b/>
          <w:sz w:val="24"/>
        </w:rPr>
        <w:t>B.;</w:t>
      </w:r>
      <w:r>
        <w:rPr>
          <w:b/>
          <w:spacing w:val="45"/>
          <w:sz w:val="24"/>
        </w:rPr>
        <w:t> </w:t>
      </w:r>
      <w:r>
        <w:rPr>
          <w:b/>
          <w:sz w:val="24"/>
        </w:rPr>
        <w:t>HÖPPNER,</w:t>
      </w:r>
      <w:r>
        <w:rPr>
          <w:b/>
          <w:spacing w:val="45"/>
          <w:sz w:val="24"/>
        </w:rPr>
        <w:t> </w:t>
      </w:r>
      <w:r>
        <w:rPr>
          <w:b/>
          <w:sz w:val="24"/>
        </w:rPr>
        <w:t>S.;</w:t>
      </w:r>
      <w:r>
        <w:rPr>
          <w:b/>
          <w:spacing w:val="45"/>
          <w:sz w:val="24"/>
        </w:rPr>
        <w:t> </w:t>
      </w:r>
      <w:r>
        <w:rPr>
          <w:b/>
          <w:sz w:val="24"/>
        </w:rPr>
        <w:t>VERDONCK,</w:t>
      </w:r>
      <w:r>
        <w:rPr>
          <w:b/>
          <w:spacing w:val="45"/>
          <w:sz w:val="24"/>
        </w:rPr>
        <w:t> </w:t>
      </w:r>
      <w:r>
        <w:rPr>
          <w:b/>
          <w:sz w:val="24"/>
        </w:rPr>
        <w:t>T.</w:t>
      </w:r>
      <w:r>
        <w:rPr>
          <w:b/>
          <w:spacing w:val="45"/>
          <w:sz w:val="24"/>
        </w:rPr>
        <w:t> </w:t>
      </w:r>
      <w:r>
        <w:rPr>
          <w:i/>
          <w:sz w:val="24"/>
        </w:rPr>
        <w:t>Data</w:t>
      </w:r>
      <w:r>
        <w:rPr>
          <w:i/>
          <w:spacing w:val="45"/>
          <w:sz w:val="24"/>
        </w:rPr>
        <w:t> </w:t>
      </w:r>
      <w:r>
        <w:rPr>
          <w:i/>
          <w:sz w:val="24"/>
        </w:rPr>
        <w:t>engineering</w:t>
      </w:r>
      <w:r>
        <w:rPr>
          <w:i/>
          <w:spacing w:val="45"/>
          <w:sz w:val="24"/>
        </w:rPr>
        <w:t> </w:t>
      </w:r>
      <w:r>
        <w:rPr>
          <w:i/>
          <w:sz w:val="24"/>
        </w:rPr>
        <w:t>for</w:t>
      </w:r>
      <w:r>
        <w:rPr>
          <w:i/>
          <w:spacing w:val="45"/>
          <w:sz w:val="24"/>
        </w:rPr>
        <w:t> </w:t>
      </w:r>
      <w:r>
        <w:rPr>
          <w:i/>
          <w:sz w:val="24"/>
        </w:rPr>
        <w:t>fraud</w:t>
      </w:r>
      <w:r>
        <w:rPr>
          <w:i/>
          <w:spacing w:val="45"/>
          <w:sz w:val="24"/>
        </w:rPr>
        <w:t> </w:t>
      </w:r>
      <w:r>
        <w:rPr>
          <w:i/>
          <w:spacing w:val="-2"/>
          <w:sz w:val="24"/>
        </w:rPr>
        <w:t>detection.</w:t>
      </w:r>
    </w:p>
    <w:p>
      <w:pPr>
        <w:pStyle w:val="BodyText"/>
        <w:ind w:left="141"/>
        <w:jc w:val="both"/>
      </w:pPr>
      <w:r>
        <w:rPr/>
        <w:t>Decision</w:t>
      </w:r>
      <w:r>
        <w:rPr>
          <w:spacing w:val="-4"/>
        </w:rPr>
        <w:t> </w:t>
      </w:r>
      <w:r>
        <w:rPr/>
        <w:t>Support</w:t>
      </w:r>
      <w:r>
        <w:rPr>
          <w:spacing w:val="-2"/>
        </w:rPr>
        <w:t> </w:t>
      </w:r>
      <w:r>
        <w:rPr/>
        <w:t>Systems,</w:t>
      </w:r>
      <w:r>
        <w:rPr>
          <w:spacing w:val="-2"/>
        </w:rPr>
        <w:t> </w:t>
      </w:r>
      <w:r>
        <w:rPr/>
        <w:t>v.</w:t>
      </w:r>
      <w:r>
        <w:rPr>
          <w:spacing w:val="-2"/>
        </w:rPr>
        <w:t> </w:t>
      </w:r>
      <w:r>
        <w:rPr/>
        <w:t>150,</w:t>
      </w:r>
      <w:r>
        <w:rPr>
          <w:spacing w:val="-2"/>
        </w:rPr>
        <w:t> </w:t>
      </w:r>
      <w:r>
        <w:rPr/>
        <w:t>113492,</w:t>
      </w:r>
      <w:r>
        <w:rPr>
          <w:spacing w:val="-1"/>
        </w:rPr>
        <w:t> </w:t>
      </w:r>
      <w:r>
        <w:rPr>
          <w:spacing w:val="-2"/>
        </w:rPr>
        <w:t>2021.</w:t>
      </w:r>
    </w:p>
    <w:p>
      <w:pPr>
        <w:pStyle w:val="BodyText"/>
        <w:spacing w:before="4"/>
      </w:pPr>
    </w:p>
    <w:p>
      <w:pPr>
        <w:spacing w:before="0"/>
        <w:ind w:left="141" w:right="425" w:firstLine="0"/>
        <w:jc w:val="both"/>
        <w:rPr>
          <w:sz w:val="24"/>
        </w:rPr>
      </w:pPr>
      <w:r>
        <w:rPr>
          <w:b/>
          <w:sz w:val="24"/>
        </w:rPr>
        <w:t>BANCO</w:t>
      </w:r>
      <w:r>
        <w:rPr>
          <w:b/>
          <w:spacing w:val="-2"/>
          <w:sz w:val="24"/>
        </w:rPr>
        <w:t> </w:t>
      </w:r>
      <w:r>
        <w:rPr>
          <w:b/>
          <w:sz w:val="24"/>
        </w:rPr>
        <w:t>CENTRAL</w:t>
      </w:r>
      <w:r>
        <w:rPr>
          <w:b/>
          <w:spacing w:val="-2"/>
          <w:sz w:val="24"/>
        </w:rPr>
        <w:t> </w:t>
      </w:r>
      <w:r>
        <w:rPr>
          <w:b/>
          <w:sz w:val="24"/>
        </w:rPr>
        <w:t>DO</w:t>
      </w:r>
      <w:r>
        <w:rPr>
          <w:b/>
          <w:spacing w:val="-2"/>
          <w:sz w:val="24"/>
        </w:rPr>
        <w:t> </w:t>
      </w:r>
      <w:r>
        <w:rPr>
          <w:b/>
          <w:sz w:val="24"/>
        </w:rPr>
        <w:t>BRASIL</w:t>
      </w:r>
      <w:r>
        <w:rPr>
          <w:b/>
          <w:spacing w:val="-2"/>
          <w:sz w:val="24"/>
        </w:rPr>
        <w:t> </w:t>
      </w:r>
      <w:r>
        <w:rPr>
          <w:b/>
          <w:sz w:val="24"/>
        </w:rPr>
        <w:t>(BCB). </w:t>
      </w:r>
      <w:r>
        <w:rPr>
          <w:i/>
          <w:sz w:val="24"/>
        </w:rPr>
        <w:t>Resolução</w:t>
      </w:r>
      <w:r>
        <w:rPr>
          <w:i/>
          <w:spacing w:val="-2"/>
          <w:sz w:val="24"/>
        </w:rPr>
        <w:t> </w:t>
      </w:r>
      <w:r>
        <w:rPr>
          <w:i/>
          <w:sz w:val="24"/>
        </w:rPr>
        <w:t>Conjunta</w:t>
      </w:r>
      <w:r>
        <w:rPr>
          <w:i/>
          <w:spacing w:val="-2"/>
          <w:sz w:val="24"/>
        </w:rPr>
        <w:t> </w:t>
      </w:r>
      <w:r>
        <w:rPr>
          <w:i/>
          <w:sz w:val="24"/>
        </w:rPr>
        <w:t>nº</w:t>
      </w:r>
      <w:r>
        <w:rPr>
          <w:i/>
          <w:spacing w:val="-2"/>
          <w:sz w:val="24"/>
        </w:rPr>
        <w:t> </w:t>
      </w:r>
      <w:r>
        <w:rPr>
          <w:i/>
          <w:sz w:val="24"/>
        </w:rPr>
        <w:t>6,</w:t>
      </w:r>
      <w:r>
        <w:rPr>
          <w:i/>
          <w:spacing w:val="-2"/>
          <w:sz w:val="24"/>
        </w:rPr>
        <w:t> </w:t>
      </w:r>
      <w:r>
        <w:rPr>
          <w:i/>
          <w:sz w:val="24"/>
        </w:rPr>
        <w:t>de</w:t>
      </w:r>
      <w:r>
        <w:rPr>
          <w:i/>
          <w:spacing w:val="-2"/>
          <w:sz w:val="24"/>
        </w:rPr>
        <w:t> </w:t>
      </w:r>
      <w:r>
        <w:rPr>
          <w:i/>
          <w:sz w:val="24"/>
        </w:rPr>
        <w:t>23</w:t>
      </w:r>
      <w:r>
        <w:rPr>
          <w:i/>
          <w:spacing w:val="-2"/>
          <w:sz w:val="24"/>
        </w:rPr>
        <w:t> </w:t>
      </w:r>
      <w:r>
        <w:rPr>
          <w:i/>
          <w:sz w:val="24"/>
        </w:rPr>
        <w:t>de</w:t>
      </w:r>
      <w:r>
        <w:rPr>
          <w:i/>
          <w:spacing w:val="-2"/>
          <w:sz w:val="24"/>
        </w:rPr>
        <w:t> </w:t>
      </w:r>
      <w:r>
        <w:rPr>
          <w:i/>
          <w:sz w:val="24"/>
        </w:rPr>
        <w:t>maio</w:t>
      </w:r>
      <w:r>
        <w:rPr>
          <w:i/>
          <w:spacing w:val="-2"/>
          <w:sz w:val="24"/>
        </w:rPr>
        <w:t> </w:t>
      </w:r>
      <w:r>
        <w:rPr>
          <w:i/>
          <w:sz w:val="24"/>
        </w:rPr>
        <w:t>de</w:t>
      </w:r>
      <w:r>
        <w:rPr>
          <w:i/>
          <w:spacing w:val="-2"/>
          <w:sz w:val="24"/>
        </w:rPr>
        <w:t> </w:t>
      </w:r>
      <w:r>
        <w:rPr>
          <w:i/>
          <w:sz w:val="24"/>
        </w:rPr>
        <w:t>2023. </w:t>
      </w:r>
      <w:r>
        <w:rPr>
          <w:sz w:val="24"/>
        </w:rPr>
        <w:t>Dispõe sobre os requisitos para o compartilhamento de dados e informações sobre indícios de fraudes a ser observado pelas instituições financeiras, instituições de pagamento e demais instituições autorizadas a funcionar pelo Banco Central do Brasil. Diário Oficial da União, Brasília, DF, 25 maio 2023.</w:t>
      </w:r>
    </w:p>
    <w:p>
      <w:pPr>
        <w:pStyle w:val="BodyText"/>
        <w:spacing w:before="4"/>
      </w:pPr>
    </w:p>
    <w:p>
      <w:pPr>
        <w:spacing w:before="0"/>
        <w:ind w:left="142" w:right="416" w:firstLine="0"/>
        <w:jc w:val="left"/>
        <w:rPr>
          <w:sz w:val="24"/>
        </w:rPr>
      </w:pPr>
      <w:r>
        <w:rPr>
          <w:b/>
          <w:sz w:val="24"/>
        </w:rPr>
        <w:t>BHATLA,</w:t>
      </w:r>
      <w:r>
        <w:rPr>
          <w:b/>
          <w:spacing w:val="37"/>
          <w:sz w:val="24"/>
        </w:rPr>
        <w:t> </w:t>
      </w:r>
      <w:r>
        <w:rPr>
          <w:b/>
          <w:sz w:val="24"/>
        </w:rPr>
        <w:t>T.</w:t>
      </w:r>
      <w:r>
        <w:rPr>
          <w:b/>
          <w:spacing w:val="37"/>
          <w:sz w:val="24"/>
        </w:rPr>
        <w:t> </w:t>
      </w:r>
      <w:r>
        <w:rPr>
          <w:b/>
          <w:sz w:val="24"/>
        </w:rPr>
        <w:t>P.;</w:t>
      </w:r>
      <w:r>
        <w:rPr>
          <w:b/>
          <w:spacing w:val="38"/>
          <w:sz w:val="24"/>
        </w:rPr>
        <w:t> </w:t>
      </w:r>
      <w:r>
        <w:rPr>
          <w:b/>
          <w:sz w:val="24"/>
        </w:rPr>
        <w:t>PRABHU,</w:t>
      </w:r>
      <w:r>
        <w:rPr>
          <w:b/>
          <w:spacing w:val="37"/>
          <w:sz w:val="24"/>
        </w:rPr>
        <w:t> </w:t>
      </w:r>
      <w:r>
        <w:rPr>
          <w:b/>
          <w:sz w:val="24"/>
        </w:rPr>
        <w:t>V.;</w:t>
      </w:r>
      <w:r>
        <w:rPr>
          <w:b/>
          <w:spacing w:val="38"/>
          <w:sz w:val="24"/>
        </w:rPr>
        <w:t> </w:t>
      </w:r>
      <w:r>
        <w:rPr>
          <w:b/>
          <w:sz w:val="24"/>
        </w:rPr>
        <w:t>DUA,</w:t>
      </w:r>
      <w:r>
        <w:rPr>
          <w:b/>
          <w:spacing w:val="37"/>
          <w:sz w:val="24"/>
        </w:rPr>
        <w:t> </w:t>
      </w:r>
      <w:r>
        <w:rPr>
          <w:b/>
          <w:sz w:val="24"/>
        </w:rPr>
        <w:t>A.</w:t>
      </w:r>
      <w:r>
        <w:rPr>
          <w:b/>
          <w:spacing w:val="38"/>
          <w:sz w:val="24"/>
        </w:rPr>
        <w:t> </w:t>
      </w:r>
      <w:r>
        <w:rPr>
          <w:i/>
          <w:sz w:val="24"/>
        </w:rPr>
        <w:t>Understanding</w:t>
      </w:r>
      <w:r>
        <w:rPr>
          <w:i/>
          <w:spacing w:val="37"/>
          <w:sz w:val="24"/>
        </w:rPr>
        <w:t> </w:t>
      </w:r>
      <w:r>
        <w:rPr>
          <w:i/>
          <w:sz w:val="24"/>
        </w:rPr>
        <w:t>Credit</w:t>
      </w:r>
      <w:r>
        <w:rPr>
          <w:i/>
          <w:spacing w:val="38"/>
          <w:sz w:val="24"/>
        </w:rPr>
        <w:t> </w:t>
      </w:r>
      <w:r>
        <w:rPr>
          <w:i/>
          <w:sz w:val="24"/>
        </w:rPr>
        <w:t>Card</w:t>
      </w:r>
      <w:r>
        <w:rPr>
          <w:i/>
          <w:spacing w:val="37"/>
          <w:sz w:val="24"/>
        </w:rPr>
        <w:t> </w:t>
      </w:r>
      <w:r>
        <w:rPr>
          <w:i/>
          <w:sz w:val="24"/>
        </w:rPr>
        <w:t>Frauds.</w:t>
      </w:r>
      <w:r>
        <w:rPr>
          <w:i/>
          <w:spacing w:val="39"/>
          <w:sz w:val="24"/>
        </w:rPr>
        <w:t> </w:t>
      </w:r>
      <w:r>
        <w:rPr>
          <w:sz w:val="24"/>
        </w:rPr>
        <w:t>Mumbai: Tata Consultancy Services, 2003.</w:t>
      </w:r>
    </w:p>
    <w:p>
      <w:pPr>
        <w:pStyle w:val="BodyText"/>
        <w:spacing w:before="4"/>
      </w:pPr>
    </w:p>
    <w:p>
      <w:pPr>
        <w:spacing w:before="0"/>
        <w:ind w:left="142" w:right="0" w:firstLine="0"/>
        <w:jc w:val="both"/>
        <w:rPr>
          <w:sz w:val="24"/>
        </w:rPr>
      </w:pPr>
      <w:r>
        <w:rPr>
          <w:b/>
          <w:sz w:val="24"/>
        </w:rPr>
        <w:t>BRAMER,</w:t>
      </w:r>
      <w:r>
        <w:rPr>
          <w:b/>
          <w:spacing w:val="-3"/>
          <w:sz w:val="24"/>
        </w:rPr>
        <w:t> </w:t>
      </w:r>
      <w:r>
        <w:rPr>
          <w:b/>
          <w:sz w:val="24"/>
        </w:rPr>
        <w:t>M.</w:t>
      </w:r>
      <w:r>
        <w:rPr>
          <w:b/>
          <w:spacing w:val="-2"/>
          <w:sz w:val="24"/>
        </w:rPr>
        <w:t> </w:t>
      </w:r>
      <w:r>
        <w:rPr>
          <w:i/>
          <w:sz w:val="24"/>
        </w:rPr>
        <w:t>Principles</w:t>
      </w:r>
      <w:r>
        <w:rPr>
          <w:i/>
          <w:spacing w:val="-3"/>
          <w:sz w:val="24"/>
        </w:rPr>
        <w:t> </w:t>
      </w:r>
      <w:r>
        <w:rPr>
          <w:i/>
          <w:sz w:val="24"/>
        </w:rPr>
        <w:t>of</w:t>
      </w:r>
      <w:r>
        <w:rPr>
          <w:i/>
          <w:spacing w:val="-2"/>
          <w:sz w:val="24"/>
        </w:rPr>
        <w:t> </w:t>
      </w:r>
      <w:r>
        <w:rPr>
          <w:i/>
          <w:sz w:val="24"/>
        </w:rPr>
        <w:t>Data</w:t>
      </w:r>
      <w:r>
        <w:rPr>
          <w:i/>
          <w:spacing w:val="-3"/>
          <w:sz w:val="24"/>
        </w:rPr>
        <w:t> </w:t>
      </w:r>
      <w:r>
        <w:rPr>
          <w:i/>
          <w:sz w:val="24"/>
        </w:rPr>
        <w:t>Mining.</w:t>
      </w:r>
      <w:r>
        <w:rPr>
          <w:i/>
          <w:spacing w:val="-2"/>
          <w:sz w:val="24"/>
        </w:rPr>
        <w:t> </w:t>
      </w:r>
      <w:r>
        <w:rPr>
          <w:sz w:val="24"/>
        </w:rPr>
        <w:t>London:</w:t>
      </w:r>
      <w:r>
        <w:rPr>
          <w:spacing w:val="-2"/>
          <w:sz w:val="24"/>
        </w:rPr>
        <w:t> </w:t>
      </w:r>
      <w:r>
        <w:rPr>
          <w:sz w:val="24"/>
        </w:rPr>
        <w:t>Springer,</w:t>
      </w:r>
      <w:r>
        <w:rPr>
          <w:spacing w:val="-2"/>
          <w:sz w:val="24"/>
        </w:rPr>
        <w:t> 2007.</w:t>
      </w:r>
    </w:p>
    <w:p>
      <w:pPr>
        <w:pStyle w:val="BodyText"/>
        <w:spacing w:before="4"/>
      </w:pPr>
    </w:p>
    <w:p>
      <w:pPr>
        <w:spacing w:before="0"/>
        <w:ind w:left="141" w:right="0" w:firstLine="0"/>
        <w:jc w:val="both"/>
        <w:rPr>
          <w:sz w:val="24"/>
        </w:rPr>
      </w:pPr>
      <w:r>
        <w:rPr>
          <w:b/>
          <w:sz w:val="24"/>
        </w:rPr>
        <w:t>BURKOV,</w:t>
      </w:r>
      <w:r>
        <w:rPr>
          <w:b/>
          <w:spacing w:val="-3"/>
          <w:sz w:val="24"/>
        </w:rPr>
        <w:t> </w:t>
      </w:r>
      <w:r>
        <w:rPr>
          <w:b/>
          <w:sz w:val="24"/>
        </w:rPr>
        <w:t>A.</w:t>
      </w:r>
      <w:r>
        <w:rPr>
          <w:b/>
          <w:spacing w:val="-3"/>
          <w:sz w:val="24"/>
        </w:rPr>
        <w:t> </w:t>
      </w:r>
      <w:r>
        <w:rPr>
          <w:i/>
          <w:sz w:val="24"/>
        </w:rPr>
        <w:t>The</w:t>
      </w:r>
      <w:r>
        <w:rPr>
          <w:i/>
          <w:spacing w:val="-2"/>
          <w:sz w:val="24"/>
        </w:rPr>
        <w:t> </w:t>
      </w:r>
      <w:r>
        <w:rPr>
          <w:i/>
          <w:sz w:val="24"/>
        </w:rPr>
        <w:t>Hundred-Page</w:t>
      </w:r>
      <w:r>
        <w:rPr>
          <w:i/>
          <w:spacing w:val="-2"/>
          <w:sz w:val="24"/>
        </w:rPr>
        <w:t> </w:t>
      </w:r>
      <w:r>
        <w:rPr>
          <w:i/>
          <w:sz w:val="24"/>
        </w:rPr>
        <w:t>Machine</w:t>
      </w:r>
      <w:r>
        <w:rPr>
          <w:i/>
          <w:spacing w:val="-2"/>
          <w:sz w:val="24"/>
        </w:rPr>
        <w:t> </w:t>
      </w:r>
      <w:r>
        <w:rPr>
          <w:i/>
          <w:sz w:val="24"/>
        </w:rPr>
        <w:t>Learning</w:t>
      </w:r>
      <w:r>
        <w:rPr>
          <w:i/>
          <w:spacing w:val="-3"/>
          <w:sz w:val="24"/>
        </w:rPr>
        <w:t> </w:t>
      </w:r>
      <w:r>
        <w:rPr>
          <w:i/>
          <w:sz w:val="24"/>
        </w:rPr>
        <w:t>Book.</w:t>
      </w:r>
      <w:r>
        <w:rPr>
          <w:i/>
          <w:spacing w:val="1"/>
          <w:sz w:val="24"/>
        </w:rPr>
        <w:t> </w:t>
      </w:r>
      <w:r>
        <w:rPr>
          <w:sz w:val="24"/>
        </w:rPr>
        <w:t>Québec:</w:t>
      </w:r>
      <w:r>
        <w:rPr>
          <w:spacing w:val="-2"/>
          <w:sz w:val="24"/>
        </w:rPr>
        <w:t> </w:t>
      </w:r>
      <w:r>
        <w:rPr>
          <w:sz w:val="24"/>
        </w:rPr>
        <w:t>Andriy</w:t>
      </w:r>
      <w:r>
        <w:rPr>
          <w:spacing w:val="-2"/>
          <w:sz w:val="24"/>
        </w:rPr>
        <w:t> </w:t>
      </w:r>
      <w:r>
        <w:rPr>
          <w:sz w:val="24"/>
        </w:rPr>
        <w:t>Burkov,</w:t>
      </w:r>
      <w:r>
        <w:rPr>
          <w:spacing w:val="-2"/>
          <w:sz w:val="24"/>
        </w:rPr>
        <w:t> 2019.</w:t>
      </w:r>
    </w:p>
    <w:p>
      <w:pPr>
        <w:pStyle w:val="BodyText"/>
        <w:spacing w:before="4"/>
      </w:pPr>
    </w:p>
    <w:p>
      <w:pPr>
        <w:spacing w:before="0"/>
        <w:ind w:left="141" w:right="416" w:firstLine="0"/>
        <w:jc w:val="left"/>
        <w:rPr>
          <w:sz w:val="24"/>
        </w:rPr>
      </w:pPr>
      <w:r>
        <w:rPr>
          <w:b/>
          <w:sz w:val="24"/>
        </w:rPr>
        <w:t>BURNS, R. J.; STANLEY, R. A. </w:t>
      </w:r>
      <w:r>
        <w:rPr>
          <w:i/>
          <w:sz w:val="24"/>
        </w:rPr>
        <w:t>Fraud Management in the Credit Card Industry. </w:t>
      </w:r>
      <w:r>
        <w:rPr>
          <w:sz w:val="24"/>
        </w:rPr>
        <w:t>Payment Cards Center Discussion Paper, Federal Reserve Bank of Philadelphia, 2002.</w:t>
      </w:r>
    </w:p>
    <w:p>
      <w:pPr>
        <w:pStyle w:val="BodyText"/>
        <w:spacing w:before="4"/>
      </w:pPr>
    </w:p>
    <w:p>
      <w:pPr>
        <w:spacing w:before="0"/>
        <w:ind w:left="141" w:right="426" w:firstLine="0"/>
        <w:jc w:val="both"/>
        <w:rPr>
          <w:sz w:val="24"/>
        </w:rPr>
      </w:pPr>
      <w:r>
        <w:rPr>
          <w:b/>
          <w:sz w:val="24"/>
        </w:rPr>
        <w:t>CAIRES, D. de O. </w:t>
      </w:r>
      <w:r>
        <w:rPr>
          <w:i/>
          <w:sz w:val="24"/>
        </w:rPr>
        <w:t>Técnicas de interpretabilidade para aprendizado de máquina: um estudo abordando avaliação de crédito e detecção de fraude. </w:t>
      </w:r>
      <w:r>
        <w:rPr>
          <w:sz w:val="24"/>
        </w:rPr>
        <w:t>2022. Dissertação (Mestrado) – Universidade de São Paulo, São Paulo, 2022.</w:t>
      </w:r>
    </w:p>
    <w:p>
      <w:pPr>
        <w:pStyle w:val="BodyText"/>
        <w:spacing w:before="4"/>
      </w:pPr>
    </w:p>
    <w:p>
      <w:pPr>
        <w:spacing w:before="0"/>
        <w:ind w:left="141" w:right="416" w:firstLine="0"/>
        <w:jc w:val="left"/>
        <w:rPr>
          <w:sz w:val="24"/>
        </w:rPr>
      </w:pPr>
      <w:r>
        <w:rPr>
          <w:b/>
          <w:sz w:val="24"/>
        </w:rPr>
        <w:t>CASELLA, G.; BERGER, R. L. </w:t>
      </w:r>
      <w:r>
        <w:rPr>
          <w:i/>
          <w:sz w:val="24"/>
        </w:rPr>
        <w:t>Statistical Inference. </w:t>
      </w:r>
      <w:r>
        <w:rPr>
          <w:sz w:val="24"/>
        </w:rPr>
        <w:t>2. ed. Pacific Grove, CA: Duxbury,</w:t>
      </w:r>
      <w:r>
        <w:rPr>
          <w:spacing w:val="40"/>
          <w:sz w:val="24"/>
        </w:rPr>
        <w:t> </w:t>
      </w:r>
      <w:r>
        <w:rPr>
          <w:spacing w:val="-2"/>
          <w:sz w:val="24"/>
        </w:rPr>
        <w:t>2002.</w:t>
      </w:r>
    </w:p>
    <w:p>
      <w:pPr>
        <w:pStyle w:val="BodyText"/>
        <w:spacing w:before="4"/>
      </w:pPr>
    </w:p>
    <w:p>
      <w:pPr>
        <w:pStyle w:val="Heading2"/>
        <w:ind w:left="141"/>
        <w:jc w:val="both"/>
        <w:rPr>
          <w:b w:val="0"/>
          <w:i/>
        </w:rPr>
      </w:pPr>
      <w:r>
        <w:rPr/>
        <w:t>CONFEDERAÇÃO</w:t>
      </w:r>
      <w:r>
        <w:rPr>
          <w:spacing w:val="72"/>
          <w:w w:val="150"/>
        </w:rPr>
        <w:t> </w:t>
      </w:r>
      <w:r>
        <w:rPr/>
        <w:t>NACIONAL</w:t>
      </w:r>
      <w:r>
        <w:rPr>
          <w:spacing w:val="73"/>
          <w:w w:val="150"/>
        </w:rPr>
        <w:t> </w:t>
      </w:r>
      <w:r>
        <w:rPr/>
        <w:t>DE</w:t>
      </w:r>
      <w:r>
        <w:rPr>
          <w:spacing w:val="73"/>
          <w:w w:val="150"/>
        </w:rPr>
        <w:t> </w:t>
      </w:r>
      <w:r>
        <w:rPr/>
        <w:t>DIRIGENTES</w:t>
      </w:r>
      <w:r>
        <w:rPr>
          <w:spacing w:val="73"/>
          <w:w w:val="150"/>
        </w:rPr>
        <w:t> </w:t>
      </w:r>
      <w:r>
        <w:rPr/>
        <w:t>LOJISTAS</w:t>
      </w:r>
      <w:r>
        <w:rPr>
          <w:spacing w:val="73"/>
          <w:w w:val="150"/>
        </w:rPr>
        <w:t> </w:t>
      </w:r>
      <w:r>
        <w:rPr/>
        <w:t>(CNDL).</w:t>
      </w:r>
      <w:r>
        <w:rPr>
          <w:spacing w:val="80"/>
          <w:w w:val="150"/>
        </w:rPr>
        <w:t> </w:t>
      </w:r>
      <w:r>
        <w:rPr>
          <w:b w:val="0"/>
          <w:i/>
          <w:spacing w:val="-2"/>
        </w:rPr>
        <w:t>Fraudes</w:t>
      </w:r>
    </w:p>
    <w:p>
      <w:pPr>
        <w:spacing w:before="0"/>
        <w:ind w:left="141" w:right="0" w:firstLine="0"/>
        <w:jc w:val="left"/>
        <w:rPr>
          <w:sz w:val="24"/>
        </w:rPr>
      </w:pPr>
      <w:r>
        <w:rPr>
          <w:i/>
          <w:sz w:val="24"/>
        </w:rPr>
        <w:t>financeiras</w:t>
      </w:r>
      <w:r>
        <w:rPr>
          <w:i/>
          <w:spacing w:val="-3"/>
          <w:sz w:val="24"/>
        </w:rPr>
        <w:t> </w:t>
      </w:r>
      <w:r>
        <w:rPr>
          <w:i/>
          <w:sz w:val="24"/>
        </w:rPr>
        <w:t>no</w:t>
      </w:r>
      <w:r>
        <w:rPr>
          <w:i/>
          <w:spacing w:val="-3"/>
          <w:sz w:val="24"/>
        </w:rPr>
        <w:t> </w:t>
      </w:r>
      <w:r>
        <w:rPr>
          <w:i/>
          <w:sz w:val="24"/>
        </w:rPr>
        <w:t>Brasil.</w:t>
      </w:r>
      <w:r>
        <w:rPr>
          <w:i/>
          <w:spacing w:val="-1"/>
          <w:sz w:val="24"/>
        </w:rPr>
        <w:t> </w:t>
      </w:r>
      <w:r>
        <w:rPr>
          <w:sz w:val="24"/>
        </w:rPr>
        <w:t>Brasil:</w:t>
      </w:r>
      <w:r>
        <w:rPr>
          <w:spacing w:val="-3"/>
          <w:sz w:val="24"/>
        </w:rPr>
        <w:t> </w:t>
      </w:r>
      <w:r>
        <w:rPr>
          <w:sz w:val="24"/>
        </w:rPr>
        <w:t>CNDL/SPC</w:t>
      </w:r>
      <w:r>
        <w:rPr>
          <w:spacing w:val="-2"/>
          <w:sz w:val="24"/>
        </w:rPr>
        <w:t> </w:t>
      </w:r>
      <w:r>
        <w:rPr>
          <w:sz w:val="24"/>
        </w:rPr>
        <w:t>Brasil,</w:t>
      </w:r>
      <w:r>
        <w:rPr>
          <w:spacing w:val="-3"/>
          <w:sz w:val="24"/>
        </w:rPr>
        <w:t> </w:t>
      </w:r>
      <w:r>
        <w:rPr>
          <w:sz w:val="24"/>
        </w:rPr>
        <w:t>jun.</w:t>
      </w:r>
      <w:r>
        <w:rPr>
          <w:spacing w:val="-2"/>
          <w:sz w:val="24"/>
        </w:rPr>
        <w:t> 2021.</w:t>
      </w:r>
    </w:p>
    <w:p>
      <w:pPr>
        <w:pStyle w:val="BodyText"/>
        <w:spacing w:before="4"/>
      </w:pPr>
    </w:p>
    <w:p>
      <w:pPr>
        <w:spacing w:before="0"/>
        <w:ind w:left="141" w:right="416" w:firstLine="0"/>
        <w:jc w:val="left"/>
        <w:rPr>
          <w:sz w:val="24"/>
        </w:rPr>
      </w:pPr>
      <w:r>
        <w:rPr>
          <w:b/>
          <w:sz w:val="24"/>
        </w:rPr>
        <w:t>CYBERSOURCE. </w:t>
      </w:r>
      <w:r>
        <w:rPr>
          <w:i/>
          <w:sz w:val="24"/>
        </w:rPr>
        <w:t>2023 Global Ecommerce Payments and Fraud Report. </w:t>
      </w:r>
      <w:r>
        <w:rPr>
          <w:sz w:val="24"/>
        </w:rPr>
        <w:t>Foster City, CA: Cybersource, 2023.</w:t>
      </w:r>
    </w:p>
    <w:p>
      <w:pPr>
        <w:pStyle w:val="BodyText"/>
        <w:spacing w:before="4"/>
      </w:pPr>
    </w:p>
    <w:p>
      <w:pPr>
        <w:spacing w:before="0"/>
        <w:ind w:left="141" w:right="416" w:firstLine="0"/>
        <w:jc w:val="left"/>
        <w:rPr>
          <w:sz w:val="24"/>
        </w:rPr>
      </w:pPr>
      <w:r>
        <w:rPr>
          <w:b/>
          <w:sz w:val="24"/>
        </w:rPr>
        <w:t>DAL POZZOLO, A. </w:t>
      </w:r>
      <w:r>
        <w:rPr>
          <w:i/>
          <w:sz w:val="24"/>
        </w:rPr>
        <w:t>Adaptive Machine Learning for Credit Card Fraud Detection.</w:t>
      </w:r>
      <w:r>
        <w:rPr>
          <w:i/>
          <w:spacing w:val="29"/>
          <w:sz w:val="24"/>
        </w:rPr>
        <w:t> </w:t>
      </w:r>
      <w:r>
        <w:rPr>
          <w:sz w:val="24"/>
        </w:rPr>
        <w:t>2015.</w:t>
      </w:r>
      <w:r>
        <w:rPr>
          <w:spacing w:val="80"/>
          <w:sz w:val="24"/>
        </w:rPr>
        <w:t> </w:t>
      </w:r>
      <w:r>
        <w:rPr>
          <w:sz w:val="24"/>
        </w:rPr>
        <w:t>Tese (Doutorado) – Universidade de Lyon; Universidade de Passau, 2015.</w:t>
      </w:r>
    </w:p>
    <w:p>
      <w:pPr>
        <w:spacing w:after="0"/>
        <w:jc w:val="left"/>
        <w:rPr>
          <w:sz w:val="24"/>
        </w:rPr>
        <w:sectPr>
          <w:pgSz w:w="11910" w:h="16840"/>
          <w:pgMar w:header="719" w:footer="0" w:top="980" w:bottom="280" w:left="1559" w:right="708"/>
        </w:sectPr>
      </w:pPr>
    </w:p>
    <w:p>
      <w:pPr>
        <w:pStyle w:val="BodyText"/>
      </w:pPr>
    </w:p>
    <w:p>
      <w:pPr>
        <w:pStyle w:val="BodyText"/>
        <w:spacing w:before="164"/>
      </w:pPr>
    </w:p>
    <w:p>
      <w:pPr>
        <w:spacing w:before="0"/>
        <w:ind w:left="142" w:right="416" w:firstLine="0"/>
        <w:jc w:val="left"/>
        <w:rPr>
          <w:sz w:val="24"/>
        </w:rPr>
      </w:pPr>
      <w:r>
        <w:rPr>
          <w:b/>
          <w:sz w:val="24"/>
        </w:rPr>
        <w:t>ELHUSSENY,</w:t>
      </w:r>
      <w:r>
        <w:rPr>
          <w:b/>
          <w:spacing w:val="80"/>
          <w:sz w:val="24"/>
        </w:rPr>
        <w:t> </w:t>
      </w:r>
      <w:r>
        <w:rPr>
          <w:b/>
          <w:sz w:val="24"/>
        </w:rPr>
        <w:t>N.</w:t>
      </w:r>
      <w:r>
        <w:rPr>
          <w:b/>
          <w:spacing w:val="80"/>
          <w:sz w:val="24"/>
        </w:rPr>
        <w:t> </w:t>
      </w:r>
      <w:r>
        <w:rPr>
          <w:b/>
          <w:sz w:val="24"/>
        </w:rPr>
        <w:t>S.</w:t>
      </w:r>
      <w:r>
        <w:rPr>
          <w:b/>
          <w:spacing w:val="80"/>
          <w:sz w:val="24"/>
        </w:rPr>
        <w:t> </w:t>
      </w:r>
      <w:r>
        <w:rPr>
          <w:b/>
          <w:sz w:val="24"/>
        </w:rPr>
        <w:t>et</w:t>
      </w:r>
      <w:r>
        <w:rPr>
          <w:b/>
          <w:spacing w:val="80"/>
          <w:sz w:val="24"/>
        </w:rPr>
        <w:t> </w:t>
      </w:r>
      <w:r>
        <w:rPr>
          <w:b/>
          <w:sz w:val="24"/>
        </w:rPr>
        <w:t>al.</w:t>
      </w:r>
      <w:r>
        <w:rPr>
          <w:b/>
          <w:spacing w:val="80"/>
          <w:sz w:val="24"/>
        </w:rPr>
        <w:t> </w:t>
      </w:r>
      <w:r>
        <w:rPr>
          <w:i/>
          <w:sz w:val="24"/>
        </w:rPr>
        <w:t>Credit</w:t>
      </w:r>
      <w:r>
        <w:rPr>
          <w:i/>
          <w:spacing w:val="80"/>
          <w:sz w:val="24"/>
        </w:rPr>
        <w:t> </w:t>
      </w:r>
      <w:r>
        <w:rPr>
          <w:i/>
          <w:sz w:val="24"/>
        </w:rPr>
        <w:t>Card</w:t>
      </w:r>
      <w:r>
        <w:rPr>
          <w:i/>
          <w:spacing w:val="80"/>
          <w:sz w:val="24"/>
        </w:rPr>
        <w:t> </w:t>
      </w:r>
      <w:r>
        <w:rPr>
          <w:i/>
          <w:sz w:val="24"/>
        </w:rPr>
        <w:t>Fraud</w:t>
      </w:r>
      <w:r>
        <w:rPr>
          <w:i/>
          <w:spacing w:val="80"/>
          <w:sz w:val="24"/>
        </w:rPr>
        <w:t> </w:t>
      </w:r>
      <w:r>
        <w:rPr>
          <w:i/>
          <w:sz w:val="24"/>
        </w:rPr>
        <w:t>Detection</w:t>
      </w:r>
      <w:r>
        <w:rPr>
          <w:i/>
          <w:spacing w:val="80"/>
          <w:sz w:val="24"/>
        </w:rPr>
        <w:t> </w:t>
      </w:r>
      <w:r>
        <w:rPr>
          <w:i/>
          <w:sz w:val="24"/>
        </w:rPr>
        <w:t>Using</w:t>
      </w:r>
      <w:r>
        <w:rPr>
          <w:i/>
          <w:spacing w:val="80"/>
          <w:sz w:val="24"/>
        </w:rPr>
        <w:t> </w:t>
      </w:r>
      <w:r>
        <w:rPr>
          <w:i/>
          <w:sz w:val="24"/>
        </w:rPr>
        <w:t>Machine</w:t>
      </w:r>
      <w:r>
        <w:rPr>
          <w:i/>
          <w:spacing w:val="80"/>
          <w:sz w:val="24"/>
        </w:rPr>
        <w:t> </w:t>
      </w:r>
      <w:r>
        <w:rPr>
          <w:i/>
          <w:sz w:val="24"/>
        </w:rPr>
        <w:t>Learning Techniques. </w:t>
      </w:r>
      <w:r>
        <w:rPr>
          <w:sz w:val="24"/>
        </w:rPr>
        <w:t>Future Computing and Informatics Journal, 2022.</w:t>
      </w:r>
    </w:p>
    <w:p>
      <w:pPr>
        <w:pStyle w:val="BodyText"/>
        <w:spacing w:before="4"/>
      </w:pPr>
    </w:p>
    <w:p>
      <w:pPr>
        <w:spacing w:before="0"/>
        <w:ind w:left="142" w:right="416" w:firstLine="0"/>
        <w:jc w:val="left"/>
        <w:rPr>
          <w:sz w:val="24"/>
        </w:rPr>
      </w:pPr>
      <w:r>
        <w:rPr>
          <w:b/>
          <w:sz w:val="24"/>
        </w:rPr>
        <w:t>FAWCETT,</w:t>
      </w:r>
      <w:r>
        <w:rPr>
          <w:b/>
          <w:spacing w:val="80"/>
          <w:w w:val="150"/>
          <w:sz w:val="24"/>
        </w:rPr>
        <w:t> </w:t>
      </w:r>
      <w:r>
        <w:rPr>
          <w:b/>
          <w:sz w:val="24"/>
        </w:rPr>
        <w:t>T.</w:t>
      </w:r>
      <w:r>
        <w:rPr>
          <w:b/>
          <w:spacing w:val="80"/>
          <w:w w:val="150"/>
          <w:sz w:val="24"/>
        </w:rPr>
        <w:t> </w:t>
      </w:r>
      <w:r>
        <w:rPr>
          <w:i/>
          <w:sz w:val="24"/>
        </w:rPr>
        <w:t>ROC</w:t>
      </w:r>
      <w:r>
        <w:rPr>
          <w:i/>
          <w:spacing w:val="80"/>
          <w:w w:val="150"/>
          <w:sz w:val="24"/>
        </w:rPr>
        <w:t> </w:t>
      </w:r>
      <w:r>
        <w:rPr>
          <w:i/>
          <w:sz w:val="24"/>
        </w:rPr>
        <w:t>graphs:</w:t>
      </w:r>
      <w:r>
        <w:rPr>
          <w:i/>
          <w:spacing w:val="80"/>
          <w:w w:val="150"/>
          <w:sz w:val="24"/>
        </w:rPr>
        <w:t> </w:t>
      </w:r>
      <w:r>
        <w:rPr>
          <w:i/>
          <w:sz w:val="24"/>
        </w:rPr>
        <w:t>Notes</w:t>
      </w:r>
      <w:r>
        <w:rPr>
          <w:i/>
          <w:spacing w:val="80"/>
          <w:w w:val="150"/>
          <w:sz w:val="24"/>
        </w:rPr>
        <w:t> </w:t>
      </w:r>
      <w:r>
        <w:rPr>
          <w:i/>
          <w:sz w:val="24"/>
        </w:rPr>
        <w:t>and</w:t>
      </w:r>
      <w:r>
        <w:rPr>
          <w:i/>
          <w:spacing w:val="80"/>
          <w:w w:val="150"/>
          <w:sz w:val="24"/>
        </w:rPr>
        <w:t> </w:t>
      </w:r>
      <w:r>
        <w:rPr>
          <w:i/>
          <w:sz w:val="24"/>
        </w:rPr>
        <w:t>practical</w:t>
      </w:r>
      <w:r>
        <w:rPr>
          <w:i/>
          <w:spacing w:val="80"/>
          <w:w w:val="150"/>
          <w:sz w:val="24"/>
        </w:rPr>
        <w:t> </w:t>
      </w:r>
      <w:r>
        <w:rPr>
          <w:i/>
          <w:sz w:val="24"/>
        </w:rPr>
        <w:t>considerations</w:t>
      </w:r>
      <w:r>
        <w:rPr>
          <w:i/>
          <w:spacing w:val="80"/>
          <w:w w:val="150"/>
          <w:sz w:val="24"/>
        </w:rPr>
        <w:t> </w:t>
      </w:r>
      <w:r>
        <w:rPr>
          <w:i/>
          <w:sz w:val="24"/>
        </w:rPr>
        <w:t>for</w:t>
      </w:r>
      <w:r>
        <w:rPr>
          <w:i/>
          <w:spacing w:val="80"/>
          <w:w w:val="150"/>
          <w:sz w:val="24"/>
        </w:rPr>
        <w:t> </w:t>
      </w:r>
      <w:r>
        <w:rPr>
          <w:i/>
          <w:sz w:val="24"/>
        </w:rPr>
        <w:t>data</w:t>
      </w:r>
      <w:r>
        <w:rPr>
          <w:i/>
          <w:spacing w:val="80"/>
          <w:w w:val="150"/>
          <w:sz w:val="24"/>
        </w:rPr>
        <w:t> </w:t>
      </w:r>
      <w:r>
        <w:rPr>
          <w:i/>
          <w:sz w:val="24"/>
        </w:rPr>
        <w:t>mining researchers. </w:t>
      </w:r>
      <w:r>
        <w:rPr>
          <w:sz w:val="24"/>
        </w:rPr>
        <w:t>HP Laboratories, Technical Report HPL-2003-4, 2004.</w:t>
      </w:r>
    </w:p>
    <w:p>
      <w:pPr>
        <w:pStyle w:val="BodyText"/>
        <w:spacing w:before="4"/>
      </w:pPr>
    </w:p>
    <w:p>
      <w:pPr>
        <w:spacing w:before="0"/>
        <w:ind w:left="141" w:right="416" w:firstLine="0"/>
        <w:jc w:val="left"/>
        <w:rPr>
          <w:sz w:val="24"/>
        </w:rPr>
      </w:pPr>
      <w:r>
        <w:rPr>
          <w:b/>
          <w:sz w:val="24"/>
        </w:rPr>
        <w:t>GÉRON, A. </w:t>
      </w:r>
      <w:r>
        <w:rPr>
          <w:i/>
          <w:sz w:val="24"/>
        </w:rPr>
        <w:t>Hands-on Machine Learning with Scikit-Learn, Keras, and TensorFlow. </w:t>
      </w:r>
      <w:r>
        <w:rPr>
          <w:sz w:val="24"/>
        </w:rPr>
        <w:t>2. ed. Sebastopol, CA: O'Reilly Media, 2019.</w:t>
      </w:r>
    </w:p>
    <w:p>
      <w:pPr>
        <w:pStyle w:val="BodyText"/>
        <w:spacing w:before="4"/>
      </w:pPr>
    </w:p>
    <w:p>
      <w:pPr>
        <w:spacing w:before="0"/>
        <w:ind w:left="141" w:right="416" w:firstLine="0"/>
        <w:jc w:val="left"/>
        <w:rPr>
          <w:sz w:val="24"/>
        </w:rPr>
      </w:pPr>
      <w:r>
        <w:rPr>
          <w:b/>
          <w:sz w:val="24"/>
        </w:rPr>
        <w:t>HART,</w:t>
      </w:r>
      <w:r>
        <w:rPr>
          <w:b/>
          <w:spacing w:val="40"/>
          <w:sz w:val="24"/>
        </w:rPr>
        <w:t> </w:t>
      </w:r>
      <w:r>
        <w:rPr>
          <w:b/>
          <w:sz w:val="24"/>
        </w:rPr>
        <w:t>O.</w:t>
      </w:r>
      <w:r>
        <w:rPr>
          <w:b/>
          <w:spacing w:val="40"/>
          <w:sz w:val="24"/>
        </w:rPr>
        <w:t> </w:t>
      </w:r>
      <w:r>
        <w:rPr>
          <w:i/>
          <w:sz w:val="24"/>
        </w:rPr>
        <w:t>Incomplete</w:t>
      </w:r>
      <w:r>
        <w:rPr>
          <w:i/>
          <w:spacing w:val="40"/>
          <w:sz w:val="24"/>
        </w:rPr>
        <w:t> </w:t>
      </w:r>
      <w:r>
        <w:rPr>
          <w:i/>
          <w:sz w:val="24"/>
        </w:rPr>
        <w:t>Contracts</w:t>
      </w:r>
      <w:r>
        <w:rPr>
          <w:i/>
          <w:spacing w:val="40"/>
          <w:sz w:val="24"/>
        </w:rPr>
        <w:t> </w:t>
      </w:r>
      <w:r>
        <w:rPr>
          <w:i/>
          <w:sz w:val="24"/>
        </w:rPr>
        <w:t>and</w:t>
      </w:r>
      <w:r>
        <w:rPr>
          <w:i/>
          <w:spacing w:val="40"/>
          <w:sz w:val="24"/>
        </w:rPr>
        <w:t> </w:t>
      </w:r>
      <w:r>
        <w:rPr>
          <w:i/>
          <w:sz w:val="24"/>
        </w:rPr>
        <w:t>Control.</w:t>
      </w:r>
      <w:r>
        <w:rPr>
          <w:i/>
          <w:spacing w:val="40"/>
          <w:sz w:val="24"/>
        </w:rPr>
        <w:t> </w:t>
      </w:r>
      <w:r>
        <w:rPr>
          <w:sz w:val="24"/>
        </w:rPr>
        <w:t>Prize</w:t>
      </w:r>
      <w:r>
        <w:rPr>
          <w:spacing w:val="40"/>
          <w:sz w:val="24"/>
        </w:rPr>
        <w:t> </w:t>
      </w:r>
      <w:r>
        <w:rPr>
          <w:sz w:val="24"/>
        </w:rPr>
        <w:t>Lecture.</w:t>
      </w:r>
      <w:r>
        <w:rPr>
          <w:spacing w:val="40"/>
          <w:sz w:val="24"/>
        </w:rPr>
        <w:t> </w:t>
      </w:r>
      <w:r>
        <w:rPr>
          <w:sz w:val="24"/>
        </w:rPr>
        <w:t>Department</w:t>
      </w:r>
      <w:r>
        <w:rPr>
          <w:spacing w:val="40"/>
          <w:sz w:val="24"/>
        </w:rPr>
        <w:t> </w:t>
      </w:r>
      <w:r>
        <w:rPr>
          <w:sz w:val="24"/>
        </w:rPr>
        <w:t>of</w:t>
      </w:r>
      <w:r>
        <w:rPr>
          <w:spacing w:val="40"/>
          <w:sz w:val="24"/>
        </w:rPr>
        <w:t> </w:t>
      </w:r>
      <w:r>
        <w:rPr>
          <w:sz w:val="24"/>
        </w:rPr>
        <w:t>Economics, Harvard University, USA, 2016.</w:t>
      </w:r>
    </w:p>
    <w:p>
      <w:pPr>
        <w:pStyle w:val="BodyText"/>
        <w:spacing w:before="4"/>
      </w:pPr>
    </w:p>
    <w:p>
      <w:pPr>
        <w:spacing w:before="0"/>
        <w:ind w:left="141" w:right="427" w:firstLine="0"/>
        <w:jc w:val="both"/>
        <w:rPr>
          <w:sz w:val="24"/>
        </w:rPr>
      </w:pPr>
      <w:r>
        <w:rPr>
          <w:b/>
          <w:sz w:val="24"/>
        </w:rPr>
        <w:t>HASTIE, T.; TIBSHIRANI, R.; FRIEDMAN, J. </w:t>
      </w:r>
      <w:r>
        <w:rPr>
          <w:i/>
          <w:sz w:val="24"/>
        </w:rPr>
        <w:t>The Elements of Statistical Learning: Data Mining, Inference, and Prediction. </w:t>
      </w:r>
      <w:r>
        <w:rPr>
          <w:sz w:val="24"/>
        </w:rPr>
        <w:t>2. ed. New York: Springer, 2009.</w:t>
      </w:r>
    </w:p>
    <w:p>
      <w:pPr>
        <w:pStyle w:val="BodyText"/>
        <w:spacing w:before="4"/>
      </w:pPr>
    </w:p>
    <w:p>
      <w:pPr>
        <w:spacing w:before="0"/>
        <w:ind w:left="141" w:right="426" w:firstLine="0"/>
        <w:jc w:val="both"/>
        <w:rPr>
          <w:sz w:val="24"/>
        </w:rPr>
      </w:pPr>
      <w:r>
        <w:rPr>
          <w:b/>
          <w:sz w:val="24"/>
        </w:rPr>
        <w:t>HAYEK, F. A. </w:t>
      </w:r>
      <w:r>
        <w:rPr>
          <w:i/>
          <w:sz w:val="24"/>
        </w:rPr>
        <w:t>The Use of Knowledge in Society. </w:t>
      </w:r>
      <w:r>
        <w:rPr>
          <w:sz w:val="24"/>
        </w:rPr>
        <w:t>The American Economic Review, v. 35, n. 4, p. 519-530, sep. 1945.</w:t>
      </w:r>
    </w:p>
    <w:p>
      <w:pPr>
        <w:pStyle w:val="BodyText"/>
        <w:spacing w:before="4"/>
      </w:pPr>
    </w:p>
    <w:p>
      <w:pPr>
        <w:spacing w:before="0"/>
        <w:ind w:left="141" w:right="426" w:firstLine="0"/>
        <w:jc w:val="both"/>
        <w:rPr>
          <w:sz w:val="24"/>
        </w:rPr>
      </w:pPr>
      <w:r>
        <w:rPr>
          <w:b/>
          <w:sz w:val="24"/>
        </w:rPr>
        <w:t>HE,</w:t>
      </w:r>
      <w:r>
        <w:rPr>
          <w:b/>
          <w:spacing w:val="-1"/>
          <w:sz w:val="24"/>
        </w:rPr>
        <w:t> </w:t>
      </w:r>
      <w:r>
        <w:rPr>
          <w:b/>
          <w:sz w:val="24"/>
        </w:rPr>
        <w:t>H.;</w:t>
      </w:r>
      <w:r>
        <w:rPr>
          <w:b/>
          <w:spacing w:val="-1"/>
          <w:sz w:val="24"/>
        </w:rPr>
        <w:t> </w:t>
      </w:r>
      <w:r>
        <w:rPr>
          <w:b/>
          <w:sz w:val="24"/>
        </w:rPr>
        <w:t>GARCIA,</w:t>
      </w:r>
      <w:r>
        <w:rPr>
          <w:b/>
          <w:spacing w:val="-1"/>
          <w:sz w:val="24"/>
        </w:rPr>
        <w:t> </w:t>
      </w:r>
      <w:r>
        <w:rPr>
          <w:b/>
          <w:sz w:val="24"/>
        </w:rPr>
        <w:t>E.</w:t>
      </w:r>
      <w:r>
        <w:rPr>
          <w:b/>
          <w:spacing w:val="-1"/>
          <w:sz w:val="24"/>
        </w:rPr>
        <w:t> </w:t>
      </w:r>
      <w:r>
        <w:rPr>
          <w:b/>
          <w:sz w:val="24"/>
        </w:rPr>
        <w:t>A.</w:t>
      </w:r>
      <w:r>
        <w:rPr>
          <w:b/>
          <w:spacing w:val="-1"/>
          <w:sz w:val="24"/>
        </w:rPr>
        <w:t> </w:t>
      </w:r>
      <w:r>
        <w:rPr>
          <w:i/>
          <w:sz w:val="24"/>
        </w:rPr>
        <w:t>Learning</w:t>
      </w:r>
      <w:r>
        <w:rPr>
          <w:i/>
          <w:spacing w:val="-1"/>
          <w:sz w:val="24"/>
        </w:rPr>
        <w:t> </w:t>
      </w:r>
      <w:r>
        <w:rPr>
          <w:i/>
          <w:sz w:val="24"/>
        </w:rPr>
        <w:t>from</w:t>
      </w:r>
      <w:r>
        <w:rPr>
          <w:i/>
          <w:spacing w:val="-1"/>
          <w:sz w:val="24"/>
        </w:rPr>
        <w:t> </w:t>
      </w:r>
      <w:r>
        <w:rPr>
          <w:i/>
          <w:sz w:val="24"/>
        </w:rPr>
        <w:t>Imbalanced</w:t>
      </w:r>
      <w:r>
        <w:rPr>
          <w:i/>
          <w:spacing w:val="-1"/>
          <w:sz w:val="24"/>
        </w:rPr>
        <w:t> </w:t>
      </w:r>
      <w:r>
        <w:rPr>
          <w:i/>
          <w:sz w:val="24"/>
        </w:rPr>
        <w:t>Data. </w:t>
      </w:r>
      <w:r>
        <w:rPr>
          <w:sz w:val="24"/>
        </w:rPr>
        <w:t>IEEE</w:t>
      </w:r>
      <w:r>
        <w:rPr>
          <w:spacing w:val="-1"/>
          <w:sz w:val="24"/>
        </w:rPr>
        <w:t> </w:t>
      </w:r>
      <w:r>
        <w:rPr>
          <w:sz w:val="24"/>
        </w:rPr>
        <w:t>Transactions</w:t>
      </w:r>
      <w:r>
        <w:rPr>
          <w:spacing w:val="-1"/>
          <w:sz w:val="24"/>
        </w:rPr>
        <w:t> </w:t>
      </w:r>
      <w:r>
        <w:rPr>
          <w:sz w:val="24"/>
        </w:rPr>
        <w:t>on</w:t>
      </w:r>
      <w:r>
        <w:rPr>
          <w:spacing w:val="-1"/>
          <w:sz w:val="24"/>
        </w:rPr>
        <w:t> </w:t>
      </w:r>
      <w:r>
        <w:rPr>
          <w:sz w:val="24"/>
        </w:rPr>
        <w:t>Knowledge and Data Engineering, v. 21, n. 9, p. 1263-1284, 2009.</w:t>
      </w:r>
    </w:p>
    <w:p>
      <w:pPr>
        <w:pStyle w:val="BodyText"/>
        <w:spacing w:before="4"/>
      </w:pPr>
    </w:p>
    <w:p>
      <w:pPr>
        <w:spacing w:before="0"/>
        <w:ind w:left="141" w:right="426" w:firstLine="0"/>
        <w:jc w:val="both"/>
        <w:rPr>
          <w:sz w:val="24"/>
        </w:rPr>
      </w:pPr>
      <w:r>
        <w:rPr>
          <w:b/>
          <w:sz w:val="24"/>
        </w:rPr>
        <w:t>HORTA, D.; LOIOLA, M. B. </w:t>
      </w:r>
      <w:r>
        <w:rPr>
          <w:i/>
          <w:sz w:val="24"/>
        </w:rPr>
        <w:t>Detecção de fraude em transações de cartão de crédito utilizando aprendizado de máquina e redes neurais. </w:t>
      </w:r>
      <w:r>
        <w:rPr>
          <w:sz w:val="24"/>
        </w:rPr>
        <w:t>In: CONGRESSO BRASILEIRO DE INTELIGÊNCIA COMPUTACIONAL, 15., 2022, Campina Grande. Anais... Campina Grande: SBC, 2022.</w:t>
      </w:r>
    </w:p>
    <w:p>
      <w:pPr>
        <w:pStyle w:val="BodyText"/>
        <w:spacing w:before="4"/>
      </w:pPr>
    </w:p>
    <w:p>
      <w:pPr>
        <w:spacing w:before="0"/>
        <w:ind w:left="141" w:right="0" w:firstLine="0"/>
        <w:jc w:val="both"/>
        <w:rPr>
          <w:sz w:val="24"/>
        </w:rPr>
      </w:pPr>
      <w:r>
        <w:rPr>
          <w:b/>
          <w:sz w:val="24"/>
        </w:rPr>
        <w:t>IBM.</w:t>
      </w:r>
      <w:r>
        <w:rPr>
          <w:b/>
          <w:spacing w:val="-3"/>
          <w:sz w:val="24"/>
        </w:rPr>
        <w:t> </w:t>
      </w:r>
      <w:r>
        <w:rPr>
          <w:i/>
          <w:sz w:val="24"/>
        </w:rPr>
        <w:t>2022</w:t>
      </w:r>
      <w:r>
        <w:rPr>
          <w:i/>
          <w:spacing w:val="-2"/>
          <w:sz w:val="24"/>
        </w:rPr>
        <w:t> </w:t>
      </w:r>
      <w:r>
        <w:rPr>
          <w:i/>
          <w:sz w:val="24"/>
        </w:rPr>
        <w:t>IBM</w:t>
      </w:r>
      <w:r>
        <w:rPr>
          <w:i/>
          <w:spacing w:val="-2"/>
          <w:sz w:val="24"/>
        </w:rPr>
        <w:t> </w:t>
      </w:r>
      <w:r>
        <w:rPr>
          <w:i/>
          <w:sz w:val="24"/>
        </w:rPr>
        <w:t>Global</w:t>
      </w:r>
      <w:r>
        <w:rPr>
          <w:i/>
          <w:spacing w:val="-2"/>
          <w:sz w:val="24"/>
        </w:rPr>
        <w:t> </w:t>
      </w:r>
      <w:r>
        <w:rPr>
          <w:i/>
          <w:sz w:val="24"/>
        </w:rPr>
        <w:t>Financial</w:t>
      </w:r>
      <w:r>
        <w:rPr>
          <w:i/>
          <w:spacing w:val="-2"/>
          <w:sz w:val="24"/>
        </w:rPr>
        <w:t> </w:t>
      </w:r>
      <w:r>
        <w:rPr>
          <w:i/>
          <w:sz w:val="24"/>
        </w:rPr>
        <w:t>Fraud</w:t>
      </w:r>
      <w:r>
        <w:rPr>
          <w:i/>
          <w:spacing w:val="-2"/>
          <w:sz w:val="24"/>
        </w:rPr>
        <w:t> </w:t>
      </w:r>
      <w:r>
        <w:rPr>
          <w:i/>
          <w:sz w:val="24"/>
        </w:rPr>
        <w:t>Impact</w:t>
      </w:r>
      <w:r>
        <w:rPr>
          <w:i/>
          <w:spacing w:val="-2"/>
          <w:sz w:val="24"/>
        </w:rPr>
        <w:t> </w:t>
      </w:r>
      <w:r>
        <w:rPr>
          <w:i/>
          <w:sz w:val="24"/>
        </w:rPr>
        <w:t>Report.</w:t>
      </w:r>
      <w:r>
        <w:rPr>
          <w:i/>
          <w:spacing w:val="1"/>
          <w:sz w:val="24"/>
        </w:rPr>
        <w:t> </w:t>
      </w:r>
      <w:r>
        <w:rPr>
          <w:spacing w:val="-2"/>
          <w:sz w:val="24"/>
        </w:rPr>
        <w:t>2022.</w:t>
      </w:r>
    </w:p>
    <w:p>
      <w:pPr>
        <w:pStyle w:val="BodyText"/>
        <w:spacing w:before="4"/>
      </w:pPr>
    </w:p>
    <w:p>
      <w:pPr>
        <w:spacing w:before="0"/>
        <w:ind w:left="141" w:right="428" w:firstLine="0"/>
        <w:jc w:val="both"/>
        <w:rPr>
          <w:sz w:val="24"/>
        </w:rPr>
      </w:pPr>
      <w:r>
        <w:rPr>
          <w:b/>
          <w:sz w:val="24"/>
        </w:rPr>
        <w:t>INSTITUTE OF INTERNAL AUDITORS. </w:t>
      </w:r>
      <w:r>
        <w:rPr>
          <w:i/>
          <w:sz w:val="24"/>
        </w:rPr>
        <w:t>Global Technology Audit Guide (GTAG®) 13: Prevenção e Detecção de Fraudes em um Mundo Automatizado. </w:t>
      </w:r>
      <w:r>
        <w:rPr>
          <w:sz w:val="24"/>
        </w:rPr>
        <w:t>2009.</w:t>
      </w:r>
    </w:p>
    <w:p>
      <w:pPr>
        <w:pStyle w:val="BodyText"/>
        <w:spacing w:before="4"/>
      </w:pPr>
    </w:p>
    <w:p>
      <w:pPr>
        <w:spacing w:before="0"/>
        <w:ind w:left="141" w:right="428" w:firstLine="0"/>
        <w:jc w:val="both"/>
        <w:rPr>
          <w:sz w:val="24"/>
        </w:rPr>
      </w:pPr>
      <w:r>
        <w:rPr>
          <w:b/>
          <w:sz w:val="24"/>
        </w:rPr>
        <w:t>KALECKI, M. </w:t>
      </w:r>
      <w:r>
        <w:rPr>
          <w:i/>
          <w:sz w:val="24"/>
        </w:rPr>
        <w:t>Teoria da dinâmica econômica: ensaio sobre as mudanças cíclicas e a longo prazo da economia capitalista. </w:t>
      </w:r>
      <w:r>
        <w:rPr>
          <w:sz w:val="24"/>
        </w:rPr>
        <w:t>1993.</w:t>
      </w:r>
    </w:p>
    <w:p>
      <w:pPr>
        <w:pStyle w:val="BodyText"/>
        <w:spacing w:before="4"/>
      </w:pPr>
    </w:p>
    <w:p>
      <w:pPr>
        <w:spacing w:before="0"/>
        <w:ind w:left="141" w:right="426" w:firstLine="0"/>
        <w:jc w:val="both"/>
        <w:rPr>
          <w:sz w:val="24"/>
        </w:rPr>
      </w:pPr>
      <w:r>
        <w:rPr>
          <w:b/>
          <w:sz w:val="24"/>
        </w:rPr>
        <w:t>LORENA, A. C.; DE CARVALHO, A. C. P. L. F. </w:t>
      </w:r>
      <w:r>
        <w:rPr>
          <w:i/>
          <w:sz w:val="24"/>
        </w:rPr>
        <w:t>Uma introdução às Support Vector Machines. </w:t>
      </w:r>
      <w:r>
        <w:rPr>
          <w:sz w:val="24"/>
        </w:rPr>
        <w:t>Revista de Informática Teórica e Aplicada, v. 14, n. 2, p. 43-67, 2007.</w:t>
      </w:r>
    </w:p>
    <w:p>
      <w:pPr>
        <w:pStyle w:val="BodyText"/>
        <w:spacing w:before="4"/>
      </w:pPr>
    </w:p>
    <w:p>
      <w:pPr>
        <w:spacing w:before="0"/>
        <w:ind w:left="141" w:right="416" w:firstLine="0"/>
        <w:jc w:val="left"/>
        <w:rPr>
          <w:sz w:val="24"/>
        </w:rPr>
      </w:pPr>
      <w:r>
        <w:rPr>
          <w:b/>
          <w:sz w:val="24"/>
        </w:rPr>
        <w:t>LUCAS, Y.; JURGOVSKY, J. </w:t>
      </w:r>
      <w:r>
        <w:rPr>
          <w:i/>
          <w:sz w:val="24"/>
        </w:rPr>
        <w:t>Credit Card Fraud Detection Using Machine Learning: A</w:t>
      </w:r>
      <w:r>
        <w:rPr>
          <w:i/>
          <w:spacing w:val="80"/>
          <w:sz w:val="24"/>
        </w:rPr>
        <w:t> </w:t>
      </w:r>
      <w:r>
        <w:rPr>
          <w:i/>
          <w:sz w:val="24"/>
        </w:rPr>
        <w:t>Survey. </w:t>
      </w:r>
      <w:r>
        <w:rPr>
          <w:sz w:val="24"/>
        </w:rPr>
        <w:t>INSA Lyon; University of Passau, 2020.</w:t>
      </w:r>
    </w:p>
    <w:p>
      <w:pPr>
        <w:pStyle w:val="BodyText"/>
        <w:spacing w:before="4"/>
      </w:pPr>
    </w:p>
    <w:p>
      <w:pPr>
        <w:pStyle w:val="Heading2"/>
        <w:ind w:left="141"/>
      </w:pPr>
      <w:r>
        <w:rPr/>
        <w:t>McAFEE;</w:t>
      </w:r>
      <w:r>
        <w:rPr>
          <w:spacing w:val="42"/>
        </w:rPr>
        <w:t> </w:t>
      </w:r>
      <w:r>
        <w:rPr/>
        <w:t>CENTER</w:t>
      </w:r>
      <w:r>
        <w:rPr>
          <w:spacing w:val="43"/>
        </w:rPr>
        <w:t> </w:t>
      </w:r>
      <w:r>
        <w:rPr/>
        <w:t>FOR</w:t>
      </w:r>
      <w:r>
        <w:rPr>
          <w:spacing w:val="42"/>
        </w:rPr>
        <w:t> </w:t>
      </w:r>
      <w:r>
        <w:rPr/>
        <w:t>STRATEGIC</w:t>
      </w:r>
      <w:r>
        <w:rPr>
          <w:spacing w:val="43"/>
        </w:rPr>
        <w:t> </w:t>
      </w:r>
      <w:r>
        <w:rPr/>
        <w:t>AND</w:t>
      </w:r>
      <w:r>
        <w:rPr>
          <w:spacing w:val="42"/>
        </w:rPr>
        <w:t> </w:t>
      </w:r>
      <w:r>
        <w:rPr/>
        <w:t>INTERNATIONAL</w:t>
      </w:r>
      <w:r>
        <w:rPr>
          <w:spacing w:val="43"/>
        </w:rPr>
        <w:t> </w:t>
      </w:r>
      <w:r>
        <w:rPr/>
        <w:t>STUDIES</w:t>
      </w:r>
      <w:r>
        <w:rPr>
          <w:spacing w:val="43"/>
        </w:rPr>
        <w:t> </w:t>
      </w:r>
      <w:r>
        <w:rPr>
          <w:spacing w:val="-2"/>
        </w:rPr>
        <w:t>(CSIS).</w:t>
      </w:r>
    </w:p>
    <w:p>
      <w:pPr>
        <w:spacing w:before="0"/>
        <w:ind w:left="141" w:right="0" w:firstLine="0"/>
        <w:jc w:val="left"/>
        <w:rPr>
          <w:sz w:val="24"/>
        </w:rPr>
      </w:pPr>
      <w:r>
        <w:rPr>
          <w:i/>
          <w:sz w:val="24"/>
        </w:rPr>
        <w:t>Net</w:t>
      </w:r>
      <w:r>
        <w:rPr>
          <w:i/>
          <w:spacing w:val="-5"/>
          <w:sz w:val="24"/>
        </w:rPr>
        <w:t> </w:t>
      </w:r>
      <w:r>
        <w:rPr>
          <w:i/>
          <w:sz w:val="24"/>
        </w:rPr>
        <w:t>Losses:</w:t>
      </w:r>
      <w:r>
        <w:rPr>
          <w:i/>
          <w:spacing w:val="-2"/>
          <w:sz w:val="24"/>
        </w:rPr>
        <w:t> </w:t>
      </w:r>
      <w:r>
        <w:rPr>
          <w:i/>
          <w:sz w:val="24"/>
        </w:rPr>
        <w:t>Estimating</w:t>
      </w:r>
      <w:r>
        <w:rPr>
          <w:i/>
          <w:spacing w:val="-3"/>
          <w:sz w:val="24"/>
        </w:rPr>
        <w:t> </w:t>
      </w:r>
      <w:r>
        <w:rPr>
          <w:i/>
          <w:sz w:val="24"/>
        </w:rPr>
        <w:t>the</w:t>
      </w:r>
      <w:r>
        <w:rPr>
          <w:i/>
          <w:spacing w:val="-2"/>
          <w:sz w:val="24"/>
        </w:rPr>
        <w:t> </w:t>
      </w:r>
      <w:r>
        <w:rPr>
          <w:i/>
          <w:sz w:val="24"/>
        </w:rPr>
        <w:t>Global</w:t>
      </w:r>
      <w:r>
        <w:rPr>
          <w:i/>
          <w:spacing w:val="-2"/>
          <w:sz w:val="24"/>
        </w:rPr>
        <w:t> </w:t>
      </w:r>
      <w:r>
        <w:rPr>
          <w:i/>
          <w:sz w:val="24"/>
        </w:rPr>
        <w:t>Cost</w:t>
      </w:r>
      <w:r>
        <w:rPr>
          <w:i/>
          <w:spacing w:val="-3"/>
          <w:sz w:val="24"/>
        </w:rPr>
        <w:t> </w:t>
      </w:r>
      <w:r>
        <w:rPr>
          <w:i/>
          <w:sz w:val="24"/>
        </w:rPr>
        <w:t>of</w:t>
      </w:r>
      <w:r>
        <w:rPr>
          <w:i/>
          <w:spacing w:val="-2"/>
          <w:sz w:val="24"/>
        </w:rPr>
        <w:t> </w:t>
      </w:r>
      <w:r>
        <w:rPr>
          <w:i/>
          <w:sz w:val="24"/>
        </w:rPr>
        <w:t>Cybercrime.</w:t>
      </w:r>
      <w:r>
        <w:rPr>
          <w:i/>
          <w:spacing w:val="1"/>
          <w:sz w:val="24"/>
        </w:rPr>
        <w:t> </w:t>
      </w:r>
      <w:r>
        <w:rPr>
          <w:spacing w:val="-2"/>
          <w:sz w:val="24"/>
        </w:rPr>
        <w:t>2014.</w:t>
      </w:r>
    </w:p>
    <w:p>
      <w:pPr>
        <w:pStyle w:val="BodyText"/>
        <w:spacing w:before="4"/>
      </w:pPr>
    </w:p>
    <w:p>
      <w:pPr>
        <w:spacing w:before="0"/>
        <w:ind w:left="141" w:right="416" w:firstLine="0"/>
        <w:jc w:val="left"/>
        <w:rPr>
          <w:sz w:val="24"/>
        </w:rPr>
      </w:pPr>
      <w:r>
        <w:rPr>
          <w:b/>
          <w:sz w:val="24"/>
        </w:rPr>
        <w:t>MISHRA, M. M.; GHORPADE, V. R. </w:t>
      </w:r>
      <w:r>
        <w:rPr>
          <w:i/>
          <w:sz w:val="24"/>
        </w:rPr>
        <w:t>A comparative analysis of classifiers for credit card fraud</w:t>
      </w:r>
      <w:r>
        <w:rPr>
          <w:i/>
          <w:spacing w:val="57"/>
          <w:sz w:val="24"/>
        </w:rPr>
        <w:t> </w:t>
      </w:r>
      <w:r>
        <w:rPr>
          <w:i/>
          <w:sz w:val="24"/>
        </w:rPr>
        <w:t>detection.</w:t>
      </w:r>
      <w:r>
        <w:rPr>
          <w:i/>
          <w:spacing w:val="59"/>
          <w:sz w:val="24"/>
        </w:rPr>
        <w:t> </w:t>
      </w:r>
      <w:r>
        <w:rPr>
          <w:sz w:val="24"/>
        </w:rPr>
        <w:t>In:</w:t>
      </w:r>
      <w:r>
        <w:rPr>
          <w:spacing w:val="59"/>
          <w:sz w:val="24"/>
        </w:rPr>
        <w:t> </w:t>
      </w:r>
      <w:r>
        <w:rPr>
          <w:sz w:val="24"/>
        </w:rPr>
        <w:t>INTERNATIONAL</w:t>
      </w:r>
      <w:r>
        <w:rPr>
          <w:spacing w:val="60"/>
          <w:sz w:val="24"/>
        </w:rPr>
        <w:t> </w:t>
      </w:r>
      <w:r>
        <w:rPr>
          <w:sz w:val="24"/>
        </w:rPr>
        <w:t>CONFERENCE</w:t>
      </w:r>
      <w:r>
        <w:rPr>
          <w:spacing w:val="59"/>
          <w:sz w:val="24"/>
        </w:rPr>
        <w:t> </w:t>
      </w:r>
      <w:r>
        <w:rPr>
          <w:sz w:val="24"/>
        </w:rPr>
        <w:t>ON</w:t>
      </w:r>
      <w:r>
        <w:rPr>
          <w:spacing w:val="59"/>
          <w:sz w:val="24"/>
        </w:rPr>
        <w:t> </w:t>
      </w:r>
      <w:r>
        <w:rPr>
          <w:sz w:val="24"/>
        </w:rPr>
        <w:t>COMMUNICATION</w:t>
      </w:r>
      <w:r>
        <w:rPr>
          <w:spacing w:val="60"/>
          <w:sz w:val="24"/>
        </w:rPr>
        <w:t> </w:t>
      </w:r>
      <w:r>
        <w:rPr>
          <w:spacing w:val="-5"/>
          <w:sz w:val="24"/>
        </w:rPr>
        <w:t>AND</w:t>
      </w:r>
    </w:p>
    <w:p>
      <w:pPr>
        <w:pStyle w:val="BodyText"/>
        <w:ind w:left="141" w:right="428"/>
      </w:pPr>
      <w:r>
        <w:rPr/>
        <w:t>SIGNAL</w:t>
      </w:r>
      <w:r>
        <w:rPr>
          <w:spacing w:val="37"/>
        </w:rPr>
        <w:t> </w:t>
      </w:r>
      <w:r>
        <w:rPr/>
        <w:t>PROCESSING</w:t>
      </w:r>
      <w:r>
        <w:rPr>
          <w:spacing w:val="37"/>
        </w:rPr>
        <w:t> </w:t>
      </w:r>
      <w:r>
        <w:rPr/>
        <w:t>(ICCSP),</w:t>
      </w:r>
      <w:r>
        <w:rPr>
          <w:spacing w:val="37"/>
        </w:rPr>
        <w:t> </w:t>
      </w:r>
      <w:r>
        <w:rPr/>
        <w:t>2018,</w:t>
      </w:r>
      <w:r>
        <w:rPr>
          <w:spacing w:val="37"/>
        </w:rPr>
        <w:t> </w:t>
      </w:r>
      <w:r>
        <w:rPr/>
        <w:t>Chennai.</w:t>
      </w:r>
      <w:r>
        <w:rPr>
          <w:spacing w:val="37"/>
        </w:rPr>
        <w:t> </w:t>
      </w:r>
      <w:r>
        <w:rPr/>
        <w:t>Proceedings...</w:t>
      </w:r>
      <w:r>
        <w:rPr>
          <w:spacing w:val="37"/>
        </w:rPr>
        <w:t> </w:t>
      </w:r>
      <w:r>
        <w:rPr/>
        <w:t>Chennai:</w:t>
      </w:r>
      <w:r>
        <w:rPr>
          <w:spacing w:val="37"/>
        </w:rPr>
        <w:t> </w:t>
      </w:r>
      <w:r>
        <w:rPr/>
        <w:t>IEEE,</w:t>
      </w:r>
      <w:r>
        <w:rPr>
          <w:spacing w:val="37"/>
        </w:rPr>
        <w:t> </w:t>
      </w:r>
      <w:r>
        <w:rPr/>
        <w:t>2018.</w:t>
      </w:r>
      <w:r>
        <w:rPr>
          <w:spacing w:val="37"/>
        </w:rPr>
        <w:t> </w:t>
      </w:r>
      <w:r>
        <w:rPr/>
        <w:t>p. </w:t>
      </w:r>
      <w:r>
        <w:rPr>
          <w:spacing w:val="-2"/>
        </w:rPr>
        <w:t>0643-0647.</w:t>
      </w:r>
    </w:p>
    <w:p>
      <w:pPr>
        <w:pStyle w:val="BodyText"/>
        <w:spacing w:before="4"/>
      </w:pPr>
    </w:p>
    <w:p>
      <w:pPr>
        <w:spacing w:before="0"/>
        <w:ind w:left="141" w:right="416" w:firstLine="0"/>
        <w:jc w:val="left"/>
        <w:rPr>
          <w:sz w:val="24"/>
        </w:rPr>
      </w:pPr>
      <w:r>
        <w:rPr>
          <w:b/>
          <w:sz w:val="24"/>
        </w:rPr>
        <w:t>MITCHELL,</w:t>
      </w:r>
      <w:r>
        <w:rPr>
          <w:b/>
          <w:spacing w:val="31"/>
          <w:sz w:val="24"/>
        </w:rPr>
        <w:t> </w:t>
      </w:r>
      <w:r>
        <w:rPr>
          <w:b/>
          <w:sz w:val="24"/>
        </w:rPr>
        <w:t>T.</w:t>
      </w:r>
      <w:r>
        <w:rPr>
          <w:b/>
          <w:spacing w:val="31"/>
          <w:sz w:val="24"/>
        </w:rPr>
        <w:t> </w:t>
      </w:r>
      <w:r>
        <w:rPr>
          <w:b/>
          <w:sz w:val="24"/>
        </w:rPr>
        <w:t>M.</w:t>
      </w:r>
      <w:r>
        <w:rPr>
          <w:b/>
          <w:spacing w:val="32"/>
          <w:sz w:val="24"/>
        </w:rPr>
        <w:t> </w:t>
      </w:r>
      <w:r>
        <w:rPr>
          <w:i/>
          <w:sz w:val="24"/>
        </w:rPr>
        <w:t>Generative</w:t>
      </w:r>
      <w:r>
        <w:rPr>
          <w:i/>
          <w:spacing w:val="31"/>
          <w:sz w:val="24"/>
        </w:rPr>
        <w:t> </w:t>
      </w:r>
      <w:r>
        <w:rPr>
          <w:i/>
          <w:sz w:val="24"/>
        </w:rPr>
        <w:t>and</w:t>
      </w:r>
      <w:r>
        <w:rPr>
          <w:i/>
          <w:spacing w:val="31"/>
          <w:sz w:val="24"/>
        </w:rPr>
        <w:t> </w:t>
      </w:r>
      <w:r>
        <w:rPr>
          <w:i/>
          <w:sz w:val="24"/>
        </w:rPr>
        <w:t>Discriminative</w:t>
      </w:r>
      <w:r>
        <w:rPr>
          <w:i/>
          <w:spacing w:val="31"/>
          <w:sz w:val="24"/>
        </w:rPr>
        <w:t> </w:t>
      </w:r>
      <w:r>
        <w:rPr>
          <w:i/>
          <w:sz w:val="24"/>
        </w:rPr>
        <w:t>Classifiers:</w:t>
      </w:r>
      <w:r>
        <w:rPr>
          <w:i/>
          <w:spacing w:val="31"/>
          <w:sz w:val="24"/>
        </w:rPr>
        <w:t> </w:t>
      </w:r>
      <w:r>
        <w:rPr>
          <w:i/>
          <w:sz w:val="24"/>
        </w:rPr>
        <w:t>Naive</w:t>
      </w:r>
      <w:r>
        <w:rPr>
          <w:i/>
          <w:spacing w:val="31"/>
          <w:sz w:val="24"/>
        </w:rPr>
        <w:t> </w:t>
      </w:r>
      <w:r>
        <w:rPr>
          <w:i/>
          <w:sz w:val="24"/>
        </w:rPr>
        <w:t>Bayes</w:t>
      </w:r>
      <w:r>
        <w:rPr>
          <w:i/>
          <w:spacing w:val="31"/>
          <w:sz w:val="24"/>
        </w:rPr>
        <w:t> </w:t>
      </w:r>
      <w:r>
        <w:rPr>
          <w:i/>
          <w:sz w:val="24"/>
        </w:rPr>
        <w:t>and</w:t>
      </w:r>
      <w:r>
        <w:rPr>
          <w:i/>
          <w:spacing w:val="31"/>
          <w:sz w:val="24"/>
        </w:rPr>
        <w:t> </w:t>
      </w:r>
      <w:r>
        <w:rPr>
          <w:i/>
          <w:sz w:val="24"/>
        </w:rPr>
        <w:t>Logistic Regression. </w:t>
      </w:r>
      <w:r>
        <w:rPr>
          <w:sz w:val="24"/>
        </w:rPr>
        <w:t>In: Machine Learning. Draft of Oct. 1, 2020.</w:t>
      </w:r>
    </w:p>
    <w:p>
      <w:pPr>
        <w:spacing w:after="0"/>
        <w:jc w:val="left"/>
        <w:rPr>
          <w:sz w:val="24"/>
        </w:rPr>
        <w:sectPr>
          <w:pgSz w:w="11910" w:h="16840"/>
          <w:pgMar w:header="719" w:footer="0" w:top="980" w:bottom="280" w:left="1559" w:right="708"/>
        </w:sectPr>
      </w:pPr>
    </w:p>
    <w:p>
      <w:pPr>
        <w:pStyle w:val="BodyText"/>
      </w:pPr>
    </w:p>
    <w:p>
      <w:pPr>
        <w:pStyle w:val="BodyText"/>
        <w:spacing w:before="164"/>
      </w:pPr>
    </w:p>
    <w:p>
      <w:pPr>
        <w:spacing w:before="0"/>
        <w:ind w:left="142" w:right="426" w:firstLine="0"/>
        <w:jc w:val="both"/>
        <w:rPr>
          <w:sz w:val="24"/>
        </w:rPr>
      </w:pPr>
      <w:r>
        <w:rPr>
          <w:b/>
          <w:sz w:val="24"/>
        </w:rPr>
        <w:t>MORAES,</w:t>
      </w:r>
      <w:r>
        <w:rPr>
          <w:b/>
          <w:spacing w:val="-2"/>
          <w:sz w:val="24"/>
        </w:rPr>
        <w:t> </w:t>
      </w:r>
      <w:r>
        <w:rPr>
          <w:b/>
          <w:sz w:val="24"/>
        </w:rPr>
        <w:t>D.</w:t>
      </w:r>
      <w:r>
        <w:rPr>
          <w:b/>
          <w:spacing w:val="-1"/>
          <w:sz w:val="24"/>
        </w:rPr>
        <w:t> </w:t>
      </w:r>
      <w:r>
        <w:rPr>
          <w:i/>
          <w:sz w:val="24"/>
        </w:rPr>
        <w:t>Modelagem</w:t>
      </w:r>
      <w:r>
        <w:rPr>
          <w:i/>
          <w:spacing w:val="-2"/>
          <w:sz w:val="24"/>
        </w:rPr>
        <w:t> </w:t>
      </w:r>
      <w:r>
        <w:rPr>
          <w:i/>
          <w:sz w:val="24"/>
        </w:rPr>
        <w:t>de</w:t>
      </w:r>
      <w:r>
        <w:rPr>
          <w:i/>
          <w:spacing w:val="-2"/>
          <w:sz w:val="24"/>
        </w:rPr>
        <w:t> </w:t>
      </w:r>
      <w:r>
        <w:rPr>
          <w:i/>
          <w:sz w:val="24"/>
        </w:rPr>
        <w:t>Fraude</w:t>
      </w:r>
      <w:r>
        <w:rPr>
          <w:i/>
          <w:spacing w:val="-2"/>
          <w:sz w:val="24"/>
        </w:rPr>
        <w:t> </w:t>
      </w:r>
      <w:r>
        <w:rPr>
          <w:i/>
          <w:sz w:val="24"/>
        </w:rPr>
        <w:t>em</w:t>
      </w:r>
      <w:r>
        <w:rPr>
          <w:i/>
          <w:spacing w:val="-2"/>
          <w:sz w:val="24"/>
        </w:rPr>
        <w:t> </w:t>
      </w:r>
      <w:r>
        <w:rPr>
          <w:i/>
          <w:sz w:val="24"/>
        </w:rPr>
        <w:t>Cartão</w:t>
      </w:r>
      <w:r>
        <w:rPr>
          <w:i/>
          <w:spacing w:val="-2"/>
          <w:sz w:val="24"/>
        </w:rPr>
        <w:t> </w:t>
      </w:r>
      <w:r>
        <w:rPr>
          <w:i/>
          <w:sz w:val="24"/>
        </w:rPr>
        <w:t>de</w:t>
      </w:r>
      <w:r>
        <w:rPr>
          <w:i/>
          <w:spacing w:val="-2"/>
          <w:sz w:val="24"/>
        </w:rPr>
        <w:t> </w:t>
      </w:r>
      <w:r>
        <w:rPr>
          <w:i/>
          <w:sz w:val="24"/>
        </w:rPr>
        <w:t>Crédito. </w:t>
      </w:r>
      <w:r>
        <w:rPr>
          <w:sz w:val="24"/>
        </w:rPr>
        <w:t>2008.</w:t>
      </w:r>
      <w:r>
        <w:rPr>
          <w:spacing w:val="-2"/>
          <w:sz w:val="24"/>
        </w:rPr>
        <w:t> </w:t>
      </w:r>
      <w:r>
        <w:rPr>
          <w:sz w:val="24"/>
        </w:rPr>
        <w:t>Dissertação</w:t>
      </w:r>
      <w:r>
        <w:rPr>
          <w:spacing w:val="-2"/>
          <w:sz w:val="24"/>
        </w:rPr>
        <w:t> </w:t>
      </w:r>
      <w:r>
        <w:rPr>
          <w:sz w:val="24"/>
        </w:rPr>
        <w:t>(Mestrado</w:t>
      </w:r>
      <w:r>
        <w:rPr>
          <w:spacing w:val="-2"/>
          <w:sz w:val="24"/>
        </w:rPr>
        <w:t> </w:t>
      </w:r>
      <w:r>
        <w:rPr>
          <w:sz w:val="24"/>
        </w:rPr>
        <w:t>em Estatística) – Departamento de Estatística, Universidade Federal de São Carlos, São Carlos, </w:t>
      </w:r>
      <w:r>
        <w:rPr>
          <w:spacing w:val="-2"/>
          <w:sz w:val="24"/>
        </w:rPr>
        <w:t>2008.</w:t>
      </w:r>
    </w:p>
    <w:p>
      <w:pPr>
        <w:pStyle w:val="BodyText"/>
        <w:spacing w:before="4"/>
      </w:pPr>
    </w:p>
    <w:p>
      <w:pPr>
        <w:spacing w:before="0"/>
        <w:ind w:left="142" w:right="0" w:firstLine="0"/>
        <w:jc w:val="both"/>
        <w:rPr>
          <w:i/>
          <w:sz w:val="24"/>
        </w:rPr>
      </w:pPr>
      <w:r>
        <w:rPr>
          <w:b/>
          <w:sz w:val="24"/>
        </w:rPr>
        <w:t>NELSON,</w:t>
      </w:r>
      <w:r>
        <w:rPr>
          <w:b/>
          <w:spacing w:val="72"/>
          <w:w w:val="150"/>
          <w:sz w:val="24"/>
        </w:rPr>
        <w:t> </w:t>
      </w:r>
      <w:r>
        <w:rPr>
          <w:b/>
          <w:sz w:val="24"/>
        </w:rPr>
        <w:t>R.</w:t>
      </w:r>
      <w:r>
        <w:rPr>
          <w:b/>
          <w:spacing w:val="73"/>
          <w:w w:val="150"/>
          <w:sz w:val="24"/>
        </w:rPr>
        <w:t> </w:t>
      </w:r>
      <w:r>
        <w:rPr>
          <w:b/>
          <w:sz w:val="24"/>
        </w:rPr>
        <w:t>R.;</w:t>
      </w:r>
      <w:r>
        <w:rPr>
          <w:b/>
          <w:spacing w:val="73"/>
          <w:w w:val="150"/>
          <w:sz w:val="24"/>
        </w:rPr>
        <w:t> </w:t>
      </w:r>
      <w:r>
        <w:rPr>
          <w:b/>
          <w:sz w:val="24"/>
        </w:rPr>
        <w:t>WINTER,</w:t>
      </w:r>
      <w:r>
        <w:rPr>
          <w:b/>
          <w:spacing w:val="73"/>
          <w:w w:val="150"/>
          <w:sz w:val="24"/>
        </w:rPr>
        <w:t> </w:t>
      </w:r>
      <w:r>
        <w:rPr>
          <w:b/>
          <w:sz w:val="24"/>
        </w:rPr>
        <w:t>S.</w:t>
      </w:r>
      <w:r>
        <w:rPr>
          <w:b/>
          <w:spacing w:val="73"/>
          <w:w w:val="150"/>
          <w:sz w:val="24"/>
        </w:rPr>
        <w:t> </w:t>
      </w:r>
      <w:r>
        <w:rPr>
          <w:b/>
          <w:sz w:val="24"/>
        </w:rPr>
        <w:t>G.</w:t>
      </w:r>
      <w:r>
        <w:rPr>
          <w:b/>
          <w:spacing w:val="74"/>
          <w:w w:val="150"/>
          <w:sz w:val="24"/>
        </w:rPr>
        <w:t> </w:t>
      </w:r>
      <w:r>
        <w:rPr>
          <w:i/>
          <w:sz w:val="24"/>
        </w:rPr>
        <w:t>An</w:t>
      </w:r>
      <w:r>
        <w:rPr>
          <w:i/>
          <w:spacing w:val="73"/>
          <w:w w:val="150"/>
          <w:sz w:val="24"/>
        </w:rPr>
        <w:t> </w:t>
      </w:r>
      <w:r>
        <w:rPr>
          <w:i/>
          <w:sz w:val="24"/>
        </w:rPr>
        <w:t>Evolutionary</w:t>
      </w:r>
      <w:r>
        <w:rPr>
          <w:i/>
          <w:spacing w:val="73"/>
          <w:w w:val="150"/>
          <w:sz w:val="24"/>
        </w:rPr>
        <w:t> </w:t>
      </w:r>
      <w:r>
        <w:rPr>
          <w:i/>
          <w:sz w:val="24"/>
        </w:rPr>
        <w:t>Theory</w:t>
      </w:r>
      <w:r>
        <w:rPr>
          <w:i/>
          <w:spacing w:val="73"/>
          <w:w w:val="150"/>
          <w:sz w:val="24"/>
        </w:rPr>
        <w:t> </w:t>
      </w:r>
      <w:r>
        <w:rPr>
          <w:i/>
          <w:sz w:val="24"/>
        </w:rPr>
        <w:t>of</w:t>
      </w:r>
      <w:r>
        <w:rPr>
          <w:i/>
          <w:spacing w:val="73"/>
          <w:w w:val="150"/>
          <w:sz w:val="24"/>
        </w:rPr>
        <w:t> </w:t>
      </w:r>
      <w:r>
        <w:rPr>
          <w:i/>
          <w:sz w:val="24"/>
        </w:rPr>
        <w:t>Economic</w:t>
      </w:r>
      <w:r>
        <w:rPr>
          <w:i/>
          <w:spacing w:val="73"/>
          <w:w w:val="150"/>
          <w:sz w:val="24"/>
        </w:rPr>
        <w:t> </w:t>
      </w:r>
      <w:r>
        <w:rPr>
          <w:i/>
          <w:spacing w:val="-2"/>
          <w:sz w:val="24"/>
        </w:rPr>
        <w:t>Change.</w:t>
      </w:r>
    </w:p>
    <w:p>
      <w:pPr>
        <w:pStyle w:val="BodyText"/>
        <w:ind w:left="142"/>
        <w:jc w:val="both"/>
      </w:pPr>
      <w:r>
        <w:rPr/>
        <w:t>Cambridge,</w:t>
      </w:r>
      <w:r>
        <w:rPr>
          <w:spacing w:val="-4"/>
        </w:rPr>
        <w:t> </w:t>
      </w:r>
      <w:r>
        <w:rPr/>
        <w:t>MA:</w:t>
      </w:r>
      <w:r>
        <w:rPr>
          <w:spacing w:val="-3"/>
        </w:rPr>
        <w:t> </w:t>
      </w:r>
      <w:r>
        <w:rPr/>
        <w:t>Belknap</w:t>
      </w:r>
      <w:r>
        <w:rPr>
          <w:spacing w:val="-3"/>
        </w:rPr>
        <w:t> </w:t>
      </w:r>
      <w:r>
        <w:rPr/>
        <w:t>Press,</w:t>
      </w:r>
      <w:r>
        <w:rPr>
          <w:spacing w:val="-3"/>
        </w:rPr>
        <w:t> </w:t>
      </w:r>
      <w:r>
        <w:rPr>
          <w:spacing w:val="-2"/>
        </w:rPr>
        <w:t>1982.</w:t>
      </w:r>
    </w:p>
    <w:p>
      <w:pPr>
        <w:pStyle w:val="BodyText"/>
        <w:spacing w:before="4"/>
      </w:pPr>
    </w:p>
    <w:p>
      <w:pPr>
        <w:spacing w:before="0"/>
        <w:ind w:left="142" w:right="427" w:firstLine="0"/>
        <w:jc w:val="both"/>
        <w:rPr>
          <w:sz w:val="24"/>
        </w:rPr>
      </w:pPr>
      <w:r>
        <w:rPr>
          <w:b/>
          <w:sz w:val="24"/>
        </w:rPr>
        <w:t>OLIVA, J. P. </w:t>
      </w:r>
      <w:r>
        <w:rPr>
          <w:i/>
          <w:sz w:val="24"/>
        </w:rPr>
        <w:t>Aprendizado de Máquinas - Aula 07 – Medidas de Desempenho em Problemas de Classificação. </w:t>
      </w:r>
      <w:r>
        <w:rPr>
          <w:sz w:val="24"/>
        </w:rPr>
        <w:t>Material de aula. Campinas: IMECC-Unicamp, 2018.</w:t>
      </w:r>
    </w:p>
    <w:p>
      <w:pPr>
        <w:pStyle w:val="BodyText"/>
        <w:spacing w:before="4"/>
      </w:pPr>
    </w:p>
    <w:p>
      <w:pPr>
        <w:spacing w:before="0"/>
        <w:ind w:left="142" w:right="426" w:firstLine="0"/>
        <w:jc w:val="both"/>
        <w:rPr>
          <w:sz w:val="24"/>
        </w:rPr>
      </w:pPr>
      <w:r>
        <w:rPr>
          <w:b/>
          <w:sz w:val="24"/>
        </w:rPr>
        <w:t>POSSAS, M. L. </w:t>
      </w:r>
      <w:r>
        <w:rPr>
          <w:i/>
          <w:sz w:val="24"/>
        </w:rPr>
        <w:t>Economia evolucionária neo-schumpeteriana: elementos para uma integração micro-macrodinâmica. </w:t>
      </w:r>
      <w:r>
        <w:rPr>
          <w:sz w:val="24"/>
        </w:rPr>
        <w:t>In: ENCONTRO NACIONAL DE ECONOMIA, 34., 2006, Salvador. Anais... Salvador: ANPEC, 2006.</w:t>
      </w:r>
    </w:p>
    <w:p>
      <w:pPr>
        <w:pStyle w:val="BodyText"/>
        <w:spacing w:before="4"/>
      </w:pPr>
    </w:p>
    <w:p>
      <w:pPr>
        <w:spacing w:before="0"/>
        <w:ind w:left="141" w:right="424" w:firstLine="0"/>
        <w:jc w:val="both"/>
        <w:rPr>
          <w:sz w:val="24"/>
        </w:rPr>
      </w:pPr>
      <w:r>
        <w:rPr>
          <w:b/>
          <w:sz w:val="24"/>
        </w:rPr>
        <w:t>PROVOST, F. </w:t>
      </w:r>
      <w:r>
        <w:rPr>
          <w:i/>
          <w:sz w:val="24"/>
        </w:rPr>
        <w:t>Machine Learning from Imbalanced Data Sets 101. </w:t>
      </w:r>
      <w:r>
        <w:rPr>
          <w:sz w:val="24"/>
        </w:rPr>
        <w:t>In: AAAI WORKSHOP ON IMBALANCED DATA SETS, 2000, New York. Proceedings... New York: AAAI, 2000.</w:t>
      </w:r>
    </w:p>
    <w:p>
      <w:pPr>
        <w:pStyle w:val="BodyText"/>
        <w:spacing w:before="4"/>
      </w:pPr>
    </w:p>
    <w:p>
      <w:pPr>
        <w:spacing w:before="0"/>
        <w:ind w:left="141" w:right="427" w:firstLine="0"/>
        <w:jc w:val="both"/>
        <w:rPr>
          <w:sz w:val="24"/>
        </w:rPr>
      </w:pPr>
      <w:r>
        <w:rPr>
          <w:b/>
          <w:sz w:val="24"/>
        </w:rPr>
        <w:t>SANTIAGO, G. P. </w:t>
      </w:r>
      <w:r>
        <w:rPr>
          <w:i/>
          <w:sz w:val="24"/>
        </w:rPr>
        <w:t>Um processo para modelagem e aplicação de técnicas computacionais para detecção de fraudes em transações eletrônicas. </w:t>
      </w:r>
      <w:r>
        <w:rPr>
          <w:sz w:val="24"/>
        </w:rPr>
        <w:t>2014. Dissertação (Mestrado em Ciência da Computação) – Instituto de Matemática e Estatística, Universidade de São Paulo, São Paulo, 2014.</w:t>
      </w:r>
    </w:p>
    <w:p>
      <w:pPr>
        <w:pStyle w:val="BodyText"/>
        <w:spacing w:before="4"/>
      </w:pPr>
    </w:p>
    <w:p>
      <w:pPr>
        <w:spacing w:before="0"/>
        <w:ind w:left="141" w:right="427" w:firstLine="0"/>
        <w:jc w:val="both"/>
        <w:rPr>
          <w:sz w:val="24"/>
        </w:rPr>
      </w:pPr>
      <w:r>
        <w:rPr>
          <w:b/>
          <w:sz w:val="24"/>
        </w:rPr>
        <w:t>SARTO, V. H. R.; ALMEIDA, L. T. de. </w:t>
      </w:r>
      <w:r>
        <w:rPr>
          <w:i/>
          <w:sz w:val="24"/>
        </w:rPr>
        <w:t>A teoria dos custos de transação: uma análise a partir das críticas evolucionistas. </w:t>
      </w:r>
      <w:r>
        <w:rPr>
          <w:sz w:val="24"/>
        </w:rPr>
        <w:t>Revista de Economia Contemporânea, Rio de Janeiro, v.</w:t>
      </w:r>
      <w:r>
        <w:rPr>
          <w:spacing w:val="80"/>
          <w:sz w:val="24"/>
        </w:rPr>
        <w:t> </w:t>
      </w:r>
      <w:r>
        <w:rPr>
          <w:sz w:val="24"/>
        </w:rPr>
        <w:t>15, n. 1, p. 86-107, jan./abr. 2011.</w:t>
      </w:r>
    </w:p>
    <w:p>
      <w:pPr>
        <w:pStyle w:val="BodyText"/>
        <w:spacing w:before="4"/>
      </w:pPr>
    </w:p>
    <w:p>
      <w:pPr>
        <w:spacing w:before="0"/>
        <w:ind w:left="141" w:right="424" w:firstLine="0"/>
        <w:jc w:val="both"/>
        <w:rPr>
          <w:sz w:val="24"/>
        </w:rPr>
      </w:pPr>
      <w:r>
        <w:rPr>
          <w:b/>
          <w:sz w:val="24"/>
        </w:rPr>
        <w:t>SAVY, M. </w:t>
      </w:r>
      <w:r>
        <w:rPr>
          <w:i/>
          <w:sz w:val="24"/>
        </w:rPr>
        <w:t>Global Payment Fraud Statistics, Trends &amp; Forecasts. </w:t>
      </w:r>
      <w:r>
        <w:rPr>
          <w:sz w:val="24"/>
        </w:rPr>
        <w:t>Merchant Savvy, 2020. Disponível em: </w:t>
      </w:r>
      <w:hyperlink r:id="rId36">
        <w:r>
          <w:rPr>
            <w:color w:val="0000FF"/>
            <w:sz w:val="24"/>
            <w:u w:val="single" w:color="0000FF"/>
          </w:rPr>
          <w:t>https://www.merchantsavvy.co.uk/payment-fraud-statistics</w:t>
        </w:r>
      </w:hyperlink>
      <w:r>
        <w:rPr>
          <w:sz w:val="24"/>
        </w:rPr>
        <w:t>. Acesso em: 16</w:t>
      </w:r>
      <w:r>
        <w:rPr>
          <w:spacing w:val="40"/>
          <w:sz w:val="24"/>
        </w:rPr>
        <w:t> </w:t>
      </w:r>
      <w:r>
        <w:rPr>
          <w:sz w:val="24"/>
        </w:rPr>
        <w:t>jul. 2025.</w:t>
      </w:r>
    </w:p>
    <w:p>
      <w:pPr>
        <w:pStyle w:val="BodyText"/>
        <w:spacing w:before="4"/>
      </w:pPr>
    </w:p>
    <w:p>
      <w:pPr>
        <w:spacing w:before="0"/>
        <w:ind w:left="141" w:right="425" w:firstLine="0"/>
        <w:jc w:val="both"/>
        <w:rPr>
          <w:sz w:val="24"/>
        </w:rPr>
      </w:pPr>
      <w:r>
        <w:rPr>
          <w:b/>
          <w:sz w:val="24"/>
        </w:rPr>
        <w:t>SCHUMPETER, J. A. </w:t>
      </w:r>
      <w:r>
        <w:rPr>
          <w:i/>
          <w:sz w:val="24"/>
        </w:rPr>
        <w:t>Capitalism, Socialism and Democracy. </w:t>
      </w:r>
      <w:r>
        <w:rPr>
          <w:sz w:val="24"/>
        </w:rPr>
        <w:t>New York: Harper &amp; Brothers, 1942.</w:t>
      </w:r>
    </w:p>
    <w:p>
      <w:pPr>
        <w:pStyle w:val="BodyText"/>
        <w:spacing w:before="4"/>
      </w:pPr>
    </w:p>
    <w:p>
      <w:pPr>
        <w:spacing w:before="0"/>
        <w:ind w:left="141" w:right="426" w:firstLine="0"/>
        <w:jc w:val="both"/>
        <w:rPr>
          <w:sz w:val="24"/>
        </w:rPr>
      </w:pPr>
      <w:r>
        <w:rPr>
          <w:b/>
          <w:sz w:val="24"/>
        </w:rPr>
        <w:t>SERASA EXPERIAN. </w:t>
      </w:r>
      <w:r>
        <w:rPr>
          <w:i/>
          <w:sz w:val="24"/>
        </w:rPr>
        <w:t>Relatório de Identidade e Fraude 2024. </w:t>
      </w:r>
      <w:r>
        <w:rPr>
          <w:sz w:val="24"/>
        </w:rPr>
        <w:t>São Paulo: Serasa Experian, </w:t>
      </w:r>
      <w:r>
        <w:rPr>
          <w:spacing w:val="-2"/>
          <w:sz w:val="24"/>
        </w:rPr>
        <w:t>2024.</w:t>
      </w:r>
    </w:p>
    <w:p>
      <w:pPr>
        <w:pStyle w:val="BodyText"/>
        <w:spacing w:before="4"/>
      </w:pPr>
    </w:p>
    <w:p>
      <w:pPr>
        <w:spacing w:before="0"/>
        <w:ind w:left="141" w:right="428" w:firstLine="0"/>
        <w:jc w:val="both"/>
        <w:rPr>
          <w:sz w:val="24"/>
        </w:rPr>
      </w:pPr>
      <w:r>
        <w:rPr>
          <w:b/>
          <w:sz w:val="24"/>
        </w:rPr>
        <w:t>SOUSA, J. S. de. </w:t>
      </w:r>
      <w:r>
        <w:rPr>
          <w:i/>
          <w:sz w:val="24"/>
        </w:rPr>
        <w:t>Estudo Comparativo entre Modelos para Detecção de Fraudes em Cartões de Crédito. </w:t>
      </w:r>
      <w:r>
        <w:rPr>
          <w:sz w:val="24"/>
        </w:rPr>
        <w:t>2021. Dissertação (Mestrado em Ciência da Computação) – Campus de Russas, Universidade Federal do Ceará, Russas, 2021.</w:t>
      </w:r>
    </w:p>
    <w:p>
      <w:pPr>
        <w:pStyle w:val="BodyText"/>
        <w:spacing w:before="4"/>
      </w:pPr>
    </w:p>
    <w:p>
      <w:pPr>
        <w:spacing w:before="0"/>
        <w:ind w:left="141" w:right="427" w:firstLine="0"/>
        <w:jc w:val="both"/>
        <w:rPr>
          <w:sz w:val="24"/>
        </w:rPr>
      </w:pPr>
      <w:r>
        <w:rPr>
          <w:b/>
          <w:sz w:val="24"/>
        </w:rPr>
        <w:t>VIAENE, S. et al. </w:t>
      </w:r>
      <w:r>
        <w:rPr>
          <w:i/>
          <w:sz w:val="24"/>
        </w:rPr>
        <w:t>A comparison of state-of-the-art classification algorithms for customer churn</w:t>
      </w:r>
      <w:r>
        <w:rPr>
          <w:i/>
          <w:spacing w:val="66"/>
          <w:w w:val="150"/>
          <w:sz w:val="24"/>
        </w:rPr>
        <w:t>  </w:t>
      </w:r>
      <w:r>
        <w:rPr>
          <w:i/>
          <w:sz w:val="24"/>
        </w:rPr>
        <w:t>prediction.</w:t>
      </w:r>
      <w:r>
        <w:rPr>
          <w:i/>
          <w:spacing w:val="68"/>
          <w:w w:val="150"/>
          <w:sz w:val="24"/>
        </w:rPr>
        <w:t>  </w:t>
      </w:r>
      <w:r>
        <w:rPr>
          <w:sz w:val="24"/>
        </w:rPr>
        <w:t>In:</w:t>
      </w:r>
      <w:r>
        <w:rPr>
          <w:spacing w:val="67"/>
          <w:w w:val="150"/>
          <w:sz w:val="24"/>
        </w:rPr>
        <w:t>  </w:t>
      </w:r>
      <w:r>
        <w:rPr>
          <w:sz w:val="24"/>
        </w:rPr>
        <w:t>INTERNATIONAL</w:t>
      </w:r>
      <w:r>
        <w:rPr>
          <w:spacing w:val="67"/>
          <w:w w:val="150"/>
          <w:sz w:val="24"/>
        </w:rPr>
        <w:t>  </w:t>
      </w:r>
      <w:r>
        <w:rPr>
          <w:sz w:val="24"/>
        </w:rPr>
        <w:t>CONFERENCE</w:t>
      </w:r>
      <w:r>
        <w:rPr>
          <w:spacing w:val="67"/>
          <w:w w:val="150"/>
          <w:sz w:val="24"/>
        </w:rPr>
        <w:t>  </w:t>
      </w:r>
      <w:r>
        <w:rPr>
          <w:sz w:val="24"/>
        </w:rPr>
        <w:t>ON</w:t>
      </w:r>
      <w:r>
        <w:rPr>
          <w:spacing w:val="67"/>
          <w:w w:val="150"/>
          <w:sz w:val="24"/>
        </w:rPr>
        <w:t>  </w:t>
      </w:r>
      <w:r>
        <w:rPr>
          <w:spacing w:val="-2"/>
          <w:sz w:val="24"/>
        </w:rPr>
        <w:t>ENTERPRISE</w:t>
      </w:r>
    </w:p>
    <w:p>
      <w:pPr>
        <w:pStyle w:val="BodyText"/>
        <w:ind w:left="141"/>
        <w:jc w:val="both"/>
      </w:pPr>
      <w:r>
        <w:rPr/>
        <w:t>INFORMATION</w:t>
      </w:r>
      <w:r>
        <w:rPr>
          <w:spacing w:val="-3"/>
        </w:rPr>
        <w:t> </w:t>
      </w:r>
      <w:r>
        <w:rPr/>
        <w:t>SYSTEMS,</w:t>
      </w:r>
      <w:r>
        <w:rPr>
          <w:spacing w:val="-2"/>
        </w:rPr>
        <w:t> </w:t>
      </w:r>
      <w:r>
        <w:rPr/>
        <w:t>4.,</w:t>
      </w:r>
      <w:r>
        <w:rPr>
          <w:spacing w:val="-2"/>
        </w:rPr>
        <w:t> </w:t>
      </w:r>
      <w:r>
        <w:rPr/>
        <w:t>2002,</w:t>
      </w:r>
      <w:r>
        <w:rPr>
          <w:spacing w:val="-2"/>
        </w:rPr>
        <w:t> </w:t>
      </w:r>
      <w:r>
        <w:rPr/>
        <w:t>Ciudad</w:t>
      </w:r>
      <w:r>
        <w:rPr>
          <w:spacing w:val="-2"/>
        </w:rPr>
        <w:t> </w:t>
      </w:r>
      <w:r>
        <w:rPr/>
        <w:t>Real.</w:t>
      </w:r>
      <w:r>
        <w:rPr>
          <w:spacing w:val="-2"/>
        </w:rPr>
        <w:t> </w:t>
      </w:r>
      <w:r>
        <w:rPr/>
        <w:t>Proceedings...</w:t>
      </w:r>
      <w:r>
        <w:rPr>
          <w:spacing w:val="-2"/>
        </w:rPr>
        <w:t> </w:t>
      </w:r>
      <w:r>
        <w:rPr/>
        <w:t>Ciudad</w:t>
      </w:r>
      <w:r>
        <w:rPr>
          <w:spacing w:val="-2"/>
        </w:rPr>
        <w:t> </w:t>
      </w:r>
      <w:r>
        <w:rPr/>
        <w:t>Real:</w:t>
      </w:r>
      <w:r>
        <w:rPr>
          <w:spacing w:val="-2"/>
        </w:rPr>
        <w:t> </w:t>
      </w:r>
      <w:r>
        <w:rPr/>
        <w:t>[s.n.],</w:t>
      </w:r>
      <w:r>
        <w:rPr>
          <w:spacing w:val="-2"/>
        </w:rPr>
        <w:t> 2002.</w:t>
      </w:r>
    </w:p>
    <w:p>
      <w:pPr>
        <w:pStyle w:val="BodyText"/>
        <w:spacing w:before="4"/>
      </w:pPr>
    </w:p>
    <w:p>
      <w:pPr>
        <w:spacing w:before="0"/>
        <w:ind w:left="141" w:right="0" w:firstLine="0"/>
        <w:jc w:val="both"/>
        <w:rPr>
          <w:sz w:val="24"/>
        </w:rPr>
      </w:pPr>
      <w:r>
        <w:rPr>
          <w:b/>
          <w:sz w:val="24"/>
        </w:rPr>
        <w:t>VISA.</w:t>
      </w:r>
      <w:r>
        <w:rPr>
          <w:b/>
          <w:spacing w:val="-3"/>
          <w:sz w:val="24"/>
        </w:rPr>
        <w:t> </w:t>
      </w:r>
      <w:r>
        <w:rPr>
          <w:i/>
          <w:sz w:val="24"/>
        </w:rPr>
        <w:t>Online</w:t>
      </w:r>
      <w:r>
        <w:rPr>
          <w:i/>
          <w:spacing w:val="-2"/>
          <w:sz w:val="24"/>
        </w:rPr>
        <w:t> </w:t>
      </w:r>
      <w:r>
        <w:rPr>
          <w:i/>
          <w:sz w:val="24"/>
        </w:rPr>
        <w:t>Fraud</w:t>
      </w:r>
      <w:r>
        <w:rPr>
          <w:i/>
          <w:spacing w:val="-2"/>
          <w:sz w:val="24"/>
        </w:rPr>
        <w:t> </w:t>
      </w:r>
      <w:r>
        <w:rPr>
          <w:i/>
          <w:sz w:val="24"/>
        </w:rPr>
        <w:t>Report</w:t>
      </w:r>
      <w:r>
        <w:rPr>
          <w:i/>
          <w:spacing w:val="-2"/>
          <w:sz w:val="24"/>
        </w:rPr>
        <w:t> </w:t>
      </w:r>
      <w:r>
        <w:rPr>
          <w:i/>
          <w:sz w:val="24"/>
        </w:rPr>
        <w:t>-</w:t>
      </w:r>
      <w:r>
        <w:rPr>
          <w:i/>
          <w:spacing w:val="-1"/>
          <w:sz w:val="24"/>
        </w:rPr>
        <w:t> </w:t>
      </w:r>
      <w:r>
        <w:rPr>
          <w:i/>
          <w:sz w:val="24"/>
        </w:rPr>
        <w:t>2017</w:t>
      </w:r>
      <w:r>
        <w:rPr>
          <w:i/>
          <w:spacing w:val="-2"/>
          <w:sz w:val="24"/>
        </w:rPr>
        <w:t> </w:t>
      </w:r>
      <w:r>
        <w:rPr>
          <w:i/>
          <w:sz w:val="24"/>
        </w:rPr>
        <w:t>Latin</w:t>
      </w:r>
      <w:r>
        <w:rPr>
          <w:i/>
          <w:spacing w:val="-2"/>
          <w:sz w:val="24"/>
        </w:rPr>
        <w:t> </w:t>
      </w:r>
      <w:r>
        <w:rPr>
          <w:i/>
          <w:sz w:val="24"/>
        </w:rPr>
        <w:t>America. </w:t>
      </w:r>
      <w:r>
        <w:rPr>
          <w:sz w:val="24"/>
        </w:rPr>
        <w:t>Miami:</w:t>
      </w:r>
      <w:r>
        <w:rPr>
          <w:spacing w:val="-2"/>
          <w:sz w:val="24"/>
        </w:rPr>
        <w:t> </w:t>
      </w:r>
      <w:r>
        <w:rPr>
          <w:sz w:val="24"/>
        </w:rPr>
        <w:t>Visa,</w:t>
      </w:r>
      <w:r>
        <w:rPr>
          <w:spacing w:val="-1"/>
          <w:sz w:val="24"/>
        </w:rPr>
        <w:t> </w:t>
      </w:r>
      <w:r>
        <w:rPr>
          <w:spacing w:val="-2"/>
          <w:sz w:val="24"/>
        </w:rPr>
        <w:t>2017.</w:t>
      </w:r>
    </w:p>
    <w:p>
      <w:pPr>
        <w:pStyle w:val="BodyText"/>
        <w:spacing w:before="4"/>
      </w:pPr>
    </w:p>
    <w:p>
      <w:pPr>
        <w:pStyle w:val="BodyText"/>
        <w:ind w:left="142" w:right="429"/>
        <w:jc w:val="both"/>
      </w:pPr>
      <w:r>
        <w:rPr>
          <w:b/>
        </w:rPr>
        <w:t>WILLIAMSON, O. </w:t>
      </w:r>
      <w:r>
        <w:rPr/>
        <w:t>E. Transaction cost economics: how it works; where it is headed. De economist, v. 146, n. 1, p. 23-58, 1998.</w:t>
      </w:r>
    </w:p>
    <w:p>
      <w:pPr>
        <w:pStyle w:val="BodyText"/>
        <w:spacing w:after="0"/>
        <w:jc w:val="both"/>
        <w:sectPr>
          <w:pgSz w:w="11910" w:h="16840"/>
          <w:pgMar w:header="719" w:footer="0" w:top="980" w:bottom="280" w:left="1559" w:right="708"/>
        </w:sectPr>
      </w:pPr>
    </w:p>
    <w:p>
      <w:pPr>
        <w:pStyle w:val="BodyText"/>
      </w:pPr>
    </w:p>
    <w:p>
      <w:pPr>
        <w:pStyle w:val="BodyText"/>
        <w:spacing w:before="164"/>
      </w:pPr>
    </w:p>
    <w:p>
      <w:pPr>
        <w:spacing w:before="0"/>
        <w:ind w:left="142" w:right="0" w:firstLine="0"/>
        <w:jc w:val="both"/>
        <w:rPr>
          <w:i/>
          <w:sz w:val="24"/>
        </w:rPr>
      </w:pPr>
      <w:r>
        <w:rPr>
          <w:b/>
          <w:sz w:val="24"/>
        </w:rPr>
        <w:t>WORLD</w:t>
      </w:r>
      <w:r>
        <w:rPr>
          <w:b/>
          <w:spacing w:val="67"/>
          <w:sz w:val="24"/>
        </w:rPr>
        <w:t> </w:t>
      </w:r>
      <w:r>
        <w:rPr>
          <w:b/>
          <w:sz w:val="24"/>
        </w:rPr>
        <w:t>ECONOMIC</w:t>
      </w:r>
      <w:r>
        <w:rPr>
          <w:b/>
          <w:spacing w:val="70"/>
          <w:sz w:val="24"/>
        </w:rPr>
        <w:t> </w:t>
      </w:r>
      <w:r>
        <w:rPr>
          <w:b/>
          <w:sz w:val="24"/>
        </w:rPr>
        <w:t>FORUM.</w:t>
      </w:r>
      <w:r>
        <w:rPr>
          <w:b/>
          <w:spacing w:val="71"/>
          <w:sz w:val="24"/>
        </w:rPr>
        <w:t> </w:t>
      </w:r>
      <w:r>
        <w:rPr>
          <w:i/>
          <w:sz w:val="24"/>
        </w:rPr>
        <w:t>Global</w:t>
      </w:r>
      <w:r>
        <w:rPr>
          <w:i/>
          <w:spacing w:val="70"/>
          <w:sz w:val="24"/>
        </w:rPr>
        <w:t> </w:t>
      </w:r>
      <w:r>
        <w:rPr>
          <w:i/>
          <w:sz w:val="24"/>
        </w:rPr>
        <w:t>Cybersecurity</w:t>
      </w:r>
      <w:r>
        <w:rPr>
          <w:i/>
          <w:spacing w:val="70"/>
          <w:sz w:val="24"/>
        </w:rPr>
        <w:t> </w:t>
      </w:r>
      <w:r>
        <w:rPr>
          <w:i/>
          <w:sz w:val="24"/>
        </w:rPr>
        <w:t>Outlook</w:t>
      </w:r>
      <w:r>
        <w:rPr>
          <w:i/>
          <w:spacing w:val="69"/>
          <w:sz w:val="24"/>
        </w:rPr>
        <w:t> </w:t>
      </w:r>
      <w:r>
        <w:rPr>
          <w:i/>
          <w:sz w:val="24"/>
        </w:rPr>
        <w:t>2024:</w:t>
      </w:r>
      <w:r>
        <w:rPr>
          <w:i/>
          <w:spacing w:val="70"/>
          <w:sz w:val="24"/>
        </w:rPr>
        <w:t> </w:t>
      </w:r>
      <w:r>
        <w:rPr>
          <w:i/>
          <w:sz w:val="24"/>
        </w:rPr>
        <w:t>Insight</w:t>
      </w:r>
      <w:r>
        <w:rPr>
          <w:i/>
          <w:spacing w:val="70"/>
          <w:sz w:val="24"/>
        </w:rPr>
        <w:t> </w:t>
      </w:r>
      <w:r>
        <w:rPr>
          <w:i/>
          <w:spacing w:val="-2"/>
          <w:sz w:val="24"/>
        </w:rPr>
        <w:t>Report.</w:t>
      </w:r>
    </w:p>
    <w:p>
      <w:pPr>
        <w:pStyle w:val="BodyText"/>
        <w:ind w:left="142"/>
        <w:jc w:val="both"/>
      </w:pPr>
      <w:r>
        <w:rPr/>
        <w:t>Geneva:</w:t>
      </w:r>
      <w:r>
        <w:rPr>
          <w:spacing w:val="-4"/>
        </w:rPr>
        <w:t> </w:t>
      </w:r>
      <w:r>
        <w:rPr/>
        <w:t>World</w:t>
      </w:r>
      <w:r>
        <w:rPr>
          <w:spacing w:val="-2"/>
        </w:rPr>
        <w:t> </w:t>
      </w:r>
      <w:r>
        <w:rPr/>
        <w:t>Economic</w:t>
      </w:r>
      <w:r>
        <w:rPr>
          <w:spacing w:val="-2"/>
        </w:rPr>
        <w:t> </w:t>
      </w:r>
      <w:r>
        <w:rPr/>
        <w:t>Forum,</w:t>
      </w:r>
      <w:r>
        <w:rPr>
          <w:spacing w:val="-2"/>
        </w:rPr>
        <w:t> </w:t>
      </w:r>
      <w:r>
        <w:rPr/>
        <w:t>jan.</w:t>
      </w:r>
      <w:r>
        <w:rPr>
          <w:spacing w:val="-1"/>
        </w:rPr>
        <w:t> </w:t>
      </w:r>
      <w:r>
        <w:rPr>
          <w:spacing w:val="-2"/>
        </w:rPr>
        <w:t>2024.</w:t>
      </w:r>
    </w:p>
    <w:p>
      <w:pPr>
        <w:pStyle w:val="BodyText"/>
        <w:spacing w:before="4"/>
      </w:pPr>
    </w:p>
    <w:p>
      <w:pPr>
        <w:spacing w:before="0"/>
        <w:ind w:left="142" w:right="425" w:firstLine="0"/>
        <w:jc w:val="both"/>
        <w:rPr>
          <w:sz w:val="24"/>
        </w:rPr>
      </w:pPr>
      <w:r>
        <w:rPr>
          <w:b/>
          <w:sz w:val="24"/>
        </w:rPr>
        <w:t>ZABALA, J. A.; ALCHUNDIA, I. M.; SERAQUIVE, G. G. </w:t>
      </w:r>
      <w:r>
        <w:rPr>
          <w:i/>
          <w:sz w:val="24"/>
        </w:rPr>
        <w:t>Revisión de literatura sobre las</w:t>
      </w:r>
      <w:r>
        <w:rPr>
          <w:i/>
          <w:spacing w:val="-1"/>
          <w:sz w:val="24"/>
        </w:rPr>
        <w:t> </w:t>
      </w:r>
      <w:r>
        <w:rPr>
          <w:i/>
          <w:sz w:val="24"/>
        </w:rPr>
        <w:t>técnicas</w:t>
      </w:r>
      <w:r>
        <w:rPr>
          <w:i/>
          <w:spacing w:val="-1"/>
          <w:sz w:val="24"/>
        </w:rPr>
        <w:t> </w:t>
      </w:r>
      <w:r>
        <w:rPr>
          <w:i/>
          <w:sz w:val="24"/>
        </w:rPr>
        <w:t>de</w:t>
      </w:r>
      <w:r>
        <w:rPr>
          <w:i/>
          <w:spacing w:val="-1"/>
          <w:sz w:val="24"/>
        </w:rPr>
        <w:t> </w:t>
      </w:r>
      <w:r>
        <w:rPr>
          <w:i/>
          <w:sz w:val="24"/>
        </w:rPr>
        <w:t>Machine</w:t>
      </w:r>
      <w:r>
        <w:rPr>
          <w:i/>
          <w:spacing w:val="-1"/>
          <w:sz w:val="24"/>
        </w:rPr>
        <w:t> </w:t>
      </w:r>
      <w:r>
        <w:rPr>
          <w:i/>
          <w:sz w:val="24"/>
        </w:rPr>
        <w:t>Learning</w:t>
      </w:r>
      <w:r>
        <w:rPr>
          <w:i/>
          <w:spacing w:val="-1"/>
          <w:sz w:val="24"/>
        </w:rPr>
        <w:t> </w:t>
      </w:r>
      <w:r>
        <w:rPr>
          <w:i/>
          <w:sz w:val="24"/>
        </w:rPr>
        <w:t>en</w:t>
      </w:r>
      <w:r>
        <w:rPr>
          <w:i/>
          <w:spacing w:val="-1"/>
          <w:sz w:val="24"/>
        </w:rPr>
        <w:t> </w:t>
      </w:r>
      <w:r>
        <w:rPr>
          <w:i/>
          <w:sz w:val="24"/>
        </w:rPr>
        <w:t>la</w:t>
      </w:r>
      <w:r>
        <w:rPr>
          <w:i/>
          <w:spacing w:val="-1"/>
          <w:sz w:val="24"/>
        </w:rPr>
        <w:t> </w:t>
      </w:r>
      <w:r>
        <w:rPr>
          <w:i/>
          <w:sz w:val="24"/>
        </w:rPr>
        <w:t>detección</w:t>
      </w:r>
      <w:r>
        <w:rPr>
          <w:i/>
          <w:spacing w:val="-1"/>
          <w:sz w:val="24"/>
        </w:rPr>
        <w:t> </w:t>
      </w:r>
      <w:r>
        <w:rPr>
          <w:i/>
          <w:sz w:val="24"/>
        </w:rPr>
        <w:t>de</w:t>
      </w:r>
      <w:r>
        <w:rPr>
          <w:i/>
          <w:spacing w:val="-1"/>
          <w:sz w:val="24"/>
        </w:rPr>
        <w:t> </w:t>
      </w:r>
      <w:r>
        <w:rPr>
          <w:i/>
          <w:sz w:val="24"/>
        </w:rPr>
        <w:t>fraudes</w:t>
      </w:r>
      <w:r>
        <w:rPr>
          <w:i/>
          <w:spacing w:val="-1"/>
          <w:sz w:val="24"/>
        </w:rPr>
        <w:t> </w:t>
      </w:r>
      <w:r>
        <w:rPr>
          <w:i/>
          <w:sz w:val="24"/>
        </w:rPr>
        <w:t>bancarios. </w:t>
      </w:r>
      <w:r>
        <w:rPr>
          <w:sz w:val="24"/>
        </w:rPr>
        <w:t>2021.</w:t>
      </w:r>
      <w:r>
        <w:rPr>
          <w:spacing w:val="-1"/>
          <w:sz w:val="24"/>
        </w:rPr>
        <w:t> </w:t>
      </w:r>
      <w:r>
        <w:rPr>
          <w:sz w:val="24"/>
        </w:rPr>
        <w:t>Disponível</w:t>
      </w:r>
      <w:r>
        <w:rPr>
          <w:spacing w:val="-1"/>
          <w:sz w:val="24"/>
        </w:rPr>
        <w:t> </w:t>
      </w:r>
      <w:r>
        <w:rPr>
          <w:sz w:val="24"/>
        </w:rPr>
        <w:t>em: </w:t>
      </w:r>
      <w:hyperlink r:id="rId37">
        <w:r>
          <w:rPr>
            <w:color w:val="0000FF"/>
            <w:sz w:val="24"/>
            <w:u w:val="single" w:color="0000FF"/>
          </w:rPr>
          <w:t>https://orcid.org/0000-0002-2792-7581</w:t>
        </w:r>
      </w:hyperlink>
      <w:r>
        <w:rPr>
          <w:sz w:val="24"/>
        </w:rPr>
        <w:t>. Acesso em: 16 jul. 2025.</w:t>
      </w:r>
    </w:p>
    <w:p>
      <w:pPr>
        <w:spacing w:after="0"/>
        <w:jc w:val="both"/>
        <w:rPr>
          <w:sz w:val="24"/>
        </w:rPr>
        <w:sectPr>
          <w:pgSz w:w="11910" w:h="16840"/>
          <w:pgMar w:header="719" w:footer="0" w:top="980" w:bottom="280" w:left="1559" w:right="708"/>
        </w:sectPr>
      </w:pPr>
    </w:p>
    <w:p>
      <w:pPr>
        <w:pStyle w:val="BodyText"/>
      </w:pPr>
    </w:p>
    <w:p>
      <w:pPr>
        <w:pStyle w:val="BodyText"/>
        <w:spacing w:before="164"/>
      </w:pPr>
    </w:p>
    <w:p>
      <w:pPr>
        <w:spacing w:before="0"/>
        <w:ind w:left="142" w:right="0" w:firstLine="0"/>
        <w:jc w:val="left"/>
        <w:rPr>
          <w:b/>
          <w:sz w:val="24"/>
        </w:rPr>
      </w:pPr>
      <w:r>
        <w:rPr>
          <w:b/>
          <w:sz w:val="24"/>
        </w:rPr>
        <w:t>APÊNDICE</w:t>
      </w:r>
      <w:r>
        <w:rPr>
          <w:b/>
          <w:spacing w:val="-5"/>
          <w:sz w:val="24"/>
        </w:rPr>
        <w:t> </w:t>
      </w:r>
      <w:r>
        <w:rPr>
          <w:b/>
          <w:sz w:val="24"/>
        </w:rPr>
        <w:t>A</w:t>
      </w:r>
      <w:r>
        <w:rPr>
          <w:b/>
          <w:spacing w:val="-3"/>
          <w:sz w:val="24"/>
        </w:rPr>
        <w:t> </w:t>
      </w:r>
      <w:r>
        <w:rPr>
          <w:b/>
          <w:sz w:val="24"/>
        </w:rPr>
        <w:t>–</w:t>
      </w:r>
      <w:r>
        <w:rPr>
          <w:b/>
          <w:spacing w:val="-3"/>
          <w:sz w:val="24"/>
        </w:rPr>
        <w:t> </w:t>
      </w:r>
      <w:r>
        <w:rPr>
          <w:b/>
          <w:sz w:val="24"/>
        </w:rPr>
        <w:t>CÓDIGO-FONTE</w:t>
      </w:r>
      <w:r>
        <w:rPr>
          <w:b/>
          <w:spacing w:val="-3"/>
          <w:sz w:val="24"/>
        </w:rPr>
        <w:t> </w:t>
      </w:r>
      <w:r>
        <w:rPr>
          <w:b/>
          <w:sz w:val="24"/>
        </w:rPr>
        <w:t>EM</w:t>
      </w:r>
      <w:r>
        <w:rPr>
          <w:b/>
          <w:spacing w:val="-3"/>
          <w:sz w:val="24"/>
        </w:rPr>
        <w:t> </w:t>
      </w:r>
      <w:r>
        <w:rPr>
          <w:b/>
          <w:sz w:val="24"/>
        </w:rPr>
        <w:t>PYTHON</w:t>
      </w:r>
      <w:r>
        <w:rPr>
          <w:b/>
          <w:spacing w:val="-3"/>
          <w:sz w:val="24"/>
        </w:rPr>
        <w:t> </w:t>
      </w:r>
      <w:r>
        <w:rPr>
          <w:b/>
          <w:sz w:val="24"/>
        </w:rPr>
        <w:t>UTILIZADO</w:t>
      </w:r>
      <w:r>
        <w:rPr>
          <w:b/>
          <w:spacing w:val="-3"/>
          <w:sz w:val="24"/>
        </w:rPr>
        <w:t> </w:t>
      </w:r>
      <w:r>
        <w:rPr>
          <w:b/>
          <w:sz w:val="24"/>
        </w:rPr>
        <w:t>NA</w:t>
      </w:r>
      <w:r>
        <w:rPr>
          <w:b/>
          <w:spacing w:val="-2"/>
          <w:sz w:val="24"/>
        </w:rPr>
        <w:t> CLASSIFICAÇÃO</w:t>
      </w:r>
    </w:p>
    <w:p>
      <w:pPr>
        <w:pStyle w:val="BodyText"/>
        <w:rPr>
          <w:b/>
        </w:rPr>
      </w:pPr>
    </w:p>
    <w:p>
      <w:pPr>
        <w:pStyle w:val="BodyText"/>
        <w:rPr>
          <w:b/>
        </w:rPr>
      </w:pPr>
    </w:p>
    <w:p>
      <w:pPr>
        <w:pStyle w:val="BodyText"/>
        <w:ind w:left="142"/>
      </w:pPr>
      <w:r>
        <w:rPr/>
        <w:t>#</w:t>
      </w:r>
      <w:r>
        <w:rPr>
          <w:spacing w:val="-2"/>
        </w:rPr>
        <w:t> </w:t>
      </w:r>
      <w:r>
        <w:rPr/>
        <w:t>=====</w:t>
      </w:r>
      <w:r>
        <w:rPr>
          <w:spacing w:val="-1"/>
        </w:rPr>
        <w:t> </w:t>
      </w:r>
      <w:r>
        <w:rPr/>
        <w:t>BIBLIOTECAS</w:t>
      </w:r>
      <w:r>
        <w:rPr>
          <w:spacing w:val="-1"/>
        </w:rPr>
        <w:t> </w:t>
      </w:r>
      <w:r>
        <w:rPr>
          <w:spacing w:val="-2"/>
        </w:rPr>
        <w:t>=====</w:t>
      </w:r>
    </w:p>
    <w:p>
      <w:pPr>
        <w:pStyle w:val="BodyText"/>
        <w:ind w:left="142" w:right="7301"/>
      </w:pPr>
      <w:r>
        <w:rPr/>
        <w:t>import</w:t>
      </w:r>
      <w:r>
        <w:rPr>
          <w:spacing w:val="-12"/>
        </w:rPr>
        <w:t> </w:t>
      </w:r>
      <w:r>
        <w:rPr/>
        <w:t>pandas</w:t>
      </w:r>
      <w:r>
        <w:rPr>
          <w:spacing w:val="-12"/>
        </w:rPr>
        <w:t> </w:t>
      </w:r>
      <w:r>
        <w:rPr/>
        <w:t>as</w:t>
      </w:r>
      <w:r>
        <w:rPr>
          <w:spacing w:val="-12"/>
        </w:rPr>
        <w:t> </w:t>
      </w:r>
      <w:r>
        <w:rPr/>
        <w:t>pd import</w:t>
      </w:r>
      <w:r>
        <w:rPr>
          <w:spacing w:val="-12"/>
        </w:rPr>
        <w:t> </w:t>
      </w:r>
      <w:r>
        <w:rPr/>
        <w:t>numpy</w:t>
      </w:r>
      <w:r>
        <w:rPr>
          <w:spacing w:val="-12"/>
        </w:rPr>
        <w:t> </w:t>
      </w:r>
      <w:r>
        <w:rPr/>
        <w:t>as</w:t>
      </w:r>
      <w:r>
        <w:rPr>
          <w:spacing w:val="-12"/>
        </w:rPr>
        <w:t> </w:t>
      </w:r>
      <w:r>
        <w:rPr/>
        <w:t>np import warnings import time</w:t>
      </w:r>
    </w:p>
    <w:p>
      <w:pPr>
        <w:pStyle w:val="BodyText"/>
        <w:ind w:left="142"/>
      </w:pPr>
      <w:r>
        <w:rPr/>
        <w:t>import</w:t>
      </w:r>
      <w:r>
        <w:rPr>
          <w:spacing w:val="-5"/>
        </w:rPr>
        <w:t> gc</w:t>
      </w:r>
    </w:p>
    <w:p>
      <w:pPr>
        <w:pStyle w:val="BodyText"/>
        <w:ind w:left="142" w:right="6102"/>
      </w:pPr>
      <w:r>
        <w:rPr/>
        <w:t>from tqdm.auto import tqdm </w:t>
      </w:r>
      <w:r>
        <w:rPr>
          <w:spacing w:val="-2"/>
        </w:rPr>
        <w:t>warnings.filterwarnings('ignore')</w:t>
      </w:r>
    </w:p>
    <w:p>
      <w:pPr>
        <w:pStyle w:val="BodyText"/>
      </w:pPr>
    </w:p>
    <w:p>
      <w:pPr>
        <w:pStyle w:val="BodyText"/>
        <w:ind w:left="142"/>
      </w:pPr>
      <w:r>
        <w:rPr/>
        <w:t>#</w:t>
      </w:r>
      <w:r>
        <w:rPr>
          <w:spacing w:val="-3"/>
        </w:rPr>
        <w:t> </w:t>
      </w:r>
      <w:r>
        <w:rPr/>
        <w:t>=====</w:t>
      </w:r>
      <w:r>
        <w:rPr>
          <w:spacing w:val="-3"/>
        </w:rPr>
        <w:t> </w:t>
      </w:r>
      <w:r>
        <w:rPr/>
        <w:t>VISUALIZAÇÃO</w:t>
      </w:r>
      <w:r>
        <w:rPr>
          <w:spacing w:val="-2"/>
        </w:rPr>
        <w:t> =====</w:t>
      </w:r>
    </w:p>
    <w:p>
      <w:pPr>
        <w:pStyle w:val="BodyText"/>
        <w:ind w:left="142" w:right="6102"/>
      </w:pPr>
      <w:r>
        <w:rPr/>
        <w:t>import</w:t>
      </w:r>
      <w:r>
        <w:rPr>
          <w:spacing w:val="-13"/>
        </w:rPr>
        <w:t> </w:t>
      </w:r>
      <w:r>
        <w:rPr/>
        <w:t>matplotlib.pyplot</w:t>
      </w:r>
      <w:r>
        <w:rPr>
          <w:spacing w:val="-13"/>
        </w:rPr>
        <w:t> </w:t>
      </w:r>
      <w:r>
        <w:rPr/>
        <w:t>as</w:t>
      </w:r>
      <w:r>
        <w:rPr>
          <w:spacing w:val="-13"/>
        </w:rPr>
        <w:t> </w:t>
      </w:r>
      <w:r>
        <w:rPr/>
        <w:t>plt import seaborn as sns </w:t>
      </w:r>
      <w:r>
        <w:rPr>
          <w:spacing w:val="-2"/>
        </w:rPr>
        <w:t>plt.style.use('default') sns.set_palette("Set2")</w:t>
      </w:r>
    </w:p>
    <w:p>
      <w:pPr>
        <w:pStyle w:val="BodyText"/>
      </w:pPr>
    </w:p>
    <w:p>
      <w:pPr>
        <w:pStyle w:val="BodyText"/>
        <w:ind w:left="142"/>
      </w:pPr>
      <w:r>
        <w:rPr/>
        <w:t>#</w:t>
      </w:r>
      <w:r>
        <w:rPr>
          <w:spacing w:val="-5"/>
        </w:rPr>
        <w:t> </w:t>
      </w:r>
      <w:r>
        <w:rPr/>
        <w:t>=====</w:t>
      </w:r>
      <w:r>
        <w:rPr>
          <w:spacing w:val="-2"/>
        </w:rPr>
        <w:t> </w:t>
      </w:r>
      <w:r>
        <w:rPr/>
        <w:t>MODELOS</w:t>
      </w:r>
      <w:r>
        <w:rPr>
          <w:spacing w:val="-2"/>
        </w:rPr>
        <w:t> </w:t>
      </w:r>
      <w:r>
        <w:rPr/>
        <w:t>DE</w:t>
      </w:r>
      <w:r>
        <w:rPr>
          <w:spacing w:val="-3"/>
        </w:rPr>
        <w:t> </w:t>
      </w:r>
      <w:r>
        <w:rPr/>
        <w:t>MACHINE</w:t>
      </w:r>
      <w:r>
        <w:rPr>
          <w:spacing w:val="-2"/>
        </w:rPr>
        <w:t> </w:t>
      </w:r>
      <w:r>
        <w:rPr/>
        <w:t>LEARNING</w:t>
      </w:r>
      <w:r>
        <w:rPr>
          <w:spacing w:val="-2"/>
        </w:rPr>
        <w:t> =====</w:t>
      </w:r>
    </w:p>
    <w:p>
      <w:pPr>
        <w:pStyle w:val="BodyText"/>
        <w:ind w:left="142" w:right="4064"/>
      </w:pPr>
      <w:r>
        <w:rPr/>
        <w:t>from</w:t>
      </w:r>
      <w:r>
        <w:rPr>
          <w:spacing w:val="-14"/>
        </w:rPr>
        <w:t> </w:t>
      </w:r>
      <w:r>
        <w:rPr/>
        <w:t>sklearn.linear_model</w:t>
      </w:r>
      <w:r>
        <w:rPr>
          <w:spacing w:val="-14"/>
        </w:rPr>
        <w:t> </w:t>
      </w:r>
      <w:r>
        <w:rPr/>
        <w:t>import</w:t>
      </w:r>
      <w:r>
        <w:rPr>
          <w:spacing w:val="-14"/>
        </w:rPr>
        <w:t> </w:t>
      </w:r>
      <w:r>
        <w:rPr/>
        <w:t>LogisticRegression from sklearn.svm import LinearSVC</w:t>
      </w:r>
    </w:p>
    <w:p>
      <w:pPr>
        <w:pStyle w:val="BodyText"/>
        <w:ind w:left="142" w:right="4817"/>
      </w:pPr>
      <w:r>
        <w:rPr/>
        <w:t>from</w:t>
      </w:r>
      <w:r>
        <w:rPr>
          <w:spacing w:val="-14"/>
        </w:rPr>
        <w:t> </w:t>
      </w:r>
      <w:r>
        <w:rPr/>
        <w:t>sklearn.tree</w:t>
      </w:r>
      <w:r>
        <w:rPr>
          <w:spacing w:val="-14"/>
        </w:rPr>
        <w:t> </w:t>
      </w:r>
      <w:r>
        <w:rPr/>
        <w:t>import</w:t>
      </w:r>
      <w:r>
        <w:rPr>
          <w:spacing w:val="-14"/>
        </w:rPr>
        <w:t> </w:t>
      </w:r>
      <w:r>
        <w:rPr/>
        <w:t>DecisionTreeClassifier from sklearn.naive_bayes import GaussianNB</w:t>
      </w:r>
    </w:p>
    <w:p>
      <w:pPr>
        <w:pStyle w:val="BodyText"/>
      </w:pPr>
    </w:p>
    <w:p>
      <w:pPr>
        <w:pStyle w:val="BodyText"/>
        <w:ind w:left="142"/>
      </w:pPr>
      <w:r>
        <w:rPr/>
        <w:t>#</w:t>
      </w:r>
      <w:r>
        <w:rPr>
          <w:spacing w:val="-3"/>
        </w:rPr>
        <w:t> </w:t>
      </w:r>
      <w:r>
        <w:rPr/>
        <w:t>=====</w:t>
      </w:r>
      <w:r>
        <w:rPr>
          <w:spacing w:val="-3"/>
        </w:rPr>
        <w:t> </w:t>
      </w:r>
      <w:r>
        <w:rPr/>
        <w:t>PRÉ-PROCESSAMENTO</w:t>
      </w:r>
      <w:r>
        <w:rPr>
          <w:spacing w:val="-3"/>
        </w:rPr>
        <w:t> </w:t>
      </w:r>
      <w:r>
        <w:rPr>
          <w:spacing w:val="-2"/>
        </w:rPr>
        <w:t>=====</w:t>
      </w:r>
    </w:p>
    <w:p>
      <w:pPr>
        <w:pStyle w:val="BodyText"/>
        <w:ind w:left="142" w:right="416"/>
      </w:pPr>
      <w:r>
        <w:rPr/>
        <w:t>from</w:t>
      </w:r>
      <w:r>
        <w:rPr>
          <w:spacing w:val="-6"/>
        </w:rPr>
        <w:t> </w:t>
      </w:r>
      <w:r>
        <w:rPr/>
        <w:t>sklearn.model_selection</w:t>
      </w:r>
      <w:r>
        <w:rPr>
          <w:spacing w:val="-7"/>
        </w:rPr>
        <w:t> </w:t>
      </w:r>
      <w:r>
        <w:rPr/>
        <w:t>import</w:t>
      </w:r>
      <w:r>
        <w:rPr>
          <w:spacing w:val="-6"/>
        </w:rPr>
        <w:t> </w:t>
      </w:r>
      <w:r>
        <w:rPr/>
        <w:t>train_test_split,</w:t>
      </w:r>
      <w:r>
        <w:rPr>
          <w:spacing w:val="-7"/>
        </w:rPr>
        <w:t> </w:t>
      </w:r>
      <w:r>
        <w:rPr/>
        <w:t>GridSearchCV</w:t>
      </w:r>
      <w:r>
        <w:rPr>
          <w:spacing w:val="-6"/>
        </w:rPr>
        <w:t> </w:t>
      </w:r>
      <w:r>
        <w:rPr/>
        <w:t>#</w:t>
      </w:r>
      <w:r>
        <w:rPr>
          <w:spacing w:val="-7"/>
        </w:rPr>
        <w:t> </w:t>
      </w:r>
      <w:r>
        <w:rPr/>
        <w:t>CONJUNTO</w:t>
      </w:r>
      <w:r>
        <w:rPr>
          <w:spacing w:val="-6"/>
        </w:rPr>
        <w:t> </w:t>
      </w:r>
      <w:r>
        <w:rPr/>
        <w:t>DE </w:t>
      </w:r>
      <w:r>
        <w:rPr>
          <w:spacing w:val="-2"/>
        </w:rPr>
        <w:t>TESTES</w:t>
      </w:r>
    </w:p>
    <w:p>
      <w:pPr>
        <w:pStyle w:val="BodyText"/>
        <w:ind w:left="142" w:right="956"/>
      </w:pPr>
      <w:r>
        <w:rPr/>
        <w:t>from</w:t>
      </w:r>
      <w:r>
        <w:rPr>
          <w:spacing w:val="-6"/>
        </w:rPr>
        <w:t> </w:t>
      </w:r>
      <w:r>
        <w:rPr/>
        <w:t>sklearn.preprocessing</w:t>
      </w:r>
      <w:r>
        <w:rPr>
          <w:spacing w:val="-6"/>
        </w:rPr>
        <w:t> </w:t>
      </w:r>
      <w:r>
        <w:rPr/>
        <w:t>import</w:t>
      </w:r>
      <w:r>
        <w:rPr>
          <w:spacing w:val="-6"/>
        </w:rPr>
        <w:t> </w:t>
      </w:r>
      <w:r>
        <w:rPr/>
        <w:t>StandardScaler</w:t>
      </w:r>
      <w:r>
        <w:rPr>
          <w:spacing w:val="-6"/>
        </w:rPr>
        <w:t> </w:t>
      </w:r>
      <w:r>
        <w:rPr/>
        <w:t>#</w:t>
      </w:r>
      <w:r>
        <w:rPr>
          <w:spacing w:val="-6"/>
        </w:rPr>
        <w:t> </w:t>
      </w:r>
      <w:r>
        <w:rPr/>
        <w:t>ETAPA</w:t>
      </w:r>
      <w:r>
        <w:rPr>
          <w:spacing w:val="-6"/>
        </w:rPr>
        <w:t> </w:t>
      </w:r>
      <w:r>
        <w:rPr/>
        <w:t>DE</w:t>
      </w:r>
      <w:r>
        <w:rPr>
          <w:spacing w:val="-6"/>
        </w:rPr>
        <w:t> </w:t>
      </w:r>
      <w:r>
        <w:rPr/>
        <w:t>BALANCEAMENTO from sklearn.decomposition import PCA # PRINCIPAL COMPONENT ANALYSYS, DEFINE VARIÁVEIS COM MAIOR EXPLICABILIDADE</w:t>
      </w:r>
    </w:p>
    <w:p>
      <w:pPr>
        <w:pStyle w:val="BodyText"/>
      </w:pPr>
    </w:p>
    <w:p>
      <w:pPr>
        <w:pStyle w:val="BodyText"/>
        <w:ind w:left="142"/>
      </w:pPr>
      <w:r>
        <w:rPr/>
        <w:t>#</w:t>
      </w:r>
      <w:r>
        <w:rPr>
          <w:spacing w:val="-4"/>
        </w:rPr>
        <w:t> </w:t>
      </w:r>
      <w:r>
        <w:rPr/>
        <w:t>=====</w:t>
      </w:r>
      <w:r>
        <w:rPr>
          <w:spacing w:val="-2"/>
        </w:rPr>
        <w:t> </w:t>
      </w:r>
      <w:r>
        <w:rPr/>
        <w:t>BALANCEAMENTO</w:t>
      </w:r>
      <w:r>
        <w:rPr>
          <w:spacing w:val="-2"/>
        </w:rPr>
        <w:t> =====</w:t>
      </w:r>
    </w:p>
    <w:p>
      <w:pPr>
        <w:pStyle w:val="BodyText"/>
        <w:ind w:left="142"/>
      </w:pPr>
      <w:r>
        <w:rPr/>
        <w:t>from</w:t>
      </w:r>
      <w:r>
        <w:rPr>
          <w:spacing w:val="-7"/>
        </w:rPr>
        <w:t> </w:t>
      </w:r>
      <w:r>
        <w:rPr/>
        <w:t>imblearn.over_sampling</w:t>
      </w:r>
      <w:r>
        <w:rPr>
          <w:spacing w:val="-7"/>
        </w:rPr>
        <w:t> </w:t>
      </w:r>
      <w:r>
        <w:rPr/>
        <w:t>import</w:t>
      </w:r>
      <w:r>
        <w:rPr>
          <w:spacing w:val="-6"/>
        </w:rPr>
        <w:t> </w:t>
      </w:r>
      <w:r>
        <w:rPr>
          <w:spacing w:val="-2"/>
        </w:rPr>
        <w:t>SMOTE</w:t>
      </w:r>
    </w:p>
    <w:p>
      <w:pPr>
        <w:pStyle w:val="BodyText"/>
      </w:pPr>
    </w:p>
    <w:p>
      <w:pPr>
        <w:pStyle w:val="BodyText"/>
        <w:ind w:left="142"/>
      </w:pPr>
      <w:r>
        <w:rPr/>
        <w:t>#</w:t>
      </w:r>
      <w:r>
        <w:rPr>
          <w:spacing w:val="-1"/>
        </w:rPr>
        <w:t> </w:t>
      </w:r>
      <w:r>
        <w:rPr/>
        <w:t>=====</w:t>
      </w:r>
      <w:r>
        <w:rPr>
          <w:spacing w:val="-1"/>
        </w:rPr>
        <w:t> </w:t>
      </w:r>
      <w:r>
        <w:rPr/>
        <w:t>MÉTRICAS</w:t>
      </w:r>
      <w:r>
        <w:rPr>
          <w:spacing w:val="-1"/>
        </w:rPr>
        <w:t> </w:t>
      </w:r>
      <w:r>
        <w:rPr>
          <w:spacing w:val="-2"/>
        </w:rPr>
        <w:t>=====</w:t>
      </w:r>
    </w:p>
    <w:p>
      <w:pPr>
        <w:pStyle w:val="BodyText"/>
        <w:ind w:left="381" w:right="5424" w:hanging="240"/>
      </w:pPr>
      <w:r>
        <w:rPr/>
        <w:t>from sklearn.metrics import ( classification_report,</w:t>
      </w:r>
      <w:r>
        <w:rPr>
          <w:spacing w:val="-15"/>
        </w:rPr>
        <w:t> </w:t>
      </w:r>
      <w:r>
        <w:rPr/>
        <w:t>confusion_matrix,</w:t>
      </w:r>
    </w:p>
    <w:p>
      <w:pPr>
        <w:pStyle w:val="BodyText"/>
        <w:ind w:left="381" w:right="4064"/>
      </w:pPr>
      <w:r>
        <w:rPr/>
        <w:t>roc_auc_score,</w:t>
      </w:r>
      <w:r>
        <w:rPr>
          <w:spacing w:val="-15"/>
        </w:rPr>
        <w:t> </w:t>
      </w:r>
      <w:r>
        <w:rPr/>
        <w:t>accuracy_score,</w:t>
      </w:r>
      <w:r>
        <w:rPr>
          <w:spacing w:val="-15"/>
        </w:rPr>
        <w:t> </w:t>
      </w:r>
      <w:r>
        <w:rPr/>
        <w:t>precision_score, recall_score, f1_score, precision_recall_curve</w:t>
      </w:r>
    </w:p>
    <w:p>
      <w:pPr>
        <w:spacing w:before="0"/>
        <w:ind w:left="142" w:right="0" w:firstLine="0"/>
        <w:jc w:val="left"/>
        <w:rPr>
          <w:sz w:val="24"/>
        </w:rPr>
      </w:pPr>
      <w:r>
        <w:rPr>
          <w:spacing w:val="-10"/>
          <w:sz w:val="24"/>
        </w:rPr>
        <w:t>)</w:t>
      </w:r>
    </w:p>
    <w:p>
      <w:pPr>
        <w:pStyle w:val="BodyText"/>
      </w:pPr>
    </w:p>
    <w:p>
      <w:pPr>
        <w:pStyle w:val="BodyText"/>
        <w:ind w:left="142"/>
      </w:pPr>
      <w:r>
        <w:rPr/>
        <w:t>plt.rcParams['figure.figsize']</w:t>
      </w:r>
      <w:r>
        <w:rPr>
          <w:spacing w:val="-8"/>
        </w:rPr>
        <w:t> </w:t>
      </w:r>
      <w:r>
        <w:rPr/>
        <w:t>=</w:t>
      </w:r>
      <w:r>
        <w:rPr>
          <w:spacing w:val="-7"/>
        </w:rPr>
        <w:t> </w:t>
      </w:r>
      <w:r>
        <w:rPr/>
        <w:t>(15,</w:t>
      </w:r>
      <w:r>
        <w:rPr>
          <w:spacing w:val="-7"/>
        </w:rPr>
        <w:t> </w:t>
      </w:r>
      <w:r>
        <w:rPr>
          <w:spacing w:val="-5"/>
        </w:rPr>
        <w:t>8)</w:t>
      </w:r>
    </w:p>
    <w:p>
      <w:pPr>
        <w:pStyle w:val="BodyText"/>
        <w:ind w:left="142"/>
      </w:pPr>
      <w:r>
        <w:rPr/>
        <w:t>plt.rcParams['font.size']</w:t>
      </w:r>
      <w:r>
        <w:rPr>
          <w:spacing w:val="-9"/>
        </w:rPr>
        <w:t> </w:t>
      </w:r>
      <w:r>
        <w:rPr/>
        <w:t>=</w:t>
      </w:r>
      <w:r>
        <w:rPr>
          <w:spacing w:val="-9"/>
        </w:rPr>
        <w:t> </w:t>
      </w:r>
      <w:r>
        <w:rPr>
          <w:spacing w:val="-5"/>
        </w:rPr>
        <w:t>10</w:t>
      </w:r>
    </w:p>
    <w:p>
      <w:pPr>
        <w:pStyle w:val="BodyText"/>
        <w:spacing w:before="241"/>
        <w:ind w:left="142"/>
      </w:pPr>
      <w:r>
        <w:rPr>
          <w:spacing w:val="-2"/>
        </w:rPr>
        <w:t>print("</w:t>
      </w:r>
      <w:r>
        <w:rPr>
          <w:rFonts w:ascii="Segoe UI Symbol" w:hAnsi="Segoe UI Symbol"/>
          <w:spacing w:val="-2"/>
        </w:rPr>
        <w:t>✅</w:t>
      </w:r>
      <w:r>
        <w:rPr>
          <w:rFonts w:ascii="Segoe UI Symbol" w:hAnsi="Segoe UI Symbol"/>
          <w:spacing w:val="-9"/>
        </w:rPr>
        <w:t> </w:t>
      </w:r>
      <w:r>
        <w:rPr>
          <w:spacing w:val="-2"/>
        </w:rPr>
        <w:t>Bibliotecas</w:t>
      </w:r>
      <w:r>
        <w:rPr>
          <w:spacing w:val="-3"/>
        </w:rPr>
        <w:t> </w:t>
      </w:r>
      <w:r>
        <w:rPr>
          <w:spacing w:val="-2"/>
        </w:rPr>
        <w:t>importadas")</w:t>
      </w:r>
    </w:p>
    <w:p>
      <w:pPr>
        <w:pStyle w:val="BodyText"/>
        <w:spacing w:before="22"/>
        <w:ind w:left="381" w:right="4064" w:hanging="240"/>
      </w:pPr>
      <w:r>
        <w:rPr/>
        <w:t>def</w:t>
      </w:r>
      <w:r>
        <w:rPr>
          <w:spacing w:val="-15"/>
        </w:rPr>
        <w:t> </w:t>
      </w:r>
      <w:r>
        <w:rPr/>
        <w:t>carregar_dados_otimizado(arquivo='creditcard.csv'): </w:t>
      </w:r>
      <w:r>
        <w:rPr>
          <w:spacing w:val="-4"/>
        </w:rPr>
        <w:t>"""</w:t>
      </w:r>
    </w:p>
    <w:p>
      <w:pPr>
        <w:pStyle w:val="BodyText"/>
        <w:ind w:left="381" w:right="2822"/>
      </w:pPr>
      <w:r>
        <w:rPr/>
        <w:t>Carrega</w:t>
      </w:r>
      <w:r>
        <w:rPr>
          <w:spacing w:val="-5"/>
        </w:rPr>
        <w:t> </w:t>
      </w:r>
      <w:r>
        <w:rPr/>
        <w:t>dados</w:t>
      </w:r>
      <w:r>
        <w:rPr>
          <w:spacing w:val="-5"/>
        </w:rPr>
        <w:t> </w:t>
      </w:r>
      <w:r>
        <w:rPr/>
        <w:t>com</w:t>
      </w:r>
      <w:r>
        <w:rPr>
          <w:spacing w:val="-5"/>
        </w:rPr>
        <w:t> </w:t>
      </w:r>
      <w:r>
        <w:rPr/>
        <w:t>tipos</w:t>
      </w:r>
      <w:r>
        <w:rPr>
          <w:spacing w:val="-5"/>
        </w:rPr>
        <w:t> </w:t>
      </w:r>
      <w:r>
        <w:rPr/>
        <w:t>otimizados</w:t>
      </w:r>
      <w:r>
        <w:rPr>
          <w:spacing w:val="-5"/>
        </w:rPr>
        <w:t> </w:t>
      </w:r>
      <w:r>
        <w:rPr/>
        <w:t>para</w:t>
      </w:r>
      <w:r>
        <w:rPr>
          <w:spacing w:val="-5"/>
        </w:rPr>
        <w:t> </w:t>
      </w:r>
      <w:r>
        <w:rPr/>
        <w:t>economia</w:t>
      </w:r>
      <w:r>
        <w:rPr>
          <w:spacing w:val="-5"/>
        </w:rPr>
        <w:t> </w:t>
      </w:r>
      <w:r>
        <w:rPr/>
        <w:t>de</w:t>
      </w:r>
      <w:r>
        <w:rPr>
          <w:spacing w:val="-5"/>
        </w:rPr>
        <w:t> </w:t>
      </w:r>
      <w:r>
        <w:rPr/>
        <w:t>memória. </w:t>
      </w:r>
      <w:r>
        <w:rPr>
          <w:spacing w:val="-4"/>
        </w:rPr>
        <w:t>"""</w:t>
      </w:r>
    </w:p>
    <w:p>
      <w:pPr>
        <w:pStyle w:val="BodyText"/>
        <w:spacing w:line="317" w:lineRule="exact"/>
        <w:ind w:left="381"/>
      </w:pPr>
      <w:r>
        <w:rPr/>
        <w:t>print("</w:t>
      </w:r>
      <w:r>
        <w:rPr>
          <w:rFonts w:ascii="Segoe UI Symbol" w:eastAsia="Segoe UI Symbol"/>
        </w:rPr>
        <w:t>🔄</w:t>
      </w:r>
      <w:r>
        <w:rPr>
          <w:rFonts w:ascii="Segoe UI Symbol" w:eastAsia="Segoe UI Symbol"/>
          <w:spacing w:val="10"/>
        </w:rPr>
        <w:t> </w:t>
      </w:r>
      <w:r>
        <w:rPr/>
        <w:t>Carregando</w:t>
      </w:r>
      <w:r>
        <w:rPr>
          <w:spacing w:val="17"/>
        </w:rPr>
        <w:t> </w:t>
      </w:r>
      <w:r>
        <w:rPr/>
        <w:t>dataset</w:t>
      </w:r>
      <w:r>
        <w:rPr>
          <w:spacing w:val="17"/>
        </w:rPr>
        <w:t> </w:t>
      </w:r>
      <w:r>
        <w:rPr>
          <w:spacing w:val="-2"/>
        </w:rPr>
        <w:t>creditcard.csv...")</w:t>
      </w:r>
    </w:p>
    <w:p>
      <w:pPr>
        <w:pStyle w:val="BodyText"/>
        <w:spacing w:after="0" w:line="317" w:lineRule="exact"/>
        <w:sectPr>
          <w:pgSz w:w="11910" w:h="16840"/>
          <w:pgMar w:header="719" w:footer="0" w:top="980" w:bottom="280" w:left="1559" w:right="708"/>
        </w:sectPr>
      </w:pPr>
    </w:p>
    <w:p>
      <w:pPr>
        <w:pStyle w:val="BodyText"/>
        <w:spacing w:before="166"/>
      </w:pPr>
    </w:p>
    <w:p>
      <w:pPr>
        <w:pStyle w:val="BodyText"/>
        <w:spacing w:line="550" w:lineRule="atLeast"/>
        <w:ind w:left="381" w:right="7301"/>
      </w:pPr>
      <w:r>
        <w:rPr/>
        <w:t>inicio</w:t>
      </w:r>
      <w:r>
        <w:rPr>
          <w:spacing w:val="-15"/>
        </w:rPr>
        <w:t> </w:t>
      </w:r>
      <w:r>
        <w:rPr/>
        <w:t>=</w:t>
      </w:r>
      <w:r>
        <w:rPr>
          <w:spacing w:val="-15"/>
        </w:rPr>
        <w:t> </w:t>
      </w:r>
      <w:r>
        <w:rPr/>
        <w:t>time.time() </w:t>
      </w:r>
      <w:r>
        <w:rPr>
          <w:spacing w:val="-4"/>
        </w:rPr>
        <w:t>try:</w:t>
      </w:r>
    </w:p>
    <w:p>
      <w:pPr>
        <w:pStyle w:val="BodyText"/>
        <w:spacing w:before="2"/>
        <w:ind w:left="621" w:right="6675"/>
      </w:pPr>
      <w:r>
        <w:rPr/>
        <w:t># Tipos tipos_otimizados</w:t>
      </w:r>
      <w:r>
        <w:rPr>
          <w:spacing w:val="-15"/>
        </w:rPr>
        <w:t> </w:t>
      </w:r>
      <w:r>
        <w:rPr/>
        <w:t>=</w:t>
      </w:r>
      <w:r>
        <w:rPr>
          <w:spacing w:val="-15"/>
        </w:rPr>
        <w:t> </w:t>
      </w:r>
      <w:r>
        <w:rPr/>
        <w:t>{</w:t>
      </w:r>
    </w:p>
    <w:p>
      <w:pPr>
        <w:pStyle w:val="BodyText"/>
        <w:ind w:left="861"/>
      </w:pPr>
      <w:r>
        <w:rPr/>
        <w:t>'Time':</w:t>
      </w:r>
      <w:r>
        <w:rPr>
          <w:spacing w:val="-4"/>
        </w:rPr>
        <w:t> </w:t>
      </w:r>
      <w:r>
        <w:rPr>
          <w:spacing w:val="-2"/>
        </w:rPr>
        <w:t>'float32',</w:t>
      </w:r>
    </w:p>
    <w:p>
      <w:pPr>
        <w:pStyle w:val="BodyText"/>
        <w:ind w:left="861"/>
      </w:pPr>
      <w:r>
        <w:rPr/>
        <w:t>'Amount':</w:t>
      </w:r>
      <w:r>
        <w:rPr>
          <w:spacing w:val="-8"/>
        </w:rPr>
        <w:t> </w:t>
      </w:r>
      <w:r>
        <w:rPr>
          <w:spacing w:val="-2"/>
        </w:rPr>
        <w:t>'float32',</w:t>
      </w:r>
    </w:p>
    <w:p>
      <w:pPr>
        <w:pStyle w:val="BodyText"/>
        <w:ind w:left="861"/>
      </w:pPr>
      <w:r>
        <w:rPr/>
        <w:t>'Class':</w:t>
      </w:r>
      <w:r>
        <w:rPr>
          <w:spacing w:val="-5"/>
        </w:rPr>
        <w:t> </w:t>
      </w:r>
      <w:r>
        <w:rPr>
          <w:spacing w:val="-2"/>
        </w:rPr>
        <w:t>'int8'</w:t>
      </w:r>
    </w:p>
    <w:p>
      <w:pPr>
        <w:spacing w:before="0"/>
        <w:ind w:left="621" w:right="0" w:firstLine="0"/>
        <w:jc w:val="left"/>
        <w:rPr>
          <w:sz w:val="24"/>
        </w:rPr>
      </w:pPr>
      <w:r>
        <w:rPr>
          <w:spacing w:val="-10"/>
          <w:sz w:val="24"/>
        </w:rPr>
        <w:t>}</w:t>
      </w:r>
    </w:p>
    <w:p>
      <w:pPr>
        <w:pStyle w:val="BodyText"/>
        <w:spacing w:before="276"/>
        <w:ind w:left="621" w:right="6675"/>
      </w:pPr>
      <w:r>
        <w:rPr/>
        <w:t>#</w:t>
      </w:r>
      <w:r>
        <w:rPr>
          <w:spacing w:val="-12"/>
        </w:rPr>
        <w:t> </w:t>
      </w:r>
      <w:r>
        <w:rPr/>
        <w:t>V1-V28</w:t>
      </w:r>
      <w:r>
        <w:rPr>
          <w:spacing w:val="-12"/>
        </w:rPr>
        <w:t> </w:t>
      </w:r>
      <w:r>
        <w:rPr/>
        <w:t>como</w:t>
      </w:r>
      <w:r>
        <w:rPr>
          <w:spacing w:val="-12"/>
        </w:rPr>
        <w:t> </w:t>
      </w:r>
      <w:r>
        <w:rPr/>
        <w:t>float32 for i in range(1, 29):</w:t>
      </w:r>
    </w:p>
    <w:p>
      <w:pPr>
        <w:pStyle w:val="BodyText"/>
        <w:ind w:left="861"/>
      </w:pPr>
      <w:r>
        <w:rPr/>
        <w:t>tipos_otimizados[f'V{i}']</w:t>
      </w:r>
      <w:r>
        <w:rPr>
          <w:spacing w:val="-10"/>
        </w:rPr>
        <w:t> </w:t>
      </w:r>
      <w:r>
        <w:rPr/>
        <w:t>=</w:t>
      </w:r>
      <w:r>
        <w:rPr>
          <w:spacing w:val="-9"/>
        </w:rPr>
        <w:t> </w:t>
      </w:r>
      <w:r>
        <w:rPr>
          <w:spacing w:val="-2"/>
        </w:rPr>
        <w:t>'float32'</w:t>
      </w:r>
    </w:p>
    <w:p>
      <w:pPr>
        <w:pStyle w:val="BodyText"/>
        <w:spacing w:line="550" w:lineRule="atLeast" w:before="2"/>
        <w:ind w:left="621" w:right="2822"/>
      </w:pPr>
      <w:r>
        <w:rPr/>
        <w:t>df</w:t>
      </w:r>
      <w:r>
        <w:rPr>
          <w:spacing w:val="-13"/>
        </w:rPr>
        <w:t> </w:t>
      </w:r>
      <w:r>
        <w:rPr/>
        <w:t>=</w:t>
      </w:r>
      <w:r>
        <w:rPr>
          <w:spacing w:val="-13"/>
        </w:rPr>
        <w:t> </w:t>
      </w:r>
      <w:r>
        <w:rPr/>
        <w:t>pd.read_csv(arquivo,</w:t>
      </w:r>
      <w:r>
        <w:rPr>
          <w:spacing w:val="-13"/>
        </w:rPr>
        <w:t> </w:t>
      </w:r>
      <w:r>
        <w:rPr/>
        <w:t>dtype=tipos_otimizados) tempo_carregamento = time.time() - inicio</w:t>
      </w:r>
    </w:p>
    <w:p>
      <w:pPr>
        <w:pStyle w:val="BodyText"/>
        <w:spacing w:line="286" w:lineRule="exact"/>
        <w:ind w:left="621"/>
      </w:pPr>
      <w:r>
        <w:rPr/>
        <w:t>print(f"</w:t>
      </w:r>
      <w:r>
        <w:rPr>
          <w:rFonts w:ascii="Segoe UI Symbol" w:hAnsi="Segoe UI Symbol"/>
        </w:rPr>
        <w:t>✅</w:t>
      </w:r>
      <w:r>
        <w:rPr>
          <w:rFonts w:ascii="Segoe UI Symbol" w:hAnsi="Segoe UI Symbol"/>
          <w:spacing w:val="-17"/>
        </w:rPr>
        <w:t> </w:t>
      </w:r>
      <w:r>
        <w:rPr/>
        <w:t>Dataset</w:t>
      </w:r>
      <w:r>
        <w:rPr>
          <w:spacing w:val="-12"/>
        </w:rPr>
        <w:t> </w:t>
      </w:r>
      <w:r>
        <w:rPr/>
        <w:t>carregado</w:t>
      </w:r>
      <w:r>
        <w:rPr>
          <w:spacing w:val="-11"/>
        </w:rPr>
        <w:t> </w:t>
      </w:r>
      <w:r>
        <w:rPr/>
        <w:t>em</w:t>
      </w:r>
      <w:r>
        <w:rPr>
          <w:spacing w:val="-11"/>
        </w:rPr>
        <w:t> </w:t>
      </w:r>
      <w:r>
        <w:rPr>
          <w:spacing w:val="-2"/>
        </w:rPr>
        <w:t>{tempo_carregamento:.2f}s")</w:t>
      </w:r>
    </w:p>
    <w:p>
      <w:pPr>
        <w:pStyle w:val="BodyText"/>
        <w:spacing w:before="19"/>
        <w:ind w:left="621"/>
      </w:pPr>
      <w:r>
        <w:rPr/>
        <w:t>print(f"</w:t>
      </w:r>
      <w:r>
        <w:rPr>
          <w:rFonts w:ascii="Segoe UI Symbol" w:hAnsi="Segoe UI Symbol" w:eastAsia="Segoe UI Symbol"/>
        </w:rPr>
        <w:t>📊</w:t>
      </w:r>
      <w:r>
        <w:rPr>
          <w:rFonts w:ascii="Segoe UI Symbol" w:hAnsi="Segoe UI Symbol" w:eastAsia="Segoe UI Symbol"/>
          <w:spacing w:val="3"/>
        </w:rPr>
        <w:t> </w:t>
      </w:r>
      <w:r>
        <w:rPr/>
        <w:t>Dimensões:</w:t>
      </w:r>
      <w:r>
        <w:rPr>
          <w:spacing w:val="9"/>
        </w:rPr>
        <w:t> </w:t>
      </w:r>
      <w:r>
        <w:rPr/>
        <w:t>{df.shape[0]:,}</w:t>
      </w:r>
      <w:r>
        <w:rPr>
          <w:spacing w:val="10"/>
        </w:rPr>
        <w:t> </w:t>
      </w:r>
      <w:r>
        <w:rPr/>
        <w:t>x</w:t>
      </w:r>
      <w:r>
        <w:rPr>
          <w:spacing w:val="9"/>
        </w:rPr>
        <w:t> </w:t>
      </w:r>
      <w:r>
        <w:rPr>
          <w:spacing w:val="-2"/>
        </w:rPr>
        <w:t>{df.shape[1]}")</w:t>
      </w:r>
    </w:p>
    <w:p>
      <w:pPr>
        <w:pStyle w:val="BodyText"/>
        <w:spacing w:line="456" w:lineRule="auto" w:before="8"/>
        <w:ind w:left="621" w:right="956"/>
      </w:pPr>
      <w:r>
        <w:rPr/>
        <w:t>print(f"</w:t>
      </w:r>
      <w:r>
        <w:rPr>
          <w:rFonts w:ascii="Segoe UI Symbol" w:hAnsi="Segoe UI Symbol" w:eastAsia="Segoe UI Symbol"/>
        </w:rPr>
        <w:t>💾</w:t>
      </w:r>
      <w:r>
        <w:rPr>
          <w:rFonts w:ascii="Segoe UI Symbol" w:hAnsi="Segoe UI Symbol" w:eastAsia="Segoe UI Symbol"/>
          <w:spacing w:val="-1"/>
        </w:rPr>
        <w:t> </w:t>
      </w:r>
      <w:r>
        <w:rPr/>
        <w:t>Memória: {df.memory_usage(deep=True).sum() / 1024**2:.1f} MB") return df</w:t>
      </w:r>
    </w:p>
    <w:p>
      <w:pPr>
        <w:pStyle w:val="BodyText"/>
        <w:spacing w:line="259" w:lineRule="exact" w:before="26"/>
        <w:ind w:left="381"/>
      </w:pPr>
      <w:r>
        <w:rPr/>
        <w:t>except</w:t>
      </w:r>
      <w:r>
        <w:rPr>
          <w:spacing w:val="-2"/>
        </w:rPr>
        <w:t> FileNotFoundError:</w:t>
      </w:r>
    </w:p>
    <w:p>
      <w:pPr>
        <w:pStyle w:val="BodyText"/>
        <w:spacing w:line="302" w:lineRule="exact"/>
        <w:ind w:left="621"/>
      </w:pPr>
      <w:r>
        <w:rPr>
          <w:spacing w:val="-2"/>
        </w:rPr>
        <w:t>print("</w:t>
      </w:r>
      <w:r>
        <w:rPr>
          <w:rFonts w:ascii="Segoe UI Symbol" w:hAnsi="Segoe UI Symbol"/>
          <w:spacing w:val="-2"/>
        </w:rPr>
        <w:t>❌</w:t>
      </w:r>
      <w:r>
        <w:rPr>
          <w:rFonts w:ascii="Segoe UI Symbol" w:hAnsi="Segoe UI Symbol"/>
          <w:spacing w:val="-14"/>
        </w:rPr>
        <w:t> </w:t>
      </w:r>
      <w:r>
        <w:rPr>
          <w:spacing w:val="-2"/>
        </w:rPr>
        <w:t>Arquivo</w:t>
      </w:r>
      <w:r>
        <w:rPr>
          <w:spacing w:val="-7"/>
        </w:rPr>
        <w:t> </w:t>
      </w:r>
      <w:r>
        <w:rPr>
          <w:spacing w:val="-2"/>
        </w:rPr>
        <w:t>'creditcard.csv'</w:t>
      </w:r>
      <w:r>
        <w:rPr>
          <w:spacing w:val="-7"/>
        </w:rPr>
        <w:t> </w:t>
      </w:r>
      <w:r>
        <w:rPr>
          <w:spacing w:val="-2"/>
        </w:rPr>
        <w:t>não</w:t>
      </w:r>
      <w:r>
        <w:rPr>
          <w:spacing w:val="-7"/>
        </w:rPr>
        <w:t> </w:t>
      </w:r>
      <w:r>
        <w:rPr>
          <w:spacing w:val="-2"/>
        </w:rPr>
        <w:t>encontrado")</w:t>
      </w:r>
    </w:p>
    <w:p>
      <w:pPr>
        <w:pStyle w:val="BodyText"/>
        <w:spacing w:line="247" w:lineRule="auto" w:before="19"/>
        <w:ind w:left="141" w:right="416" w:firstLine="479"/>
      </w:pPr>
      <w:r>
        <w:rPr/>
        <w:t>print("</w:t>
      </w:r>
      <w:r>
        <w:rPr>
          <w:rFonts w:ascii="Segoe UI Symbol" w:hAnsi="Segoe UI Symbol" w:eastAsia="Segoe UI Symbol"/>
        </w:rPr>
        <w:t>📝</w:t>
      </w:r>
      <w:r>
        <w:rPr>
          <w:rFonts w:ascii="Segoe UI Symbol" w:hAnsi="Segoe UI Symbol" w:eastAsia="Segoe UI Symbol"/>
          <w:spacing w:val="-2"/>
        </w:rPr>
        <w:t> </w:t>
      </w:r>
      <w:r>
        <w:rPr/>
        <w:t>Disponível em: </w:t>
      </w:r>
      <w:hyperlink r:id="rId38">
        <w:r>
          <w:rPr/>
          <w:t>https://www.kaggle.com/mlg-ulb/creditcardfraud</w:t>
        </w:r>
      </w:hyperlink>
      <w:r>
        <w:rPr/>
        <w:t> (o dataset deve estar na mesma pasta do arquivo Jupyter)")</w:t>
      </w:r>
    </w:p>
    <w:p>
      <w:pPr>
        <w:pStyle w:val="BodyText"/>
        <w:spacing w:line="268" w:lineRule="exact"/>
        <w:ind w:left="621"/>
      </w:pPr>
      <w:r>
        <w:rPr>
          <w:spacing w:val="-2"/>
        </w:rPr>
        <w:t>raise</w:t>
      </w:r>
    </w:p>
    <w:p>
      <w:pPr>
        <w:pStyle w:val="BodyText"/>
      </w:pPr>
    </w:p>
    <w:p>
      <w:pPr>
        <w:pStyle w:val="BodyText"/>
        <w:ind w:left="141"/>
      </w:pPr>
      <w:r>
        <w:rPr/>
        <w:t>#</w:t>
      </w:r>
      <w:r>
        <w:rPr>
          <w:spacing w:val="-4"/>
        </w:rPr>
        <w:t> </w:t>
      </w:r>
      <w:r>
        <w:rPr/>
        <w:t>Carregando</w:t>
      </w:r>
      <w:r>
        <w:rPr>
          <w:spacing w:val="-1"/>
        </w:rPr>
        <w:t> </w:t>
      </w:r>
      <w:r>
        <w:rPr>
          <w:spacing w:val="-4"/>
        </w:rPr>
        <w:t>dados</w:t>
      </w:r>
    </w:p>
    <w:p>
      <w:pPr>
        <w:pStyle w:val="BodyText"/>
        <w:ind w:left="141"/>
      </w:pPr>
      <w:r>
        <w:rPr/>
        <w:t>df = </w:t>
      </w:r>
      <w:r>
        <w:rPr>
          <w:spacing w:val="-2"/>
        </w:rPr>
        <w:t>carregar_dados_otimizado()</w:t>
      </w:r>
    </w:p>
    <w:p>
      <w:pPr>
        <w:pStyle w:val="BodyText"/>
        <w:ind w:left="381" w:right="2822" w:hanging="240"/>
      </w:pPr>
      <w:r>
        <w:rPr/>
        <w:t>def</w:t>
      </w:r>
      <w:r>
        <w:rPr>
          <w:spacing w:val="-14"/>
        </w:rPr>
        <w:t> </w:t>
      </w:r>
      <w:r>
        <w:rPr/>
        <w:t>criar_sample_estrategico(df,</w:t>
      </w:r>
      <w:r>
        <w:rPr>
          <w:spacing w:val="-14"/>
        </w:rPr>
        <w:t> </w:t>
      </w:r>
      <w:r>
        <w:rPr/>
        <w:t>n_normal=5000,</w:t>
      </w:r>
      <w:r>
        <w:rPr>
          <w:spacing w:val="-14"/>
        </w:rPr>
        <w:t> </w:t>
      </w:r>
      <w:r>
        <w:rPr/>
        <w:t>random_state=42): </w:t>
      </w:r>
      <w:r>
        <w:rPr>
          <w:spacing w:val="-4"/>
        </w:rPr>
        <w:t>"""</w:t>
      </w:r>
    </w:p>
    <w:p>
      <w:pPr>
        <w:pStyle w:val="BodyText"/>
        <w:ind w:left="381"/>
      </w:pPr>
      <w:r>
        <w:rPr/>
        <w:t>Cria</w:t>
      </w:r>
      <w:r>
        <w:rPr>
          <w:spacing w:val="-4"/>
        </w:rPr>
        <w:t> </w:t>
      </w:r>
      <w:r>
        <w:rPr/>
        <w:t>um</w:t>
      </w:r>
      <w:r>
        <w:rPr>
          <w:spacing w:val="-4"/>
        </w:rPr>
        <w:t> </w:t>
      </w:r>
      <w:r>
        <w:rPr/>
        <w:t>sample</w:t>
      </w:r>
      <w:r>
        <w:rPr>
          <w:spacing w:val="-3"/>
        </w:rPr>
        <w:t> </w:t>
      </w:r>
      <w:r>
        <w:rPr/>
        <w:t>estratégico</w:t>
      </w:r>
      <w:r>
        <w:rPr>
          <w:spacing w:val="-4"/>
        </w:rPr>
        <w:t> </w:t>
      </w:r>
      <w:r>
        <w:rPr/>
        <w:t>para</w:t>
      </w:r>
      <w:r>
        <w:rPr>
          <w:spacing w:val="-4"/>
        </w:rPr>
        <w:t> </w:t>
      </w:r>
      <w:r>
        <w:rPr/>
        <w:t>visualizações</w:t>
      </w:r>
      <w:r>
        <w:rPr>
          <w:spacing w:val="-3"/>
        </w:rPr>
        <w:t> </w:t>
      </w:r>
      <w:r>
        <w:rPr>
          <w:spacing w:val="-2"/>
        </w:rPr>
        <w:t>eficientes.</w:t>
      </w:r>
    </w:p>
    <w:p>
      <w:pPr>
        <w:pStyle w:val="BodyText"/>
      </w:pPr>
    </w:p>
    <w:p>
      <w:pPr>
        <w:pStyle w:val="BodyText"/>
        <w:ind w:left="381"/>
      </w:pPr>
      <w:r>
        <w:rPr>
          <w:spacing w:val="-2"/>
        </w:rPr>
        <w:t>Estratégia:</w:t>
      </w:r>
    </w:p>
    <w:p>
      <w:pPr>
        <w:pStyle w:val="ListParagraph"/>
        <w:numPr>
          <w:ilvl w:val="0"/>
          <w:numId w:val="6"/>
        </w:numPr>
        <w:tabs>
          <w:tab w:pos="520" w:val="left" w:leader="none"/>
        </w:tabs>
        <w:spacing w:line="240" w:lineRule="auto" w:before="0" w:after="0"/>
        <w:ind w:left="520" w:right="0" w:hanging="139"/>
        <w:jc w:val="left"/>
        <w:rPr>
          <w:sz w:val="24"/>
        </w:rPr>
      </w:pPr>
      <w:r>
        <w:rPr>
          <w:sz w:val="24"/>
        </w:rPr>
        <w:t>Todas</w:t>
      </w:r>
      <w:r>
        <w:rPr>
          <w:spacing w:val="-4"/>
          <w:sz w:val="24"/>
        </w:rPr>
        <w:t> </w:t>
      </w:r>
      <w:r>
        <w:rPr>
          <w:sz w:val="24"/>
        </w:rPr>
        <w:t>as</w:t>
      </w:r>
      <w:r>
        <w:rPr>
          <w:spacing w:val="-3"/>
          <w:sz w:val="24"/>
        </w:rPr>
        <w:t> </w:t>
      </w:r>
      <w:r>
        <w:rPr>
          <w:sz w:val="24"/>
        </w:rPr>
        <w:t>transações</w:t>
      </w:r>
      <w:r>
        <w:rPr>
          <w:spacing w:val="-3"/>
          <w:sz w:val="24"/>
        </w:rPr>
        <w:t> </w:t>
      </w:r>
      <w:r>
        <w:rPr>
          <w:sz w:val="24"/>
        </w:rPr>
        <w:t>fraudulentas</w:t>
      </w:r>
      <w:r>
        <w:rPr>
          <w:spacing w:val="-4"/>
          <w:sz w:val="24"/>
        </w:rPr>
        <w:t> </w:t>
      </w:r>
      <w:r>
        <w:rPr>
          <w:sz w:val="24"/>
        </w:rPr>
        <w:t>(são</w:t>
      </w:r>
      <w:r>
        <w:rPr>
          <w:spacing w:val="-3"/>
          <w:sz w:val="24"/>
        </w:rPr>
        <w:t> </w:t>
      </w:r>
      <w:r>
        <w:rPr>
          <w:sz w:val="24"/>
        </w:rPr>
        <w:t>poucas,</w:t>
      </w:r>
      <w:r>
        <w:rPr>
          <w:spacing w:val="-3"/>
          <w:sz w:val="24"/>
        </w:rPr>
        <w:t> </w:t>
      </w:r>
      <w:r>
        <w:rPr>
          <w:spacing w:val="-2"/>
          <w:sz w:val="24"/>
        </w:rPr>
        <w:t>~492)</w:t>
      </w:r>
    </w:p>
    <w:p>
      <w:pPr>
        <w:pStyle w:val="ListParagraph"/>
        <w:numPr>
          <w:ilvl w:val="0"/>
          <w:numId w:val="6"/>
        </w:numPr>
        <w:tabs>
          <w:tab w:pos="520" w:val="left" w:leader="none"/>
        </w:tabs>
        <w:spacing w:line="240" w:lineRule="auto" w:before="0" w:after="0"/>
        <w:ind w:left="381" w:right="4800" w:firstLine="0"/>
        <w:jc w:val="left"/>
        <w:rPr>
          <w:sz w:val="24"/>
        </w:rPr>
      </w:pPr>
      <w:r>
        <w:rPr>
          <w:sz w:val="24"/>
        </w:rPr>
        <w:t>Sample</w:t>
      </w:r>
      <w:r>
        <w:rPr>
          <w:spacing w:val="-9"/>
          <w:sz w:val="24"/>
        </w:rPr>
        <w:t> </w:t>
      </w:r>
      <w:r>
        <w:rPr>
          <w:sz w:val="24"/>
        </w:rPr>
        <w:t>representativo</w:t>
      </w:r>
      <w:r>
        <w:rPr>
          <w:spacing w:val="-9"/>
          <w:sz w:val="24"/>
        </w:rPr>
        <w:t> </w:t>
      </w:r>
      <w:r>
        <w:rPr>
          <w:sz w:val="24"/>
        </w:rPr>
        <w:t>de</w:t>
      </w:r>
      <w:r>
        <w:rPr>
          <w:spacing w:val="-9"/>
          <w:sz w:val="24"/>
        </w:rPr>
        <w:t> </w:t>
      </w:r>
      <w:r>
        <w:rPr>
          <w:sz w:val="24"/>
        </w:rPr>
        <w:t>transações</w:t>
      </w:r>
      <w:r>
        <w:rPr>
          <w:spacing w:val="-9"/>
          <w:sz w:val="24"/>
        </w:rPr>
        <w:t> </w:t>
      </w:r>
      <w:r>
        <w:rPr>
          <w:sz w:val="24"/>
        </w:rPr>
        <w:t>normais </w:t>
      </w:r>
      <w:r>
        <w:rPr>
          <w:spacing w:val="-4"/>
          <w:sz w:val="24"/>
        </w:rPr>
        <w:t>"""</w:t>
      </w:r>
    </w:p>
    <w:p>
      <w:pPr>
        <w:pStyle w:val="BodyText"/>
        <w:spacing w:line="317" w:lineRule="exact"/>
        <w:ind w:left="381"/>
      </w:pPr>
      <w:r>
        <w:rPr/>
        <w:t>print(f"</w:t>
      </w:r>
      <w:r>
        <w:rPr>
          <w:rFonts w:ascii="Segoe UI Symbol" w:hAnsi="Segoe UI Symbol" w:eastAsia="Segoe UI Symbol"/>
        </w:rPr>
        <w:t>🎯</w:t>
      </w:r>
      <w:r>
        <w:rPr>
          <w:rFonts w:ascii="Segoe UI Symbol" w:hAnsi="Segoe UI Symbol" w:eastAsia="Segoe UI Symbol"/>
          <w:spacing w:val="2"/>
        </w:rPr>
        <w:t> </w:t>
      </w:r>
      <w:r>
        <w:rPr/>
        <w:t>Criando</w:t>
      </w:r>
      <w:r>
        <w:rPr>
          <w:spacing w:val="8"/>
        </w:rPr>
        <w:t> </w:t>
      </w:r>
      <w:r>
        <w:rPr/>
        <w:t>sample</w:t>
      </w:r>
      <w:r>
        <w:rPr>
          <w:spacing w:val="8"/>
        </w:rPr>
        <w:t> </w:t>
      </w:r>
      <w:r>
        <w:rPr/>
        <w:t>estratégico</w:t>
      </w:r>
      <w:r>
        <w:rPr>
          <w:spacing w:val="9"/>
        </w:rPr>
        <w:t> </w:t>
      </w:r>
      <w:r>
        <w:rPr/>
        <w:t>para</w:t>
      </w:r>
      <w:r>
        <w:rPr>
          <w:spacing w:val="8"/>
        </w:rPr>
        <w:t> </w:t>
      </w:r>
      <w:r>
        <w:rPr>
          <w:spacing w:val="-2"/>
        </w:rPr>
        <w:t>visualizações...")</w:t>
      </w:r>
    </w:p>
    <w:p>
      <w:pPr>
        <w:pStyle w:val="BodyText"/>
        <w:spacing w:before="10"/>
      </w:pPr>
    </w:p>
    <w:p>
      <w:pPr>
        <w:pStyle w:val="BodyText"/>
        <w:ind w:left="381" w:right="6102"/>
      </w:pPr>
      <w:r>
        <w:rPr/>
        <w:t># Separando as classes df_normal</w:t>
      </w:r>
      <w:r>
        <w:rPr>
          <w:spacing w:val="-10"/>
        </w:rPr>
        <w:t> </w:t>
      </w:r>
      <w:r>
        <w:rPr/>
        <w:t>=</w:t>
      </w:r>
      <w:r>
        <w:rPr>
          <w:spacing w:val="-10"/>
        </w:rPr>
        <w:t> </w:t>
      </w:r>
      <w:r>
        <w:rPr/>
        <w:t>df[df['Class']</w:t>
      </w:r>
      <w:r>
        <w:rPr>
          <w:spacing w:val="-10"/>
        </w:rPr>
        <w:t> </w:t>
      </w:r>
      <w:r>
        <w:rPr/>
        <w:t>==</w:t>
      </w:r>
      <w:r>
        <w:rPr>
          <w:spacing w:val="-10"/>
        </w:rPr>
        <w:t> </w:t>
      </w:r>
      <w:r>
        <w:rPr/>
        <w:t>0] df_fraude = df[df['Class'] == 1]</w:t>
      </w:r>
    </w:p>
    <w:p>
      <w:pPr>
        <w:pStyle w:val="BodyText"/>
      </w:pPr>
    </w:p>
    <w:p>
      <w:pPr>
        <w:pStyle w:val="BodyText"/>
        <w:ind w:left="381"/>
      </w:pPr>
      <w:r>
        <w:rPr/>
        <w:t>#</w:t>
      </w:r>
      <w:r>
        <w:rPr>
          <w:spacing w:val="-3"/>
        </w:rPr>
        <w:t> </w:t>
      </w:r>
      <w:r>
        <w:rPr/>
        <w:t>Sample</w:t>
      </w:r>
      <w:r>
        <w:rPr>
          <w:spacing w:val="-2"/>
        </w:rPr>
        <w:t> </w:t>
      </w:r>
      <w:r>
        <w:rPr/>
        <w:t>de</w:t>
      </w:r>
      <w:r>
        <w:rPr>
          <w:spacing w:val="-3"/>
        </w:rPr>
        <w:t> </w:t>
      </w:r>
      <w:r>
        <w:rPr/>
        <w:t>transações</w:t>
      </w:r>
      <w:r>
        <w:rPr>
          <w:spacing w:val="-2"/>
        </w:rPr>
        <w:t> normais</w:t>
      </w:r>
    </w:p>
    <w:p>
      <w:pPr>
        <w:pStyle w:val="BodyText"/>
        <w:ind w:left="2481" w:right="416" w:hanging="2100"/>
      </w:pPr>
      <w:r>
        <w:rPr/>
        <w:t>df_normal_sample</w:t>
      </w:r>
      <w:r>
        <w:rPr>
          <w:spacing w:val="-15"/>
        </w:rPr>
        <w:t> </w:t>
      </w:r>
      <w:r>
        <w:rPr/>
        <w:t>=</w:t>
      </w:r>
      <w:r>
        <w:rPr>
          <w:spacing w:val="-15"/>
        </w:rPr>
        <w:t> </w:t>
      </w:r>
      <w:r>
        <w:rPr/>
        <w:t>df_normal.sample(n=min(n_normal,</w:t>
      </w:r>
      <w:r>
        <w:rPr>
          <w:spacing w:val="-15"/>
        </w:rPr>
        <w:t> </w:t>
      </w:r>
      <w:r>
        <w:rPr/>
        <w:t>len(df_normal)), </w:t>
      </w:r>
      <w:r>
        <w:rPr>
          <w:spacing w:val="-2"/>
        </w:rPr>
        <w:t>random_state=random_state)</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ind w:left="381"/>
      </w:pPr>
      <w:r>
        <w:rPr/>
        <w:t>#</w:t>
      </w:r>
      <w:r>
        <w:rPr>
          <w:spacing w:val="-2"/>
        </w:rPr>
        <w:t> </w:t>
      </w:r>
      <w:r>
        <w:rPr/>
        <w:t>Todas</w:t>
      </w:r>
      <w:r>
        <w:rPr>
          <w:spacing w:val="-2"/>
        </w:rPr>
        <w:t> </w:t>
      </w:r>
      <w:r>
        <w:rPr/>
        <w:t>as</w:t>
      </w:r>
      <w:r>
        <w:rPr>
          <w:spacing w:val="-2"/>
        </w:rPr>
        <w:t> </w:t>
      </w:r>
      <w:r>
        <w:rPr/>
        <w:t>transações</w:t>
      </w:r>
      <w:r>
        <w:rPr>
          <w:spacing w:val="-1"/>
        </w:rPr>
        <w:t> </w:t>
      </w:r>
      <w:r>
        <w:rPr>
          <w:spacing w:val="-2"/>
        </w:rPr>
        <w:t>fraudulentas</w:t>
      </w:r>
    </w:p>
    <w:p>
      <w:pPr>
        <w:pStyle w:val="BodyText"/>
        <w:ind w:left="381"/>
      </w:pPr>
      <w:r>
        <w:rPr/>
        <w:t>df_sample</w:t>
      </w:r>
      <w:r>
        <w:rPr>
          <w:spacing w:val="-9"/>
        </w:rPr>
        <w:t> </w:t>
      </w:r>
      <w:r>
        <w:rPr/>
        <w:t>=</w:t>
      </w:r>
      <w:r>
        <w:rPr>
          <w:spacing w:val="-9"/>
        </w:rPr>
        <w:t> </w:t>
      </w:r>
      <w:r>
        <w:rPr/>
        <w:t>pd.concat([df_normal_sample,</w:t>
      </w:r>
      <w:r>
        <w:rPr>
          <w:spacing w:val="-9"/>
        </w:rPr>
        <w:t> </w:t>
      </w:r>
      <w:r>
        <w:rPr/>
        <w:t>df_fraude],</w:t>
      </w:r>
      <w:r>
        <w:rPr>
          <w:spacing w:val="-8"/>
        </w:rPr>
        <w:t> </w:t>
      </w:r>
      <w:r>
        <w:rPr>
          <w:spacing w:val="-2"/>
        </w:rPr>
        <w:t>ignore_index=True)</w:t>
      </w:r>
    </w:p>
    <w:p>
      <w:pPr>
        <w:pStyle w:val="BodyText"/>
        <w:spacing w:line="247" w:lineRule="auto" w:before="241"/>
        <w:ind w:left="381" w:right="3898"/>
      </w:pPr>
      <w:r>
        <w:rPr/>
        <w:t>print(f"</w:t>
      </w:r>
      <w:r>
        <w:rPr>
          <w:rFonts w:ascii="Segoe UI Symbol" w:hAnsi="Segoe UI Symbol"/>
        </w:rPr>
        <w:t>✅</w:t>
      </w:r>
      <w:r>
        <w:rPr>
          <w:rFonts w:ascii="Segoe UI Symbol" w:hAnsi="Segoe UI Symbol"/>
          <w:spacing w:val="-17"/>
        </w:rPr>
        <w:t> </w:t>
      </w:r>
      <w:r>
        <w:rPr/>
        <w:t>Sample</w:t>
      </w:r>
      <w:r>
        <w:rPr>
          <w:spacing w:val="-15"/>
        </w:rPr>
        <w:t> </w:t>
      </w:r>
      <w:r>
        <w:rPr/>
        <w:t>criado:</w:t>
      </w:r>
      <w:r>
        <w:rPr>
          <w:spacing w:val="-15"/>
        </w:rPr>
        <w:t> </w:t>
      </w:r>
      <w:r>
        <w:rPr/>
        <w:t>{len(df_sample):,}</w:t>
      </w:r>
      <w:r>
        <w:rPr>
          <w:spacing w:val="-15"/>
        </w:rPr>
        <w:t> </w:t>
      </w:r>
      <w:r>
        <w:rPr/>
        <w:t>registros") print(f"</w:t>
      </w:r>
      <w:r>
        <w:rPr>
          <w:spacing w:val="80"/>
        </w:rPr>
        <w:t> </w:t>
      </w:r>
      <w:r>
        <w:rPr/>
        <w:t>- Normal: {len(df_normal_sample):,}") print(f"</w:t>
      </w:r>
      <w:r>
        <w:rPr>
          <w:spacing w:val="80"/>
        </w:rPr>
        <w:t> </w:t>
      </w:r>
      <w:r>
        <w:rPr/>
        <w:t>- Fraude: {len(df_fraude):,}")</w:t>
      </w:r>
    </w:p>
    <w:p>
      <w:pPr>
        <w:pStyle w:val="BodyText"/>
        <w:spacing w:before="271"/>
        <w:ind w:left="381"/>
      </w:pPr>
      <w:r>
        <w:rPr/>
        <w:t>return</w:t>
      </w:r>
      <w:r>
        <w:rPr>
          <w:spacing w:val="-1"/>
        </w:rPr>
        <w:t> </w:t>
      </w:r>
      <w:r>
        <w:rPr>
          <w:spacing w:val="-2"/>
        </w:rPr>
        <w:t>df_sample</w:t>
      </w:r>
    </w:p>
    <w:p>
      <w:pPr>
        <w:pStyle w:val="BodyText"/>
      </w:pPr>
    </w:p>
    <w:p>
      <w:pPr>
        <w:pStyle w:val="BodyText"/>
        <w:ind w:left="141" w:right="5424"/>
      </w:pPr>
      <w:r>
        <w:rPr/>
        <w:t># Criando sample para visualizações df_viz</w:t>
      </w:r>
      <w:r>
        <w:rPr>
          <w:spacing w:val="-15"/>
        </w:rPr>
        <w:t> </w:t>
      </w:r>
      <w:r>
        <w:rPr/>
        <w:t>=</w:t>
      </w:r>
      <w:r>
        <w:rPr>
          <w:spacing w:val="-15"/>
        </w:rPr>
        <w:t> </w:t>
      </w:r>
      <w:r>
        <w:rPr/>
        <w:t>criar_sample_estrategico(df)</w:t>
      </w:r>
    </w:p>
    <w:p>
      <w:pPr>
        <w:pStyle w:val="BodyText"/>
        <w:ind w:left="141"/>
      </w:pPr>
      <w:r>
        <w:rPr/>
        <w:t>#</w:t>
      </w:r>
      <w:r>
        <w:rPr>
          <w:spacing w:val="-4"/>
        </w:rPr>
        <w:t> </w:t>
      </w:r>
      <w:r>
        <w:rPr/>
        <w:t>=====</w:t>
      </w:r>
      <w:r>
        <w:rPr>
          <w:spacing w:val="-4"/>
        </w:rPr>
        <w:t> </w:t>
      </w:r>
      <w:r>
        <w:rPr/>
        <w:t>VISUALIZAÇÕES</w:t>
      </w:r>
      <w:r>
        <w:rPr>
          <w:spacing w:val="-4"/>
        </w:rPr>
        <w:t> </w:t>
      </w:r>
      <w:r>
        <w:rPr/>
        <w:t>OTIMIZADAS</w:t>
      </w:r>
      <w:r>
        <w:rPr>
          <w:spacing w:val="-3"/>
        </w:rPr>
        <w:t> </w:t>
      </w:r>
      <w:r>
        <w:rPr>
          <w:spacing w:val="-2"/>
        </w:rPr>
        <w:t>=====</w:t>
      </w:r>
    </w:p>
    <w:p>
      <w:pPr>
        <w:pStyle w:val="BodyText"/>
        <w:ind w:left="141"/>
      </w:pPr>
      <w:r>
        <w:rPr/>
        <w:t>fig,</w:t>
      </w:r>
      <w:r>
        <w:rPr>
          <w:spacing w:val="-1"/>
        </w:rPr>
        <w:t> </w:t>
      </w:r>
      <w:r>
        <w:rPr/>
        <w:t>axes</w:t>
      </w:r>
      <w:r>
        <w:rPr>
          <w:spacing w:val="-1"/>
        </w:rPr>
        <w:t> </w:t>
      </w:r>
      <w:r>
        <w:rPr/>
        <w:t>=</w:t>
      </w:r>
      <w:r>
        <w:rPr>
          <w:spacing w:val="-1"/>
        </w:rPr>
        <w:t> </w:t>
      </w:r>
      <w:r>
        <w:rPr/>
        <w:t>plt.subplots(2,</w:t>
      </w:r>
      <w:r>
        <w:rPr>
          <w:spacing w:val="-1"/>
        </w:rPr>
        <w:t> </w:t>
      </w:r>
      <w:r>
        <w:rPr/>
        <w:t>3,</w:t>
      </w:r>
      <w:r>
        <w:rPr>
          <w:spacing w:val="-1"/>
        </w:rPr>
        <w:t> </w:t>
      </w:r>
      <w:r>
        <w:rPr/>
        <w:t>figsize=(18,</w:t>
      </w:r>
      <w:r>
        <w:rPr>
          <w:spacing w:val="-1"/>
        </w:rPr>
        <w:t> </w:t>
      </w:r>
      <w:r>
        <w:rPr>
          <w:spacing w:val="-4"/>
        </w:rPr>
        <w:t>10))</w:t>
      </w:r>
    </w:p>
    <w:p>
      <w:pPr>
        <w:pStyle w:val="BodyText"/>
        <w:ind w:left="921" w:right="416" w:hanging="780"/>
      </w:pPr>
      <w:r>
        <w:rPr/>
        <w:t>fig.suptitle('Análise</w:t>
      </w:r>
      <w:r>
        <w:rPr>
          <w:spacing w:val="-5"/>
        </w:rPr>
        <w:t> </w:t>
      </w:r>
      <w:r>
        <w:rPr/>
        <w:t>Exploratória</w:t>
      </w:r>
      <w:r>
        <w:rPr>
          <w:spacing w:val="-5"/>
        </w:rPr>
        <w:t> </w:t>
      </w:r>
      <w:r>
        <w:rPr/>
        <w:t>Otimizada:</w:t>
      </w:r>
      <w:r>
        <w:rPr>
          <w:spacing w:val="-5"/>
        </w:rPr>
        <w:t> </w:t>
      </w:r>
      <w:r>
        <w:rPr/>
        <w:t>Dataset</w:t>
      </w:r>
      <w:r>
        <w:rPr>
          <w:spacing w:val="-5"/>
        </w:rPr>
        <w:t> </w:t>
      </w:r>
      <w:r>
        <w:rPr/>
        <w:t>de</w:t>
      </w:r>
      <w:r>
        <w:rPr>
          <w:spacing w:val="-5"/>
        </w:rPr>
        <w:t> </w:t>
      </w:r>
      <w:r>
        <w:rPr/>
        <w:t>Fraudes</w:t>
      </w:r>
      <w:r>
        <w:rPr>
          <w:spacing w:val="-5"/>
        </w:rPr>
        <w:t> </w:t>
      </w:r>
      <w:r>
        <w:rPr/>
        <w:t>em</w:t>
      </w:r>
      <w:r>
        <w:rPr>
          <w:spacing w:val="-5"/>
        </w:rPr>
        <w:t> </w:t>
      </w:r>
      <w:r>
        <w:rPr/>
        <w:t>Cartão</w:t>
      </w:r>
      <w:r>
        <w:rPr>
          <w:spacing w:val="-5"/>
        </w:rPr>
        <w:t> </w:t>
      </w:r>
      <w:r>
        <w:rPr/>
        <w:t>de</w:t>
      </w:r>
      <w:r>
        <w:rPr>
          <w:spacing w:val="-5"/>
        </w:rPr>
        <w:t> </w:t>
      </w:r>
      <w:r>
        <w:rPr/>
        <w:t>Crédito', fontsize=16, fontweight='bold')</w:t>
      </w:r>
    </w:p>
    <w:p>
      <w:pPr>
        <w:pStyle w:val="BodyText"/>
      </w:pPr>
    </w:p>
    <w:p>
      <w:pPr>
        <w:pStyle w:val="BodyText"/>
        <w:ind w:left="141" w:right="5578"/>
      </w:pPr>
      <w:r>
        <w:rPr/>
        <w:t># 1. Distribuição das classes class_counts</w:t>
      </w:r>
      <w:r>
        <w:rPr>
          <w:spacing w:val="-15"/>
        </w:rPr>
        <w:t> </w:t>
      </w:r>
      <w:r>
        <w:rPr/>
        <w:t>=</w:t>
      </w:r>
      <w:r>
        <w:rPr>
          <w:spacing w:val="-15"/>
        </w:rPr>
        <w:t> </w:t>
      </w:r>
      <w:r>
        <w:rPr/>
        <w:t>df['Class'].value_counts()</w:t>
      </w:r>
    </w:p>
    <w:p>
      <w:pPr>
        <w:pStyle w:val="BodyText"/>
        <w:ind w:left="141"/>
      </w:pPr>
      <w:r>
        <w:rPr/>
        <w:t>colors</w:t>
      </w:r>
      <w:r>
        <w:rPr>
          <w:spacing w:val="-5"/>
        </w:rPr>
        <w:t> </w:t>
      </w:r>
      <w:r>
        <w:rPr/>
        <w:t>=</w:t>
      </w:r>
      <w:r>
        <w:rPr>
          <w:spacing w:val="-3"/>
        </w:rPr>
        <w:t> </w:t>
      </w:r>
      <w:r>
        <w:rPr/>
        <w:t>['#2E8B57',</w:t>
      </w:r>
      <w:r>
        <w:rPr>
          <w:spacing w:val="-2"/>
        </w:rPr>
        <w:t> </w:t>
      </w:r>
      <w:r>
        <w:rPr/>
        <w:t>'#DC143C']</w:t>
      </w:r>
      <w:r>
        <w:rPr>
          <w:spacing w:val="54"/>
        </w:rPr>
        <w:t> </w:t>
      </w:r>
      <w:r>
        <w:rPr/>
        <w:t>#</w:t>
      </w:r>
      <w:r>
        <w:rPr>
          <w:spacing w:val="-2"/>
        </w:rPr>
        <w:t> </w:t>
      </w:r>
      <w:r>
        <w:rPr/>
        <w:t>Verde</w:t>
      </w:r>
      <w:r>
        <w:rPr>
          <w:spacing w:val="-3"/>
        </w:rPr>
        <w:t> </w:t>
      </w:r>
      <w:r>
        <w:rPr/>
        <w:t>para</w:t>
      </w:r>
      <w:r>
        <w:rPr>
          <w:spacing w:val="-3"/>
        </w:rPr>
        <w:t> </w:t>
      </w:r>
      <w:r>
        <w:rPr/>
        <w:t>normal,</w:t>
      </w:r>
      <w:r>
        <w:rPr>
          <w:spacing w:val="-2"/>
        </w:rPr>
        <w:t> </w:t>
      </w:r>
      <w:r>
        <w:rPr/>
        <w:t>vermelho</w:t>
      </w:r>
      <w:r>
        <w:rPr>
          <w:spacing w:val="-3"/>
        </w:rPr>
        <w:t> </w:t>
      </w:r>
      <w:r>
        <w:rPr/>
        <w:t>para</w:t>
      </w:r>
      <w:r>
        <w:rPr>
          <w:spacing w:val="-2"/>
        </w:rPr>
        <w:t> fraude</w:t>
      </w:r>
    </w:p>
    <w:p>
      <w:pPr>
        <w:pStyle w:val="BodyText"/>
        <w:ind w:left="141" w:right="416"/>
      </w:pPr>
      <w:r>
        <w:rPr/>
        <w:t>bars</w:t>
      </w:r>
      <w:r>
        <w:rPr>
          <w:spacing w:val="-7"/>
        </w:rPr>
        <w:t> </w:t>
      </w:r>
      <w:r>
        <w:rPr/>
        <w:t>=</w:t>
      </w:r>
      <w:r>
        <w:rPr>
          <w:spacing w:val="-7"/>
        </w:rPr>
        <w:t> </w:t>
      </w:r>
      <w:r>
        <w:rPr/>
        <w:t>axes[0,0].bar(['Normal',</w:t>
      </w:r>
      <w:r>
        <w:rPr>
          <w:spacing w:val="-7"/>
        </w:rPr>
        <w:t> </w:t>
      </w:r>
      <w:r>
        <w:rPr/>
        <w:t>'Fraude'],</w:t>
      </w:r>
      <w:r>
        <w:rPr>
          <w:spacing w:val="-7"/>
        </w:rPr>
        <w:t> </w:t>
      </w:r>
      <w:r>
        <w:rPr/>
        <w:t>class_counts.values,</w:t>
      </w:r>
      <w:r>
        <w:rPr>
          <w:spacing w:val="-7"/>
        </w:rPr>
        <w:t> </w:t>
      </w:r>
      <w:r>
        <w:rPr/>
        <w:t>color=colors,</w:t>
      </w:r>
      <w:r>
        <w:rPr>
          <w:spacing w:val="-7"/>
        </w:rPr>
        <w:t> </w:t>
      </w:r>
      <w:r>
        <w:rPr/>
        <w:t>alpha=0.8) axes[0,0].set_title('Distribuição das Classes\n(Dataset Completo)', fontweight='bold') axes[0,0].set_ylabel('Número de Transações')</w:t>
      </w:r>
    </w:p>
    <w:p>
      <w:pPr>
        <w:pStyle w:val="BodyText"/>
      </w:pPr>
    </w:p>
    <w:p>
      <w:pPr>
        <w:pStyle w:val="BodyText"/>
        <w:ind w:left="141"/>
      </w:pPr>
      <w:r>
        <w:rPr/>
        <w:t>#</w:t>
      </w:r>
      <w:r>
        <w:rPr>
          <w:spacing w:val="-3"/>
        </w:rPr>
        <w:t> </w:t>
      </w:r>
      <w:r>
        <w:rPr/>
        <w:t>Adicionando</w:t>
      </w:r>
      <w:r>
        <w:rPr>
          <w:spacing w:val="-2"/>
        </w:rPr>
        <w:t> </w:t>
      </w:r>
      <w:r>
        <w:rPr/>
        <w:t>valores</w:t>
      </w:r>
      <w:r>
        <w:rPr>
          <w:spacing w:val="-3"/>
        </w:rPr>
        <w:t> </w:t>
      </w:r>
      <w:r>
        <w:rPr/>
        <w:t>e</w:t>
      </w:r>
      <w:r>
        <w:rPr>
          <w:spacing w:val="-2"/>
        </w:rPr>
        <w:t> percentuais</w:t>
      </w:r>
    </w:p>
    <w:p>
      <w:pPr>
        <w:pStyle w:val="BodyText"/>
        <w:ind w:left="381" w:right="4817" w:hanging="240"/>
      </w:pPr>
      <w:r>
        <w:rPr/>
        <w:t>for</w:t>
      </w:r>
      <w:r>
        <w:rPr>
          <w:spacing w:val="-8"/>
        </w:rPr>
        <w:t> </w:t>
      </w:r>
      <w:r>
        <w:rPr/>
        <w:t>bar,</w:t>
      </w:r>
      <w:r>
        <w:rPr>
          <w:spacing w:val="-8"/>
        </w:rPr>
        <w:t> </w:t>
      </w:r>
      <w:r>
        <w:rPr/>
        <w:t>value</w:t>
      </w:r>
      <w:r>
        <w:rPr>
          <w:spacing w:val="-8"/>
        </w:rPr>
        <w:t> </w:t>
      </w:r>
      <w:r>
        <w:rPr/>
        <w:t>in</w:t>
      </w:r>
      <w:r>
        <w:rPr>
          <w:spacing w:val="-8"/>
        </w:rPr>
        <w:t> </w:t>
      </w:r>
      <w:r>
        <w:rPr/>
        <w:t>zip(bars,</w:t>
      </w:r>
      <w:r>
        <w:rPr>
          <w:spacing w:val="-8"/>
        </w:rPr>
        <w:t> </w:t>
      </w:r>
      <w:r>
        <w:rPr/>
        <w:t>class_counts.values): height = bar.get_height()</w:t>
      </w:r>
    </w:p>
    <w:p>
      <w:pPr>
        <w:pStyle w:val="BodyText"/>
        <w:ind w:left="1281" w:right="416" w:hanging="900"/>
      </w:pPr>
      <w:r>
        <w:rPr/>
        <w:t>axes[0,0].text(bar.get_x()</w:t>
      </w:r>
      <w:r>
        <w:rPr>
          <w:spacing w:val="-8"/>
        </w:rPr>
        <w:t> </w:t>
      </w:r>
      <w:r>
        <w:rPr/>
        <w:t>+</w:t>
      </w:r>
      <w:r>
        <w:rPr>
          <w:spacing w:val="-8"/>
        </w:rPr>
        <w:t> </w:t>
      </w:r>
      <w:r>
        <w:rPr/>
        <w:t>bar.get_width()/2,</w:t>
      </w:r>
      <w:r>
        <w:rPr>
          <w:spacing w:val="-8"/>
        </w:rPr>
        <w:t> </w:t>
      </w:r>
      <w:r>
        <w:rPr/>
        <w:t>height</w:t>
      </w:r>
      <w:r>
        <w:rPr>
          <w:spacing w:val="-8"/>
        </w:rPr>
        <w:t> </w:t>
      </w:r>
      <w:r>
        <w:rPr/>
        <w:t>+</w:t>
      </w:r>
      <w:r>
        <w:rPr>
          <w:spacing w:val="-8"/>
        </w:rPr>
        <w:t> </w:t>
      </w:r>
      <w:r>
        <w:rPr/>
        <w:t>height*0.01, </w:t>
      </w:r>
      <w:r>
        <w:rPr>
          <w:spacing w:val="-2"/>
        </w:rPr>
        <w:t>f'{value:,}\n({value/len(df)*100:.2f}%)',</w:t>
      </w:r>
    </w:p>
    <w:p>
      <w:pPr>
        <w:pStyle w:val="BodyText"/>
        <w:ind w:left="1281"/>
      </w:pPr>
      <w:r>
        <w:rPr/>
        <w:t>ha='center',</w:t>
      </w:r>
      <w:r>
        <w:rPr>
          <w:spacing w:val="-3"/>
        </w:rPr>
        <w:t> </w:t>
      </w:r>
      <w:r>
        <w:rPr/>
        <w:t>va='bottom',</w:t>
      </w:r>
      <w:r>
        <w:rPr>
          <w:spacing w:val="-2"/>
        </w:rPr>
        <w:t> fontweight='bold')</w:t>
      </w:r>
    </w:p>
    <w:p>
      <w:pPr>
        <w:pStyle w:val="BodyText"/>
      </w:pPr>
    </w:p>
    <w:p>
      <w:pPr>
        <w:pStyle w:val="BodyText"/>
        <w:ind w:left="141" w:right="1902"/>
      </w:pPr>
      <w:r>
        <w:rPr/>
        <w:t># 2. Distribuição da variável Time axes[0,1].hist(df_viz[df_viz['Class']==0]['Time'],</w:t>
      </w:r>
      <w:r>
        <w:rPr>
          <w:spacing w:val="-15"/>
        </w:rPr>
        <w:t> </w:t>
      </w:r>
      <w:r>
        <w:rPr/>
        <w:t>bins=50,</w:t>
      </w:r>
      <w:r>
        <w:rPr>
          <w:spacing w:val="-15"/>
        </w:rPr>
        <w:t> </w:t>
      </w:r>
      <w:r>
        <w:rPr/>
        <w:t>alpha=0.7,</w:t>
      </w:r>
    </w:p>
    <w:p>
      <w:pPr>
        <w:pStyle w:val="BodyText"/>
        <w:ind w:left="141" w:right="416" w:firstLine="899"/>
      </w:pPr>
      <w:r>
        <w:rPr/>
        <w:t>label='Normal', color=colors[0], density=True) axes[0,1].hist(df_viz[df_viz['Class']==1]['Time'],</w:t>
      </w:r>
      <w:r>
        <w:rPr>
          <w:spacing w:val="-15"/>
        </w:rPr>
        <w:t> </w:t>
      </w:r>
      <w:r>
        <w:rPr/>
        <w:t>bins=50,</w:t>
      </w:r>
      <w:r>
        <w:rPr>
          <w:spacing w:val="-15"/>
        </w:rPr>
        <w:t> </w:t>
      </w:r>
      <w:r>
        <w:rPr/>
        <w:t>alpha=0.7,</w:t>
      </w:r>
    </w:p>
    <w:p>
      <w:pPr>
        <w:pStyle w:val="BodyText"/>
        <w:ind w:left="141" w:right="1167" w:firstLine="899"/>
      </w:pPr>
      <w:r>
        <w:rPr/>
        <w:t>label='Fraude', color=colors[1], density=True) axes[0,1].set_title('Distribuição</w:t>
      </w:r>
      <w:r>
        <w:rPr>
          <w:spacing w:val="-15"/>
        </w:rPr>
        <w:t> </w:t>
      </w:r>
      <w:r>
        <w:rPr/>
        <w:t>Temporal\n(Sample</w:t>
      </w:r>
      <w:r>
        <w:rPr>
          <w:spacing w:val="-15"/>
        </w:rPr>
        <w:t> </w:t>
      </w:r>
      <w:r>
        <w:rPr/>
        <w:t>Estratégico)',</w:t>
      </w:r>
      <w:r>
        <w:rPr>
          <w:spacing w:val="-15"/>
        </w:rPr>
        <w:t> </w:t>
      </w:r>
      <w:r>
        <w:rPr/>
        <w:t>fontweight='bold') </w:t>
      </w:r>
      <w:r>
        <w:rPr>
          <w:spacing w:val="-2"/>
        </w:rPr>
        <w:t>axes[0,1].set_xlabel('Time')</w:t>
      </w:r>
    </w:p>
    <w:p>
      <w:pPr>
        <w:pStyle w:val="BodyText"/>
        <w:ind w:left="141" w:right="6102"/>
      </w:pPr>
      <w:r>
        <w:rPr>
          <w:spacing w:val="-2"/>
        </w:rPr>
        <w:t>axes[0,1].set_ylabel('Densidade') axes[0,1].legend()</w:t>
      </w:r>
    </w:p>
    <w:p>
      <w:pPr>
        <w:pStyle w:val="BodyText"/>
      </w:pPr>
    </w:p>
    <w:p>
      <w:pPr>
        <w:pStyle w:val="BodyText"/>
        <w:ind w:left="141" w:right="4064"/>
      </w:pPr>
      <w:r>
        <w:rPr/>
        <w:t># 3. Distribuição da variável Amount (log scale) amount_normal</w:t>
      </w:r>
      <w:r>
        <w:rPr>
          <w:spacing w:val="-15"/>
        </w:rPr>
        <w:t> </w:t>
      </w:r>
      <w:r>
        <w:rPr/>
        <w:t>=</w:t>
      </w:r>
      <w:r>
        <w:rPr>
          <w:spacing w:val="-15"/>
        </w:rPr>
        <w:t> </w:t>
      </w:r>
      <w:r>
        <w:rPr/>
        <w:t>df_viz[df_viz['Class']==0]['Amount'] amount_fraude = df_viz[df_viz['Class']==1]['Amount']</w:t>
      </w:r>
    </w:p>
    <w:p>
      <w:pPr>
        <w:pStyle w:val="BodyText"/>
      </w:pPr>
    </w:p>
    <w:p>
      <w:pPr>
        <w:pStyle w:val="BodyText"/>
        <w:ind w:left="141" w:right="2822"/>
      </w:pPr>
      <w:r>
        <w:rPr/>
        <w:t># Evitando log(0) adicionando 1 axes[0,2].hist(np.log1p(amount_normal),</w:t>
      </w:r>
      <w:r>
        <w:rPr>
          <w:spacing w:val="-15"/>
        </w:rPr>
        <w:t> </w:t>
      </w:r>
      <w:r>
        <w:rPr/>
        <w:t>bins=50,</w:t>
      </w:r>
      <w:r>
        <w:rPr>
          <w:spacing w:val="-15"/>
        </w:rPr>
        <w:t> </w:t>
      </w:r>
      <w:r>
        <w:rPr/>
        <w:t>alpha=0.7,</w:t>
      </w:r>
    </w:p>
    <w:p>
      <w:pPr>
        <w:pStyle w:val="BodyText"/>
        <w:ind w:left="141" w:right="416" w:firstLine="899"/>
      </w:pPr>
      <w:r>
        <w:rPr/>
        <w:t>label='Normal', color=colors[0], density=True) axes[0,2].hist(np.log1p(amount_fraude),</w:t>
      </w:r>
      <w:r>
        <w:rPr>
          <w:spacing w:val="-15"/>
        </w:rPr>
        <w:t> </w:t>
      </w:r>
      <w:r>
        <w:rPr/>
        <w:t>bins=50,</w:t>
      </w:r>
      <w:r>
        <w:rPr>
          <w:spacing w:val="-15"/>
        </w:rPr>
        <w:t> </w:t>
      </w:r>
      <w:r>
        <w:rPr/>
        <w:t>alpha=0.7,</w:t>
      </w:r>
    </w:p>
    <w:p>
      <w:pPr>
        <w:pStyle w:val="BodyText"/>
        <w:ind w:left="141" w:right="1902" w:firstLine="899"/>
      </w:pPr>
      <w:r>
        <w:rPr/>
        <w:t>label='Fraude', color=colors[1], density=True) axes[0,2].set_title('Distribuição</w:t>
      </w:r>
      <w:r>
        <w:rPr>
          <w:spacing w:val="-11"/>
        </w:rPr>
        <w:t> </w:t>
      </w:r>
      <w:r>
        <w:rPr/>
        <w:t>de</w:t>
      </w:r>
      <w:r>
        <w:rPr>
          <w:spacing w:val="-11"/>
        </w:rPr>
        <w:t> </w:t>
      </w:r>
      <w:r>
        <w:rPr/>
        <w:t>Amount\n(Log</w:t>
      </w:r>
      <w:r>
        <w:rPr>
          <w:spacing w:val="-11"/>
        </w:rPr>
        <w:t> </w:t>
      </w:r>
      <w:r>
        <w:rPr/>
        <w:t>Scale)',</w:t>
      </w:r>
      <w:r>
        <w:rPr>
          <w:spacing w:val="-11"/>
        </w:rPr>
        <w:t> </w:t>
      </w:r>
      <w:r>
        <w:rPr/>
        <w:t>fontweight='bold')</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ind w:left="142" w:right="4817"/>
      </w:pPr>
      <w:r>
        <w:rPr/>
        <w:t>axes[0,2].set_xlabel('log(Amount</w:t>
      </w:r>
      <w:r>
        <w:rPr>
          <w:spacing w:val="-15"/>
        </w:rPr>
        <w:t> </w:t>
      </w:r>
      <w:r>
        <w:rPr/>
        <w:t>+</w:t>
      </w:r>
      <w:r>
        <w:rPr>
          <w:spacing w:val="-15"/>
        </w:rPr>
        <w:t> </w:t>
      </w:r>
      <w:r>
        <w:rPr/>
        <w:t>1)') </w:t>
      </w:r>
      <w:r>
        <w:rPr>
          <w:spacing w:val="-2"/>
        </w:rPr>
        <w:t>axes[0,2].set_ylabel('Densidade') axes[0,2].legend()</w:t>
      </w:r>
    </w:p>
    <w:p>
      <w:pPr>
        <w:pStyle w:val="BodyText"/>
      </w:pPr>
    </w:p>
    <w:p>
      <w:pPr>
        <w:pStyle w:val="BodyText"/>
        <w:ind w:left="142"/>
      </w:pPr>
      <w:r>
        <w:rPr/>
        <w:t>#</w:t>
      </w:r>
      <w:r>
        <w:rPr>
          <w:spacing w:val="-2"/>
        </w:rPr>
        <w:t> </w:t>
      </w:r>
      <w:r>
        <w:rPr/>
        <w:t>4.</w:t>
      </w:r>
      <w:r>
        <w:rPr>
          <w:spacing w:val="-1"/>
        </w:rPr>
        <w:t> </w:t>
      </w:r>
      <w:r>
        <w:rPr/>
        <w:t>Correlação</w:t>
      </w:r>
      <w:r>
        <w:rPr>
          <w:spacing w:val="-1"/>
        </w:rPr>
        <w:t> </w:t>
      </w:r>
      <w:r>
        <w:rPr/>
        <w:t>com</w:t>
      </w:r>
      <w:r>
        <w:rPr>
          <w:spacing w:val="-1"/>
        </w:rPr>
        <w:t> </w:t>
      </w:r>
      <w:r>
        <w:rPr/>
        <w:t>a</w:t>
      </w:r>
      <w:r>
        <w:rPr>
          <w:spacing w:val="-1"/>
        </w:rPr>
        <w:t> </w:t>
      </w:r>
      <w:r>
        <w:rPr/>
        <w:t>variável</w:t>
      </w:r>
      <w:r>
        <w:rPr>
          <w:spacing w:val="-1"/>
        </w:rPr>
        <w:t> </w:t>
      </w:r>
      <w:r>
        <w:rPr/>
        <w:t>alvo</w:t>
      </w:r>
      <w:r>
        <w:rPr>
          <w:spacing w:val="-1"/>
        </w:rPr>
        <w:t> </w:t>
      </w:r>
      <w:r>
        <w:rPr/>
        <w:t>(top</w:t>
      </w:r>
      <w:r>
        <w:rPr>
          <w:spacing w:val="-1"/>
        </w:rPr>
        <w:t> </w:t>
      </w:r>
      <w:r>
        <w:rPr>
          <w:spacing w:val="-5"/>
        </w:rPr>
        <w:t>10)</w:t>
      </w:r>
    </w:p>
    <w:p>
      <w:pPr>
        <w:pStyle w:val="BodyText"/>
        <w:ind w:left="142" w:right="2822"/>
      </w:pPr>
      <w:r>
        <w:rPr/>
        <w:t>correlations</w:t>
      </w:r>
      <w:r>
        <w:rPr>
          <w:spacing w:val="-15"/>
        </w:rPr>
        <w:t> </w:t>
      </w:r>
      <w:r>
        <w:rPr/>
        <w:t>=</w:t>
      </w:r>
      <w:r>
        <w:rPr>
          <w:spacing w:val="-15"/>
        </w:rPr>
        <w:t> </w:t>
      </w:r>
      <w:r>
        <w:rPr/>
        <w:t>df.corr()['Class'].abs().sort_values(ascending=False) correlations = correlations.drop('Class').head(10)</w:t>
      </w:r>
    </w:p>
    <w:p>
      <w:pPr>
        <w:pStyle w:val="BodyText"/>
      </w:pPr>
    </w:p>
    <w:p>
      <w:pPr>
        <w:pStyle w:val="BodyText"/>
        <w:ind w:left="142" w:right="1099"/>
      </w:pPr>
      <w:r>
        <w:rPr/>
        <w:t>axes[1,0].barh(range(len(correlations)),</w:t>
      </w:r>
      <w:r>
        <w:rPr>
          <w:spacing w:val="-15"/>
        </w:rPr>
        <w:t> </w:t>
      </w:r>
      <w:r>
        <w:rPr/>
        <w:t>correlations.values,</w:t>
      </w:r>
      <w:r>
        <w:rPr>
          <w:spacing w:val="-15"/>
        </w:rPr>
        <w:t> </w:t>
      </w:r>
      <w:r>
        <w:rPr/>
        <w:t>color='skyblue',</w:t>
      </w:r>
      <w:r>
        <w:rPr>
          <w:spacing w:val="-15"/>
        </w:rPr>
        <w:t> </w:t>
      </w:r>
      <w:r>
        <w:rPr/>
        <w:t>alpha=0.8) </w:t>
      </w:r>
      <w:r>
        <w:rPr>
          <w:spacing w:val="-2"/>
        </w:rPr>
        <w:t>axes[1,0].set_yticks(range(len(correlations))) axes[1,0].set_yticklabels(correlations.index)</w:t>
      </w:r>
    </w:p>
    <w:p>
      <w:pPr>
        <w:pStyle w:val="BodyText"/>
        <w:ind w:left="142" w:right="416"/>
      </w:pPr>
      <w:r>
        <w:rPr/>
        <w:t>axes[1,0].set_title('Top</w:t>
      </w:r>
      <w:r>
        <w:rPr>
          <w:spacing w:val="-11"/>
        </w:rPr>
        <w:t> </w:t>
      </w:r>
      <w:r>
        <w:rPr/>
        <w:t>10</w:t>
      </w:r>
      <w:r>
        <w:rPr>
          <w:spacing w:val="-11"/>
        </w:rPr>
        <w:t> </w:t>
      </w:r>
      <w:r>
        <w:rPr/>
        <w:t>Correlações\ncom</w:t>
      </w:r>
      <w:r>
        <w:rPr>
          <w:spacing w:val="-11"/>
        </w:rPr>
        <w:t> </w:t>
      </w:r>
      <w:r>
        <w:rPr/>
        <w:t>Fraude',</w:t>
      </w:r>
      <w:r>
        <w:rPr>
          <w:spacing w:val="-11"/>
        </w:rPr>
        <w:t> </w:t>
      </w:r>
      <w:r>
        <w:rPr/>
        <w:t>fontweight='bold') axes[1,0].set_xlabel('Correlação Absoluta')</w:t>
      </w:r>
    </w:p>
    <w:p>
      <w:pPr>
        <w:pStyle w:val="BodyText"/>
      </w:pPr>
    </w:p>
    <w:p>
      <w:pPr>
        <w:pStyle w:val="BodyText"/>
        <w:ind w:left="142" w:right="4094"/>
        <w:jc w:val="both"/>
      </w:pPr>
      <w:r>
        <w:rPr/>
        <w:t>#</w:t>
      </w:r>
      <w:r>
        <w:rPr>
          <w:spacing w:val="-5"/>
        </w:rPr>
        <w:t> </w:t>
      </w:r>
      <w:r>
        <w:rPr/>
        <w:t>5.</w:t>
      </w:r>
      <w:r>
        <w:rPr>
          <w:spacing w:val="-5"/>
        </w:rPr>
        <w:t> </w:t>
      </w:r>
      <w:r>
        <w:rPr/>
        <w:t>Scatter</w:t>
      </w:r>
      <w:r>
        <w:rPr>
          <w:spacing w:val="-5"/>
        </w:rPr>
        <w:t> </w:t>
      </w:r>
      <w:r>
        <w:rPr/>
        <w:t>plot</w:t>
      </w:r>
      <w:r>
        <w:rPr>
          <w:spacing w:val="-5"/>
        </w:rPr>
        <w:t> </w:t>
      </w:r>
      <w:r>
        <w:rPr/>
        <w:t>das</w:t>
      </w:r>
      <w:r>
        <w:rPr>
          <w:spacing w:val="-5"/>
        </w:rPr>
        <w:t> </w:t>
      </w:r>
      <w:r>
        <w:rPr/>
        <w:t>duas</w:t>
      </w:r>
      <w:r>
        <w:rPr>
          <w:spacing w:val="-5"/>
        </w:rPr>
        <w:t> </w:t>
      </w:r>
      <w:r>
        <w:rPr/>
        <w:t>variáveis</w:t>
      </w:r>
      <w:r>
        <w:rPr>
          <w:spacing w:val="-5"/>
        </w:rPr>
        <w:t> </w:t>
      </w:r>
      <w:r>
        <w:rPr/>
        <w:t>mais</w:t>
      </w:r>
      <w:r>
        <w:rPr>
          <w:spacing w:val="-5"/>
        </w:rPr>
        <w:t> </w:t>
      </w:r>
      <w:r>
        <w:rPr/>
        <w:t>correlacionadas var1, var2 = correlations.index[0], correlations.index[1] normal_data = df_viz[df_viz['Class']==0]</w:t>
      </w:r>
    </w:p>
    <w:p>
      <w:pPr>
        <w:pStyle w:val="BodyText"/>
        <w:ind w:left="142"/>
        <w:jc w:val="both"/>
      </w:pPr>
      <w:r>
        <w:rPr/>
        <w:t>fraude_data</w:t>
      </w:r>
      <w:r>
        <w:rPr>
          <w:spacing w:val="-4"/>
        </w:rPr>
        <w:t> </w:t>
      </w:r>
      <w:r>
        <w:rPr/>
        <w:t>=</w:t>
      </w:r>
      <w:r>
        <w:rPr>
          <w:spacing w:val="-3"/>
        </w:rPr>
        <w:t> </w:t>
      </w:r>
      <w:r>
        <w:rPr>
          <w:spacing w:val="-2"/>
        </w:rPr>
        <w:t>df_viz[df_viz['Class']==1]</w:t>
      </w:r>
    </w:p>
    <w:p>
      <w:pPr>
        <w:pStyle w:val="BodyText"/>
      </w:pPr>
    </w:p>
    <w:p>
      <w:pPr>
        <w:pStyle w:val="BodyText"/>
        <w:ind w:left="1161" w:right="3525" w:hanging="1020"/>
      </w:pPr>
      <w:r>
        <w:rPr/>
        <w:t>axes[1,1].scatter(normal_data[var1], normal_data[var2], alpha=0.6,</w:t>
      </w:r>
      <w:r>
        <w:rPr>
          <w:spacing w:val="-13"/>
        </w:rPr>
        <w:t> </w:t>
      </w:r>
      <w:r>
        <w:rPr/>
        <w:t>s=15,</w:t>
      </w:r>
      <w:r>
        <w:rPr>
          <w:spacing w:val="-13"/>
        </w:rPr>
        <w:t> </w:t>
      </w:r>
      <w:r>
        <w:rPr/>
        <w:t>color=colors[0],</w:t>
      </w:r>
      <w:r>
        <w:rPr>
          <w:spacing w:val="-13"/>
        </w:rPr>
        <w:t> </w:t>
      </w:r>
      <w:r>
        <w:rPr/>
        <w:t>label='Normal')</w:t>
      </w:r>
    </w:p>
    <w:p>
      <w:pPr>
        <w:pStyle w:val="BodyText"/>
        <w:ind w:left="1161" w:right="3525" w:hanging="1020"/>
      </w:pPr>
      <w:r>
        <w:rPr/>
        <w:t>axes[1,1].scatter(fraude_data[var1], fraude_data[var2], alpha=0.8,</w:t>
      </w:r>
      <w:r>
        <w:rPr>
          <w:spacing w:val="-13"/>
        </w:rPr>
        <w:t> </w:t>
      </w:r>
      <w:r>
        <w:rPr/>
        <w:t>s=25,</w:t>
      </w:r>
      <w:r>
        <w:rPr>
          <w:spacing w:val="-13"/>
        </w:rPr>
        <w:t> </w:t>
      </w:r>
      <w:r>
        <w:rPr/>
        <w:t>color=colors[1],</w:t>
      </w:r>
      <w:r>
        <w:rPr>
          <w:spacing w:val="-13"/>
        </w:rPr>
        <w:t> </w:t>
      </w:r>
      <w:r>
        <w:rPr/>
        <w:t>label='Fraude')</w:t>
      </w:r>
    </w:p>
    <w:p>
      <w:pPr>
        <w:pStyle w:val="BodyText"/>
        <w:ind w:left="141" w:right="416"/>
      </w:pPr>
      <w:r>
        <w:rPr/>
        <w:t>axes[1,1].set_title(f'Separabilidade:</w:t>
      </w:r>
      <w:r>
        <w:rPr>
          <w:spacing w:val="-11"/>
        </w:rPr>
        <w:t> </w:t>
      </w:r>
      <w:r>
        <w:rPr/>
        <w:t>{var1}</w:t>
      </w:r>
      <w:r>
        <w:rPr>
          <w:spacing w:val="-11"/>
        </w:rPr>
        <w:t> </w:t>
      </w:r>
      <w:r>
        <w:rPr/>
        <w:t>vs</w:t>
      </w:r>
      <w:r>
        <w:rPr>
          <w:spacing w:val="-11"/>
        </w:rPr>
        <w:t> </w:t>
      </w:r>
      <w:r>
        <w:rPr/>
        <w:t>{var2}',</w:t>
      </w:r>
      <w:r>
        <w:rPr>
          <w:spacing w:val="-11"/>
        </w:rPr>
        <w:t> </w:t>
      </w:r>
      <w:r>
        <w:rPr/>
        <w:t>fontweight='bold') </w:t>
      </w:r>
      <w:r>
        <w:rPr>
          <w:spacing w:val="-2"/>
        </w:rPr>
        <w:t>axes[1,1].set_xlabel(var1)</w:t>
      </w:r>
    </w:p>
    <w:p>
      <w:pPr>
        <w:pStyle w:val="BodyText"/>
        <w:ind w:left="141" w:right="6102"/>
      </w:pPr>
      <w:r>
        <w:rPr>
          <w:spacing w:val="-2"/>
        </w:rPr>
        <w:t>axes[1,1].set_ylabel(var2) axes[1,1].legend()</w:t>
      </w:r>
    </w:p>
    <w:p>
      <w:pPr>
        <w:pStyle w:val="BodyText"/>
      </w:pPr>
    </w:p>
    <w:p>
      <w:pPr>
        <w:pStyle w:val="BodyText"/>
        <w:ind w:left="141" w:right="4064"/>
      </w:pPr>
      <w:r>
        <w:rPr/>
        <w:t>#</w:t>
      </w:r>
      <w:r>
        <w:rPr>
          <w:spacing w:val="-7"/>
        </w:rPr>
        <w:t> </w:t>
      </w:r>
      <w:r>
        <w:rPr/>
        <w:t>6.</w:t>
      </w:r>
      <w:r>
        <w:rPr>
          <w:spacing w:val="-7"/>
        </w:rPr>
        <w:t> </w:t>
      </w:r>
      <w:r>
        <w:rPr/>
        <w:t>Boxplot</w:t>
      </w:r>
      <w:r>
        <w:rPr>
          <w:spacing w:val="-7"/>
        </w:rPr>
        <w:t> </w:t>
      </w:r>
      <w:r>
        <w:rPr/>
        <w:t>das</w:t>
      </w:r>
      <w:r>
        <w:rPr>
          <w:spacing w:val="-7"/>
        </w:rPr>
        <w:t> </w:t>
      </w:r>
      <w:r>
        <w:rPr/>
        <w:t>principais</w:t>
      </w:r>
      <w:r>
        <w:rPr>
          <w:spacing w:val="-7"/>
        </w:rPr>
        <w:t> </w:t>
      </w:r>
      <w:r>
        <w:rPr/>
        <w:t>variáveis</w:t>
      </w:r>
      <w:r>
        <w:rPr>
          <w:spacing w:val="-7"/>
        </w:rPr>
        <w:t> </w:t>
      </w:r>
      <w:r>
        <w:rPr/>
        <w:t>discriminativas top_vars = correlations.head(3).index</w:t>
      </w:r>
    </w:p>
    <w:p>
      <w:pPr>
        <w:pStyle w:val="BodyText"/>
        <w:ind w:left="141" w:right="7301"/>
      </w:pPr>
      <w:r>
        <w:rPr/>
        <w:t>data_boxplot = [] labels_boxplot</w:t>
      </w:r>
      <w:r>
        <w:rPr>
          <w:spacing w:val="-6"/>
        </w:rPr>
        <w:t> </w:t>
      </w:r>
      <w:r>
        <w:rPr/>
        <w:t>=</w:t>
      </w:r>
      <w:r>
        <w:rPr>
          <w:spacing w:val="-5"/>
        </w:rPr>
        <w:t> []</w:t>
      </w:r>
    </w:p>
    <w:p>
      <w:pPr>
        <w:pStyle w:val="BodyText"/>
      </w:pPr>
    </w:p>
    <w:p>
      <w:pPr>
        <w:pStyle w:val="BodyText"/>
        <w:ind w:left="381" w:right="2822" w:hanging="240"/>
      </w:pPr>
      <w:r>
        <w:rPr/>
        <w:t>for var in top_vars: </w:t>
      </w:r>
      <w:r>
        <w:rPr>
          <w:spacing w:val="-2"/>
        </w:rPr>
        <w:t>data_boxplot.extend([df_viz[df_viz['Class']==0][var].values,</w:t>
      </w:r>
    </w:p>
    <w:p>
      <w:pPr>
        <w:pStyle w:val="BodyText"/>
        <w:ind w:left="381" w:right="3525" w:firstLine="1199"/>
      </w:pPr>
      <w:r>
        <w:rPr>
          <w:spacing w:val="-2"/>
        </w:rPr>
        <w:t>df_viz[df_viz['Class']==1][var].values]) </w:t>
      </w:r>
      <w:r>
        <w:rPr/>
        <w:t>labels_boxplot.extend([f'{var}\nNormal',</w:t>
      </w:r>
      <w:r>
        <w:rPr>
          <w:spacing w:val="-15"/>
        </w:rPr>
        <w:t> </w:t>
      </w:r>
      <w:r>
        <w:rPr/>
        <w:t>f'{var}\nFraude'])</w:t>
      </w:r>
    </w:p>
    <w:p>
      <w:pPr>
        <w:pStyle w:val="BodyText"/>
      </w:pPr>
    </w:p>
    <w:p>
      <w:pPr>
        <w:pStyle w:val="BodyText"/>
        <w:ind w:left="141" w:right="416"/>
      </w:pPr>
      <w:r>
        <w:rPr/>
        <w:t>box_plot = axes[1,2].boxplot(data_boxplot, labels=labels_boxplot, patch_artist=True) axes[1,2].set_title('Distribuição</w:t>
      </w:r>
      <w:r>
        <w:rPr>
          <w:spacing w:val="-9"/>
        </w:rPr>
        <w:t> </w:t>
      </w:r>
      <w:r>
        <w:rPr/>
        <w:t>das</w:t>
      </w:r>
      <w:r>
        <w:rPr>
          <w:spacing w:val="-9"/>
        </w:rPr>
        <w:t> </w:t>
      </w:r>
      <w:r>
        <w:rPr/>
        <w:t>Top</w:t>
      </w:r>
      <w:r>
        <w:rPr>
          <w:spacing w:val="-9"/>
        </w:rPr>
        <w:t> </w:t>
      </w:r>
      <w:r>
        <w:rPr/>
        <w:t>3\nVariáveis</w:t>
      </w:r>
      <w:r>
        <w:rPr>
          <w:spacing w:val="-9"/>
        </w:rPr>
        <w:t> </w:t>
      </w:r>
      <w:r>
        <w:rPr/>
        <w:t>Discriminativas',</w:t>
      </w:r>
      <w:r>
        <w:rPr>
          <w:spacing w:val="-9"/>
        </w:rPr>
        <w:t> </w:t>
      </w:r>
      <w:r>
        <w:rPr/>
        <w:t>fontweight='bold') axes[1,2].tick_params(axis='x', rotation=45)</w:t>
      </w:r>
    </w:p>
    <w:p>
      <w:pPr>
        <w:pStyle w:val="BodyText"/>
      </w:pPr>
    </w:p>
    <w:p>
      <w:pPr>
        <w:pStyle w:val="BodyText"/>
        <w:ind w:left="141"/>
      </w:pPr>
      <w:r>
        <w:rPr/>
        <w:t>#</w:t>
      </w:r>
      <w:r>
        <w:rPr>
          <w:spacing w:val="-3"/>
        </w:rPr>
        <w:t> </w:t>
      </w:r>
      <w:r>
        <w:rPr/>
        <w:t>Colorindo os </w:t>
      </w:r>
      <w:r>
        <w:rPr>
          <w:spacing w:val="-2"/>
        </w:rPr>
        <w:t>boxplots</w:t>
      </w:r>
    </w:p>
    <w:p>
      <w:pPr>
        <w:pStyle w:val="BodyText"/>
        <w:ind w:left="381" w:right="4925" w:hanging="240"/>
      </w:pPr>
      <w:r>
        <w:rPr/>
        <w:t>for</w:t>
      </w:r>
      <w:r>
        <w:rPr>
          <w:spacing w:val="-10"/>
        </w:rPr>
        <w:t> </w:t>
      </w:r>
      <w:r>
        <w:rPr/>
        <w:t>i,</w:t>
      </w:r>
      <w:r>
        <w:rPr>
          <w:spacing w:val="-10"/>
        </w:rPr>
        <w:t> </w:t>
      </w:r>
      <w:r>
        <w:rPr/>
        <w:t>patch</w:t>
      </w:r>
      <w:r>
        <w:rPr>
          <w:spacing w:val="-10"/>
        </w:rPr>
        <w:t> </w:t>
      </w:r>
      <w:r>
        <w:rPr/>
        <w:t>in</w:t>
      </w:r>
      <w:r>
        <w:rPr>
          <w:spacing w:val="-10"/>
        </w:rPr>
        <w:t> </w:t>
      </w:r>
      <w:r>
        <w:rPr/>
        <w:t>enumerate(box_plot['boxes']): color = colors[i % 2] </w:t>
      </w:r>
      <w:r>
        <w:rPr>
          <w:spacing w:val="-2"/>
        </w:rPr>
        <w:t>patch.set_facecolor(color) patch.set_alpha(0.7)</w:t>
      </w:r>
    </w:p>
    <w:p>
      <w:pPr>
        <w:pStyle w:val="BodyText"/>
      </w:pPr>
    </w:p>
    <w:p>
      <w:pPr>
        <w:pStyle w:val="BodyText"/>
        <w:ind w:left="141" w:right="7301"/>
      </w:pPr>
      <w:r>
        <w:rPr>
          <w:spacing w:val="-2"/>
        </w:rPr>
        <w:t>plt.tight_layout() plt.show()</w:t>
      </w:r>
    </w:p>
    <w:p>
      <w:pPr>
        <w:pStyle w:val="BodyText"/>
        <w:spacing w:after="0"/>
        <w:sectPr>
          <w:pgSz w:w="11910" w:h="16840"/>
          <w:pgMar w:header="719" w:footer="0" w:top="980" w:bottom="280" w:left="1559" w:right="708"/>
        </w:sectPr>
      </w:pPr>
    </w:p>
    <w:p>
      <w:pPr>
        <w:pStyle w:val="BodyText"/>
      </w:pPr>
    </w:p>
    <w:p>
      <w:pPr>
        <w:pStyle w:val="BodyText"/>
      </w:pPr>
    </w:p>
    <w:p>
      <w:pPr>
        <w:pStyle w:val="BodyText"/>
        <w:spacing w:before="164"/>
      </w:pPr>
    </w:p>
    <w:p>
      <w:pPr>
        <w:pStyle w:val="BodyText"/>
        <w:ind w:left="142" w:right="7047"/>
      </w:pPr>
      <w:r>
        <w:rPr/>
        <w:t>#</w:t>
      </w:r>
      <w:r>
        <w:rPr>
          <w:spacing w:val="-13"/>
        </w:rPr>
        <w:t> </w:t>
      </w:r>
      <w:r>
        <w:rPr/>
        <w:t>Limpeza</w:t>
      </w:r>
      <w:r>
        <w:rPr>
          <w:spacing w:val="-13"/>
        </w:rPr>
        <w:t> </w:t>
      </w:r>
      <w:r>
        <w:rPr/>
        <w:t>de</w:t>
      </w:r>
      <w:r>
        <w:rPr>
          <w:spacing w:val="-13"/>
        </w:rPr>
        <w:t> </w:t>
      </w:r>
      <w:r>
        <w:rPr/>
        <w:t>memória del df_viz</w:t>
      </w:r>
    </w:p>
    <w:p>
      <w:pPr>
        <w:pStyle w:val="BodyText"/>
        <w:ind w:left="142"/>
      </w:pPr>
      <w:r>
        <w:rPr>
          <w:spacing w:val="-2"/>
        </w:rPr>
        <w:t>gc.collect()</w:t>
      </w:r>
    </w:p>
    <w:p>
      <w:pPr>
        <w:pStyle w:val="BodyText"/>
        <w:ind w:left="141" w:right="4430"/>
      </w:pPr>
      <w:r>
        <w:rPr/>
        <w:t>print("\n</w:t>
      </w:r>
      <w:r>
        <w:rPr>
          <w:rFonts w:ascii="Arial" w:hAnsi="Arial"/>
        </w:rPr>
        <w:t>□</w:t>
      </w:r>
      <w:r>
        <w:rPr>
          <w:rFonts w:ascii="Arial" w:hAnsi="Arial"/>
          <w:spacing w:val="-8"/>
        </w:rPr>
        <w:t> </w:t>
      </w:r>
      <w:r>
        <w:rPr/>
        <w:t>Memória</w:t>
      </w:r>
      <w:r>
        <w:rPr>
          <w:spacing w:val="-1"/>
        </w:rPr>
        <w:t> </w:t>
      </w:r>
      <w:r>
        <w:rPr/>
        <w:t>otimizada</w:t>
      </w:r>
      <w:r>
        <w:rPr>
          <w:spacing w:val="-1"/>
        </w:rPr>
        <w:t> </w:t>
      </w:r>
      <w:r>
        <w:rPr/>
        <w:t>após</w:t>
      </w:r>
      <w:r>
        <w:rPr>
          <w:spacing w:val="-1"/>
        </w:rPr>
        <w:t> </w:t>
      </w:r>
      <w:r>
        <w:rPr/>
        <w:t>visualizações.") # ===== ANÁLISE INICIAL =====</w:t>
      </w:r>
    </w:p>
    <w:p>
      <w:pPr>
        <w:pStyle w:val="BodyText"/>
        <w:spacing w:line="247" w:lineRule="auto"/>
        <w:ind w:left="141" w:right="4817"/>
      </w:pPr>
      <w:r>
        <w:rPr/>
        <w:t>print("\n</w:t>
      </w:r>
      <w:r>
        <w:rPr>
          <w:rFonts w:ascii="Segoe UI Symbol" w:hAnsi="Segoe UI Symbol" w:eastAsia="Segoe UI Symbol"/>
        </w:rPr>
        <w:t>📋 </w:t>
      </w:r>
      <w:r>
        <w:rPr/>
        <w:t>ANÁLISE DO DATASET") </w:t>
      </w:r>
      <w:r>
        <w:rPr>
          <w:spacing w:val="-2"/>
        </w:rPr>
        <w:t>print("="*40)</w:t>
      </w:r>
    </w:p>
    <w:p>
      <w:pPr>
        <w:pStyle w:val="BodyText"/>
        <w:spacing w:before="266"/>
        <w:ind w:left="141" w:right="4430"/>
      </w:pPr>
      <w:r>
        <w:rPr/>
        <w:t>print(f"Total de transações: {len(df):,}") print(f"Características: {df.shape[1]}") print(f"Valores</w:t>
      </w:r>
      <w:r>
        <w:rPr>
          <w:spacing w:val="-15"/>
        </w:rPr>
        <w:t> </w:t>
      </w:r>
      <w:r>
        <w:rPr/>
        <w:t>faltantes:</w:t>
      </w:r>
      <w:r>
        <w:rPr>
          <w:spacing w:val="-15"/>
        </w:rPr>
        <w:t> </w:t>
      </w:r>
      <w:r>
        <w:rPr/>
        <w:t>{df.isnull().sum().sum()}")</w:t>
      </w:r>
    </w:p>
    <w:p>
      <w:pPr>
        <w:pStyle w:val="BodyText"/>
        <w:spacing w:before="275"/>
        <w:ind w:left="141" w:right="2822"/>
      </w:pPr>
      <w:r>
        <w:rPr/>
        <w:t>#</w:t>
      </w:r>
      <w:r>
        <w:rPr>
          <w:spacing w:val="-7"/>
        </w:rPr>
        <w:t> </w:t>
      </w:r>
      <w:r>
        <w:rPr/>
        <w:t>Distribuição</w:t>
      </w:r>
      <w:r>
        <w:rPr>
          <w:spacing w:val="-7"/>
        </w:rPr>
        <w:t> </w:t>
      </w:r>
      <w:r>
        <w:rPr/>
        <w:t>de</w:t>
      </w:r>
      <w:r>
        <w:rPr>
          <w:spacing w:val="-7"/>
        </w:rPr>
        <w:t> </w:t>
      </w:r>
      <w:r>
        <w:rPr/>
        <w:t>classes</w:t>
      </w:r>
      <w:r>
        <w:rPr>
          <w:spacing w:val="-7"/>
        </w:rPr>
        <w:t> </w:t>
      </w:r>
      <w:r>
        <w:rPr/>
        <w:t>(problema</w:t>
      </w:r>
      <w:r>
        <w:rPr>
          <w:spacing w:val="-7"/>
        </w:rPr>
        <w:t> </w:t>
      </w:r>
      <w:r>
        <w:rPr/>
        <w:t>de</w:t>
      </w:r>
      <w:r>
        <w:rPr>
          <w:spacing w:val="-7"/>
        </w:rPr>
        <w:t> </w:t>
      </w:r>
      <w:r>
        <w:rPr/>
        <w:t>desbalanceamento) class_counts = df['Class'].value_counts()</w:t>
      </w:r>
    </w:p>
    <w:p>
      <w:pPr>
        <w:pStyle w:val="BodyText"/>
        <w:ind w:left="141"/>
      </w:pPr>
      <w:r>
        <w:rPr/>
        <w:t>total</w:t>
      </w:r>
      <w:r>
        <w:rPr>
          <w:spacing w:val="-2"/>
        </w:rPr>
        <w:t> </w:t>
      </w:r>
      <w:r>
        <w:rPr/>
        <w:t>=</w:t>
      </w:r>
      <w:r>
        <w:rPr>
          <w:spacing w:val="-1"/>
        </w:rPr>
        <w:t> </w:t>
      </w:r>
      <w:r>
        <w:rPr>
          <w:spacing w:val="-2"/>
        </w:rPr>
        <w:t>len(df)</w:t>
      </w:r>
    </w:p>
    <w:p>
      <w:pPr>
        <w:pStyle w:val="BodyText"/>
        <w:spacing w:before="274"/>
        <w:ind w:left="141"/>
      </w:pPr>
      <w:r>
        <w:rPr/>
        <w:t>print(f"\n</w:t>
      </w:r>
      <w:r>
        <w:rPr>
          <w:rFonts w:ascii="Segoe UI Symbol" w:hAnsi="Segoe UI Symbol" w:eastAsia="Segoe UI Symbol"/>
        </w:rPr>
        <w:t>🎯</w:t>
      </w:r>
      <w:r>
        <w:rPr>
          <w:rFonts w:ascii="Segoe UI Symbol" w:hAnsi="Segoe UI Symbol" w:eastAsia="Segoe UI Symbol"/>
          <w:spacing w:val="12"/>
        </w:rPr>
        <w:t> </w:t>
      </w:r>
      <w:r>
        <w:rPr/>
        <w:t>DISTRIBUIÇÃO</w:t>
      </w:r>
      <w:r>
        <w:rPr>
          <w:spacing w:val="18"/>
        </w:rPr>
        <w:t> </w:t>
      </w:r>
      <w:r>
        <w:rPr/>
        <w:t>DE</w:t>
      </w:r>
      <w:r>
        <w:rPr>
          <w:spacing w:val="18"/>
        </w:rPr>
        <w:t> </w:t>
      </w:r>
      <w:r>
        <w:rPr>
          <w:spacing w:val="-2"/>
        </w:rPr>
        <w:t>CLASSES:")</w:t>
      </w:r>
    </w:p>
    <w:p>
      <w:pPr>
        <w:pStyle w:val="BodyText"/>
        <w:spacing w:before="10"/>
        <w:ind w:left="141" w:right="2031"/>
        <w:jc w:val="both"/>
      </w:pPr>
      <w:r>
        <w:rPr/>
        <w:t>print(f"Normais</w:t>
      </w:r>
      <w:r>
        <w:rPr>
          <w:spacing w:val="-15"/>
        </w:rPr>
        <w:t> </w:t>
      </w:r>
      <w:r>
        <w:rPr/>
        <w:t>(0):</w:t>
      </w:r>
      <w:r>
        <w:rPr>
          <w:spacing w:val="-15"/>
        </w:rPr>
        <w:t> </w:t>
      </w:r>
      <w:r>
        <w:rPr/>
        <w:t>{class_counts[0]:,}</w:t>
      </w:r>
      <w:r>
        <w:rPr>
          <w:spacing w:val="-15"/>
        </w:rPr>
        <w:t> </w:t>
      </w:r>
      <w:r>
        <w:rPr/>
        <w:t>({class_counts[0]/total*100:.3f}%)") print(f"Fraudes (1): {class_counts[1]:,} ({class_counts[1]/total*100:.3f}%)") print(f"Desbalanceamento: {class_counts[0]/class_counts[1]:.1f}:1")</w:t>
      </w:r>
    </w:p>
    <w:p>
      <w:pPr>
        <w:pStyle w:val="BodyText"/>
      </w:pPr>
    </w:p>
    <w:p>
      <w:pPr>
        <w:pStyle w:val="BodyText"/>
        <w:ind w:left="141"/>
        <w:jc w:val="both"/>
      </w:pPr>
      <w:r>
        <w:rPr/>
        <w:t>#</w:t>
      </w:r>
      <w:r>
        <w:rPr>
          <w:spacing w:val="-2"/>
        </w:rPr>
        <w:t> </w:t>
      </w:r>
      <w:r>
        <w:rPr/>
        <w:t>Preparando</w:t>
      </w:r>
      <w:r>
        <w:rPr>
          <w:spacing w:val="-2"/>
        </w:rPr>
        <w:t> </w:t>
      </w:r>
      <w:r>
        <w:rPr>
          <w:spacing w:val="-4"/>
        </w:rPr>
        <w:t>dados</w:t>
      </w:r>
    </w:p>
    <w:p>
      <w:pPr>
        <w:pStyle w:val="BodyText"/>
        <w:ind w:left="141" w:right="6675"/>
      </w:pPr>
      <w:r>
        <w:rPr/>
        <w:t>X</w:t>
      </w:r>
      <w:r>
        <w:rPr>
          <w:spacing w:val="-12"/>
        </w:rPr>
        <w:t> </w:t>
      </w:r>
      <w:r>
        <w:rPr/>
        <w:t>=</w:t>
      </w:r>
      <w:r>
        <w:rPr>
          <w:spacing w:val="-12"/>
        </w:rPr>
        <w:t> </w:t>
      </w:r>
      <w:r>
        <w:rPr/>
        <w:t>df.drop(['Class'],</w:t>
      </w:r>
      <w:r>
        <w:rPr>
          <w:spacing w:val="-12"/>
        </w:rPr>
        <w:t> </w:t>
      </w:r>
      <w:r>
        <w:rPr/>
        <w:t>axis=1) y = df['Class']</w:t>
      </w:r>
    </w:p>
    <w:p>
      <w:pPr>
        <w:pStyle w:val="BodyText"/>
        <w:spacing w:line="247" w:lineRule="auto" w:before="274"/>
        <w:ind w:left="141" w:right="3525"/>
      </w:pPr>
      <w:r>
        <w:rPr/>
        <w:t>print(f"\n</w:t>
      </w:r>
      <w:r>
        <w:rPr>
          <w:rFonts w:ascii="Segoe UI Symbol" w:eastAsia="Segoe UI Symbol"/>
        </w:rPr>
        <w:t>🔄</w:t>
      </w:r>
      <w:r>
        <w:rPr>
          <w:rFonts w:ascii="Segoe UI Symbol" w:eastAsia="Segoe UI Symbol"/>
          <w:spacing w:val="-1"/>
        </w:rPr>
        <w:t> </w:t>
      </w:r>
      <w:r>
        <w:rPr/>
        <w:t>Dividindo dados (80% treino, 20% teste)...") X_train, X_test, y_train, y_test = train_test_split(</w:t>
      </w:r>
    </w:p>
    <w:p>
      <w:pPr>
        <w:pStyle w:val="BodyText"/>
        <w:spacing w:line="268" w:lineRule="exact"/>
        <w:ind w:left="381"/>
      </w:pPr>
      <w:r>
        <w:rPr/>
        <w:t>X,</w:t>
      </w:r>
      <w:r>
        <w:rPr>
          <w:spacing w:val="-4"/>
        </w:rPr>
        <w:t> </w:t>
      </w:r>
      <w:r>
        <w:rPr/>
        <w:t>y,</w:t>
      </w:r>
      <w:r>
        <w:rPr>
          <w:spacing w:val="-4"/>
        </w:rPr>
        <w:t> </w:t>
      </w:r>
      <w:r>
        <w:rPr/>
        <w:t>test_size=0.2,</w:t>
      </w:r>
      <w:r>
        <w:rPr>
          <w:spacing w:val="-4"/>
        </w:rPr>
        <w:t> </w:t>
      </w:r>
      <w:r>
        <w:rPr/>
        <w:t>random_state=42,</w:t>
      </w:r>
      <w:r>
        <w:rPr>
          <w:spacing w:val="-3"/>
        </w:rPr>
        <w:t> </w:t>
      </w:r>
      <w:r>
        <w:rPr>
          <w:spacing w:val="-2"/>
        </w:rPr>
        <w:t>stratify=y</w:t>
      </w:r>
    </w:p>
    <w:p>
      <w:pPr>
        <w:spacing w:before="0"/>
        <w:ind w:left="141" w:right="0" w:firstLine="0"/>
        <w:jc w:val="left"/>
        <w:rPr>
          <w:sz w:val="24"/>
        </w:rPr>
      </w:pPr>
      <w:r>
        <w:rPr>
          <w:spacing w:val="-10"/>
          <w:sz w:val="24"/>
        </w:rPr>
        <w:t>)</w:t>
      </w:r>
    </w:p>
    <w:p>
      <w:pPr>
        <w:pStyle w:val="BodyText"/>
        <w:spacing w:line="247" w:lineRule="auto" w:before="241"/>
        <w:ind w:left="141" w:right="2822"/>
      </w:pPr>
      <w:r>
        <w:rPr/>
        <w:t>print(f"</w:t>
      </w:r>
      <w:r>
        <w:rPr>
          <w:rFonts w:ascii="Segoe UI Symbol" w:hAnsi="Segoe UI Symbol"/>
        </w:rPr>
        <w:t>✅</w:t>
      </w:r>
      <w:r>
        <w:rPr>
          <w:rFonts w:ascii="Segoe UI Symbol" w:hAnsi="Segoe UI Symbol"/>
          <w:spacing w:val="-17"/>
        </w:rPr>
        <w:t> </w:t>
      </w:r>
      <w:r>
        <w:rPr/>
        <w:t>Treino:</w:t>
      </w:r>
      <w:r>
        <w:rPr>
          <w:spacing w:val="-15"/>
        </w:rPr>
        <w:t> </w:t>
      </w:r>
      <w:r>
        <w:rPr/>
        <w:t>{X_train.shape[0]:,}</w:t>
      </w:r>
      <w:r>
        <w:rPr>
          <w:spacing w:val="-15"/>
        </w:rPr>
        <w:t> </w:t>
      </w:r>
      <w:r>
        <w:rPr/>
        <w:t>|</w:t>
      </w:r>
      <w:r>
        <w:rPr>
          <w:spacing w:val="-15"/>
        </w:rPr>
        <w:t> </w:t>
      </w:r>
      <w:r>
        <w:rPr/>
        <w:t>Teste:</w:t>
      </w:r>
      <w:r>
        <w:rPr>
          <w:spacing w:val="-15"/>
        </w:rPr>
        <w:t> </w:t>
      </w:r>
      <w:r>
        <w:rPr/>
        <w:t>{X_test.shape[0]:,}") print(f"Fraudes no treino: {y_train.sum()/len(y_train)*100:.3f}%") print(f"Fraudes no teste: {y_test.sum()/len(y_test)*100:.3f}%")</w:t>
      </w:r>
    </w:p>
    <w:p>
      <w:pPr>
        <w:pStyle w:val="BodyText"/>
        <w:ind w:left="381" w:right="6038" w:hanging="240"/>
      </w:pPr>
      <w:r>
        <w:rPr/>
        <w:t>def</w:t>
      </w:r>
      <w:r>
        <w:rPr>
          <w:spacing w:val="-15"/>
        </w:rPr>
        <w:t> </w:t>
      </w:r>
      <w:r>
        <w:rPr/>
        <w:t>criar_modelos_f1_otimizados(): </w:t>
      </w:r>
      <w:r>
        <w:rPr>
          <w:spacing w:val="-4"/>
        </w:rPr>
        <w:t>"""</w:t>
      </w:r>
    </w:p>
    <w:p>
      <w:pPr>
        <w:pStyle w:val="BodyText"/>
        <w:ind w:left="381"/>
      </w:pPr>
      <w:r>
        <w:rPr/>
        <w:t>Modelos</w:t>
      </w:r>
      <w:r>
        <w:rPr>
          <w:spacing w:val="-6"/>
        </w:rPr>
        <w:t> </w:t>
      </w:r>
      <w:r>
        <w:rPr/>
        <w:t>com</w:t>
      </w:r>
      <w:r>
        <w:rPr>
          <w:spacing w:val="-5"/>
        </w:rPr>
        <w:t> </w:t>
      </w:r>
      <w:r>
        <w:rPr/>
        <w:t>hyperparâmetros</w:t>
      </w:r>
      <w:r>
        <w:rPr>
          <w:spacing w:val="-5"/>
        </w:rPr>
        <w:t> </w:t>
      </w:r>
      <w:r>
        <w:rPr>
          <w:spacing w:val="-2"/>
        </w:rPr>
        <w:t>otimizados.</w:t>
      </w:r>
    </w:p>
    <w:p>
      <w:pPr>
        <w:pStyle w:val="BodyText"/>
        <w:spacing w:before="271"/>
        <w:ind w:left="381"/>
      </w:pPr>
      <w:r>
        <w:rPr/>
        <w:t>Ajustes</w:t>
      </w:r>
      <w:r>
        <w:rPr>
          <w:spacing w:val="-5"/>
        </w:rPr>
        <w:t> </w:t>
      </w:r>
      <w:r>
        <w:rPr>
          <w:spacing w:val="-2"/>
        </w:rPr>
        <w:t>específicos:</w:t>
      </w:r>
    </w:p>
    <w:p>
      <w:pPr>
        <w:pStyle w:val="ListParagraph"/>
        <w:numPr>
          <w:ilvl w:val="0"/>
          <w:numId w:val="7"/>
        </w:numPr>
        <w:tabs>
          <w:tab w:pos="520" w:val="left" w:leader="none"/>
        </w:tabs>
        <w:spacing w:line="240" w:lineRule="auto" w:before="0" w:after="0"/>
        <w:ind w:left="520" w:right="0" w:hanging="139"/>
        <w:jc w:val="left"/>
        <w:rPr>
          <w:sz w:val="24"/>
        </w:rPr>
      </w:pPr>
      <w:r>
        <w:rPr>
          <w:sz w:val="24"/>
        </w:rPr>
        <w:t>LinearSVC:</w:t>
      </w:r>
      <w:r>
        <w:rPr>
          <w:spacing w:val="-6"/>
          <w:sz w:val="24"/>
        </w:rPr>
        <w:t> </w:t>
      </w:r>
      <w:r>
        <w:rPr>
          <w:sz w:val="24"/>
        </w:rPr>
        <w:t>C=0.1</w:t>
      </w:r>
      <w:r>
        <w:rPr>
          <w:spacing w:val="-4"/>
          <w:sz w:val="24"/>
        </w:rPr>
        <w:t> </w:t>
      </w:r>
      <w:r>
        <w:rPr>
          <w:sz w:val="24"/>
        </w:rPr>
        <w:t>(regularização</w:t>
      </w:r>
      <w:r>
        <w:rPr>
          <w:spacing w:val="-3"/>
          <w:sz w:val="24"/>
        </w:rPr>
        <w:t> </w:t>
      </w:r>
      <w:r>
        <w:rPr>
          <w:sz w:val="24"/>
        </w:rPr>
        <w:t>mais</w:t>
      </w:r>
      <w:r>
        <w:rPr>
          <w:spacing w:val="-4"/>
          <w:sz w:val="24"/>
        </w:rPr>
        <w:t> </w:t>
      </w:r>
      <w:r>
        <w:rPr>
          <w:sz w:val="24"/>
        </w:rPr>
        <w:t>forte),</w:t>
      </w:r>
      <w:r>
        <w:rPr>
          <w:spacing w:val="-3"/>
          <w:sz w:val="24"/>
        </w:rPr>
        <w:t> </w:t>
      </w:r>
      <w:r>
        <w:rPr>
          <w:spacing w:val="-2"/>
          <w:sz w:val="24"/>
        </w:rPr>
        <w:t>max_iter=5000</w:t>
      </w:r>
    </w:p>
    <w:p>
      <w:pPr>
        <w:pStyle w:val="ListParagraph"/>
        <w:numPr>
          <w:ilvl w:val="0"/>
          <w:numId w:val="7"/>
        </w:numPr>
        <w:tabs>
          <w:tab w:pos="520" w:val="left" w:leader="none"/>
        </w:tabs>
        <w:spacing w:line="240" w:lineRule="auto" w:before="0" w:after="0"/>
        <w:ind w:left="520" w:right="0" w:hanging="139"/>
        <w:jc w:val="left"/>
        <w:rPr>
          <w:sz w:val="24"/>
        </w:rPr>
      </w:pPr>
      <w:r>
        <w:rPr>
          <w:sz w:val="24"/>
        </w:rPr>
        <w:t>Logistic</w:t>
      </w:r>
      <w:r>
        <w:rPr>
          <w:spacing w:val="-5"/>
          <w:sz w:val="24"/>
        </w:rPr>
        <w:t> </w:t>
      </w:r>
      <w:r>
        <w:rPr>
          <w:sz w:val="24"/>
        </w:rPr>
        <w:t>Regression:</w:t>
      </w:r>
      <w:r>
        <w:rPr>
          <w:spacing w:val="-4"/>
          <w:sz w:val="24"/>
        </w:rPr>
        <w:t> </w:t>
      </w:r>
      <w:r>
        <w:rPr>
          <w:sz w:val="24"/>
        </w:rPr>
        <w:t>C=0.1,</w:t>
      </w:r>
      <w:r>
        <w:rPr>
          <w:spacing w:val="-4"/>
          <w:sz w:val="24"/>
        </w:rPr>
        <w:t> </w:t>
      </w:r>
      <w:r>
        <w:rPr>
          <w:sz w:val="24"/>
        </w:rPr>
        <w:t>solver</w:t>
      </w:r>
      <w:r>
        <w:rPr>
          <w:spacing w:val="-4"/>
          <w:sz w:val="24"/>
        </w:rPr>
        <w:t> </w:t>
      </w:r>
      <w:r>
        <w:rPr>
          <w:spacing w:val="-2"/>
          <w:sz w:val="24"/>
        </w:rPr>
        <w:t>liblinear</w:t>
      </w:r>
    </w:p>
    <w:p>
      <w:pPr>
        <w:pStyle w:val="ListParagraph"/>
        <w:numPr>
          <w:ilvl w:val="0"/>
          <w:numId w:val="7"/>
        </w:numPr>
        <w:tabs>
          <w:tab w:pos="520" w:val="left" w:leader="none"/>
        </w:tabs>
        <w:spacing w:line="240" w:lineRule="auto" w:before="0" w:after="0"/>
        <w:ind w:left="520" w:right="0" w:hanging="139"/>
        <w:jc w:val="left"/>
        <w:rPr>
          <w:sz w:val="24"/>
        </w:rPr>
      </w:pPr>
      <w:r>
        <w:rPr>
          <w:sz w:val="24"/>
        </w:rPr>
        <w:t>Decision</w:t>
      </w:r>
      <w:r>
        <w:rPr>
          <w:spacing w:val="-4"/>
          <w:sz w:val="24"/>
        </w:rPr>
        <w:t> </w:t>
      </w:r>
      <w:r>
        <w:rPr>
          <w:sz w:val="24"/>
        </w:rPr>
        <w:t>Tree:</w:t>
      </w:r>
      <w:r>
        <w:rPr>
          <w:spacing w:val="-3"/>
          <w:sz w:val="24"/>
        </w:rPr>
        <w:t> </w:t>
      </w:r>
      <w:r>
        <w:rPr>
          <w:sz w:val="24"/>
        </w:rPr>
        <w:t>max_depth</w:t>
      </w:r>
      <w:r>
        <w:rPr>
          <w:spacing w:val="-4"/>
          <w:sz w:val="24"/>
        </w:rPr>
        <w:t> </w:t>
      </w:r>
      <w:r>
        <w:rPr>
          <w:sz w:val="24"/>
        </w:rPr>
        <w:t>reduzido,</w:t>
      </w:r>
      <w:r>
        <w:rPr>
          <w:spacing w:val="-3"/>
          <w:sz w:val="24"/>
        </w:rPr>
        <w:t> </w:t>
      </w:r>
      <w:r>
        <w:rPr>
          <w:sz w:val="24"/>
        </w:rPr>
        <w:t>min_samples</w:t>
      </w:r>
      <w:r>
        <w:rPr>
          <w:spacing w:val="-3"/>
          <w:sz w:val="24"/>
        </w:rPr>
        <w:t> </w:t>
      </w:r>
      <w:r>
        <w:rPr>
          <w:spacing w:val="-2"/>
          <w:sz w:val="24"/>
        </w:rPr>
        <w:t>ajustados</w:t>
      </w:r>
    </w:p>
    <w:p>
      <w:pPr>
        <w:pStyle w:val="ListParagraph"/>
        <w:numPr>
          <w:ilvl w:val="0"/>
          <w:numId w:val="7"/>
        </w:numPr>
        <w:tabs>
          <w:tab w:pos="520" w:val="left" w:leader="none"/>
        </w:tabs>
        <w:spacing w:line="240" w:lineRule="auto" w:before="0" w:after="0"/>
        <w:ind w:left="381" w:right="7117" w:firstLine="0"/>
        <w:jc w:val="left"/>
        <w:rPr>
          <w:sz w:val="24"/>
        </w:rPr>
      </w:pPr>
      <w:r>
        <w:rPr>
          <w:sz w:val="24"/>
        </w:rPr>
        <w:t>Naive</w:t>
      </w:r>
      <w:r>
        <w:rPr>
          <w:spacing w:val="-15"/>
          <w:sz w:val="24"/>
        </w:rPr>
        <w:t> </w:t>
      </w:r>
      <w:r>
        <w:rPr>
          <w:sz w:val="24"/>
        </w:rPr>
        <w:t>Bayes:</w:t>
      </w:r>
      <w:r>
        <w:rPr>
          <w:spacing w:val="-15"/>
          <w:sz w:val="24"/>
        </w:rPr>
        <w:t> </w:t>
      </w:r>
      <w:r>
        <w:rPr>
          <w:sz w:val="24"/>
        </w:rPr>
        <w:t>padrão </w:t>
      </w:r>
      <w:r>
        <w:rPr>
          <w:spacing w:val="-4"/>
          <w:sz w:val="24"/>
        </w:rPr>
        <w:t>"""</w:t>
      </w:r>
    </w:p>
    <w:p>
      <w:pPr>
        <w:pStyle w:val="BodyText"/>
        <w:spacing w:line="317" w:lineRule="exact"/>
        <w:ind w:left="381"/>
      </w:pPr>
      <w:r>
        <w:rPr/>
        <w:t>print("</w:t>
      </w:r>
      <w:r>
        <w:rPr>
          <w:rFonts w:ascii="Segoe UI Symbol" w:eastAsia="Segoe UI Symbol"/>
        </w:rPr>
        <w:t>🔧</w:t>
      </w:r>
      <w:r>
        <w:rPr>
          <w:rFonts w:ascii="Segoe UI Symbol" w:eastAsia="Segoe UI Symbol"/>
          <w:spacing w:val="18"/>
        </w:rPr>
        <w:t> </w:t>
      </w:r>
      <w:r>
        <w:rPr/>
        <w:t>Configurando</w:t>
      </w:r>
      <w:r>
        <w:rPr>
          <w:spacing w:val="25"/>
        </w:rPr>
        <w:t> </w:t>
      </w:r>
      <w:r>
        <w:rPr>
          <w:spacing w:val="-2"/>
        </w:rPr>
        <w:t>modelos...")</w:t>
      </w:r>
    </w:p>
    <w:p>
      <w:pPr>
        <w:pStyle w:val="BodyText"/>
        <w:spacing w:before="10"/>
      </w:pPr>
    </w:p>
    <w:p>
      <w:pPr>
        <w:pStyle w:val="BodyText"/>
        <w:ind w:left="381"/>
      </w:pPr>
      <w:r>
        <w:rPr/>
        <w:t>modelos</w:t>
      </w:r>
      <w:r>
        <w:rPr>
          <w:spacing w:val="-3"/>
        </w:rPr>
        <w:t> </w:t>
      </w:r>
      <w:r>
        <w:rPr/>
        <w:t>=</w:t>
      </w:r>
      <w:r>
        <w:rPr>
          <w:spacing w:val="-2"/>
        </w:rPr>
        <w:t> </w:t>
      </w:r>
      <w:r>
        <w:rPr>
          <w:spacing w:val="-10"/>
        </w:rPr>
        <w:t>{</w:t>
      </w:r>
    </w:p>
    <w:p>
      <w:pPr>
        <w:pStyle w:val="BodyText"/>
        <w:ind w:left="861" w:right="4064" w:hanging="240"/>
      </w:pPr>
      <w:r>
        <w:rPr/>
        <w:t>'Logistic</w:t>
      </w:r>
      <w:r>
        <w:rPr>
          <w:spacing w:val="-15"/>
        </w:rPr>
        <w:t> </w:t>
      </w:r>
      <w:r>
        <w:rPr/>
        <w:t>Regression':</w:t>
      </w:r>
      <w:r>
        <w:rPr>
          <w:spacing w:val="-15"/>
        </w:rPr>
        <w:t> </w:t>
      </w:r>
      <w:r>
        <w:rPr/>
        <w:t>LogisticRegression( </w:t>
      </w:r>
      <w:r>
        <w:rPr>
          <w:spacing w:val="-2"/>
        </w:rPr>
        <w:t>random_state=42,</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tabs>
          <w:tab w:pos="2657" w:val="left" w:leader="none"/>
          <w:tab w:pos="2887" w:val="left" w:leader="none"/>
          <w:tab w:pos="3048" w:val="left" w:leader="none"/>
        </w:tabs>
        <w:ind w:left="861" w:right="3046"/>
      </w:pPr>
      <w:r>
        <w:rPr>
          <w:spacing w:val="-2"/>
        </w:rPr>
        <w:t>max_iter=2000,</w:t>
      </w:r>
      <w:r>
        <w:rPr/>
        <w:tab/>
        <w:tab/>
        <w:tab/>
        <w:t># Mais iterações class_weight='balanced', # Crucial para desbalanceamento </w:t>
      </w:r>
      <w:r>
        <w:rPr>
          <w:spacing w:val="-2"/>
        </w:rPr>
        <w:t>solver='liblinear',</w:t>
      </w:r>
      <w:r>
        <w:rPr/>
        <w:tab/>
        <w:tab/>
        <w:t>#</w:t>
      </w:r>
      <w:r>
        <w:rPr>
          <w:spacing w:val="-9"/>
        </w:rPr>
        <w:t> </w:t>
      </w:r>
      <w:r>
        <w:rPr/>
        <w:t>Melhor</w:t>
      </w:r>
      <w:r>
        <w:rPr>
          <w:spacing w:val="-10"/>
        </w:rPr>
        <w:t> </w:t>
      </w:r>
      <w:r>
        <w:rPr/>
        <w:t>para</w:t>
      </w:r>
      <w:r>
        <w:rPr>
          <w:spacing w:val="-9"/>
        </w:rPr>
        <w:t> </w:t>
      </w:r>
      <w:r>
        <w:rPr/>
        <w:t>dados</w:t>
      </w:r>
      <w:r>
        <w:rPr>
          <w:spacing w:val="-10"/>
        </w:rPr>
        <w:t> </w:t>
      </w:r>
      <w:r>
        <w:rPr/>
        <w:t>pequenos/médios </w:t>
      </w:r>
      <w:r>
        <w:rPr>
          <w:spacing w:val="-2"/>
        </w:rPr>
        <w:t>C=0.1</w:t>
      </w:r>
      <w:r>
        <w:rPr/>
        <w:tab/>
        <w:t># Regularização mais forte</w:t>
      </w:r>
    </w:p>
    <w:p>
      <w:pPr>
        <w:spacing w:before="0"/>
        <w:ind w:left="621" w:right="0" w:firstLine="0"/>
        <w:jc w:val="left"/>
        <w:rPr>
          <w:sz w:val="24"/>
        </w:rPr>
      </w:pPr>
      <w:r>
        <w:rPr>
          <w:spacing w:val="-5"/>
          <w:sz w:val="24"/>
        </w:rPr>
        <w:t>),</w:t>
      </w:r>
    </w:p>
    <w:p>
      <w:pPr>
        <w:pStyle w:val="BodyText"/>
      </w:pPr>
    </w:p>
    <w:p>
      <w:pPr>
        <w:pStyle w:val="BodyText"/>
        <w:ind w:left="861" w:right="6102" w:hanging="240"/>
      </w:pPr>
      <w:r>
        <w:rPr/>
        <w:t>'SVM': LinearSVC( </w:t>
      </w:r>
      <w:r>
        <w:rPr>
          <w:spacing w:val="-2"/>
        </w:rPr>
        <w:t>random_state=42,</w:t>
      </w:r>
    </w:p>
    <w:p>
      <w:pPr>
        <w:pStyle w:val="BodyText"/>
        <w:ind w:left="861"/>
      </w:pPr>
      <w:r>
        <w:rPr/>
        <w:t>class_weight='balanced',</w:t>
      </w:r>
      <w:r>
        <w:rPr>
          <w:spacing w:val="-5"/>
        </w:rPr>
        <w:t> </w:t>
      </w:r>
      <w:r>
        <w:rPr/>
        <w:t>#</w:t>
      </w:r>
      <w:r>
        <w:rPr>
          <w:spacing w:val="-5"/>
        </w:rPr>
        <w:t> </w:t>
      </w:r>
      <w:r>
        <w:rPr/>
        <w:t>Essencial</w:t>
      </w:r>
      <w:r>
        <w:rPr>
          <w:spacing w:val="-5"/>
        </w:rPr>
        <w:t> </w:t>
      </w:r>
      <w:r>
        <w:rPr/>
        <w:t>para</w:t>
      </w:r>
      <w:r>
        <w:rPr>
          <w:spacing w:val="-4"/>
        </w:rPr>
        <w:t> </w:t>
      </w:r>
      <w:r>
        <w:rPr>
          <w:spacing w:val="-2"/>
        </w:rPr>
        <w:t>fraudes</w:t>
      </w:r>
    </w:p>
    <w:p>
      <w:pPr>
        <w:pStyle w:val="BodyText"/>
        <w:tabs>
          <w:tab w:pos="2657" w:val="left" w:leader="none"/>
          <w:tab w:pos="2815" w:val="left" w:leader="none"/>
          <w:tab w:pos="3048" w:val="left" w:leader="none"/>
        </w:tabs>
        <w:ind w:left="861" w:right="2478"/>
      </w:pPr>
      <w:r>
        <w:rPr>
          <w:spacing w:val="-2"/>
        </w:rPr>
        <w:t>C=0.1,</w:t>
      </w:r>
      <w:r>
        <w:rPr/>
        <w:tab/>
        <w:t># Regularização mais forte para generalização </w:t>
      </w:r>
      <w:r>
        <w:rPr>
          <w:spacing w:val="-2"/>
        </w:rPr>
        <w:t>dual=False,</w:t>
      </w:r>
      <w:r>
        <w:rPr/>
        <w:tab/>
        <w:tab/>
        <w:t>#</w:t>
      </w:r>
      <w:r>
        <w:rPr>
          <w:spacing w:val="-7"/>
        </w:rPr>
        <w:t> </w:t>
      </w:r>
      <w:r>
        <w:rPr/>
        <w:t>Mais</w:t>
      </w:r>
      <w:r>
        <w:rPr>
          <w:spacing w:val="-7"/>
        </w:rPr>
        <w:t> </w:t>
      </w:r>
      <w:r>
        <w:rPr/>
        <w:t>eficiente</w:t>
      </w:r>
      <w:r>
        <w:rPr>
          <w:spacing w:val="-7"/>
        </w:rPr>
        <w:t> </w:t>
      </w:r>
      <w:r>
        <w:rPr/>
        <w:t>para</w:t>
      </w:r>
      <w:r>
        <w:rPr>
          <w:spacing w:val="-7"/>
        </w:rPr>
        <w:t> </w:t>
      </w:r>
      <w:r>
        <w:rPr/>
        <w:t>n_samples</w:t>
      </w:r>
      <w:r>
        <w:rPr>
          <w:spacing w:val="-7"/>
        </w:rPr>
        <w:t> </w:t>
      </w:r>
      <w:r>
        <w:rPr/>
        <w:t>&gt;</w:t>
      </w:r>
      <w:r>
        <w:rPr>
          <w:spacing w:val="-7"/>
        </w:rPr>
        <w:t> </w:t>
      </w:r>
      <w:r>
        <w:rPr/>
        <w:t>n_features </w:t>
      </w:r>
      <w:r>
        <w:rPr>
          <w:spacing w:val="-2"/>
        </w:rPr>
        <w:t>max_iter=5000,</w:t>
      </w:r>
      <w:r>
        <w:rPr/>
        <w:tab/>
        <w:tab/>
        <w:tab/>
        <w:t># Mais iterações para convergência</w:t>
      </w:r>
    </w:p>
    <w:p>
      <w:pPr>
        <w:pStyle w:val="BodyText"/>
        <w:tabs>
          <w:tab w:pos="2696" w:val="left" w:leader="none"/>
        </w:tabs>
        <w:ind w:left="861"/>
      </w:pPr>
      <w:r>
        <w:rPr>
          <w:spacing w:val="-2"/>
        </w:rPr>
        <w:t>tol=1e-</w:t>
      </w:r>
      <w:r>
        <w:rPr>
          <w:spacing w:val="-10"/>
        </w:rPr>
        <w:t>5</w:t>
      </w:r>
      <w:r>
        <w:rPr/>
        <w:tab/>
        <w:t>#</w:t>
      </w:r>
      <w:r>
        <w:rPr>
          <w:spacing w:val="-2"/>
        </w:rPr>
        <w:t> </w:t>
      </w:r>
      <w:r>
        <w:rPr/>
        <w:t>Tolerância</w:t>
      </w:r>
      <w:r>
        <w:rPr>
          <w:spacing w:val="-2"/>
        </w:rPr>
        <w:t> </w:t>
      </w:r>
      <w:r>
        <w:rPr/>
        <w:t>menor</w:t>
      </w:r>
      <w:r>
        <w:rPr>
          <w:spacing w:val="-2"/>
        </w:rPr>
        <w:t> </w:t>
      </w:r>
      <w:r>
        <w:rPr/>
        <w:t>para</w:t>
      </w:r>
      <w:r>
        <w:rPr>
          <w:spacing w:val="-2"/>
        </w:rPr>
        <w:t> </w:t>
      </w:r>
      <w:r>
        <w:rPr/>
        <w:t>maior</w:t>
      </w:r>
      <w:r>
        <w:rPr>
          <w:spacing w:val="-1"/>
        </w:rPr>
        <w:t> </w:t>
      </w:r>
      <w:r>
        <w:rPr>
          <w:spacing w:val="-2"/>
        </w:rPr>
        <w:t>precisão</w:t>
      </w:r>
    </w:p>
    <w:p>
      <w:pPr>
        <w:spacing w:before="0"/>
        <w:ind w:left="621" w:right="0" w:firstLine="0"/>
        <w:jc w:val="left"/>
        <w:rPr>
          <w:sz w:val="24"/>
        </w:rPr>
      </w:pPr>
      <w:r>
        <w:rPr>
          <w:spacing w:val="-5"/>
          <w:sz w:val="24"/>
        </w:rPr>
        <w:t>),</w:t>
      </w:r>
    </w:p>
    <w:p>
      <w:pPr>
        <w:pStyle w:val="BodyText"/>
      </w:pPr>
    </w:p>
    <w:p>
      <w:pPr>
        <w:pStyle w:val="BodyText"/>
        <w:ind w:left="861" w:right="4064" w:hanging="240"/>
      </w:pPr>
      <w:r>
        <w:rPr/>
        <w:t>'Decision</w:t>
      </w:r>
      <w:r>
        <w:rPr>
          <w:spacing w:val="-15"/>
        </w:rPr>
        <w:t> </w:t>
      </w:r>
      <w:r>
        <w:rPr/>
        <w:t>Tree':</w:t>
      </w:r>
      <w:r>
        <w:rPr>
          <w:spacing w:val="-15"/>
        </w:rPr>
        <w:t> </w:t>
      </w:r>
      <w:r>
        <w:rPr/>
        <w:t>DecisionTreeClassifier( </w:t>
      </w:r>
      <w:r>
        <w:rPr>
          <w:spacing w:val="-2"/>
        </w:rPr>
        <w:t>random_state=42,</w:t>
      </w:r>
    </w:p>
    <w:p>
      <w:pPr>
        <w:pStyle w:val="BodyText"/>
        <w:tabs>
          <w:tab w:pos="3022" w:val="left" w:leader="none"/>
          <w:tab w:pos="3400" w:val="left" w:leader="none"/>
        </w:tabs>
        <w:ind w:left="861" w:right="3093"/>
      </w:pPr>
      <w:r>
        <w:rPr>
          <w:spacing w:val="-2"/>
        </w:rPr>
        <w:t>max_depth=8,</w:t>
      </w:r>
      <w:r>
        <w:rPr/>
        <w:tab/>
        <w:t># Reduzido para evitar overfitting min_samples_split=200,</w:t>
      </w:r>
      <w:r>
        <w:rPr>
          <w:spacing w:val="80"/>
        </w:rPr>
        <w:t> </w:t>
      </w:r>
      <w:r>
        <w:rPr/>
        <w:t>#</w:t>
      </w:r>
      <w:r>
        <w:rPr>
          <w:spacing w:val="-7"/>
        </w:rPr>
        <w:t> </w:t>
      </w:r>
      <w:r>
        <w:rPr/>
        <w:t>Aumentado</w:t>
      </w:r>
      <w:r>
        <w:rPr>
          <w:spacing w:val="-7"/>
        </w:rPr>
        <w:t> </w:t>
      </w:r>
      <w:r>
        <w:rPr/>
        <w:t>para</w:t>
      </w:r>
      <w:r>
        <w:rPr>
          <w:spacing w:val="-7"/>
        </w:rPr>
        <w:t> </w:t>
      </w:r>
      <w:r>
        <w:rPr/>
        <w:t>generalização </w:t>
      </w:r>
      <w:r>
        <w:rPr>
          <w:spacing w:val="-2"/>
        </w:rPr>
        <w:t>min_samples_leaf=100,</w:t>
      </w:r>
      <w:r>
        <w:rPr/>
        <w:tab/>
        <w:t># Folhas maiores class_weight='balanced', # Balanceamento</w:t>
      </w:r>
    </w:p>
    <w:p>
      <w:pPr>
        <w:pStyle w:val="BodyText"/>
        <w:tabs>
          <w:tab w:pos="2808" w:val="left" w:leader="none"/>
        </w:tabs>
        <w:ind w:left="861"/>
      </w:pPr>
      <w:r>
        <w:rPr>
          <w:spacing w:val="-2"/>
        </w:rPr>
        <w:t>criterion='gini'</w:t>
      </w:r>
      <w:r>
        <w:rPr/>
        <w:tab/>
        <w:t>#</w:t>
      </w:r>
      <w:r>
        <w:rPr>
          <w:spacing w:val="-5"/>
        </w:rPr>
        <w:t> </w:t>
      </w:r>
      <w:r>
        <w:rPr/>
        <w:t>Melhor</w:t>
      </w:r>
      <w:r>
        <w:rPr>
          <w:spacing w:val="-2"/>
        </w:rPr>
        <w:t> </w:t>
      </w:r>
      <w:r>
        <w:rPr/>
        <w:t>para</w:t>
      </w:r>
      <w:r>
        <w:rPr>
          <w:spacing w:val="-2"/>
        </w:rPr>
        <w:t> </w:t>
      </w:r>
      <w:r>
        <w:rPr/>
        <w:t>classificação</w:t>
      </w:r>
      <w:r>
        <w:rPr>
          <w:spacing w:val="-2"/>
        </w:rPr>
        <w:t> binária</w:t>
      </w:r>
    </w:p>
    <w:p>
      <w:pPr>
        <w:spacing w:before="0"/>
        <w:ind w:left="621" w:right="0" w:firstLine="0"/>
        <w:jc w:val="left"/>
        <w:rPr>
          <w:sz w:val="24"/>
        </w:rPr>
      </w:pPr>
      <w:r>
        <w:rPr>
          <w:spacing w:val="-5"/>
          <w:sz w:val="24"/>
        </w:rPr>
        <w:t>),</w:t>
      </w:r>
    </w:p>
    <w:p>
      <w:pPr>
        <w:pStyle w:val="BodyText"/>
      </w:pPr>
    </w:p>
    <w:p>
      <w:pPr>
        <w:pStyle w:val="BodyText"/>
        <w:ind w:left="621"/>
      </w:pPr>
      <w:r>
        <w:rPr/>
        <w:t>'Naive</w:t>
      </w:r>
      <w:r>
        <w:rPr>
          <w:spacing w:val="-4"/>
        </w:rPr>
        <w:t> </w:t>
      </w:r>
      <w:r>
        <w:rPr/>
        <w:t>Bayes':</w:t>
      </w:r>
      <w:r>
        <w:rPr>
          <w:spacing w:val="-3"/>
        </w:rPr>
        <w:t> </w:t>
      </w:r>
      <w:r>
        <w:rPr>
          <w:spacing w:val="-2"/>
        </w:rPr>
        <w:t>GaussianNB(</w:t>
      </w:r>
    </w:p>
    <w:p>
      <w:pPr>
        <w:pStyle w:val="BodyText"/>
        <w:ind w:left="141" w:right="416" w:firstLine="719"/>
      </w:pPr>
      <w:r>
        <w:rPr/>
        <w:t>#</w:t>
      </w:r>
      <w:r>
        <w:rPr>
          <w:spacing w:val="-5"/>
        </w:rPr>
        <w:t> </w:t>
      </w:r>
      <w:r>
        <w:rPr/>
        <w:t>Naive</w:t>
      </w:r>
      <w:r>
        <w:rPr>
          <w:spacing w:val="-5"/>
        </w:rPr>
        <w:t> </w:t>
      </w:r>
      <w:r>
        <w:rPr/>
        <w:t>Bayes</w:t>
      </w:r>
      <w:r>
        <w:rPr>
          <w:spacing w:val="-5"/>
        </w:rPr>
        <w:t> </w:t>
      </w:r>
      <w:r>
        <w:rPr/>
        <w:t>naturalmente</w:t>
      </w:r>
      <w:r>
        <w:rPr>
          <w:spacing w:val="-5"/>
        </w:rPr>
        <w:t> </w:t>
      </w:r>
      <w:r>
        <w:rPr/>
        <w:t>lida</w:t>
      </w:r>
      <w:r>
        <w:rPr>
          <w:spacing w:val="-5"/>
        </w:rPr>
        <w:t> </w:t>
      </w:r>
      <w:r>
        <w:rPr/>
        <w:t>bem</w:t>
      </w:r>
      <w:r>
        <w:rPr>
          <w:spacing w:val="-5"/>
        </w:rPr>
        <w:t> </w:t>
      </w:r>
      <w:r>
        <w:rPr/>
        <w:t>com</w:t>
      </w:r>
      <w:r>
        <w:rPr>
          <w:spacing w:val="-5"/>
        </w:rPr>
        <w:t> </w:t>
      </w:r>
      <w:r>
        <w:rPr/>
        <w:t>desbalanceamento</w:t>
      </w:r>
      <w:r>
        <w:rPr>
          <w:spacing w:val="-5"/>
        </w:rPr>
        <w:t> </w:t>
      </w:r>
      <w:r>
        <w:rPr/>
        <w:t>por</w:t>
      </w:r>
      <w:r>
        <w:rPr>
          <w:spacing w:val="-5"/>
        </w:rPr>
        <w:t> </w:t>
      </w:r>
      <w:r>
        <w:rPr/>
        <w:t>presumir independência entre as variáveis</w:t>
      </w:r>
    </w:p>
    <w:p>
      <w:pPr>
        <w:spacing w:before="0"/>
        <w:ind w:left="621" w:right="0" w:firstLine="0"/>
        <w:jc w:val="left"/>
        <w:rPr>
          <w:sz w:val="24"/>
        </w:rPr>
      </w:pPr>
      <w:r>
        <w:rPr>
          <w:spacing w:val="-10"/>
          <w:sz w:val="24"/>
        </w:rPr>
        <w:t>)</w:t>
      </w:r>
    </w:p>
    <w:p>
      <w:pPr>
        <w:spacing w:before="0"/>
        <w:ind w:left="381" w:right="0" w:firstLine="0"/>
        <w:jc w:val="left"/>
        <w:rPr>
          <w:sz w:val="24"/>
        </w:rPr>
      </w:pPr>
      <w:r>
        <w:rPr>
          <w:spacing w:val="-10"/>
          <w:sz w:val="24"/>
        </w:rPr>
        <w:t>}</w:t>
      </w:r>
    </w:p>
    <w:p>
      <w:pPr>
        <w:pStyle w:val="BodyText"/>
        <w:spacing w:line="256" w:lineRule="auto" w:before="241"/>
        <w:ind w:left="381" w:right="4411"/>
      </w:pPr>
      <w:r>
        <w:rPr/>
        <w:t>print(f"</w:t>
      </w:r>
      <w:r>
        <w:rPr>
          <w:rFonts w:ascii="Segoe UI Symbol" w:hAnsi="Segoe UI Symbol"/>
        </w:rPr>
        <w:t>✅</w:t>
      </w:r>
      <w:r>
        <w:rPr>
          <w:rFonts w:ascii="Segoe UI Symbol" w:hAnsi="Segoe UI Symbol"/>
          <w:spacing w:val="-17"/>
        </w:rPr>
        <w:t> </w:t>
      </w:r>
      <w:r>
        <w:rPr/>
        <w:t>{len(modelos)}</w:t>
      </w:r>
      <w:r>
        <w:rPr>
          <w:spacing w:val="-15"/>
        </w:rPr>
        <w:t> </w:t>
      </w:r>
      <w:r>
        <w:rPr/>
        <w:t>modelos</w:t>
      </w:r>
      <w:r>
        <w:rPr>
          <w:spacing w:val="-15"/>
        </w:rPr>
        <w:t> </w:t>
      </w:r>
      <w:r>
        <w:rPr/>
        <w:t>configurados") return modelos</w:t>
      </w:r>
    </w:p>
    <w:p>
      <w:pPr>
        <w:pStyle w:val="BodyText"/>
        <w:spacing w:before="256"/>
        <w:ind w:left="141"/>
      </w:pPr>
      <w:r>
        <w:rPr/>
        <w:t>#</w:t>
      </w:r>
      <w:r>
        <w:rPr>
          <w:spacing w:val="-1"/>
        </w:rPr>
        <w:t> </w:t>
      </w:r>
      <w:r>
        <w:rPr/>
        <w:t>Criando</w:t>
      </w:r>
      <w:r>
        <w:rPr>
          <w:spacing w:val="-1"/>
        </w:rPr>
        <w:t> </w:t>
      </w:r>
      <w:r>
        <w:rPr>
          <w:spacing w:val="-2"/>
        </w:rPr>
        <w:t>modelos</w:t>
      </w:r>
    </w:p>
    <w:p>
      <w:pPr>
        <w:pStyle w:val="BodyText"/>
        <w:ind w:left="141" w:right="4817"/>
      </w:pPr>
      <w:r>
        <w:rPr/>
        <w:t>modelos</w:t>
      </w:r>
      <w:r>
        <w:rPr>
          <w:spacing w:val="-15"/>
        </w:rPr>
        <w:t> </w:t>
      </w:r>
      <w:r>
        <w:rPr/>
        <w:t>=</w:t>
      </w:r>
      <w:r>
        <w:rPr>
          <w:spacing w:val="-15"/>
        </w:rPr>
        <w:t> </w:t>
      </w:r>
      <w:r>
        <w:rPr/>
        <w:t>criar_modelos_f1_otimizados() import matplotlib.pyplot as plt</w:t>
      </w:r>
    </w:p>
    <w:p>
      <w:pPr>
        <w:pStyle w:val="BodyText"/>
        <w:spacing w:line="480" w:lineRule="auto"/>
        <w:ind w:left="141" w:right="2822"/>
      </w:pPr>
      <w:r>
        <w:rPr/>
        <w:t>from</w:t>
      </w:r>
      <w:r>
        <w:rPr>
          <w:spacing w:val="-10"/>
        </w:rPr>
        <w:t> </w:t>
      </w:r>
      <w:r>
        <w:rPr/>
        <w:t>sklearn.metrics</w:t>
      </w:r>
      <w:r>
        <w:rPr>
          <w:spacing w:val="-10"/>
        </w:rPr>
        <w:t> </w:t>
      </w:r>
      <w:r>
        <w:rPr/>
        <w:t>import</w:t>
      </w:r>
      <w:r>
        <w:rPr>
          <w:spacing w:val="-10"/>
        </w:rPr>
        <w:t> </w:t>
      </w:r>
      <w:r>
        <w:rPr/>
        <w:t>precision_recall_curve,</w:t>
      </w:r>
      <w:r>
        <w:rPr>
          <w:spacing w:val="-10"/>
        </w:rPr>
        <w:t> </w:t>
      </w:r>
      <w:r>
        <w:rPr/>
        <w:t>auc plt.figure(figsize=(10, 7))</w:t>
      </w:r>
    </w:p>
    <w:p>
      <w:pPr>
        <w:pStyle w:val="BodyText"/>
        <w:ind w:left="141"/>
      </w:pPr>
      <w:r>
        <w:rPr/>
        <w:t>for</w:t>
      </w:r>
      <w:r>
        <w:rPr>
          <w:spacing w:val="-2"/>
        </w:rPr>
        <w:t> </w:t>
      </w:r>
      <w:r>
        <w:rPr/>
        <w:t>nome,</w:t>
      </w:r>
      <w:r>
        <w:rPr>
          <w:spacing w:val="-1"/>
        </w:rPr>
        <w:t> </w:t>
      </w:r>
      <w:r>
        <w:rPr/>
        <w:t>modelo</w:t>
      </w:r>
      <w:r>
        <w:rPr>
          <w:spacing w:val="-2"/>
        </w:rPr>
        <w:t> </w:t>
      </w:r>
      <w:r>
        <w:rPr/>
        <w:t>in</w:t>
      </w:r>
      <w:r>
        <w:rPr>
          <w:spacing w:val="-1"/>
        </w:rPr>
        <w:t> </w:t>
      </w:r>
      <w:r>
        <w:rPr>
          <w:spacing w:val="-2"/>
        </w:rPr>
        <w:t>modelos.items():</w:t>
      </w:r>
    </w:p>
    <w:p>
      <w:pPr>
        <w:pStyle w:val="BodyText"/>
      </w:pPr>
    </w:p>
    <w:p>
      <w:pPr>
        <w:pStyle w:val="BodyText"/>
        <w:ind w:left="381" w:right="4925"/>
      </w:pPr>
      <w:r>
        <w:rPr/>
        <w:t>#</w:t>
      </w:r>
      <w:r>
        <w:rPr>
          <w:spacing w:val="-7"/>
        </w:rPr>
        <w:t> </w:t>
      </w:r>
      <w:r>
        <w:rPr/>
        <w:t>Verifica</w:t>
      </w:r>
      <w:r>
        <w:rPr>
          <w:spacing w:val="-7"/>
        </w:rPr>
        <w:t> </w:t>
      </w:r>
      <w:r>
        <w:rPr/>
        <w:t>se</w:t>
      </w:r>
      <w:r>
        <w:rPr>
          <w:spacing w:val="-7"/>
        </w:rPr>
        <w:t> </w:t>
      </w:r>
      <w:r>
        <w:rPr/>
        <w:t>o</w:t>
      </w:r>
      <w:r>
        <w:rPr>
          <w:spacing w:val="-7"/>
        </w:rPr>
        <w:t> </w:t>
      </w:r>
      <w:r>
        <w:rPr/>
        <w:t>modelo</w:t>
      </w:r>
      <w:r>
        <w:rPr>
          <w:spacing w:val="-7"/>
        </w:rPr>
        <w:t> </w:t>
      </w:r>
      <w:r>
        <w:rPr/>
        <w:t>possui</w:t>
      </w:r>
      <w:r>
        <w:rPr>
          <w:spacing w:val="-7"/>
        </w:rPr>
        <w:t> </w:t>
      </w:r>
      <w:r>
        <w:rPr/>
        <w:t>predict_proba if hasattr(modelo, 'predict_proba'):</w:t>
      </w:r>
    </w:p>
    <w:p>
      <w:pPr>
        <w:pStyle w:val="BodyText"/>
        <w:ind w:left="621"/>
      </w:pPr>
      <w:r>
        <w:rPr/>
        <w:t>modelo.fit(X_train,</w:t>
      </w:r>
      <w:r>
        <w:rPr>
          <w:spacing w:val="-14"/>
        </w:rPr>
        <w:t> </w:t>
      </w:r>
      <w:r>
        <w:rPr>
          <w:spacing w:val="-2"/>
        </w:rPr>
        <w:t>y_train)</w:t>
      </w:r>
    </w:p>
    <w:p>
      <w:pPr>
        <w:pStyle w:val="BodyText"/>
        <w:ind w:left="621"/>
      </w:pPr>
      <w:r>
        <w:rPr/>
        <w:t>y_scores</w:t>
      </w:r>
      <w:r>
        <w:rPr>
          <w:spacing w:val="-9"/>
        </w:rPr>
        <w:t> </w:t>
      </w:r>
      <w:r>
        <w:rPr/>
        <w:t>=</w:t>
      </w:r>
      <w:r>
        <w:rPr>
          <w:spacing w:val="-8"/>
        </w:rPr>
        <w:t> </w:t>
      </w:r>
      <w:r>
        <w:rPr/>
        <w:t>modelo.predict_proba(X_test)[:,</w:t>
      </w:r>
      <w:r>
        <w:rPr>
          <w:spacing w:val="-8"/>
        </w:rPr>
        <w:t> </w:t>
      </w:r>
      <w:r>
        <w:rPr>
          <w:spacing w:val="-5"/>
        </w:rPr>
        <w:t>1]</w:t>
      </w:r>
    </w:p>
    <w:p>
      <w:pPr>
        <w:pStyle w:val="BodyText"/>
      </w:pPr>
    </w:p>
    <w:p>
      <w:pPr>
        <w:pStyle w:val="BodyText"/>
        <w:ind w:left="381" w:right="3046"/>
      </w:pPr>
      <w:r>
        <w:rPr/>
        <w:t>#</w:t>
      </w:r>
      <w:r>
        <w:rPr>
          <w:spacing w:val="-6"/>
        </w:rPr>
        <w:t> </w:t>
      </w:r>
      <w:r>
        <w:rPr/>
        <w:t>Para</w:t>
      </w:r>
      <w:r>
        <w:rPr>
          <w:spacing w:val="-6"/>
        </w:rPr>
        <w:t> </w:t>
      </w:r>
      <w:r>
        <w:rPr/>
        <w:t>modelos</w:t>
      </w:r>
      <w:r>
        <w:rPr>
          <w:spacing w:val="-6"/>
        </w:rPr>
        <w:t> </w:t>
      </w:r>
      <w:r>
        <w:rPr/>
        <w:t>como</w:t>
      </w:r>
      <w:r>
        <w:rPr>
          <w:spacing w:val="-6"/>
        </w:rPr>
        <w:t> </w:t>
      </w:r>
      <w:r>
        <w:rPr/>
        <w:t>LinearSVC,</w:t>
      </w:r>
      <w:r>
        <w:rPr>
          <w:spacing w:val="-6"/>
        </w:rPr>
        <w:t> </w:t>
      </w:r>
      <w:r>
        <w:rPr/>
        <w:t>que</w:t>
      </w:r>
      <w:r>
        <w:rPr>
          <w:spacing w:val="-6"/>
        </w:rPr>
        <w:t> </w:t>
      </w:r>
      <w:r>
        <w:rPr/>
        <w:t>usam</w:t>
      </w:r>
      <w:r>
        <w:rPr>
          <w:spacing w:val="-6"/>
        </w:rPr>
        <w:t> </w:t>
      </w:r>
      <w:r>
        <w:rPr/>
        <w:t>decision_function elif hasattr(modelo, 'decision_function'):</w:t>
      </w:r>
    </w:p>
    <w:p>
      <w:pPr>
        <w:pStyle w:val="BodyText"/>
        <w:ind w:left="621"/>
      </w:pPr>
      <w:r>
        <w:rPr/>
        <w:t>modelo.fit(X_train,</w:t>
      </w:r>
      <w:r>
        <w:rPr>
          <w:spacing w:val="-14"/>
        </w:rPr>
        <w:t> </w:t>
      </w:r>
      <w:r>
        <w:rPr>
          <w:spacing w:val="-2"/>
        </w:rPr>
        <w:t>y_train)</w:t>
      </w:r>
    </w:p>
    <w:p>
      <w:pPr>
        <w:pStyle w:val="BodyText"/>
        <w:spacing w:after="0"/>
        <w:sectPr>
          <w:pgSz w:w="11910" w:h="16840"/>
          <w:pgMar w:header="719" w:footer="0" w:top="980" w:bottom="280" w:left="1559" w:right="708"/>
        </w:sectPr>
      </w:pPr>
    </w:p>
    <w:p>
      <w:pPr>
        <w:pStyle w:val="BodyText"/>
        <w:spacing w:before="166"/>
      </w:pPr>
    </w:p>
    <w:p>
      <w:pPr>
        <w:pStyle w:val="BodyText"/>
        <w:spacing w:line="550" w:lineRule="atLeast"/>
        <w:ind w:left="381" w:right="4430" w:firstLine="239"/>
      </w:pPr>
      <w:r>
        <w:rPr/>
        <w:t>y_scores</w:t>
      </w:r>
      <w:r>
        <w:rPr>
          <w:spacing w:val="-15"/>
        </w:rPr>
        <w:t> </w:t>
      </w:r>
      <w:r>
        <w:rPr/>
        <w:t>=</w:t>
      </w:r>
      <w:r>
        <w:rPr>
          <w:spacing w:val="-15"/>
        </w:rPr>
        <w:t> </w:t>
      </w:r>
      <w:r>
        <w:rPr/>
        <w:t>modelo.decision_function(X_test) </w:t>
      </w:r>
      <w:r>
        <w:rPr>
          <w:spacing w:val="-2"/>
        </w:rPr>
        <w:t>else:</w:t>
      </w:r>
    </w:p>
    <w:p>
      <w:pPr>
        <w:pStyle w:val="BodyText"/>
        <w:spacing w:line="280" w:lineRule="exact" w:before="2"/>
        <w:ind w:left="621" w:right="956"/>
      </w:pPr>
      <w:r>
        <w:rPr/>
        <w:t>print(f"</w:t>
      </w:r>
      <w:r>
        <w:rPr>
          <w:rFonts w:ascii="Segoe UI Symbol" w:hAnsi="Segoe UI Symbol"/>
        </w:rPr>
        <w:t>⚠</w:t>
      </w:r>
      <w:r>
        <w:rPr>
          <w:rFonts w:ascii="Segoe UI Symbol" w:hAnsi="Segoe UI Symbol"/>
          <w:spacing w:val="-10"/>
        </w:rPr>
        <w:t> </w:t>
      </w:r>
      <w:r>
        <w:rPr/>
        <w:t>Modelo</w:t>
      </w:r>
      <w:r>
        <w:rPr>
          <w:spacing w:val="-4"/>
        </w:rPr>
        <w:t> </w:t>
      </w:r>
      <w:r>
        <w:rPr/>
        <w:t>{nome}</w:t>
      </w:r>
      <w:r>
        <w:rPr>
          <w:spacing w:val="-4"/>
        </w:rPr>
        <w:t> </w:t>
      </w:r>
      <w:r>
        <w:rPr/>
        <w:t>não</w:t>
      </w:r>
      <w:r>
        <w:rPr>
          <w:spacing w:val="-4"/>
        </w:rPr>
        <w:t> </w:t>
      </w:r>
      <w:r>
        <w:rPr/>
        <w:t>possui</w:t>
      </w:r>
      <w:r>
        <w:rPr>
          <w:spacing w:val="-4"/>
        </w:rPr>
        <w:t> </w:t>
      </w:r>
      <w:r>
        <w:rPr/>
        <w:t>método</w:t>
      </w:r>
      <w:r>
        <w:rPr>
          <w:spacing w:val="-4"/>
        </w:rPr>
        <w:t> </w:t>
      </w:r>
      <w:r>
        <w:rPr/>
        <w:t>adequado</w:t>
      </w:r>
      <w:r>
        <w:rPr>
          <w:spacing w:val="-4"/>
        </w:rPr>
        <w:t> </w:t>
      </w:r>
      <w:r>
        <w:rPr/>
        <w:t>para</w:t>
      </w:r>
      <w:r>
        <w:rPr>
          <w:spacing w:val="-4"/>
        </w:rPr>
        <w:t> </w:t>
      </w:r>
      <w:r>
        <w:rPr/>
        <w:t>gerar</w:t>
      </w:r>
      <w:r>
        <w:rPr>
          <w:spacing w:val="-4"/>
        </w:rPr>
        <w:t> </w:t>
      </w:r>
      <w:r>
        <w:rPr/>
        <w:t>scores.") </w:t>
      </w:r>
      <w:r>
        <w:rPr>
          <w:spacing w:val="-2"/>
        </w:rPr>
        <w:t>continue</w:t>
      </w:r>
    </w:p>
    <w:p>
      <w:pPr>
        <w:pStyle w:val="BodyText"/>
        <w:spacing w:before="272"/>
        <w:ind w:left="381"/>
        <w:jc w:val="both"/>
      </w:pPr>
      <w:r>
        <w:rPr/>
        <w:t>#</w:t>
      </w:r>
      <w:r>
        <w:rPr>
          <w:spacing w:val="-5"/>
        </w:rPr>
        <w:t> </w:t>
      </w:r>
      <w:r>
        <w:rPr/>
        <w:t>Calcula</w:t>
      </w:r>
      <w:r>
        <w:rPr>
          <w:spacing w:val="-5"/>
        </w:rPr>
        <w:t> </w:t>
      </w:r>
      <w:r>
        <w:rPr/>
        <w:t>curva</w:t>
      </w:r>
      <w:r>
        <w:rPr>
          <w:spacing w:val="-4"/>
        </w:rPr>
        <w:t> </w:t>
      </w:r>
      <w:r>
        <w:rPr/>
        <w:t>precision-</w:t>
      </w:r>
      <w:r>
        <w:rPr>
          <w:spacing w:val="-2"/>
        </w:rPr>
        <w:t>recall</w:t>
      </w:r>
    </w:p>
    <w:p>
      <w:pPr>
        <w:pStyle w:val="BodyText"/>
        <w:ind w:left="381" w:right="2488"/>
        <w:jc w:val="both"/>
      </w:pPr>
      <w:r>
        <w:rPr/>
        <w:t>precision,</w:t>
      </w:r>
      <w:r>
        <w:rPr>
          <w:spacing w:val="-8"/>
        </w:rPr>
        <w:t> </w:t>
      </w:r>
      <w:r>
        <w:rPr/>
        <w:t>recall,</w:t>
      </w:r>
      <w:r>
        <w:rPr>
          <w:spacing w:val="-8"/>
        </w:rPr>
        <w:t> </w:t>
      </w:r>
      <w:r>
        <w:rPr/>
        <w:t>thresholds</w:t>
      </w:r>
      <w:r>
        <w:rPr>
          <w:spacing w:val="-8"/>
        </w:rPr>
        <w:t> </w:t>
      </w:r>
      <w:r>
        <w:rPr/>
        <w:t>=</w:t>
      </w:r>
      <w:r>
        <w:rPr>
          <w:spacing w:val="-8"/>
        </w:rPr>
        <w:t> </w:t>
      </w:r>
      <w:r>
        <w:rPr/>
        <w:t>precision_recall_curve(y_test,</w:t>
      </w:r>
      <w:r>
        <w:rPr>
          <w:spacing w:val="-8"/>
        </w:rPr>
        <w:t> </w:t>
      </w:r>
      <w:r>
        <w:rPr/>
        <w:t>y_scores) auc_pr = auc(recall, precision)</w:t>
      </w:r>
    </w:p>
    <w:p>
      <w:pPr>
        <w:pStyle w:val="BodyText"/>
      </w:pPr>
    </w:p>
    <w:p>
      <w:pPr>
        <w:pStyle w:val="BodyText"/>
        <w:ind w:left="381"/>
        <w:jc w:val="both"/>
      </w:pPr>
      <w:r>
        <w:rPr/>
        <w:t>#</w:t>
      </w:r>
      <w:r>
        <w:rPr>
          <w:spacing w:val="-2"/>
        </w:rPr>
        <w:t> </w:t>
      </w:r>
      <w:r>
        <w:rPr/>
        <w:t>Plota</w:t>
      </w:r>
      <w:r>
        <w:rPr>
          <w:spacing w:val="-2"/>
        </w:rPr>
        <w:t> curva</w:t>
      </w:r>
    </w:p>
    <w:p>
      <w:pPr>
        <w:pStyle w:val="BodyText"/>
        <w:ind w:left="381"/>
        <w:jc w:val="both"/>
      </w:pPr>
      <w:r>
        <w:rPr/>
        <w:t>plt.plot(recall,</w:t>
      </w:r>
      <w:r>
        <w:rPr>
          <w:spacing w:val="-5"/>
        </w:rPr>
        <w:t> </w:t>
      </w:r>
      <w:r>
        <w:rPr/>
        <w:t>precision,</w:t>
      </w:r>
      <w:r>
        <w:rPr>
          <w:spacing w:val="-5"/>
        </w:rPr>
        <w:t> </w:t>
      </w:r>
      <w:r>
        <w:rPr/>
        <w:t>label=f'{nome}</w:t>
      </w:r>
      <w:r>
        <w:rPr>
          <w:spacing w:val="-4"/>
        </w:rPr>
        <w:t> </w:t>
      </w:r>
      <w:r>
        <w:rPr/>
        <w:t>(AUC</w:t>
      </w:r>
      <w:r>
        <w:rPr>
          <w:spacing w:val="-5"/>
        </w:rPr>
        <w:t> </w:t>
      </w:r>
      <w:r>
        <w:rPr/>
        <w:t>=</w:t>
      </w:r>
      <w:r>
        <w:rPr>
          <w:spacing w:val="-4"/>
        </w:rPr>
        <w:t> </w:t>
      </w:r>
      <w:r>
        <w:rPr>
          <w:spacing w:val="-2"/>
        </w:rPr>
        <w:t>{auc_pr:.3f})')</w:t>
      </w:r>
    </w:p>
    <w:p>
      <w:pPr>
        <w:pStyle w:val="BodyText"/>
      </w:pPr>
    </w:p>
    <w:p>
      <w:pPr>
        <w:pStyle w:val="BodyText"/>
        <w:ind w:left="142" w:right="6201"/>
      </w:pPr>
      <w:r>
        <w:rPr/>
        <w:t># Configurações do gráfico plt.xlabel('Recall', fontsize=14) plt.ylabel('Precision',</w:t>
      </w:r>
      <w:r>
        <w:rPr>
          <w:spacing w:val="-15"/>
        </w:rPr>
        <w:t> </w:t>
      </w:r>
      <w:r>
        <w:rPr/>
        <w:t>fontsize=14)</w:t>
      </w:r>
    </w:p>
    <w:p>
      <w:pPr>
        <w:pStyle w:val="BodyText"/>
        <w:ind w:left="142" w:right="2822"/>
      </w:pPr>
      <w:r>
        <w:rPr/>
        <w:t>plt.title('Curvas</w:t>
      </w:r>
      <w:r>
        <w:rPr>
          <w:spacing w:val="-11"/>
        </w:rPr>
        <w:t> </w:t>
      </w:r>
      <w:r>
        <w:rPr/>
        <w:t>Precision-Recall</w:t>
      </w:r>
      <w:r>
        <w:rPr>
          <w:spacing w:val="-11"/>
        </w:rPr>
        <w:t> </w:t>
      </w:r>
      <w:r>
        <w:rPr/>
        <w:t>dos</w:t>
      </w:r>
      <w:r>
        <w:rPr>
          <w:spacing w:val="-11"/>
        </w:rPr>
        <w:t> </w:t>
      </w:r>
      <w:r>
        <w:rPr/>
        <w:t>Modelos',</w:t>
      </w:r>
      <w:r>
        <w:rPr>
          <w:spacing w:val="-11"/>
        </w:rPr>
        <w:t> </w:t>
      </w:r>
      <w:r>
        <w:rPr/>
        <w:t>fontsize=16) </w:t>
      </w:r>
      <w:r>
        <w:rPr>
          <w:spacing w:val="-2"/>
        </w:rPr>
        <w:t>plt.legend()</w:t>
      </w:r>
    </w:p>
    <w:p>
      <w:pPr>
        <w:pStyle w:val="BodyText"/>
        <w:ind w:left="142" w:right="7301"/>
      </w:pPr>
      <w:r>
        <w:rPr>
          <w:spacing w:val="-2"/>
        </w:rPr>
        <w:t>plt.grid(True) plt.tight_layout() plt.show()</w:t>
      </w:r>
    </w:p>
    <w:p>
      <w:pPr>
        <w:pStyle w:val="BodyText"/>
        <w:ind w:left="381" w:right="1902" w:hanging="240"/>
      </w:pPr>
      <w:r>
        <w:rPr/>
        <w:t>def</w:t>
      </w:r>
      <w:r>
        <w:rPr>
          <w:spacing w:val="-11"/>
        </w:rPr>
        <w:t> </w:t>
      </w:r>
      <w:r>
        <w:rPr/>
        <w:t>avaliar_modelo_f1_otimizado(modelo,</w:t>
      </w:r>
      <w:r>
        <w:rPr>
          <w:spacing w:val="-11"/>
        </w:rPr>
        <w:t> </w:t>
      </w:r>
      <w:r>
        <w:rPr/>
        <w:t>X_test,</w:t>
      </w:r>
      <w:r>
        <w:rPr>
          <w:spacing w:val="-11"/>
        </w:rPr>
        <w:t> </w:t>
      </w:r>
      <w:r>
        <w:rPr/>
        <w:t>y_test,</w:t>
      </w:r>
      <w:r>
        <w:rPr>
          <w:spacing w:val="-11"/>
        </w:rPr>
        <w:t> </w:t>
      </w:r>
      <w:r>
        <w:rPr/>
        <w:t>nome_modelo): inicio = time.time()</w:t>
      </w:r>
    </w:p>
    <w:p>
      <w:pPr>
        <w:pStyle w:val="BodyText"/>
      </w:pPr>
    </w:p>
    <w:p>
      <w:pPr>
        <w:pStyle w:val="BodyText"/>
        <w:ind w:left="381"/>
        <w:jc w:val="both"/>
      </w:pPr>
      <w:r>
        <w:rPr/>
        <w:t>#</w:t>
      </w:r>
      <w:r>
        <w:rPr>
          <w:spacing w:val="-5"/>
        </w:rPr>
        <w:t> </w:t>
      </w:r>
      <w:r>
        <w:rPr/>
        <w:t>Predições</w:t>
      </w:r>
      <w:r>
        <w:rPr>
          <w:spacing w:val="-2"/>
        </w:rPr>
        <w:t> padrão</w:t>
      </w:r>
    </w:p>
    <w:p>
      <w:pPr>
        <w:pStyle w:val="BodyText"/>
        <w:ind w:left="381"/>
        <w:jc w:val="both"/>
      </w:pPr>
      <w:r>
        <w:rPr/>
        <w:t>y_pred</w:t>
      </w:r>
      <w:r>
        <w:rPr>
          <w:spacing w:val="-2"/>
        </w:rPr>
        <w:t> </w:t>
      </w:r>
      <w:r>
        <w:rPr/>
        <w:t>=</w:t>
      </w:r>
      <w:r>
        <w:rPr>
          <w:spacing w:val="-2"/>
        </w:rPr>
        <w:t> modelo.predict(X_test)</w:t>
      </w:r>
    </w:p>
    <w:p>
      <w:pPr>
        <w:pStyle w:val="BodyText"/>
      </w:pPr>
    </w:p>
    <w:p>
      <w:pPr>
        <w:pStyle w:val="BodyText"/>
        <w:ind w:left="381"/>
        <w:jc w:val="both"/>
      </w:pPr>
      <w:r>
        <w:rPr/>
        <w:t>#</w:t>
      </w:r>
      <w:r>
        <w:rPr>
          <w:spacing w:val="-3"/>
        </w:rPr>
        <w:t> </w:t>
      </w:r>
      <w:r>
        <w:rPr/>
        <w:t>Calculando</w:t>
      </w:r>
      <w:r>
        <w:rPr>
          <w:spacing w:val="-2"/>
        </w:rPr>
        <w:t> </w:t>
      </w:r>
      <w:r>
        <w:rPr/>
        <w:t>métricas</w:t>
      </w:r>
      <w:r>
        <w:rPr>
          <w:spacing w:val="-2"/>
        </w:rPr>
        <w:t> básicas</w:t>
      </w:r>
    </w:p>
    <w:p>
      <w:pPr>
        <w:pStyle w:val="BodyText"/>
        <w:ind w:left="381" w:right="5098"/>
        <w:jc w:val="both"/>
      </w:pPr>
      <w:r>
        <w:rPr/>
        <w:t>accuracy = accuracy_score(y_test, y_pred) precision</w:t>
      </w:r>
      <w:r>
        <w:rPr>
          <w:spacing w:val="-13"/>
        </w:rPr>
        <w:t> </w:t>
      </w:r>
      <w:r>
        <w:rPr/>
        <w:t>=</w:t>
      </w:r>
      <w:r>
        <w:rPr>
          <w:spacing w:val="-13"/>
        </w:rPr>
        <w:t> </w:t>
      </w:r>
      <w:r>
        <w:rPr/>
        <w:t>precision_score(y_test,</w:t>
      </w:r>
      <w:r>
        <w:rPr>
          <w:spacing w:val="-13"/>
        </w:rPr>
        <w:t> </w:t>
      </w:r>
      <w:r>
        <w:rPr/>
        <w:t>y_pred) recall = recall_score(y_test, y_pred)</w:t>
      </w:r>
    </w:p>
    <w:p>
      <w:pPr>
        <w:pStyle w:val="BodyText"/>
        <w:ind w:left="381"/>
        <w:jc w:val="both"/>
      </w:pPr>
      <w:r>
        <w:rPr/>
        <w:t>f1</w:t>
      </w:r>
      <w:r>
        <w:rPr>
          <w:spacing w:val="-6"/>
        </w:rPr>
        <w:t> </w:t>
      </w:r>
      <w:r>
        <w:rPr/>
        <w:t>=</w:t>
      </w:r>
      <w:r>
        <w:rPr>
          <w:spacing w:val="-3"/>
        </w:rPr>
        <w:t> </w:t>
      </w:r>
      <w:r>
        <w:rPr/>
        <w:t>f1_score(y_test,</w:t>
      </w:r>
      <w:r>
        <w:rPr>
          <w:spacing w:val="-3"/>
        </w:rPr>
        <w:t> </w:t>
      </w:r>
      <w:r>
        <w:rPr>
          <w:spacing w:val="-2"/>
        </w:rPr>
        <w:t>y_pred)</w:t>
      </w:r>
    </w:p>
    <w:p>
      <w:pPr>
        <w:pStyle w:val="BodyText"/>
      </w:pPr>
    </w:p>
    <w:p>
      <w:pPr>
        <w:pStyle w:val="BodyText"/>
        <w:ind w:left="142" w:right="494" w:firstLine="239"/>
      </w:pPr>
      <w:r>
        <w:rPr/>
        <w:t>#</w:t>
      </w:r>
      <w:r>
        <w:rPr>
          <w:spacing w:val="-4"/>
        </w:rPr>
        <w:t> </w:t>
      </w:r>
      <w:r>
        <w:rPr/>
        <w:t>Otimizar</w:t>
      </w:r>
      <w:r>
        <w:rPr>
          <w:spacing w:val="-4"/>
        </w:rPr>
        <w:t> </w:t>
      </w:r>
      <w:r>
        <w:rPr/>
        <w:t>threshold</w:t>
      </w:r>
      <w:r>
        <w:rPr>
          <w:spacing w:val="-4"/>
        </w:rPr>
        <w:t> </w:t>
      </w:r>
      <w:r>
        <w:rPr/>
        <w:t>para</w:t>
      </w:r>
      <w:r>
        <w:rPr>
          <w:spacing w:val="-4"/>
        </w:rPr>
        <w:t> </w:t>
      </w:r>
      <w:r>
        <w:rPr/>
        <w:t>F1-Score</w:t>
      </w:r>
      <w:r>
        <w:rPr>
          <w:spacing w:val="-4"/>
        </w:rPr>
        <w:t> </w:t>
      </w:r>
      <w:r>
        <w:rPr/>
        <w:t>escolhendo</w:t>
      </w:r>
      <w:r>
        <w:rPr>
          <w:spacing w:val="-4"/>
        </w:rPr>
        <w:t> </w:t>
      </w:r>
      <w:r>
        <w:rPr/>
        <w:t>o</w:t>
      </w:r>
      <w:r>
        <w:rPr>
          <w:spacing w:val="-4"/>
        </w:rPr>
        <w:t> </w:t>
      </w:r>
      <w:r>
        <w:rPr/>
        <w:t>melhor</w:t>
      </w:r>
      <w:r>
        <w:rPr>
          <w:spacing w:val="-4"/>
        </w:rPr>
        <w:t> </w:t>
      </w:r>
      <w:r>
        <w:rPr/>
        <w:t>threshold</w:t>
      </w:r>
      <w:r>
        <w:rPr>
          <w:spacing w:val="-4"/>
        </w:rPr>
        <w:t> </w:t>
      </w:r>
      <w:r>
        <w:rPr/>
        <w:t>da</w:t>
      </w:r>
      <w:r>
        <w:rPr>
          <w:spacing w:val="-4"/>
        </w:rPr>
        <w:t> </w:t>
      </w:r>
      <w:r>
        <w:rPr/>
        <w:t>curva</w:t>
      </w:r>
      <w:r>
        <w:rPr>
          <w:spacing w:val="-4"/>
        </w:rPr>
        <w:t> </w:t>
      </w:r>
      <w:r>
        <w:rPr/>
        <w:t>precision- </w:t>
      </w:r>
      <w:r>
        <w:rPr>
          <w:spacing w:val="-2"/>
        </w:rPr>
        <w:t>recall</w:t>
      </w:r>
    </w:p>
    <w:p>
      <w:pPr>
        <w:pStyle w:val="BodyText"/>
        <w:ind w:left="381" w:right="6102"/>
      </w:pPr>
      <w:r>
        <w:rPr/>
        <w:t>f1_otimizado = f1 threshold_otimo</w:t>
      </w:r>
      <w:r>
        <w:rPr>
          <w:spacing w:val="-15"/>
        </w:rPr>
        <w:t> </w:t>
      </w:r>
      <w:r>
        <w:rPr/>
        <w:t>=</w:t>
      </w:r>
      <w:r>
        <w:rPr>
          <w:spacing w:val="-15"/>
        </w:rPr>
        <w:t> </w:t>
      </w:r>
      <w:r>
        <w:rPr/>
        <w:t>0.5</w:t>
      </w:r>
    </w:p>
    <w:p>
      <w:pPr>
        <w:pStyle w:val="BodyText"/>
      </w:pPr>
    </w:p>
    <w:p>
      <w:pPr>
        <w:pStyle w:val="BodyText"/>
        <w:ind w:left="381"/>
      </w:pPr>
      <w:r>
        <w:rPr>
          <w:spacing w:val="-4"/>
        </w:rPr>
        <w:t>try:</w:t>
      </w:r>
    </w:p>
    <w:p>
      <w:pPr>
        <w:pStyle w:val="BodyText"/>
        <w:ind w:left="621" w:right="5585"/>
      </w:pPr>
      <w:r>
        <w:rPr/>
        <w:t>#</w:t>
      </w:r>
      <w:r>
        <w:rPr>
          <w:spacing w:val="-9"/>
        </w:rPr>
        <w:t> </w:t>
      </w:r>
      <w:r>
        <w:rPr/>
        <w:t>Para</w:t>
      </w:r>
      <w:r>
        <w:rPr>
          <w:spacing w:val="-9"/>
        </w:rPr>
        <w:t> </w:t>
      </w:r>
      <w:r>
        <w:rPr/>
        <w:t>modelos</w:t>
      </w:r>
      <w:r>
        <w:rPr>
          <w:spacing w:val="-9"/>
        </w:rPr>
        <w:t> </w:t>
      </w:r>
      <w:r>
        <w:rPr/>
        <w:t>com</w:t>
      </w:r>
      <w:r>
        <w:rPr>
          <w:spacing w:val="-9"/>
        </w:rPr>
        <w:t> </w:t>
      </w:r>
      <w:r>
        <w:rPr/>
        <w:t>predict_proba if</w:t>
      </w:r>
      <w:r>
        <w:rPr>
          <w:spacing w:val="-5"/>
        </w:rPr>
        <w:t> </w:t>
      </w:r>
      <w:r>
        <w:rPr/>
        <w:t>hasattr(modelo,</w:t>
      </w:r>
      <w:r>
        <w:rPr>
          <w:spacing w:val="-4"/>
        </w:rPr>
        <w:t> </w:t>
      </w:r>
      <w:r>
        <w:rPr>
          <w:spacing w:val="-2"/>
        </w:rPr>
        <w:t>'predict_proba'):</w:t>
      </w:r>
    </w:p>
    <w:p>
      <w:pPr>
        <w:pStyle w:val="BodyText"/>
        <w:ind w:left="861" w:right="4064"/>
      </w:pPr>
      <w:r>
        <w:rPr/>
        <w:t>y_proba</w:t>
      </w:r>
      <w:r>
        <w:rPr>
          <w:spacing w:val="-13"/>
        </w:rPr>
        <w:t> </w:t>
      </w:r>
      <w:r>
        <w:rPr/>
        <w:t>=</w:t>
      </w:r>
      <w:r>
        <w:rPr>
          <w:spacing w:val="-13"/>
        </w:rPr>
        <w:t> </w:t>
      </w:r>
      <w:r>
        <w:rPr/>
        <w:t>modelo.predict_proba(X_test)[:,</w:t>
      </w:r>
      <w:r>
        <w:rPr>
          <w:spacing w:val="-13"/>
        </w:rPr>
        <w:t> </w:t>
      </w:r>
      <w:r>
        <w:rPr/>
        <w:t>1] roc_auc = roc_auc_score(y_test, y_proba)</w:t>
      </w:r>
    </w:p>
    <w:p>
      <w:pPr>
        <w:pStyle w:val="BodyText"/>
      </w:pPr>
    </w:p>
    <w:p>
      <w:pPr>
        <w:pStyle w:val="BodyText"/>
        <w:ind w:left="861"/>
      </w:pPr>
      <w:r>
        <w:rPr/>
        <w:t>#</w:t>
      </w:r>
      <w:r>
        <w:rPr>
          <w:spacing w:val="-3"/>
        </w:rPr>
        <w:t> </w:t>
      </w:r>
      <w:r>
        <w:rPr/>
        <w:t>Otimizando</w:t>
      </w:r>
      <w:r>
        <w:rPr>
          <w:spacing w:val="-2"/>
        </w:rPr>
        <w:t> threshold</w:t>
      </w:r>
    </w:p>
    <w:p>
      <w:pPr>
        <w:pStyle w:val="BodyText"/>
        <w:ind w:left="861" w:right="1822"/>
      </w:pPr>
      <w:r>
        <w:rPr/>
        <w:t>precisions,</w:t>
      </w:r>
      <w:r>
        <w:rPr>
          <w:spacing w:val="-8"/>
        </w:rPr>
        <w:t> </w:t>
      </w:r>
      <w:r>
        <w:rPr/>
        <w:t>recalls,</w:t>
      </w:r>
      <w:r>
        <w:rPr>
          <w:spacing w:val="-8"/>
        </w:rPr>
        <w:t> </w:t>
      </w:r>
      <w:r>
        <w:rPr/>
        <w:t>thresholds</w:t>
      </w:r>
      <w:r>
        <w:rPr>
          <w:spacing w:val="-8"/>
        </w:rPr>
        <w:t> </w:t>
      </w:r>
      <w:r>
        <w:rPr/>
        <w:t>=</w:t>
      </w:r>
      <w:r>
        <w:rPr>
          <w:spacing w:val="-8"/>
        </w:rPr>
        <w:t> </w:t>
      </w:r>
      <w:r>
        <w:rPr/>
        <w:t>precision_recall_curve(y_test,</w:t>
      </w:r>
      <w:r>
        <w:rPr>
          <w:spacing w:val="-8"/>
        </w:rPr>
        <w:t> </w:t>
      </w:r>
      <w:r>
        <w:rPr/>
        <w:t>y_proba) f1_scores = 2 * (precisions * recalls) / (precisions + recalls + 1e-8) best_idx = np.argmax(f1_scores)</w:t>
      </w:r>
    </w:p>
    <w:p>
      <w:pPr>
        <w:pStyle w:val="BodyText"/>
        <w:ind w:left="861" w:right="416"/>
      </w:pPr>
      <w:r>
        <w:rPr/>
        <w:t>threshold_otimo</w:t>
      </w:r>
      <w:r>
        <w:rPr>
          <w:spacing w:val="-5"/>
        </w:rPr>
        <w:t> </w:t>
      </w:r>
      <w:r>
        <w:rPr/>
        <w:t>=</w:t>
      </w:r>
      <w:r>
        <w:rPr>
          <w:spacing w:val="-5"/>
        </w:rPr>
        <w:t> </w:t>
      </w:r>
      <w:r>
        <w:rPr/>
        <w:t>thresholds[best_idx]</w:t>
      </w:r>
      <w:r>
        <w:rPr>
          <w:spacing w:val="-5"/>
        </w:rPr>
        <w:t> </w:t>
      </w:r>
      <w:r>
        <w:rPr/>
        <w:t>if</w:t>
      </w:r>
      <w:r>
        <w:rPr>
          <w:spacing w:val="-5"/>
        </w:rPr>
        <w:t> </w:t>
      </w:r>
      <w:r>
        <w:rPr/>
        <w:t>best_idx</w:t>
      </w:r>
      <w:r>
        <w:rPr>
          <w:spacing w:val="-5"/>
        </w:rPr>
        <w:t> </w:t>
      </w:r>
      <w:r>
        <w:rPr/>
        <w:t>&lt;</w:t>
      </w:r>
      <w:r>
        <w:rPr>
          <w:spacing w:val="-5"/>
        </w:rPr>
        <w:t> </w:t>
      </w:r>
      <w:r>
        <w:rPr/>
        <w:t>len(thresholds)</w:t>
      </w:r>
      <w:r>
        <w:rPr>
          <w:spacing w:val="-5"/>
        </w:rPr>
        <w:t> </w:t>
      </w:r>
      <w:r>
        <w:rPr/>
        <w:t>else</w:t>
      </w:r>
      <w:r>
        <w:rPr>
          <w:spacing w:val="-5"/>
        </w:rPr>
        <w:t> </w:t>
      </w:r>
      <w:r>
        <w:rPr/>
        <w:t>0.5 f1_otimizado = f1_scores[best_idx]</w:t>
      </w:r>
    </w:p>
    <w:p>
      <w:pPr>
        <w:pStyle w:val="BodyText"/>
        <w:spacing w:after="0"/>
        <w:sectPr>
          <w:pgSz w:w="11910" w:h="16840"/>
          <w:pgMar w:header="719" w:footer="0" w:top="980" w:bottom="280" w:left="1559" w:right="708"/>
        </w:sectPr>
      </w:pPr>
    </w:p>
    <w:p>
      <w:pPr>
        <w:pStyle w:val="BodyText"/>
      </w:pPr>
    </w:p>
    <w:p>
      <w:pPr>
        <w:pStyle w:val="BodyText"/>
      </w:pPr>
    </w:p>
    <w:p>
      <w:pPr>
        <w:pStyle w:val="BodyText"/>
        <w:spacing w:before="164"/>
      </w:pPr>
    </w:p>
    <w:p>
      <w:pPr>
        <w:pStyle w:val="BodyText"/>
        <w:ind w:left="621" w:right="4817"/>
      </w:pPr>
      <w:r>
        <w:rPr/>
        <w:t>#</w:t>
      </w:r>
      <w:r>
        <w:rPr>
          <w:spacing w:val="-10"/>
        </w:rPr>
        <w:t> </w:t>
      </w:r>
      <w:r>
        <w:rPr/>
        <w:t>Para</w:t>
      </w:r>
      <w:r>
        <w:rPr>
          <w:spacing w:val="-10"/>
        </w:rPr>
        <w:t> </w:t>
      </w:r>
      <w:r>
        <w:rPr/>
        <w:t>LinearSVC</w:t>
      </w:r>
      <w:r>
        <w:rPr>
          <w:spacing w:val="-10"/>
        </w:rPr>
        <w:t> </w:t>
      </w:r>
      <w:r>
        <w:rPr/>
        <w:t>com</w:t>
      </w:r>
      <w:r>
        <w:rPr>
          <w:spacing w:val="-10"/>
        </w:rPr>
        <w:t> </w:t>
      </w:r>
      <w:r>
        <w:rPr/>
        <w:t>decision_function elif hasattr(modelo, 'decision_function'):</w:t>
      </w:r>
    </w:p>
    <w:p>
      <w:pPr>
        <w:pStyle w:val="BodyText"/>
        <w:ind w:left="861" w:right="4064"/>
      </w:pPr>
      <w:r>
        <w:rPr/>
        <w:t>y_scores</w:t>
      </w:r>
      <w:r>
        <w:rPr>
          <w:spacing w:val="-15"/>
        </w:rPr>
        <w:t> </w:t>
      </w:r>
      <w:r>
        <w:rPr/>
        <w:t>=</w:t>
      </w:r>
      <w:r>
        <w:rPr>
          <w:spacing w:val="-15"/>
        </w:rPr>
        <w:t> </w:t>
      </w:r>
      <w:r>
        <w:rPr/>
        <w:t>modelo.decision_function(X_test) roc_auc = roc_auc_score(y_test, y_scores)</w:t>
      </w:r>
    </w:p>
    <w:p>
      <w:pPr>
        <w:pStyle w:val="BodyText"/>
      </w:pPr>
    </w:p>
    <w:p>
      <w:pPr>
        <w:pStyle w:val="BodyText"/>
        <w:ind w:left="861"/>
      </w:pPr>
      <w:r>
        <w:rPr/>
        <w:t>#</w:t>
      </w:r>
      <w:r>
        <w:rPr>
          <w:spacing w:val="-3"/>
        </w:rPr>
        <w:t> </w:t>
      </w:r>
      <w:r>
        <w:rPr/>
        <w:t>Otimizando</w:t>
      </w:r>
      <w:r>
        <w:rPr>
          <w:spacing w:val="-2"/>
        </w:rPr>
        <w:t> threshold</w:t>
      </w:r>
    </w:p>
    <w:p>
      <w:pPr>
        <w:pStyle w:val="BodyText"/>
        <w:ind w:left="861" w:right="1822"/>
      </w:pPr>
      <w:r>
        <w:rPr/>
        <w:t>precisions,</w:t>
      </w:r>
      <w:r>
        <w:rPr>
          <w:spacing w:val="-8"/>
        </w:rPr>
        <w:t> </w:t>
      </w:r>
      <w:r>
        <w:rPr/>
        <w:t>recalls,</w:t>
      </w:r>
      <w:r>
        <w:rPr>
          <w:spacing w:val="-8"/>
        </w:rPr>
        <w:t> </w:t>
      </w:r>
      <w:r>
        <w:rPr/>
        <w:t>thresholds</w:t>
      </w:r>
      <w:r>
        <w:rPr>
          <w:spacing w:val="-8"/>
        </w:rPr>
        <w:t> </w:t>
      </w:r>
      <w:r>
        <w:rPr/>
        <w:t>=</w:t>
      </w:r>
      <w:r>
        <w:rPr>
          <w:spacing w:val="-8"/>
        </w:rPr>
        <w:t> </w:t>
      </w:r>
      <w:r>
        <w:rPr/>
        <w:t>precision_recall_curve(y_test,</w:t>
      </w:r>
      <w:r>
        <w:rPr>
          <w:spacing w:val="-8"/>
        </w:rPr>
        <w:t> </w:t>
      </w:r>
      <w:r>
        <w:rPr/>
        <w:t>y_scores) f1_scores = 2 * (precisions * recalls) / (precisions + recalls + 1e-8) best_idx = np.argmax(f1_scores)</w:t>
      </w:r>
    </w:p>
    <w:p>
      <w:pPr>
        <w:pStyle w:val="BodyText"/>
        <w:ind w:left="861" w:right="416"/>
      </w:pPr>
      <w:r>
        <w:rPr/>
        <w:t>threshold_otimo</w:t>
      </w:r>
      <w:r>
        <w:rPr>
          <w:spacing w:val="-5"/>
        </w:rPr>
        <w:t> </w:t>
      </w:r>
      <w:r>
        <w:rPr/>
        <w:t>=</w:t>
      </w:r>
      <w:r>
        <w:rPr>
          <w:spacing w:val="-5"/>
        </w:rPr>
        <w:t> </w:t>
      </w:r>
      <w:r>
        <w:rPr/>
        <w:t>thresholds[best_idx]</w:t>
      </w:r>
      <w:r>
        <w:rPr>
          <w:spacing w:val="-5"/>
        </w:rPr>
        <w:t> </w:t>
      </w:r>
      <w:r>
        <w:rPr/>
        <w:t>if</w:t>
      </w:r>
      <w:r>
        <w:rPr>
          <w:spacing w:val="-5"/>
        </w:rPr>
        <w:t> </w:t>
      </w:r>
      <w:r>
        <w:rPr/>
        <w:t>best_idx</w:t>
      </w:r>
      <w:r>
        <w:rPr>
          <w:spacing w:val="-5"/>
        </w:rPr>
        <w:t> </w:t>
      </w:r>
      <w:r>
        <w:rPr/>
        <w:t>&lt;</w:t>
      </w:r>
      <w:r>
        <w:rPr>
          <w:spacing w:val="-5"/>
        </w:rPr>
        <w:t> </w:t>
      </w:r>
      <w:r>
        <w:rPr/>
        <w:t>len(thresholds)</w:t>
      </w:r>
      <w:r>
        <w:rPr>
          <w:spacing w:val="-5"/>
        </w:rPr>
        <w:t> </w:t>
      </w:r>
      <w:r>
        <w:rPr/>
        <w:t>else</w:t>
      </w:r>
      <w:r>
        <w:rPr>
          <w:spacing w:val="-5"/>
        </w:rPr>
        <w:t> </w:t>
      </w:r>
      <w:r>
        <w:rPr/>
        <w:t>0.0 f1_otimizado = f1_scores[best_idx]</w:t>
      </w:r>
    </w:p>
    <w:p>
      <w:pPr>
        <w:pStyle w:val="BodyText"/>
      </w:pPr>
    </w:p>
    <w:p>
      <w:pPr>
        <w:pStyle w:val="BodyText"/>
        <w:ind w:left="621"/>
      </w:pPr>
      <w:r>
        <w:rPr>
          <w:spacing w:val="-2"/>
        </w:rPr>
        <w:t>else:</w:t>
      </w:r>
    </w:p>
    <w:p>
      <w:pPr>
        <w:pStyle w:val="BodyText"/>
        <w:ind w:left="861"/>
      </w:pPr>
      <w:r>
        <w:rPr/>
        <w:t>roc_auc</w:t>
      </w:r>
      <w:r>
        <w:rPr>
          <w:spacing w:val="-2"/>
        </w:rPr>
        <w:t> </w:t>
      </w:r>
      <w:r>
        <w:rPr/>
        <w:t>=</w:t>
      </w:r>
      <w:r>
        <w:rPr>
          <w:spacing w:val="-2"/>
        </w:rPr>
        <w:t> </w:t>
      </w:r>
      <w:r>
        <w:rPr>
          <w:spacing w:val="-4"/>
        </w:rPr>
        <w:t>None</w:t>
      </w:r>
    </w:p>
    <w:p>
      <w:pPr>
        <w:pStyle w:val="BodyText"/>
      </w:pPr>
    </w:p>
    <w:p>
      <w:pPr>
        <w:pStyle w:val="BodyText"/>
        <w:ind w:left="621" w:right="6675" w:hanging="240"/>
      </w:pPr>
      <w:r>
        <w:rPr/>
        <w:t>except</w:t>
      </w:r>
      <w:r>
        <w:rPr>
          <w:spacing w:val="-12"/>
        </w:rPr>
        <w:t> </w:t>
      </w:r>
      <w:r>
        <w:rPr/>
        <w:t>Exception</w:t>
      </w:r>
      <w:r>
        <w:rPr>
          <w:spacing w:val="-12"/>
        </w:rPr>
        <w:t> </w:t>
      </w:r>
      <w:r>
        <w:rPr/>
        <w:t>as</w:t>
      </w:r>
      <w:r>
        <w:rPr>
          <w:spacing w:val="-12"/>
        </w:rPr>
        <w:t> </w:t>
      </w:r>
      <w:r>
        <w:rPr/>
        <w:t>e: roc_auc = None</w:t>
      </w:r>
    </w:p>
    <w:p>
      <w:pPr>
        <w:pStyle w:val="BodyText"/>
        <w:spacing w:line="284" w:lineRule="exact"/>
        <w:ind w:left="621"/>
      </w:pPr>
      <w:r>
        <w:rPr/>
        <w:t>print(f"</w:t>
      </w:r>
      <w:r>
        <w:rPr>
          <w:rFonts w:ascii="Segoe UI Symbol" w:hAnsi="Segoe UI Symbol"/>
        </w:rPr>
        <w:t>⚠</w:t>
      </w:r>
      <w:r>
        <w:rPr>
          <w:rFonts w:ascii="Segoe UI Symbol" w:hAnsi="Segoe UI Symbol"/>
          <w:spacing w:val="-9"/>
        </w:rPr>
        <w:t> </w:t>
      </w:r>
      <w:r>
        <w:rPr/>
        <w:t>Erro</w:t>
      </w:r>
      <w:r>
        <w:rPr>
          <w:spacing w:val="-2"/>
        </w:rPr>
        <w:t> </w:t>
      </w:r>
      <w:r>
        <w:rPr/>
        <w:t>na</w:t>
      </w:r>
      <w:r>
        <w:rPr>
          <w:spacing w:val="-3"/>
        </w:rPr>
        <w:t> </w:t>
      </w:r>
      <w:r>
        <w:rPr/>
        <w:t>otimização</w:t>
      </w:r>
      <w:r>
        <w:rPr>
          <w:spacing w:val="-2"/>
        </w:rPr>
        <w:t> </w:t>
      </w:r>
      <w:r>
        <w:rPr/>
        <w:t>de</w:t>
      </w:r>
      <w:r>
        <w:rPr>
          <w:spacing w:val="-3"/>
        </w:rPr>
        <w:t> </w:t>
      </w:r>
      <w:r>
        <w:rPr/>
        <w:t>threshold</w:t>
      </w:r>
      <w:r>
        <w:rPr>
          <w:spacing w:val="-2"/>
        </w:rPr>
        <w:t> </w:t>
      </w:r>
      <w:r>
        <w:rPr/>
        <w:t>para</w:t>
      </w:r>
      <w:r>
        <w:rPr>
          <w:spacing w:val="-3"/>
        </w:rPr>
        <w:t> </w:t>
      </w:r>
      <w:r>
        <w:rPr/>
        <w:t>{nome_modelo}:</w:t>
      </w:r>
      <w:r>
        <w:rPr>
          <w:spacing w:val="-2"/>
        </w:rPr>
        <w:t> {str(e)}")</w:t>
      </w:r>
    </w:p>
    <w:p>
      <w:pPr>
        <w:pStyle w:val="BodyText"/>
        <w:spacing w:line="552" w:lineRule="exact" w:before="55"/>
        <w:ind w:left="381" w:right="5424"/>
      </w:pPr>
      <w:r>
        <w:rPr/>
        <w:t>tempo_predicao</w:t>
      </w:r>
      <w:r>
        <w:rPr>
          <w:spacing w:val="-10"/>
        </w:rPr>
        <w:t> </w:t>
      </w:r>
      <w:r>
        <w:rPr/>
        <w:t>=</w:t>
      </w:r>
      <w:r>
        <w:rPr>
          <w:spacing w:val="-10"/>
        </w:rPr>
        <w:t> </w:t>
      </w:r>
      <w:r>
        <w:rPr/>
        <w:t>time.time()</w:t>
      </w:r>
      <w:r>
        <w:rPr>
          <w:spacing w:val="-10"/>
        </w:rPr>
        <w:t> </w:t>
      </w:r>
      <w:r>
        <w:rPr/>
        <w:t>-</w:t>
      </w:r>
      <w:r>
        <w:rPr>
          <w:spacing w:val="-10"/>
        </w:rPr>
        <w:t> </w:t>
      </w:r>
      <w:r>
        <w:rPr/>
        <w:t>inicio return {</w:t>
      </w:r>
    </w:p>
    <w:p>
      <w:pPr>
        <w:pStyle w:val="BodyText"/>
        <w:spacing w:line="217" w:lineRule="exact"/>
        <w:ind w:left="621"/>
        <w:jc w:val="both"/>
      </w:pPr>
      <w:r>
        <w:rPr/>
        <w:t>'Modelo':</w:t>
      </w:r>
      <w:r>
        <w:rPr>
          <w:spacing w:val="-7"/>
        </w:rPr>
        <w:t> </w:t>
      </w:r>
      <w:r>
        <w:rPr>
          <w:spacing w:val="-2"/>
        </w:rPr>
        <w:t>nome_modelo,</w:t>
      </w:r>
    </w:p>
    <w:p>
      <w:pPr>
        <w:pStyle w:val="BodyText"/>
        <w:ind w:left="621" w:right="6971"/>
        <w:jc w:val="both"/>
      </w:pPr>
      <w:r>
        <w:rPr/>
        <w:t>'Accuracy':</w:t>
      </w:r>
      <w:r>
        <w:rPr>
          <w:spacing w:val="-15"/>
        </w:rPr>
        <w:t> </w:t>
      </w:r>
      <w:r>
        <w:rPr/>
        <w:t>accuracy, 'Precision':</w:t>
      </w:r>
      <w:r>
        <w:rPr>
          <w:spacing w:val="-15"/>
        </w:rPr>
        <w:t> </w:t>
      </w:r>
      <w:r>
        <w:rPr/>
        <w:t>precision, 'Recall': recall,</w:t>
      </w:r>
    </w:p>
    <w:p>
      <w:pPr>
        <w:pStyle w:val="BodyText"/>
        <w:ind w:left="621"/>
        <w:jc w:val="both"/>
      </w:pPr>
      <w:r>
        <w:rPr/>
        <w:t>'F1-Score':</w:t>
      </w:r>
      <w:r>
        <w:rPr>
          <w:spacing w:val="-8"/>
        </w:rPr>
        <w:t> </w:t>
      </w:r>
      <w:r>
        <w:rPr>
          <w:spacing w:val="-5"/>
        </w:rPr>
        <w:t>f1,</w:t>
      </w:r>
    </w:p>
    <w:p>
      <w:pPr>
        <w:pStyle w:val="BodyText"/>
        <w:ind w:left="621" w:right="5494"/>
      </w:pPr>
      <w:r>
        <w:rPr/>
        <w:t>'F1-Score-Otimizado':</w:t>
      </w:r>
      <w:r>
        <w:rPr>
          <w:spacing w:val="-15"/>
        </w:rPr>
        <w:t> </w:t>
      </w:r>
      <w:r>
        <w:rPr/>
        <w:t>f1_otimizado, 'Threshold-Otimo':</w:t>
      </w:r>
      <w:r>
        <w:rPr>
          <w:spacing w:val="-15"/>
        </w:rPr>
        <w:t> </w:t>
      </w:r>
      <w:r>
        <w:rPr/>
        <w:t>threshold_otimo, 'ROC-AUC': roc_auc, 'Tempo_Predicao': tempo_predicao</w:t>
      </w:r>
    </w:p>
    <w:p>
      <w:pPr>
        <w:spacing w:before="0"/>
        <w:ind w:left="381" w:right="0" w:firstLine="0"/>
        <w:jc w:val="left"/>
        <w:rPr>
          <w:sz w:val="24"/>
        </w:rPr>
      </w:pPr>
      <w:r>
        <w:rPr>
          <w:spacing w:val="-10"/>
          <w:sz w:val="24"/>
        </w:rPr>
        <w:t>}</w:t>
      </w:r>
    </w:p>
    <w:p>
      <w:pPr>
        <w:pStyle w:val="BodyText"/>
        <w:spacing w:before="276"/>
        <w:ind w:left="381" w:right="494" w:hanging="240"/>
      </w:pPr>
      <w:r>
        <w:rPr/>
        <w:t>def</w:t>
      </w:r>
      <w:r>
        <w:rPr>
          <w:spacing w:val="-8"/>
        </w:rPr>
        <w:t> </w:t>
      </w:r>
      <w:r>
        <w:rPr/>
        <w:t>treinar_e_avaliar_f1_otimizado(modelos,</w:t>
      </w:r>
      <w:r>
        <w:rPr>
          <w:spacing w:val="-8"/>
        </w:rPr>
        <w:t> </w:t>
      </w:r>
      <w:r>
        <w:rPr/>
        <w:t>X_train,</w:t>
      </w:r>
      <w:r>
        <w:rPr>
          <w:spacing w:val="-8"/>
        </w:rPr>
        <w:t> </w:t>
      </w:r>
      <w:r>
        <w:rPr/>
        <w:t>X_test,</w:t>
      </w:r>
      <w:r>
        <w:rPr>
          <w:spacing w:val="-8"/>
        </w:rPr>
        <w:t> </w:t>
      </w:r>
      <w:r>
        <w:rPr/>
        <w:t>y_train,</w:t>
      </w:r>
      <w:r>
        <w:rPr>
          <w:spacing w:val="-8"/>
        </w:rPr>
        <w:t> </w:t>
      </w:r>
      <w:r>
        <w:rPr/>
        <w:t>y_test,</w:t>
      </w:r>
      <w:r>
        <w:rPr>
          <w:spacing w:val="-8"/>
        </w:rPr>
        <w:t> </w:t>
      </w:r>
      <w:r>
        <w:rPr/>
        <w:t>etapa_nome): </w:t>
      </w:r>
      <w:r>
        <w:rPr>
          <w:spacing w:val="-4"/>
        </w:rPr>
        <w:t>"""</w:t>
      </w:r>
    </w:p>
    <w:p>
      <w:pPr>
        <w:pStyle w:val="BodyText"/>
        <w:ind w:left="381" w:right="4430"/>
      </w:pPr>
      <w:r>
        <w:rPr/>
        <w:t>Treina</w:t>
      </w:r>
      <w:r>
        <w:rPr>
          <w:spacing w:val="-6"/>
        </w:rPr>
        <w:t> </w:t>
      </w:r>
      <w:r>
        <w:rPr/>
        <w:t>e</w:t>
      </w:r>
      <w:r>
        <w:rPr>
          <w:spacing w:val="-6"/>
        </w:rPr>
        <w:t> </w:t>
      </w:r>
      <w:r>
        <w:rPr/>
        <w:t>avalia</w:t>
      </w:r>
      <w:r>
        <w:rPr>
          <w:spacing w:val="-6"/>
        </w:rPr>
        <w:t> </w:t>
      </w:r>
      <w:r>
        <w:rPr/>
        <w:t>modelos</w:t>
      </w:r>
      <w:r>
        <w:rPr>
          <w:spacing w:val="-6"/>
        </w:rPr>
        <w:t> </w:t>
      </w:r>
      <w:r>
        <w:rPr/>
        <w:t>com</w:t>
      </w:r>
      <w:r>
        <w:rPr>
          <w:spacing w:val="-6"/>
        </w:rPr>
        <w:t> </w:t>
      </w:r>
      <w:r>
        <w:rPr/>
        <w:t>foco</w:t>
      </w:r>
      <w:r>
        <w:rPr>
          <w:spacing w:val="-6"/>
        </w:rPr>
        <w:t> </w:t>
      </w:r>
      <w:r>
        <w:rPr/>
        <w:t>em</w:t>
      </w:r>
      <w:r>
        <w:rPr>
          <w:spacing w:val="-6"/>
        </w:rPr>
        <w:t> </w:t>
      </w:r>
      <w:r>
        <w:rPr/>
        <w:t>F1-Score. </w:t>
      </w:r>
      <w:r>
        <w:rPr>
          <w:spacing w:val="-4"/>
        </w:rPr>
        <w:t>"""</w:t>
      </w:r>
    </w:p>
    <w:p>
      <w:pPr>
        <w:pStyle w:val="BodyText"/>
        <w:spacing w:line="247" w:lineRule="auto"/>
        <w:ind w:left="381" w:right="6102"/>
      </w:pPr>
      <w:r>
        <w:rPr/>
        <w:t>print(f"\n</w:t>
      </w:r>
      <w:r>
        <w:rPr>
          <w:rFonts w:ascii="Segoe UI Symbol" w:eastAsia="Segoe UI Symbol"/>
        </w:rPr>
        <w:t>🚀 </w:t>
      </w:r>
      <w:r>
        <w:rPr/>
        <w:t>{etapa_nome}") </w:t>
      </w:r>
      <w:r>
        <w:rPr>
          <w:spacing w:val="-2"/>
        </w:rPr>
        <w:t>print("="*60)</w:t>
      </w:r>
    </w:p>
    <w:p>
      <w:pPr>
        <w:pStyle w:val="BodyText"/>
        <w:spacing w:before="265"/>
        <w:ind w:left="381"/>
      </w:pPr>
      <w:r>
        <w:rPr/>
        <w:t>resultados</w:t>
      </w:r>
      <w:r>
        <w:rPr>
          <w:spacing w:val="-4"/>
        </w:rPr>
        <w:t> </w:t>
      </w:r>
      <w:r>
        <w:rPr/>
        <w:t>=</w:t>
      </w:r>
      <w:r>
        <w:rPr>
          <w:spacing w:val="-3"/>
        </w:rPr>
        <w:t> </w:t>
      </w:r>
      <w:r>
        <w:rPr>
          <w:spacing w:val="-5"/>
        </w:rPr>
        <w:t>[]</w:t>
      </w:r>
    </w:p>
    <w:p>
      <w:pPr>
        <w:pStyle w:val="BodyText"/>
        <w:spacing w:before="2"/>
      </w:pPr>
    </w:p>
    <w:p>
      <w:pPr>
        <w:pStyle w:val="BodyText"/>
        <w:spacing w:line="237" w:lineRule="auto" w:before="1"/>
        <w:ind w:left="621" w:right="1902" w:hanging="240"/>
      </w:pPr>
      <w:r>
        <w:rPr/>
        <w:t>for</w:t>
      </w:r>
      <w:r>
        <w:rPr>
          <w:spacing w:val="-7"/>
        </w:rPr>
        <w:t> </w:t>
      </w:r>
      <w:r>
        <w:rPr/>
        <w:t>nome,</w:t>
      </w:r>
      <w:r>
        <w:rPr>
          <w:spacing w:val="-7"/>
        </w:rPr>
        <w:t> </w:t>
      </w:r>
      <w:r>
        <w:rPr/>
        <w:t>modelo</w:t>
      </w:r>
      <w:r>
        <w:rPr>
          <w:spacing w:val="-7"/>
        </w:rPr>
        <w:t> </w:t>
      </w:r>
      <w:r>
        <w:rPr/>
        <w:t>in</w:t>
      </w:r>
      <w:r>
        <w:rPr>
          <w:spacing w:val="-7"/>
        </w:rPr>
        <w:t> </w:t>
      </w:r>
      <w:r>
        <w:rPr/>
        <w:t>tqdm(modelos.items(),</w:t>
      </w:r>
      <w:r>
        <w:rPr>
          <w:spacing w:val="-7"/>
        </w:rPr>
        <w:t> </w:t>
      </w:r>
      <w:r>
        <w:rPr/>
        <w:t>desc="Treinando</w:t>
      </w:r>
      <w:r>
        <w:rPr>
          <w:spacing w:val="-7"/>
        </w:rPr>
        <w:t> </w:t>
      </w:r>
      <w:r>
        <w:rPr/>
        <w:t>modelos"): print(f"\n</w:t>
      </w:r>
      <w:r>
        <w:rPr>
          <w:rFonts w:ascii="Segoe UI Symbol" w:eastAsia="Segoe UI Symbol"/>
        </w:rPr>
        <w:t>🔄 </w:t>
      </w:r>
      <w:r>
        <w:rPr/>
        <w:t>Treinando {nome}...")</w:t>
      </w:r>
    </w:p>
    <w:p>
      <w:pPr>
        <w:pStyle w:val="BodyText"/>
        <w:spacing w:before="11"/>
      </w:pPr>
    </w:p>
    <w:p>
      <w:pPr>
        <w:pStyle w:val="BodyText"/>
        <w:ind w:left="621" w:right="6331"/>
      </w:pPr>
      <w:r>
        <w:rPr/>
        <w:t>inicio_treino = time.time() modelo.fit(X_train,</w:t>
      </w:r>
      <w:r>
        <w:rPr>
          <w:spacing w:val="-15"/>
        </w:rPr>
        <w:t> </w:t>
      </w:r>
      <w:r>
        <w:rPr/>
        <w:t>y_train)</w:t>
      </w:r>
    </w:p>
    <w:p>
      <w:pPr>
        <w:pStyle w:val="BodyText"/>
        <w:ind w:left="621"/>
      </w:pPr>
      <w:r>
        <w:rPr/>
        <w:t>tempo_treino</w:t>
      </w:r>
      <w:r>
        <w:rPr>
          <w:spacing w:val="-6"/>
        </w:rPr>
        <w:t> </w:t>
      </w:r>
      <w:r>
        <w:rPr/>
        <w:t>=</w:t>
      </w:r>
      <w:r>
        <w:rPr>
          <w:spacing w:val="-3"/>
        </w:rPr>
        <w:t> </w:t>
      </w:r>
      <w:r>
        <w:rPr/>
        <w:t>time.time()</w:t>
      </w:r>
      <w:r>
        <w:rPr>
          <w:spacing w:val="-4"/>
        </w:rPr>
        <w:t> </w:t>
      </w:r>
      <w:r>
        <w:rPr/>
        <w:t>-</w:t>
      </w:r>
      <w:r>
        <w:rPr>
          <w:spacing w:val="-3"/>
        </w:rPr>
        <w:t> </w:t>
      </w:r>
      <w:r>
        <w:rPr>
          <w:spacing w:val="-2"/>
        </w:rPr>
        <w:t>inicio_treino</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ind w:left="621" w:right="416"/>
      </w:pPr>
      <w:r>
        <w:rPr/>
        <w:t>resultado</w:t>
      </w:r>
      <w:r>
        <w:rPr>
          <w:spacing w:val="-9"/>
        </w:rPr>
        <w:t> </w:t>
      </w:r>
      <w:r>
        <w:rPr/>
        <w:t>=</w:t>
      </w:r>
      <w:r>
        <w:rPr>
          <w:spacing w:val="-9"/>
        </w:rPr>
        <w:t> </w:t>
      </w:r>
      <w:r>
        <w:rPr/>
        <w:t>avaliar_modelo_f1_otimizado(modelo,</w:t>
      </w:r>
      <w:r>
        <w:rPr>
          <w:spacing w:val="-9"/>
        </w:rPr>
        <w:t> </w:t>
      </w:r>
      <w:r>
        <w:rPr/>
        <w:t>X_test,</w:t>
      </w:r>
      <w:r>
        <w:rPr>
          <w:spacing w:val="-9"/>
        </w:rPr>
        <w:t> </w:t>
      </w:r>
      <w:r>
        <w:rPr/>
        <w:t>y_test,</w:t>
      </w:r>
      <w:r>
        <w:rPr>
          <w:spacing w:val="-9"/>
        </w:rPr>
        <w:t> </w:t>
      </w:r>
      <w:r>
        <w:rPr/>
        <w:t>nome) resultado['Tempo_Treino'] = tempo_treino</w:t>
      </w:r>
    </w:p>
    <w:p>
      <w:pPr>
        <w:pStyle w:val="BodyText"/>
        <w:spacing w:line="480" w:lineRule="auto"/>
        <w:ind w:left="621" w:right="4064"/>
      </w:pPr>
      <w:r>
        <w:rPr/>
        <w:t>resultado['Etapa']</w:t>
      </w:r>
      <w:r>
        <w:rPr>
          <w:spacing w:val="-15"/>
        </w:rPr>
        <w:t> </w:t>
      </w:r>
      <w:r>
        <w:rPr/>
        <w:t>=</w:t>
      </w:r>
      <w:r>
        <w:rPr>
          <w:spacing w:val="-15"/>
        </w:rPr>
        <w:t> </w:t>
      </w:r>
      <w:r>
        <w:rPr/>
        <w:t>etapa_nome </w:t>
      </w:r>
      <w:r>
        <w:rPr>
          <w:spacing w:val="-2"/>
        </w:rPr>
        <w:t>resultados.append(resultado)</w:t>
      </w:r>
    </w:p>
    <w:p>
      <w:pPr>
        <w:pStyle w:val="BodyText"/>
        <w:spacing w:line="284" w:lineRule="exact"/>
        <w:ind w:left="621"/>
      </w:pPr>
      <w:r>
        <w:rPr/>
        <w:t>print(f"</w:t>
      </w:r>
      <w:r>
        <w:rPr>
          <w:spacing w:val="55"/>
          <w:w w:val="150"/>
        </w:rPr>
        <w:t> </w:t>
      </w:r>
      <w:r>
        <w:rPr>
          <w:rFonts w:ascii="Segoe UI Symbol" w:hAnsi="Segoe UI Symbol"/>
        </w:rPr>
        <w:t>✅</w:t>
      </w:r>
      <w:r>
        <w:rPr>
          <w:rFonts w:ascii="Segoe UI Symbol" w:hAnsi="Segoe UI Symbol"/>
          <w:spacing w:val="-16"/>
        </w:rPr>
        <w:t> </w:t>
      </w:r>
      <w:r>
        <w:rPr/>
        <w:t>F1-Score:</w:t>
      </w:r>
      <w:r>
        <w:rPr>
          <w:spacing w:val="-12"/>
        </w:rPr>
        <w:t> </w:t>
      </w:r>
      <w:r>
        <w:rPr/>
        <w:t>{resultado['F1-</w:t>
      </w:r>
      <w:r>
        <w:rPr>
          <w:spacing w:val="-2"/>
        </w:rPr>
        <w:t>Score']:.4f}")</w:t>
      </w:r>
    </w:p>
    <w:p>
      <w:pPr>
        <w:pStyle w:val="BodyText"/>
        <w:spacing w:line="244" w:lineRule="auto" w:before="19"/>
        <w:ind w:left="621" w:right="1902"/>
      </w:pPr>
      <w:r>
        <w:rPr/>
        <w:t>print(f"</w:t>
      </w:r>
      <w:r>
        <w:rPr>
          <w:spacing w:val="80"/>
        </w:rPr>
        <w:t> </w:t>
      </w:r>
      <w:r>
        <w:rPr>
          <w:rFonts w:ascii="Segoe UI Symbol" w:eastAsia="Segoe UI Symbol"/>
        </w:rPr>
        <w:t>🎯</w:t>
      </w:r>
      <w:r>
        <w:rPr>
          <w:rFonts w:ascii="Segoe UI Symbol" w:eastAsia="Segoe UI Symbol"/>
          <w:spacing w:val="-2"/>
        </w:rPr>
        <w:t> </w:t>
      </w:r>
      <w:r>
        <w:rPr/>
        <w:t>F1-Otimizado: {resultado['F1-Score-Otimizado']:.4f}") </w:t>
      </w:r>
      <w:r>
        <w:rPr>
          <w:w w:val="105"/>
        </w:rPr>
        <w:t>print(f"</w:t>
      </w:r>
      <w:r>
        <w:rPr>
          <w:spacing w:val="80"/>
          <w:w w:val="105"/>
        </w:rPr>
        <w:t> </w:t>
      </w:r>
      <w:r>
        <w:rPr>
          <w:rFonts w:ascii="Segoe UI Symbol" w:eastAsia="Segoe UI Symbol"/>
          <w:w w:val="105"/>
        </w:rPr>
        <w:t>📡</w:t>
      </w:r>
      <w:r>
        <w:rPr>
          <w:rFonts w:ascii="Segoe UI Symbol" w:eastAsia="Segoe UI Symbol"/>
          <w:spacing w:val="-11"/>
          <w:w w:val="105"/>
        </w:rPr>
        <w:t> </w:t>
      </w:r>
      <w:r>
        <w:rPr>
          <w:w w:val="105"/>
        </w:rPr>
        <w:t>Recall:</w:t>
      </w:r>
      <w:r>
        <w:rPr>
          <w:spacing w:val="-5"/>
          <w:w w:val="105"/>
        </w:rPr>
        <w:t> </w:t>
      </w:r>
      <w:r>
        <w:rPr>
          <w:w w:val="105"/>
        </w:rPr>
        <w:t>{resultado['Recall']:.4f}")</w:t>
      </w:r>
    </w:p>
    <w:p>
      <w:pPr>
        <w:pStyle w:val="BodyText"/>
        <w:spacing w:line="247" w:lineRule="auto" w:before="3"/>
        <w:ind w:left="621" w:right="3965"/>
      </w:pPr>
      <w:r>
        <w:rPr/>
        <w:t>print(f"</w:t>
      </w:r>
      <w:r>
        <w:rPr>
          <w:spacing w:val="80"/>
        </w:rPr>
        <w:t> </w:t>
      </w:r>
      <w:r>
        <w:rPr>
          <w:rFonts w:ascii="Segoe UI Symbol" w:eastAsia="Segoe UI Symbol"/>
        </w:rPr>
        <w:t>🎯</w:t>
      </w:r>
      <w:r>
        <w:rPr>
          <w:rFonts w:ascii="Segoe UI Symbol" w:eastAsia="Segoe UI Symbol"/>
          <w:spacing w:val="-1"/>
        </w:rPr>
        <w:t> </w:t>
      </w:r>
      <w:r>
        <w:rPr/>
        <w:t>Precision: {resultado['Precision']:.4f}") if resultado['ROC-AUC']:</w:t>
      </w:r>
    </w:p>
    <w:p>
      <w:pPr>
        <w:pStyle w:val="BodyText"/>
        <w:spacing w:line="220" w:lineRule="auto" w:before="10"/>
        <w:ind w:left="621" w:right="2822" w:firstLine="239"/>
      </w:pPr>
      <w:r>
        <w:rPr/>
        <w:t>print(f"</w:t>
      </w:r>
      <w:r>
        <w:rPr>
          <w:spacing w:val="80"/>
        </w:rPr>
        <w:t> </w:t>
      </w:r>
      <w:r>
        <w:rPr>
          <w:rFonts w:ascii="Segoe UI Symbol" w:hAnsi="Segoe UI Symbol" w:eastAsia="Segoe UI Symbol"/>
        </w:rPr>
        <w:t>📈</w:t>
      </w:r>
      <w:r>
        <w:rPr>
          <w:rFonts w:ascii="Segoe UI Symbol" w:hAnsi="Segoe UI Symbol" w:eastAsia="Segoe UI Symbol"/>
          <w:spacing w:val="-1"/>
        </w:rPr>
        <w:t> </w:t>
      </w:r>
      <w:r>
        <w:rPr/>
        <w:t>ROC-AUC: {resultado['ROC-AUC']:.4f}") </w:t>
      </w:r>
      <w:r>
        <w:rPr>
          <w:w w:val="105"/>
        </w:rPr>
        <w:t>print(f"</w:t>
      </w:r>
      <w:r>
        <w:rPr>
          <w:spacing w:val="80"/>
          <w:w w:val="105"/>
        </w:rPr>
        <w:t> </w:t>
      </w:r>
      <w:r>
        <w:rPr>
          <w:rFonts w:ascii="Segoe UI Symbol" w:hAnsi="Segoe UI Symbol" w:eastAsia="Segoe UI Symbol"/>
          <w:w w:val="105"/>
        </w:rPr>
        <w:t>⏱</w:t>
      </w:r>
      <w:r>
        <w:rPr>
          <w:rFonts w:ascii="Segoe UI Symbol" w:hAnsi="Segoe UI Symbol" w:eastAsia="Segoe UI Symbol"/>
          <w:spacing w:val="-16"/>
          <w:w w:val="105"/>
        </w:rPr>
        <w:t> </w:t>
      </w:r>
      <w:r>
        <w:rPr>
          <w:w w:val="105"/>
        </w:rPr>
        <w:t>Tempo:</w:t>
      </w:r>
      <w:r>
        <w:rPr>
          <w:spacing w:val="-10"/>
          <w:w w:val="105"/>
        </w:rPr>
        <w:t> </w:t>
      </w:r>
      <w:r>
        <w:rPr>
          <w:w w:val="105"/>
        </w:rPr>
        <w:t>{tempo_treino:.2f}s")</w:t>
      </w:r>
    </w:p>
    <w:p>
      <w:pPr>
        <w:pStyle w:val="BodyText"/>
        <w:spacing w:before="27"/>
      </w:pPr>
    </w:p>
    <w:p>
      <w:pPr>
        <w:pStyle w:val="BodyText"/>
        <w:ind w:left="381"/>
      </w:pPr>
      <w:r>
        <w:rPr/>
        <w:t>return</w:t>
      </w:r>
      <w:r>
        <w:rPr>
          <w:spacing w:val="-1"/>
        </w:rPr>
        <w:t> </w:t>
      </w:r>
      <w:r>
        <w:rPr>
          <w:spacing w:val="-2"/>
        </w:rPr>
        <w:t>pd.DataFrame(resultados)</w:t>
      </w:r>
    </w:p>
    <w:p>
      <w:pPr>
        <w:pStyle w:val="BodyText"/>
        <w:spacing w:line="256" w:lineRule="auto" w:before="241"/>
        <w:ind w:left="142" w:right="3727"/>
      </w:pPr>
      <w:r>
        <w:rPr/>
        <w:t>print("</w:t>
      </w:r>
      <w:r>
        <w:rPr>
          <w:rFonts w:ascii="Segoe UI Symbol" w:hAnsi="Segoe UI Symbol"/>
        </w:rPr>
        <w:t>✅</w:t>
      </w:r>
      <w:r>
        <w:rPr>
          <w:rFonts w:ascii="Segoe UI Symbol" w:hAnsi="Segoe UI Symbol"/>
          <w:spacing w:val="-17"/>
        </w:rPr>
        <w:t> </w:t>
      </w:r>
      <w:r>
        <w:rPr/>
        <w:t>Funções</w:t>
      </w:r>
      <w:r>
        <w:rPr>
          <w:spacing w:val="-15"/>
        </w:rPr>
        <w:t> </w:t>
      </w:r>
      <w:r>
        <w:rPr/>
        <w:t>de</w:t>
      </w:r>
      <w:r>
        <w:rPr>
          <w:spacing w:val="-15"/>
        </w:rPr>
        <w:t> </w:t>
      </w:r>
      <w:r>
        <w:rPr/>
        <w:t>avaliação</w:t>
      </w:r>
      <w:r>
        <w:rPr>
          <w:spacing w:val="-15"/>
        </w:rPr>
        <w:t> </w:t>
      </w:r>
      <w:r>
        <w:rPr/>
        <w:t>F1-otimizada</w:t>
      </w:r>
      <w:r>
        <w:rPr>
          <w:spacing w:val="-14"/>
        </w:rPr>
        <w:t> </w:t>
      </w:r>
      <w:r>
        <w:rPr/>
        <w:t>configuradas") # ===== ETAPA 1: DADOS BRUTOS =====</w:t>
      </w:r>
    </w:p>
    <w:p>
      <w:pPr>
        <w:pStyle w:val="BodyText"/>
        <w:spacing w:line="255" w:lineRule="exact"/>
        <w:ind w:left="142"/>
      </w:pPr>
      <w:r>
        <w:rPr/>
        <w:t>print("\n"</w:t>
      </w:r>
      <w:r>
        <w:rPr>
          <w:spacing w:val="-5"/>
        </w:rPr>
        <w:t> </w:t>
      </w:r>
      <w:r>
        <w:rPr/>
        <w:t>+</w:t>
      </w:r>
      <w:r>
        <w:rPr>
          <w:spacing w:val="-4"/>
        </w:rPr>
        <w:t> </w:t>
      </w:r>
      <w:r>
        <w:rPr>
          <w:spacing w:val="-2"/>
        </w:rPr>
        <w:t>"="*80)</w:t>
      </w:r>
    </w:p>
    <w:p>
      <w:pPr>
        <w:pStyle w:val="BodyText"/>
        <w:spacing w:line="318" w:lineRule="exact"/>
        <w:ind w:left="142"/>
      </w:pPr>
      <w:r>
        <w:rPr/>
        <w:t>print("</w:t>
      </w:r>
      <w:r>
        <w:rPr>
          <w:rFonts w:ascii="Segoe UI Symbol" w:eastAsia="Segoe UI Symbol"/>
        </w:rPr>
        <w:t>🎯</w:t>
      </w:r>
      <w:r>
        <w:rPr>
          <w:rFonts w:ascii="Segoe UI Symbol" w:eastAsia="Segoe UI Symbol"/>
          <w:spacing w:val="1"/>
        </w:rPr>
        <w:t> </w:t>
      </w:r>
      <w:r>
        <w:rPr/>
        <w:t>ETAPA</w:t>
      </w:r>
      <w:r>
        <w:rPr>
          <w:spacing w:val="7"/>
        </w:rPr>
        <w:t> </w:t>
      </w:r>
      <w:r>
        <w:rPr/>
        <w:t>1:</w:t>
      </w:r>
      <w:r>
        <w:rPr>
          <w:spacing w:val="8"/>
        </w:rPr>
        <w:t> </w:t>
      </w:r>
      <w:r>
        <w:rPr/>
        <w:t>BASELINE</w:t>
      </w:r>
      <w:r>
        <w:rPr>
          <w:spacing w:val="7"/>
        </w:rPr>
        <w:t> </w:t>
      </w:r>
      <w:r>
        <w:rPr/>
        <w:t>COM</w:t>
      </w:r>
      <w:r>
        <w:rPr>
          <w:spacing w:val="8"/>
        </w:rPr>
        <w:t> </w:t>
      </w:r>
      <w:r>
        <w:rPr/>
        <w:t>DADOS</w:t>
      </w:r>
      <w:r>
        <w:rPr>
          <w:spacing w:val="7"/>
        </w:rPr>
        <w:t> </w:t>
      </w:r>
      <w:r>
        <w:rPr>
          <w:spacing w:val="-2"/>
        </w:rPr>
        <w:t>BRUTOS")</w:t>
      </w:r>
    </w:p>
    <w:p>
      <w:pPr>
        <w:pStyle w:val="BodyText"/>
        <w:spacing w:line="275" w:lineRule="exact" w:before="10"/>
        <w:ind w:left="142"/>
      </w:pPr>
      <w:r>
        <w:rPr>
          <w:spacing w:val="-2"/>
        </w:rPr>
        <w:t>print("="*80)</w:t>
      </w:r>
    </w:p>
    <w:p>
      <w:pPr>
        <w:pStyle w:val="BodyText"/>
        <w:spacing w:line="318" w:lineRule="exact"/>
        <w:ind w:left="142"/>
      </w:pPr>
      <w:r>
        <w:rPr/>
        <w:t>print("</w:t>
      </w:r>
      <w:r>
        <w:rPr>
          <w:rFonts w:ascii="Segoe UI Symbol" w:hAnsi="Segoe UI Symbol"/>
        </w:rPr>
        <w:t>Q</w:t>
      </w:r>
      <w:r>
        <w:rPr>
          <w:rFonts w:ascii="Segoe UI Symbol" w:hAnsi="Segoe UI Symbol"/>
          <w:spacing w:val="13"/>
        </w:rPr>
        <w:t> </w:t>
      </w:r>
      <w:r>
        <w:rPr/>
        <w:t>Foco:</w:t>
      </w:r>
      <w:r>
        <w:rPr>
          <w:spacing w:val="20"/>
        </w:rPr>
        <w:t> </w:t>
      </w:r>
      <w:r>
        <w:rPr/>
        <w:t>LinearSVC</w:t>
      </w:r>
      <w:r>
        <w:rPr>
          <w:spacing w:val="19"/>
        </w:rPr>
        <w:t> </w:t>
      </w:r>
      <w:r>
        <w:rPr/>
        <w:t>com</w:t>
      </w:r>
      <w:r>
        <w:rPr>
          <w:spacing w:val="20"/>
        </w:rPr>
        <w:t> </w:t>
      </w:r>
      <w:r>
        <w:rPr/>
        <w:t>hyperparâmetros</w:t>
      </w:r>
      <w:r>
        <w:rPr>
          <w:spacing w:val="20"/>
        </w:rPr>
        <w:t> </w:t>
      </w:r>
      <w:r>
        <w:rPr>
          <w:spacing w:val="-2"/>
        </w:rPr>
        <w:t>ajustados")</w:t>
      </w:r>
    </w:p>
    <w:p>
      <w:pPr>
        <w:pStyle w:val="BodyText"/>
        <w:spacing w:before="10"/>
      </w:pPr>
    </w:p>
    <w:p>
      <w:pPr>
        <w:pStyle w:val="BodyText"/>
        <w:spacing w:before="1"/>
        <w:ind w:left="141" w:right="4064"/>
      </w:pPr>
      <w:r>
        <w:rPr/>
        <w:t># Criando modelos limpos para cada etapa modelos_etapa1</w:t>
      </w:r>
      <w:r>
        <w:rPr>
          <w:spacing w:val="-15"/>
        </w:rPr>
        <w:t> </w:t>
      </w:r>
      <w:r>
        <w:rPr/>
        <w:t>=</w:t>
      </w:r>
      <w:r>
        <w:rPr>
          <w:spacing w:val="-15"/>
        </w:rPr>
        <w:t> </w:t>
      </w:r>
      <w:r>
        <w:rPr/>
        <w:t>criar_modelos_f1_otimizados()</w:t>
      </w:r>
    </w:p>
    <w:p>
      <w:pPr>
        <w:pStyle w:val="BodyText"/>
        <w:spacing w:before="276"/>
        <w:ind w:left="381" w:right="4064" w:hanging="240"/>
      </w:pPr>
      <w:r>
        <w:rPr/>
        <w:t>resultados_etapa1</w:t>
      </w:r>
      <w:r>
        <w:rPr>
          <w:spacing w:val="-15"/>
        </w:rPr>
        <w:t> </w:t>
      </w:r>
      <w:r>
        <w:rPr/>
        <w:t>=</w:t>
      </w:r>
      <w:r>
        <w:rPr>
          <w:spacing w:val="-15"/>
        </w:rPr>
        <w:t> </w:t>
      </w:r>
      <w:r>
        <w:rPr/>
        <w:t>treinar_e_avaliar_f1_otimizado( modelos_etapa1, X_train, X_test, y_train, y_test, "ETAPA 1: Dados Brutos (F1-Otimizado)"</w:t>
      </w:r>
    </w:p>
    <w:p>
      <w:pPr>
        <w:spacing w:before="0"/>
        <w:ind w:left="141" w:right="0" w:firstLine="0"/>
        <w:jc w:val="left"/>
        <w:rPr>
          <w:sz w:val="24"/>
        </w:rPr>
      </w:pPr>
      <w:r>
        <w:rPr>
          <w:spacing w:val="-10"/>
          <w:sz w:val="24"/>
        </w:rPr>
        <w:t>)</w:t>
      </w:r>
    </w:p>
    <w:p>
      <w:pPr>
        <w:pStyle w:val="BodyText"/>
        <w:spacing w:line="247" w:lineRule="auto" w:before="273"/>
        <w:ind w:left="141" w:right="4817"/>
      </w:pPr>
      <w:r>
        <w:rPr/>
        <w:t>print("\n</w:t>
      </w:r>
      <w:r>
        <w:rPr>
          <w:rFonts w:ascii="Segoe UI Symbol" w:eastAsia="Segoe UI Symbol"/>
        </w:rPr>
        <w:t>📊 </w:t>
      </w:r>
      <w:r>
        <w:rPr/>
        <w:t>RESUMO - ETAPA </w:t>
      </w:r>
      <w:r>
        <w:rPr/>
        <w:t>1") </w:t>
      </w:r>
      <w:r>
        <w:rPr>
          <w:spacing w:val="-2"/>
        </w:rPr>
        <w:t>print("="*40)</w:t>
      </w:r>
    </w:p>
    <w:p>
      <w:pPr>
        <w:pStyle w:val="BodyText"/>
        <w:ind w:left="141" w:right="416"/>
      </w:pPr>
      <w:r>
        <w:rPr/>
        <w:t>colunas_relevantes</w:t>
      </w:r>
      <w:r>
        <w:rPr>
          <w:spacing w:val="-7"/>
        </w:rPr>
        <w:t> </w:t>
      </w:r>
      <w:r>
        <w:rPr/>
        <w:t>=</w:t>
      </w:r>
      <w:r>
        <w:rPr>
          <w:spacing w:val="-7"/>
        </w:rPr>
        <w:t> </w:t>
      </w:r>
      <w:r>
        <w:rPr/>
        <w:t>['Modelo',</w:t>
      </w:r>
      <w:r>
        <w:rPr>
          <w:spacing w:val="-7"/>
        </w:rPr>
        <w:t> </w:t>
      </w:r>
      <w:r>
        <w:rPr/>
        <w:t>'F1-Score',</w:t>
      </w:r>
      <w:r>
        <w:rPr>
          <w:spacing w:val="-7"/>
        </w:rPr>
        <w:t> </w:t>
      </w:r>
      <w:r>
        <w:rPr/>
        <w:t>'F1-Score-Otimizado',</w:t>
      </w:r>
      <w:r>
        <w:rPr>
          <w:spacing w:val="-7"/>
        </w:rPr>
        <w:t> </w:t>
      </w:r>
      <w:r>
        <w:rPr/>
        <w:t>'Precision',</w:t>
      </w:r>
      <w:r>
        <w:rPr>
          <w:spacing w:val="-7"/>
        </w:rPr>
        <w:t> </w:t>
      </w:r>
      <w:r>
        <w:rPr/>
        <w:t>'Recall',</w:t>
      </w:r>
      <w:r>
        <w:rPr>
          <w:spacing w:val="-7"/>
        </w:rPr>
        <w:t> </w:t>
      </w:r>
      <w:r>
        <w:rPr/>
        <w:t>'ROC- </w:t>
      </w:r>
      <w:r>
        <w:rPr>
          <w:spacing w:val="-2"/>
        </w:rPr>
        <w:t>AUC']</w:t>
      </w:r>
    </w:p>
    <w:p>
      <w:pPr>
        <w:pStyle w:val="BodyText"/>
        <w:ind w:left="141"/>
      </w:pPr>
      <w:r>
        <w:rPr>
          <w:spacing w:val="-2"/>
        </w:rPr>
        <w:t>print(resultados_etapa1[colunas_relevantes].round(4))</w:t>
      </w:r>
    </w:p>
    <w:p>
      <w:pPr>
        <w:pStyle w:val="BodyText"/>
        <w:spacing w:before="268"/>
        <w:ind w:left="141" w:right="956"/>
      </w:pPr>
      <w:r>
        <w:rPr/>
        <w:t>melhor_f1_etapa1</w:t>
      </w:r>
      <w:r>
        <w:rPr>
          <w:spacing w:val="-15"/>
        </w:rPr>
        <w:t> </w:t>
      </w:r>
      <w:r>
        <w:rPr/>
        <w:t>=</w:t>
      </w:r>
      <w:r>
        <w:rPr>
          <w:spacing w:val="-15"/>
        </w:rPr>
        <w:t> </w:t>
      </w:r>
      <w:r>
        <w:rPr/>
        <w:t>resultados_etapa1.loc[resultados_etapa1['F1-Score- </w:t>
      </w:r>
      <w:r>
        <w:rPr>
          <w:spacing w:val="-2"/>
        </w:rPr>
        <w:t>Otimizado'].idxmax()]</w:t>
      </w:r>
    </w:p>
    <w:p>
      <w:pPr>
        <w:pStyle w:val="BodyText"/>
        <w:spacing w:line="284" w:lineRule="exact"/>
        <w:ind w:left="141"/>
      </w:pPr>
      <w:r>
        <w:rPr/>
        <w:t>print(f"\n</w:t>
      </w:r>
      <w:r>
        <w:rPr>
          <w:rFonts w:ascii="Segoe UI Symbol" w:eastAsia="Segoe UI Symbol"/>
        </w:rPr>
        <w:t>🏆</w:t>
      </w:r>
      <w:r>
        <w:rPr>
          <w:rFonts w:ascii="Segoe UI Symbol" w:eastAsia="Segoe UI Symbol"/>
          <w:spacing w:val="-12"/>
        </w:rPr>
        <w:t> </w:t>
      </w:r>
      <w:r>
        <w:rPr/>
        <w:t>Melhor</w:t>
      </w:r>
      <w:r>
        <w:rPr>
          <w:spacing w:val="-6"/>
        </w:rPr>
        <w:t> </w:t>
      </w:r>
      <w:r>
        <w:rPr/>
        <w:t>F1-Score</w:t>
      </w:r>
      <w:r>
        <w:rPr>
          <w:spacing w:val="-6"/>
        </w:rPr>
        <w:t> </w:t>
      </w:r>
      <w:r>
        <w:rPr/>
        <w:t>Etapa</w:t>
      </w:r>
      <w:r>
        <w:rPr>
          <w:spacing w:val="-6"/>
        </w:rPr>
        <w:t> </w:t>
      </w:r>
      <w:r>
        <w:rPr/>
        <w:t>1:</w:t>
      </w:r>
      <w:r>
        <w:rPr>
          <w:spacing w:val="-6"/>
        </w:rPr>
        <w:t> </w:t>
      </w:r>
      <w:r>
        <w:rPr>
          <w:spacing w:val="-2"/>
        </w:rPr>
        <w:t>{melhor_f1_etapa1['Modelo']}</w:t>
      </w:r>
    </w:p>
    <w:p>
      <w:pPr>
        <w:pStyle w:val="BodyText"/>
        <w:spacing w:before="22"/>
        <w:ind w:left="141"/>
      </w:pPr>
      <w:r>
        <w:rPr>
          <w:spacing w:val="-2"/>
        </w:rPr>
        <w:t>({melhor_f1_etapa1['F1-Score-Otimizado']:.4f})")</w:t>
      </w:r>
    </w:p>
    <w:p>
      <w:pPr>
        <w:pStyle w:val="BodyText"/>
      </w:pPr>
    </w:p>
    <w:p>
      <w:pPr>
        <w:pStyle w:val="BodyText"/>
        <w:ind w:left="141"/>
      </w:pPr>
      <w:r>
        <w:rPr>
          <w:spacing w:val="-2"/>
        </w:rPr>
        <w:t>gc.collect()</w:t>
      </w:r>
    </w:p>
    <w:p>
      <w:pPr>
        <w:pStyle w:val="BodyText"/>
        <w:ind w:left="141"/>
      </w:pPr>
      <w:r>
        <w:rPr/>
        <w:t>#</w:t>
      </w:r>
      <w:r>
        <w:rPr>
          <w:spacing w:val="-4"/>
        </w:rPr>
        <w:t> </w:t>
      </w:r>
      <w:r>
        <w:rPr/>
        <w:t>=====</w:t>
      </w:r>
      <w:r>
        <w:rPr>
          <w:spacing w:val="-2"/>
        </w:rPr>
        <w:t> </w:t>
      </w:r>
      <w:r>
        <w:rPr/>
        <w:t>ETAPA</w:t>
      </w:r>
      <w:r>
        <w:rPr>
          <w:spacing w:val="-2"/>
        </w:rPr>
        <w:t> </w:t>
      </w:r>
      <w:r>
        <w:rPr/>
        <w:t>2:</w:t>
      </w:r>
      <w:r>
        <w:rPr>
          <w:spacing w:val="-2"/>
        </w:rPr>
        <w:t> </w:t>
      </w:r>
      <w:r>
        <w:rPr/>
        <w:t>NORMALIZAÇÃO</w:t>
      </w:r>
      <w:r>
        <w:rPr>
          <w:spacing w:val="-2"/>
        </w:rPr>
        <w:t> =====</w:t>
      </w:r>
    </w:p>
    <w:p>
      <w:pPr>
        <w:pStyle w:val="BodyText"/>
        <w:spacing w:line="275" w:lineRule="exact"/>
        <w:ind w:left="141"/>
      </w:pPr>
      <w:r>
        <w:rPr/>
        <w:t>print("\n"</w:t>
      </w:r>
      <w:r>
        <w:rPr>
          <w:spacing w:val="-5"/>
        </w:rPr>
        <w:t> </w:t>
      </w:r>
      <w:r>
        <w:rPr/>
        <w:t>+</w:t>
      </w:r>
      <w:r>
        <w:rPr>
          <w:spacing w:val="-4"/>
        </w:rPr>
        <w:t> </w:t>
      </w:r>
      <w:r>
        <w:rPr>
          <w:spacing w:val="-2"/>
        </w:rPr>
        <w:t>"="*80)</w:t>
      </w:r>
    </w:p>
    <w:p>
      <w:pPr>
        <w:pStyle w:val="BodyText"/>
        <w:spacing w:line="318" w:lineRule="exact"/>
        <w:ind w:left="141"/>
      </w:pPr>
      <w:r>
        <w:rPr/>
        <w:t>print("</w:t>
      </w:r>
      <w:r>
        <w:rPr>
          <w:rFonts w:ascii="Segoe UI Symbol" w:hAnsi="Segoe UI Symbol" w:eastAsia="Segoe UI Symbol"/>
        </w:rPr>
        <w:t>🔧</w:t>
      </w:r>
      <w:r>
        <w:rPr>
          <w:rFonts w:ascii="Segoe UI Symbol" w:hAnsi="Segoe UI Symbol" w:eastAsia="Segoe UI Symbol"/>
          <w:spacing w:val="11"/>
        </w:rPr>
        <w:t> </w:t>
      </w:r>
      <w:r>
        <w:rPr/>
        <w:t>ETAPA</w:t>
      </w:r>
      <w:r>
        <w:rPr>
          <w:spacing w:val="18"/>
        </w:rPr>
        <w:t> </w:t>
      </w:r>
      <w:r>
        <w:rPr/>
        <w:t>2:</w:t>
      </w:r>
      <w:r>
        <w:rPr>
          <w:spacing w:val="18"/>
        </w:rPr>
        <w:t> </w:t>
      </w:r>
      <w:r>
        <w:rPr>
          <w:spacing w:val="-2"/>
        </w:rPr>
        <w:t>NORMALIZAÇÃO")</w:t>
      </w:r>
    </w:p>
    <w:p>
      <w:pPr>
        <w:pStyle w:val="BodyText"/>
        <w:spacing w:line="275" w:lineRule="exact" w:before="10"/>
        <w:ind w:left="141"/>
      </w:pPr>
      <w:r>
        <w:rPr>
          <w:spacing w:val="-2"/>
        </w:rPr>
        <w:t>print("="*80)</w:t>
      </w:r>
    </w:p>
    <w:p>
      <w:pPr>
        <w:pStyle w:val="BodyText"/>
        <w:spacing w:line="318" w:lineRule="exact"/>
        <w:ind w:left="141"/>
      </w:pPr>
      <w:r>
        <w:rPr/>
        <w:t>print("\n</w:t>
      </w:r>
      <w:r>
        <w:rPr>
          <w:rFonts w:ascii="Segoe UI Symbol" w:hAnsi="Segoe UI Symbol" w:eastAsia="Segoe UI Symbol"/>
        </w:rPr>
        <w:t>📝 </w:t>
      </w:r>
      <w:r>
        <w:rPr/>
        <w:t>Objetivo:</w:t>
      </w:r>
      <w:r>
        <w:rPr>
          <w:spacing w:val="7"/>
        </w:rPr>
        <w:t> </w:t>
      </w:r>
      <w:r>
        <w:rPr/>
        <w:t>Maximizar</w:t>
      </w:r>
      <w:r>
        <w:rPr>
          <w:spacing w:val="7"/>
        </w:rPr>
        <w:t> </w:t>
      </w:r>
      <w:r>
        <w:rPr/>
        <w:t>F1-Score</w:t>
      </w:r>
      <w:r>
        <w:rPr>
          <w:spacing w:val="6"/>
        </w:rPr>
        <w:t> </w:t>
      </w:r>
      <w:r>
        <w:rPr/>
        <w:t>através</w:t>
      </w:r>
      <w:r>
        <w:rPr>
          <w:spacing w:val="7"/>
        </w:rPr>
        <w:t> </w:t>
      </w:r>
      <w:r>
        <w:rPr/>
        <w:t>de</w:t>
      </w:r>
      <w:r>
        <w:rPr>
          <w:spacing w:val="7"/>
        </w:rPr>
        <w:t> </w:t>
      </w:r>
      <w:r>
        <w:rPr>
          <w:spacing w:val="-2"/>
        </w:rPr>
        <w:t>normalização")</w:t>
      </w:r>
    </w:p>
    <w:p>
      <w:pPr>
        <w:pStyle w:val="BodyText"/>
        <w:spacing w:after="0" w:line="318" w:lineRule="exact"/>
        <w:sectPr>
          <w:pgSz w:w="11910" w:h="16840"/>
          <w:pgMar w:header="719" w:footer="0" w:top="980" w:bottom="280" w:left="1559" w:right="708"/>
        </w:sectPr>
      </w:pPr>
    </w:p>
    <w:p>
      <w:pPr>
        <w:pStyle w:val="BodyText"/>
        <w:spacing w:before="196"/>
      </w:pPr>
    </w:p>
    <w:p>
      <w:pPr>
        <w:pStyle w:val="BodyText"/>
        <w:spacing w:line="560" w:lineRule="atLeast" w:before="1"/>
        <w:ind w:left="141" w:right="3727"/>
      </w:pPr>
      <w:r>
        <w:rPr/>
        <w:t>print("</w:t>
      </w:r>
      <w:r>
        <w:rPr>
          <w:rFonts w:ascii="Segoe UI Symbol"/>
        </w:rPr>
        <w:t>Q </w:t>
      </w:r>
      <w:r>
        <w:rPr/>
        <w:t>Esperado: Melhoria significativa no LinearSVC") # Aplicando StandardScaler</w:t>
      </w:r>
    </w:p>
    <w:p>
      <w:pPr>
        <w:pStyle w:val="BodyText"/>
        <w:spacing w:line="247" w:lineRule="auto"/>
        <w:ind w:left="141" w:right="5424"/>
      </w:pPr>
      <w:r>
        <w:rPr/>
        <w:t>print("\n</w:t>
      </w:r>
      <w:r>
        <w:rPr>
          <w:rFonts w:ascii="Segoe UI Symbol" w:eastAsia="Segoe UI Symbol"/>
        </w:rPr>
        <w:t>🔄 </w:t>
      </w:r>
      <w:r>
        <w:rPr/>
        <w:t>Aplicando StandardScaler...") scaler = StandardScaler()</w:t>
      </w:r>
    </w:p>
    <w:p>
      <w:pPr>
        <w:pStyle w:val="BodyText"/>
        <w:ind w:left="141" w:right="4064"/>
      </w:pPr>
      <w:r>
        <w:rPr/>
        <w:t>X_train_scaled</w:t>
      </w:r>
      <w:r>
        <w:rPr>
          <w:spacing w:val="-15"/>
        </w:rPr>
        <w:t> </w:t>
      </w:r>
      <w:r>
        <w:rPr/>
        <w:t>=</w:t>
      </w:r>
      <w:r>
        <w:rPr>
          <w:spacing w:val="-15"/>
        </w:rPr>
        <w:t> </w:t>
      </w:r>
      <w:r>
        <w:rPr/>
        <w:t>scaler.fit_transform(X_train) X_test_scaled = scaler.transform(X_test)</w:t>
      </w:r>
    </w:p>
    <w:p>
      <w:pPr>
        <w:pStyle w:val="BodyText"/>
        <w:spacing w:before="232"/>
        <w:ind w:left="141"/>
      </w:pPr>
      <w:r>
        <w:rPr>
          <w:spacing w:val="-2"/>
        </w:rPr>
        <w:t>print(f"</w:t>
      </w:r>
      <w:r>
        <w:rPr>
          <w:rFonts w:ascii="Segoe UI Symbol" w:hAnsi="Segoe UI Symbol"/>
          <w:spacing w:val="-2"/>
        </w:rPr>
        <w:t>✅</w:t>
      </w:r>
      <w:r>
        <w:rPr>
          <w:rFonts w:ascii="Segoe UI Symbol" w:hAnsi="Segoe UI Symbol"/>
          <w:spacing w:val="-8"/>
        </w:rPr>
        <w:t> </w:t>
      </w:r>
      <w:r>
        <w:rPr>
          <w:spacing w:val="-2"/>
        </w:rPr>
        <w:t>Normalização</w:t>
      </w:r>
      <w:r>
        <w:rPr>
          <w:spacing w:val="-1"/>
        </w:rPr>
        <w:t> </w:t>
      </w:r>
      <w:r>
        <w:rPr>
          <w:spacing w:val="-2"/>
        </w:rPr>
        <w:t>concluída")</w:t>
      </w:r>
    </w:p>
    <w:p>
      <w:pPr>
        <w:pStyle w:val="BodyText"/>
        <w:spacing w:before="22"/>
        <w:ind w:left="141" w:right="4817"/>
      </w:pPr>
      <w:r>
        <w:rPr/>
        <w:t>print(f"</w:t>
      </w:r>
      <w:r>
        <w:rPr>
          <w:spacing w:val="80"/>
        </w:rPr>
        <w:t> </w:t>
      </w:r>
      <w:r>
        <w:rPr/>
        <w:t>Média:</w:t>
      </w:r>
      <w:r>
        <w:rPr>
          <w:spacing w:val="-10"/>
        </w:rPr>
        <w:t> </w:t>
      </w:r>
      <w:r>
        <w:rPr/>
        <w:t>{X_train_scaled.mean():.6f}") print(f"</w:t>
      </w:r>
      <w:r>
        <w:rPr>
          <w:spacing w:val="80"/>
        </w:rPr>
        <w:t> </w:t>
      </w:r>
      <w:r>
        <w:rPr/>
        <w:t>Desvio: {X_train_scaled.std():.6f}")</w:t>
      </w:r>
    </w:p>
    <w:p>
      <w:pPr>
        <w:pStyle w:val="BodyText"/>
      </w:pPr>
    </w:p>
    <w:p>
      <w:pPr>
        <w:pStyle w:val="BodyText"/>
        <w:ind w:left="141"/>
      </w:pPr>
      <w:r>
        <w:rPr/>
        <w:t>#</w:t>
      </w:r>
      <w:r>
        <w:rPr>
          <w:spacing w:val="-5"/>
        </w:rPr>
        <w:t> </w:t>
      </w:r>
      <w:r>
        <w:rPr/>
        <w:t>Modelos</w:t>
      </w:r>
      <w:r>
        <w:rPr>
          <w:spacing w:val="-2"/>
        </w:rPr>
        <w:t> </w:t>
      </w:r>
      <w:r>
        <w:rPr/>
        <w:t>para</w:t>
      </w:r>
      <w:r>
        <w:rPr>
          <w:spacing w:val="-2"/>
        </w:rPr>
        <w:t> </w:t>
      </w:r>
      <w:r>
        <w:rPr/>
        <w:t>etapa</w:t>
      </w:r>
      <w:r>
        <w:rPr>
          <w:spacing w:val="-2"/>
        </w:rPr>
        <w:t> </w:t>
      </w:r>
      <w:r>
        <w:rPr>
          <w:spacing w:val="-10"/>
        </w:rPr>
        <w:t>2</w:t>
      </w:r>
    </w:p>
    <w:p>
      <w:pPr>
        <w:pStyle w:val="BodyText"/>
        <w:ind w:left="141"/>
      </w:pPr>
      <w:r>
        <w:rPr/>
        <w:t>modelos_etapa2</w:t>
      </w:r>
      <w:r>
        <w:rPr>
          <w:spacing w:val="-5"/>
        </w:rPr>
        <w:t> </w:t>
      </w:r>
      <w:r>
        <w:rPr/>
        <w:t>=</w:t>
      </w:r>
      <w:r>
        <w:rPr>
          <w:spacing w:val="-4"/>
        </w:rPr>
        <w:t> </w:t>
      </w:r>
      <w:r>
        <w:rPr>
          <w:spacing w:val="-2"/>
        </w:rPr>
        <w:t>criar_modelos_f1_otimizados()</w:t>
      </w:r>
    </w:p>
    <w:p>
      <w:pPr>
        <w:pStyle w:val="BodyText"/>
      </w:pPr>
    </w:p>
    <w:p>
      <w:pPr>
        <w:pStyle w:val="BodyText"/>
        <w:ind w:left="381" w:right="2822" w:hanging="240"/>
      </w:pPr>
      <w:r>
        <w:rPr/>
        <w:t>resultados_etapa2 = treinar_e_avaliar_f1_otimizado( modelos_etapa2,</w:t>
      </w:r>
      <w:r>
        <w:rPr>
          <w:spacing w:val="-10"/>
        </w:rPr>
        <w:t> </w:t>
      </w:r>
      <w:r>
        <w:rPr/>
        <w:t>X_train_scaled,</w:t>
      </w:r>
      <w:r>
        <w:rPr>
          <w:spacing w:val="-10"/>
        </w:rPr>
        <w:t> </w:t>
      </w:r>
      <w:r>
        <w:rPr/>
        <w:t>X_test_scaled,</w:t>
      </w:r>
      <w:r>
        <w:rPr>
          <w:spacing w:val="-10"/>
        </w:rPr>
        <w:t> </w:t>
      </w:r>
      <w:r>
        <w:rPr/>
        <w:t>y_train,</w:t>
      </w:r>
      <w:r>
        <w:rPr>
          <w:spacing w:val="-10"/>
        </w:rPr>
        <w:t> </w:t>
      </w:r>
      <w:r>
        <w:rPr/>
        <w:t>y_test, "ETAPA 2: Dados Normalizados"</w:t>
      </w:r>
    </w:p>
    <w:p>
      <w:pPr>
        <w:spacing w:before="0"/>
        <w:ind w:left="141" w:right="0" w:firstLine="0"/>
        <w:jc w:val="left"/>
        <w:rPr>
          <w:sz w:val="24"/>
        </w:rPr>
      </w:pPr>
      <w:r>
        <w:rPr>
          <w:spacing w:val="-10"/>
          <w:sz w:val="24"/>
        </w:rPr>
        <w:t>)</w:t>
      </w:r>
    </w:p>
    <w:p>
      <w:pPr>
        <w:pStyle w:val="BodyText"/>
        <w:spacing w:line="247" w:lineRule="auto" w:before="274"/>
        <w:ind w:left="141" w:right="4817"/>
      </w:pPr>
      <w:r>
        <w:rPr/>
        <w:t>print("\n</w:t>
      </w:r>
      <w:r>
        <w:rPr>
          <w:rFonts w:ascii="Segoe UI Symbol" w:eastAsia="Segoe UI Symbol"/>
        </w:rPr>
        <w:t>📊 </w:t>
      </w:r>
      <w:r>
        <w:rPr/>
        <w:t>RESUMO - ETAPA </w:t>
      </w:r>
      <w:r>
        <w:rPr/>
        <w:t>2") </w:t>
      </w:r>
      <w:r>
        <w:rPr>
          <w:spacing w:val="-2"/>
        </w:rPr>
        <w:t>print("="*40)</w:t>
      </w:r>
    </w:p>
    <w:p>
      <w:pPr>
        <w:pStyle w:val="BodyText"/>
        <w:spacing w:line="268" w:lineRule="exact"/>
        <w:ind w:left="141"/>
      </w:pPr>
      <w:r>
        <w:rPr>
          <w:spacing w:val="-2"/>
        </w:rPr>
        <w:t>print(resultados_etapa2[colunas_relevantes].round(4))</w:t>
      </w:r>
    </w:p>
    <w:p>
      <w:pPr>
        <w:pStyle w:val="BodyText"/>
        <w:spacing w:before="276"/>
        <w:ind w:left="141" w:right="956"/>
      </w:pPr>
      <w:r>
        <w:rPr/>
        <w:t>melhor_f1_etapa2</w:t>
      </w:r>
      <w:r>
        <w:rPr>
          <w:spacing w:val="-15"/>
        </w:rPr>
        <w:t> </w:t>
      </w:r>
      <w:r>
        <w:rPr/>
        <w:t>=</w:t>
      </w:r>
      <w:r>
        <w:rPr>
          <w:spacing w:val="-15"/>
        </w:rPr>
        <w:t> </w:t>
      </w:r>
      <w:r>
        <w:rPr/>
        <w:t>resultados_etapa2.loc[resultados_etapa2['F1-Score- </w:t>
      </w:r>
      <w:r>
        <w:rPr>
          <w:spacing w:val="-2"/>
        </w:rPr>
        <w:t>Otimizado'].idxmax()]</w:t>
      </w:r>
    </w:p>
    <w:p>
      <w:pPr>
        <w:pStyle w:val="BodyText"/>
        <w:spacing w:line="284" w:lineRule="exact"/>
        <w:ind w:left="141"/>
      </w:pPr>
      <w:r>
        <w:rPr/>
        <w:t>print(f"\n</w:t>
      </w:r>
      <w:r>
        <w:rPr>
          <w:rFonts w:ascii="Segoe UI Symbol" w:eastAsia="Segoe UI Symbol"/>
        </w:rPr>
        <w:t>🏆</w:t>
      </w:r>
      <w:r>
        <w:rPr>
          <w:rFonts w:ascii="Segoe UI Symbol" w:eastAsia="Segoe UI Symbol"/>
          <w:spacing w:val="-12"/>
        </w:rPr>
        <w:t> </w:t>
      </w:r>
      <w:r>
        <w:rPr/>
        <w:t>Melhor</w:t>
      </w:r>
      <w:r>
        <w:rPr>
          <w:spacing w:val="-6"/>
        </w:rPr>
        <w:t> </w:t>
      </w:r>
      <w:r>
        <w:rPr/>
        <w:t>F1-Score</w:t>
      </w:r>
      <w:r>
        <w:rPr>
          <w:spacing w:val="-6"/>
        </w:rPr>
        <w:t> </w:t>
      </w:r>
      <w:r>
        <w:rPr/>
        <w:t>Etapa</w:t>
      </w:r>
      <w:r>
        <w:rPr>
          <w:spacing w:val="-6"/>
        </w:rPr>
        <w:t> </w:t>
      </w:r>
      <w:r>
        <w:rPr/>
        <w:t>2:</w:t>
      </w:r>
      <w:r>
        <w:rPr>
          <w:spacing w:val="-6"/>
        </w:rPr>
        <w:t> </w:t>
      </w:r>
      <w:r>
        <w:rPr>
          <w:spacing w:val="-2"/>
        </w:rPr>
        <w:t>{melhor_f1_etapa2['Modelo']}</w:t>
      </w:r>
    </w:p>
    <w:p>
      <w:pPr>
        <w:pStyle w:val="BodyText"/>
        <w:spacing w:before="21"/>
        <w:ind w:left="141"/>
      </w:pPr>
      <w:r>
        <w:rPr>
          <w:spacing w:val="-2"/>
        </w:rPr>
        <w:t>({melhor_f1_etapa2['F1-Score-Otimizado']:.4f})")</w:t>
      </w:r>
    </w:p>
    <w:p>
      <w:pPr>
        <w:pStyle w:val="BodyText"/>
      </w:pPr>
    </w:p>
    <w:p>
      <w:pPr>
        <w:pStyle w:val="BodyText"/>
        <w:ind w:left="141"/>
      </w:pPr>
      <w:r>
        <w:rPr/>
        <w:t>#</w:t>
      </w:r>
      <w:r>
        <w:rPr>
          <w:spacing w:val="-3"/>
        </w:rPr>
        <w:t> </w:t>
      </w:r>
      <w:r>
        <w:rPr/>
        <w:t>Analisando</w:t>
      </w:r>
      <w:r>
        <w:rPr>
          <w:spacing w:val="-3"/>
        </w:rPr>
        <w:t> </w:t>
      </w:r>
      <w:r>
        <w:rPr/>
        <w:t>melhoria</w:t>
      </w:r>
      <w:r>
        <w:rPr>
          <w:spacing w:val="-3"/>
        </w:rPr>
        <w:t> </w:t>
      </w:r>
      <w:r>
        <w:rPr/>
        <w:t>do</w:t>
      </w:r>
      <w:r>
        <w:rPr>
          <w:spacing w:val="-2"/>
        </w:rPr>
        <w:t> LinearSVC</w:t>
      </w:r>
    </w:p>
    <w:p>
      <w:pPr>
        <w:pStyle w:val="BodyText"/>
        <w:ind w:left="141" w:right="416"/>
      </w:pPr>
      <w:r>
        <w:rPr/>
        <w:t>svm_etapa1_f1</w:t>
      </w:r>
      <w:r>
        <w:rPr>
          <w:spacing w:val="-11"/>
        </w:rPr>
        <w:t> </w:t>
      </w:r>
      <w:r>
        <w:rPr/>
        <w:t>=</w:t>
      </w:r>
      <w:r>
        <w:rPr>
          <w:spacing w:val="-11"/>
        </w:rPr>
        <w:t> </w:t>
      </w:r>
      <w:r>
        <w:rPr/>
        <w:t>resultados_etapa1[resultados_etapa1['Modelo']</w:t>
      </w:r>
      <w:r>
        <w:rPr>
          <w:spacing w:val="-11"/>
        </w:rPr>
        <w:t> </w:t>
      </w:r>
      <w:r>
        <w:rPr/>
        <w:t>==</w:t>
      </w:r>
      <w:r>
        <w:rPr>
          <w:spacing w:val="-11"/>
        </w:rPr>
        <w:t> </w:t>
      </w:r>
      <w:r>
        <w:rPr/>
        <w:t>'SVM']['F1-Score- </w:t>
      </w:r>
      <w:r>
        <w:rPr>
          <w:spacing w:val="-2"/>
        </w:rPr>
        <w:t>Otimizado'].values[0]</w:t>
      </w:r>
    </w:p>
    <w:p>
      <w:pPr>
        <w:pStyle w:val="BodyText"/>
        <w:ind w:left="141" w:right="416"/>
      </w:pPr>
      <w:r>
        <w:rPr/>
        <w:t>svm_etapa2_f1</w:t>
      </w:r>
      <w:r>
        <w:rPr>
          <w:spacing w:val="-11"/>
        </w:rPr>
        <w:t> </w:t>
      </w:r>
      <w:r>
        <w:rPr/>
        <w:t>=</w:t>
      </w:r>
      <w:r>
        <w:rPr>
          <w:spacing w:val="-11"/>
        </w:rPr>
        <w:t> </w:t>
      </w:r>
      <w:r>
        <w:rPr/>
        <w:t>resultados_etapa2[resultados_etapa2['Modelo']</w:t>
      </w:r>
      <w:r>
        <w:rPr>
          <w:spacing w:val="-11"/>
        </w:rPr>
        <w:t> </w:t>
      </w:r>
      <w:r>
        <w:rPr/>
        <w:t>==</w:t>
      </w:r>
      <w:r>
        <w:rPr>
          <w:spacing w:val="-11"/>
        </w:rPr>
        <w:t> </w:t>
      </w:r>
      <w:r>
        <w:rPr/>
        <w:t>'SVM']['F1-Score- </w:t>
      </w:r>
      <w:r>
        <w:rPr>
          <w:spacing w:val="-2"/>
        </w:rPr>
        <w:t>Otimizado'].values[0]</w:t>
      </w:r>
    </w:p>
    <w:p>
      <w:pPr>
        <w:pStyle w:val="BodyText"/>
        <w:ind w:left="141"/>
      </w:pPr>
      <w:r>
        <w:rPr/>
        <w:t>melhoria_svm</w:t>
      </w:r>
      <w:r>
        <w:rPr>
          <w:spacing w:val="-6"/>
        </w:rPr>
        <w:t> </w:t>
      </w:r>
      <w:r>
        <w:rPr/>
        <w:t>=</w:t>
      </w:r>
      <w:r>
        <w:rPr>
          <w:spacing w:val="-4"/>
        </w:rPr>
        <w:t> </w:t>
      </w:r>
      <w:r>
        <w:rPr/>
        <w:t>((svm_etapa2_f1</w:t>
      </w:r>
      <w:r>
        <w:rPr>
          <w:spacing w:val="-3"/>
        </w:rPr>
        <w:t> </w:t>
      </w:r>
      <w:r>
        <w:rPr/>
        <w:t>-</w:t>
      </w:r>
      <w:r>
        <w:rPr>
          <w:spacing w:val="-4"/>
        </w:rPr>
        <w:t> </w:t>
      </w:r>
      <w:r>
        <w:rPr/>
        <w:t>svm_etapa1_f1)</w:t>
      </w:r>
      <w:r>
        <w:rPr>
          <w:spacing w:val="-4"/>
        </w:rPr>
        <w:t> </w:t>
      </w:r>
      <w:r>
        <w:rPr/>
        <w:t>/</w:t>
      </w:r>
      <w:r>
        <w:rPr>
          <w:spacing w:val="-3"/>
        </w:rPr>
        <w:t> </w:t>
      </w:r>
      <w:r>
        <w:rPr/>
        <w:t>svm_etapa1_f1)</w:t>
      </w:r>
      <w:r>
        <w:rPr>
          <w:spacing w:val="-4"/>
        </w:rPr>
        <w:t> </w:t>
      </w:r>
      <w:r>
        <w:rPr/>
        <w:t>*</w:t>
      </w:r>
      <w:r>
        <w:rPr>
          <w:spacing w:val="-3"/>
        </w:rPr>
        <w:t> </w:t>
      </w:r>
      <w:r>
        <w:rPr>
          <w:spacing w:val="-5"/>
        </w:rPr>
        <w:t>100</w:t>
      </w:r>
    </w:p>
    <w:p>
      <w:pPr>
        <w:pStyle w:val="BodyText"/>
        <w:spacing w:line="247" w:lineRule="auto" w:before="274"/>
        <w:ind w:left="141" w:right="1902"/>
      </w:pPr>
      <w:r>
        <w:rPr/>
        <w:t>print(f"\n</w:t>
      </w:r>
      <w:r>
        <w:rPr>
          <w:rFonts w:ascii="Segoe UI Symbol" w:hAnsi="Segoe UI Symbol" w:eastAsia="Segoe UI Symbol"/>
        </w:rPr>
        <w:t>📈</w:t>
      </w:r>
      <w:r>
        <w:rPr>
          <w:rFonts w:ascii="Segoe UI Symbol" w:hAnsi="Segoe UI Symbol" w:eastAsia="Segoe UI Symbol"/>
          <w:spacing w:val="-1"/>
        </w:rPr>
        <w:t> </w:t>
      </w:r>
      <w:r>
        <w:rPr/>
        <w:t>Melhoria LinearSVM com normalização: {melhoria_svm:.1f}%") print(f"</w:t>
      </w:r>
      <w:r>
        <w:rPr>
          <w:spacing w:val="80"/>
        </w:rPr>
        <w:t> </w:t>
      </w:r>
      <w:r>
        <w:rPr/>
        <w:t>Antes: {svm_etapa1_f1:.4f}")</w:t>
      </w:r>
    </w:p>
    <w:p>
      <w:pPr>
        <w:pStyle w:val="BodyText"/>
        <w:spacing w:line="268" w:lineRule="exact"/>
        <w:ind w:left="141"/>
      </w:pPr>
      <w:r>
        <w:rPr/>
        <w:t>print(f"</w:t>
      </w:r>
      <w:r>
        <w:rPr>
          <w:spacing w:val="25"/>
        </w:rPr>
        <w:t>  </w:t>
      </w:r>
      <w:r>
        <w:rPr/>
        <w:t>Depois:</w:t>
      </w:r>
      <w:r>
        <w:rPr>
          <w:spacing w:val="-2"/>
        </w:rPr>
        <w:t> {svm_etapa2_f1:.4f}")</w:t>
      </w:r>
    </w:p>
    <w:p>
      <w:pPr>
        <w:pStyle w:val="BodyText"/>
      </w:pPr>
    </w:p>
    <w:p>
      <w:pPr>
        <w:pStyle w:val="BodyText"/>
        <w:ind w:left="141"/>
      </w:pPr>
      <w:r>
        <w:rPr>
          <w:spacing w:val="-2"/>
        </w:rPr>
        <w:t>gc.collect()</w:t>
      </w:r>
    </w:p>
    <w:p>
      <w:pPr>
        <w:pStyle w:val="BodyText"/>
        <w:ind w:left="141"/>
      </w:pPr>
      <w:r>
        <w:rPr/>
        <w:t>#</w:t>
      </w:r>
      <w:r>
        <w:rPr>
          <w:spacing w:val="-4"/>
        </w:rPr>
        <w:t> </w:t>
      </w:r>
      <w:r>
        <w:rPr/>
        <w:t>=====</w:t>
      </w:r>
      <w:r>
        <w:rPr>
          <w:spacing w:val="-2"/>
        </w:rPr>
        <w:t> </w:t>
      </w:r>
      <w:r>
        <w:rPr/>
        <w:t>ETAPA</w:t>
      </w:r>
      <w:r>
        <w:rPr>
          <w:spacing w:val="-1"/>
        </w:rPr>
        <w:t> </w:t>
      </w:r>
      <w:r>
        <w:rPr/>
        <w:t>3:</w:t>
      </w:r>
      <w:r>
        <w:rPr>
          <w:spacing w:val="-2"/>
        </w:rPr>
        <w:t> </w:t>
      </w:r>
      <w:r>
        <w:rPr/>
        <w:t>PCA</w:t>
      </w:r>
      <w:r>
        <w:rPr>
          <w:spacing w:val="-1"/>
        </w:rPr>
        <w:t> </w:t>
      </w:r>
      <w:r>
        <w:rPr/>
        <w:t>PARA</w:t>
      </w:r>
      <w:r>
        <w:rPr>
          <w:spacing w:val="-2"/>
        </w:rPr>
        <w:t> </w:t>
      </w:r>
      <w:r>
        <w:rPr/>
        <w:t>EFICIÊNCIA</w:t>
      </w:r>
      <w:r>
        <w:rPr>
          <w:spacing w:val="-1"/>
        </w:rPr>
        <w:t> </w:t>
      </w:r>
      <w:r>
        <w:rPr>
          <w:spacing w:val="-2"/>
        </w:rPr>
        <w:t>=====</w:t>
      </w:r>
    </w:p>
    <w:p>
      <w:pPr>
        <w:pStyle w:val="BodyText"/>
        <w:spacing w:line="242" w:lineRule="auto"/>
        <w:ind w:left="141" w:right="6708"/>
      </w:pPr>
      <w:r>
        <w:rPr/>
        <w:t>print("\n" + "="*80) print("</w:t>
      </w:r>
      <w:r>
        <w:rPr>
          <w:rFonts w:ascii="Segoe UI Symbol" w:eastAsia="Segoe UI Symbol"/>
        </w:rPr>
        <w:t>🎭 </w:t>
      </w:r>
      <w:r>
        <w:rPr/>
        <w:t>ETAPA 3: PCA") </w:t>
      </w:r>
      <w:r>
        <w:rPr>
          <w:spacing w:val="-2"/>
        </w:rPr>
        <w:t>print("="*80)</w:t>
      </w:r>
    </w:p>
    <w:p>
      <w:pPr>
        <w:pStyle w:val="BodyText"/>
        <w:spacing w:line="316" w:lineRule="exact"/>
        <w:ind w:left="141"/>
      </w:pPr>
      <w:r>
        <w:rPr/>
        <w:t>print("\n</w:t>
      </w:r>
      <w:r>
        <w:rPr>
          <w:rFonts w:ascii="Segoe UI Symbol" w:eastAsia="Segoe UI Symbol"/>
        </w:rPr>
        <w:t>📝</w:t>
      </w:r>
      <w:r>
        <w:rPr>
          <w:rFonts w:ascii="Segoe UI Symbol" w:eastAsia="Segoe UI Symbol"/>
          <w:spacing w:val="11"/>
        </w:rPr>
        <w:t> </w:t>
      </w:r>
      <w:r>
        <w:rPr/>
        <w:t>Objetivo:</w:t>
      </w:r>
      <w:r>
        <w:rPr>
          <w:spacing w:val="18"/>
        </w:rPr>
        <w:t> </w:t>
      </w:r>
      <w:r>
        <w:rPr/>
        <w:t>Reduzir</w:t>
      </w:r>
      <w:r>
        <w:rPr>
          <w:spacing w:val="18"/>
        </w:rPr>
        <w:t> </w:t>
      </w:r>
      <w:r>
        <w:rPr>
          <w:spacing w:val="-2"/>
        </w:rPr>
        <w:t>dimensionalidade")</w:t>
      </w:r>
    </w:p>
    <w:p>
      <w:pPr>
        <w:pStyle w:val="BodyText"/>
        <w:spacing w:before="10"/>
      </w:pPr>
    </w:p>
    <w:p>
      <w:pPr>
        <w:pStyle w:val="BodyText"/>
        <w:spacing w:line="275" w:lineRule="exact"/>
        <w:ind w:left="141"/>
      </w:pPr>
      <w:r>
        <w:rPr/>
        <w:t>#</w:t>
      </w:r>
      <w:r>
        <w:rPr>
          <w:spacing w:val="-7"/>
        </w:rPr>
        <w:t> </w:t>
      </w:r>
      <w:r>
        <w:rPr/>
        <w:t>Determinando</w:t>
      </w:r>
      <w:r>
        <w:rPr>
          <w:spacing w:val="-4"/>
        </w:rPr>
        <w:t> </w:t>
      </w:r>
      <w:r>
        <w:rPr/>
        <w:t>componentes</w:t>
      </w:r>
      <w:r>
        <w:rPr>
          <w:spacing w:val="-4"/>
        </w:rPr>
        <w:t> </w:t>
      </w:r>
      <w:r>
        <w:rPr>
          <w:spacing w:val="-5"/>
        </w:rPr>
        <w:t>PCA</w:t>
      </w:r>
    </w:p>
    <w:p>
      <w:pPr>
        <w:pStyle w:val="BodyText"/>
        <w:spacing w:line="318" w:lineRule="exact"/>
        <w:ind w:left="141"/>
      </w:pPr>
      <w:r>
        <w:rPr/>
        <w:t>print("\n</w:t>
      </w:r>
      <w:r>
        <w:rPr>
          <w:rFonts w:ascii="Segoe UI Symbol" w:eastAsia="Segoe UI Symbol"/>
        </w:rPr>
        <w:t>🔄</w:t>
      </w:r>
      <w:r>
        <w:rPr>
          <w:rFonts w:ascii="Segoe UI Symbol" w:eastAsia="Segoe UI Symbol"/>
          <w:spacing w:val="6"/>
        </w:rPr>
        <w:t> </w:t>
      </w:r>
      <w:r>
        <w:rPr/>
        <w:t>Calculando</w:t>
      </w:r>
      <w:r>
        <w:rPr>
          <w:spacing w:val="13"/>
        </w:rPr>
        <w:t> </w:t>
      </w:r>
      <w:r>
        <w:rPr/>
        <w:t>componentes</w:t>
      </w:r>
      <w:r>
        <w:rPr>
          <w:spacing w:val="13"/>
        </w:rPr>
        <w:t> </w:t>
      </w:r>
      <w:r>
        <w:rPr/>
        <w:t>PCA</w:t>
      </w:r>
      <w:r>
        <w:rPr>
          <w:spacing w:val="13"/>
        </w:rPr>
        <w:t> </w:t>
      </w:r>
      <w:r>
        <w:rPr>
          <w:spacing w:val="-2"/>
        </w:rPr>
        <w:t>ideais...")</w:t>
      </w:r>
    </w:p>
    <w:p>
      <w:pPr>
        <w:pStyle w:val="BodyText"/>
        <w:spacing w:after="0" w:line="318" w:lineRule="exact"/>
        <w:sectPr>
          <w:pgSz w:w="11910" w:h="16840"/>
          <w:pgMar w:header="719" w:footer="0" w:top="980" w:bottom="280" w:left="1559" w:right="708"/>
        </w:sectPr>
      </w:pPr>
    </w:p>
    <w:p>
      <w:pPr>
        <w:pStyle w:val="BodyText"/>
      </w:pPr>
    </w:p>
    <w:p>
      <w:pPr>
        <w:pStyle w:val="BodyText"/>
        <w:spacing w:before="164"/>
      </w:pPr>
    </w:p>
    <w:p>
      <w:pPr>
        <w:pStyle w:val="BodyText"/>
        <w:ind w:left="142" w:right="6102"/>
      </w:pPr>
      <w:r>
        <w:rPr/>
        <w:t>pca_completo = PCA() </w:t>
      </w:r>
      <w:r>
        <w:rPr>
          <w:spacing w:val="-2"/>
        </w:rPr>
        <w:t>pca_completo.fit(X_train_scaled)</w:t>
      </w:r>
    </w:p>
    <w:p>
      <w:pPr>
        <w:pStyle w:val="BodyText"/>
      </w:pPr>
    </w:p>
    <w:p>
      <w:pPr>
        <w:pStyle w:val="BodyText"/>
        <w:ind w:left="142" w:right="1902"/>
      </w:pPr>
      <w:r>
        <w:rPr/>
        <w:t>variancia_acumulada</w:t>
      </w:r>
      <w:r>
        <w:rPr>
          <w:spacing w:val="-15"/>
        </w:rPr>
        <w:t> </w:t>
      </w:r>
      <w:r>
        <w:rPr/>
        <w:t>=</w:t>
      </w:r>
      <w:r>
        <w:rPr>
          <w:spacing w:val="-15"/>
        </w:rPr>
        <w:t> </w:t>
      </w:r>
      <w:r>
        <w:rPr/>
        <w:t>np.cumsum(pca_completo.explained_variance_ratio_) n_componentes_95 = np.argmax(variancia_acumulada &gt;= 0.95) + 1 n_componentes_90 = np.argmax(variancia_acumulada &gt;= 0.90) + 1</w:t>
      </w:r>
    </w:p>
    <w:p>
      <w:pPr>
        <w:pStyle w:val="BodyText"/>
        <w:spacing w:before="273"/>
        <w:ind w:left="142"/>
      </w:pPr>
      <w:r>
        <w:rPr/>
        <w:t>print(f"</w:t>
      </w:r>
      <w:r>
        <w:rPr>
          <w:rFonts w:ascii="Segoe UI Symbol" w:hAnsi="Segoe UI Symbol" w:eastAsia="Segoe UI Symbol"/>
        </w:rPr>
        <w:t>📊</w:t>
      </w:r>
      <w:r>
        <w:rPr>
          <w:rFonts w:ascii="Segoe UI Symbol" w:hAnsi="Segoe UI Symbol" w:eastAsia="Segoe UI Symbol"/>
          <w:spacing w:val="19"/>
        </w:rPr>
        <w:t> </w:t>
      </w:r>
      <w:r>
        <w:rPr/>
        <w:t>Análise</w:t>
      </w:r>
      <w:r>
        <w:rPr>
          <w:spacing w:val="25"/>
        </w:rPr>
        <w:t> </w:t>
      </w:r>
      <w:r>
        <w:rPr>
          <w:spacing w:val="-2"/>
        </w:rPr>
        <w:t>PCA:")</w:t>
      </w:r>
    </w:p>
    <w:p>
      <w:pPr>
        <w:pStyle w:val="BodyText"/>
        <w:spacing w:before="10"/>
        <w:ind w:left="142" w:right="3502"/>
        <w:jc w:val="both"/>
      </w:pPr>
      <w:r>
        <w:rPr/>
        <w:t>print(f"</w:t>
      </w:r>
      <w:r>
        <w:rPr>
          <w:spacing w:val="40"/>
        </w:rPr>
        <w:t> </w:t>
      </w:r>
      <w:r>
        <w:rPr/>
        <w:t>Original:</w:t>
      </w:r>
      <w:r>
        <w:rPr>
          <w:spacing w:val="-6"/>
        </w:rPr>
        <w:t> </w:t>
      </w:r>
      <w:r>
        <w:rPr/>
        <w:t>{X_train_scaled.shape[1]}</w:t>
      </w:r>
      <w:r>
        <w:rPr>
          <w:spacing w:val="-6"/>
        </w:rPr>
        <w:t> </w:t>
      </w:r>
      <w:r>
        <w:rPr/>
        <w:t>características") print(f"</w:t>
      </w:r>
      <w:r>
        <w:rPr>
          <w:spacing w:val="40"/>
        </w:rPr>
        <w:t> </w:t>
      </w:r>
      <w:r>
        <w:rPr/>
        <w:t>90%</w:t>
      </w:r>
      <w:r>
        <w:rPr>
          <w:spacing w:val="-7"/>
        </w:rPr>
        <w:t> </w:t>
      </w:r>
      <w:r>
        <w:rPr/>
        <w:t>variância:</w:t>
      </w:r>
      <w:r>
        <w:rPr>
          <w:spacing w:val="-7"/>
        </w:rPr>
        <w:t> </w:t>
      </w:r>
      <w:r>
        <w:rPr/>
        <w:t>{n_componentes_90}</w:t>
      </w:r>
      <w:r>
        <w:rPr>
          <w:spacing w:val="-7"/>
        </w:rPr>
        <w:t> </w:t>
      </w:r>
      <w:r>
        <w:rPr/>
        <w:t>componentes") print(f"</w:t>
      </w:r>
      <w:r>
        <w:rPr>
          <w:spacing w:val="77"/>
          <w:w w:val="150"/>
        </w:rPr>
        <w:t> </w:t>
      </w:r>
      <w:r>
        <w:rPr/>
        <w:t>95%</w:t>
      </w:r>
      <w:r>
        <w:rPr>
          <w:spacing w:val="-4"/>
        </w:rPr>
        <w:t> </w:t>
      </w:r>
      <w:r>
        <w:rPr/>
        <w:t>variância:</w:t>
      </w:r>
      <w:r>
        <w:rPr>
          <w:spacing w:val="-4"/>
        </w:rPr>
        <w:t> </w:t>
      </w:r>
      <w:r>
        <w:rPr/>
        <w:t>{n_componentes_95}</w:t>
      </w:r>
      <w:r>
        <w:rPr>
          <w:spacing w:val="-4"/>
        </w:rPr>
        <w:t> </w:t>
      </w:r>
      <w:r>
        <w:rPr>
          <w:spacing w:val="-2"/>
        </w:rPr>
        <w:t>componentes")</w:t>
      </w:r>
    </w:p>
    <w:p>
      <w:pPr>
        <w:pStyle w:val="BodyText"/>
      </w:pPr>
    </w:p>
    <w:p>
      <w:pPr>
        <w:pStyle w:val="BodyText"/>
        <w:ind w:left="142" w:right="4817"/>
      </w:pPr>
      <w:r>
        <w:rPr/>
        <w:t>#</w:t>
      </w:r>
      <w:r>
        <w:rPr>
          <w:spacing w:val="-3"/>
        </w:rPr>
        <w:t> </w:t>
      </w:r>
      <w:r>
        <w:rPr/>
        <w:t>Usando</w:t>
      </w:r>
      <w:r>
        <w:rPr>
          <w:spacing w:val="-3"/>
        </w:rPr>
        <w:t> </w:t>
      </w:r>
      <w:r>
        <w:rPr/>
        <w:t>95%</w:t>
      </w:r>
      <w:r>
        <w:rPr>
          <w:spacing w:val="-3"/>
        </w:rPr>
        <w:t> </w:t>
      </w:r>
      <w:r>
        <w:rPr/>
        <w:t>para</w:t>
      </w:r>
      <w:r>
        <w:rPr>
          <w:spacing w:val="-3"/>
        </w:rPr>
        <w:t> </w:t>
      </w:r>
      <w:r>
        <w:rPr/>
        <w:t>manter</w:t>
      </w:r>
      <w:r>
        <w:rPr>
          <w:spacing w:val="-3"/>
        </w:rPr>
        <w:t> </w:t>
      </w:r>
      <w:r>
        <w:rPr/>
        <w:t>qualidade n_componentes</w:t>
      </w:r>
      <w:r>
        <w:rPr>
          <w:spacing w:val="-5"/>
        </w:rPr>
        <w:t> </w:t>
      </w:r>
      <w:r>
        <w:rPr/>
        <w:t>=</w:t>
      </w:r>
      <w:r>
        <w:rPr>
          <w:spacing w:val="-4"/>
        </w:rPr>
        <w:t> </w:t>
      </w:r>
      <w:r>
        <w:rPr>
          <w:spacing w:val="-2"/>
        </w:rPr>
        <w:t>n_componentes_95</w:t>
      </w:r>
    </w:p>
    <w:p>
      <w:pPr>
        <w:pStyle w:val="BodyText"/>
        <w:spacing w:line="284" w:lineRule="exact"/>
        <w:ind w:left="142"/>
      </w:pPr>
      <w:r>
        <w:rPr/>
        <w:t>print(f"\n</w:t>
      </w:r>
      <w:r>
        <w:rPr>
          <w:rFonts w:ascii="Segoe UI Symbol" w:hAnsi="Segoe UI Symbol"/>
        </w:rPr>
        <w:t>✅</w:t>
      </w:r>
      <w:r>
        <w:rPr>
          <w:rFonts w:ascii="Segoe UI Symbol" w:hAnsi="Segoe UI Symbol"/>
          <w:spacing w:val="-15"/>
        </w:rPr>
        <w:t> </w:t>
      </w:r>
      <w:r>
        <w:rPr/>
        <w:t>Usando</w:t>
      </w:r>
      <w:r>
        <w:rPr>
          <w:spacing w:val="-9"/>
        </w:rPr>
        <w:t> </w:t>
      </w:r>
      <w:r>
        <w:rPr/>
        <w:t>{n_componentes}</w:t>
      </w:r>
      <w:r>
        <w:rPr>
          <w:spacing w:val="-8"/>
        </w:rPr>
        <w:t> </w:t>
      </w:r>
      <w:r>
        <w:rPr/>
        <w:t>componentes</w:t>
      </w:r>
      <w:r>
        <w:rPr>
          <w:spacing w:val="-9"/>
        </w:rPr>
        <w:t> </w:t>
      </w:r>
      <w:r>
        <w:rPr/>
        <w:t>(95%</w:t>
      </w:r>
      <w:r>
        <w:rPr>
          <w:spacing w:val="-8"/>
        </w:rPr>
        <w:t> </w:t>
      </w:r>
      <w:r>
        <w:rPr/>
        <w:t>da</w:t>
      </w:r>
      <w:r>
        <w:rPr>
          <w:spacing w:val="-9"/>
        </w:rPr>
        <w:t> </w:t>
      </w:r>
      <w:r>
        <w:rPr>
          <w:spacing w:val="-2"/>
        </w:rPr>
        <w:t>variância)")</w:t>
      </w:r>
    </w:p>
    <w:p>
      <w:pPr>
        <w:pStyle w:val="BodyText"/>
        <w:spacing w:before="22"/>
      </w:pPr>
    </w:p>
    <w:p>
      <w:pPr>
        <w:pStyle w:val="BodyText"/>
        <w:ind w:left="141" w:right="3456"/>
        <w:jc w:val="both"/>
      </w:pPr>
      <w:r>
        <w:rPr/>
        <w:t>pca</w:t>
      </w:r>
      <w:r>
        <w:rPr>
          <w:spacing w:val="-14"/>
        </w:rPr>
        <w:t> </w:t>
      </w:r>
      <w:r>
        <w:rPr/>
        <w:t>=</w:t>
      </w:r>
      <w:r>
        <w:rPr>
          <w:spacing w:val="-14"/>
        </w:rPr>
        <w:t> </w:t>
      </w:r>
      <w:r>
        <w:rPr/>
        <w:t>PCA(n_components=n_componentes,</w:t>
      </w:r>
      <w:r>
        <w:rPr>
          <w:spacing w:val="-14"/>
        </w:rPr>
        <w:t> </w:t>
      </w:r>
      <w:r>
        <w:rPr/>
        <w:t>random_state=42) X_train_pca = pca.fit_transform(X_train_scaled)</w:t>
      </w:r>
    </w:p>
    <w:p>
      <w:pPr>
        <w:pStyle w:val="BodyText"/>
        <w:ind w:left="141"/>
        <w:jc w:val="both"/>
      </w:pPr>
      <w:r>
        <w:rPr/>
        <w:t>X_test_pca</w:t>
      </w:r>
      <w:r>
        <w:rPr>
          <w:spacing w:val="-4"/>
        </w:rPr>
        <w:t> </w:t>
      </w:r>
      <w:r>
        <w:rPr/>
        <w:t>=</w:t>
      </w:r>
      <w:r>
        <w:rPr>
          <w:spacing w:val="-3"/>
        </w:rPr>
        <w:t> </w:t>
      </w:r>
      <w:r>
        <w:rPr>
          <w:spacing w:val="-2"/>
        </w:rPr>
        <w:t>pca.transform(X_test_scaled)</w:t>
      </w:r>
    </w:p>
    <w:p>
      <w:pPr>
        <w:pStyle w:val="BodyText"/>
        <w:spacing w:line="244" w:lineRule="auto" w:before="274"/>
        <w:ind w:left="141" w:right="416"/>
      </w:pPr>
      <w:r>
        <w:rPr/>
        <w:t>print(f"</w:t>
      </w:r>
      <w:r>
        <w:rPr>
          <w:rFonts w:ascii="Segoe UI Symbol" w:hAnsi="Segoe UI Symbol" w:eastAsia="Segoe UI Symbol"/>
        </w:rPr>
        <w:t>📉</w:t>
      </w:r>
      <w:r>
        <w:rPr>
          <w:rFonts w:ascii="Segoe UI Symbol" w:hAnsi="Segoe UI Symbol" w:eastAsia="Segoe UI Symbol"/>
          <w:spacing w:val="-2"/>
        </w:rPr>
        <w:t> </w:t>
      </w:r>
      <w:r>
        <w:rPr/>
        <w:t>Redução: {X_train_scaled.shape[1]} → {X_train_pca.shape[1]} características") print(f"</w:t>
      </w:r>
      <w:r>
        <w:rPr>
          <w:rFonts w:ascii="Segoe UI Symbol" w:hAnsi="Segoe UI Symbol" w:eastAsia="Segoe UI Symbol"/>
        </w:rPr>
        <w:t>🎯 </w:t>
      </w:r>
      <w:r>
        <w:rPr/>
        <w:t>Variância preservada: {variancia_acumulada[n_componentes-1]*100:.1f}%")</w:t>
      </w:r>
    </w:p>
    <w:p>
      <w:pPr>
        <w:pStyle w:val="BodyText"/>
        <w:spacing w:before="4"/>
      </w:pPr>
    </w:p>
    <w:p>
      <w:pPr>
        <w:pStyle w:val="BodyText"/>
        <w:spacing w:before="1"/>
        <w:ind w:left="141"/>
        <w:jc w:val="both"/>
      </w:pPr>
      <w:r>
        <w:rPr/>
        <w:t>#</w:t>
      </w:r>
      <w:r>
        <w:rPr>
          <w:spacing w:val="-5"/>
        </w:rPr>
        <w:t> </w:t>
      </w:r>
      <w:r>
        <w:rPr/>
        <w:t>Modelos</w:t>
      </w:r>
      <w:r>
        <w:rPr>
          <w:spacing w:val="-2"/>
        </w:rPr>
        <w:t> </w:t>
      </w:r>
      <w:r>
        <w:rPr/>
        <w:t>para</w:t>
      </w:r>
      <w:r>
        <w:rPr>
          <w:spacing w:val="-2"/>
        </w:rPr>
        <w:t> </w:t>
      </w:r>
      <w:r>
        <w:rPr/>
        <w:t>etapa</w:t>
      </w:r>
      <w:r>
        <w:rPr>
          <w:spacing w:val="-2"/>
        </w:rPr>
        <w:t> </w:t>
      </w:r>
      <w:r>
        <w:rPr>
          <w:spacing w:val="-10"/>
        </w:rPr>
        <w:t>3</w:t>
      </w:r>
    </w:p>
    <w:p>
      <w:pPr>
        <w:pStyle w:val="BodyText"/>
        <w:ind w:left="141"/>
        <w:jc w:val="both"/>
      </w:pPr>
      <w:r>
        <w:rPr/>
        <w:t>modelos_etapa3</w:t>
      </w:r>
      <w:r>
        <w:rPr>
          <w:spacing w:val="-5"/>
        </w:rPr>
        <w:t> </w:t>
      </w:r>
      <w:r>
        <w:rPr/>
        <w:t>=</w:t>
      </w:r>
      <w:r>
        <w:rPr>
          <w:spacing w:val="-4"/>
        </w:rPr>
        <w:t> </w:t>
      </w:r>
      <w:r>
        <w:rPr>
          <w:spacing w:val="-2"/>
        </w:rPr>
        <w:t>criar_modelos_f1_otimizados()</w:t>
      </w:r>
    </w:p>
    <w:p>
      <w:pPr>
        <w:pStyle w:val="BodyText"/>
        <w:spacing w:before="276"/>
        <w:ind w:left="381" w:right="3525" w:hanging="240"/>
      </w:pPr>
      <w:r>
        <w:rPr/>
        <w:t>resultados_etapa3 = treinar_e_avaliar_f1_otimizado( modelos_etapa3,</w:t>
      </w:r>
      <w:r>
        <w:rPr>
          <w:spacing w:val="-10"/>
        </w:rPr>
        <w:t> </w:t>
      </w:r>
      <w:r>
        <w:rPr/>
        <w:t>X_train_pca,</w:t>
      </w:r>
      <w:r>
        <w:rPr>
          <w:spacing w:val="-10"/>
        </w:rPr>
        <w:t> </w:t>
      </w:r>
      <w:r>
        <w:rPr/>
        <w:t>X_test_pca,</w:t>
      </w:r>
      <w:r>
        <w:rPr>
          <w:spacing w:val="-10"/>
        </w:rPr>
        <w:t> </w:t>
      </w:r>
      <w:r>
        <w:rPr/>
        <w:t>y_train,</w:t>
      </w:r>
      <w:r>
        <w:rPr>
          <w:spacing w:val="-10"/>
        </w:rPr>
        <w:t> </w:t>
      </w:r>
      <w:r>
        <w:rPr/>
        <w:t>y_test, "ETAPA 3: Dados com PCA"</w:t>
      </w:r>
    </w:p>
    <w:p>
      <w:pPr>
        <w:spacing w:before="0"/>
        <w:ind w:left="141" w:right="0" w:firstLine="0"/>
        <w:jc w:val="left"/>
        <w:rPr>
          <w:sz w:val="24"/>
        </w:rPr>
      </w:pPr>
      <w:r>
        <w:rPr>
          <w:spacing w:val="-10"/>
          <w:sz w:val="24"/>
        </w:rPr>
        <w:t>)</w:t>
      </w:r>
    </w:p>
    <w:p>
      <w:pPr>
        <w:pStyle w:val="BodyText"/>
        <w:spacing w:line="247" w:lineRule="auto" w:before="273"/>
        <w:ind w:left="141" w:right="4817"/>
      </w:pPr>
      <w:r>
        <w:rPr/>
        <w:t>print("\n</w:t>
      </w:r>
      <w:r>
        <w:rPr>
          <w:rFonts w:ascii="Segoe UI Symbol" w:eastAsia="Segoe UI Symbol"/>
        </w:rPr>
        <w:t>📊 </w:t>
      </w:r>
      <w:r>
        <w:rPr/>
        <w:t>RESUMO - ETAPA </w:t>
      </w:r>
      <w:r>
        <w:rPr/>
        <w:t>3") </w:t>
      </w:r>
      <w:r>
        <w:rPr>
          <w:spacing w:val="-2"/>
        </w:rPr>
        <w:t>print("="*40)</w:t>
      </w:r>
    </w:p>
    <w:p>
      <w:pPr>
        <w:pStyle w:val="BodyText"/>
        <w:spacing w:line="268" w:lineRule="exact"/>
        <w:ind w:left="141"/>
      </w:pPr>
      <w:r>
        <w:rPr>
          <w:spacing w:val="-2"/>
        </w:rPr>
        <w:t>print(resultados_etapa3[colunas_relevantes].round(4))</w:t>
      </w:r>
    </w:p>
    <w:p>
      <w:pPr>
        <w:pStyle w:val="BodyText"/>
      </w:pPr>
    </w:p>
    <w:p>
      <w:pPr>
        <w:pStyle w:val="BodyText"/>
        <w:ind w:left="141" w:right="956"/>
      </w:pPr>
      <w:r>
        <w:rPr/>
        <w:t>melhor_f1_etapa3</w:t>
      </w:r>
      <w:r>
        <w:rPr>
          <w:spacing w:val="-15"/>
        </w:rPr>
        <w:t> </w:t>
      </w:r>
      <w:r>
        <w:rPr/>
        <w:t>=</w:t>
      </w:r>
      <w:r>
        <w:rPr>
          <w:spacing w:val="-15"/>
        </w:rPr>
        <w:t> </w:t>
      </w:r>
      <w:r>
        <w:rPr/>
        <w:t>resultados_etapa3.loc[resultados_etapa3['F1-Score- </w:t>
      </w:r>
      <w:r>
        <w:rPr>
          <w:spacing w:val="-2"/>
        </w:rPr>
        <w:t>Otimizado'].idxmax()]</w:t>
      </w:r>
    </w:p>
    <w:p>
      <w:pPr>
        <w:pStyle w:val="BodyText"/>
        <w:spacing w:line="284" w:lineRule="exact"/>
        <w:ind w:left="141"/>
      </w:pPr>
      <w:r>
        <w:rPr/>
        <w:t>print(f"\n</w:t>
      </w:r>
      <w:r>
        <w:rPr>
          <w:rFonts w:ascii="Segoe UI Symbol" w:eastAsia="Segoe UI Symbol"/>
        </w:rPr>
        <w:t>🏆</w:t>
      </w:r>
      <w:r>
        <w:rPr>
          <w:rFonts w:ascii="Segoe UI Symbol" w:eastAsia="Segoe UI Symbol"/>
          <w:spacing w:val="-12"/>
        </w:rPr>
        <w:t> </w:t>
      </w:r>
      <w:r>
        <w:rPr/>
        <w:t>Melhor</w:t>
      </w:r>
      <w:r>
        <w:rPr>
          <w:spacing w:val="-6"/>
        </w:rPr>
        <w:t> </w:t>
      </w:r>
      <w:r>
        <w:rPr/>
        <w:t>F1-Score</w:t>
      </w:r>
      <w:r>
        <w:rPr>
          <w:spacing w:val="-6"/>
        </w:rPr>
        <w:t> </w:t>
      </w:r>
      <w:r>
        <w:rPr/>
        <w:t>Etapa</w:t>
      </w:r>
      <w:r>
        <w:rPr>
          <w:spacing w:val="-6"/>
        </w:rPr>
        <w:t> </w:t>
      </w:r>
      <w:r>
        <w:rPr/>
        <w:t>3:</w:t>
      </w:r>
      <w:r>
        <w:rPr>
          <w:spacing w:val="-6"/>
        </w:rPr>
        <w:t> </w:t>
      </w:r>
      <w:r>
        <w:rPr>
          <w:spacing w:val="-2"/>
        </w:rPr>
        <w:t>{melhor_f1_etapa3['Modelo']}</w:t>
      </w:r>
    </w:p>
    <w:p>
      <w:pPr>
        <w:pStyle w:val="BodyText"/>
        <w:spacing w:before="22"/>
        <w:ind w:left="141"/>
      </w:pPr>
      <w:r>
        <w:rPr>
          <w:spacing w:val="-2"/>
        </w:rPr>
        <w:t>({melhor_f1_etapa3['F1-Score-Otimizado']:.4f})")</w:t>
      </w:r>
    </w:p>
    <w:p>
      <w:pPr>
        <w:pStyle w:val="BodyText"/>
      </w:pPr>
    </w:p>
    <w:p>
      <w:pPr>
        <w:pStyle w:val="BodyText"/>
        <w:ind w:left="141"/>
      </w:pPr>
      <w:r>
        <w:rPr/>
        <w:t>#</w:t>
      </w:r>
      <w:r>
        <w:rPr>
          <w:spacing w:val="-2"/>
        </w:rPr>
        <w:t> </w:t>
      </w:r>
      <w:r>
        <w:rPr/>
        <w:t>Comparando</w:t>
      </w:r>
      <w:r>
        <w:rPr>
          <w:spacing w:val="-2"/>
        </w:rPr>
        <w:t> eficiência</w:t>
      </w:r>
    </w:p>
    <w:p>
      <w:pPr>
        <w:pStyle w:val="BodyText"/>
        <w:ind w:left="141" w:right="2421"/>
      </w:pPr>
      <w:r>
        <w:rPr/>
        <w:t>tempo_etapa2 = resultados_etapa2['Tempo_Treino'].mean() tempo_etapa3 = resultados_etapa3['Tempo_Treino'].mean() reducao_tempo</w:t>
      </w:r>
      <w:r>
        <w:rPr>
          <w:spacing w:val="-5"/>
        </w:rPr>
        <w:t> </w:t>
      </w:r>
      <w:r>
        <w:rPr/>
        <w:t>=</w:t>
      </w:r>
      <w:r>
        <w:rPr>
          <w:spacing w:val="-5"/>
        </w:rPr>
        <w:t> </w:t>
      </w:r>
      <w:r>
        <w:rPr/>
        <w:t>((tempo_etapa2</w:t>
      </w:r>
      <w:r>
        <w:rPr>
          <w:spacing w:val="-5"/>
        </w:rPr>
        <w:t> </w:t>
      </w:r>
      <w:r>
        <w:rPr/>
        <w:t>-</w:t>
      </w:r>
      <w:r>
        <w:rPr>
          <w:spacing w:val="-5"/>
        </w:rPr>
        <w:t> </w:t>
      </w:r>
      <w:r>
        <w:rPr/>
        <w:t>tempo_etapa3)</w:t>
      </w:r>
      <w:r>
        <w:rPr>
          <w:spacing w:val="-5"/>
        </w:rPr>
        <w:t> </w:t>
      </w:r>
      <w:r>
        <w:rPr/>
        <w:t>/</w:t>
      </w:r>
      <w:r>
        <w:rPr>
          <w:spacing w:val="-5"/>
        </w:rPr>
        <w:t> </w:t>
      </w:r>
      <w:r>
        <w:rPr/>
        <w:t>tempo_etapa2)</w:t>
      </w:r>
      <w:r>
        <w:rPr>
          <w:spacing w:val="-5"/>
        </w:rPr>
        <w:t> </w:t>
      </w:r>
      <w:r>
        <w:rPr/>
        <w:t>*</w:t>
      </w:r>
      <w:r>
        <w:rPr>
          <w:spacing w:val="-5"/>
        </w:rPr>
        <w:t> </w:t>
      </w:r>
      <w:r>
        <w:rPr/>
        <w:t>100</w:t>
      </w:r>
    </w:p>
    <w:p>
      <w:pPr>
        <w:pStyle w:val="BodyText"/>
        <w:spacing w:line="582" w:lineRule="exact" w:before="34"/>
        <w:ind w:left="141" w:right="956"/>
      </w:pPr>
      <w:r>
        <w:rPr/>
        <w:t>print(f"\n</w:t>
      </w:r>
      <w:r>
        <w:rPr>
          <w:rFonts w:ascii="Segoe UI Symbol" w:hAnsi="Segoe UI Symbol"/>
        </w:rPr>
        <w:t>⏱</w:t>
      </w:r>
      <w:r>
        <w:rPr>
          <w:rFonts w:ascii="Segoe UI Symbol" w:hAnsi="Segoe UI Symbol"/>
          <w:spacing w:val="-8"/>
        </w:rPr>
        <w:t> </w:t>
      </w:r>
      <w:r>
        <w:rPr/>
        <w:t>Ganho</w:t>
      </w:r>
      <w:r>
        <w:rPr>
          <w:spacing w:val="-2"/>
        </w:rPr>
        <w:t> </w:t>
      </w:r>
      <w:r>
        <w:rPr/>
        <w:t>de</w:t>
      </w:r>
      <w:r>
        <w:rPr>
          <w:spacing w:val="-2"/>
        </w:rPr>
        <w:t> </w:t>
      </w:r>
      <w:r>
        <w:rPr/>
        <w:t>eficiência:</w:t>
      </w:r>
      <w:r>
        <w:rPr>
          <w:spacing w:val="-2"/>
        </w:rPr>
        <w:t> </w:t>
      </w:r>
      <w:r>
        <w:rPr/>
        <w:t>{reducao_tempo:.1f}%</w:t>
      </w:r>
      <w:r>
        <w:rPr>
          <w:spacing w:val="-2"/>
        </w:rPr>
        <w:t> </w:t>
      </w:r>
      <w:r>
        <w:rPr/>
        <w:t>de</w:t>
      </w:r>
      <w:r>
        <w:rPr>
          <w:spacing w:val="-2"/>
        </w:rPr>
        <w:t> </w:t>
      </w:r>
      <w:r>
        <w:rPr/>
        <w:t>redução</w:t>
      </w:r>
      <w:r>
        <w:rPr>
          <w:spacing w:val="-2"/>
        </w:rPr>
        <w:t> </w:t>
      </w:r>
      <w:r>
        <w:rPr/>
        <w:t>no</w:t>
      </w:r>
      <w:r>
        <w:rPr>
          <w:spacing w:val="-2"/>
        </w:rPr>
        <w:t> </w:t>
      </w:r>
      <w:r>
        <w:rPr/>
        <w:t>tempo") </w:t>
      </w:r>
      <w:r>
        <w:rPr>
          <w:spacing w:val="-2"/>
        </w:rPr>
        <w:t>gc.collect()</w:t>
      </w:r>
    </w:p>
    <w:p>
      <w:pPr>
        <w:pStyle w:val="BodyText"/>
        <w:spacing w:line="212" w:lineRule="exact"/>
        <w:ind w:left="141"/>
      </w:pPr>
      <w:r>
        <w:rPr/>
        <w:t>#</w:t>
      </w:r>
      <w:r>
        <w:rPr>
          <w:spacing w:val="-2"/>
        </w:rPr>
        <w:t> </w:t>
      </w:r>
      <w:r>
        <w:rPr/>
        <w:t>=====</w:t>
      </w:r>
      <w:r>
        <w:rPr>
          <w:spacing w:val="-1"/>
        </w:rPr>
        <w:t> </w:t>
      </w:r>
      <w:r>
        <w:rPr/>
        <w:t>ETAPA</w:t>
      </w:r>
      <w:r>
        <w:rPr>
          <w:spacing w:val="-1"/>
        </w:rPr>
        <w:t> </w:t>
      </w:r>
      <w:r>
        <w:rPr/>
        <w:t>4:</w:t>
      </w:r>
      <w:r>
        <w:rPr>
          <w:spacing w:val="-1"/>
        </w:rPr>
        <w:t> </w:t>
      </w:r>
      <w:r>
        <w:rPr/>
        <w:t>SMOTE</w:t>
      </w:r>
      <w:r>
        <w:rPr>
          <w:spacing w:val="-1"/>
        </w:rPr>
        <w:t> </w:t>
      </w:r>
      <w:r>
        <w:rPr>
          <w:spacing w:val="-2"/>
        </w:rPr>
        <w:t>=====</w:t>
      </w:r>
    </w:p>
    <w:p>
      <w:pPr>
        <w:pStyle w:val="BodyText"/>
        <w:spacing w:after="0" w:line="212" w:lineRule="exact"/>
        <w:sectPr>
          <w:pgSz w:w="11910" w:h="16840"/>
          <w:pgMar w:header="719" w:footer="0" w:top="980" w:bottom="280" w:left="1559" w:right="708"/>
        </w:sectPr>
      </w:pPr>
    </w:p>
    <w:p>
      <w:pPr>
        <w:pStyle w:val="BodyText"/>
      </w:pPr>
    </w:p>
    <w:p>
      <w:pPr>
        <w:pStyle w:val="BodyText"/>
        <w:spacing w:before="164"/>
      </w:pPr>
    </w:p>
    <w:p>
      <w:pPr>
        <w:pStyle w:val="BodyText"/>
        <w:spacing w:line="259" w:lineRule="exact"/>
        <w:ind w:left="142"/>
      </w:pPr>
      <w:r>
        <w:rPr/>
        <w:t>print("\n"</w:t>
      </w:r>
      <w:r>
        <w:rPr>
          <w:spacing w:val="-5"/>
        </w:rPr>
        <w:t> </w:t>
      </w:r>
      <w:r>
        <w:rPr/>
        <w:t>+</w:t>
      </w:r>
      <w:r>
        <w:rPr>
          <w:spacing w:val="-4"/>
        </w:rPr>
        <w:t> </w:t>
      </w:r>
      <w:r>
        <w:rPr>
          <w:spacing w:val="-2"/>
        </w:rPr>
        <w:t>"="*80)</w:t>
      </w:r>
    </w:p>
    <w:p>
      <w:pPr>
        <w:pStyle w:val="BodyText"/>
        <w:spacing w:line="300" w:lineRule="exact"/>
        <w:ind w:left="142"/>
      </w:pPr>
      <w:r>
        <w:rPr/>
        <w:t>print("</w:t>
      </w:r>
      <w:r>
        <w:rPr>
          <w:rFonts w:ascii="Segoe UI Symbol" w:hAnsi="Segoe UI Symbol"/>
        </w:rPr>
        <w:t>⚖</w:t>
      </w:r>
      <w:r>
        <w:rPr>
          <w:rFonts w:ascii="Segoe UI Symbol" w:hAnsi="Segoe UI Symbol"/>
          <w:spacing w:val="-13"/>
        </w:rPr>
        <w:t> </w:t>
      </w:r>
      <w:r>
        <w:rPr/>
        <w:t>ETAPA</w:t>
      </w:r>
      <w:r>
        <w:rPr>
          <w:spacing w:val="-7"/>
        </w:rPr>
        <w:t> </w:t>
      </w:r>
      <w:r>
        <w:rPr/>
        <w:t>4:</w:t>
      </w:r>
      <w:r>
        <w:rPr>
          <w:spacing w:val="-7"/>
        </w:rPr>
        <w:t> </w:t>
      </w:r>
      <w:r>
        <w:rPr>
          <w:spacing w:val="-2"/>
        </w:rPr>
        <w:t>SMOTE")</w:t>
      </w:r>
    </w:p>
    <w:p>
      <w:pPr>
        <w:pStyle w:val="BodyText"/>
        <w:spacing w:line="273" w:lineRule="exact"/>
        <w:ind w:left="142"/>
      </w:pPr>
      <w:r>
        <w:rPr>
          <w:spacing w:val="-2"/>
        </w:rPr>
        <w:t>print("="*80)</w:t>
      </w:r>
    </w:p>
    <w:p>
      <w:pPr>
        <w:pStyle w:val="BodyText"/>
        <w:spacing w:line="318" w:lineRule="exact"/>
        <w:ind w:left="142"/>
      </w:pPr>
      <w:r>
        <w:rPr/>
        <w:t>print("\n</w:t>
      </w:r>
      <w:r>
        <w:rPr>
          <w:rFonts w:ascii="Segoe UI Symbol" w:eastAsia="Segoe UI Symbol"/>
        </w:rPr>
        <w:t>📝</w:t>
      </w:r>
      <w:r>
        <w:rPr>
          <w:rFonts w:ascii="Segoe UI Symbol" w:eastAsia="Segoe UI Symbol"/>
          <w:spacing w:val="21"/>
        </w:rPr>
        <w:t> </w:t>
      </w:r>
      <w:r>
        <w:rPr/>
        <w:t>Objetivo:</w:t>
      </w:r>
      <w:r>
        <w:rPr>
          <w:spacing w:val="28"/>
        </w:rPr>
        <w:t> </w:t>
      </w:r>
      <w:r>
        <w:rPr>
          <w:spacing w:val="-2"/>
        </w:rPr>
        <w:t>Balanceamento")</w:t>
      </w:r>
    </w:p>
    <w:p>
      <w:pPr>
        <w:pStyle w:val="BodyText"/>
        <w:spacing w:before="12"/>
      </w:pPr>
    </w:p>
    <w:p>
      <w:pPr>
        <w:pStyle w:val="BodyText"/>
        <w:spacing w:line="237" w:lineRule="auto"/>
        <w:ind w:left="142" w:right="4817"/>
      </w:pPr>
      <w:r>
        <w:rPr/>
        <w:t>#</w:t>
      </w:r>
      <w:r>
        <w:rPr>
          <w:spacing w:val="-8"/>
        </w:rPr>
        <w:t> </w:t>
      </w:r>
      <w:r>
        <w:rPr/>
        <w:t>Verificando</w:t>
      </w:r>
      <w:r>
        <w:rPr>
          <w:spacing w:val="-8"/>
        </w:rPr>
        <w:t> </w:t>
      </w:r>
      <w:r>
        <w:rPr/>
        <w:t>distribuição</w:t>
      </w:r>
      <w:r>
        <w:rPr>
          <w:spacing w:val="-8"/>
        </w:rPr>
        <w:t> </w:t>
      </w:r>
      <w:r>
        <w:rPr/>
        <w:t>antes</w:t>
      </w:r>
      <w:r>
        <w:rPr>
          <w:spacing w:val="-8"/>
        </w:rPr>
        <w:t> </w:t>
      </w:r>
      <w:r>
        <w:rPr/>
        <w:t>do</w:t>
      </w:r>
      <w:r>
        <w:rPr>
          <w:spacing w:val="-8"/>
        </w:rPr>
        <w:t> </w:t>
      </w:r>
      <w:r>
        <w:rPr/>
        <w:t>SMOTE print(f"\n</w:t>
      </w:r>
      <w:r>
        <w:rPr>
          <w:rFonts w:ascii="Segoe UI Symbol" w:hAnsi="Segoe UI Symbol" w:eastAsia="Segoe UI Symbol"/>
        </w:rPr>
        <w:t>📊 </w:t>
      </w:r>
      <w:r>
        <w:rPr/>
        <w:t>ANTES do SMOTE:")</w:t>
      </w:r>
    </w:p>
    <w:p>
      <w:pPr>
        <w:pStyle w:val="BodyText"/>
        <w:spacing w:before="11"/>
        <w:ind w:left="142"/>
      </w:pPr>
      <w:r>
        <w:rPr/>
        <w:t>print(f"</w:t>
      </w:r>
      <w:r>
        <w:rPr>
          <w:spacing w:val="77"/>
          <w:w w:val="150"/>
        </w:rPr>
        <w:t> </w:t>
      </w:r>
      <w:r>
        <w:rPr/>
        <w:t>Normal:</w:t>
      </w:r>
      <w:r>
        <w:rPr>
          <w:spacing w:val="-4"/>
        </w:rPr>
        <w:t> </w:t>
      </w:r>
      <w:r>
        <w:rPr/>
        <w:t>{(y_train</w:t>
      </w:r>
      <w:r>
        <w:rPr>
          <w:spacing w:val="-4"/>
        </w:rPr>
        <w:t> </w:t>
      </w:r>
      <w:r>
        <w:rPr/>
        <w:t>==</w:t>
      </w:r>
      <w:r>
        <w:rPr>
          <w:spacing w:val="-3"/>
        </w:rPr>
        <w:t> </w:t>
      </w:r>
      <w:r>
        <w:rPr/>
        <w:t>0).sum():,}</w:t>
      </w:r>
      <w:r>
        <w:rPr>
          <w:spacing w:val="-4"/>
        </w:rPr>
        <w:t> </w:t>
      </w:r>
      <w:r>
        <w:rPr/>
        <w:t>({(y_train</w:t>
      </w:r>
      <w:r>
        <w:rPr>
          <w:spacing w:val="-4"/>
        </w:rPr>
        <w:t> </w:t>
      </w:r>
      <w:r>
        <w:rPr/>
        <w:t>==</w:t>
      </w:r>
      <w:r>
        <w:rPr>
          <w:spacing w:val="-3"/>
        </w:rPr>
        <w:t> </w:t>
      </w:r>
      <w:r>
        <w:rPr>
          <w:spacing w:val="-2"/>
        </w:rPr>
        <w:t>0).mean()*100:.3f}%)")</w:t>
      </w:r>
    </w:p>
    <w:p>
      <w:pPr>
        <w:pStyle w:val="BodyText"/>
        <w:ind w:left="142"/>
      </w:pPr>
      <w:r>
        <w:rPr/>
        <w:t>print(f"</w:t>
      </w:r>
      <w:r>
        <w:rPr>
          <w:spacing w:val="77"/>
          <w:w w:val="150"/>
        </w:rPr>
        <w:t> </w:t>
      </w:r>
      <w:r>
        <w:rPr/>
        <w:t>Fraude:</w:t>
      </w:r>
      <w:r>
        <w:rPr>
          <w:spacing w:val="-4"/>
        </w:rPr>
        <w:t> </w:t>
      </w:r>
      <w:r>
        <w:rPr/>
        <w:t>{(y_train</w:t>
      </w:r>
      <w:r>
        <w:rPr>
          <w:spacing w:val="-3"/>
        </w:rPr>
        <w:t> </w:t>
      </w:r>
      <w:r>
        <w:rPr/>
        <w:t>==</w:t>
      </w:r>
      <w:r>
        <w:rPr>
          <w:spacing w:val="-4"/>
        </w:rPr>
        <w:t> </w:t>
      </w:r>
      <w:r>
        <w:rPr/>
        <w:t>1).sum():,}</w:t>
      </w:r>
      <w:r>
        <w:rPr>
          <w:spacing w:val="-3"/>
        </w:rPr>
        <w:t> </w:t>
      </w:r>
      <w:r>
        <w:rPr/>
        <w:t>({(y_train</w:t>
      </w:r>
      <w:r>
        <w:rPr>
          <w:spacing w:val="-4"/>
        </w:rPr>
        <w:t> </w:t>
      </w:r>
      <w:r>
        <w:rPr/>
        <w:t>==</w:t>
      </w:r>
      <w:r>
        <w:rPr>
          <w:spacing w:val="-3"/>
        </w:rPr>
        <w:t> </w:t>
      </w:r>
      <w:r>
        <w:rPr>
          <w:spacing w:val="-2"/>
        </w:rPr>
        <w:t>1).mean()*100:.3f}%)")</w:t>
      </w:r>
    </w:p>
    <w:p>
      <w:pPr>
        <w:pStyle w:val="BodyText"/>
        <w:ind w:left="142"/>
      </w:pPr>
      <w:r>
        <w:rPr/>
        <w:t>print(f"</w:t>
      </w:r>
      <w:r>
        <w:rPr>
          <w:spacing w:val="79"/>
          <w:w w:val="150"/>
        </w:rPr>
        <w:t> </w:t>
      </w:r>
      <w:r>
        <w:rPr/>
        <w:t>Ratio:</w:t>
      </w:r>
      <w:r>
        <w:rPr>
          <w:spacing w:val="-4"/>
        </w:rPr>
        <w:t> </w:t>
      </w:r>
      <w:r>
        <w:rPr/>
        <w:t>{(y_train</w:t>
      </w:r>
      <w:r>
        <w:rPr>
          <w:spacing w:val="-4"/>
        </w:rPr>
        <w:t> </w:t>
      </w:r>
      <w:r>
        <w:rPr/>
        <w:t>==</w:t>
      </w:r>
      <w:r>
        <w:rPr>
          <w:spacing w:val="-3"/>
        </w:rPr>
        <w:t> </w:t>
      </w:r>
      <w:r>
        <w:rPr/>
        <w:t>0).sum()/(y_train</w:t>
      </w:r>
      <w:r>
        <w:rPr>
          <w:spacing w:val="-4"/>
        </w:rPr>
        <w:t> </w:t>
      </w:r>
      <w:r>
        <w:rPr/>
        <w:t>==</w:t>
      </w:r>
      <w:r>
        <w:rPr>
          <w:spacing w:val="-3"/>
        </w:rPr>
        <w:t> </w:t>
      </w:r>
      <w:r>
        <w:rPr>
          <w:spacing w:val="-2"/>
        </w:rPr>
        <w:t>1).sum():.1f}:1")</w:t>
      </w:r>
    </w:p>
    <w:p>
      <w:pPr>
        <w:pStyle w:val="BodyText"/>
        <w:spacing w:line="247" w:lineRule="auto" w:before="274"/>
        <w:ind w:left="142" w:right="6102"/>
      </w:pPr>
      <w:r>
        <w:rPr/>
        <w:t>print("\n</w:t>
      </w:r>
      <w:r>
        <w:rPr>
          <w:rFonts w:ascii="Segoe UI Symbol" w:eastAsia="Segoe UI Symbol"/>
        </w:rPr>
        <w:t>🔄 </w:t>
      </w:r>
      <w:r>
        <w:rPr/>
        <w:t>Aplicando </w:t>
      </w:r>
      <w:r>
        <w:rPr/>
        <w:t>SMOTE...") inicio_smote = time.time()</w:t>
      </w:r>
    </w:p>
    <w:p>
      <w:pPr>
        <w:pStyle w:val="BodyText"/>
        <w:spacing w:before="268"/>
        <w:ind w:left="142"/>
      </w:pPr>
      <w:r>
        <w:rPr/>
        <w:t># </w:t>
      </w:r>
      <w:r>
        <w:rPr>
          <w:spacing w:val="-2"/>
        </w:rPr>
        <w:t>SMOTE</w:t>
      </w:r>
    </w:p>
    <w:p>
      <w:pPr>
        <w:pStyle w:val="BodyText"/>
        <w:ind w:left="142"/>
      </w:pPr>
      <w:r>
        <w:rPr/>
        <w:t>smote</w:t>
      </w:r>
      <w:r>
        <w:rPr>
          <w:spacing w:val="-2"/>
        </w:rPr>
        <w:t> </w:t>
      </w:r>
      <w:r>
        <w:rPr/>
        <w:t>=</w:t>
      </w:r>
      <w:r>
        <w:rPr>
          <w:spacing w:val="-2"/>
        </w:rPr>
        <w:t> SMOTE(</w:t>
      </w:r>
    </w:p>
    <w:p>
      <w:pPr>
        <w:pStyle w:val="BodyText"/>
        <w:tabs>
          <w:tab w:pos="3073" w:val="left" w:leader="none"/>
        </w:tabs>
        <w:ind w:left="381" w:right="3740"/>
      </w:pPr>
      <w:r>
        <w:rPr>
          <w:spacing w:val="-2"/>
        </w:rPr>
        <w:t>sampling_strategy='auto',</w:t>
      </w:r>
      <w:r>
        <w:rPr/>
        <w:tab/>
        <w:t>#</w:t>
      </w:r>
      <w:r>
        <w:rPr>
          <w:spacing w:val="-17"/>
        </w:rPr>
        <w:t> </w:t>
      </w:r>
      <w:r>
        <w:rPr/>
        <w:t>Balanceia</w:t>
      </w:r>
      <w:r>
        <w:rPr>
          <w:spacing w:val="-15"/>
        </w:rPr>
        <w:t> </w:t>
      </w:r>
      <w:r>
        <w:rPr/>
        <w:t>automaticamente </w:t>
      </w:r>
      <w:r>
        <w:rPr>
          <w:spacing w:val="-2"/>
        </w:rPr>
        <w:t>random_state=42,</w:t>
      </w:r>
    </w:p>
    <w:p>
      <w:pPr>
        <w:pStyle w:val="BodyText"/>
        <w:tabs>
          <w:tab w:pos="2721" w:val="left" w:leader="none"/>
        </w:tabs>
        <w:ind w:left="381"/>
      </w:pPr>
      <w:r>
        <w:rPr>
          <w:spacing w:val="-2"/>
        </w:rPr>
        <w:t>k_neighbors=5</w:t>
      </w:r>
      <w:r>
        <w:rPr/>
        <w:tab/>
        <w:t>#</w:t>
      </w:r>
      <w:r>
        <w:rPr>
          <w:spacing w:val="-2"/>
        </w:rPr>
        <w:t> </w:t>
      </w:r>
      <w:r>
        <w:rPr/>
        <w:t>Número</w:t>
      </w:r>
      <w:r>
        <w:rPr>
          <w:spacing w:val="-1"/>
        </w:rPr>
        <w:t> </w:t>
      </w:r>
      <w:r>
        <w:rPr/>
        <w:t>de</w:t>
      </w:r>
      <w:r>
        <w:rPr>
          <w:spacing w:val="-1"/>
        </w:rPr>
        <w:t> </w:t>
      </w:r>
      <w:r>
        <w:rPr>
          <w:spacing w:val="-2"/>
        </w:rPr>
        <w:t>vizinhos</w:t>
      </w:r>
    </w:p>
    <w:p>
      <w:pPr>
        <w:pStyle w:val="BodyText"/>
      </w:pPr>
    </w:p>
    <w:p>
      <w:pPr>
        <w:spacing w:before="0"/>
        <w:ind w:left="142" w:right="0" w:firstLine="0"/>
        <w:jc w:val="left"/>
        <w:rPr>
          <w:sz w:val="24"/>
        </w:rPr>
      </w:pPr>
      <w:r>
        <w:rPr>
          <w:spacing w:val="-10"/>
          <w:sz w:val="24"/>
        </w:rPr>
        <w:t>)</w:t>
      </w:r>
    </w:p>
    <w:p>
      <w:pPr>
        <w:pStyle w:val="BodyText"/>
      </w:pPr>
    </w:p>
    <w:p>
      <w:pPr>
        <w:pStyle w:val="BodyText"/>
        <w:ind w:left="142" w:right="1902"/>
      </w:pPr>
      <w:r>
        <w:rPr/>
        <w:t>X_train_smote,</w:t>
      </w:r>
      <w:r>
        <w:rPr>
          <w:spacing w:val="-11"/>
        </w:rPr>
        <w:t> </w:t>
      </w:r>
      <w:r>
        <w:rPr/>
        <w:t>y_train_smote</w:t>
      </w:r>
      <w:r>
        <w:rPr>
          <w:spacing w:val="-11"/>
        </w:rPr>
        <w:t> </w:t>
      </w:r>
      <w:r>
        <w:rPr/>
        <w:t>=</w:t>
      </w:r>
      <w:r>
        <w:rPr>
          <w:spacing w:val="-11"/>
        </w:rPr>
        <w:t> </w:t>
      </w:r>
      <w:r>
        <w:rPr/>
        <w:t>smote.fit_resample(X_train_pca,</w:t>
      </w:r>
      <w:r>
        <w:rPr>
          <w:spacing w:val="-11"/>
        </w:rPr>
        <w:t> </w:t>
      </w:r>
      <w:r>
        <w:rPr/>
        <w:t>y_train) tempo_smote = time.time() - inicio_smote</w:t>
      </w:r>
    </w:p>
    <w:p>
      <w:pPr>
        <w:pStyle w:val="BodyText"/>
        <w:spacing w:line="254" w:lineRule="auto" w:before="241"/>
        <w:ind w:left="141" w:right="1902"/>
      </w:pPr>
      <w:r>
        <w:rPr/>
        <w:t>print(f"\n</w:t>
      </w:r>
      <w:r>
        <w:rPr>
          <w:rFonts w:ascii="Segoe UI Symbol" w:hAnsi="Segoe UI Symbol" w:eastAsia="Segoe UI Symbol"/>
        </w:rPr>
        <w:t>✅</w:t>
      </w:r>
      <w:r>
        <w:rPr>
          <w:rFonts w:ascii="Segoe UI Symbol" w:hAnsi="Segoe UI Symbol" w:eastAsia="Segoe UI Symbol"/>
          <w:spacing w:val="-17"/>
        </w:rPr>
        <w:t> </w:t>
      </w:r>
      <w:r>
        <w:rPr/>
        <w:t>SMOTE</w:t>
      </w:r>
      <w:r>
        <w:rPr>
          <w:spacing w:val="-12"/>
        </w:rPr>
        <w:t> </w:t>
      </w:r>
      <w:r>
        <w:rPr/>
        <w:t>aplicado</w:t>
      </w:r>
      <w:r>
        <w:rPr>
          <w:spacing w:val="-12"/>
        </w:rPr>
        <w:t> </w:t>
      </w:r>
      <w:r>
        <w:rPr/>
        <w:t>em</w:t>
      </w:r>
      <w:r>
        <w:rPr>
          <w:spacing w:val="-12"/>
        </w:rPr>
        <w:t> </w:t>
      </w:r>
      <w:r>
        <w:rPr/>
        <w:t>{tempo_smote:.2f}s</w:t>
      </w:r>
      <w:r>
        <w:rPr>
          <w:spacing w:val="-12"/>
        </w:rPr>
        <w:t> </w:t>
      </w:r>
      <w:r>
        <w:rPr/>
        <w:t>(SEM</w:t>
      </w:r>
      <w:r>
        <w:rPr>
          <w:spacing w:val="-12"/>
        </w:rPr>
        <w:t> </w:t>
      </w:r>
      <w:r>
        <w:rPr/>
        <w:t>ERROS)") print(f"\n</w:t>
      </w:r>
      <w:r>
        <w:rPr>
          <w:rFonts w:ascii="Segoe UI Symbol" w:hAnsi="Segoe UI Symbol" w:eastAsia="Segoe UI Symbol"/>
        </w:rPr>
        <w:t>📊 </w:t>
      </w:r>
      <w:r>
        <w:rPr/>
        <w:t>DEPOIS do SMOTE:")</w:t>
      </w:r>
    </w:p>
    <w:p>
      <w:pPr>
        <w:pStyle w:val="BodyText"/>
        <w:ind w:left="141" w:right="956"/>
      </w:pPr>
      <w:r>
        <w:rPr/>
        <w:t>print(f"</w:t>
      </w:r>
      <w:r>
        <w:rPr>
          <w:spacing w:val="80"/>
        </w:rPr>
        <w:t> </w:t>
      </w:r>
      <w:r>
        <w:rPr/>
        <w:t>Normal:</w:t>
      </w:r>
      <w:r>
        <w:rPr>
          <w:spacing w:val="-6"/>
        </w:rPr>
        <w:t> </w:t>
      </w:r>
      <w:r>
        <w:rPr/>
        <w:t>{(y_train_smote</w:t>
      </w:r>
      <w:r>
        <w:rPr>
          <w:spacing w:val="-6"/>
        </w:rPr>
        <w:t> </w:t>
      </w:r>
      <w:r>
        <w:rPr/>
        <w:t>==</w:t>
      </w:r>
      <w:r>
        <w:rPr>
          <w:spacing w:val="-6"/>
        </w:rPr>
        <w:t> </w:t>
      </w:r>
      <w:r>
        <w:rPr/>
        <w:t>0).sum():,}</w:t>
      </w:r>
      <w:r>
        <w:rPr>
          <w:spacing w:val="-6"/>
        </w:rPr>
        <w:t> </w:t>
      </w:r>
      <w:r>
        <w:rPr/>
        <w:t>({(y_train_smote</w:t>
      </w:r>
      <w:r>
        <w:rPr>
          <w:spacing w:val="-6"/>
        </w:rPr>
        <w:t> </w:t>
      </w:r>
      <w:r>
        <w:rPr/>
        <w:t>== </w:t>
      </w:r>
      <w:r>
        <w:rPr>
          <w:spacing w:val="-2"/>
        </w:rPr>
        <w:t>0).mean()*100:.1f}%)")</w:t>
      </w:r>
    </w:p>
    <w:p>
      <w:pPr>
        <w:pStyle w:val="BodyText"/>
        <w:ind w:left="141" w:right="956"/>
      </w:pPr>
      <w:r>
        <w:rPr/>
        <w:t>print(f"</w:t>
      </w:r>
      <w:r>
        <w:rPr>
          <w:spacing w:val="80"/>
        </w:rPr>
        <w:t> </w:t>
      </w:r>
      <w:r>
        <w:rPr/>
        <w:t>Fraude:</w:t>
      </w:r>
      <w:r>
        <w:rPr>
          <w:spacing w:val="-6"/>
        </w:rPr>
        <w:t> </w:t>
      </w:r>
      <w:r>
        <w:rPr/>
        <w:t>{(y_train_smote</w:t>
      </w:r>
      <w:r>
        <w:rPr>
          <w:spacing w:val="-6"/>
        </w:rPr>
        <w:t> </w:t>
      </w:r>
      <w:r>
        <w:rPr/>
        <w:t>==</w:t>
      </w:r>
      <w:r>
        <w:rPr>
          <w:spacing w:val="-6"/>
        </w:rPr>
        <w:t> </w:t>
      </w:r>
      <w:r>
        <w:rPr/>
        <w:t>1).sum():,}</w:t>
      </w:r>
      <w:r>
        <w:rPr>
          <w:spacing w:val="-6"/>
        </w:rPr>
        <w:t> </w:t>
      </w:r>
      <w:r>
        <w:rPr/>
        <w:t>({(y_train_smote</w:t>
      </w:r>
      <w:r>
        <w:rPr>
          <w:spacing w:val="-6"/>
        </w:rPr>
        <w:t> </w:t>
      </w:r>
      <w:r>
        <w:rPr/>
        <w:t>== </w:t>
      </w:r>
      <w:r>
        <w:rPr>
          <w:spacing w:val="-2"/>
        </w:rPr>
        <w:t>1).mean()*100:.1f}%)")</w:t>
      </w:r>
    </w:p>
    <w:p>
      <w:pPr>
        <w:pStyle w:val="BodyText"/>
        <w:ind w:left="141" w:right="2822"/>
      </w:pPr>
      <w:r>
        <w:rPr/>
        <w:t>print(f"</w:t>
      </w:r>
      <w:r>
        <w:rPr>
          <w:spacing w:val="80"/>
        </w:rPr>
        <w:t> </w:t>
      </w:r>
      <w:r>
        <w:rPr/>
        <w:t>Aumento:</w:t>
      </w:r>
      <w:r>
        <w:rPr>
          <w:spacing w:val="-11"/>
        </w:rPr>
        <w:t> </w:t>
      </w:r>
      <w:r>
        <w:rPr/>
        <w:t>{len(y_train_smote)/len(y_train)*100:.1f}%") print(f"</w:t>
      </w:r>
      <w:r>
        <w:rPr>
          <w:spacing w:val="80"/>
        </w:rPr>
        <w:t> </w:t>
      </w:r>
      <w:r>
        <w:rPr/>
        <w:t>Sintéticos: {len(y_train_smote) - len(y_train):,}")</w:t>
      </w:r>
    </w:p>
    <w:p>
      <w:pPr>
        <w:pStyle w:val="BodyText"/>
        <w:spacing w:before="267"/>
        <w:ind w:left="141"/>
      </w:pPr>
      <w:r>
        <w:rPr/>
        <w:t>#</w:t>
      </w:r>
      <w:r>
        <w:rPr>
          <w:spacing w:val="-5"/>
        </w:rPr>
        <w:t> </w:t>
      </w:r>
      <w:r>
        <w:rPr/>
        <w:t>Modelos</w:t>
      </w:r>
      <w:r>
        <w:rPr>
          <w:spacing w:val="-2"/>
        </w:rPr>
        <w:t> </w:t>
      </w:r>
      <w:r>
        <w:rPr/>
        <w:t>para</w:t>
      </w:r>
      <w:r>
        <w:rPr>
          <w:spacing w:val="-2"/>
        </w:rPr>
        <w:t> </w:t>
      </w:r>
      <w:r>
        <w:rPr/>
        <w:t>etapa</w:t>
      </w:r>
      <w:r>
        <w:rPr>
          <w:spacing w:val="-2"/>
        </w:rPr>
        <w:t> </w:t>
      </w:r>
      <w:r>
        <w:rPr>
          <w:spacing w:val="-10"/>
        </w:rPr>
        <w:t>4</w:t>
      </w:r>
    </w:p>
    <w:p>
      <w:pPr>
        <w:pStyle w:val="BodyText"/>
        <w:ind w:left="141"/>
      </w:pPr>
      <w:r>
        <w:rPr/>
        <w:t>modelos_etapa4</w:t>
      </w:r>
      <w:r>
        <w:rPr>
          <w:spacing w:val="-5"/>
        </w:rPr>
        <w:t> </w:t>
      </w:r>
      <w:r>
        <w:rPr/>
        <w:t>=</w:t>
      </w:r>
      <w:r>
        <w:rPr>
          <w:spacing w:val="-4"/>
        </w:rPr>
        <w:t> </w:t>
      </w:r>
      <w:r>
        <w:rPr>
          <w:spacing w:val="-2"/>
        </w:rPr>
        <w:t>criar_modelos_f1_otimizados()</w:t>
      </w:r>
    </w:p>
    <w:p>
      <w:pPr>
        <w:pStyle w:val="BodyText"/>
        <w:spacing w:line="247" w:lineRule="auto" w:before="274"/>
        <w:ind w:left="141" w:right="2822"/>
      </w:pPr>
      <w:r>
        <w:rPr/>
        <w:t>print("\n</w:t>
      </w:r>
      <w:r>
        <w:rPr>
          <w:rFonts w:ascii="Segoe UI Symbol" w:hAnsi="Segoe UI Symbol" w:eastAsia="Segoe UI Symbol"/>
        </w:rPr>
        <w:t>🚀</w:t>
      </w:r>
      <w:r>
        <w:rPr>
          <w:rFonts w:ascii="Segoe UI Symbol" w:hAnsi="Segoe UI Symbol" w:eastAsia="Segoe UI Symbol"/>
          <w:spacing w:val="-2"/>
        </w:rPr>
        <w:t> </w:t>
      </w:r>
      <w:r>
        <w:rPr/>
        <w:t>Treinando com dados balanceados para F1 máximo...") resultados_etapa4 = treinar_e_avaliar_f1_otimizado(</w:t>
      </w:r>
    </w:p>
    <w:p>
      <w:pPr>
        <w:pStyle w:val="BodyText"/>
        <w:ind w:left="381" w:right="1902"/>
      </w:pPr>
      <w:r>
        <w:rPr/>
        <w:t>modelos_etapa4,</w:t>
      </w:r>
      <w:r>
        <w:rPr>
          <w:spacing w:val="-11"/>
        </w:rPr>
        <w:t> </w:t>
      </w:r>
      <w:r>
        <w:rPr/>
        <w:t>X_train_smote,</w:t>
      </w:r>
      <w:r>
        <w:rPr>
          <w:spacing w:val="-11"/>
        </w:rPr>
        <w:t> </w:t>
      </w:r>
      <w:r>
        <w:rPr/>
        <w:t>X_test_pca,</w:t>
      </w:r>
      <w:r>
        <w:rPr>
          <w:spacing w:val="-11"/>
        </w:rPr>
        <w:t> </w:t>
      </w:r>
      <w:r>
        <w:rPr/>
        <w:t>y_train_smote,</w:t>
      </w:r>
      <w:r>
        <w:rPr>
          <w:spacing w:val="-11"/>
        </w:rPr>
        <w:t> </w:t>
      </w:r>
      <w:r>
        <w:rPr/>
        <w:t>y_test, "ETAPA 4: SMOTE Corrigido (F1-Máximo)"</w:t>
      </w:r>
    </w:p>
    <w:p>
      <w:pPr>
        <w:spacing w:line="268" w:lineRule="exact" w:before="0"/>
        <w:ind w:left="141" w:right="0" w:firstLine="0"/>
        <w:jc w:val="left"/>
        <w:rPr>
          <w:sz w:val="24"/>
        </w:rPr>
      </w:pPr>
      <w:r>
        <w:rPr>
          <w:spacing w:val="-10"/>
          <w:sz w:val="24"/>
        </w:rPr>
        <w:t>)</w:t>
      </w:r>
    </w:p>
    <w:p>
      <w:pPr>
        <w:pStyle w:val="BodyText"/>
        <w:spacing w:line="247" w:lineRule="auto" w:before="273"/>
        <w:ind w:left="141" w:right="4817"/>
      </w:pPr>
      <w:r>
        <w:rPr/>
        <w:t>print("\n</w:t>
      </w:r>
      <w:r>
        <w:rPr>
          <w:rFonts w:ascii="Segoe UI Symbol" w:eastAsia="Segoe UI Symbol"/>
        </w:rPr>
        <w:t>📊 </w:t>
      </w:r>
      <w:r>
        <w:rPr/>
        <w:t>RESUMO - ETAPA </w:t>
      </w:r>
      <w:r>
        <w:rPr/>
        <w:t>4") </w:t>
      </w:r>
      <w:r>
        <w:rPr>
          <w:spacing w:val="-2"/>
        </w:rPr>
        <w:t>print("="*50)</w:t>
      </w:r>
    </w:p>
    <w:p>
      <w:pPr>
        <w:pStyle w:val="BodyText"/>
        <w:spacing w:line="268" w:lineRule="exact"/>
        <w:ind w:left="141"/>
      </w:pPr>
      <w:r>
        <w:rPr>
          <w:spacing w:val="-2"/>
        </w:rPr>
        <w:t>print(resultados_etapa4[colunas_relevantes].round(4))</w:t>
      </w:r>
    </w:p>
    <w:p>
      <w:pPr>
        <w:pStyle w:val="BodyText"/>
      </w:pPr>
    </w:p>
    <w:p>
      <w:pPr>
        <w:pStyle w:val="BodyText"/>
        <w:ind w:left="141" w:right="956"/>
      </w:pPr>
      <w:r>
        <w:rPr/>
        <w:t>melhor_f1_etapa4</w:t>
      </w:r>
      <w:r>
        <w:rPr>
          <w:spacing w:val="-15"/>
        </w:rPr>
        <w:t> </w:t>
      </w:r>
      <w:r>
        <w:rPr/>
        <w:t>=</w:t>
      </w:r>
      <w:r>
        <w:rPr>
          <w:spacing w:val="-15"/>
        </w:rPr>
        <w:t> </w:t>
      </w:r>
      <w:r>
        <w:rPr/>
        <w:t>resultados_etapa4.loc[resultados_etapa4['F1-Score- </w:t>
      </w:r>
      <w:r>
        <w:rPr>
          <w:spacing w:val="-2"/>
        </w:rPr>
        <w:t>Otimizado'].idxmax()]</w:t>
      </w:r>
    </w:p>
    <w:p>
      <w:pPr>
        <w:pStyle w:val="BodyText"/>
        <w:spacing w:after="0"/>
        <w:sectPr>
          <w:pgSz w:w="11910" w:h="16840"/>
          <w:pgMar w:header="719" w:footer="0" w:top="980" w:bottom="280" w:left="1559" w:right="708"/>
        </w:sectPr>
      </w:pPr>
    </w:p>
    <w:p>
      <w:pPr>
        <w:pStyle w:val="BodyText"/>
      </w:pPr>
    </w:p>
    <w:p>
      <w:pPr>
        <w:pStyle w:val="BodyText"/>
        <w:spacing w:before="129"/>
      </w:pPr>
    </w:p>
    <w:p>
      <w:pPr>
        <w:pStyle w:val="BodyText"/>
        <w:spacing w:line="256" w:lineRule="auto"/>
        <w:ind w:left="142" w:right="2485"/>
      </w:pPr>
      <w:r>
        <w:rPr/>
        <w:t>print(f"\n</w:t>
      </w:r>
      <w:r>
        <w:rPr>
          <w:rFonts w:ascii="Segoe UI Symbol" w:eastAsia="Segoe UI Symbol"/>
        </w:rPr>
        <w:t>🏆</w:t>
      </w:r>
      <w:r>
        <w:rPr>
          <w:rFonts w:ascii="Segoe UI Symbol" w:eastAsia="Segoe UI Symbol"/>
          <w:spacing w:val="-17"/>
        </w:rPr>
        <w:t> </w:t>
      </w:r>
      <w:r>
        <w:rPr/>
        <w:t>MELHOR</w:t>
      </w:r>
      <w:r>
        <w:rPr>
          <w:spacing w:val="-12"/>
        </w:rPr>
        <w:t> </w:t>
      </w:r>
      <w:r>
        <w:rPr/>
        <w:t>F1-Score</w:t>
      </w:r>
      <w:r>
        <w:rPr>
          <w:spacing w:val="-12"/>
        </w:rPr>
        <w:t> </w:t>
      </w:r>
      <w:r>
        <w:rPr/>
        <w:t>Etapa</w:t>
      </w:r>
      <w:r>
        <w:rPr>
          <w:spacing w:val="-12"/>
        </w:rPr>
        <w:t> </w:t>
      </w:r>
      <w:r>
        <w:rPr/>
        <w:t>4:</w:t>
      </w:r>
      <w:r>
        <w:rPr>
          <w:spacing w:val="-12"/>
        </w:rPr>
        <w:t> </w:t>
      </w:r>
      <w:r>
        <w:rPr/>
        <w:t>{melhor_f1_etapa4['Modelo']} </w:t>
      </w:r>
      <w:r>
        <w:rPr>
          <w:spacing w:val="-2"/>
        </w:rPr>
        <w:t>({melhor_f1_etapa4['F1-Score-Otimizado']:.4f})")</w:t>
      </w:r>
    </w:p>
    <w:p>
      <w:pPr>
        <w:pStyle w:val="BodyText"/>
        <w:spacing w:line="237" w:lineRule="auto" w:before="258"/>
        <w:ind w:left="142" w:right="2822"/>
      </w:pPr>
      <w:r>
        <w:rPr/>
        <w:t>#</w:t>
      </w:r>
      <w:r>
        <w:rPr>
          <w:spacing w:val="-4"/>
        </w:rPr>
        <w:t> </w:t>
      </w:r>
      <w:r>
        <w:rPr/>
        <w:t>Análise</w:t>
      </w:r>
      <w:r>
        <w:rPr>
          <w:spacing w:val="-4"/>
        </w:rPr>
        <w:t> </w:t>
      </w:r>
      <w:r>
        <w:rPr/>
        <w:t>do</w:t>
      </w:r>
      <w:r>
        <w:rPr>
          <w:spacing w:val="-4"/>
        </w:rPr>
        <w:t> </w:t>
      </w:r>
      <w:r>
        <w:rPr/>
        <w:t>impacto</w:t>
      </w:r>
      <w:r>
        <w:rPr>
          <w:spacing w:val="-4"/>
        </w:rPr>
        <w:t> </w:t>
      </w:r>
      <w:r>
        <w:rPr/>
        <w:t>do</w:t>
      </w:r>
      <w:r>
        <w:rPr>
          <w:spacing w:val="-4"/>
        </w:rPr>
        <w:t> </w:t>
      </w:r>
      <w:r>
        <w:rPr/>
        <w:t>SMOTE</w:t>
      </w:r>
      <w:r>
        <w:rPr>
          <w:spacing w:val="-4"/>
        </w:rPr>
        <w:t> </w:t>
      </w:r>
      <w:r>
        <w:rPr/>
        <w:t>no</w:t>
      </w:r>
      <w:r>
        <w:rPr>
          <w:spacing w:val="-4"/>
        </w:rPr>
        <w:t> </w:t>
      </w:r>
      <w:r>
        <w:rPr/>
        <w:t>Recall</w:t>
      </w:r>
      <w:r>
        <w:rPr>
          <w:spacing w:val="-4"/>
        </w:rPr>
        <w:t> </w:t>
      </w:r>
      <w:r>
        <w:rPr/>
        <w:t>(crucial</w:t>
      </w:r>
      <w:r>
        <w:rPr>
          <w:spacing w:val="-4"/>
        </w:rPr>
        <w:t> </w:t>
      </w:r>
      <w:r>
        <w:rPr/>
        <w:t>para</w:t>
      </w:r>
      <w:r>
        <w:rPr>
          <w:spacing w:val="-4"/>
        </w:rPr>
        <w:t> </w:t>
      </w:r>
      <w:r>
        <w:rPr/>
        <w:t>fraudes) print(f"\n</w:t>
      </w:r>
      <w:r>
        <w:rPr>
          <w:rFonts w:ascii="Segoe UI Symbol" w:hAnsi="Segoe UI Symbol" w:eastAsia="Segoe UI Symbol"/>
        </w:rPr>
        <w:t>📈 </w:t>
      </w:r>
      <w:r>
        <w:rPr/>
        <w:t>IMPACTO DO SMOTE NO RECALL:")</w:t>
      </w:r>
    </w:p>
    <w:p>
      <w:pPr>
        <w:pStyle w:val="BodyText"/>
        <w:spacing w:before="12"/>
        <w:ind w:left="381" w:right="1902" w:hanging="240"/>
      </w:pPr>
      <w:r>
        <w:rPr/>
        <w:t>for</w:t>
      </w:r>
      <w:r>
        <w:rPr>
          <w:spacing w:val="-5"/>
        </w:rPr>
        <w:t> </w:t>
      </w:r>
      <w:r>
        <w:rPr/>
        <w:t>modelo</w:t>
      </w:r>
      <w:r>
        <w:rPr>
          <w:spacing w:val="-5"/>
        </w:rPr>
        <w:t> </w:t>
      </w:r>
      <w:r>
        <w:rPr/>
        <w:t>in</w:t>
      </w:r>
      <w:r>
        <w:rPr>
          <w:spacing w:val="-5"/>
        </w:rPr>
        <w:t> </w:t>
      </w:r>
      <w:r>
        <w:rPr/>
        <w:t>['SVM',</w:t>
      </w:r>
      <w:r>
        <w:rPr>
          <w:spacing w:val="-5"/>
        </w:rPr>
        <w:t> </w:t>
      </w:r>
      <w:r>
        <w:rPr/>
        <w:t>'Logistic</w:t>
      </w:r>
      <w:r>
        <w:rPr>
          <w:spacing w:val="-5"/>
        </w:rPr>
        <w:t> </w:t>
      </w:r>
      <w:r>
        <w:rPr/>
        <w:t>Regression',</w:t>
      </w:r>
      <w:r>
        <w:rPr>
          <w:spacing w:val="-5"/>
        </w:rPr>
        <w:t> </w:t>
      </w:r>
      <w:r>
        <w:rPr/>
        <w:t>'Decision</w:t>
      </w:r>
      <w:r>
        <w:rPr>
          <w:spacing w:val="-5"/>
        </w:rPr>
        <w:t> </w:t>
      </w:r>
      <w:r>
        <w:rPr/>
        <w:t>Tree',</w:t>
      </w:r>
      <w:r>
        <w:rPr>
          <w:spacing w:val="-5"/>
        </w:rPr>
        <w:t> </w:t>
      </w:r>
      <w:r>
        <w:rPr/>
        <w:t>'Naive</w:t>
      </w:r>
      <w:r>
        <w:rPr>
          <w:spacing w:val="-5"/>
        </w:rPr>
        <w:t> </w:t>
      </w:r>
      <w:r>
        <w:rPr/>
        <w:t>Bayes']: recall_antes = resultados_etapa3[resultados_etapa3['Modelo'] ==</w:t>
      </w:r>
    </w:p>
    <w:p>
      <w:pPr>
        <w:pStyle w:val="BodyText"/>
        <w:ind w:left="141"/>
      </w:pPr>
      <w:r>
        <w:rPr>
          <w:spacing w:val="-2"/>
        </w:rPr>
        <w:t>modelo]['Recall'].values[0]</w:t>
      </w:r>
    </w:p>
    <w:p>
      <w:pPr>
        <w:pStyle w:val="BodyText"/>
        <w:ind w:left="141" w:right="416" w:firstLine="239"/>
      </w:pPr>
      <w:r>
        <w:rPr/>
        <w:t>recall_depois</w:t>
      </w:r>
      <w:r>
        <w:rPr>
          <w:spacing w:val="-14"/>
        </w:rPr>
        <w:t> </w:t>
      </w:r>
      <w:r>
        <w:rPr/>
        <w:t>=</w:t>
      </w:r>
      <w:r>
        <w:rPr>
          <w:spacing w:val="-14"/>
        </w:rPr>
        <w:t> </w:t>
      </w:r>
      <w:r>
        <w:rPr/>
        <w:t>resultados_etapa4[resultados_etapa4['Modelo']</w:t>
      </w:r>
      <w:r>
        <w:rPr>
          <w:spacing w:val="-14"/>
        </w:rPr>
        <w:t> </w:t>
      </w:r>
      <w:r>
        <w:rPr/>
        <w:t>== </w:t>
      </w:r>
      <w:r>
        <w:rPr>
          <w:spacing w:val="-2"/>
        </w:rPr>
        <w:t>modelo]['Recall'].values[0]</w:t>
      </w:r>
    </w:p>
    <w:p>
      <w:pPr>
        <w:pStyle w:val="BodyText"/>
        <w:ind w:left="381"/>
      </w:pPr>
      <w:r>
        <w:rPr/>
        <w:t>melhoria</w:t>
      </w:r>
      <w:r>
        <w:rPr>
          <w:spacing w:val="-6"/>
        </w:rPr>
        <w:t> </w:t>
      </w:r>
      <w:r>
        <w:rPr/>
        <w:t>=</w:t>
      </w:r>
      <w:r>
        <w:rPr>
          <w:spacing w:val="-3"/>
        </w:rPr>
        <w:t> </w:t>
      </w:r>
      <w:r>
        <w:rPr/>
        <w:t>((recall_depois</w:t>
      </w:r>
      <w:r>
        <w:rPr>
          <w:spacing w:val="-4"/>
        </w:rPr>
        <w:t> </w:t>
      </w:r>
      <w:r>
        <w:rPr/>
        <w:t>-</w:t>
      </w:r>
      <w:r>
        <w:rPr>
          <w:spacing w:val="-3"/>
        </w:rPr>
        <w:t> </w:t>
      </w:r>
      <w:r>
        <w:rPr/>
        <w:t>recall_antes)</w:t>
      </w:r>
      <w:r>
        <w:rPr>
          <w:spacing w:val="-4"/>
        </w:rPr>
        <w:t> </w:t>
      </w:r>
      <w:r>
        <w:rPr/>
        <w:t>/</w:t>
      </w:r>
      <w:r>
        <w:rPr>
          <w:spacing w:val="-3"/>
        </w:rPr>
        <w:t> </w:t>
      </w:r>
      <w:r>
        <w:rPr/>
        <w:t>recall_antes)</w:t>
      </w:r>
      <w:r>
        <w:rPr>
          <w:spacing w:val="-4"/>
        </w:rPr>
        <w:t> </w:t>
      </w:r>
      <w:r>
        <w:rPr/>
        <w:t>*</w:t>
      </w:r>
      <w:r>
        <w:rPr>
          <w:spacing w:val="-3"/>
        </w:rPr>
        <w:t> </w:t>
      </w:r>
      <w:r>
        <w:rPr>
          <w:spacing w:val="-5"/>
        </w:rPr>
        <w:t>100</w:t>
      </w:r>
    </w:p>
    <w:p>
      <w:pPr>
        <w:pStyle w:val="BodyText"/>
        <w:ind w:left="381"/>
      </w:pPr>
      <w:r>
        <w:rPr/>
        <w:t>print(f"</w:t>
      </w:r>
      <w:r>
        <w:rPr>
          <w:spacing w:val="72"/>
          <w:w w:val="150"/>
        </w:rPr>
        <w:t> </w:t>
      </w:r>
      <w:r>
        <w:rPr/>
        <w:t>{modelo}:</w:t>
      </w:r>
      <w:r>
        <w:rPr>
          <w:spacing w:val="-5"/>
        </w:rPr>
        <w:t> </w:t>
      </w:r>
      <w:r>
        <w:rPr/>
        <w:t>{recall_antes:.3f}</w:t>
      </w:r>
      <w:r>
        <w:rPr>
          <w:spacing w:val="-5"/>
        </w:rPr>
        <w:t> </w:t>
      </w:r>
      <w:r>
        <w:rPr/>
        <w:t>→</w:t>
      </w:r>
      <w:r>
        <w:rPr>
          <w:spacing w:val="-5"/>
        </w:rPr>
        <w:t> </w:t>
      </w:r>
      <w:r>
        <w:rPr/>
        <w:t>{recall_depois:.3f}</w:t>
      </w:r>
      <w:r>
        <w:rPr>
          <w:spacing w:val="-5"/>
        </w:rPr>
        <w:t> </w:t>
      </w:r>
      <w:r>
        <w:rPr>
          <w:spacing w:val="-2"/>
        </w:rPr>
        <w:t>({melhoria:+.1f}%)")</w:t>
      </w:r>
    </w:p>
    <w:p>
      <w:pPr>
        <w:pStyle w:val="BodyText"/>
        <w:spacing w:before="276"/>
        <w:ind w:left="141"/>
      </w:pPr>
      <w:r>
        <w:rPr>
          <w:spacing w:val="-2"/>
        </w:rPr>
        <w:t>gc.collect()</w:t>
      </w:r>
    </w:p>
    <w:p>
      <w:pPr>
        <w:pStyle w:val="BodyText"/>
        <w:ind w:left="141"/>
      </w:pPr>
      <w:r>
        <w:rPr/>
        <w:t>#</w:t>
      </w:r>
      <w:r>
        <w:rPr>
          <w:spacing w:val="-7"/>
        </w:rPr>
        <w:t> </w:t>
      </w:r>
      <w:r>
        <w:rPr/>
        <w:t>=====</w:t>
      </w:r>
      <w:r>
        <w:rPr>
          <w:spacing w:val="-4"/>
        </w:rPr>
        <w:t> </w:t>
      </w:r>
      <w:r>
        <w:rPr/>
        <w:t>ANÁLISE</w:t>
      </w:r>
      <w:r>
        <w:rPr>
          <w:spacing w:val="-4"/>
        </w:rPr>
        <w:t> </w:t>
      </w:r>
      <w:r>
        <w:rPr/>
        <w:t>COMPARATIVA</w:t>
      </w:r>
      <w:r>
        <w:rPr>
          <w:spacing w:val="-4"/>
        </w:rPr>
        <w:t> </w:t>
      </w:r>
      <w:r>
        <w:rPr/>
        <w:t>FINAL</w:t>
      </w:r>
      <w:r>
        <w:rPr>
          <w:spacing w:val="-4"/>
        </w:rPr>
        <w:t> </w:t>
      </w:r>
      <w:r>
        <w:rPr/>
        <w:t>F1-OTIMIZADA</w:t>
      </w:r>
      <w:r>
        <w:rPr>
          <w:spacing w:val="-4"/>
        </w:rPr>
        <w:t> </w:t>
      </w:r>
      <w:r>
        <w:rPr>
          <w:spacing w:val="-2"/>
        </w:rPr>
        <w:t>=====</w:t>
      </w:r>
    </w:p>
    <w:p>
      <w:pPr>
        <w:pStyle w:val="BodyText"/>
        <w:spacing w:line="275" w:lineRule="exact"/>
        <w:ind w:left="141"/>
      </w:pPr>
      <w:r>
        <w:rPr/>
        <w:t>print("\n"</w:t>
      </w:r>
      <w:r>
        <w:rPr>
          <w:spacing w:val="-5"/>
        </w:rPr>
        <w:t> </w:t>
      </w:r>
      <w:r>
        <w:rPr/>
        <w:t>+</w:t>
      </w:r>
      <w:r>
        <w:rPr>
          <w:spacing w:val="-4"/>
        </w:rPr>
        <w:t> </w:t>
      </w:r>
      <w:r>
        <w:rPr>
          <w:spacing w:val="-2"/>
        </w:rPr>
        <w:t>"="*80)</w:t>
      </w:r>
    </w:p>
    <w:p>
      <w:pPr>
        <w:pStyle w:val="BodyText"/>
        <w:spacing w:line="318" w:lineRule="exact"/>
        <w:ind w:left="141"/>
      </w:pPr>
      <w:r>
        <w:rPr/>
        <w:t>print("</w:t>
      </w:r>
      <w:r>
        <w:rPr>
          <w:rFonts w:ascii="Segoe UI Symbol" w:hAnsi="Segoe UI Symbol" w:eastAsia="Segoe UI Symbol"/>
        </w:rPr>
        <w:t>📈</w:t>
      </w:r>
      <w:r>
        <w:rPr>
          <w:rFonts w:ascii="Segoe UI Symbol" w:hAnsi="Segoe UI Symbol" w:eastAsia="Segoe UI Symbol"/>
          <w:spacing w:val="2"/>
        </w:rPr>
        <w:t> </w:t>
      </w:r>
      <w:r>
        <w:rPr/>
        <w:t>ANÁLISE</w:t>
      </w:r>
      <w:r>
        <w:rPr>
          <w:spacing w:val="8"/>
        </w:rPr>
        <w:t> </w:t>
      </w:r>
      <w:r>
        <w:rPr/>
        <w:t>FINAL</w:t>
      </w:r>
      <w:r>
        <w:rPr>
          <w:spacing w:val="9"/>
        </w:rPr>
        <w:t> </w:t>
      </w:r>
      <w:r>
        <w:rPr/>
        <w:t>-</w:t>
      </w:r>
      <w:r>
        <w:rPr>
          <w:spacing w:val="8"/>
        </w:rPr>
        <w:t> </w:t>
      </w:r>
      <w:r>
        <w:rPr/>
        <w:t>F1-SCORE</w:t>
      </w:r>
      <w:r>
        <w:rPr>
          <w:spacing w:val="9"/>
        </w:rPr>
        <w:t> </w:t>
      </w:r>
      <w:r>
        <w:rPr>
          <w:spacing w:val="-2"/>
        </w:rPr>
        <w:t>MAXIMIZADO")</w:t>
      </w:r>
    </w:p>
    <w:p>
      <w:pPr>
        <w:pStyle w:val="BodyText"/>
        <w:spacing w:before="10"/>
        <w:ind w:left="141"/>
      </w:pPr>
      <w:r>
        <w:rPr>
          <w:spacing w:val="-2"/>
        </w:rPr>
        <w:t>print("="*80)</w:t>
      </w:r>
    </w:p>
    <w:p>
      <w:pPr>
        <w:pStyle w:val="BodyText"/>
        <w:spacing w:before="276"/>
        <w:ind w:left="141" w:right="6097"/>
        <w:jc w:val="both"/>
      </w:pPr>
      <w:r>
        <w:rPr/>
        <w:t>#</w:t>
      </w:r>
      <w:r>
        <w:rPr>
          <w:spacing w:val="-9"/>
        </w:rPr>
        <w:t> </w:t>
      </w:r>
      <w:r>
        <w:rPr/>
        <w:t>Consolidando</w:t>
      </w:r>
      <w:r>
        <w:rPr>
          <w:spacing w:val="-9"/>
        </w:rPr>
        <w:t> </w:t>
      </w:r>
      <w:r>
        <w:rPr/>
        <w:t>todos</w:t>
      </w:r>
      <w:r>
        <w:rPr>
          <w:spacing w:val="-9"/>
        </w:rPr>
        <w:t> </w:t>
      </w:r>
      <w:r>
        <w:rPr/>
        <w:t>os</w:t>
      </w:r>
      <w:r>
        <w:rPr>
          <w:spacing w:val="-9"/>
        </w:rPr>
        <w:t> </w:t>
      </w:r>
      <w:r>
        <w:rPr/>
        <w:t>resultados todos_resultados = pd.concat([</w:t>
      </w:r>
    </w:p>
    <w:p>
      <w:pPr>
        <w:pStyle w:val="BodyText"/>
        <w:ind w:left="381" w:right="7477"/>
        <w:jc w:val="both"/>
      </w:pPr>
      <w:r>
        <w:rPr>
          <w:spacing w:val="-2"/>
        </w:rPr>
        <w:t>resultados_etapa1, resultados_etapa2, resultados_etapa3, resultados_etapa4</w:t>
      </w:r>
    </w:p>
    <w:p>
      <w:pPr>
        <w:pStyle w:val="BodyText"/>
        <w:ind w:left="141"/>
        <w:jc w:val="both"/>
      </w:pPr>
      <w:r>
        <w:rPr/>
        <w:t>], </w:t>
      </w:r>
      <w:r>
        <w:rPr>
          <w:spacing w:val="-2"/>
        </w:rPr>
        <w:t>ignore_index=True)</w:t>
      </w:r>
    </w:p>
    <w:p>
      <w:pPr>
        <w:pStyle w:val="BodyText"/>
        <w:spacing w:before="276"/>
        <w:ind w:left="141"/>
      </w:pPr>
      <w:r>
        <w:rPr/>
        <w:t>#</w:t>
      </w:r>
      <w:r>
        <w:rPr>
          <w:spacing w:val="-3"/>
        </w:rPr>
        <w:t> </w:t>
      </w:r>
      <w:r>
        <w:rPr/>
        <w:t>CAMPEÃO</w:t>
      </w:r>
      <w:r>
        <w:rPr>
          <w:spacing w:val="-2"/>
        </w:rPr>
        <w:t> </w:t>
      </w:r>
      <w:r>
        <w:rPr/>
        <w:t>em</w:t>
      </w:r>
      <w:r>
        <w:rPr>
          <w:spacing w:val="-2"/>
        </w:rPr>
        <w:t> </w:t>
      </w:r>
      <w:r>
        <w:rPr/>
        <w:t>F1-</w:t>
      </w:r>
      <w:r>
        <w:rPr>
          <w:spacing w:val="-2"/>
        </w:rPr>
        <w:t>Score</w:t>
      </w:r>
    </w:p>
    <w:p>
      <w:pPr>
        <w:pStyle w:val="BodyText"/>
        <w:ind w:left="141"/>
      </w:pPr>
      <w:r>
        <w:rPr>
          <w:spacing w:val="-2"/>
        </w:rPr>
        <w:t>campeao_absoluto</w:t>
      </w:r>
      <w:r>
        <w:rPr>
          <w:spacing w:val="40"/>
        </w:rPr>
        <w:t> </w:t>
      </w:r>
      <w:r>
        <w:rPr>
          <w:spacing w:val="-2"/>
        </w:rPr>
        <w:t>=</w:t>
      </w:r>
      <w:r>
        <w:rPr>
          <w:spacing w:val="43"/>
        </w:rPr>
        <w:t> </w:t>
      </w:r>
      <w:r>
        <w:rPr>
          <w:spacing w:val="-2"/>
        </w:rPr>
        <w:t>todos_resultados.loc[todos_resultados['F1-Score-Otimizado'].idxmax()]</w:t>
      </w:r>
    </w:p>
    <w:p>
      <w:pPr>
        <w:pStyle w:val="BodyText"/>
        <w:spacing w:line="313" w:lineRule="exact" w:before="241"/>
        <w:ind w:left="141"/>
      </w:pPr>
      <w:r>
        <w:rPr>
          <w:spacing w:val="-2"/>
        </w:rPr>
        <w:t>print(f"\n</w:t>
      </w:r>
      <w:r>
        <w:rPr>
          <w:rFonts w:ascii="Segoe UI Symbol" w:hAnsi="Segoe UI Symbol" w:eastAsia="Segoe UI Symbol"/>
          <w:spacing w:val="-2"/>
        </w:rPr>
        <w:t>🏆</w:t>
      </w:r>
      <w:r>
        <w:rPr>
          <w:rFonts w:ascii="Segoe UI Symbol" w:hAnsi="Segoe UI Symbol" w:eastAsia="Segoe UI Symbol"/>
          <w:spacing w:val="1"/>
        </w:rPr>
        <w:t> </w:t>
      </w:r>
      <w:r>
        <w:rPr>
          <w:spacing w:val="-2"/>
        </w:rPr>
        <w:t>CAMPEÃO</w:t>
      </w:r>
      <w:r>
        <w:rPr>
          <w:spacing w:val="8"/>
        </w:rPr>
        <w:t> </w:t>
      </w:r>
      <w:r>
        <w:rPr>
          <w:spacing w:val="-2"/>
        </w:rPr>
        <w:t>F1-SCORE:")</w:t>
      </w:r>
    </w:p>
    <w:p>
      <w:pPr>
        <w:pStyle w:val="BodyText"/>
        <w:spacing w:line="254" w:lineRule="auto"/>
        <w:ind w:left="142" w:right="4064"/>
      </w:pPr>
      <w:r>
        <w:rPr/>
        <w:t>print(f"</w:t>
      </w:r>
      <w:r>
        <w:rPr>
          <w:spacing w:val="73"/>
        </w:rPr>
        <w:t> </w:t>
      </w:r>
      <w:r>
        <w:rPr>
          <w:rFonts w:ascii="Segoe UI Symbol" w:eastAsia="Segoe UI Symbol"/>
          <w:smallCaps/>
        </w:rPr>
        <w:t>🥇</w:t>
      </w:r>
      <w:r>
        <w:rPr>
          <w:rFonts w:ascii="Segoe UI Symbol" w:eastAsia="Segoe UI Symbol"/>
          <w:smallCaps w:val="0"/>
          <w:spacing w:val="-17"/>
        </w:rPr>
        <w:t> </w:t>
      </w:r>
      <w:r>
        <w:rPr>
          <w:smallCaps w:val="0"/>
        </w:rPr>
        <w:t>Modelo:</w:t>
      </w:r>
      <w:r>
        <w:rPr>
          <w:smallCaps w:val="0"/>
          <w:spacing w:val="-14"/>
        </w:rPr>
        <w:t> </w:t>
      </w:r>
      <w:r>
        <w:rPr>
          <w:smallCaps w:val="0"/>
        </w:rPr>
        <w:t>{campeao_absoluto['Modelo']}") print(f"</w:t>
      </w:r>
      <w:r>
        <w:rPr>
          <w:smallCaps w:val="0"/>
          <w:spacing w:val="80"/>
        </w:rPr>
        <w:t> </w:t>
      </w:r>
      <w:r>
        <w:rPr>
          <w:rFonts w:ascii="Segoe UI Symbol" w:eastAsia="Segoe UI Symbol"/>
          <w:smallCaps w:val="0"/>
        </w:rPr>
        <w:t>🔧 </w:t>
      </w:r>
      <w:r>
        <w:rPr>
          <w:smallCaps w:val="0"/>
        </w:rPr>
        <w:t>Pipeline: {campeao_absoluto['Etapa']}")</w:t>
      </w:r>
    </w:p>
    <w:p>
      <w:pPr>
        <w:pStyle w:val="BodyText"/>
        <w:spacing w:line="244" w:lineRule="auto"/>
        <w:ind w:left="142" w:right="956"/>
      </w:pPr>
      <w:r>
        <w:rPr/>
        <w:t>print(f"</w:t>
      </w:r>
      <w:r>
        <w:rPr>
          <w:spacing w:val="80"/>
        </w:rPr>
        <w:t> </w:t>
      </w:r>
      <w:r>
        <w:rPr>
          <w:rFonts w:ascii="Segoe UI Symbol" w:hAnsi="Segoe UI Symbol" w:eastAsia="Segoe UI Symbol"/>
        </w:rPr>
        <w:t>📊</w:t>
      </w:r>
      <w:r>
        <w:rPr>
          <w:rFonts w:ascii="Segoe UI Symbol" w:hAnsi="Segoe UI Symbol" w:eastAsia="Segoe UI Symbol"/>
          <w:spacing w:val="-3"/>
        </w:rPr>
        <w:t> </w:t>
      </w:r>
      <w:r>
        <w:rPr/>
        <w:t>F1-Score Otimizado: {campeao_absoluto['F1-Score-Otimizado']:.4f}") print(f"</w:t>
      </w:r>
      <w:r>
        <w:rPr>
          <w:spacing w:val="80"/>
        </w:rPr>
        <w:t> </w:t>
      </w:r>
      <w:r>
        <w:rPr>
          <w:rFonts w:ascii="Segoe UI Symbol" w:hAnsi="Segoe UI Symbol" w:eastAsia="Segoe UI Symbol"/>
        </w:rPr>
        <w:t>📊 </w:t>
      </w:r>
      <w:r>
        <w:rPr/>
        <w:t>F1-Score Padrão: {campeao_absoluto['F1-Score']:.4f}")</w:t>
      </w:r>
    </w:p>
    <w:p>
      <w:pPr>
        <w:pStyle w:val="BodyText"/>
        <w:spacing w:line="244" w:lineRule="auto"/>
        <w:ind w:left="142" w:right="3525"/>
      </w:pPr>
      <w:r>
        <w:rPr/>
        <w:t>print(f"</w:t>
      </w:r>
      <w:r>
        <w:rPr>
          <w:spacing w:val="80"/>
        </w:rPr>
        <w:t> </w:t>
      </w:r>
      <w:r>
        <w:rPr>
          <w:rFonts w:ascii="Segoe UI Symbol" w:eastAsia="Segoe UI Symbol"/>
        </w:rPr>
        <w:t>🎯</w:t>
      </w:r>
      <w:r>
        <w:rPr>
          <w:rFonts w:ascii="Segoe UI Symbol" w:eastAsia="Segoe UI Symbol"/>
          <w:spacing w:val="-2"/>
        </w:rPr>
        <w:t> </w:t>
      </w:r>
      <w:r>
        <w:rPr/>
        <w:t>Precision: {campeao_absoluto['Precision']:.4f}") </w:t>
      </w:r>
      <w:r>
        <w:rPr>
          <w:w w:val="105"/>
        </w:rPr>
        <w:t>print(f"</w:t>
      </w:r>
      <w:r>
        <w:rPr>
          <w:spacing w:val="80"/>
          <w:w w:val="105"/>
        </w:rPr>
        <w:t> </w:t>
      </w:r>
      <w:r>
        <w:rPr>
          <w:rFonts w:ascii="Segoe UI Symbol" w:eastAsia="Segoe UI Symbol"/>
          <w:w w:val="105"/>
        </w:rPr>
        <w:t>📡</w:t>
      </w:r>
      <w:r>
        <w:rPr>
          <w:rFonts w:ascii="Segoe UI Symbol" w:eastAsia="Segoe UI Symbol"/>
          <w:spacing w:val="-18"/>
          <w:w w:val="105"/>
        </w:rPr>
        <w:t> </w:t>
      </w:r>
      <w:r>
        <w:rPr>
          <w:w w:val="105"/>
        </w:rPr>
        <w:t>Recall:</w:t>
      </w:r>
      <w:r>
        <w:rPr>
          <w:spacing w:val="-14"/>
          <w:w w:val="105"/>
        </w:rPr>
        <w:t> </w:t>
      </w:r>
      <w:r>
        <w:rPr>
          <w:w w:val="105"/>
        </w:rPr>
        <w:t>{campeao_absoluto['Recall']:.4f}")</w:t>
      </w:r>
    </w:p>
    <w:p>
      <w:pPr>
        <w:pStyle w:val="BodyText"/>
        <w:spacing w:line="275" w:lineRule="exact"/>
        <w:ind w:left="142"/>
      </w:pPr>
      <w:r>
        <w:rPr/>
        <w:t>if</w:t>
      </w:r>
      <w:r>
        <w:rPr>
          <w:spacing w:val="-5"/>
        </w:rPr>
        <w:t> </w:t>
      </w:r>
      <w:r>
        <w:rPr/>
        <w:t>campeao_absoluto['ROC-AUC']</w:t>
      </w:r>
      <w:r>
        <w:rPr>
          <w:spacing w:val="-5"/>
        </w:rPr>
        <w:t> </w:t>
      </w:r>
      <w:r>
        <w:rPr/>
        <w:t>is</w:t>
      </w:r>
      <w:r>
        <w:rPr>
          <w:spacing w:val="-5"/>
        </w:rPr>
        <w:t> </w:t>
      </w:r>
      <w:r>
        <w:rPr/>
        <w:t>not</w:t>
      </w:r>
      <w:r>
        <w:rPr>
          <w:spacing w:val="-5"/>
        </w:rPr>
        <w:t> </w:t>
      </w:r>
      <w:r>
        <w:rPr>
          <w:spacing w:val="-2"/>
        </w:rPr>
        <w:t>None:</w:t>
      </w:r>
    </w:p>
    <w:p>
      <w:pPr>
        <w:pStyle w:val="BodyText"/>
        <w:spacing w:line="318" w:lineRule="exact"/>
        <w:ind w:left="381"/>
      </w:pPr>
      <w:r>
        <w:rPr/>
        <w:t>print(f"</w:t>
      </w:r>
      <w:r>
        <w:rPr>
          <w:spacing w:val="40"/>
        </w:rPr>
        <w:t>  </w:t>
      </w:r>
      <w:r>
        <w:rPr>
          <w:rFonts w:ascii="Segoe UI Symbol" w:eastAsia="Segoe UI Symbol"/>
        </w:rPr>
        <w:t>📈</w:t>
      </w:r>
      <w:r>
        <w:rPr>
          <w:rFonts w:ascii="Segoe UI Symbol" w:eastAsia="Segoe UI Symbol"/>
          <w:spacing w:val="3"/>
        </w:rPr>
        <w:t> </w:t>
      </w:r>
      <w:r>
        <w:rPr/>
        <w:t>ROC-AUC:</w:t>
      </w:r>
      <w:r>
        <w:rPr>
          <w:spacing w:val="7"/>
        </w:rPr>
        <w:t> </w:t>
      </w:r>
      <w:r>
        <w:rPr/>
        <w:t>{campeao_absoluto['ROC-</w:t>
      </w:r>
      <w:r>
        <w:rPr>
          <w:spacing w:val="-2"/>
        </w:rPr>
        <w:t>AUC']:.4f}")</w:t>
      </w:r>
    </w:p>
    <w:p>
      <w:pPr>
        <w:pStyle w:val="BodyText"/>
        <w:spacing w:line="220" w:lineRule="auto" w:before="17"/>
        <w:ind w:left="142" w:right="1902"/>
      </w:pPr>
      <w:r>
        <w:rPr/>
        <w:t>print(f"</w:t>
      </w:r>
      <w:r>
        <w:rPr>
          <w:spacing w:val="80"/>
        </w:rPr>
        <w:t> </w:t>
      </w:r>
      <w:r>
        <w:rPr>
          <w:rFonts w:ascii="Segoe UI Symbol" w:hAnsi="Segoe UI Symbol" w:eastAsia="Segoe UI Symbol"/>
        </w:rPr>
        <w:t>🔄</w:t>
      </w:r>
      <w:r>
        <w:rPr>
          <w:rFonts w:ascii="Segoe UI Symbol" w:hAnsi="Segoe UI Symbol" w:eastAsia="Segoe UI Symbol"/>
          <w:spacing w:val="-3"/>
        </w:rPr>
        <w:t> </w:t>
      </w:r>
      <w:r>
        <w:rPr/>
        <w:t>Threshold Ótimo: {campeao_absoluto['Threshold-Otimo']:.4f}") print(f"</w:t>
      </w:r>
      <w:r>
        <w:rPr>
          <w:spacing w:val="80"/>
        </w:rPr>
        <w:t> </w:t>
      </w:r>
      <w:r>
        <w:rPr>
          <w:rFonts w:ascii="Segoe UI Symbol" w:hAnsi="Segoe UI Symbol" w:eastAsia="Segoe UI Symbol"/>
        </w:rPr>
        <w:t>⏱ </w:t>
      </w:r>
      <w:r>
        <w:rPr/>
        <w:t>Tempo Treino: {campeao_absoluto['Tempo_Treino']:.2f}s")</w:t>
      </w:r>
    </w:p>
    <w:p>
      <w:pPr>
        <w:pStyle w:val="BodyText"/>
        <w:spacing w:before="28"/>
      </w:pPr>
    </w:p>
    <w:p>
      <w:pPr>
        <w:pStyle w:val="BodyText"/>
        <w:spacing w:line="259" w:lineRule="exact"/>
        <w:ind w:left="142"/>
      </w:pPr>
      <w:r>
        <w:rPr/>
        <w:t>#</w:t>
      </w:r>
      <w:r>
        <w:rPr>
          <w:spacing w:val="-3"/>
        </w:rPr>
        <w:t> </w:t>
      </w:r>
      <w:r>
        <w:rPr/>
        <w:t>Evolução</w:t>
      </w:r>
      <w:r>
        <w:rPr>
          <w:spacing w:val="-2"/>
        </w:rPr>
        <w:t> </w:t>
      </w:r>
      <w:r>
        <w:rPr/>
        <w:t>do</w:t>
      </w:r>
      <w:r>
        <w:rPr>
          <w:spacing w:val="-2"/>
        </w:rPr>
        <w:t> </w:t>
      </w:r>
      <w:r>
        <w:rPr/>
        <w:t>LinearSVM</w:t>
      </w:r>
      <w:r>
        <w:rPr>
          <w:spacing w:val="-2"/>
        </w:rPr>
        <w:t> especificamente</w:t>
      </w:r>
    </w:p>
    <w:p>
      <w:pPr>
        <w:pStyle w:val="BodyText"/>
        <w:spacing w:line="300" w:lineRule="exact"/>
        <w:ind w:left="142"/>
      </w:pPr>
      <w:r>
        <w:rPr/>
        <w:t>print(f"\n\n</w:t>
      </w:r>
      <w:r>
        <w:rPr>
          <w:rFonts w:ascii="Segoe UI Symbol" w:hAnsi="Segoe UI Symbol"/>
        </w:rPr>
        <w:t>⚡</w:t>
      </w:r>
      <w:r>
        <w:rPr>
          <w:rFonts w:ascii="Segoe UI Symbol" w:hAnsi="Segoe UI Symbol"/>
          <w:spacing w:val="5"/>
        </w:rPr>
        <w:t> </w:t>
      </w:r>
      <w:r>
        <w:rPr/>
        <w:t>EVOLUÇÃO</w:t>
      </w:r>
      <w:r>
        <w:rPr>
          <w:spacing w:val="12"/>
        </w:rPr>
        <w:t> </w:t>
      </w:r>
      <w:r>
        <w:rPr/>
        <w:t>ESPECÍFICA</w:t>
      </w:r>
      <w:r>
        <w:rPr>
          <w:spacing w:val="12"/>
        </w:rPr>
        <w:t> </w:t>
      </w:r>
      <w:r>
        <w:rPr/>
        <w:t>DO</w:t>
      </w:r>
      <w:r>
        <w:rPr>
          <w:spacing w:val="12"/>
        </w:rPr>
        <w:t> </w:t>
      </w:r>
      <w:r>
        <w:rPr>
          <w:spacing w:val="-2"/>
        </w:rPr>
        <w:t>LINEARSVM:")</w:t>
      </w:r>
    </w:p>
    <w:p>
      <w:pPr>
        <w:pStyle w:val="BodyText"/>
        <w:spacing w:line="274" w:lineRule="exact"/>
        <w:ind w:left="142"/>
      </w:pPr>
      <w:r>
        <w:rPr>
          <w:spacing w:val="-2"/>
        </w:rPr>
        <w:t>print("="*50)</w:t>
      </w:r>
    </w:p>
    <w:p>
      <w:pPr>
        <w:pStyle w:val="BodyText"/>
        <w:spacing w:line="480" w:lineRule="auto"/>
        <w:ind w:left="142" w:right="2378"/>
      </w:pPr>
      <w:r>
        <w:rPr/>
        <w:t>svm_resultados</w:t>
      </w:r>
      <w:r>
        <w:rPr>
          <w:spacing w:val="-11"/>
        </w:rPr>
        <w:t> </w:t>
      </w:r>
      <w:r>
        <w:rPr/>
        <w:t>=</w:t>
      </w:r>
      <w:r>
        <w:rPr>
          <w:spacing w:val="-11"/>
        </w:rPr>
        <w:t> </w:t>
      </w:r>
      <w:r>
        <w:rPr/>
        <w:t>todos_resultados[todos_resultados['Modelo']</w:t>
      </w:r>
      <w:r>
        <w:rPr>
          <w:spacing w:val="-11"/>
        </w:rPr>
        <w:t> </w:t>
      </w:r>
      <w:r>
        <w:rPr/>
        <w:t>==</w:t>
      </w:r>
      <w:r>
        <w:rPr>
          <w:spacing w:val="-11"/>
        </w:rPr>
        <w:t> </w:t>
      </w:r>
      <w:r>
        <w:rPr/>
        <w:t>'SVM'] </w:t>
      </w:r>
      <w:r>
        <w:rPr>
          <w:spacing w:val="-2"/>
        </w:rPr>
        <w:t>print("Etapa\t\t\t\tF1-Score\tF1-Otimizado\tRecall")</w:t>
      </w:r>
    </w:p>
    <w:p>
      <w:pPr>
        <w:pStyle w:val="BodyText"/>
        <w:spacing w:after="0" w:line="480" w:lineRule="auto"/>
        <w:sectPr>
          <w:pgSz w:w="11910" w:h="16840"/>
          <w:pgMar w:header="719" w:footer="0" w:top="980" w:bottom="280" w:left="1559" w:right="708"/>
        </w:sectPr>
      </w:pPr>
    </w:p>
    <w:p>
      <w:pPr>
        <w:pStyle w:val="BodyText"/>
      </w:pPr>
    </w:p>
    <w:p>
      <w:pPr>
        <w:pStyle w:val="BodyText"/>
        <w:spacing w:before="164"/>
      </w:pPr>
    </w:p>
    <w:p>
      <w:pPr>
        <w:pStyle w:val="BodyText"/>
        <w:ind w:left="142"/>
      </w:pPr>
      <w:r>
        <w:rPr/>
        <w:t>print("-"</w:t>
      </w:r>
      <w:r>
        <w:rPr>
          <w:spacing w:val="-4"/>
        </w:rPr>
        <w:t> </w:t>
      </w:r>
      <w:r>
        <w:rPr/>
        <w:t>*</w:t>
      </w:r>
      <w:r>
        <w:rPr>
          <w:spacing w:val="-4"/>
        </w:rPr>
        <w:t> </w:t>
      </w:r>
      <w:r>
        <w:rPr>
          <w:spacing w:val="-5"/>
        </w:rPr>
        <w:t>65)</w:t>
      </w:r>
    </w:p>
    <w:p>
      <w:pPr>
        <w:pStyle w:val="BodyText"/>
        <w:ind w:left="142"/>
      </w:pPr>
      <w:r>
        <w:rPr/>
        <w:t>for</w:t>
      </w:r>
      <w:r>
        <w:rPr>
          <w:spacing w:val="-1"/>
        </w:rPr>
        <w:t> </w:t>
      </w:r>
      <w:r>
        <w:rPr/>
        <w:t>_, row</w:t>
      </w:r>
      <w:r>
        <w:rPr>
          <w:spacing w:val="-1"/>
        </w:rPr>
        <w:t> </w:t>
      </w:r>
      <w:r>
        <w:rPr/>
        <w:t>in </w:t>
      </w:r>
      <w:r>
        <w:rPr>
          <w:spacing w:val="-2"/>
        </w:rPr>
        <w:t>svm_resultados.iterrows():</w:t>
      </w:r>
    </w:p>
    <w:p>
      <w:pPr>
        <w:pStyle w:val="BodyText"/>
        <w:ind w:left="142" w:right="416" w:firstLine="239"/>
      </w:pPr>
      <w:r>
        <w:rPr/>
        <w:t>etapa_nome</w:t>
      </w:r>
      <w:r>
        <w:rPr>
          <w:spacing w:val="-5"/>
        </w:rPr>
        <w:t> </w:t>
      </w:r>
      <w:r>
        <w:rPr/>
        <w:t>=</w:t>
      </w:r>
      <w:r>
        <w:rPr>
          <w:spacing w:val="-5"/>
        </w:rPr>
        <w:t> </w:t>
      </w:r>
      <w:r>
        <w:rPr/>
        <w:t>row['Etapa'].replace('ETAPA</w:t>
      </w:r>
      <w:r>
        <w:rPr>
          <w:spacing w:val="-5"/>
        </w:rPr>
        <w:t> </w:t>
      </w:r>
      <w:r>
        <w:rPr/>
        <w:t>',</w:t>
      </w:r>
      <w:r>
        <w:rPr>
          <w:spacing w:val="-5"/>
        </w:rPr>
        <w:t> </w:t>
      </w:r>
      <w:r>
        <w:rPr/>
        <w:t>'').replace(':</w:t>
      </w:r>
      <w:r>
        <w:rPr>
          <w:spacing w:val="-5"/>
        </w:rPr>
        <w:t> </w:t>
      </w:r>
      <w:r>
        <w:rPr/>
        <w:t>Dados</w:t>
      </w:r>
      <w:r>
        <w:rPr>
          <w:spacing w:val="-5"/>
        </w:rPr>
        <w:t> </w:t>
      </w:r>
      <w:r>
        <w:rPr/>
        <w:t>',</w:t>
      </w:r>
      <w:r>
        <w:rPr>
          <w:spacing w:val="-5"/>
        </w:rPr>
        <w:t> </w:t>
      </w:r>
      <w:r>
        <w:rPr/>
        <w:t>':</w:t>
      </w:r>
      <w:r>
        <w:rPr>
          <w:spacing w:val="-5"/>
        </w:rPr>
        <w:t> </w:t>
      </w:r>
      <w:r>
        <w:rPr/>
        <w:t>').replace('</w:t>
      </w:r>
      <w:r>
        <w:rPr>
          <w:spacing w:val="-5"/>
        </w:rPr>
        <w:t> </w:t>
      </w:r>
      <w:r>
        <w:rPr/>
        <w:t>(F1- Otimizado)', '').replace(' (F1-Máximo)', '')</w:t>
      </w:r>
    </w:p>
    <w:p>
      <w:pPr>
        <w:pStyle w:val="BodyText"/>
        <w:ind w:left="142" w:right="416" w:firstLine="239"/>
      </w:pPr>
      <w:r>
        <w:rPr>
          <w:spacing w:val="-2"/>
        </w:rPr>
        <w:t>print(f"{etapa_nome:&lt;25}\t{row['F1-Score']:.4f}\t\t{row['F1-Score- Otimizado']:.4f}\t\t{row['Recall']:.4f}")</w:t>
      </w:r>
    </w:p>
    <w:p>
      <w:pPr>
        <w:pStyle w:val="BodyText"/>
      </w:pPr>
    </w:p>
    <w:p>
      <w:pPr>
        <w:pStyle w:val="BodyText"/>
        <w:ind w:left="142"/>
      </w:pPr>
      <w:r>
        <w:rPr/>
        <w:t>#</w:t>
      </w:r>
      <w:r>
        <w:rPr>
          <w:spacing w:val="-5"/>
        </w:rPr>
        <w:t> </w:t>
      </w:r>
      <w:r>
        <w:rPr/>
        <w:t>Melhoria</w:t>
      </w:r>
      <w:r>
        <w:rPr>
          <w:spacing w:val="-2"/>
        </w:rPr>
        <w:t> </w:t>
      </w:r>
      <w:r>
        <w:rPr/>
        <w:t>total</w:t>
      </w:r>
      <w:r>
        <w:rPr>
          <w:spacing w:val="-2"/>
        </w:rPr>
        <w:t> </w:t>
      </w:r>
      <w:r>
        <w:rPr/>
        <w:t>do</w:t>
      </w:r>
      <w:r>
        <w:rPr>
          <w:spacing w:val="-2"/>
        </w:rPr>
        <w:t> LinearSVM</w:t>
      </w:r>
    </w:p>
    <w:p>
      <w:pPr>
        <w:pStyle w:val="BodyText"/>
        <w:ind w:left="142" w:right="2822"/>
      </w:pPr>
      <w:r>
        <w:rPr/>
        <w:t>svm_inicial = svm_resultados.iloc[0]['F1-Score-Otimizado'] svm_final = svm_resultados.iloc[-1]['F1-Score-Otimizado'] melhoria_total</w:t>
      </w:r>
      <w:r>
        <w:rPr>
          <w:spacing w:val="-6"/>
        </w:rPr>
        <w:t> </w:t>
      </w:r>
      <w:r>
        <w:rPr/>
        <w:t>=</w:t>
      </w:r>
      <w:r>
        <w:rPr>
          <w:spacing w:val="-6"/>
        </w:rPr>
        <w:t> </w:t>
      </w:r>
      <w:r>
        <w:rPr/>
        <w:t>((svm_final</w:t>
      </w:r>
      <w:r>
        <w:rPr>
          <w:spacing w:val="-6"/>
        </w:rPr>
        <w:t> </w:t>
      </w:r>
      <w:r>
        <w:rPr/>
        <w:t>-</w:t>
      </w:r>
      <w:r>
        <w:rPr>
          <w:spacing w:val="-6"/>
        </w:rPr>
        <w:t> </w:t>
      </w:r>
      <w:r>
        <w:rPr/>
        <w:t>svm_inicial)</w:t>
      </w:r>
      <w:r>
        <w:rPr>
          <w:spacing w:val="-6"/>
        </w:rPr>
        <w:t> </w:t>
      </w:r>
      <w:r>
        <w:rPr/>
        <w:t>/</w:t>
      </w:r>
      <w:r>
        <w:rPr>
          <w:spacing w:val="-6"/>
        </w:rPr>
        <w:t> </w:t>
      </w:r>
      <w:r>
        <w:rPr/>
        <w:t>svm_inicial)</w:t>
      </w:r>
      <w:r>
        <w:rPr>
          <w:spacing w:val="-6"/>
        </w:rPr>
        <w:t> </w:t>
      </w:r>
      <w:r>
        <w:rPr/>
        <w:t>*</w:t>
      </w:r>
      <w:r>
        <w:rPr>
          <w:spacing w:val="-6"/>
        </w:rPr>
        <w:t> </w:t>
      </w:r>
      <w:r>
        <w:rPr/>
        <w:t>100</w:t>
      </w:r>
    </w:p>
    <w:p>
      <w:pPr>
        <w:pStyle w:val="BodyText"/>
        <w:spacing w:line="247" w:lineRule="auto" w:before="273"/>
        <w:ind w:left="141" w:right="1167"/>
      </w:pPr>
      <w:r>
        <w:rPr/>
        <w:t>print(f"\n</w:t>
      </w:r>
      <w:r>
        <w:rPr>
          <w:rFonts w:ascii="Segoe UI Symbol" w:eastAsia="Segoe UI Symbol"/>
        </w:rPr>
        <w:t>📈</w:t>
      </w:r>
      <w:r>
        <w:rPr>
          <w:rFonts w:ascii="Segoe UI Symbol" w:eastAsia="Segoe UI Symbol"/>
          <w:spacing w:val="-1"/>
        </w:rPr>
        <w:t> </w:t>
      </w:r>
      <w:r>
        <w:rPr/>
        <w:t>MELHORIA TOTAL DO LINEARSVM: {melhoria_total:.1f}%") print(f"</w:t>
      </w:r>
      <w:r>
        <w:rPr>
          <w:spacing w:val="80"/>
        </w:rPr>
        <w:t> </w:t>
      </w:r>
      <w:r>
        <w:rPr/>
        <w:t>Inicial: {svm_inicial:.4f}")</w:t>
      </w:r>
    </w:p>
    <w:p>
      <w:pPr>
        <w:pStyle w:val="BodyText"/>
        <w:spacing w:line="268" w:lineRule="exact"/>
        <w:ind w:left="141"/>
      </w:pPr>
      <w:r>
        <w:rPr/>
        <w:t>print(f"</w:t>
      </w:r>
      <w:r>
        <w:rPr>
          <w:spacing w:val="25"/>
        </w:rPr>
        <w:t>  </w:t>
      </w:r>
      <w:r>
        <w:rPr/>
        <w:t>Final:</w:t>
      </w:r>
      <w:r>
        <w:rPr>
          <w:spacing w:val="-1"/>
        </w:rPr>
        <w:t> </w:t>
      </w:r>
      <w:r>
        <w:rPr>
          <w:spacing w:val="-2"/>
        </w:rPr>
        <w:t>{svm_final:.4f}")</w:t>
      </w:r>
    </w:p>
    <w:p>
      <w:pPr>
        <w:pStyle w:val="BodyText"/>
      </w:pPr>
    </w:p>
    <w:p>
      <w:pPr>
        <w:pStyle w:val="BodyText"/>
        <w:spacing w:line="259" w:lineRule="exact"/>
        <w:ind w:left="141"/>
      </w:pPr>
      <w:r>
        <w:rPr/>
        <w:t>#</w:t>
      </w:r>
      <w:r>
        <w:rPr>
          <w:spacing w:val="-2"/>
        </w:rPr>
        <w:t> </w:t>
      </w:r>
      <w:r>
        <w:rPr/>
        <w:t>Ranking</w:t>
      </w:r>
      <w:r>
        <w:rPr>
          <w:spacing w:val="-2"/>
        </w:rPr>
        <w:t> </w:t>
      </w:r>
      <w:r>
        <w:rPr/>
        <w:t>final</w:t>
      </w:r>
      <w:r>
        <w:rPr>
          <w:spacing w:val="-2"/>
        </w:rPr>
        <w:t> </w:t>
      </w:r>
      <w:r>
        <w:rPr/>
        <w:t>por</w:t>
      </w:r>
      <w:r>
        <w:rPr>
          <w:spacing w:val="-2"/>
        </w:rPr>
        <w:t> </w:t>
      </w:r>
      <w:r>
        <w:rPr/>
        <w:t>F1-Score</w:t>
      </w:r>
      <w:r>
        <w:rPr>
          <w:spacing w:val="-1"/>
        </w:rPr>
        <w:t> </w:t>
      </w:r>
      <w:r>
        <w:rPr>
          <w:spacing w:val="-2"/>
        </w:rPr>
        <w:t>otimizado</w:t>
      </w:r>
    </w:p>
    <w:p>
      <w:pPr>
        <w:pStyle w:val="BodyText"/>
        <w:spacing w:line="302" w:lineRule="exact"/>
        <w:ind w:left="141"/>
      </w:pPr>
      <w:r>
        <w:rPr>
          <w:spacing w:val="-4"/>
        </w:rPr>
        <w:t>print(f"\n\n</w:t>
      </w:r>
      <w:r>
        <w:rPr>
          <w:rFonts w:ascii="Segoe UI Symbol" w:eastAsia="Segoe UI Symbol"/>
          <w:spacing w:val="-4"/>
        </w:rPr>
        <w:t>🏅</w:t>
      </w:r>
      <w:r>
        <w:rPr>
          <w:rFonts w:ascii="Segoe UI Symbol" w:eastAsia="Segoe UI Symbol"/>
          <w:spacing w:val="-7"/>
        </w:rPr>
        <w:t> </w:t>
      </w:r>
      <w:r>
        <w:rPr>
          <w:spacing w:val="-4"/>
        </w:rPr>
        <w:t>RANKING</w:t>
      </w:r>
      <w:r>
        <w:rPr/>
        <w:t> </w:t>
      </w:r>
      <w:r>
        <w:rPr>
          <w:spacing w:val="-4"/>
        </w:rPr>
        <w:t>FINAL</w:t>
      </w:r>
      <w:r>
        <w:rPr/>
        <w:t> </w:t>
      </w:r>
      <w:r>
        <w:rPr>
          <w:spacing w:val="-4"/>
        </w:rPr>
        <w:t>(F1-Score</w:t>
      </w:r>
      <w:r>
        <w:rPr/>
        <w:t> </w:t>
      </w:r>
      <w:r>
        <w:rPr>
          <w:spacing w:val="-4"/>
        </w:rPr>
        <w:t>Otimizado):")</w:t>
      </w:r>
    </w:p>
    <w:p>
      <w:pPr>
        <w:pStyle w:val="BodyText"/>
        <w:spacing w:before="22"/>
        <w:ind w:left="142"/>
      </w:pPr>
      <w:r>
        <w:rPr>
          <w:spacing w:val="-2"/>
        </w:rPr>
        <w:t>print("="*45)</w:t>
      </w:r>
    </w:p>
    <w:p>
      <w:pPr>
        <w:pStyle w:val="BodyText"/>
        <w:ind w:left="142" w:right="416"/>
      </w:pPr>
      <w:r>
        <w:rPr/>
        <w:t>ranking_f1</w:t>
      </w:r>
      <w:r>
        <w:rPr>
          <w:spacing w:val="-15"/>
        </w:rPr>
        <w:t> </w:t>
      </w:r>
      <w:r>
        <w:rPr/>
        <w:t>=</w:t>
      </w:r>
      <w:r>
        <w:rPr>
          <w:spacing w:val="-15"/>
        </w:rPr>
        <w:t> </w:t>
      </w:r>
      <w:r>
        <w:rPr/>
        <w:t>todos_resultados.groupby('Modelo')['F1-Score- </w:t>
      </w:r>
      <w:r>
        <w:rPr>
          <w:spacing w:val="-2"/>
        </w:rPr>
        <w:t>Otimizado'].max().sort_values(ascending=False)</w:t>
      </w:r>
    </w:p>
    <w:p>
      <w:pPr>
        <w:pStyle w:val="BodyText"/>
      </w:pPr>
    </w:p>
    <w:p>
      <w:pPr>
        <w:pStyle w:val="BodyText"/>
        <w:spacing w:line="259" w:lineRule="exact"/>
        <w:ind w:left="142"/>
      </w:pPr>
      <w:r>
        <w:rPr/>
        <w:t>for</w:t>
      </w:r>
      <w:r>
        <w:rPr>
          <w:spacing w:val="-5"/>
        </w:rPr>
        <w:t> </w:t>
      </w:r>
      <w:r>
        <w:rPr/>
        <w:t>i,</w:t>
      </w:r>
      <w:r>
        <w:rPr>
          <w:spacing w:val="-5"/>
        </w:rPr>
        <w:t> </w:t>
      </w:r>
      <w:r>
        <w:rPr/>
        <w:t>(modelo,</w:t>
      </w:r>
      <w:r>
        <w:rPr>
          <w:spacing w:val="-4"/>
        </w:rPr>
        <w:t> </w:t>
      </w:r>
      <w:r>
        <w:rPr/>
        <w:t>f1_score)</w:t>
      </w:r>
      <w:r>
        <w:rPr>
          <w:spacing w:val="-5"/>
        </w:rPr>
        <w:t> </w:t>
      </w:r>
      <w:r>
        <w:rPr/>
        <w:t>in</w:t>
      </w:r>
      <w:r>
        <w:rPr>
          <w:spacing w:val="-5"/>
        </w:rPr>
        <w:t> </w:t>
      </w:r>
      <w:r>
        <w:rPr/>
        <w:t>enumerate(ranking_f1.items(),</w:t>
      </w:r>
      <w:r>
        <w:rPr>
          <w:spacing w:val="-4"/>
        </w:rPr>
        <w:t> </w:t>
      </w:r>
      <w:r>
        <w:rPr>
          <w:spacing w:val="-5"/>
        </w:rPr>
        <w:t>1):</w:t>
      </w:r>
    </w:p>
    <w:p>
      <w:pPr>
        <w:pStyle w:val="BodyText"/>
        <w:spacing w:line="302" w:lineRule="exact"/>
        <w:ind w:left="381"/>
      </w:pPr>
      <w:r>
        <w:rPr/>
        <w:t>medalha</w:t>
      </w:r>
      <w:r>
        <w:rPr>
          <w:spacing w:val="-6"/>
        </w:rPr>
        <w:t> </w:t>
      </w:r>
      <w:r>
        <w:rPr/>
        <w:t>=</w:t>
      </w:r>
      <w:r>
        <w:rPr>
          <w:spacing w:val="-6"/>
        </w:rPr>
        <w:t> </w:t>
      </w:r>
      <w:r>
        <w:rPr/>
        <w:t>"</w:t>
      </w:r>
      <w:r>
        <w:rPr>
          <w:rFonts w:ascii="Segoe UI Symbol" w:eastAsia="Segoe UI Symbol"/>
          <w:smallCaps/>
        </w:rPr>
        <w:t>🥇</w:t>
      </w:r>
      <w:r>
        <w:rPr>
          <w:smallCaps w:val="0"/>
        </w:rPr>
        <w:t>"</w:t>
      </w:r>
      <w:r>
        <w:rPr>
          <w:smallCaps w:val="0"/>
          <w:spacing w:val="-5"/>
        </w:rPr>
        <w:t> </w:t>
      </w:r>
      <w:r>
        <w:rPr>
          <w:smallCaps w:val="0"/>
        </w:rPr>
        <w:t>if</w:t>
      </w:r>
      <w:r>
        <w:rPr>
          <w:smallCaps w:val="0"/>
          <w:spacing w:val="-6"/>
        </w:rPr>
        <w:t> </w:t>
      </w:r>
      <w:r>
        <w:rPr>
          <w:smallCaps w:val="0"/>
        </w:rPr>
        <w:t>i</w:t>
      </w:r>
      <w:r>
        <w:rPr>
          <w:smallCaps w:val="0"/>
          <w:spacing w:val="-5"/>
        </w:rPr>
        <w:t> </w:t>
      </w:r>
      <w:r>
        <w:rPr>
          <w:smallCaps w:val="0"/>
        </w:rPr>
        <w:t>==</w:t>
      </w:r>
      <w:r>
        <w:rPr>
          <w:smallCaps w:val="0"/>
          <w:spacing w:val="-6"/>
        </w:rPr>
        <w:t> </w:t>
      </w:r>
      <w:r>
        <w:rPr>
          <w:smallCaps w:val="0"/>
        </w:rPr>
        <w:t>1</w:t>
      </w:r>
      <w:r>
        <w:rPr>
          <w:smallCaps w:val="0"/>
          <w:spacing w:val="-5"/>
        </w:rPr>
        <w:t> </w:t>
      </w:r>
      <w:r>
        <w:rPr>
          <w:smallCaps w:val="0"/>
        </w:rPr>
        <w:t>else</w:t>
      </w:r>
      <w:r>
        <w:rPr>
          <w:smallCaps w:val="0"/>
          <w:spacing w:val="-6"/>
        </w:rPr>
        <w:t> </w:t>
      </w:r>
      <w:r>
        <w:rPr>
          <w:smallCaps w:val="0"/>
        </w:rPr>
        <w:t>"</w:t>
      </w:r>
      <w:r>
        <w:rPr>
          <w:rFonts w:ascii="Segoe UI Symbol" w:eastAsia="Segoe UI Symbol"/>
          <w:smallCaps/>
        </w:rPr>
        <w:t>🥈</w:t>
      </w:r>
      <w:r>
        <w:rPr>
          <w:smallCaps w:val="0"/>
        </w:rPr>
        <w:t>"</w:t>
      </w:r>
      <w:r>
        <w:rPr>
          <w:smallCaps w:val="0"/>
          <w:spacing w:val="-5"/>
        </w:rPr>
        <w:t> </w:t>
      </w:r>
      <w:r>
        <w:rPr>
          <w:smallCaps w:val="0"/>
        </w:rPr>
        <w:t>if</w:t>
      </w:r>
      <w:r>
        <w:rPr>
          <w:smallCaps w:val="0"/>
          <w:spacing w:val="-6"/>
        </w:rPr>
        <w:t> </w:t>
      </w:r>
      <w:r>
        <w:rPr>
          <w:smallCaps w:val="0"/>
        </w:rPr>
        <w:t>i</w:t>
      </w:r>
      <w:r>
        <w:rPr>
          <w:smallCaps w:val="0"/>
          <w:spacing w:val="-5"/>
        </w:rPr>
        <w:t> </w:t>
      </w:r>
      <w:r>
        <w:rPr>
          <w:smallCaps w:val="0"/>
        </w:rPr>
        <w:t>==</w:t>
      </w:r>
      <w:r>
        <w:rPr>
          <w:smallCaps w:val="0"/>
          <w:spacing w:val="-6"/>
        </w:rPr>
        <w:t> </w:t>
      </w:r>
      <w:r>
        <w:rPr>
          <w:smallCaps w:val="0"/>
        </w:rPr>
        <w:t>2</w:t>
      </w:r>
      <w:r>
        <w:rPr>
          <w:smallCaps w:val="0"/>
          <w:spacing w:val="-6"/>
        </w:rPr>
        <w:t> </w:t>
      </w:r>
      <w:r>
        <w:rPr>
          <w:smallCaps w:val="0"/>
        </w:rPr>
        <w:t>else</w:t>
      </w:r>
      <w:r>
        <w:rPr>
          <w:smallCaps w:val="0"/>
          <w:spacing w:val="-5"/>
        </w:rPr>
        <w:t> </w:t>
      </w:r>
      <w:r>
        <w:rPr>
          <w:smallCaps w:val="0"/>
        </w:rPr>
        <w:t>"</w:t>
      </w:r>
      <w:r>
        <w:rPr>
          <w:rFonts w:ascii="Segoe UI Symbol" w:eastAsia="Segoe UI Symbol"/>
          <w:smallCaps/>
        </w:rPr>
        <w:t>🥉</w:t>
      </w:r>
      <w:r>
        <w:rPr>
          <w:smallCaps w:val="0"/>
        </w:rPr>
        <w:t>"</w:t>
      </w:r>
      <w:r>
        <w:rPr>
          <w:smallCaps w:val="0"/>
          <w:spacing w:val="-6"/>
        </w:rPr>
        <w:t> </w:t>
      </w:r>
      <w:r>
        <w:rPr>
          <w:smallCaps w:val="0"/>
        </w:rPr>
        <w:t>if</w:t>
      </w:r>
      <w:r>
        <w:rPr>
          <w:smallCaps w:val="0"/>
          <w:spacing w:val="-5"/>
        </w:rPr>
        <w:t> </w:t>
      </w:r>
      <w:r>
        <w:rPr>
          <w:smallCaps w:val="0"/>
        </w:rPr>
        <w:t>i</w:t>
      </w:r>
      <w:r>
        <w:rPr>
          <w:smallCaps w:val="0"/>
          <w:spacing w:val="-6"/>
        </w:rPr>
        <w:t> </w:t>
      </w:r>
      <w:r>
        <w:rPr>
          <w:smallCaps w:val="0"/>
        </w:rPr>
        <w:t>==</w:t>
      </w:r>
      <w:r>
        <w:rPr>
          <w:smallCaps w:val="0"/>
          <w:spacing w:val="-5"/>
        </w:rPr>
        <w:t> </w:t>
      </w:r>
      <w:r>
        <w:rPr>
          <w:smallCaps w:val="0"/>
        </w:rPr>
        <w:t>3</w:t>
      </w:r>
      <w:r>
        <w:rPr>
          <w:smallCaps w:val="0"/>
          <w:spacing w:val="-6"/>
        </w:rPr>
        <w:t> </w:t>
      </w:r>
      <w:r>
        <w:rPr>
          <w:smallCaps w:val="0"/>
        </w:rPr>
        <w:t>else</w:t>
      </w:r>
      <w:r>
        <w:rPr>
          <w:smallCaps w:val="0"/>
          <w:spacing w:val="-5"/>
        </w:rPr>
        <w:t> "</w:t>
      </w:r>
      <w:r>
        <w:rPr>
          <w:rFonts w:ascii="Segoe UI Symbol" w:eastAsia="Segoe UI Symbol"/>
          <w:smallCaps w:val="0"/>
          <w:spacing w:val="-5"/>
        </w:rPr>
        <w:t>🏅</w:t>
      </w:r>
      <w:r>
        <w:rPr>
          <w:smallCaps w:val="0"/>
          <w:spacing w:val="-5"/>
        </w:rPr>
        <w:t>"</w:t>
      </w:r>
    </w:p>
    <w:p>
      <w:pPr>
        <w:pStyle w:val="BodyText"/>
        <w:spacing w:before="22"/>
        <w:ind w:left="381"/>
      </w:pPr>
      <w:r>
        <w:rPr/>
        <w:t>print(f"</w:t>
      </w:r>
      <w:r>
        <w:rPr>
          <w:spacing w:val="26"/>
        </w:rPr>
        <w:t>  </w:t>
      </w:r>
      <w:r>
        <w:rPr/>
        <w:t>{medalha}</w:t>
      </w:r>
      <w:r>
        <w:rPr>
          <w:spacing w:val="-3"/>
        </w:rPr>
        <w:t> </w:t>
      </w:r>
      <w:r>
        <w:rPr/>
        <w:t>{i}º</w:t>
      </w:r>
      <w:r>
        <w:rPr>
          <w:spacing w:val="-2"/>
        </w:rPr>
        <w:t> </w:t>
      </w:r>
      <w:r>
        <w:rPr/>
        <w:t>lugar:</w:t>
      </w:r>
      <w:r>
        <w:rPr>
          <w:spacing w:val="-3"/>
        </w:rPr>
        <w:t> </w:t>
      </w:r>
      <w:r>
        <w:rPr/>
        <w:t>{modelo}</w:t>
      </w:r>
      <w:r>
        <w:rPr>
          <w:spacing w:val="-2"/>
        </w:rPr>
        <w:t> </w:t>
      </w:r>
      <w:r>
        <w:rPr/>
        <w:t>-</w:t>
      </w:r>
      <w:r>
        <w:rPr>
          <w:spacing w:val="-3"/>
        </w:rPr>
        <w:t> </w:t>
      </w:r>
      <w:r>
        <w:rPr/>
        <w:t>F1:</w:t>
      </w:r>
      <w:r>
        <w:rPr>
          <w:spacing w:val="-2"/>
        </w:rPr>
        <w:t> {f1_score:.4f}")</w:t>
      </w:r>
    </w:p>
    <w:p>
      <w:pPr>
        <w:pStyle w:val="BodyText"/>
        <w:spacing w:before="241"/>
        <w:ind w:left="141"/>
      </w:pPr>
      <w:r>
        <w:rPr/>
        <w:t>print(f"\n\n</w:t>
      </w:r>
      <w:r>
        <w:rPr>
          <w:rFonts w:ascii="Segoe UI Symbol" w:hAnsi="Segoe UI Symbol"/>
        </w:rPr>
        <w:t>✅</w:t>
      </w:r>
      <w:r>
        <w:rPr>
          <w:rFonts w:ascii="Segoe UI Symbol" w:hAnsi="Segoe UI Symbol"/>
          <w:spacing w:val="-14"/>
        </w:rPr>
        <w:t> </w:t>
      </w:r>
      <w:r>
        <w:rPr/>
        <w:t>SUCESSO!</w:t>
      </w:r>
      <w:r>
        <w:rPr>
          <w:spacing w:val="-9"/>
        </w:rPr>
        <w:t> </w:t>
      </w:r>
      <w:r>
        <w:rPr/>
        <w:t>F1-SCORE</w:t>
      </w:r>
      <w:r>
        <w:rPr>
          <w:spacing w:val="-8"/>
        </w:rPr>
        <w:t> </w:t>
      </w:r>
      <w:r>
        <w:rPr/>
        <w:t>OTIMIZADO</w:t>
      </w:r>
      <w:r>
        <w:rPr>
          <w:spacing w:val="-8"/>
        </w:rPr>
        <w:t> </w:t>
      </w:r>
      <w:r>
        <w:rPr/>
        <w:t>E</w:t>
      </w:r>
      <w:r>
        <w:rPr>
          <w:spacing w:val="-8"/>
        </w:rPr>
        <w:t> </w:t>
      </w:r>
      <w:r>
        <w:rPr/>
        <w:t>SMOTE</w:t>
      </w:r>
      <w:r>
        <w:rPr>
          <w:spacing w:val="-8"/>
        </w:rPr>
        <w:t> </w:t>
      </w:r>
      <w:r>
        <w:rPr>
          <w:spacing w:val="-2"/>
        </w:rPr>
        <w:t>CORRIGIDO!")</w:t>
      </w:r>
    </w:p>
    <w:p>
      <w:pPr>
        <w:pStyle w:val="BodyText"/>
        <w:spacing w:line="232" w:lineRule="auto" w:before="27"/>
        <w:ind w:left="141" w:right="3046"/>
      </w:pPr>
      <w:r>
        <w:rPr>
          <w:w w:val="105"/>
        </w:rPr>
        <w:t>print(f"</w:t>
      </w:r>
      <w:r>
        <w:rPr>
          <w:spacing w:val="80"/>
          <w:w w:val="105"/>
        </w:rPr>
        <w:t> </w:t>
      </w:r>
      <w:r>
        <w:rPr>
          <w:rFonts w:ascii="Segoe UI Symbol" w:hAnsi="Segoe UI Symbol" w:eastAsia="Segoe UI Symbol"/>
          <w:w w:val="105"/>
        </w:rPr>
        <w:t>🔧</w:t>
      </w:r>
      <w:r>
        <w:rPr>
          <w:rFonts w:ascii="Segoe UI Symbol" w:hAnsi="Segoe UI Symbol" w:eastAsia="Segoe UI Symbol"/>
          <w:spacing w:val="-16"/>
          <w:w w:val="105"/>
        </w:rPr>
        <w:t> </w:t>
      </w:r>
      <w:r>
        <w:rPr>
          <w:w w:val="105"/>
        </w:rPr>
        <w:t>Erro</w:t>
      </w:r>
      <w:r>
        <w:rPr>
          <w:spacing w:val="-10"/>
          <w:w w:val="105"/>
        </w:rPr>
        <w:t> </w:t>
      </w:r>
      <w:r>
        <w:rPr>
          <w:w w:val="105"/>
        </w:rPr>
        <w:t>do</w:t>
      </w:r>
      <w:r>
        <w:rPr>
          <w:spacing w:val="-10"/>
          <w:w w:val="105"/>
        </w:rPr>
        <w:t> </w:t>
      </w:r>
      <w:r>
        <w:rPr>
          <w:w w:val="105"/>
        </w:rPr>
        <w:t>SMOTE</w:t>
      </w:r>
      <w:r>
        <w:rPr>
          <w:spacing w:val="-10"/>
          <w:w w:val="105"/>
        </w:rPr>
        <w:t> </w:t>
      </w:r>
      <w:r>
        <w:rPr>
          <w:w w:val="105"/>
        </w:rPr>
        <w:t>resolvido</w:t>
      </w:r>
      <w:r>
        <w:rPr>
          <w:spacing w:val="-10"/>
          <w:w w:val="105"/>
        </w:rPr>
        <w:t> </w:t>
      </w:r>
      <w:r>
        <w:rPr>
          <w:w w:val="105"/>
        </w:rPr>
        <w:t>(n_jobs</w:t>
      </w:r>
      <w:r>
        <w:rPr>
          <w:spacing w:val="-10"/>
          <w:w w:val="105"/>
        </w:rPr>
        <w:t> </w:t>
      </w:r>
      <w:r>
        <w:rPr>
          <w:w w:val="105"/>
        </w:rPr>
        <w:t>removido)") </w:t>
      </w:r>
      <w:r>
        <w:rPr/>
        <w:t>print(f"</w:t>
      </w:r>
      <w:r>
        <w:rPr>
          <w:spacing w:val="80"/>
        </w:rPr>
        <w:t> </w:t>
      </w:r>
      <w:r>
        <w:rPr>
          <w:rFonts w:ascii="Segoe UI Symbol" w:hAnsi="Segoe UI Symbol" w:eastAsia="Segoe UI Symbol"/>
        </w:rPr>
        <w:t>📈</w:t>
      </w:r>
      <w:r>
        <w:rPr>
          <w:rFonts w:ascii="Segoe UI Symbol" w:hAnsi="Segoe UI Symbol" w:eastAsia="Segoe UI Symbol"/>
          <w:spacing w:val="-3"/>
        </w:rPr>
        <w:t> </w:t>
      </w:r>
      <w:r>
        <w:rPr/>
        <w:t>F1-Score maximizado com threshold optimization") </w:t>
      </w:r>
      <w:r>
        <w:rPr>
          <w:w w:val="105"/>
        </w:rPr>
        <w:t>print(f"</w:t>
      </w:r>
      <w:r>
        <w:rPr>
          <w:spacing w:val="65"/>
          <w:w w:val="125"/>
        </w:rPr>
        <w:t> </w:t>
      </w:r>
      <w:r>
        <w:rPr>
          <w:rFonts w:ascii="Segoe UI Symbol" w:hAnsi="Segoe UI Symbol" w:eastAsia="Segoe UI Symbol"/>
          <w:w w:val="125"/>
        </w:rPr>
        <w:t>⚡</w:t>
      </w:r>
      <w:r>
        <w:rPr>
          <w:rFonts w:ascii="Segoe UI Symbol" w:hAnsi="Segoe UI Symbol" w:eastAsia="Segoe UI Symbol"/>
          <w:spacing w:val="-23"/>
          <w:w w:val="125"/>
        </w:rPr>
        <w:t> </w:t>
      </w:r>
      <w:r>
        <w:rPr>
          <w:w w:val="105"/>
        </w:rPr>
        <w:t>LinearSVC</w:t>
      </w:r>
      <w:r>
        <w:rPr>
          <w:spacing w:val="-13"/>
          <w:w w:val="105"/>
        </w:rPr>
        <w:t> </w:t>
      </w:r>
      <w:r>
        <w:rPr>
          <w:w w:val="105"/>
        </w:rPr>
        <w:t>funcionando</w:t>
      </w:r>
      <w:r>
        <w:rPr>
          <w:spacing w:val="-13"/>
          <w:w w:val="105"/>
        </w:rPr>
        <w:t> </w:t>
      </w:r>
      <w:r>
        <w:rPr>
          <w:w w:val="105"/>
        </w:rPr>
        <w:t>perfeitamente")</w:t>
      </w:r>
    </w:p>
    <w:p>
      <w:pPr>
        <w:pStyle w:val="BodyText"/>
        <w:spacing w:line="317" w:lineRule="exact"/>
        <w:ind w:left="142"/>
      </w:pPr>
      <w:r>
        <w:rPr>
          <w:w w:val="105"/>
        </w:rPr>
        <w:t>print(f"</w:t>
      </w:r>
      <w:r>
        <w:rPr>
          <w:spacing w:val="71"/>
          <w:w w:val="105"/>
        </w:rPr>
        <w:t> </w:t>
      </w:r>
      <w:r>
        <w:rPr>
          <w:rFonts w:ascii="Segoe UI Symbol" w:eastAsia="Segoe UI Symbol"/>
          <w:w w:val="105"/>
        </w:rPr>
        <w:t>🎯</w:t>
      </w:r>
      <w:r>
        <w:rPr>
          <w:rFonts w:ascii="Segoe UI Symbol" w:eastAsia="Segoe UI Symbol"/>
          <w:spacing w:val="-17"/>
          <w:w w:val="105"/>
        </w:rPr>
        <w:t> </w:t>
      </w:r>
      <w:r>
        <w:rPr>
          <w:w w:val="105"/>
        </w:rPr>
        <w:t>Pipeline</w:t>
      </w:r>
      <w:r>
        <w:rPr>
          <w:spacing w:val="-16"/>
          <w:w w:val="105"/>
        </w:rPr>
        <w:t> </w:t>
      </w:r>
      <w:r>
        <w:rPr>
          <w:w w:val="105"/>
        </w:rPr>
        <w:t>completo</w:t>
      </w:r>
      <w:r>
        <w:rPr>
          <w:spacing w:val="-15"/>
          <w:w w:val="105"/>
        </w:rPr>
        <w:t> </w:t>
      </w:r>
      <w:r>
        <w:rPr>
          <w:w w:val="105"/>
        </w:rPr>
        <w:t>e</w:t>
      </w:r>
      <w:r>
        <w:rPr>
          <w:spacing w:val="-16"/>
          <w:w w:val="105"/>
        </w:rPr>
        <w:t> </w:t>
      </w:r>
      <w:r>
        <w:rPr>
          <w:spacing w:val="-2"/>
          <w:w w:val="105"/>
        </w:rPr>
        <w:t>funcional")</w:t>
      </w:r>
    </w:p>
    <w:p>
      <w:pPr>
        <w:pStyle w:val="BodyText"/>
        <w:spacing w:before="10"/>
        <w:ind w:left="142"/>
      </w:pPr>
      <w:r>
        <w:rPr/>
        <w:t>#</w:t>
      </w:r>
      <w:r>
        <w:rPr>
          <w:spacing w:val="-5"/>
        </w:rPr>
        <w:t> </w:t>
      </w:r>
      <w:r>
        <w:rPr/>
        <w:t>=====</w:t>
      </w:r>
      <w:r>
        <w:rPr>
          <w:spacing w:val="-4"/>
        </w:rPr>
        <w:t> </w:t>
      </w:r>
      <w:r>
        <w:rPr/>
        <w:t>VISUALIZAÇÃO</w:t>
      </w:r>
      <w:r>
        <w:rPr>
          <w:spacing w:val="-4"/>
        </w:rPr>
        <w:t> </w:t>
      </w:r>
      <w:r>
        <w:rPr/>
        <w:t>FINAL</w:t>
      </w:r>
      <w:r>
        <w:rPr>
          <w:spacing w:val="-4"/>
        </w:rPr>
        <w:t> </w:t>
      </w:r>
      <w:r>
        <w:rPr/>
        <w:t>F1-OTIMIZADA</w:t>
      </w:r>
      <w:r>
        <w:rPr>
          <w:spacing w:val="-4"/>
        </w:rPr>
        <w:t> </w:t>
      </w:r>
      <w:r>
        <w:rPr>
          <w:spacing w:val="-2"/>
        </w:rPr>
        <w:t>=====</w:t>
      </w:r>
    </w:p>
    <w:p>
      <w:pPr>
        <w:pStyle w:val="BodyText"/>
        <w:ind w:left="142"/>
      </w:pPr>
      <w:r>
        <w:rPr/>
        <w:t>fig,</w:t>
      </w:r>
      <w:r>
        <w:rPr>
          <w:spacing w:val="-1"/>
        </w:rPr>
        <w:t> </w:t>
      </w:r>
      <w:r>
        <w:rPr/>
        <w:t>axes</w:t>
      </w:r>
      <w:r>
        <w:rPr>
          <w:spacing w:val="-1"/>
        </w:rPr>
        <w:t> </w:t>
      </w:r>
      <w:r>
        <w:rPr/>
        <w:t>=</w:t>
      </w:r>
      <w:r>
        <w:rPr>
          <w:spacing w:val="-1"/>
        </w:rPr>
        <w:t> </w:t>
      </w:r>
      <w:r>
        <w:rPr/>
        <w:t>plt.subplots(2,</w:t>
      </w:r>
      <w:r>
        <w:rPr>
          <w:spacing w:val="-1"/>
        </w:rPr>
        <w:t> </w:t>
      </w:r>
      <w:r>
        <w:rPr/>
        <w:t>2,</w:t>
      </w:r>
      <w:r>
        <w:rPr>
          <w:spacing w:val="-1"/>
        </w:rPr>
        <w:t> </w:t>
      </w:r>
      <w:r>
        <w:rPr/>
        <w:t>figsize=(16,</w:t>
      </w:r>
      <w:r>
        <w:rPr>
          <w:spacing w:val="-1"/>
        </w:rPr>
        <w:t> </w:t>
      </w:r>
      <w:r>
        <w:rPr>
          <w:spacing w:val="-4"/>
        </w:rPr>
        <w:t>12))</w:t>
      </w:r>
    </w:p>
    <w:p>
      <w:pPr>
        <w:pStyle w:val="BodyText"/>
        <w:ind w:left="142" w:right="416"/>
      </w:pPr>
      <w:r>
        <w:rPr/>
        <w:t>fig.suptitle('Análise</w:t>
      </w:r>
      <w:r>
        <w:rPr>
          <w:spacing w:val="-8"/>
        </w:rPr>
        <w:t> </w:t>
      </w:r>
      <w:r>
        <w:rPr/>
        <w:t>Final:</w:t>
      </w:r>
      <w:r>
        <w:rPr>
          <w:spacing w:val="-8"/>
        </w:rPr>
        <w:t> </w:t>
      </w:r>
      <w:r>
        <w:rPr/>
        <w:t>F1-Score</w:t>
      </w:r>
      <w:r>
        <w:rPr>
          <w:spacing w:val="-8"/>
        </w:rPr>
        <w:t> </w:t>
      </w:r>
      <w:r>
        <w:rPr/>
        <w:t>Otimizado</w:t>
      </w:r>
      <w:r>
        <w:rPr>
          <w:spacing w:val="-8"/>
        </w:rPr>
        <w:t> </w:t>
      </w:r>
      <w:r>
        <w:rPr/>
        <w:t>com</w:t>
      </w:r>
      <w:r>
        <w:rPr>
          <w:spacing w:val="-8"/>
        </w:rPr>
        <w:t> </w:t>
      </w:r>
      <w:r>
        <w:rPr/>
        <w:t>SMOTE</w:t>
      </w:r>
      <w:r>
        <w:rPr>
          <w:spacing w:val="-8"/>
        </w:rPr>
        <w:t> </w:t>
      </w:r>
      <w:r>
        <w:rPr/>
        <w:t>Corrigido\n(LinearSVC Funcionando Perfeitamente)',</w:t>
      </w:r>
    </w:p>
    <w:p>
      <w:pPr>
        <w:pStyle w:val="BodyText"/>
        <w:ind w:left="921"/>
      </w:pPr>
      <w:r>
        <w:rPr/>
        <w:t>fontsize=14,</w:t>
      </w:r>
      <w:r>
        <w:rPr>
          <w:spacing w:val="-6"/>
        </w:rPr>
        <w:t> </w:t>
      </w:r>
      <w:r>
        <w:rPr>
          <w:spacing w:val="-2"/>
        </w:rPr>
        <w:t>fontweight='bold')</w:t>
      </w:r>
    </w:p>
    <w:p>
      <w:pPr>
        <w:pStyle w:val="BodyText"/>
      </w:pPr>
    </w:p>
    <w:p>
      <w:pPr>
        <w:pStyle w:val="BodyText"/>
        <w:ind w:left="142"/>
      </w:pPr>
      <w:r>
        <w:rPr/>
        <w:t>cores_etapas</w:t>
      </w:r>
      <w:r>
        <w:rPr>
          <w:spacing w:val="-5"/>
        </w:rPr>
        <w:t> </w:t>
      </w:r>
      <w:r>
        <w:rPr/>
        <w:t>=</w:t>
      </w:r>
      <w:r>
        <w:rPr>
          <w:spacing w:val="-4"/>
        </w:rPr>
        <w:t> </w:t>
      </w:r>
      <w:r>
        <w:rPr/>
        <w:t>['#FF6B6B',</w:t>
      </w:r>
      <w:r>
        <w:rPr>
          <w:spacing w:val="-4"/>
        </w:rPr>
        <w:t> </w:t>
      </w:r>
      <w:r>
        <w:rPr/>
        <w:t>'#4ECDC4',</w:t>
      </w:r>
      <w:r>
        <w:rPr>
          <w:spacing w:val="-4"/>
        </w:rPr>
        <w:t> </w:t>
      </w:r>
      <w:r>
        <w:rPr/>
        <w:t>'#45B7D1',</w:t>
      </w:r>
      <w:r>
        <w:rPr>
          <w:spacing w:val="-4"/>
        </w:rPr>
        <w:t> </w:t>
      </w:r>
      <w:r>
        <w:rPr>
          <w:spacing w:val="-2"/>
        </w:rPr>
        <w:t>'#96CEB4']</w:t>
      </w:r>
    </w:p>
    <w:p>
      <w:pPr>
        <w:pStyle w:val="BodyText"/>
        <w:ind w:left="142"/>
      </w:pPr>
      <w:r>
        <w:rPr/>
        <w:t>etapas_nomes</w:t>
      </w:r>
      <w:r>
        <w:rPr>
          <w:spacing w:val="-5"/>
        </w:rPr>
        <w:t> </w:t>
      </w:r>
      <w:r>
        <w:rPr/>
        <w:t>=</w:t>
      </w:r>
      <w:r>
        <w:rPr>
          <w:spacing w:val="-2"/>
        </w:rPr>
        <w:t> </w:t>
      </w:r>
      <w:r>
        <w:rPr/>
        <w:t>['Etapa</w:t>
      </w:r>
      <w:r>
        <w:rPr>
          <w:spacing w:val="-2"/>
        </w:rPr>
        <w:t> </w:t>
      </w:r>
      <w:r>
        <w:rPr/>
        <w:t>1',</w:t>
      </w:r>
      <w:r>
        <w:rPr>
          <w:spacing w:val="-2"/>
        </w:rPr>
        <w:t> </w:t>
      </w:r>
      <w:r>
        <w:rPr/>
        <w:t>'Etapa</w:t>
      </w:r>
      <w:r>
        <w:rPr>
          <w:spacing w:val="-3"/>
        </w:rPr>
        <w:t> </w:t>
      </w:r>
      <w:r>
        <w:rPr/>
        <w:t>2',</w:t>
      </w:r>
      <w:r>
        <w:rPr>
          <w:spacing w:val="-2"/>
        </w:rPr>
        <w:t> </w:t>
      </w:r>
      <w:r>
        <w:rPr/>
        <w:t>'Etapa</w:t>
      </w:r>
      <w:r>
        <w:rPr>
          <w:spacing w:val="-2"/>
        </w:rPr>
        <w:t> </w:t>
      </w:r>
      <w:r>
        <w:rPr/>
        <w:t>3',</w:t>
      </w:r>
      <w:r>
        <w:rPr>
          <w:spacing w:val="-2"/>
        </w:rPr>
        <w:t> </w:t>
      </w:r>
      <w:r>
        <w:rPr/>
        <w:t>'Etapa</w:t>
      </w:r>
      <w:r>
        <w:rPr>
          <w:spacing w:val="-2"/>
        </w:rPr>
        <w:t> </w:t>
      </w:r>
      <w:r>
        <w:rPr>
          <w:spacing w:val="-5"/>
        </w:rPr>
        <w:t>4']</w:t>
      </w:r>
    </w:p>
    <w:p>
      <w:pPr>
        <w:pStyle w:val="BodyText"/>
      </w:pPr>
    </w:p>
    <w:p>
      <w:pPr>
        <w:pStyle w:val="BodyText"/>
        <w:ind w:left="142"/>
      </w:pPr>
      <w:r>
        <w:rPr/>
        <w:t>#</w:t>
      </w:r>
      <w:r>
        <w:rPr>
          <w:spacing w:val="-4"/>
        </w:rPr>
        <w:t> </w:t>
      </w:r>
      <w:r>
        <w:rPr/>
        <w:t>1.</w:t>
      </w:r>
      <w:r>
        <w:rPr>
          <w:spacing w:val="-2"/>
        </w:rPr>
        <w:t> </w:t>
      </w:r>
      <w:r>
        <w:rPr/>
        <w:t>F1-Score</w:t>
      </w:r>
      <w:r>
        <w:rPr>
          <w:spacing w:val="-2"/>
        </w:rPr>
        <w:t> </w:t>
      </w:r>
      <w:r>
        <w:rPr/>
        <w:t>Otimizado</w:t>
      </w:r>
      <w:r>
        <w:rPr>
          <w:spacing w:val="-2"/>
        </w:rPr>
        <w:t> </w:t>
      </w:r>
      <w:r>
        <w:rPr/>
        <w:t>por</w:t>
      </w:r>
      <w:r>
        <w:rPr>
          <w:spacing w:val="-2"/>
        </w:rPr>
        <w:t> </w:t>
      </w:r>
      <w:r>
        <w:rPr/>
        <w:t>modelo</w:t>
      </w:r>
      <w:r>
        <w:rPr>
          <w:spacing w:val="-2"/>
        </w:rPr>
        <w:t> </w:t>
      </w:r>
      <w:r>
        <w:rPr/>
        <w:t>e</w:t>
      </w:r>
      <w:r>
        <w:rPr>
          <w:spacing w:val="-2"/>
        </w:rPr>
        <w:t> </w:t>
      </w:r>
      <w:r>
        <w:rPr>
          <w:spacing w:val="-4"/>
        </w:rPr>
        <w:t>etapa</w:t>
      </w:r>
    </w:p>
    <w:p>
      <w:pPr>
        <w:pStyle w:val="BodyText"/>
        <w:ind w:left="142" w:right="416"/>
      </w:pPr>
      <w:r>
        <w:rPr/>
        <w:t>pivot_f1_otim</w:t>
      </w:r>
      <w:r>
        <w:rPr>
          <w:spacing w:val="-12"/>
        </w:rPr>
        <w:t> </w:t>
      </w:r>
      <w:r>
        <w:rPr/>
        <w:t>=</w:t>
      </w:r>
      <w:r>
        <w:rPr>
          <w:spacing w:val="-12"/>
        </w:rPr>
        <w:t> </w:t>
      </w:r>
      <w:r>
        <w:rPr/>
        <w:t>todos_resultados.pivot(index='Modelo',</w:t>
      </w:r>
      <w:r>
        <w:rPr>
          <w:spacing w:val="-12"/>
        </w:rPr>
        <w:t> </w:t>
      </w:r>
      <w:r>
        <w:rPr/>
        <w:t>columns='Etapa',</w:t>
      </w:r>
      <w:r>
        <w:rPr>
          <w:spacing w:val="-12"/>
        </w:rPr>
        <w:t> </w:t>
      </w:r>
      <w:r>
        <w:rPr/>
        <w:t>values='F1-Score- </w:t>
      </w:r>
      <w:r>
        <w:rPr>
          <w:spacing w:val="-2"/>
        </w:rPr>
        <w:t>Otimizado')</w:t>
      </w:r>
    </w:p>
    <w:p>
      <w:pPr>
        <w:pStyle w:val="BodyText"/>
        <w:ind w:left="142"/>
      </w:pPr>
      <w:r>
        <w:rPr/>
        <w:t>etapas_completas</w:t>
      </w:r>
      <w:r>
        <w:rPr>
          <w:spacing w:val="-5"/>
        </w:rPr>
        <w:t> </w:t>
      </w:r>
      <w:r>
        <w:rPr/>
        <w:t>=</w:t>
      </w:r>
      <w:r>
        <w:rPr>
          <w:spacing w:val="-4"/>
        </w:rPr>
        <w:t> </w:t>
      </w:r>
      <w:r>
        <w:rPr>
          <w:spacing w:val="-2"/>
        </w:rPr>
        <w:t>pivot_f1_otim.columns</w:t>
      </w:r>
    </w:p>
    <w:p>
      <w:pPr>
        <w:pStyle w:val="BodyText"/>
        <w:ind w:left="142" w:right="2138"/>
      </w:pPr>
      <w:r>
        <w:rPr/>
        <w:t>pivot_f1_otim.plot(kind='bar',</w:t>
      </w:r>
      <w:r>
        <w:rPr>
          <w:spacing w:val="-15"/>
        </w:rPr>
        <w:t> </w:t>
      </w:r>
      <w:r>
        <w:rPr/>
        <w:t>ax=axes[0,0],</w:t>
      </w:r>
      <w:r>
        <w:rPr>
          <w:spacing w:val="-15"/>
        </w:rPr>
        <w:t> </w:t>
      </w:r>
      <w:r>
        <w:rPr/>
        <w:t>color=cores_etapas,</w:t>
      </w:r>
      <w:r>
        <w:rPr>
          <w:spacing w:val="-15"/>
        </w:rPr>
        <w:t> </w:t>
      </w:r>
      <w:r>
        <w:rPr/>
        <w:t>width=0.8) axes[0,0].set_title('F1-Score Otimizado por Etapa', fontweight='bold') axes[0,0].set_ylabel('F1-Score Otimizado')</w:t>
      </w:r>
    </w:p>
    <w:p>
      <w:pPr>
        <w:pStyle w:val="BodyText"/>
        <w:ind w:left="142" w:right="2199"/>
      </w:pPr>
      <w:r>
        <w:rPr/>
        <w:t>axes[0,0].tick_params(axis='x', rotation=45) axes[0,0].legend(etapas_nomes,</w:t>
      </w:r>
      <w:r>
        <w:rPr>
          <w:spacing w:val="-11"/>
        </w:rPr>
        <w:t> </w:t>
      </w:r>
      <w:r>
        <w:rPr/>
        <w:t>bbox_to_anchor=(1.05,</w:t>
      </w:r>
      <w:r>
        <w:rPr>
          <w:spacing w:val="-11"/>
        </w:rPr>
        <w:t> </w:t>
      </w:r>
      <w:r>
        <w:rPr/>
        <w:t>1),</w:t>
      </w:r>
      <w:r>
        <w:rPr>
          <w:spacing w:val="-11"/>
        </w:rPr>
        <w:t> </w:t>
      </w:r>
      <w:r>
        <w:rPr/>
        <w:t>loc='upper</w:t>
      </w:r>
      <w:r>
        <w:rPr>
          <w:spacing w:val="-11"/>
        </w:rPr>
        <w:t> </w:t>
      </w:r>
      <w:r>
        <w:rPr/>
        <w:t>left')</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ind w:left="142"/>
      </w:pPr>
      <w:r>
        <w:rPr/>
        <w:t>axes[0,0].grid(True,</w:t>
      </w:r>
      <w:r>
        <w:rPr>
          <w:spacing w:val="-15"/>
        </w:rPr>
        <w:t> </w:t>
      </w:r>
      <w:r>
        <w:rPr>
          <w:spacing w:val="-2"/>
        </w:rPr>
        <w:t>alpha=0.3)</w:t>
      </w:r>
    </w:p>
    <w:p>
      <w:pPr>
        <w:pStyle w:val="BodyText"/>
      </w:pPr>
    </w:p>
    <w:p>
      <w:pPr>
        <w:pStyle w:val="BodyText"/>
        <w:ind w:left="142" w:right="5253"/>
      </w:pPr>
      <w:r>
        <w:rPr/>
        <w:t># 2. Comparação F1 Padrão vs Otimizado etapa4_resultados = resultados_etapa4 x_pos</w:t>
      </w:r>
      <w:r>
        <w:rPr>
          <w:spacing w:val="-15"/>
        </w:rPr>
        <w:t> </w:t>
      </w:r>
      <w:r>
        <w:rPr/>
        <w:t>=</w:t>
      </w:r>
      <w:r>
        <w:rPr>
          <w:spacing w:val="-15"/>
        </w:rPr>
        <w:t> </w:t>
      </w:r>
      <w:r>
        <w:rPr/>
        <w:t>np.arange(len(etapa4_resultados)) width = 0.35</w:t>
      </w:r>
    </w:p>
    <w:p>
      <w:pPr>
        <w:pStyle w:val="BodyText"/>
      </w:pPr>
    </w:p>
    <w:p>
      <w:pPr>
        <w:pStyle w:val="BodyText"/>
        <w:ind w:left="981" w:right="2969" w:hanging="840"/>
      </w:pPr>
      <w:r>
        <w:rPr/>
        <w:t>axes[0,1].bar(x_pos</w:t>
      </w:r>
      <w:r>
        <w:rPr>
          <w:spacing w:val="-10"/>
        </w:rPr>
        <w:t> </w:t>
      </w:r>
      <w:r>
        <w:rPr/>
        <w:t>-</w:t>
      </w:r>
      <w:r>
        <w:rPr>
          <w:spacing w:val="-10"/>
        </w:rPr>
        <w:t> </w:t>
      </w:r>
      <w:r>
        <w:rPr/>
        <w:t>width/2,</w:t>
      </w:r>
      <w:r>
        <w:rPr>
          <w:spacing w:val="-10"/>
        </w:rPr>
        <w:t> </w:t>
      </w:r>
      <w:r>
        <w:rPr/>
        <w:t>etapa4_resultados['F1-Score'],</w:t>
      </w:r>
      <w:r>
        <w:rPr>
          <w:spacing w:val="-10"/>
        </w:rPr>
        <w:t> </w:t>
      </w:r>
      <w:r>
        <w:rPr/>
        <w:t>width, label='F1-Score Padrão', alpha=0.8, color='lightcoral')</w:t>
      </w:r>
    </w:p>
    <w:p>
      <w:pPr>
        <w:pStyle w:val="BodyText"/>
        <w:ind w:left="981" w:right="1822" w:hanging="840"/>
      </w:pPr>
      <w:r>
        <w:rPr/>
        <w:t>axes[0,1].bar(x_pos</w:t>
      </w:r>
      <w:r>
        <w:rPr>
          <w:spacing w:val="-11"/>
        </w:rPr>
        <w:t> </w:t>
      </w:r>
      <w:r>
        <w:rPr/>
        <w:t>+</w:t>
      </w:r>
      <w:r>
        <w:rPr>
          <w:spacing w:val="-11"/>
        </w:rPr>
        <w:t> </w:t>
      </w:r>
      <w:r>
        <w:rPr/>
        <w:t>width/2,</w:t>
      </w:r>
      <w:r>
        <w:rPr>
          <w:spacing w:val="-11"/>
        </w:rPr>
        <w:t> </w:t>
      </w:r>
      <w:r>
        <w:rPr/>
        <w:t>etapa4_resultados['F1-Score-Otimizado'],</w:t>
      </w:r>
      <w:r>
        <w:rPr>
          <w:spacing w:val="-11"/>
        </w:rPr>
        <w:t> </w:t>
      </w:r>
      <w:r>
        <w:rPr/>
        <w:t>width, label='F1-Score Otimizado', alpha=0.8, color='lightgreen')</w:t>
      </w:r>
    </w:p>
    <w:p>
      <w:pPr>
        <w:pStyle w:val="BodyText"/>
      </w:pPr>
    </w:p>
    <w:p>
      <w:pPr>
        <w:pStyle w:val="BodyText"/>
        <w:ind w:left="142" w:right="1777"/>
      </w:pPr>
      <w:r>
        <w:rPr/>
        <w:t>axes[0,1].set_title('F1-Score:</w:t>
      </w:r>
      <w:r>
        <w:rPr>
          <w:spacing w:val="-8"/>
        </w:rPr>
        <w:t> </w:t>
      </w:r>
      <w:r>
        <w:rPr/>
        <w:t>Padrão</w:t>
      </w:r>
      <w:r>
        <w:rPr>
          <w:spacing w:val="-8"/>
        </w:rPr>
        <w:t> </w:t>
      </w:r>
      <w:r>
        <w:rPr/>
        <w:t>vs</w:t>
      </w:r>
      <w:r>
        <w:rPr>
          <w:spacing w:val="-8"/>
        </w:rPr>
        <w:t> </w:t>
      </w:r>
      <w:r>
        <w:rPr/>
        <w:t>Otimizado</w:t>
      </w:r>
      <w:r>
        <w:rPr>
          <w:spacing w:val="-8"/>
        </w:rPr>
        <w:t> </w:t>
      </w:r>
      <w:r>
        <w:rPr/>
        <w:t>(Etapa</w:t>
      </w:r>
      <w:r>
        <w:rPr>
          <w:spacing w:val="-8"/>
        </w:rPr>
        <w:t> </w:t>
      </w:r>
      <w:r>
        <w:rPr/>
        <w:t>4)',</w:t>
      </w:r>
      <w:r>
        <w:rPr>
          <w:spacing w:val="-8"/>
        </w:rPr>
        <w:t> </w:t>
      </w:r>
      <w:r>
        <w:rPr/>
        <w:t>fontweight='bold') </w:t>
      </w:r>
      <w:r>
        <w:rPr>
          <w:spacing w:val="-2"/>
        </w:rPr>
        <w:t>axes[0,1].set_ylabel('F1-Score')</w:t>
      </w:r>
    </w:p>
    <w:p>
      <w:pPr>
        <w:pStyle w:val="BodyText"/>
        <w:ind w:left="142" w:right="3009"/>
      </w:pPr>
      <w:r>
        <w:rPr>
          <w:spacing w:val="-2"/>
        </w:rPr>
        <w:t>axes[0,1].set_xticks(x_pos) </w:t>
      </w:r>
      <w:r>
        <w:rPr/>
        <w:t>axes[0,1].set_xticklabels(etapa4_resultados['Modelo'],</w:t>
      </w:r>
      <w:r>
        <w:rPr>
          <w:spacing w:val="-15"/>
        </w:rPr>
        <w:t> </w:t>
      </w:r>
      <w:r>
        <w:rPr/>
        <w:t>rotation=45) </w:t>
      </w:r>
      <w:r>
        <w:rPr>
          <w:spacing w:val="-2"/>
        </w:rPr>
        <w:t>axes[0,1].legend()</w:t>
      </w:r>
    </w:p>
    <w:p>
      <w:pPr>
        <w:pStyle w:val="BodyText"/>
        <w:ind w:left="142"/>
      </w:pPr>
      <w:r>
        <w:rPr/>
        <w:t>axes[0,1].grid(True,</w:t>
      </w:r>
      <w:r>
        <w:rPr>
          <w:spacing w:val="-15"/>
        </w:rPr>
        <w:t> </w:t>
      </w:r>
      <w:r>
        <w:rPr>
          <w:spacing w:val="-2"/>
        </w:rPr>
        <w:t>alpha=0.3)</w:t>
      </w:r>
    </w:p>
    <w:p>
      <w:pPr>
        <w:pStyle w:val="BodyText"/>
      </w:pPr>
    </w:p>
    <w:p>
      <w:pPr>
        <w:pStyle w:val="BodyText"/>
        <w:ind w:left="142"/>
      </w:pPr>
      <w:r>
        <w:rPr/>
        <w:t>#</w:t>
      </w:r>
      <w:r>
        <w:rPr>
          <w:spacing w:val="-2"/>
        </w:rPr>
        <w:t> </w:t>
      </w:r>
      <w:r>
        <w:rPr/>
        <w:t>3.</w:t>
      </w:r>
      <w:r>
        <w:rPr>
          <w:spacing w:val="-2"/>
        </w:rPr>
        <w:t> </w:t>
      </w:r>
      <w:r>
        <w:rPr/>
        <w:t>Evolução</w:t>
      </w:r>
      <w:r>
        <w:rPr>
          <w:spacing w:val="-2"/>
        </w:rPr>
        <w:t> </w:t>
      </w:r>
      <w:r>
        <w:rPr/>
        <w:t>do</w:t>
      </w:r>
      <w:r>
        <w:rPr>
          <w:spacing w:val="-2"/>
        </w:rPr>
        <w:t> </w:t>
      </w:r>
      <w:r>
        <w:rPr/>
        <w:t>LinearSVM</w:t>
      </w:r>
      <w:r>
        <w:rPr>
          <w:spacing w:val="-2"/>
        </w:rPr>
        <w:t> </w:t>
      </w:r>
      <w:r>
        <w:rPr/>
        <w:t>através</w:t>
      </w:r>
      <w:r>
        <w:rPr>
          <w:spacing w:val="-2"/>
        </w:rPr>
        <w:t> </w:t>
      </w:r>
      <w:r>
        <w:rPr/>
        <w:t>das</w:t>
      </w:r>
      <w:r>
        <w:rPr>
          <w:spacing w:val="-1"/>
        </w:rPr>
        <w:t> </w:t>
      </w:r>
      <w:r>
        <w:rPr>
          <w:spacing w:val="-2"/>
        </w:rPr>
        <w:t>etapas</w:t>
      </w:r>
    </w:p>
    <w:p>
      <w:pPr>
        <w:pStyle w:val="BodyText"/>
        <w:ind w:left="142" w:right="1902"/>
      </w:pPr>
      <w:r>
        <w:rPr/>
        <w:t>svm_resultados</w:t>
      </w:r>
      <w:r>
        <w:rPr>
          <w:spacing w:val="-11"/>
        </w:rPr>
        <w:t> </w:t>
      </w:r>
      <w:r>
        <w:rPr/>
        <w:t>=</w:t>
      </w:r>
      <w:r>
        <w:rPr>
          <w:spacing w:val="-11"/>
        </w:rPr>
        <w:t> </w:t>
      </w:r>
      <w:r>
        <w:rPr/>
        <w:t>todos_resultados[todos_resultados['Modelo']</w:t>
      </w:r>
      <w:r>
        <w:rPr>
          <w:spacing w:val="-11"/>
        </w:rPr>
        <w:t> </w:t>
      </w:r>
      <w:r>
        <w:rPr/>
        <w:t>==</w:t>
      </w:r>
      <w:r>
        <w:rPr>
          <w:spacing w:val="-11"/>
        </w:rPr>
        <w:t> </w:t>
      </w:r>
      <w:r>
        <w:rPr/>
        <w:t>'SVM'] metricas_svm = ['F1-Score', 'F1-Score-Otimizado', 'Precision', 'Recall'] x_etapas = np.arange(len(svm_resultados))</w:t>
      </w:r>
    </w:p>
    <w:p>
      <w:pPr>
        <w:pStyle w:val="BodyText"/>
      </w:pPr>
    </w:p>
    <w:p>
      <w:pPr>
        <w:pStyle w:val="BodyText"/>
        <w:ind w:left="142"/>
      </w:pPr>
      <w:r>
        <w:rPr/>
        <w:t>for</w:t>
      </w:r>
      <w:r>
        <w:rPr>
          <w:spacing w:val="-2"/>
        </w:rPr>
        <w:t> </w:t>
      </w:r>
      <w:r>
        <w:rPr/>
        <w:t>metrica</w:t>
      </w:r>
      <w:r>
        <w:rPr>
          <w:spacing w:val="-1"/>
        </w:rPr>
        <w:t> </w:t>
      </w:r>
      <w:r>
        <w:rPr/>
        <w:t>in</w:t>
      </w:r>
      <w:r>
        <w:rPr>
          <w:spacing w:val="-1"/>
        </w:rPr>
        <w:t> </w:t>
      </w:r>
      <w:r>
        <w:rPr>
          <w:spacing w:val="-2"/>
        </w:rPr>
        <w:t>metricas_svm:</w:t>
      </w:r>
    </w:p>
    <w:p>
      <w:pPr>
        <w:pStyle w:val="BodyText"/>
        <w:ind w:left="1281" w:right="2822" w:hanging="900"/>
      </w:pPr>
      <w:r>
        <w:rPr/>
        <w:t>axes[1,0].plot(x_etapas, svm_resultados[metrica].values, marker='o',</w:t>
      </w:r>
      <w:r>
        <w:rPr>
          <w:spacing w:val="-13"/>
        </w:rPr>
        <w:t> </w:t>
      </w:r>
      <w:r>
        <w:rPr/>
        <w:t>linewidth=2,</w:t>
      </w:r>
      <w:r>
        <w:rPr>
          <w:spacing w:val="-13"/>
        </w:rPr>
        <w:t> </w:t>
      </w:r>
      <w:r>
        <w:rPr/>
        <w:t>markersize=8,</w:t>
      </w:r>
      <w:r>
        <w:rPr>
          <w:spacing w:val="-13"/>
        </w:rPr>
        <w:t> </w:t>
      </w:r>
      <w:r>
        <w:rPr/>
        <w:t>label=metrica)</w:t>
      </w:r>
    </w:p>
    <w:p>
      <w:pPr>
        <w:pStyle w:val="BodyText"/>
      </w:pPr>
    </w:p>
    <w:p>
      <w:pPr>
        <w:pStyle w:val="BodyText"/>
        <w:ind w:left="142" w:right="416"/>
      </w:pPr>
      <w:r>
        <w:rPr/>
        <w:t>axes[1,0].set_title('LinearSVM:</w:t>
      </w:r>
      <w:r>
        <w:rPr>
          <w:spacing w:val="-15"/>
        </w:rPr>
        <w:t> </w:t>
      </w:r>
      <w:r>
        <w:rPr/>
        <w:t>Evolução</w:t>
      </w:r>
      <w:r>
        <w:rPr>
          <w:spacing w:val="-15"/>
        </w:rPr>
        <w:t> </w:t>
      </w:r>
      <w:r>
        <w:rPr/>
        <w:t>Completa\n(Confirmando</w:t>
      </w:r>
      <w:r>
        <w:rPr>
          <w:spacing w:val="-15"/>
        </w:rPr>
        <w:t> </w:t>
      </w:r>
      <w:r>
        <w:rPr/>
        <w:t>Funcionalidade)', </w:t>
      </w:r>
      <w:r>
        <w:rPr>
          <w:spacing w:val="-2"/>
        </w:rPr>
        <w:t>fontweight='bold')</w:t>
      </w:r>
    </w:p>
    <w:p>
      <w:pPr>
        <w:pStyle w:val="BodyText"/>
        <w:ind w:left="142" w:right="4064"/>
      </w:pPr>
      <w:r>
        <w:rPr>
          <w:spacing w:val="-2"/>
        </w:rPr>
        <w:t>axes[1,0].set_ylabel('Score') axes[1,0].set_xticks(x_etapas) axes[1,0].set_xticklabels(etapas_nomes) axes[1,0].legend()</w:t>
      </w:r>
    </w:p>
    <w:p>
      <w:pPr>
        <w:pStyle w:val="BodyText"/>
        <w:ind w:left="142" w:right="6475"/>
      </w:pPr>
      <w:r>
        <w:rPr/>
        <w:t>axes[1,0].grid(True,</w:t>
      </w:r>
      <w:r>
        <w:rPr>
          <w:spacing w:val="-15"/>
        </w:rPr>
        <w:t> </w:t>
      </w:r>
      <w:r>
        <w:rPr/>
        <w:t>alpha=0.3) axes[1,0].set_ylim(0, 1)</w:t>
      </w:r>
    </w:p>
    <w:p>
      <w:pPr>
        <w:pStyle w:val="BodyText"/>
      </w:pPr>
    </w:p>
    <w:p>
      <w:pPr>
        <w:pStyle w:val="BodyText"/>
        <w:ind w:left="142"/>
      </w:pPr>
      <w:r>
        <w:rPr/>
        <w:t>#</w:t>
      </w:r>
      <w:r>
        <w:rPr>
          <w:spacing w:val="-2"/>
        </w:rPr>
        <w:t> </w:t>
      </w:r>
      <w:r>
        <w:rPr/>
        <w:t>4.</w:t>
      </w:r>
      <w:r>
        <w:rPr>
          <w:spacing w:val="-2"/>
        </w:rPr>
        <w:t> </w:t>
      </w:r>
      <w:r>
        <w:rPr/>
        <w:t>Ranking</w:t>
      </w:r>
      <w:r>
        <w:rPr>
          <w:spacing w:val="-2"/>
        </w:rPr>
        <w:t> </w:t>
      </w:r>
      <w:r>
        <w:rPr/>
        <w:t>Final</w:t>
      </w:r>
      <w:r>
        <w:rPr>
          <w:spacing w:val="-2"/>
        </w:rPr>
        <w:t> </w:t>
      </w:r>
      <w:r>
        <w:rPr/>
        <w:t>F1-Score</w:t>
      </w:r>
      <w:r>
        <w:rPr>
          <w:spacing w:val="-1"/>
        </w:rPr>
        <w:t> </w:t>
      </w:r>
      <w:r>
        <w:rPr>
          <w:spacing w:val="-2"/>
        </w:rPr>
        <w:t>Otimizado</w:t>
      </w:r>
    </w:p>
    <w:p>
      <w:pPr>
        <w:pStyle w:val="BodyText"/>
        <w:ind w:left="142" w:right="416"/>
      </w:pPr>
      <w:r>
        <w:rPr/>
        <w:t>ranking_final</w:t>
      </w:r>
      <w:r>
        <w:rPr>
          <w:spacing w:val="-15"/>
        </w:rPr>
        <w:t> </w:t>
      </w:r>
      <w:r>
        <w:rPr/>
        <w:t>=</w:t>
      </w:r>
      <w:r>
        <w:rPr>
          <w:spacing w:val="-15"/>
        </w:rPr>
        <w:t> </w:t>
      </w:r>
      <w:r>
        <w:rPr/>
        <w:t>todos_resultados.groupby('Modelo')['F1-Score- </w:t>
      </w:r>
      <w:r>
        <w:rPr>
          <w:spacing w:val="-2"/>
        </w:rPr>
        <w:t>Otimizado'].max().sort_values(ascending=True)</w:t>
      </w:r>
    </w:p>
    <w:p>
      <w:pPr>
        <w:pStyle w:val="BodyText"/>
        <w:ind w:left="142"/>
      </w:pPr>
      <w:r>
        <w:rPr/>
        <w:t>cores_ranking</w:t>
      </w:r>
      <w:r>
        <w:rPr>
          <w:spacing w:val="-7"/>
        </w:rPr>
        <w:t> </w:t>
      </w:r>
      <w:r>
        <w:rPr/>
        <w:t>=</w:t>
      </w:r>
      <w:r>
        <w:rPr>
          <w:spacing w:val="-7"/>
        </w:rPr>
        <w:t> </w:t>
      </w:r>
      <w:r>
        <w:rPr/>
        <w:t>plt.cm.viridis(np.linspace(0,</w:t>
      </w:r>
      <w:r>
        <w:rPr>
          <w:spacing w:val="-7"/>
        </w:rPr>
        <w:t> </w:t>
      </w:r>
      <w:r>
        <w:rPr/>
        <w:t>1,</w:t>
      </w:r>
      <w:r>
        <w:rPr>
          <w:spacing w:val="-6"/>
        </w:rPr>
        <w:t> </w:t>
      </w:r>
      <w:r>
        <w:rPr>
          <w:spacing w:val="-2"/>
        </w:rPr>
        <w:t>len(ranking_final)))</w:t>
      </w:r>
    </w:p>
    <w:p>
      <w:pPr>
        <w:pStyle w:val="BodyText"/>
      </w:pPr>
    </w:p>
    <w:p>
      <w:pPr>
        <w:pStyle w:val="BodyText"/>
        <w:ind w:left="1461" w:right="956" w:hanging="1320"/>
      </w:pPr>
      <w:r>
        <w:rPr/>
        <w:t>bars</w:t>
      </w:r>
      <w:r>
        <w:rPr>
          <w:spacing w:val="-14"/>
        </w:rPr>
        <w:t> </w:t>
      </w:r>
      <w:r>
        <w:rPr/>
        <w:t>=</w:t>
      </w:r>
      <w:r>
        <w:rPr>
          <w:spacing w:val="-14"/>
        </w:rPr>
        <w:t> </w:t>
      </w:r>
      <w:r>
        <w:rPr/>
        <w:t>axes[1,1].barh(range(len(ranking_final)),</w:t>
      </w:r>
      <w:r>
        <w:rPr>
          <w:spacing w:val="-14"/>
        </w:rPr>
        <w:t> </w:t>
      </w:r>
      <w:r>
        <w:rPr/>
        <w:t>ranking_final.values, color=cores_ranking, alpha=0.8)</w:t>
      </w:r>
    </w:p>
    <w:p>
      <w:pPr>
        <w:pStyle w:val="BodyText"/>
        <w:ind w:left="142" w:right="2077"/>
      </w:pPr>
      <w:r>
        <w:rPr/>
        <w:t>axes[1,1].set_title('Ranking</w:t>
      </w:r>
      <w:r>
        <w:rPr>
          <w:spacing w:val="-15"/>
        </w:rPr>
        <w:t> </w:t>
      </w:r>
      <w:r>
        <w:rPr/>
        <w:t>Final\n(F1-Score</w:t>
      </w:r>
      <w:r>
        <w:rPr>
          <w:spacing w:val="-15"/>
        </w:rPr>
        <w:t> </w:t>
      </w:r>
      <w:r>
        <w:rPr/>
        <w:t>Otimizado)',</w:t>
      </w:r>
      <w:r>
        <w:rPr>
          <w:spacing w:val="-15"/>
        </w:rPr>
        <w:t> </w:t>
      </w:r>
      <w:r>
        <w:rPr/>
        <w:t>fontweight='bold') axes[1,1].set_xlabel('F1-Score Otimizado') </w:t>
      </w:r>
      <w:r>
        <w:rPr>
          <w:spacing w:val="-2"/>
        </w:rPr>
        <w:t>axes[1,1].set_yticks(range(len(ranking_final))) axes[1,1].set_yticklabels(ranking_final.index)</w:t>
      </w:r>
    </w:p>
    <w:p>
      <w:pPr>
        <w:pStyle w:val="BodyText"/>
        <w:ind w:left="142"/>
      </w:pPr>
      <w:r>
        <w:rPr/>
        <w:t>axes[1,1].grid(True,</w:t>
      </w:r>
      <w:r>
        <w:rPr>
          <w:spacing w:val="-15"/>
        </w:rPr>
        <w:t> </w:t>
      </w:r>
      <w:r>
        <w:rPr>
          <w:spacing w:val="-2"/>
        </w:rPr>
        <w:t>alpha=0.3)</w:t>
      </w:r>
    </w:p>
    <w:p>
      <w:pPr>
        <w:pStyle w:val="BodyText"/>
        <w:spacing w:after="0"/>
        <w:sectPr>
          <w:pgSz w:w="11910" w:h="16840"/>
          <w:pgMar w:header="719" w:footer="0" w:top="980" w:bottom="280" w:left="1559" w:right="708"/>
        </w:sectPr>
      </w:pPr>
    </w:p>
    <w:p>
      <w:pPr>
        <w:pStyle w:val="BodyText"/>
      </w:pPr>
    </w:p>
    <w:p>
      <w:pPr>
        <w:pStyle w:val="BodyText"/>
        <w:spacing w:before="164"/>
      </w:pPr>
    </w:p>
    <w:p>
      <w:pPr>
        <w:pStyle w:val="BodyText"/>
        <w:ind w:left="142"/>
      </w:pPr>
      <w:r>
        <w:rPr/>
        <w:t>#</w:t>
      </w:r>
      <w:r>
        <w:rPr>
          <w:spacing w:val="-2"/>
        </w:rPr>
        <w:t> </w:t>
      </w:r>
      <w:r>
        <w:rPr/>
        <w:t>Valores</w:t>
      </w:r>
      <w:r>
        <w:rPr>
          <w:spacing w:val="-2"/>
        </w:rPr>
        <w:t> </w:t>
      </w:r>
      <w:r>
        <w:rPr/>
        <w:t>nas</w:t>
      </w:r>
      <w:r>
        <w:rPr>
          <w:spacing w:val="-1"/>
        </w:rPr>
        <w:t> </w:t>
      </w:r>
      <w:r>
        <w:rPr>
          <w:spacing w:val="-2"/>
        </w:rPr>
        <w:t>barras</w:t>
      </w:r>
    </w:p>
    <w:p>
      <w:pPr>
        <w:pStyle w:val="BodyText"/>
        <w:ind w:left="381" w:right="3046" w:hanging="240"/>
      </w:pPr>
      <w:r>
        <w:rPr/>
        <w:t>for bar, value in zip(bars, ranking_final.values): axes[1,1].text(value</w:t>
      </w:r>
      <w:r>
        <w:rPr>
          <w:spacing w:val="-8"/>
        </w:rPr>
        <w:t> </w:t>
      </w:r>
      <w:r>
        <w:rPr/>
        <w:t>+</w:t>
      </w:r>
      <w:r>
        <w:rPr>
          <w:spacing w:val="-8"/>
        </w:rPr>
        <w:t> </w:t>
      </w:r>
      <w:r>
        <w:rPr/>
        <w:t>0.01,</w:t>
      </w:r>
      <w:r>
        <w:rPr>
          <w:spacing w:val="-8"/>
        </w:rPr>
        <w:t> </w:t>
      </w:r>
      <w:r>
        <w:rPr/>
        <w:t>bar.get_y()</w:t>
      </w:r>
      <w:r>
        <w:rPr>
          <w:spacing w:val="-8"/>
        </w:rPr>
        <w:t> </w:t>
      </w:r>
      <w:r>
        <w:rPr/>
        <w:t>+</w:t>
      </w:r>
      <w:r>
        <w:rPr>
          <w:spacing w:val="-8"/>
        </w:rPr>
        <w:t> </w:t>
      </w:r>
      <w:r>
        <w:rPr/>
        <w:t>bar.get_height()/2,</w:t>
      </w:r>
    </w:p>
    <w:p>
      <w:pPr>
        <w:pStyle w:val="BodyText"/>
        <w:ind w:left="1281"/>
      </w:pPr>
      <w:r>
        <w:rPr/>
        <w:t>f'{value:.4f}',</w:t>
      </w:r>
      <w:r>
        <w:rPr>
          <w:spacing w:val="-6"/>
        </w:rPr>
        <w:t> </w:t>
      </w:r>
      <w:r>
        <w:rPr/>
        <w:t>ha='left',</w:t>
      </w:r>
      <w:r>
        <w:rPr>
          <w:spacing w:val="-5"/>
        </w:rPr>
        <w:t> </w:t>
      </w:r>
      <w:r>
        <w:rPr/>
        <w:t>va='center',</w:t>
      </w:r>
      <w:r>
        <w:rPr>
          <w:spacing w:val="-5"/>
        </w:rPr>
        <w:t> </w:t>
      </w:r>
      <w:r>
        <w:rPr>
          <w:spacing w:val="-2"/>
        </w:rPr>
        <w:t>fontweight='bold')</w:t>
      </w:r>
    </w:p>
    <w:p>
      <w:pPr>
        <w:pStyle w:val="BodyText"/>
      </w:pPr>
    </w:p>
    <w:p>
      <w:pPr>
        <w:pStyle w:val="BodyText"/>
        <w:ind w:left="142" w:right="7301"/>
      </w:pPr>
      <w:r>
        <w:rPr>
          <w:spacing w:val="-2"/>
        </w:rPr>
        <w:t>plt.tight_layout() plt.show()</w:t>
      </w:r>
    </w:p>
    <w:p>
      <w:pPr>
        <w:pStyle w:val="BodyText"/>
        <w:spacing w:line="307" w:lineRule="exact" w:before="273"/>
        <w:ind w:left="142"/>
      </w:pPr>
      <w:r>
        <w:rPr/>
        <w:t>print("\n</w:t>
      </w:r>
      <w:r>
        <w:rPr>
          <w:rFonts w:ascii="Segoe UI Symbol" w:hAnsi="Segoe UI Symbol" w:eastAsia="Segoe UI Symbol"/>
        </w:rPr>
        <w:t>🎯</w:t>
      </w:r>
      <w:r>
        <w:rPr>
          <w:rFonts w:ascii="Segoe UI Symbol" w:hAnsi="Segoe UI Symbol" w:eastAsia="Segoe UI Symbol"/>
          <w:spacing w:val="11"/>
        </w:rPr>
        <w:t> </w:t>
      </w:r>
      <w:r>
        <w:rPr/>
        <w:t>ANÁLISE</w:t>
      </w:r>
      <w:r>
        <w:rPr>
          <w:spacing w:val="17"/>
        </w:rPr>
        <w:t> </w:t>
      </w:r>
      <w:r>
        <w:rPr/>
        <w:t>VISUAL</w:t>
      </w:r>
      <w:r>
        <w:rPr>
          <w:spacing w:val="18"/>
        </w:rPr>
        <w:t> </w:t>
      </w:r>
      <w:r>
        <w:rPr>
          <w:spacing w:val="-2"/>
        </w:rPr>
        <w:t>CONCLUÍDA!")</w:t>
      </w:r>
    </w:p>
    <w:p>
      <w:pPr>
        <w:pStyle w:val="BodyText"/>
        <w:spacing w:line="237" w:lineRule="auto"/>
        <w:ind w:left="141" w:right="4476"/>
      </w:pPr>
      <w:r>
        <w:rPr/>
        <w:t>print("</w:t>
      </w:r>
      <w:r>
        <w:rPr>
          <w:rFonts w:ascii="Segoe UI Symbol" w:hAnsi="Segoe UI Symbol" w:eastAsia="Segoe UI Symbol"/>
        </w:rPr>
        <w:t>✅ </w:t>
      </w:r>
      <w:r>
        <w:rPr/>
        <w:t>SMOTE funcionando sem erros") print("</w:t>
      </w:r>
      <w:r>
        <w:rPr>
          <w:rFonts w:ascii="Segoe UI Symbol" w:hAnsi="Segoe UI Symbol" w:eastAsia="Segoe UI Symbol"/>
        </w:rPr>
        <w:t>📈 </w:t>
      </w:r>
      <w:r>
        <w:rPr/>
        <w:t>F1-Score otimizado e maximizado") print("</w:t>
      </w:r>
      <w:r>
        <w:rPr>
          <w:rFonts w:ascii="Segoe UI Symbol" w:hAnsi="Segoe UI Symbol" w:eastAsia="Segoe UI Symbol"/>
        </w:rPr>
        <w:t>⚡</w:t>
      </w:r>
      <w:r>
        <w:rPr>
          <w:rFonts w:ascii="Segoe UI Symbol" w:hAnsi="Segoe UI Symbol" w:eastAsia="Segoe UI Symbol"/>
          <w:spacing w:val="-1"/>
        </w:rPr>
        <w:t> </w:t>
      </w:r>
      <w:r>
        <w:rPr/>
        <w:t>LinearSVC com performance excelente")</w:t>
      </w:r>
    </w:p>
    <w:p>
      <w:pPr>
        <w:pStyle w:val="BodyText"/>
        <w:spacing w:before="264"/>
        <w:ind w:left="141"/>
      </w:pPr>
      <w:r>
        <w:rPr>
          <w:spacing w:val="-2"/>
        </w:rPr>
        <w:t>gc.collect()</w:t>
      </w:r>
    </w:p>
    <w:sectPr>
      <w:pgSz w:w="11910" w:h="16840"/>
      <w:pgMar w:header="719" w:footer="0" w:top="98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1008">
              <wp:simplePos x="0" y="0"/>
              <wp:positionH relativeFrom="page">
                <wp:posOffset>2990532</wp:posOffset>
              </wp:positionH>
              <wp:positionV relativeFrom="page">
                <wp:posOffset>1073907</wp:posOffset>
              </wp:positionV>
              <wp:extent cx="193865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38655" cy="194310"/>
                      </a:xfrm>
                      <a:prstGeom prst="rect">
                        <a:avLst/>
                      </a:prstGeom>
                    </wps:spPr>
                    <wps:txbx>
                      <w:txbxContent>
                        <w:p>
                          <w:pPr>
                            <w:spacing w:before="10"/>
                            <w:ind w:left="20" w:right="0" w:firstLine="0"/>
                            <w:jc w:val="left"/>
                            <w:rPr>
                              <w:b/>
                              <w:sz w:val="24"/>
                            </w:rPr>
                          </w:pPr>
                          <w:r>
                            <w:rPr>
                              <w:b/>
                              <w:sz w:val="24"/>
                            </w:rPr>
                            <w:t>VINICIUS</w:t>
                          </w:r>
                          <w:r>
                            <w:rPr>
                              <w:b/>
                              <w:spacing w:val="-5"/>
                              <w:sz w:val="24"/>
                            </w:rPr>
                            <w:t> </w:t>
                          </w:r>
                          <w:r>
                            <w:rPr>
                              <w:b/>
                              <w:sz w:val="24"/>
                            </w:rPr>
                            <w:t>DIAS</w:t>
                          </w:r>
                          <w:r>
                            <w:rPr>
                              <w:b/>
                              <w:spacing w:val="-5"/>
                              <w:sz w:val="24"/>
                            </w:rPr>
                            <w:t> </w:t>
                          </w:r>
                          <w:r>
                            <w:rPr>
                              <w:b/>
                              <w:spacing w:val="-2"/>
                              <w:sz w:val="24"/>
                            </w:rPr>
                            <w:t>OLIVEIRA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475006pt;margin-top:84.559662pt;width:152.65pt;height:15.3pt;mso-position-horizontal-relative:page;mso-position-vertical-relative:page;z-index:-16745472" type="#_x0000_t202" id="docshape1" filled="false" stroked="false">
              <v:textbox inset="0,0,0,0">
                <w:txbxContent>
                  <w:p>
                    <w:pPr>
                      <w:spacing w:before="10"/>
                      <w:ind w:left="20" w:right="0" w:firstLine="0"/>
                      <w:jc w:val="left"/>
                      <w:rPr>
                        <w:b/>
                        <w:sz w:val="24"/>
                      </w:rPr>
                    </w:pPr>
                    <w:r>
                      <w:rPr>
                        <w:b/>
                        <w:sz w:val="24"/>
                      </w:rPr>
                      <w:t>VINICIUS</w:t>
                    </w:r>
                    <w:r>
                      <w:rPr>
                        <w:b/>
                        <w:spacing w:val="-5"/>
                        <w:sz w:val="24"/>
                      </w:rPr>
                      <w:t> </w:t>
                    </w:r>
                    <w:r>
                      <w:rPr>
                        <w:b/>
                        <w:sz w:val="24"/>
                      </w:rPr>
                      <w:t>DIAS</w:t>
                    </w:r>
                    <w:r>
                      <w:rPr>
                        <w:b/>
                        <w:spacing w:val="-5"/>
                        <w:sz w:val="24"/>
                      </w:rPr>
                      <w:t> </w:t>
                    </w:r>
                    <w:r>
                      <w:rPr>
                        <w:b/>
                        <w:spacing w:val="-2"/>
                        <w:sz w:val="24"/>
                      </w:rPr>
                      <w:t>OLIVEIRA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1520">
              <wp:simplePos x="0" y="0"/>
              <wp:positionH relativeFrom="page">
                <wp:posOffset>2990532</wp:posOffset>
              </wp:positionH>
              <wp:positionV relativeFrom="page">
                <wp:posOffset>1073907</wp:posOffset>
              </wp:positionV>
              <wp:extent cx="193865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38655" cy="194310"/>
                      </a:xfrm>
                      <a:prstGeom prst="rect">
                        <a:avLst/>
                      </a:prstGeom>
                    </wps:spPr>
                    <wps:txbx>
                      <w:txbxContent>
                        <w:p>
                          <w:pPr>
                            <w:spacing w:before="10"/>
                            <w:ind w:left="20" w:right="0" w:firstLine="0"/>
                            <w:jc w:val="left"/>
                            <w:rPr>
                              <w:b/>
                              <w:sz w:val="24"/>
                            </w:rPr>
                          </w:pPr>
                          <w:r>
                            <w:rPr>
                              <w:b/>
                              <w:sz w:val="24"/>
                            </w:rPr>
                            <w:t>VINICIUS</w:t>
                          </w:r>
                          <w:r>
                            <w:rPr>
                              <w:b/>
                              <w:spacing w:val="-5"/>
                              <w:sz w:val="24"/>
                            </w:rPr>
                            <w:t> </w:t>
                          </w:r>
                          <w:r>
                            <w:rPr>
                              <w:b/>
                              <w:sz w:val="24"/>
                            </w:rPr>
                            <w:t>DIAS</w:t>
                          </w:r>
                          <w:r>
                            <w:rPr>
                              <w:b/>
                              <w:spacing w:val="-5"/>
                              <w:sz w:val="24"/>
                            </w:rPr>
                            <w:t> </w:t>
                          </w:r>
                          <w:r>
                            <w:rPr>
                              <w:b/>
                              <w:spacing w:val="-2"/>
                              <w:sz w:val="24"/>
                            </w:rPr>
                            <w:t>OLIVEIRA</w:t>
                          </w:r>
                        </w:p>
                      </w:txbxContent>
                    </wps:txbx>
                    <wps:bodyPr wrap="square" lIns="0" tIns="0" rIns="0" bIns="0" rtlCol="0">
                      <a:noAutofit/>
                    </wps:bodyPr>
                  </wps:wsp>
                </a:graphicData>
              </a:graphic>
            </wp:anchor>
          </w:drawing>
        </mc:Choice>
        <mc:Fallback>
          <w:pict>
            <v:shape style="position:absolute;margin-left:235.475006pt;margin-top:84.559662pt;width:152.65pt;height:15.3pt;mso-position-horizontal-relative:page;mso-position-vertical-relative:page;z-index:-16744960" type="#_x0000_t202" id="docshape3" filled="false" stroked="false">
              <v:textbox inset="0,0,0,0">
                <w:txbxContent>
                  <w:p>
                    <w:pPr>
                      <w:spacing w:before="10"/>
                      <w:ind w:left="20" w:right="0" w:firstLine="0"/>
                      <w:jc w:val="left"/>
                      <w:rPr>
                        <w:b/>
                        <w:sz w:val="24"/>
                      </w:rPr>
                    </w:pPr>
                    <w:r>
                      <w:rPr>
                        <w:b/>
                        <w:sz w:val="24"/>
                      </w:rPr>
                      <w:t>VINICIUS</w:t>
                    </w:r>
                    <w:r>
                      <w:rPr>
                        <w:b/>
                        <w:spacing w:val="-5"/>
                        <w:sz w:val="24"/>
                      </w:rPr>
                      <w:t> </w:t>
                    </w:r>
                    <w:r>
                      <w:rPr>
                        <w:b/>
                        <w:sz w:val="24"/>
                      </w:rPr>
                      <w:t>DIAS</w:t>
                    </w:r>
                    <w:r>
                      <w:rPr>
                        <w:b/>
                        <w:spacing w:val="-5"/>
                        <w:sz w:val="24"/>
                      </w:rPr>
                      <w:t> </w:t>
                    </w:r>
                    <w:r>
                      <w:rPr>
                        <w:b/>
                        <w:spacing w:val="-2"/>
                        <w:sz w:val="24"/>
                      </w:rPr>
                      <w:t>OLIVEIRA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2032">
              <wp:simplePos x="0" y="0"/>
              <wp:positionH relativeFrom="page">
                <wp:posOffset>3613022</wp:posOffset>
              </wp:positionH>
              <wp:positionV relativeFrom="page">
                <wp:posOffset>1073907</wp:posOffset>
              </wp:positionV>
              <wp:extent cx="69405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94055" cy="194310"/>
                      </a:xfrm>
                      <a:prstGeom prst="rect">
                        <a:avLst/>
                      </a:prstGeom>
                    </wps:spPr>
                    <wps:txbx>
                      <w:txbxContent>
                        <w:p>
                          <w:pPr>
                            <w:spacing w:before="10"/>
                            <w:ind w:left="20" w:right="0" w:firstLine="0"/>
                            <w:jc w:val="left"/>
                            <w:rPr>
                              <w:b/>
                              <w:sz w:val="24"/>
                            </w:rPr>
                          </w:pPr>
                          <w:r>
                            <w:rPr>
                              <w:b/>
                              <w:spacing w:val="-2"/>
                              <w:sz w:val="24"/>
                            </w:rPr>
                            <w:t>RESUMO</w:t>
                          </w:r>
                        </w:p>
                      </w:txbxContent>
                    </wps:txbx>
                    <wps:bodyPr wrap="square" lIns="0" tIns="0" rIns="0" bIns="0" rtlCol="0">
                      <a:noAutofit/>
                    </wps:bodyPr>
                  </wps:wsp>
                </a:graphicData>
              </a:graphic>
            </wp:anchor>
          </w:drawing>
        </mc:Choice>
        <mc:Fallback>
          <w:pict>
            <v:shape style="position:absolute;margin-left:284.489990pt;margin-top:84.559662pt;width:54.65pt;height:15.3pt;mso-position-horizontal-relative:page;mso-position-vertical-relative:page;z-index:-16744448" type="#_x0000_t202" id="docshape4" filled="false" stroked="false">
              <v:textbox inset="0,0,0,0">
                <w:txbxContent>
                  <w:p>
                    <w:pPr>
                      <w:spacing w:before="10"/>
                      <w:ind w:left="20" w:right="0" w:firstLine="0"/>
                      <w:jc w:val="left"/>
                      <w:rPr>
                        <w:b/>
                        <w:sz w:val="24"/>
                      </w:rPr>
                    </w:pPr>
                    <w:r>
                      <w:rPr>
                        <w:b/>
                        <w:spacing w:val="-2"/>
                        <w:sz w:val="24"/>
                      </w:rPr>
                      <w:t>RESUMO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2544">
              <wp:simplePos x="0" y="0"/>
              <wp:positionH relativeFrom="page">
                <wp:posOffset>3532517</wp:posOffset>
              </wp:positionH>
              <wp:positionV relativeFrom="page">
                <wp:posOffset>1073907</wp:posOffset>
              </wp:positionV>
              <wp:extent cx="85471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54710" cy="194310"/>
                      </a:xfrm>
                      <a:prstGeom prst="rect">
                        <a:avLst/>
                      </a:prstGeom>
                    </wps:spPr>
                    <wps:txbx>
                      <w:txbxContent>
                        <w:p>
                          <w:pPr>
                            <w:spacing w:before="10"/>
                            <w:ind w:left="20" w:right="0" w:firstLine="0"/>
                            <w:jc w:val="left"/>
                            <w:rPr>
                              <w:b/>
                              <w:sz w:val="24"/>
                            </w:rPr>
                          </w:pPr>
                          <w:r>
                            <w:rPr>
                              <w:b/>
                              <w:spacing w:val="-2"/>
                              <w:sz w:val="24"/>
                            </w:rPr>
                            <w:t>ABSTRACT</w:t>
                          </w:r>
                        </w:p>
                      </w:txbxContent>
                    </wps:txbx>
                    <wps:bodyPr wrap="square" lIns="0" tIns="0" rIns="0" bIns="0" rtlCol="0">
                      <a:noAutofit/>
                    </wps:bodyPr>
                  </wps:wsp>
                </a:graphicData>
              </a:graphic>
            </wp:anchor>
          </w:drawing>
        </mc:Choice>
        <mc:Fallback>
          <w:pict>
            <v:shape style="position:absolute;margin-left:278.151001pt;margin-top:84.559662pt;width:67.3pt;height:15.3pt;mso-position-horizontal-relative:page;mso-position-vertical-relative:page;z-index:-16743936" type="#_x0000_t202" id="docshape7" filled="false" stroked="false">
              <v:textbox inset="0,0,0,0">
                <w:txbxContent>
                  <w:p>
                    <w:pPr>
                      <w:spacing w:before="10"/>
                      <w:ind w:left="20" w:right="0" w:firstLine="0"/>
                      <w:jc w:val="left"/>
                      <w:rPr>
                        <w:b/>
                        <w:sz w:val="24"/>
                      </w:rPr>
                    </w:pPr>
                    <w:r>
                      <w:rPr>
                        <w:b/>
                        <w:spacing w:val="-2"/>
                        <w:sz w:val="24"/>
                      </w:rPr>
                      <w:t>ABSTRACT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3056">
              <wp:simplePos x="0" y="0"/>
              <wp:positionH relativeFrom="page">
                <wp:posOffset>3028556</wp:posOffset>
              </wp:positionH>
              <wp:positionV relativeFrom="page">
                <wp:posOffset>1073907</wp:posOffset>
              </wp:positionV>
              <wp:extent cx="186182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61820" cy="194310"/>
                      </a:xfrm>
                      <a:prstGeom prst="rect">
                        <a:avLst/>
                      </a:prstGeom>
                    </wps:spPr>
                    <wps:txbx>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ILUSTRAÇÕES</w:t>
                          </w:r>
                        </w:p>
                      </w:txbxContent>
                    </wps:txbx>
                    <wps:bodyPr wrap="square" lIns="0" tIns="0" rIns="0" bIns="0" rtlCol="0">
                      <a:noAutofit/>
                    </wps:bodyPr>
                  </wps:wsp>
                </a:graphicData>
              </a:graphic>
            </wp:anchor>
          </w:drawing>
        </mc:Choice>
        <mc:Fallback>
          <w:pict>
            <v:shape style="position:absolute;margin-left:238.468994pt;margin-top:84.559662pt;width:146.6pt;height:15.3pt;mso-position-horizontal-relative:page;mso-position-vertical-relative:page;z-index:-16743424" type="#_x0000_t202" id="docshape8" filled="false" stroked="false">
              <v:textbox inset="0,0,0,0">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ILUSTRAÇÕES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3568">
              <wp:simplePos x="0" y="0"/>
              <wp:positionH relativeFrom="page">
                <wp:posOffset>3172612</wp:posOffset>
              </wp:positionH>
              <wp:positionV relativeFrom="page">
                <wp:posOffset>1073907</wp:posOffset>
              </wp:positionV>
              <wp:extent cx="15748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74800" cy="194310"/>
                      </a:xfrm>
                      <a:prstGeom prst="rect">
                        <a:avLst/>
                      </a:prstGeom>
                    </wps:spPr>
                    <wps:txbx>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GRÁFICOS</w:t>
                          </w:r>
                        </w:p>
                      </w:txbxContent>
                    </wps:txbx>
                    <wps:bodyPr wrap="square" lIns="0" tIns="0" rIns="0" bIns="0" rtlCol="0">
                      <a:noAutofit/>
                    </wps:bodyPr>
                  </wps:wsp>
                </a:graphicData>
              </a:graphic>
            </wp:anchor>
          </w:drawing>
        </mc:Choice>
        <mc:Fallback>
          <w:pict>
            <v:shape style="position:absolute;margin-left:249.811996pt;margin-top:84.559662pt;width:124pt;height:15.3pt;mso-position-horizontal-relative:page;mso-position-vertical-relative:page;z-index:-16742912" type="#_x0000_t202" id="docshape9" filled="false" stroked="false">
              <v:textbox inset="0,0,0,0">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GRÁFICOS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4080">
              <wp:simplePos x="0" y="0"/>
              <wp:positionH relativeFrom="page">
                <wp:posOffset>3219081</wp:posOffset>
              </wp:positionH>
              <wp:positionV relativeFrom="page">
                <wp:posOffset>1073907</wp:posOffset>
              </wp:positionV>
              <wp:extent cx="148209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82090" cy="194310"/>
                      </a:xfrm>
                      <a:prstGeom prst="rect">
                        <a:avLst/>
                      </a:prstGeom>
                    </wps:spPr>
                    <wps:txbx>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TABELAS</w:t>
                          </w:r>
                        </w:p>
                      </w:txbxContent>
                    </wps:txbx>
                    <wps:bodyPr wrap="square" lIns="0" tIns="0" rIns="0" bIns="0" rtlCol="0">
                      <a:noAutofit/>
                    </wps:bodyPr>
                  </wps:wsp>
                </a:graphicData>
              </a:graphic>
            </wp:anchor>
          </w:drawing>
        </mc:Choice>
        <mc:Fallback>
          <w:pict>
            <v:shape style="position:absolute;margin-left:253.470993pt;margin-top:84.559662pt;width:116.7pt;height:15.3pt;mso-position-horizontal-relative:page;mso-position-vertical-relative:page;z-index:-16742400" type="#_x0000_t202" id="docshape10" filled="false" stroked="false">
              <v:textbox inset="0,0,0,0">
                <w:txbxContent>
                  <w:p>
                    <w:pPr>
                      <w:spacing w:before="10"/>
                      <w:ind w:left="20" w:right="0" w:firstLine="0"/>
                      <w:jc w:val="left"/>
                      <w:rPr>
                        <w:b/>
                        <w:sz w:val="24"/>
                      </w:rPr>
                    </w:pPr>
                    <w:r>
                      <w:rPr>
                        <w:b/>
                        <w:sz w:val="24"/>
                      </w:rPr>
                      <w:t>LISTA</w:t>
                    </w:r>
                    <w:r>
                      <w:rPr>
                        <w:b/>
                        <w:spacing w:val="-2"/>
                        <w:sz w:val="24"/>
                      </w:rPr>
                      <w:t> </w:t>
                    </w:r>
                    <w:r>
                      <w:rPr>
                        <w:b/>
                        <w:sz w:val="24"/>
                      </w:rPr>
                      <w:t>DE</w:t>
                    </w:r>
                    <w:r>
                      <w:rPr>
                        <w:b/>
                        <w:spacing w:val="-1"/>
                        <w:sz w:val="24"/>
                      </w:rPr>
                      <w:t> </w:t>
                    </w:r>
                    <w:r>
                      <w:rPr>
                        <w:b/>
                        <w:spacing w:val="-2"/>
                        <w:sz w:val="24"/>
                      </w:rPr>
                      <w:t>TABELAS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4592">
              <wp:simplePos x="0" y="0"/>
              <wp:positionH relativeFrom="page">
                <wp:posOffset>2596667</wp:posOffset>
              </wp:positionH>
              <wp:positionV relativeFrom="page">
                <wp:posOffset>1073907</wp:posOffset>
              </wp:positionV>
              <wp:extent cx="272542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25420" cy="194310"/>
                      </a:xfrm>
                      <a:prstGeom prst="rect">
                        <a:avLst/>
                      </a:prstGeom>
                    </wps:spPr>
                    <wps:txbx>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z w:val="24"/>
                            </w:rPr>
                            <w:t>ABREVIATURAS</w:t>
                          </w:r>
                          <w:r>
                            <w:rPr>
                              <w:b/>
                              <w:spacing w:val="-3"/>
                              <w:sz w:val="24"/>
                            </w:rPr>
                            <w:t> </w:t>
                          </w:r>
                          <w:r>
                            <w:rPr>
                              <w:b/>
                              <w:sz w:val="24"/>
                            </w:rPr>
                            <w:t>E</w:t>
                          </w:r>
                          <w:r>
                            <w:rPr>
                              <w:b/>
                              <w:spacing w:val="-2"/>
                              <w:sz w:val="24"/>
                            </w:rPr>
                            <w:t> SIGLAS</w:t>
                          </w:r>
                        </w:p>
                      </w:txbxContent>
                    </wps:txbx>
                    <wps:bodyPr wrap="square" lIns="0" tIns="0" rIns="0" bIns="0" rtlCol="0">
                      <a:noAutofit/>
                    </wps:bodyPr>
                  </wps:wsp>
                </a:graphicData>
              </a:graphic>
            </wp:anchor>
          </w:drawing>
        </mc:Choice>
        <mc:Fallback>
          <w:pict>
            <v:shape style="position:absolute;margin-left:204.462006pt;margin-top:84.559662pt;width:214.6pt;height:15.3pt;mso-position-horizontal-relative:page;mso-position-vertical-relative:page;z-index:-16741888" type="#_x0000_t202" id="docshape11" filled="false" stroked="false">
              <v:textbox inset="0,0,0,0">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z w:val="24"/>
                      </w:rPr>
                      <w:t>ABREVIATURAS</w:t>
                    </w:r>
                    <w:r>
                      <w:rPr>
                        <w:b/>
                        <w:spacing w:val="-3"/>
                        <w:sz w:val="24"/>
                      </w:rPr>
                      <w:t> </w:t>
                    </w:r>
                    <w:r>
                      <w:rPr>
                        <w:b/>
                        <w:sz w:val="24"/>
                      </w:rPr>
                      <w:t>E</w:t>
                    </w:r>
                    <w:r>
                      <w:rPr>
                        <w:b/>
                        <w:spacing w:val="-2"/>
                        <w:sz w:val="24"/>
                      </w:rPr>
                      <w:t> SIGLAS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5104">
              <wp:simplePos x="0" y="0"/>
              <wp:positionH relativeFrom="page">
                <wp:posOffset>3579164</wp:posOffset>
              </wp:positionH>
              <wp:positionV relativeFrom="page">
                <wp:posOffset>1073907</wp:posOffset>
              </wp:positionV>
              <wp:extent cx="76136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61365" cy="194310"/>
                      </a:xfrm>
                      <a:prstGeom prst="rect">
                        <a:avLst/>
                      </a:prstGeom>
                    </wps:spPr>
                    <wps:txbx>
                      <w:txbxContent>
                        <w:p>
                          <w:pPr>
                            <w:spacing w:before="10"/>
                            <w:ind w:left="20" w:right="0" w:firstLine="0"/>
                            <w:jc w:val="left"/>
                            <w:rPr>
                              <w:b/>
                              <w:sz w:val="24"/>
                            </w:rPr>
                          </w:pPr>
                          <w:r>
                            <w:rPr>
                              <w:b/>
                              <w:spacing w:val="-2"/>
                              <w:sz w:val="24"/>
                            </w:rPr>
                            <w:t>SUMÁRIO</w:t>
                          </w:r>
                        </w:p>
                      </w:txbxContent>
                    </wps:txbx>
                    <wps:bodyPr wrap="square" lIns="0" tIns="0" rIns="0" bIns="0" rtlCol="0">
                      <a:noAutofit/>
                    </wps:bodyPr>
                  </wps:wsp>
                </a:graphicData>
              </a:graphic>
            </wp:anchor>
          </w:drawing>
        </mc:Choice>
        <mc:Fallback>
          <w:pict>
            <v:shape style="position:absolute;margin-left:281.824005pt;margin-top:84.559662pt;width:59.95pt;height:15.3pt;mso-position-horizontal-relative:page;mso-position-vertical-relative:page;z-index:-16741376" type="#_x0000_t202" id="docshape12" filled="false" stroked="false">
              <v:textbox inset="0,0,0,0">
                <w:txbxContent>
                  <w:p>
                    <w:pPr>
                      <w:spacing w:before="10"/>
                      <w:ind w:left="20" w:right="0" w:firstLine="0"/>
                      <w:jc w:val="left"/>
                      <w:rPr>
                        <w:b/>
                        <w:sz w:val="24"/>
                      </w:rPr>
                    </w:pPr>
                    <w:r>
                      <w:rPr>
                        <w:b/>
                        <w:spacing w:val="-2"/>
                        <w:sz w:val="24"/>
                      </w:rPr>
                      <w:t>SUMÁRIO</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5616">
              <wp:simplePos x="0" y="0"/>
              <wp:positionH relativeFrom="page">
                <wp:posOffset>6649719</wp:posOffset>
              </wp:positionH>
              <wp:positionV relativeFrom="page">
                <wp:posOffset>443987</wp:posOffset>
              </wp:positionV>
              <wp:extent cx="2413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523.599976pt;margin-top:34.959663pt;width:19pt;height:15.3pt;mso-position-horizontal-relative:page;mso-position-vertical-relative:page;z-index:-16740864" type="#_x0000_t202" id="docshape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6128">
              <wp:simplePos x="0" y="0"/>
              <wp:positionH relativeFrom="page">
                <wp:posOffset>6649719</wp:posOffset>
              </wp:positionH>
              <wp:positionV relativeFrom="page">
                <wp:posOffset>443987</wp:posOffset>
              </wp:positionV>
              <wp:extent cx="2413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523.599976pt;margin-top:34.959663pt;width:19pt;height:15.3pt;mso-position-horizontal-relative:page;mso-position-vertical-relative:page;z-index:-16740352" type="#_x0000_t202" id="docshape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381" w:hanging="14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305" w:hanging="140"/>
      </w:pPr>
      <w:rPr>
        <w:rFonts w:hint="default"/>
        <w:lang w:val="pt-PT" w:eastAsia="en-US" w:bidi="ar-SA"/>
      </w:rPr>
    </w:lvl>
    <w:lvl w:ilvl="2">
      <w:start w:val="0"/>
      <w:numFmt w:val="bullet"/>
      <w:lvlText w:val="•"/>
      <w:lvlJc w:val="left"/>
      <w:pPr>
        <w:ind w:left="2231" w:hanging="140"/>
      </w:pPr>
      <w:rPr>
        <w:rFonts w:hint="default"/>
        <w:lang w:val="pt-PT" w:eastAsia="en-US" w:bidi="ar-SA"/>
      </w:rPr>
    </w:lvl>
    <w:lvl w:ilvl="3">
      <w:start w:val="0"/>
      <w:numFmt w:val="bullet"/>
      <w:lvlText w:val="•"/>
      <w:lvlJc w:val="left"/>
      <w:pPr>
        <w:ind w:left="3157" w:hanging="140"/>
      </w:pPr>
      <w:rPr>
        <w:rFonts w:hint="default"/>
        <w:lang w:val="pt-PT" w:eastAsia="en-US" w:bidi="ar-SA"/>
      </w:rPr>
    </w:lvl>
    <w:lvl w:ilvl="4">
      <w:start w:val="0"/>
      <w:numFmt w:val="bullet"/>
      <w:lvlText w:val="•"/>
      <w:lvlJc w:val="left"/>
      <w:pPr>
        <w:ind w:left="4083" w:hanging="140"/>
      </w:pPr>
      <w:rPr>
        <w:rFonts w:hint="default"/>
        <w:lang w:val="pt-PT" w:eastAsia="en-US" w:bidi="ar-SA"/>
      </w:rPr>
    </w:lvl>
    <w:lvl w:ilvl="5">
      <w:start w:val="0"/>
      <w:numFmt w:val="bullet"/>
      <w:lvlText w:val="•"/>
      <w:lvlJc w:val="left"/>
      <w:pPr>
        <w:ind w:left="5009" w:hanging="140"/>
      </w:pPr>
      <w:rPr>
        <w:rFonts w:hint="default"/>
        <w:lang w:val="pt-PT" w:eastAsia="en-US" w:bidi="ar-SA"/>
      </w:rPr>
    </w:lvl>
    <w:lvl w:ilvl="6">
      <w:start w:val="0"/>
      <w:numFmt w:val="bullet"/>
      <w:lvlText w:val="•"/>
      <w:lvlJc w:val="left"/>
      <w:pPr>
        <w:ind w:left="5935" w:hanging="140"/>
      </w:pPr>
      <w:rPr>
        <w:rFonts w:hint="default"/>
        <w:lang w:val="pt-PT" w:eastAsia="en-US" w:bidi="ar-SA"/>
      </w:rPr>
    </w:lvl>
    <w:lvl w:ilvl="7">
      <w:start w:val="0"/>
      <w:numFmt w:val="bullet"/>
      <w:lvlText w:val="•"/>
      <w:lvlJc w:val="left"/>
      <w:pPr>
        <w:ind w:left="6861" w:hanging="140"/>
      </w:pPr>
      <w:rPr>
        <w:rFonts w:hint="default"/>
        <w:lang w:val="pt-PT" w:eastAsia="en-US" w:bidi="ar-SA"/>
      </w:rPr>
    </w:lvl>
    <w:lvl w:ilvl="8">
      <w:start w:val="0"/>
      <w:numFmt w:val="bullet"/>
      <w:lvlText w:val="•"/>
      <w:lvlJc w:val="left"/>
      <w:pPr>
        <w:ind w:left="7787" w:hanging="140"/>
      </w:pPr>
      <w:rPr>
        <w:rFonts w:hint="default"/>
        <w:lang w:val="pt-PT" w:eastAsia="en-US" w:bidi="ar-SA"/>
      </w:rPr>
    </w:lvl>
  </w:abstractNum>
  <w:abstractNum w:abstractNumId="5">
    <w:multiLevelType w:val="hybridMultilevel"/>
    <w:lvl w:ilvl="0">
      <w:start w:val="0"/>
      <w:numFmt w:val="bullet"/>
      <w:lvlText w:val="-"/>
      <w:lvlJc w:val="left"/>
      <w:pPr>
        <w:ind w:left="381" w:hanging="14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305" w:hanging="140"/>
      </w:pPr>
      <w:rPr>
        <w:rFonts w:hint="default"/>
        <w:lang w:val="pt-PT" w:eastAsia="en-US" w:bidi="ar-SA"/>
      </w:rPr>
    </w:lvl>
    <w:lvl w:ilvl="2">
      <w:start w:val="0"/>
      <w:numFmt w:val="bullet"/>
      <w:lvlText w:val="•"/>
      <w:lvlJc w:val="left"/>
      <w:pPr>
        <w:ind w:left="2231" w:hanging="140"/>
      </w:pPr>
      <w:rPr>
        <w:rFonts w:hint="default"/>
        <w:lang w:val="pt-PT" w:eastAsia="en-US" w:bidi="ar-SA"/>
      </w:rPr>
    </w:lvl>
    <w:lvl w:ilvl="3">
      <w:start w:val="0"/>
      <w:numFmt w:val="bullet"/>
      <w:lvlText w:val="•"/>
      <w:lvlJc w:val="left"/>
      <w:pPr>
        <w:ind w:left="3157" w:hanging="140"/>
      </w:pPr>
      <w:rPr>
        <w:rFonts w:hint="default"/>
        <w:lang w:val="pt-PT" w:eastAsia="en-US" w:bidi="ar-SA"/>
      </w:rPr>
    </w:lvl>
    <w:lvl w:ilvl="4">
      <w:start w:val="0"/>
      <w:numFmt w:val="bullet"/>
      <w:lvlText w:val="•"/>
      <w:lvlJc w:val="left"/>
      <w:pPr>
        <w:ind w:left="4083" w:hanging="140"/>
      </w:pPr>
      <w:rPr>
        <w:rFonts w:hint="default"/>
        <w:lang w:val="pt-PT" w:eastAsia="en-US" w:bidi="ar-SA"/>
      </w:rPr>
    </w:lvl>
    <w:lvl w:ilvl="5">
      <w:start w:val="0"/>
      <w:numFmt w:val="bullet"/>
      <w:lvlText w:val="•"/>
      <w:lvlJc w:val="left"/>
      <w:pPr>
        <w:ind w:left="5009" w:hanging="140"/>
      </w:pPr>
      <w:rPr>
        <w:rFonts w:hint="default"/>
        <w:lang w:val="pt-PT" w:eastAsia="en-US" w:bidi="ar-SA"/>
      </w:rPr>
    </w:lvl>
    <w:lvl w:ilvl="6">
      <w:start w:val="0"/>
      <w:numFmt w:val="bullet"/>
      <w:lvlText w:val="•"/>
      <w:lvlJc w:val="left"/>
      <w:pPr>
        <w:ind w:left="5935" w:hanging="140"/>
      </w:pPr>
      <w:rPr>
        <w:rFonts w:hint="default"/>
        <w:lang w:val="pt-PT" w:eastAsia="en-US" w:bidi="ar-SA"/>
      </w:rPr>
    </w:lvl>
    <w:lvl w:ilvl="7">
      <w:start w:val="0"/>
      <w:numFmt w:val="bullet"/>
      <w:lvlText w:val="•"/>
      <w:lvlJc w:val="left"/>
      <w:pPr>
        <w:ind w:left="6861" w:hanging="140"/>
      </w:pPr>
      <w:rPr>
        <w:rFonts w:hint="default"/>
        <w:lang w:val="pt-PT" w:eastAsia="en-US" w:bidi="ar-SA"/>
      </w:rPr>
    </w:lvl>
    <w:lvl w:ilvl="8">
      <w:start w:val="0"/>
      <w:numFmt w:val="bullet"/>
      <w:lvlText w:val="•"/>
      <w:lvlJc w:val="left"/>
      <w:pPr>
        <w:ind w:left="7787" w:hanging="140"/>
      </w:pPr>
      <w:rPr>
        <w:rFonts w:hint="default"/>
        <w:lang w:val="pt-PT" w:eastAsia="en-US" w:bidi="ar-SA"/>
      </w:rPr>
    </w:lvl>
  </w:abstractNum>
  <w:abstractNum w:abstractNumId="4">
    <w:multiLevelType w:val="hybridMultilevel"/>
    <w:lvl w:ilvl="0">
      <w:start w:val="1"/>
      <w:numFmt w:val="lowerLetter"/>
      <w:lvlText w:val="%1)"/>
      <w:lvlJc w:val="left"/>
      <w:pPr>
        <w:ind w:left="672" w:hanging="247"/>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575" w:hanging="247"/>
      </w:pPr>
      <w:rPr>
        <w:rFonts w:hint="default"/>
        <w:lang w:val="pt-PT" w:eastAsia="en-US" w:bidi="ar-SA"/>
      </w:rPr>
    </w:lvl>
    <w:lvl w:ilvl="2">
      <w:start w:val="0"/>
      <w:numFmt w:val="bullet"/>
      <w:lvlText w:val="•"/>
      <w:lvlJc w:val="left"/>
      <w:pPr>
        <w:ind w:left="2471" w:hanging="247"/>
      </w:pPr>
      <w:rPr>
        <w:rFonts w:hint="default"/>
        <w:lang w:val="pt-PT" w:eastAsia="en-US" w:bidi="ar-SA"/>
      </w:rPr>
    </w:lvl>
    <w:lvl w:ilvl="3">
      <w:start w:val="0"/>
      <w:numFmt w:val="bullet"/>
      <w:lvlText w:val="•"/>
      <w:lvlJc w:val="left"/>
      <w:pPr>
        <w:ind w:left="3367" w:hanging="247"/>
      </w:pPr>
      <w:rPr>
        <w:rFonts w:hint="default"/>
        <w:lang w:val="pt-PT" w:eastAsia="en-US" w:bidi="ar-SA"/>
      </w:rPr>
    </w:lvl>
    <w:lvl w:ilvl="4">
      <w:start w:val="0"/>
      <w:numFmt w:val="bullet"/>
      <w:lvlText w:val="•"/>
      <w:lvlJc w:val="left"/>
      <w:pPr>
        <w:ind w:left="4263" w:hanging="247"/>
      </w:pPr>
      <w:rPr>
        <w:rFonts w:hint="default"/>
        <w:lang w:val="pt-PT" w:eastAsia="en-US" w:bidi="ar-SA"/>
      </w:rPr>
    </w:lvl>
    <w:lvl w:ilvl="5">
      <w:start w:val="0"/>
      <w:numFmt w:val="bullet"/>
      <w:lvlText w:val="•"/>
      <w:lvlJc w:val="left"/>
      <w:pPr>
        <w:ind w:left="5159" w:hanging="247"/>
      </w:pPr>
      <w:rPr>
        <w:rFonts w:hint="default"/>
        <w:lang w:val="pt-PT" w:eastAsia="en-US" w:bidi="ar-SA"/>
      </w:rPr>
    </w:lvl>
    <w:lvl w:ilvl="6">
      <w:start w:val="0"/>
      <w:numFmt w:val="bullet"/>
      <w:lvlText w:val="•"/>
      <w:lvlJc w:val="left"/>
      <w:pPr>
        <w:ind w:left="6055" w:hanging="247"/>
      </w:pPr>
      <w:rPr>
        <w:rFonts w:hint="default"/>
        <w:lang w:val="pt-PT" w:eastAsia="en-US" w:bidi="ar-SA"/>
      </w:rPr>
    </w:lvl>
    <w:lvl w:ilvl="7">
      <w:start w:val="0"/>
      <w:numFmt w:val="bullet"/>
      <w:lvlText w:val="•"/>
      <w:lvlJc w:val="left"/>
      <w:pPr>
        <w:ind w:left="6951" w:hanging="247"/>
      </w:pPr>
      <w:rPr>
        <w:rFonts w:hint="default"/>
        <w:lang w:val="pt-PT" w:eastAsia="en-US" w:bidi="ar-SA"/>
      </w:rPr>
    </w:lvl>
    <w:lvl w:ilvl="8">
      <w:start w:val="0"/>
      <w:numFmt w:val="bullet"/>
      <w:lvlText w:val="•"/>
      <w:lvlJc w:val="left"/>
      <w:pPr>
        <w:ind w:left="7847" w:hanging="247"/>
      </w:pPr>
      <w:rPr>
        <w:rFonts w:hint="default"/>
        <w:lang w:val="pt-PT" w:eastAsia="en-US" w:bidi="ar-SA"/>
      </w:rPr>
    </w:lvl>
  </w:abstractNum>
  <w:abstractNum w:abstractNumId="3">
    <w:multiLevelType w:val="hybridMultilevel"/>
    <w:lvl w:ilvl="0">
      <w:start w:val="2"/>
      <w:numFmt w:val="decimal"/>
      <w:lvlText w:val="%1"/>
      <w:lvlJc w:val="left"/>
      <w:pPr>
        <w:ind w:left="742" w:hanging="600"/>
        <w:jc w:val="left"/>
      </w:pPr>
      <w:rPr>
        <w:rFonts w:hint="default"/>
        <w:lang w:val="pt-PT" w:eastAsia="en-US" w:bidi="ar-SA"/>
      </w:rPr>
    </w:lvl>
    <w:lvl w:ilvl="1">
      <w:start w:val="1"/>
      <w:numFmt w:val="decimal"/>
      <w:lvlText w:val="%1.%2"/>
      <w:lvlJc w:val="left"/>
      <w:pPr>
        <w:ind w:left="742" w:hanging="600"/>
        <w:jc w:val="left"/>
      </w:pPr>
      <w:rPr>
        <w:rFonts w:hint="default"/>
        <w:lang w:val="pt-PT" w:eastAsia="en-US" w:bidi="ar-SA"/>
      </w:rPr>
    </w:lvl>
    <w:lvl w:ilvl="2">
      <w:start w:val="2"/>
      <w:numFmt w:val="decimal"/>
      <w:lvlText w:val="%1.%2.%3."/>
      <w:lvlJc w:val="left"/>
      <w:pPr>
        <w:ind w:left="742" w:hanging="60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409" w:hanging="600"/>
      </w:pPr>
      <w:rPr>
        <w:rFonts w:hint="default"/>
        <w:lang w:val="pt-PT" w:eastAsia="en-US" w:bidi="ar-SA"/>
      </w:rPr>
    </w:lvl>
    <w:lvl w:ilvl="4">
      <w:start w:val="0"/>
      <w:numFmt w:val="bullet"/>
      <w:lvlText w:val="•"/>
      <w:lvlJc w:val="left"/>
      <w:pPr>
        <w:ind w:left="4299" w:hanging="600"/>
      </w:pPr>
      <w:rPr>
        <w:rFonts w:hint="default"/>
        <w:lang w:val="pt-PT" w:eastAsia="en-US" w:bidi="ar-SA"/>
      </w:rPr>
    </w:lvl>
    <w:lvl w:ilvl="5">
      <w:start w:val="0"/>
      <w:numFmt w:val="bullet"/>
      <w:lvlText w:val="•"/>
      <w:lvlJc w:val="left"/>
      <w:pPr>
        <w:ind w:left="5189" w:hanging="600"/>
      </w:pPr>
      <w:rPr>
        <w:rFonts w:hint="default"/>
        <w:lang w:val="pt-PT" w:eastAsia="en-US" w:bidi="ar-SA"/>
      </w:rPr>
    </w:lvl>
    <w:lvl w:ilvl="6">
      <w:start w:val="0"/>
      <w:numFmt w:val="bullet"/>
      <w:lvlText w:val="•"/>
      <w:lvlJc w:val="left"/>
      <w:pPr>
        <w:ind w:left="6079" w:hanging="600"/>
      </w:pPr>
      <w:rPr>
        <w:rFonts w:hint="default"/>
        <w:lang w:val="pt-PT" w:eastAsia="en-US" w:bidi="ar-SA"/>
      </w:rPr>
    </w:lvl>
    <w:lvl w:ilvl="7">
      <w:start w:val="0"/>
      <w:numFmt w:val="bullet"/>
      <w:lvlText w:val="•"/>
      <w:lvlJc w:val="left"/>
      <w:pPr>
        <w:ind w:left="6969" w:hanging="600"/>
      </w:pPr>
      <w:rPr>
        <w:rFonts w:hint="default"/>
        <w:lang w:val="pt-PT" w:eastAsia="en-US" w:bidi="ar-SA"/>
      </w:rPr>
    </w:lvl>
    <w:lvl w:ilvl="8">
      <w:start w:val="0"/>
      <w:numFmt w:val="bullet"/>
      <w:lvlText w:val="•"/>
      <w:lvlJc w:val="left"/>
      <w:pPr>
        <w:ind w:left="7859" w:hanging="600"/>
      </w:pPr>
      <w:rPr>
        <w:rFonts w:hint="default"/>
        <w:lang w:val="pt-PT" w:eastAsia="en-US" w:bidi="ar-SA"/>
      </w:rPr>
    </w:lvl>
  </w:abstractNum>
  <w:abstractNum w:abstractNumId="2">
    <w:multiLevelType w:val="hybridMultilevel"/>
    <w:lvl w:ilvl="0">
      <w:start w:val="1"/>
      <w:numFmt w:val="decimal"/>
      <w:lvlText w:val="%1"/>
      <w:lvlJc w:val="left"/>
      <w:pPr>
        <w:ind w:left="862" w:hanging="360"/>
        <w:jc w:val="righ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850" w:hanging="708"/>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682" w:hanging="54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1"/>
      <w:numFmt w:val="lowerLetter"/>
      <w:lvlText w:val="%4)"/>
      <w:lvlJc w:val="left"/>
      <w:pPr>
        <w:ind w:left="672" w:hanging="247"/>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4">
      <w:start w:val="0"/>
      <w:numFmt w:val="bullet"/>
      <w:lvlText w:val="•"/>
      <w:lvlJc w:val="left"/>
      <w:pPr>
        <w:ind w:left="2114" w:hanging="247"/>
      </w:pPr>
      <w:rPr>
        <w:rFonts w:hint="default"/>
        <w:lang w:val="pt-PT" w:eastAsia="en-US" w:bidi="ar-SA"/>
      </w:rPr>
    </w:lvl>
    <w:lvl w:ilvl="5">
      <w:start w:val="0"/>
      <w:numFmt w:val="bullet"/>
      <w:lvlText w:val="•"/>
      <w:lvlJc w:val="left"/>
      <w:pPr>
        <w:ind w:left="3368" w:hanging="247"/>
      </w:pPr>
      <w:rPr>
        <w:rFonts w:hint="default"/>
        <w:lang w:val="pt-PT" w:eastAsia="en-US" w:bidi="ar-SA"/>
      </w:rPr>
    </w:lvl>
    <w:lvl w:ilvl="6">
      <w:start w:val="0"/>
      <w:numFmt w:val="bullet"/>
      <w:lvlText w:val="•"/>
      <w:lvlJc w:val="left"/>
      <w:pPr>
        <w:ind w:left="4622" w:hanging="247"/>
      </w:pPr>
      <w:rPr>
        <w:rFonts w:hint="default"/>
        <w:lang w:val="pt-PT" w:eastAsia="en-US" w:bidi="ar-SA"/>
      </w:rPr>
    </w:lvl>
    <w:lvl w:ilvl="7">
      <w:start w:val="0"/>
      <w:numFmt w:val="bullet"/>
      <w:lvlText w:val="•"/>
      <w:lvlJc w:val="left"/>
      <w:pPr>
        <w:ind w:left="5876" w:hanging="247"/>
      </w:pPr>
      <w:rPr>
        <w:rFonts w:hint="default"/>
        <w:lang w:val="pt-PT" w:eastAsia="en-US" w:bidi="ar-SA"/>
      </w:rPr>
    </w:lvl>
    <w:lvl w:ilvl="8">
      <w:start w:val="0"/>
      <w:numFmt w:val="bullet"/>
      <w:lvlText w:val="•"/>
      <w:lvlJc w:val="left"/>
      <w:pPr>
        <w:ind w:left="7130" w:hanging="247"/>
      </w:pPr>
      <w:rPr>
        <w:rFonts w:hint="default"/>
        <w:lang w:val="pt-PT" w:eastAsia="en-US" w:bidi="ar-SA"/>
      </w:rPr>
    </w:lvl>
  </w:abstractNum>
  <w:abstractNum w:abstractNumId="1">
    <w:multiLevelType w:val="hybridMultilevel"/>
    <w:lvl w:ilvl="0">
      <w:start w:val="2"/>
      <w:numFmt w:val="decimal"/>
      <w:lvlText w:val="%1"/>
      <w:lvlJc w:val="left"/>
      <w:pPr>
        <w:ind w:left="742" w:hanging="600"/>
        <w:jc w:val="left"/>
      </w:pPr>
      <w:rPr>
        <w:rFonts w:hint="default"/>
        <w:lang w:val="pt-PT" w:eastAsia="en-US" w:bidi="ar-SA"/>
      </w:rPr>
    </w:lvl>
    <w:lvl w:ilvl="1">
      <w:start w:val="1"/>
      <w:numFmt w:val="decimal"/>
      <w:lvlText w:val="%1.%2"/>
      <w:lvlJc w:val="left"/>
      <w:pPr>
        <w:ind w:left="742" w:hanging="600"/>
        <w:jc w:val="left"/>
      </w:pPr>
      <w:rPr>
        <w:rFonts w:hint="default"/>
        <w:lang w:val="pt-PT" w:eastAsia="en-US" w:bidi="ar-SA"/>
      </w:rPr>
    </w:lvl>
    <w:lvl w:ilvl="2">
      <w:start w:val="2"/>
      <w:numFmt w:val="decimal"/>
      <w:lvlText w:val="%1.%2.%3."/>
      <w:lvlJc w:val="left"/>
      <w:pPr>
        <w:ind w:left="742" w:hanging="60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3">
      <w:start w:val="0"/>
      <w:numFmt w:val="bullet"/>
      <w:lvlText w:val="•"/>
      <w:lvlJc w:val="left"/>
      <w:pPr>
        <w:ind w:left="3409" w:hanging="600"/>
      </w:pPr>
      <w:rPr>
        <w:rFonts w:hint="default"/>
        <w:lang w:val="pt-PT" w:eastAsia="en-US" w:bidi="ar-SA"/>
      </w:rPr>
    </w:lvl>
    <w:lvl w:ilvl="4">
      <w:start w:val="0"/>
      <w:numFmt w:val="bullet"/>
      <w:lvlText w:val="•"/>
      <w:lvlJc w:val="left"/>
      <w:pPr>
        <w:ind w:left="4299" w:hanging="600"/>
      </w:pPr>
      <w:rPr>
        <w:rFonts w:hint="default"/>
        <w:lang w:val="pt-PT" w:eastAsia="en-US" w:bidi="ar-SA"/>
      </w:rPr>
    </w:lvl>
    <w:lvl w:ilvl="5">
      <w:start w:val="0"/>
      <w:numFmt w:val="bullet"/>
      <w:lvlText w:val="•"/>
      <w:lvlJc w:val="left"/>
      <w:pPr>
        <w:ind w:left="5189" w:hanging="600"/>
      </w:pPr>
      <w:rPr>
        <w:rFonts w:hint="default"/>
        <w:lang w:val="pt-PT" w:eastAsia="en-US" w:bidi="ar-SA"/>
      </w:rPr>
    </w:lvl>
    <w:lvl w:ilvl="6">
      <w:start w:val="0"/>
      <w:numFmt w:val="bullet"/>
      <w:lvlText w:val="•"/>
      <w:lvlJc w:val="left"/>
      <w:pPr>
        <w:ind w:left="6079" w:hanging="600"/>
      </w:pPr>
      <w:rPr>
        <w:rFonts w:hint="default"/>
        <w:lang w:val="pt-PT" w:eastAsia="en-US" w:bidi="ar-SA"/>
      </w:rPr>
    </w:lvl>
    <w:lvl w:ilvl="7">
      <w:start w:val="0"/>
      <w:numFmt w:val="bullet"/>
      <w:lvlText w:val="•"/>
      <w:lvlJc w:val="left"/>
      <w:pPr>
        <w:ind w:left="6969" w:hanging="600"/>
      </w:pPr>
      <w:rPr>
        <w:rFonts w:hint="default"/>
        <w:lang w:val="pt-PT" w:eastAsia="en-US" w:bidi="ar-SA"/>
      </w:rPr>
    </w:lvl>
    <w:lvl w:ilvl="8">
      <w:start w:val="0"/>
      <w:numFmt w:val="bullet"/>
      <w:lvlText w:val="•"/>
      <w:lvlJc w:val="left"/>
      <w:pPr>
        <w:ind w:left="7859" w:hanging="600"/>
      </w:pPr>
      <w:rPr>
        <w:rFonts w:hint="default"/>
        <w:lang w:val="pt-PT" w:eastAsia="en-US" w:bidi="ar-SA"/>
      </w:rPr>
    </w:lvl>
  </w:abstractNum>
  <w:abstractNum w:abstractNumId="0">
    <w:multiLevelType w:val="hybridMultilevel"/>
    <w:lvl w:ilvl="0">
      <w:start w:val="1"/>
      <w:numFmt w:val="decimal"/>
      <w:lvlText w:val="%1"/>
      <w:lvlJc w:val="left"/>
      <w:pPr>
        <w:ind w:left="426" w:hanging="284"/>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1"/>
      <w:numFmt w:val="decimal"/>
      <w:lvlText w:val="%1.%2"/>
      <w:lvlJc w:val="left"/>
      <w:pPr>
        <w:ind w:left="502"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1"/>
      <w:numFmt w:val="decimal"/>
      <w:lvlText w:val="%1.%2.%3"/>
      <w:lvlJc w:val="left"/>
      <w:pPr>
        <w:ind w:left="682" w:hanging="54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3">
      <w:start w:val="0"/>
      <w:numFmt w:val="bullet"/>
      <w:lvlText w:val="•"/>
      <w:lvlJc w:val="left"/>
      <w:pPr>
        <w:ind w:left="1799" w:hanging="540"/>
      </w:pPr>
      <w:rPr>
        <w:rFonts w:hint="default"/>
        <w:lang w:val="pt-PT" w:eastAsia="en-US" w:bidi="ar-SA"/>
      </w:rPr>
    </w:lvl>
    <w:lvl w:ilvl="4">
      <w:start w:val="0"/>
      <w:numFmt w:val="bullet"/>
      <w:lvlText w:val="•"/>
      <w:lvlJc w:val="left"/>
      <w:pPr>
        <w:ind w:left="2919" w:hanging="540"/>
      </w:pPr>
      <w:rPr>
        <w:rFonts w:hint="default"/>
        <w:lang w:val="pt-PT" w:eastAsia="en-US" w:bidi="ar-SA"/>
      </w:rPr>
    </w:lvl>
    <w:lvl w:ilvl="5">
      <w:start w:val="0"/>
      <w:numFmt w:val="bullet"/>
      <w:lvlText w:val="•"/>
      <w:lvlJc w:val="left"/>
      <w:pPr>
        <w:ind w:left="4039" w:hanging="540"/>
      </w:pPr>
      <w:rPr>
        <w:rFonts w:hint="default"/>
        <w:lang w:val="pt-PT" w:eastAsia="en-US" w:bidi="ar-SA"/>
      </w:rPr>
    </w:lvl>
    <w:lvl w:ilvl="6">
      <w:start w:val="0"/>
      <w:numFmt w:val="bullet"/>
      <w:lvlText w:val="•"/>
      <w:lvlJc w:val="left"/>
      <w:pPr>
        <w:ind w:left="5159" w:hanging="540"/>
      </w:pPr>
      <w:rPr>
        <w:rFonts w:hint="default"/>
        <w:lang w:val="pt-PT" w:eastAsia="en-US" w:bidi="ar-SA"/>
      </w:rPr>
    </w:lvl>
    <w:lvl w:ilvl="7">
      <w:start w:val="0"/>
      <w:numFmt w:val="bullet"/>
      <w:lvlText w:val="•"/>
      <w:lvlJc w:val="left"/>
      <w:pPr>
        <w:ind w:left="6279" w:hanging="540"/>
      </w:pPr>
      <w:rPr>
        <w:rFonts w:hint="default"/>
        <w:lang w:val="pt-PT" w:eastAsia="en-US" w:bidi="ar-SA"/>
      </w:rPr>
    </w:lvl>
    <w:lvl w:ilvl="8">
      <w:start w:val="0"/>
      <w:numFmt w:val="bullet"/>
      <w:lvlText w:val="•"/>
      <w:lvlJc w:val="left"/>
      <w:pPr>
        <w:ind w:left="7399" w:hanging="540"/>
      </w:pPr>
      <w:rPr>
        <w:rFonts w:hint="default"/>
        <w:lang w:val="pt-PT"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138"/>
      <w:ind w:left="682" w:hanging="540"/>
    </w:pPr>
    <w:rPr>
      <w:rFonts w:ascii="Times New Roman" w:hAnsi="Times New Roman" w:eastAsia="Times New Roman" w:cs="Times New Roman"/>
      <w:sz w:val="24"/>
      <w:szCs w:val="24"/>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682"/>
      <w:outlineLvl w:val="1"/>
    </w:pPr>
    <w:rPr>
      <w:rFonts w:ascii="Times New Roman" w:hAnsi="Times New Roman" w:eastAsia="Times New Roman" w:cs="Times New Roman"/>
      <w:b/>
      <w:bCs/>
      <w:sz w:val="24"/>
      <w:szCs w:val="24"/>
      <w:lang w:val="pt-PT" w:eastAsia="en-US" w:bidi="ar-SA"/>
    </w:rPr>
  </w:style>
  <w:style w:styleId="Heading2" w:type="paragraph">
    <w:name w:val="Heading 2"/>
    <w:basedOn w:val="Normal"/>
    <w:uiPriority w:val="1"/>
    <w:qFormat/>
    <w:pPr>
      <w:ind w:left="1"/>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682" w:hanging="54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64"/>
      <w:ind w:left="50"/>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http://www.kaggle.com/datasets/mlg-ulb/creditcardfraud/data)" TargetMode="Externa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hyperlink" Target="https://www.merchantsavvy.co.uk/payment-fraud-statistics" TargetMode="External"/><Relationship Id="rId37" Type="http://schemas.openxmlformats.org/officeDocument/2006/relationships/hyperlink" Target="https://orcid.org/0000-0002-2792-7581" TargetMode="External"/><Relationship Id="rId38" Type="http://schemas.openxmlformats.org/officeDocument/2006/relationships/hyperlink" Target="http://www.kaggle.com/mlg-ulb/creditcardfraud"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2025-09-22T15:48:40Z</dcterms:created>
  <dcterms:modified xsi:type="dcterms:W3CDTF">2025-09-22T15:48:40Z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3-Heights(TM) PDF Security Shell 4.8.25.2 (http://www.pdf-tools.com)</vt:lpwstr>
  </property>
</Properties>
</file>