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1264" w14:textId="77777777" w:rsidR="001F19ED" w:rsidRPr="001F19ED" w:rsidRDefault="001F19ED" w:rsidP="001F19ED">
      <w:pPr>
        <w:pStyle w:val="Titre1"/>
        <w:rPr>
          <w:lang w:val="fr-FR"/>
        </w:rPr>
      </w:pPr>
      <w:r w:rsidRPr="001F19ED">
        <w:rPr>
          <w:lang w:val="fr-FR"/>
        </w:rPr>
        <w:t>Moteur de Matching</w:t>
      </w:r>
    </w:p>
    <w:p w14:paraId="7BCF5945" w14:textId="77777777" w:rsidR="001F19ED" w:rsidRPr="001F19ED" w:rsidRDefault="001F19ED" w:rsidP="001F19ED">
      <w:pPr>
        <w:pStyle w:val="Titre2"/>
        <w:numPr>
          <w:ilvl w:val="0"/>
          <w:numId w:val="26"/>
        </w:numPr>
        <w:rPr>
          <w:lang w:val="fr-FR"/>
        </w:rPr>
      </w:pPr>
      <w:r w:rsidRPr="001F19ED">
        <w:rPr>
          <w:lang w:val="fr-FR"/>
        </w:rPr>
        <w:t>Idées</w:t>
      </w:r>
    </w:p>
    <w:p w14:paraId="5CA0AF31" w14:textId="77777777" w:rsidR="001F19ED" w:rsidRPr="001F19ED" w:rsidRDefault="001F19ED" w:rsidP="001F19ED">
      <w:pPr>
        <w:numPr>
          <w:ilvl w:val="0"/>
          <w:numId w:val="15"/>
        </w:numPr>
        <w:rPr>
          <w:lang w:val="fr-FR"/>
        </w:rPr>
      </w:pPr>
      <w:r w:rsidRPr="001F19ED">
        <w:rPr>
          <w:lang w:val="fr-FR"/>
        </w:rPr>
        <w:t>Plus de sécurité pour les clients (donc plus de contrôles côté prestataires)</w:t>
      </w:r>
    </w:p>
    <w:p w14:paraId="1B6DBFD9" w14:textId="77777777" w:rsidR="001F19ED" w:rsidRPr="001F19ED" w:rsidRDefault="001F19ED" w:rsidP="001F19ED">
      <w:pPr>
        <w:numPr>
          <w:ilvl w:val="0"/>
          <w:numId w:val="15"/>
        </w:numPr>
        <w:rPr>
          <w:lang w:val="fr-FR"/>
        </w:rPr>
      </w:pPr>
      <w:r w:rsidRPr="001F19ED">
        <w:rPr>
          <w:lang w:val="fr-FR"/>
        </w:rPr>
        <w:t xml:space="preserve">Intégration d’un système de paiement (OM, ou autre, à </w:t>
      </w:r>
      <w:proofErr w:type="gramStart"/>
      <w:r w:rsidRPr="001F19ED">
        <w:rPr>
          <w:lang w:val="fr-FR"/>
        </w:rPr>
        <w:t>voir )</w:t>
      </w:r>
      <w:proofErr w:type="gramEnd"/>
    </w:p>
    <w:p w14:paraId="5C65A187" w14:textId="77777777" w:rsidR="001F19ED" w:rsidRPr="001F19ED" w:rsidRDefault="001F19ED" w:rsidP="001F19ED">
      <w:pPr>
        <w:numPr>
          <w:ilvl w:val="0"/>
          <w:numId w:val="15"/>
        </w:numPr>
        <w:rPr>
          <w:lang w:val="fr-FR"/>
        </w:rPr>
      </w:pPr>
      <w:r w:rsidRPr="001F19ED">
        <w:rPr>
          <w:lang w:val="fr-FR"/>
        </w:rPr>
        <w:t>Comment qualifier les clients (pseudo</w:t>
      </w:r>
      <w:proofErr w:type="gramStart"/>
      <w:r w:rsidRPr="001F19ED">
        <w:rPr>
          <w:lang w:val="fr-FR"/>
        </w:rPr>
        <w:t>)?</w:t>
      </w:r>
      <w:proofErr w:type="gramEnd"/>
      <w:r w:rsidRPr="001F19ED">
        <w:rPr>
          <w:lang w:val="fr-FR"/>
        </w:rPr>
        <w:t xml:space="preserve"> Pour plus de discrétion</w:t>
      </w:r>
    </w:p>
    <w:p w14:paraId="41F28CA3" w14:textId="77777777" w:rsidR="001F19ED" w:rsidRPr="001F19ED" w:rsidRDefault="001F19ED" w:rsidP="001F19ED">
      <w:pPr>
        <w:numPr>
          <w:ilvl w:val="0"/>
          <w:numId w:val="15"/>
        </w:numPr>
        <w:rPr>
          <w:lang w:val="fr-FR"/>
        </w:rPr>
      </w:pPr>
      <w:r w:rsidRPr="001F19ED">
        <w:rPr>
          <w:lang w:val="fr-FR"/>
        </w:rPr>
        <w:t>Comment contrôler la fiabilité des clients si annulation en cours de transaction (paiement d’un forfait</w:t>
      </w:r>
      <w:proofErr w:type="gramStart"/>
      <w:r w:rsidRPr="001F19ED">
        <w:rPr>
          <w:lang w:val="fr-FR"/>
        </w:rPr>
        <w:t>)?</w:t>
      </w:r>
      <w:proofErr w:type="gramEnd"/>
    </w:p>
    <w:p w14:paraId="110A25D4" w14:textId="77777777" w:rsidR="001F19ED" w:rsidRPr="001F19ED" w:rsidRDefault="001F19ED" w:rsidP="001F19ED">
      <w:pPr>
        <w:numPr>
          <w:ilvl w:val="0"/>
          <w:numId w:val="15"/>
        </w:numPr>
        <w:rPr>
          <w:lang w:val="fr-FR"/>
        </w:rPr>
      </w:pPr>
      <w:r w:rsidRPr="001F19ED">
        <w:rPr>
          <w:lang w:val="fr-FR"/>
        </w:rPr>
        <w:t>Comment faire l’évaluation du travail en amont (par les experts</w:t>
      </w:r>
      <w:proofErr w:type="gramStart"/>
      <w:r w:rsidRPr="001F19ED">
        <w:rPr>
          <w:lang w:val="fr-FR"/>
        </w:rPr>
        <w:t>)?</w:t>
      </w:r>
      <w:proofErr w:type="gramEnd"/>
    </w:p>
    <w:p w14:paraId="4D59FCF9" w14:textId="77777777" w:rsidR="001F19ED" w:rsidRPr="001F19ED" w:rsidRDefault="001F19ED" w:rsidP="001F19ED">
      <w:pPr>
        <w:numPr>
          <w:ilvl w:val="0"/>
          <w:numId w:val="15"/>
        </w:numPr>
        <w:rPr>
          <w:lang w:val="fr-FR"/>
        </w:rPr>
      </w:pPr>
      <w:r w:rsidRPr="001F19ED">
        <w:rPr>
          <w:lang w:val="fr-FR"/>
        </w:rPr>
        <w:t>Si prix connu on fait payer en avance et on paye le prestataire (tenir compte du transport)</w:t>
      </w:r>
    </w:p>
    <w:p w14:paraId="104AB6D3" w14:textId="77777777" w:rsidR="001F19ED" w:rsidRPr="001F19ED" w:rsidRDefault="001F19ED" w:rsidP="001F19ED">
      <w:pPr>
        <w:numPr>
          <w:ilvl w:val="0"/>
          <w:numId w:val="15"/>
        </w:numPr>
        <w:rPr>
          <w:lang w:val="fr-FR"/>
        </w:rPr>
      </w:pPr>
      <w:r w:rsidRPr="001F19ED">
        <w:rPr>
          <w:lang w:val="fr-FR"/>
        </w:rPr>
        <w:t>Validation du début et fin de prestation par les 2 parties</w:t>
      </w:r>
    </w:p>
    <w:p w14:paraId="1D547261" w14:textId="77777777" w:rsidR="001F19ED" w:rsidRPr="001F19ED" w:rsidRDefault="001F19ED" w:rsidP="001F19ED">
      <w:pPr>
        <w:numPr>
          <w:ilvl w:val="0"/>
          <w:numId w:val="15"/>
        </w:numPr>
        <w:rPr>
          <w:lang w:val="fr-FR"/>
        </w:rPr>
      </w:pPr>
      <w:r w:rsidRPr="001F19ED">
        <w:rPr>
          <w:lang w:val="fr-FR"/>
        </w:rPr>
        <w:t xml:space="preserve">Le paiement par le client se fait dès la commande de la prestation (un </w:t>
      </w:r>
      <w:proofErr w:type="gramStart"/>
      <w:r w:rsidRPr="001F19ED">
        <w:rPr>
          <w:lang w:val="fr-FR"/>
        </w:rPr>
        <w:t>code )</w:t>
      </w:r>
      <w:proofErr w:type="gramEnd"/>
    </w:p>
    <w:p w14:paraId="4BB4AFC8" w14:textId="77777777" w:rsidR="001F19ED" w:rsidRPr="001F19ED" w:rsidRDefault="001F19ED" w:rsidP="001F19ED">
      <w:pPr>
        <w:numPr>
          <w:ilvl w:val="0"/>
          <w:numId w:val="15"/>
        </w:numPr>
        <w:rPr>
          <w:lang w:val="fr-FR"/>
        </w:rPr>
      </w:pPr>
      <w:r w:rsidRPr="001F19ED">
        <w:rPr>
          <w:lang w:val="fr-FR"/>
        </w:rPr>
        <w:t>Le paiement du prestataire se fait une fois la prestation faite (code de validation du client et/ou validation du prestataire)   </w:t>
      </w:r>
    </w:p>
    <w:p w14:paraId="6DC85C80" w14:textId="77777777" w:rsidR="001F19ED" w:rsidRPr="001F19ED" w:rsidRDefault="001F19ED" w:rsidP="001F19ED">
      <w:pPr>
        <w:rPr>
          <w:lang w:val="fr-FR"/>
        </w:rPr>
      </w:pPr>
      <w:r w:rsidRPr="001F19ED">
        <w:rPr>
          <w:lang w:val="fr-FR"/>
        </w:rPr>
        <w:br/>
      </w:r>
    </w:p>
    <w:p w14:paraId="3A919A54" w14:textId="77777777" w:rsidR="001F19ED" w:rsidRPr="001F19ED" w:rsidRDefault="001F19ED" w:rsidP="001F19ED">
      <w:pPr>
        <w:pStyle w:val="Titre2"/>
        <w:numPr>
          <w:ilvl w:val="0"/>
          <w:numId w:val="26"/>
        </w:numPr>
        <w:rPr>
          <w:lang w:val="fr-FR"/>
        </w:rPr>
      </w:pPr>
      <w:r w:rsidRPr="001F19ED">
        <w:rPr>
          <w:lang w:val="fr-FR"/>
        </w:rPr>
        <w:t>Versions</w:t>
      </w:r>
    </w:p>
    <w:p w14:paraId="7EDA5DDB" w14:textId="77777777" w:rsidR="001F19ED" w:rsidRPr="001F19ED" w:rsidRDefault="001F19ED" w:rsidP="001F19ED">
      <w:pPr>
        <w:numPr>
          <w:ilvl w:val="0"/>
          <w:numId w:val="17"/>
        </w:numPr>
        <w:rPr>
          <w:lang w:val="fr-FR"/>
        </w:rPr>
      </w:pPr>
      <w:r w:rsidRPr="001F19ED">
        <w:rPr>
          <w:lang w:val="fr-FR"/>
        </w:rPr>
        <w:t>Grand public avec accès ouvert à tous sans frais : objectif plus de nombre pour attirer des annonceurs</w:t>
      </w:r>
    </w:p>
    <w:p w14:paraId="1A4F967E" w14:textId="77777777" w:rsidR="001F19ED" w:rsidRPr="001F19ED" w:rsidRDefault="001F19ED" w:rsidP="001F19ED">
      <w:pPr>
        <w:numPr>
          <w:ilvl w:val="0"/>
          <w:numId w:val="18"/>
        </w:numPr>
        <w:rPr>
          <w:lang w:val="fr-FR"/>
        </w:rPr>
      </w:pPr>
      <w:r w:rsidRPr="001F19ED">
        <w:rPr>
          <w:lang w:val="fr-FR"/>
        </w:rPr>
        <w:t>Grand public avec abonnement (ou droit d’entrée) pour les prestataires : Objectif avoir un pool de prestataires de confiance et sérieux, + attirer des annonceurs</w:t>
      </w:r>
    </w:p>
    <w:p w14:paraId="7A4D2408" w14:textId="77777777" w:rsidR="001F19ED" w:rsidRPr="001F19ED" w:rsidRDefault="001F19ED" w:rsidP="001F19ED">
      <w:pPr>
        <w:numPr>
          <w:ilvl w:val="0"/>
          <w:numId w:val="19"/>
        </w:numPr>
        <w:rPr>
          <w:lang w:val="fr-FR"/>
        </w:rPr>
      </w:pPr>
      <w:r w:rsidRPr="001F19ED">
        <w:rPr>
          <w:lang w:val="fr-FR"/>
        </w:rPr>
        <w:t>Grand public avec compte payant pour le prestataire et compte client (demandeurs)</w:t>
      </w:r>
    </w:p>
    <w:p w14:paraId="7C6C32F3" w14:textId="77777777" w:rsidR="001F19ED" w:rsidRPr="001F19ED" w:rsidRDefault="001F19ED" w:rsidP="001F19ED">
      <w:pPr>
        <w:numPr>
          <w:ilvl w:val="0"/>
          <w:numId w:val="20"/>
        </w:numPr>
        <w:rPr>
          <w:lang w:val="fr-FR"/>
        </w:rPr>
      </w:pPr>
      <w:r w:rsidRPr="001F19ED">
        <w:rPr>
          <w:lang w:val="fr-FR"/>
        </w:rPr>
        <w:t>Version B2B : comptes clients payants en SAS pour les clients et prestataires</w:t>
      </w:r>
    </w:p>
    <w:p w14:paraId="5DEB91C8" w14:textId="77777777" w:rsidR="001F19ED" w:rsidRPr="001F19ED" w:rsidRDefault="001F19ED" w:rsidP="001F19ED">
      <w:pPr>
        <w:rPr>
          <w:lang w:val="fr-FR"/>
        </w:rPr>
      </w:pPr>
      <w:r w:rsidRPr="001F19ED">
        <w:rPr>
          <w:lang w:val="fr-FR"/>
        </w:rPr>
        <w:br/>
      </w:r>
    </w:p>
    <w:p w14:paraId="31448916" w14:textId="77777777" w:rsidR="001F19ED" w:rsidRPr="001F19ED" w:rsidRDefault="001F19ED" w:rsidP="001F19ED">
      <w:pPr>
        <w:pStyle w:val="Titre2"/>
        <w:numPr>
          <w:ilvl w:val="0"/>
          <w:numId w:val="26"/>
        </w:numPr>
        <w:rPr>
          <w:lang w:val="fr-FR"/>
        </w:rPr>
      </w:pPr>
      <w:r w:rsidRPr="001F19ED">
        <w:rPr>
          <w:lang w:val="fr-FR"/>
        </w:rPr>
        <w:t>Principe de Fonctionnement</w:t>
      </w:r>
    </w:p>
    <w:p w14:paraId="2D4BEC42" w14:textId="77777777" w:rsidR="001F19ED" w:rsidRPr="001F19ED" w:rsidRDefault="001F19ED" w:rsidP="001F19ED">
      <w:pPr>
        <w:rPr>
          <w:lang w:val="fr-FR"/>
        </w:rPr>
      </w:pPr>
      <w:r w:rsidRPr="001F19ED">
        <w:rPr>
          <w:lang w:val="fr-FR"/>
        </w:rPr>
        <w:t xml:space="preserve">Le moteur de </w:t>
      </w:r>
      <w:proofErr w:type="spellStart"/>
      <w:r w:rsidRPr="001F19ED">
        <w:rPr>
          <w:lang w:val="fr-FR"/>
        </w:rPr>
        <w:t>matching</w:t>
      </w:r>
      <w:proofErr w:type="spellEnd"/>
      <w:r w:rsidRPr="001F19ED">
        <w:rPr>
          <w:lang w:val="fr-FR"/>
        </w:rPr>
        <w:t xml:space="preserve"> automatique analyse les critères suivants :</w:t>
      </w:r>
    </w:p>
    <w:p w14:paraId="54B35C98" w14:textId="77777777" w:rsidR="001F19ED" w:rsidRPr="001F19ED" w:rsidRDefault="001F19ED" w:rsidP="001F19ED">
      <w:pPr>
        <w:numPr>
          <w:ilvl w:val="0"/>
          <w:numId w:val="22"/>
        </w:numPr>
        <w:rPr>
          <w:lang w:val="fr-FR"/>
        </w:rPr>
      </w:pPr>
      <w:r w:rsidRPr="001F19ED">
        <w:rPr>
          <w:lang w:val="fr-FR"/>
        </w:rPr>
        <w:t>Catégories de services compatibles</w:t>
      </w:r>
    </w:p>
    <w:p w14:paraId="7FF40B08" w14:textId="77777777" w:rsidR="001F19ED" w:rsidRPr="001F19ED" w:rsidRDefault="001F19ED" w:rsidP="001F19ED">
      <w:pPr>
        <w:numPr>
          <w:ilvl w:val="0"/>
          <w:numId w:val="22"/>
        </w:numPr>
        <w:rPr>
          <w:lang w:val="fr-FR"/>
        </w:rPr>
      </w:pPr>
      <w:r w:rsidRPr="001F19ED">
        <w:rPr>
          <w:lang w:val="fr-FR"/>
        </w:rPr>
        <w:t>Zones géographiques de couverture (</w:t>
      </w:r>
      <w:proofErr w:type="spellStart"/>
      <w:r w:rsidRPr="001F19ED">
        <w:rPr>
          <w:lang w:val="fr-FR"/>
        </w:rPr>
        <w:t>map</w:t>
      </w:r>
      <w:proofErr w:type="spellEnd"/>
      <w:r w:rsidRPr="001F19ED">
        <w:rPr>
          <w:lang w:val="fr-FR"/>
        </w:rPr>
        <w:t xml:space="preserve"> à intégrer)</w:t>
      </w:r>
    </w:p>
    <w:p w14:paraId="50582D9D" w14:textId="77777777" w:rsidR="001F19ED" w:rsidRPr="001F19ED" w:rsidRDefault="001F19ED" w:rsidP="001F19ED">
      <w:pPr>
        <w:numPr>
          <w:ilvl w:val="0"/>
          <w:numId w:val="22"/>
        </w:numPr>
        <w:rPr>
          <w:lang w:val="fr-FR"/>
        </w:rPr>
      </w:pPr>
      <w:r w:rsidRPr="001F19ED">
        <w:rPr>
          <w:lang w:val="fr-FR"/>
        </w:rPr>
        <w:lastRenderedPageBreak/>
        <w:t>Disponibilités et calendriers</w:t>
      </w:r>
    </w:p>
    <w:p w14:paraId="61DAB5AD" w14:textId="77777777" w:rsidR="001F19ED" w:rsidRPr="001F19ED" w:rsidRDefault="001F19ED" w:rsidP="001F19ED">
      <w:pPr>
        <w:numPr>
          <w:ilvl w:val="0"/>
          <w:numId w:val="22"/>
        </w:numPr>
        <w:rPr>
          <w:lang w:val="fr-FR"/>
        </w:rPr>
      </w:pPr>
      <w:r w:rsidRPr="001F19ED">
        <w:rPr>
          <w:lang w:val="fr-FR"/>
        </w:rPr>
        <w:t>Budget et tarification</w:t>
      </w:r>
    </w:p>
    <w:p w14:paraId="1E789F4B" w14:textId="77777777" w:rsidR="001F19ED" w:rsidRPr="001F19ED" w:rsidRDefault="001F19ED" w:rsidP="001F19ED">
      <w:pPr>
        <w:numPr>
          <w:ilvl w:val="0"/>
          <w:numId w:val="22"/>
        </w:numPr>
        <w:rPr>
          <w:lang w:val="fr-FR"/>
        </w:rPr>
      </w:pPr>
      <w:r w:rsidRPr="001F19ED">
        <w:rPr>
          <w:lang w:val="fr-FR"/>
        </w:rPr>
        <w:t>Compétences et exigences spécifiques</w:t>
      </w:r>
    </w:p>
    <w:p w14:paraId="1483B3E0" w14:textId="77777777" w:rsidR="001F19ED" w:rsidRPr="001F19ED" w:rsidRDefault="001F19ED" w:rsidP="001F19ED">
      <w:pPr>
        <w:numPr>
          <w:ilvl w:val="0"/>
          <w:numId w:val="22"/>
        </w:numPr>
        <w:rPr>
          <w:lang w:val="fr-FR"/>
        </w:rPr>
      </w:pPr>
      <w:r w:rsidRPr="001F19ED">
        <w:rPr>
          <w:lang w:val="fr-FR"/>
        </w:rPr>
        <w:t>Abonnement fait sur l’application</w:t>
      </w:r>
    </w:p>
    <w:p w14:paraId="1B98519F" w14:textId="77777777" w:rsidR="001F19ED" w:rsidRPr="001F19ED" w:rsidRDefault="001F19ED" w:rsidP="001F19ED">
      <w:pPr>
        <w:rPr>
          <w:lang w:val="fr-FR"/>
        </w:rPr>
      </w:pPr>
      <w:r w:rsidRPr="001F19ED">
        <w:rPr>
          <w:lang w:val="fr-FR"/>
        </w:rPr>
        <w:br/>
      </w:r>
    </w:p>
    <w:p w14:paraId="3D8011E9" w14:textId="77777777" w:rsidR="001F19ED" w:rsidRPr="001F19ED" w:rsidRDefault="001F19ED" w:rsidP="001F19ED">
      <w:pPr>
        <w:pStyle w:val="Titre2"/>
        <w:numPr>
          <w:ilvl w:val="0"/>
          <w:numId w:val="26"/>
        </w:numPr>
        <w:rPr>
          <w:lang w:val="fr-FR"/>
        </w:rPr>
      </w:pPr>
      <w:r w:rsidRPr="001F19ED">
        <w:rPr>
          <w:lang w:val="fr-FR"/>
        </w:rPr>
        <w:t xml:space="preserve">Algorithme de </w:t>
      </w:r>
      <w:proofErr w:type="spellStart"/>
      <w:r w:rsidRPr="001F19ED">
        <w:rPr>
          <w:lang w:val="fr-FR"/>
        </w:rPr>
        <w:t>Scoring</w:t>
      </w:r>
      <w:proofErr w:type="spellEnd"/>
    </w:p>
    <w:p w14:paraId="753BE69E" w14:textId="77777777" w:rsidR="001F19ED" w:rsidRPr="001F19ED" w:rsidRDefault="001F19ED" w:rsidP="001F19ED">
      <w:pPr>
        <w:rPr>
          <w:lang w:val="fr-FR"/>
        </w:rPr>
      </w:pPr>
      <w:r w:rsidRPr="001F19ED">
        <w:rPr>
          <w:lang w:val="fr-FR"/>
        </w:rPr>
        <w:t>Le système calcule un score de pertinence basé sur :</w:t>
      </w:r>
    </w:p>
    <w:p w14:paraId="160B2679" w14:textId="77777777" w:rsidR="001F19ED" w:rsidRPr="001F19ED" w:rsidRDefault="001F19ED" w:rsidP="001F19ED">
      <w:pPr>
        <w:numPr>
          <w:ilvl w:val="0"/>
          <w:numId w:val="24"/>
        </w:numPr>
        <w:rPr>
          <w:lang w:val="fr-FR"/>
        </w:rPr>
      </w:pPr>
      <w:r w:rsidRPr="001F19ED">
        <w:rPr>
          <w:lang w:val="fr-FR"/>
        </w:rPr>
        <w:t>Correspondance des catégories (de base)</w:t>
      </w:r>
    </w:p>
    <w:p w14:paraId="44CFB929" w14:textId="77777777" w:rsidR="001F19ED" w:rsidRPr="001F19ED" w:rsidRDefault="001F19ED" w:rsidP="001F19ED">
      <w:pPr>
        <w:numPr>
          <w:ilvl w:val="0"/>
          <w:numId w:val="24"/>
        </w:numPr>
        <w:rPr>
          <w:lang w:val="fr-FR"/>
        </w:rPr>
      </w:pPr>
      <w:r w:rsidRPr="001F19ED">
        <w:rPr>
          <w:lang w:val="fr-FR"/>
        </w:rPr>
        <w:t>Compatibilité géographique (20%) (de base ville, puis km par rapport à la localisation du Client)</w:t>
      </w:r>
    </w:p>
    <w:p w14:paraId="6FFF457D" w14:textId="77777777" w:rsidR="001F19ED" w:rsidRPr="001F19ED" w:rsidRDefault="001F19ED" w:rsidP="001F19ED">
      <w:pPr>
        <w:numPr>
          <w:ilvl w:val="0"/>
          <w:numId w:val="24"/>
        </w:numPr>
        <w:rPr>
          <w:lang w:val="fr-FR"/>
        </w:rPr>
      </w:pPr>
      <w:r w:rsidRPr="001F19ED">
        <w:rPr>
          <w:lang w:val="fr-FR"/>
        </w:rPr>
        <w:t>Disponibilités (20%)</w:t>
      </w:r>
    </w:p>
    <w:p w14:paraId="2F19C652" w14:textId="77777777" w:rsidR="001F19ED" w:rsidRPr="001F19ED" w:rsidRDefault="001F19ED" w:rsidP="001F19ED">
      <w:pPr>
        <w:numPr>
          <w:ilvl w:val="0"/>
          <w:numId w:val="24"/>
        </w:numPr>
        <w:rPr>
          <w:lang w:val="fr-FR"/>
        </w:rPr>
      </w:pPr>
      <w:r w:rsidRPr="001F19ED">
        <w:rPr>
          <w:lang w:val="fr-FR"/>
        </w:rPr>
        <w:t>Expérience et certifications (20%)</w:t>
      </w:r>
    </w:p>
    <w:p w14:paraId="0AD9FFA6" w14:textId="77777777" w:rsidR="001F19ED" w:rsidRPr="001F19ED" w:rsidRDefault="001F19ED" w:rsidP="001F19ED">
      <w:pPr>
        <w:numPr>
          <w:ilvl w:val="0"/>
          <w:numId w:val="24"/>
        </w:numPr>
        <w:rPr>
          <w:lang w:val="fr-FR"/>
        </w:rPr>
      </w:pPr>
      <w:r w:rsidRPr="001F19ED">
        <w:rPr>
          <w:lang w:val="fr-FR"/>
        </w:rPr>
        <w:t>Abonnement (40%)</w:t>
      </w:r>
    </w:p>
    <w:p w14:paraId="68313E32" w14:textId="77777777" w:rsidR="001F19ED" w:rsidRPr="001F19ED" w:rsidRDefault="001F19ED" w:rsidP="001F19ED">
      <w:pPr>
        <w:rPr>
          <w:lang w:val="fr-FR"/>
        </w:rPr>
      </w:pPr>
    </w:p>
    <w:p w14:paraId="442BFB86" w14:textId="77777777" w:rsidR="001F19ED" w:rsidRPr="001F19ED" w:rsidRDefault="001F19ED" w:rsidP="001F19ED">
      <w:pPr>
        <w:rPr>
          <w:lang w:val="fr-FR"/>
        </w:rPr>
      </w:pPr>
      <w:r w:rsidRPr="001F19ED">
        <w:rPr>
          <w:lang w:val="fr-FR"/>
        </w:rPr>
        <w:t xml:space="preserve">Ce </w:t>
      </w:r>
      <w:proofErr w:type="spellStart"/>
      <w:r w:rsidRPr="001F19ED">
        <w:rPr>
          <w:lang w:val="fr-FR"/>
        </w:rPr>
        <w:t>matching</w:t>
      </w:r>
      <w:proofErr w:type="spellEnd"/>
      <w:r w:rsidRPr="001F19ED">
        <w:rPr>
          <w:lang w:val="fr-FR"/>
        </w:rPr>
        <w:t xml:space="preserve"> sera à faire pour une durée préférentielle bien définie (1h, 2h, …).</w:t>
      </w:r>
      <w:r w:rsidRPr="001F19ED">
        <w:rPr>
          <w:lang w:val="fr-FR"/>
        </w:rPr>
        <w:br/>
        <w:t>Puis on ouvre :</w:t>
      </w:r>
    </w:p>
    <w:p w14:paraId="665D2B14" w14:textId="77777777" w:rsidR="001F19ED" w:rsidRPr="001F19ED" w:rsidRDefault="001F19ED" w:rsidP="001F19ED">
      <w:pPr>
        <w:numPr>
          <w:ilvl w:val="0"/>
          <w:numId w:val="25"/>
        </w:numPr>
        <w:rPr>
          <w:lang w:val="fr-FR"/>
        </w:rPr>
      </w:pPr>
      <w:r w:rsidRPr="001F19ED">
        <w:rPr>
          <w:lang w:val="fr-FR"/>
        </w:rPr>
        <w:t>Sur couverture géographique sur 10km supplémentaires</w:t>
      </w:r>
    </w:p>
    <w:p w14:paraId="1F4A9195" w14:textId="77777777" w:rsidR="001F19ED" w:rsidRPr="001F19ED" w:rsidRDefault="001F19ED" w:rsidP="001F19ED">
      <w:pPr>
        <w:numPr>
          <w:ilvl w:val="0"/>
          <w:numId w:val="25"/>
        </w:numPr>
        <w:rPr>
          <w:lang w:val="fr-FR"/>
        </w:rPr>
      </w:pPr>
      <w:r w:rsidRPr="001F19ED">
        <w:rPr>
          <w:lang w:val="fr-FR"/>
        </w:rPr>
        <w:t>Puis ouverture générale </w:t>
      </w:r>
    </w:p>
    <w:p w14:paraId="45832323" w14:textId="77777777" w:rsidR="001F19ED" w:rsidRDefault="001F19ED" w:rsidP="001F19ED">
      <w:pPr>
        <w:rPr>
          <w:lang w:val="fr-FR"/>
        </w:rPr>
      </w:pPr>
    </w:p>
    <w:p w14:paraId="29836950" w14:textId="2FBB74F8" w:rsidR="00D145A9" w:rsidRPr="00EA12DC" w:rsidRDefault="00000000" w:rsidP="001F19ED">
      <w:pPr>
        <w:pStyle w:val="Titre1"/>
        <w:rPr>
          <w:lang w:val="fr-FR"/>
        </w:rPr>
      </w:pPr>
      <w:r w:rsidRPr="00EA12DC">
        <w:rPr>
          <w:lang w:val="fr-FR"/>
        </w:rPr>
        <w:t xml:space="preserve">Moteur de Matching - </w:t>
      </w:r>
      <w:proofErr w:type="spellStart"/>
      <w:r w:rsidRPr="00EA12DC">
        <w:rPr>
          <w:lang w:val="fr-FR"/>
        </w:rPr>
        <w:t>Spec</w:t>
      </w:r>
      <w:proofErr w:type="spellEnd"/>
      <w:r w:rsidRPr="00EA12DC">
        <w:rPr>
          <w:lang w:val="fr-FR"/>
        </w:rPr>
        <w:t xml:space="preserve"> V1</w:t>
      </w:r>
    </w:p>
    <w:p w14:paraId="316BE8F2" w14:textId="77777777" w:rsidR="00D145A9" w:rsidRPr="00EA12DC" w:rsidRDefault="00D145A9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555939E8" w14:textId="516F4CFB" w:rsidR="00D145A9" w:rsidRPr="00EA12DC" w:rsidRDefault="00000000" w:rsidP="001F19ED">
      <w:pPr>
        <w:pStyle w:val="Titre2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EA12DC">
        <w:rPr>
          <w:rFonts w:ascii="Times New Roman" w:hAnsi="Times New Roman" w:cs="Times New Roman"/>
          <w:sz w:val="28"/>
          <w:szCs w:val="28"/>
          <w:lang w:val="fr-FR"/>
        </w:rPr>
        <w:t>Objectif</w:t>
      </w:r>
    </w:p>
    <w:p w14:paraId="77420EEE" w14:textId="15365EA8" w:rsidR="00D145A9" w:rsidRPr="00EA12DC" w:rsidRDefault="0000000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EA12DC">
        <w:rPr>
          <w:rFonts w:ascii="Times New Roman" w:hAnsi="Times New Roman" w:cs="Times New Roman"/>
          <w:sz w:val="24"/>
          <w:szCs w:val="24"/>
          <w:lang w:val="fr-FR"/>
        </w:rPr>
        <w:t xml:space="preserve">Construire un algorithme de </w:t>
      </w:r>
      <w:proofErr w:type="spellStart"/>
      <w:r w:rsidRPr="00EA12DC">
        <w:rPr>
          <w:rFonts w:ascii="Times New Roman" w:hAnsi="Times New Roman" w:cs="Times New Roman"/>
          <w:sz w:val="24"/>
          <w:szCs w:val="24"/>
          <w:lang w:val="fr-FR"/>
        </w:rPr>
        <w:t>matching</w:t>
      </w:r>
      <w:proofErr w:type="spellEnd"/>
      <w:r w:rsidRPr="00EA12DC">
        <w:rPr>
          <w:rFonts w:ascii="Times New Roman" w:hAnsi="Times New Roman" w:cs="Times New Roman"/>
          <w:sz w:val="24"/>
          <w:szCs w:val="24"/>
          <w:lang w:val="fr-FR"/>
        </w:rPr>
        <w:t xml:space="preserve"> qui sélectionne les meilleurs prestataires pour un besoin client en tenant compte :</w:t>
      </w:r>
    </w:p>
    <w:p w14:paraId="3C43AE88" w14:textId="77777777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EA12DC">
        <w:rPr>
          <w:rFonts w:ascii="Times New Roman" w:hAnsi="Times New Roman" w:cs="Times New Roman"/>
          <w:sz w:val="24"/>
          <w:szCs w:val="24"/>
          <w:lang w:val="fr-FR"/>
        </w:rPr>
        <w:t>de</w:t>
      </w:r>
      <w:proofErr w:type="gramEnd"/>
      <w:r w:rsidRPr="00EA12DC">
        <w:rPr>
          <w:rFonts w:ascii="Times New Roman" w:hAnsi="Times New Roman" w:cs="Times New Roman"/>
          <w:sz w:val="24"/>
          <w:szCs w:val="24"/>
          <w:lang w:val="fr-FR"/>
        </w:rPr>
        <w:t xml:space="preserve"> la pertinence métier (catégorie, compétences),</w:t>
      </w:r>
    </w:p>
    <w:p w14:paraId="0B8B6ACE" w14:textId="77777777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EA12DC">
        <w:rPr>
          <w:rFonts w:ascii="Times New Roman" w:hAnsi="Times New Roman" w:cs="Times New Roman"/>
          <w:sz w:val="24"/>
          <w:szCs w:val="24"/>
          <w:lang w:val="fr-FR"/>
        </w:rPr>
        <w:t>de</w:t>
      </w:r>
      <w:proofErr w:type="gramEnd"/>
      <w:r w:rsidRPr="00EA12DC">
        <w:rPr>
          <w:rFonts w:ascii="Times New Roman" w:hAnsi="Times New Roman" w:cs="Times New Roman"/>
          <w:sz w:val="24"/>
          <w:szCs w:val="24"/>
          <w:lang w:val="fr-FR"/>
        </w:rPr>
        <w:t xml:space="preserve"> la faisabilité (distance, disponibilité),</w:t>
      </w:r>
    </w:p>
    <w:p w14:paraId="7E8D1AAD" w14:textId="77777777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EA12DC">
        <w:rPr>
          <w:rFonts w:ascii="Times New Roman" w:hAnsi="Times New Roman" w:cs="Times New Roman"/>
          <w:sz w:val="24"/>
          <w:szCs w:val="24"/>
          <w:lang w:val="fr-FR"/>
        </w:rPr>
        <w:t>de</w:t>
      </w:r>
      <w:proofErr w:type="gramEnd"/>
      <w:r w:rsidRPr="00EA12DC">
        <w:rPr>
          <w:rFonts w:ascii="Times New Roman" w:hAnsi="Times New Roman" w:cs="Times New Roman"/>
          <w:sz w:val="24"/>
          <w:szCs w:val="24"/>
          <w:lang w:val="fr-FR"/>
        </w:rPr>
        <w:t xml:space="preserve"> la confiance (fiabilité, annulations, litiges),</w:t>
      </w:r>
    </w:p>
    <w:p w14:paraId="064567BF" w14:textId="77777777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EA12DC">
        <w:rPr>
          <w:rFonts w:ascii="Times New Roman" w:hAnsi="Times New Roman" w:cs="Times New Roman"/>
          <w:sz w:val="24"/>
          <w:szCs w:val="24"/>
          <w:lang w:val="fr-FR"/>
        </w:rPr>
        <w:t>des</w:t>
      </w:r>
      <w:proofErr w:type="gramEnd"/>
      <w:r w:rsidRPr="00EA12DC">
        <w:rPr>
          <w:rFonts w:ascii="Times New Roman" w:hAnsi="Times New Roman" w:cs="Times New Roman"/>
          <w:sz w:val="24"/>
          <w:szCs w:val="24"/>
          <w:lang w:val="fr-FR"/>
        </w:rPr>
        <w:t xml:space="preserve"> contraintes business (abonnement, priorités commerciales).</w:t>
      </w:r>
    </w:p>
    <w:p w14:paraId="2FA9B878" w14:textId="77777777" w:rsidR="00D145A9" w:rsidRPr="00EA12DC" w:rsidRDefault="00D145A9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085C0045" w14:textId="26CC4513" w:rsidR="00D145A9" w:rsidRPr="00EA12DC" w:rsidRDefault="00000000" w:rsidP="001F19ED">
      <w:pPr>
        <w:pStyle w:val="Titre2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EA12DC">
        <w:rPr>
          <w:rFonts w:ascii="Times New Roman" w:hAnsi="Times New Roman" w:cs="Times New Roman"/>
          <w:sz w:val="28"/>
          <w:szCs w:val="28"/>
          <w:lang w:val="fr-FR"/>
        </w:rPr>
        <w:t>Approche générale</w:t>
      </w:r>
    </w:p>
    <w:p w14:paraId="5A2FA88E" w14:textId="5B09925F" w:rsidR="00D145A9" w:rsidRPr="00EA12DC" w:rsidRDefault="0000000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EA12DC">
        <w:rPr>
          <w:rFonts w:ascii="Times New Roman" w:hAnsi="Times New Roman" w:cs="Times New Roman"/>
          <w:sz w:val="24"/>
          <w:szCs w:val="24"/>
          <w:lang w:val="fr-FR"/>
        </w:rPr>
        <w:t>L'algorithme se fait en deux étapes :</w:t>
      </w:r>
    </w:p>
    <w:p w14:paraId="71623556" w14:textId="19695E5C" w:rsidR="00D145A9" w:rsidRPr="00EA12DC" w:rsidRDefault="00000000" w:rsidP="001D55E3">
      <w:pPr>
        <w:pStyle w:val="Listenumros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EA12DC">
        <w:rPr>
          <w:rFonts w:ascii="Times New Roman" w:hAnsi="Times New Roman" w:cs="Times New Roman"/>
          <w:sz w:val="24"/>
          <w:szCs w:val="24"/>
          <w:lang w:val="fr-FR"/>
        </w:rPr>
        <w:t>Filtrage dur (éliminatoire)</w:t>
      </w:r>
      <w:r w:rsidR="001D55E3" w:rsidRPr="00EA12D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A12DC">
        <w:rPr>
          <w:rFonts w:ascii="Times New Roman" w:hAnsi="Times New Roman" w:cs="Times New Roman"/>
          <w:sz w:val="24"/>
          <w:szCs w:val="24"/>
          <w:lang w:val="fr-FR"/>
        </w:rPr>
        <w:t>: retirer les prestataires non éligibles.</w:t>
      </w:r>
    </w:p>
    <w:p w14:paraId="5FA517B5" w14:textId="1EB54895" w:rsidR="00D145A9" w:rsidRPr="00EA12DC" w:rsidRDefault="00000000" w:rsidP="001D55E3">
      <w:pPr>
        <w:pStyle w:val="Listenumros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EA12DC">
        <w:rPr>
          <w:rFonts w:ascii="Times New Roman" w:hAnsi="Times New Roman" w:cs="Times New Roman"/>
          <w:sz w:val="24"/>
          <w:szCs w:val="24"/>
          <w:lang w:val="fr-FR"/>
        </w:rPr>
        <w:t>Scoring</w:t>
      </w:r>
      <w:proofErr w:type="spellEnd"/>
      <w:r w:rsidRPr="00EA12DC">
        <w:rPr>
          <w:rFonts w:ascii="Times New Roman" w:hAnsi="Times New Roman" w:cs="Times New Roman"/>
          <w:sz w:val="24"/>
          <w:szCs w:val="24"/>
          <w:lang w:val="fr-FR"/>
        </w:rPr>
        <w:t xml:space="preserve"> pondéré (0 à 100) : calculer un score pour classer les candidats restants.</w:t>
      </w:r>
    </w:p>
    <w:p w14:paraId="5B8B5125" w14:textId="77777777" w:rsidR="00D145A9" w:rsidRPr="00EA12DC" w:rsidRDefault="00D145A9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586F293F" w14:textId="0582BB0E" w:rsidR="00D145A9" w:rsidRPr="00EA12DC" w:rsidRDefault="00000000" w:rsidP="001F19ED">
      <w:pPr>
        <w:pStyle w:val="Titre2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EA12DC">
        <w:rPr>
          <w:rFonts w:ascii="Times New Roman" w:hAnsi="Times New Roman" w:cs="Times New Roman"/>
          <w:sz w:val="28"/>
          <w:szCs w:val="28"/>
          <w:lang w:val="fr-FR"/>
        </w:rPr>
        <w:t>Filtrage dur (obligatoire)</w:t>
      </w:r>
    </w:p>
    <w:p w14:paraId="5A36D3D1" w14:textId="457338AB" w:rsidR="00D145A9" w:rsidRPr="00EA12DC" w:rsidRDefault="0000000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EA12DC">
        <w:rPr>
          <w:rFonts w:ascii="Times New Roman" w:hAnsi="Times New Roman" w:cs="Times New Roman"/>
          <w:sz w:val="24"/>
          <w:szCs w:val="24"/>
          <w:lang w:val="fr-FR"/>
        </w:rPr>
        <w:t>Un prestataire est éliminé s'il ne respecte pas au moins une règle :</w:t>
      </w:r>
    </w:p>
    <w:p w14:paraId="0468E008" w14:textId="77777777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</w:rPr>
      </w:pPr>
      <w:proofErr w:type="spellStart"/>
      <w:r w:rsidRPr="00EA12DC">
        <w:rPr>
          <w:rFonts w:ascii="Times New Roman" w:hAnsi="Times New Roman" w:cs="Times New Roman"/>
          <w:sz w:val="24"/>
          <w:szCs w:val="24"/>
        </w:rPr>
        <w:t>catégorie</w:t>
      </w:r>
      <w:proofErr w:type="spellEnd"/>
      <w:r w:rsidRPr="00EA12DC">
        <w:rPr>
          <w:rFonts w:ascii="Times New Roman" w:hAnsi="Times New Roman" w:cs="Times New Roman"/>
          <w:sz w:val="24"/>
          <w:szCs w:val="24"/>
        </w:rPr>
        <w:t>/service incompatible,</w:t>
      </w:r>
    </w:p>
    <w:p w14:paraId="466743FC" w14:textId="77777777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EA12DC">
        <w:rPr>
          <w:rFonts w:ascii="Times New Roman" w:hAnsi="Times New Roman" w:cs="Times New Roman"/>
          <w:sz w:val="24"/>
          <w:szCs w:val="24"/>
          <w:lang w:val="fr-FR"/>
        </w:rPr>
        <w:t>hors</w:t>
      </w:r>
      <w:proofErr w:type="gramEnd"/>
      <w:r w:rsidRPr="00EA12DC">
        <w:rPr>
          <w:rFonts w:ascii="Times New Roman" w:hAnsi="Times New Roman" w:cs="Times New Roman"/>
          <w:sz w:val="24"/>
          <w:szCs w:val="24"/>
          <w:lang w:val="fr-FR"/>
        </w:rPr>
        <w:t xml:space="preserve"> zone maximum (</w:t>
      </w:r>
      <w:proofErr w:type="gramStart"/>
      <w:r w:rsidRPr="00EA12DC">
        <w:rPr>
          <w:rFonts w:ascii="Times New Roman" w:hAnsi="Times New Roman" w:cs="Times New Roman"/>
          <w:sz w:val="24"/>
          <w:szCs w:val="24"/>
          <w:lang w:val="fr-FR"/>
        </w:rPr>
        <w:t>ex:</w:t>
      </w:r>
      <w:proofErr w:type="gramEnd"/>
      <w:r w:rsidRPr="00EA12DC">
        <w:rPr>
          <w:rFonts w:ascii="Times New Roman" w:hAnsi="Times New Roman" w:cs="Times New Roman"/>
          <w:sz w:val="24"/>
          <w:szCs w:val="24"/>
          <w:lang w:val="fr-FR"/>
        </w:rPr>
        <w:t xml:space="preserve"> &gt; 20 km au lancement),</w:t>
      </w:r>
    </w:p>
    <w:p w14:paraId="02A7F36A" w14:textId="77777777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</w:rPr>
      </w:pPr>
      <w:proofErr w:type="spellStart"/>
      <w:r w:rsidRPr="00EA12DC">
        <w:rPr>
          <w:rFonts w:ascii="Times New Roman" w:hAnsi="Times New Roman" w:cs="Times New Roman"/>
          <w:sz w:val="24"/>
          <w:szCs w:val="24"/>
        </w:rPr>
        <w:t>indisponible</w:t>
      </w:r>
      <w:proofErr w:type="spellEnd"/>
      <w:r w:rsidRPr="00EA12DC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EA12DC">
        <w:rPr>
          <w:rFonts w:ascii="Times New Roman" w:hAnsi="Times New Roman" w:cs="Times New Roman"/>
          <w:sz w:val="24"/>
          <w:szCs w:val="24"/>
        </w:rPr>
        <w:t>créneau</w:t>
      </w:r>
      <w:proofErr w:type="spellEnd"/>
      <w:r w:rsidRPr="00EA12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2DC">
        <w:rPr>
          <w:rFonts w:ascii="Times New Roman" w:hAnsi="Times New Roman" w:cs="Times New Roman"/>
          <w:sz w:val="24"/>
          <w:szCs w:val="24"/>
        </w:rPr>
        <w:t>demandé</w:t>
      </w:r>
      <w:proofErr w:type="spellEnd"/>
      <w:r w:rsidRPr="00EA12DC">
        <w:rPr>
          <w:rFonts w:ascii="Times New Roman" w:hAnsi="Times New Roman" w:cs="Times New Roman"/>
          <w:sz w:val="24"/>
          <w:szCs w:val="24"/>
        </w:rPr>
        <w:t>,</w:t>
      </w:r>
    </w:p>
    <w:p w14:paraId="166A2508" w14:textId="64CD5645" w:rsidR="00D145A9" w:rsidRPr="00EA12DC" w:rsidRDefault="00000000" w:rsidP="001D55E3">
      <w:pPr>
        <w:pStyle w:val="Listepuces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EA12DC">
        <w:rPr>
          <w:rFonts w:ascii="Times New Roman" w:hAnsi="Times New Roman" w:cs="Times New Roman"/>
          <w:sz w:val="24"/>
          <w:szCs w:val="24"/>
          <w:lang w:val="fr-FR"/>
        </w:rPr>
        <w:t>statut</w:t>
      </w:r>
      <w:proofErr w:type="gramEnd"/>
      <w:r w:rsidRPr="00EA12DC">
        <w:rPr>
          <w:rFonts w:ascii="Times New Roman" w:hAnsi="Times New Roman" w:cs="Times New Roman"/>
          <w:sz w:val="24"/>
          <w:szCs w:val="24"/>
          <w:lang w:val="fr-FR"/>
        </w:rPr>
        <w:t xml:space="preserve"> inactif ou vérification incomplète.</w:t>
      </w:r>
    </w:p>
    <w:p w14:paraId="011B5DE6" w14:textId="77777777" w:rsidR="00D145A9" w:rsidRPr="00EA12DC" w:rsidRDefault="0000000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EA12DC">
        <w:rPr>
          <w:rFonts w:ascii="Times New Roman" w:hAnsi="Times New Roman" w:cs="Times New Roman"/>
          <w:sz w:val="24"/>
          <w:szCs w:val="24"/>
          <w:lang w:val="fr-FR"/>
        </w:rPr>
        <w:t>Sortie de cette étape : une liste de candidats valides.</w:t>
      </w:r>
    </w:p>
    <w:p w14:paraId="11EDFA67" w14:textId="77777777" w:rsidR="00D145A9" w:rsidRPr="00EA12DC" w:rsidRDefault="00D145A9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6E2C435C" w14:textId="60065403" w:rsidR="00D145A9" w:rsidRPr="00EA12DC" w:rsidRDefault="00000000" w:rsidP="001F19ED">
      <w:pPr>
        <w:pStyle w:val="Titre2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EA12DC">
        <w:rPr>
          <w:rFonts w:ascii="Times New Roman" w:hAnsi="Times New Roman" w:cs="Times New Roman"/>
          <w:sz w:val="28"/>
          <w:szCs w:val="28"/>
          <w:lang w:val="fr-FR"/>
        </w:rPr>
        <w:t xml:space="preserve">Algorithme de </w:t>
      </w:r>
      <w:proofErr w:type="spellStart"/>
      <w:r w:rsidRPr="00EA12DC">
        <w:rPr>
          <w:rFonts w:ascii="Times New Roman" w:hAnsi="Times New Roman" w:cs="Times New Roman"/>
          <w:sz w:val="28"/>
          <w:szCs w:val="28"/>
          <w:lang w:val="fr-FR"/>
        </w:rPr>
        <w:t>scoring</w:t>
      </w:r>
      <w:proofErr w:type="spellEnd"/>
      <w:r w:rsidRPr="00EA12DC">
        <w:rPr>
          <w:rFonts w:ascii="Times New Roman" w:hAnsi="Times New Roman" w:cs="Times New Roman"/>
          <w:sz w:val="28"/>
          <w:szCs w:val="28"/>
          <w:lang w:val="fr-FR"/>
        </w:rPr>
        <w:t xml:space="preserve"> (V1)</w:t>
      </w:r>
    </w:p>
    <w:p w14:paraId="186931D3" w14:textId="509430DA" w:rsidR="00D145A9" w:rsidRPr="00EA12DC" w:rsidRDefault="0000000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EA12DC">
        <w:rPr>
          <w:rFonts w:ascii="Times New Roman" w:hAnsi="Times New Roman" w:cs="Times New Roman"/>
          <w:sz w:val="24"/>
          <w:szCs w:val="24"/>
          <w:lang w:val="fr-FR"/>
        </w:rPr>
        <w:t>Formule :</w:t>
      </w:r>
    </w:p>
    <w:p w14:paraId="71BFDF49" w14:textId="71AD4138" w:rsidR="00D145A9" w:rsidRDefault="001D55E3">
      <w:pPr>
        <w:rPr>
          <w:rFonts w:ascii="Times New Roman" w:hAnsi="Times New Roman" w:cs="Times New Roman"/>
          <w:sz w:val="24"/>
          <w:szCs w:val="24"/>
          <w:u w:val="single"/>
        </w:rPr>
      </w:pPr>
      <w:r w:rsidRPr="00EA12DC">
        <w:rPr>
          <w:rFonts w:ascii="Times New Roman" w:hAnsi="Times New Roman" w:cs="Times New Roman"/>
          <w:b/>
          <w:bCs/>
          <w:sz w:val="24"/>
          <w:szCs w:val="24"/>
        </w:rPr>
        <w:t>Score</w:t>
      </w:r>
      <w:r w:rsidRPr="00EA12D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A12DC">
        <w:rPr>
          <w:rFonts w:ascii="Times New Roman" w:hAnsi="Times New Roman" w:cs="Times New Roman"/>
          <w:sz w:val="24"/>
          <w:szCs w:val="24"/>
          <w:u w:val="single"/>
        </w:rPr>
        <w:t>wc</w:t>
      </w:r>
      <w:proofErr w:type="spellEnd"/>
      <w:r w:rsidRPr="00EA12DC">
        <w:rPr>
          <w:rFonts w:ascii="Times New Roman" w:hAnsi="Times New Roman" w:cs="Times New Roman"/>
          <w:sz w:val="24"/>
          <w:szCs w:val="24"/>
          <w:u w:val="single"/>
        </w:rPr>
        <w:t xml:space="preserve">*C + </w:t>
      </w:r>
      <w:proofErr w:type="spellStart"/>
      <w:r w:rsidRPr="00EA12DC">
        <w:rPr>
          <w:rFonts w:ascii="Times New Roman" w:hAnsi="Times New Roman" w:cs="Times New Roman"/>
          <w:sz w:val="24"/>
          <w:szCs w:val="24"/>
          <w:u w:val="single"/>
        </w:rPr>
        <w:t>wg</w:t>
      </w:r>
      <w:proofErr w:type="spellEnd"/>
      <w:r w:rsidRPr="00EA12DC">
        <w:rPr>
          <w:rFonts w:ascii="Times New Roman" w:hAnsi="Times New Roman" w:cs="Times New Roman"/>
          <w:sz w:val="24"/>
          <w:szCs w:val="24"/>
          <w:u w:val="single"/>
        </w:rPr>
        <w:t xml:space="preserve">*G + wd*D + wf*F + wp*P + </w:t>
      </w:r>
      <w:proofErr w:type="spellStart"/>
      <w:r w:rsidRPr="00EA12DC">
        <w:rPr>
          <w:rFonts w:ascii="Times New Roman" w:hAnsi="Times New Roman" w:cs="Times New Roman"/>
          <w:sz w:val="24"/>
          <w:szCs w:val="24"/>
          <w:u w:val="single"/>
        </w:rPr>
        <w:t>wa</w:t>
      </w:r>
      <w:proofErr w:type="spellEnd"/>
      <w:r w:rsidRPr="00EA12DC">
        <w:rPr>
          <w:rFonts w:ascii="Times New Roman" w:hAnsi="Times New Roman" w:cs="Times New Roman"/>
          <w:sz w:val="24"/>
          <w:szCs w:val="24"/>
          <w:u w:val="single"/>
        </w:rPr>
        <w:t>*A</w:t>
      </w:r>
    </w:p>
    <w:p w14:paraId="53BB4FC8" w14:textId="4A2DC446" w:rsidR="0060760C" w:rsidRPr="0060760C" w:rsidRDefault="0060760C">
      <w:pPr>
        <w:rPr>
          <w:rFonts w:ascii="Times New Roman" w:hAnsi="Times New Roman" w:cs="Times New Roman"/>
          <w:sz w:val="24"/>
          <w:szCs w:val="24"/>
          <w:u w:val="single"/>
          <w:lang w:val="fr-FR"/>
        </w:rPr>
      </w:pPr>
      <w:r w:rsidRPr="0060760C">
        <w:rPr>
          <w:rFonts w:ascii="Times New Roman" w:hAnsi="Times New Roman" w:cs="Times New Roman"/>
          <w:sz w:val="24"/>
          <w:szCs w:val="24"/>
          <w:u w:val="single"/>
          <w:lang w:val="fr-FR"/>
        </w:rPr>
        <w:t>(</w:t>
      </w:r>
      <w:proofErr w:type="gramStart"/>
      <w:r w:rsidRPr="0060760C">
        <w:rPr>
          <w:rFonts w:ascii="Times New Roman" w:hAnsi="Times New Roman" w:cs="Times New Roman"/>
          <w:sz w:val="24"/>
          <w:szCs w:val="24"/>
          <w:u w:val="single"/>
          <w:lang w:val="fr-FR"/>
        </w:rPr>
        <w:t>mettre</w:t>
      </w:r>
      <w:proofErr w:type="gramEnd"/>
      <w:r w:rsidRPr="0060760C">
        <w:rPr>
          <w:rFonts w:ascii="Times New Roman" w:hAnsi="Times New Roman" w:cs="Times New Roman"/>
          <w:sz w:val="24"/>
          <w:szCs w:val="24"/>
          <w:u w:val="single"/>
          <w:lang w:val="fr-FR"/>
        </w:rPr>
        <w:t xml:space="preserve"> une</w:t>
      </w:r>
      <w:r>
        <w:rPr>
          <w:rFonts w:ascii="Times New Roman" w:hAnsi="Times New Roman" w:cs="Times New Roman"/>
          <w:sz w:val="24"/>
          <w:szCs w:val="24"/>
          <w:u w:val="single"/>
          <w:lang w:val="fr-FR"/>
        </w:rPr>
        <w:t xml:space="preserve"> légende pour plus de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  <w:lang w:val="fr-FR"/>
        </w:rPr>
        <w:t>compreheintion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  <w:lang w:val="fr-FR"/>
        </w:rPr>
        <w:t xml:space="preserve"> « 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  <w:lang w:val="fr-FR"/>
        </w:rPr>
        <w:t>wc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  <w:lang w:val="fr-FR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  <w:lang w:val="fr-FR"/>
        </w:rPr>
        <w:t>wg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  <w:lang w:val="fr-FR"/>
        </w:rPr>
        <w:t>,…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  <w:lang w:val="fr-FR"/>
        </w:rPr>
        <w:t> »</w:t>
      </w:r>
    </w:p>
    <w:p w14:paraId="57FD7AF3" w14:textId="74B57DEF" w:rsidR="00D145A9" w:rsidRPr="0060760C" w:rsidRDefault="00000000" w:rsidP="001D55E3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60760C">
        <w:rPr>
          <w:rFonts w:ascii="Times New Roman" w:hAnsi="Times New Roman" w:cs="Times New Roman"/>
          <w:sz w:val="24"/>
          <w:szCs w:val="24"/>
          <w:lang w:val="fr-FR"/>
        </w:rPr>
        <w:t>Pondérations recommandées au départ</w:t>
      </w:r>
    </w:p>
    <w:p w14:paraId="3262B36A" w14:textId="4CEB5509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EA12DC">
        <w:rPr>
          <w:rFonts w:ascii="Times New Roman" w:hAnsi="Times New Roman" w:cs="Times New Roman"/>
          <w:sz w:val="24"/>
          <w:szCs w:val="24"/>
        </w:rPr>
        <w:t>`C` (</w:t>
      </w:r>
      <w:proofErr w:type="spellStart"/>
      <w:r w:rsidRPr="00EA12DC">
        <w:rPr>
          <w:rFonts w:ascii="Times New Roman" w:hAnsi="Times New Roman" w:cs="Times New Roman"/>
          <w:sz w:val="24"/>
          <w:szCs w:val="24"/>
        </w:rPr>
        <w:t>compétence</w:t>
      </w:r>
      <w:proofErr w:type="spellEnd"/>
      <w:r w:rsidRPr="00EA12D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A12DC">
        <w:rPr>
          <w:rFonts w:ascii="Times New Roman" w:hAnsi="Times New Roman" w:cs="Times New Roman"/>
          <w:sz w:val="24"/>
          <w:szCs w:val="24"/>
        </w:rPr>
        <w:t>catégorie</w:t>
      </w:r>
      <w:proofErr w:type="spellEnd"/>
      <w:proofErr w:type="gramStart"/>
      <w:r w:rsidRPr="00EA12DC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EA12DC">
        <w:rPr>
          <w:rFonts w:ascii="Times New Roman" w:hAnsi="Times New Roman" w:cs="Times New Roman"/>
          <w:sz w:val="24"/>
          <w:szCs w:val="24"/>
        </w:rPr>
        <w:t xml:space="preserve"> 25%</w:t>
      </w:r>
    </w:p>
    <w:p w14:paraId="0F89BC02" w14:textId="63092B00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EA12DC">
        <w:rPr>
          <w:rFonts w:ascii="Times New Roman" w:hAnsi="Times New Roman" w:cs="Times New Roman"/>
          <w:sz w:val="24"/>
          <w:szCs w:val="24"/>
        </w:rPr>
        <w:t>`G` (</w:t>
      </w:r>
      <w:proofErr w:type="spellStart"/>
      <w:r w:rsidRPr="00EA12DC">
        <w:rPr>
          <w:rFonts w:ascii="Times New Roman" w:hAnsi="Times New Roman" w:cs="Times New Roman"/>
          <w:sz w:val="24"/>
          <w:szCs w:val="24"/>
        </w:rPr>
        <w:t>géographique</w:t>
      </w:r>
      <w:proofErr w:type="spellEnd"/>
      <w:r w:rsidRPr="00EA12DC">
        <w:rPr>
          <w:rFonts w:ascii="Times New Roman" w:hAnsi="Times New Roman" w:cs="Times New Roman"/>
          <w:sz w:val="24"/>
          <w:szCs w:val="24"/>
        </w:rPr>
        <w:t>/distance</w:t>
      </w:r>
      <w:proofErr w:type="gramStart"/>
      <w:r w:rsidRPr="00EA12DC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EA12DC">
        <w:rPr>
          <w:rFonts w:ascii="Times New Roman" w:hAnsi="Times New Roman" w:cs="Times New Roman"/>
          <w:sz w:val="24"/>
          <w:szCs w:val="24"/>
        </w:rPr>
        <w:t xml:space="preserve"> 20%</w:t>
      </w:r>
    </w:p>
    <w:p w14:paraId="31FE4BAE" w14:textId="453AF939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EA12DC">
        <w:rPr>
          <w:rFonts w:ascii="Times New Roman" w:hAnsi="Times New Roman" w:cs="Times New Roman"/>
          <w:sz w:val="24"/>
          <w:szCs w:val="24"/>
        </w:rPr>
        <w:t>`D` (</w:t>
      </w:r>
      <w:proofErr w:type="spellStart"/>
      <w:r w:rsidRPr="00EA12DC">
        <w:rPr>
          <w:rFonts w:ascii="Times New Roman" w:hAnsi="Times New Roman" w:cs="Times New Roman"/>
          <w:sz w:val="24"/>
          <w:szCs w:val="24"/>
        </w:rPr>
        <w:t>disponibilité</w:t>
      </w:r>
      <w:proofErr w:type="spellEnd"/>
      <w:r w:rsidRPr="00EA12D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A12DC">
        <w:rPr>
          <w:rFonts w:ascii="Times New Roman" w:hAnsi="Times New Roman" w:cs="Times New Roman"/>
          <w:sz w:val="24"/>
          <w:szCs w:val="24"/>
        </w:rPr>
        <w:t>réactivité</w:t>
      </w:r>
      <w:proofErr w:type="spellEnd"/>
      <w:proofErr w:type="gramStart"/>
      <w:r w:rsidRPr="00EA12DC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EA12DC">
        <w:rPr>
          <w:rFonts w:ascii="Times New Roman" w:hAnsi="Times New Roman" w:cs="Times New Roman"/>
          <w:sz w:val="24"/>
          <w:szCs w:val="24"/>
        </w:rPr>
        <w:t xml:space="preserve"> 20%</w:t>
      </w:r>
    </w:p>
    <w:p w14:paraId="03AA1979" w14:textId="01C5D5EF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EA12DC">
        <w:rPr>
          <w:rFonts w:ascii="Times New Roman" w:hAnsi="Times New Roman" w:cs="Times New Roman"/>
          <w:sz w:val="24"/>
          <w:szCs w:val="24"/>
        </w:rPr>
        <w:t>`F` (</w:t>
      </w:r>
      <w:proofErr w:type="spellStart"/>
      <w:r w:rsidRPr="00EA12DC">
        <w:rPr>
          <w:rFonts w:ascii="Times New Roman" w:hAnsi="Times New Roman" w:cs="Times New Roman"/>
          <w:sz w:val="24"/>
          <w:szCs w:val="24"/>
        </w:rPr>
        <w:t>fiabilité</w:t>
      </w:r>
      <w:proofErr w:type="spellEnd"/>
      <w:proofErr w:type="gramStart"/>
      <w:r w:rsidRPr="00EA12DC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EA12DC">
        <w:rPr>
          <w:rFonts w:ascii="Times New Roman" w:hAnsi="Times New Roman" w:cs="Times New Roman"/>
          <w:sz w:val="24"/>
          <w:szCs w:val="24"/>
        </w:rPr>
        <w:t xml:space="preserve"> 15%</w:t>
      </w:r>
    </w:p>
    <w:p w14:paraId="2F9FE078" w14:textId="5C7DDA8B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EA12DC">
        <w:rPr>
          <w:rFonts w:ascii="Times New Roman" w:hAnsi="Times New Roman" w:cs="Times New Roman"/>
          <w:sz w:val="24"/>
          <w:szCs w:val="24"/>
        </w:rPr>
        <w:t>`P` (prix/budget</w:t>
      </w:r>
      <w:proofErr w:type="gramStart"/>
      <w:r w:rsidRPr="00EA12DC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EA12DC">
        <w:rPr>
          <w:rFonts w:ascii="Times New Roman" w:hAnsi="Times New Roman" w:cs="Times New Roman"/>
          <w:sz w:val="24"/>
          <w:szCs w:val="24"/>
        </w:rPr>
        <w:t xml:space="preserve"> 10%</w:t>
      </w:r>
    </w:p>
    <w:p w14:paraId="23732733" w14:textId="16BA9A80" w:rsidR="00D145A9" w:rsidRPr="0060760C" w:rsidRDefault="00000000">
      <w:pPr>
        <w:pStyle w:val="Listepuces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60760C">
        <w:rPr>
          <w:rFonts w:ascii="Times New Roman" w:hAnsi="Times New Roman" w:cs="Times New Roman"/>
          <w:sz w:val="24"/>
          <w:szCs w:val="24"/>
          <w:lang w:val="fr-FR"/>
        </w:rPr>
        <w:t>`A` (abonnement/priorité commerciale) : 10%</w:t>
      </w:r>
      <w:r w:rsidR="0060760C" w:rsidRPr="0060760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gramStart"/>
      <w:r w:rsidR="0060760C" w:rsidRPr="0060760C">
        <w:rPr>
          <w:rFonts w:ascii="Times New Roman" w:hAnsi="Times New Roman" w:cs="Times New Roman"/>
          <w:b/>
          <w:bCs/>
          <w:sz w:val="24"/>
          <w:szCs w:val="24"/>
          <w:lang w:val="fr-FR"/>
        </w:rPr>
        <w:t>( à</w:t>
      </w:r>
      <w:proofErr w:type="gramEnd"/>
      <w:r w:rsidR="0060760C" w:rsidRPr="0060760C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gramStart"/>
      <w:r w:rsidR="0060760C" w:rsidRPr="0060760C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revoir  </w:t>
      </w:r>
      <w:proofErr w:type="spellStart"/>
      <w:r w:rsidR="0060760C" w:rsidRPr="0060760C">
        <w:rPr>
          <w:rFonts w:ascii="Times New Roman" w:hAnsi="Times New Roman" w:cs="Times New Roman"/>
          <w:b/>
          <w:bCs/>
          <w:sz w:val="24"/>
          <w:szCs w:val="24"/>
          <w:lang w:val="fr-FR"/>
        </w:rPr>
        <w:t>a</w:t>
      </w:r>
      <w:proofErr w:type="spellEnd"/>
      <w:proofErr w:type="gramEnd"/>
      <w:r w:rsidR="0060760C" w:rsidRPr="0060760C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partir de l’abonnement</w:t>
      </w:r>
      <w:r w:rsidR="0060760C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qui était à 40%</w:t>
      </w:r>
      <w:r w:rsidR="0060760C" w:rsidRPr="0060760C">
        <w:rPr>
          <w:rFonts w:ascii="Times New Roman" w:hAnsi="Times New Roman" w:cs="Times New Roman"/>
          <w:b/>
          <w:bCs/>
          <w:sz w:val="24"/>
          <w:szCs w:val="24"/>
          <w:lang w:val="fr-FR"/>
        </w:rPr>
        <w:t>)</w:t>
      </w:r>
    </w:p>
    <w:p w14:paraId="13B38D92" w14:textId="2297EFCB" w:rsidR="00D145A9" w:rsidRPr="0060760C" w:rsidRDefault="00D145A9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5505783E" w14:textId="2C27204A" w:rsidR="00D145A9" w:rsidRPr="00EA12DC" w:rsidRDefault="00000000" w:rsidP="001F19ED">
      <w:pPr>
        <w:pStyle w:val="Titre2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12DC">
        <w:rPr>
          <w:rFonts w:ascii="Times New Roman" w:hAnsi="Times New Roman" w:cs="Times New Roman"/>
          <w:sz w:val="28"/>
          <w:szCs w:val="28"/>
        </w:rPr>
        <w:t>Définition</w:t>
      </w:r>
      <w:proofErr w:type="spellEnd"/>
      <w:r w:rsidRPr="00EA12DC">
        <w:rPr>
          <w:rFonts w:ascii="Times New Roman" w:hAnsi="Times New Roman" w:cs="Times New Roman"/>
          <w:sz w:val="28"/>
          <w:szCs w:val="28"/>
        </w:rPr>
        <w:t xml:space="preserve"> des sous-scores (</w:t>
      </w:r>
      <w:proofErr w:type="gramStart"/>
      <w:r w:rsidRPr="00EA12DC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EA12DC">
        <w:rPr>
          <w:rFonts w:ascii="Times New Roman" w:hAnsi="Times New Roman" w:cs="Times New Roman"/>
          <w:sz w:val="28"/>
          <w:szCs w:val="28"/>
        </w:rPr>
        <w:t>100)</w:t>
      </w:r>
    </w:p>
    <w:p w14:paraId="0ECE488C" w14:textId="18B6E352" w:rsidR="00D145A9" w:rsidRPr="00EA12DC" w:rsidRDefault="00000000" w:rsidP="00B91BDA">
      <w:pPr>
        <w:pStyle w:val="Titre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A12DC">
        <w:rPr>
          <w:rFonts w:ascii="Times New Roman" w:hAnsi="Times New Roman" w:cs="Times New Roman"/>
          <w:sz w:val="24"/>
          <w:szCs w:val="24"/>
        </w:rPr>
        <w:t xml:space="preserve">C - </w:t>
      </w:r>
      <w:proofErr w:type="spellStart"/>
      <w:r w:rsidRPr="00EA12DC">
        <w:rPr>
          <w:rFonts w:ascii="Times New Roman" w:hAnsi="Times New Roman" w:cs="Times New Roman"/>
          <w:sz w:val="24"/>
          <w:szCs w:val="24"/>
        </w:rPr>
        <w:t>Compétence</w:t>
      </w:r>
      <w:proofErr w:type="spellEnd"/>
    </w:p>
    <w:p w14:paraId="1AC1D2BE" w14:textId="77777777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</w:rPr>
      </w:pPr>
      <w:proofErr w:type="gramStart"/>
      <w:r w:rsidRPr="00EA12DC">
        <w:rPr>
          <w:rFonts w:ascii="Times New Roman" w:hAnsi="Times New Roman" w:cs="Times New Roman"/>
          <w:sz w:val="24"/>
          <w:szCs w:val="24"/>
        </w:rPr>
        <w:t>100 :</w:t>
      </w:r>
      <w:proofErr w:type="gramEnd"/>
      <w:r w:rsidRPr="00EA12DC">
        <w:rPr>
          <w:rFonts w:ascii="Times New Roman" w:hAnsi="Times New Roman" w:cs="Times New Roman"/>
          <w:sz w:val="24"/>
          <w:szCs w:val="24"/>
        </w:rPr>
        <w:t xml:space="preserve"> catégorie exacte + compétences requises</w:t>
      </w:r>
    </w:p>
    <w:p w14:paraId="18BE7920" w14:textId="77777777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EA12DC">
        <w:rPr>
          <w:rFonts w:ascii="Times New Roman" w:hAnsi="Times New Roman" w:cs="Times New Roman"/>
          <w:sz w:val="24"/>
          <w:szCs w:val="24"/>
        </w:rPr>
        <w:lastRenderedPageBreak/>
        <w:t>70 : catégorie proche</w:t>
      </w:r>
    </w:p>
    <w:p w14:paraId="5DFC918C" w14:textId="019093E2" w:rsidR="00D145A9" w:rsidRPr="00EA12DC" w:rsidRDefault="00000000" w:rsidP="001D55E3">
      <w:pPr>
        <w:pStyle w:val="Listepuces"/>
        <w:rPr>
          <w:rFonts w:ascii="Times New Roman" w:hAnsi="Times New Roman" w:cs="Times New Roman"/>
          <w:sz w:val="24"/>
          <w:szCs w:val="24"/>
        </w:rPr>
      </w:pPr>
      <w:proofErr w:type="gramStart"/>
      <w:r w:rsidRPr="00EA12DC">
        <w:rPr>
          <w:rFonts w:ascii="Times New Roman" w:hAnsi="Times New Roman" w:cs="Times New Roman"/>
          <w:sz w:val="24"/>
          <w:szCs w:val="24"/>
        </w:rPr>
        <w:t>0 :</w:t>
      </w:r>
      <w:proofErr w:type="gramEnd"/>
      <w:r w:rsidRPr="00EA12DC">
        <w:rPr>
          <w:rFonts w:ascii="Times New Roman" w:hAnsi="Times New Roman" w:cs="Times New Roman"/>
          <w:sz w:val="24"/>
          <w:szCs w:val="24"/>
        </w:rPr>
        <w:t xml:space="preserve"> incompatible</w:t>
      </w:r>
    </w:p>
    <w:p w14:paraId="6D7DFF1C" w14:textId="2285E71F" w:rsidR="00D145A9" w:rsidRPr="0060760C" w:rsidRDefault="00000000" w:rsidP="00B91BDA">
      <w:pPr>
        <w:pStyle w:val="Titre3"/>
        <w:numPr>
          <w:ilvl w:val="0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60760C">
        <w:rPr>
          <w:rFonts w:ascii="Times New Roman" w:hAnsi="Times New Roman" w:cs="Times New Roman"/>
          <w:color w:val="EE0000"/>
          <w:sz w:val="24"/>
          <w:szCs w:val="24"/>
        </w:rPr>
        <w:t xml:space="preserve">G - </w:t>
      </w:r>
      <w:proofErr w:type="spellStart"/>
      <w:r w:rsidRPr="0060760C">
        <w:rPr>
          <w:rFonts w:ascii="Times New Roman" w:hAnsi="Times New Roman" w:cs="Times New Roman"/>
          <w:color w:val="EE0000"/>
          <w:sz w:val="24"/>
          <w:szCs w:val="24"/>
        </w:rPr>
        <w:t>Géographie</w:t>
      </w:r>
      <w:proofErr w:type="spellEnd"/>
    </w:p>
    <w:p w14:paraId="3B0AE03A" w14:textId="06005593" w:rsidR="00D145A9" w:rsidRPr="0060760C" w:rsidRDefault="00000000">
      <w:pPr>
        <w:rPr>
          <w:rFonts w:ascii="Times New Roman" w:hAnsi="Times New Roman" w:cs="Times New Roman"/>
          <w:color w:val="EE0000"/>
          <w:sz w:val="24"/>
          <w:szCs w:val="24"/>
          <w:lang w:val="fr-FR"/>
        </w:rPr>
      </w:pPr>
      <w:r w:rsidRPr="0060760C">
        <w:rPr>
          <w:rFonts w:ascii="Times New Roman" w:hAnsi="Times New Roman" w:cs="Times New Roman"/>
          <w:color w:val="EE0000"/>
          <w:sz w:val="24"/>
          <w:szCs w:val="24"/>
          <w:lang w:val="fr-FR"/>
        </w:rPr>
        <w:t>Exemple :</w:t>
      </w:r>
    </w:p>
    <w:p w14:paraId="27491FBE" w14:textId="55DFA80E" w:rsidR="00D145A9" w:rsidRPr="0060760C" w:rsidRDefault="00000000">
      <w:pPr>
        <w:rPr>
          <w:rFonts w:ascii="Times New Roman" w:hAnsi="Times New Roman" w:cs="Times New Roman"/>
          <w:color w:val="EE0000"/>
          <w:sz w:val="24"/>
          <w:szCs w:val="24"/>
          <w:lang w:val="fr-FR"/>
        </w:rPr>
      </w:pPr>
      <w:r w:rsidRPr="0060760C">
        <w:rPr>
          <w:rFonts w:ascii="Times New Roman" w:hAnsi="Times New Roman" w:cs="Times New Roman"/>
          <w:color w:val="EE0000"/>
          <w:sz w:val="24"/>
          <w:szCs w:val="24"/>
          <w:lang w:val="fr-FR"/>
        </w:rPr>
        <w:t xml:space="preserve">`G = </w:t>
      </w:r>
      <w:proofErr w:type="gramStart"/>
      <w:r w:rsidRPr="0060760C">
        <w:rPr>
          <w:rFonts w:ascii="Times New Roman" w:hAnsi="Times New Roman" w:cs="Times New Roman"/>
          <w:color w:val="EE0000"/>
          <w:sz w:val="24"/>
          <w:szCs w:val="24"/>
          <w:lang w:val="fr-FR"/>
        </w:rPr>
        <w:t>max(</w:t>
      </w:r>
      <w:proofErr w:type="gramEnd"/>
      <w:r w:rsidRPr="0060760C">
        <w:rPr>
          <w:rFonts w:ascii="Times New Roman" w:hAnsi="Times New Roman" w:cs="Times New Roman"/>
          <w:color w:val="EE0000"/>
          <w:sz w:val="24"/>
          <w:szCs w:val="24"/>
          <w:lang w:val="fr-FR"/>
        </w:rPr>
        <w:t xml:space="preserve">0, 100 - 5 * </w:t>
      </w:r>
      <w:proofErr w:type="spellStart"/>
      <w:r w:rsidRPr="0060760C">
        <w:rPr>
          <w:rFonts w:ascii="Times New Roman" w:hAnsi="Times New Roman" w:cs="Times New Roman"/>
          <w:color w:val="EE0000"/>
          <w:sz w:val="24"/>
          <w:szCs w:val="24"/>
          <w:lang w:val="fr-FR"/>
        </w:rPr>
        <w:t>distance_</w:t>
      </w:r>
      <w:proofErr w:type="gramStart"/>
      <w:r w:rsidRPr="0060760C">
        <w:rPr>
          <w:rFonts w:ascii="Times New Roman" w:hAnsi="Times New Roman" w:cs="Times New Roman"/>
          <w:color w:val="EE0000"/>
          <w:sz w:val="24"/>
          <w:szCs w:val="24"/>
          <w:lang w:val="fr-FR"/>
        </w:rPr>
        <w:t>km</w:t>
      </w:r>
      <w:proofErr w:type="spellEnd"/>
      <w:r w:rsidRPr="0060760C">
        <w:rPr>
          <w:rFonts w:ascii="Times New Roman" w:hAnsi="Times New Roman" w:cs="Times New Roman"/>
          <w:color w:val="EE0000"/>
          <w:sz w:val="24"/>
          <w:szCs w:val="24"/>
          <w:lang w:val="fr-FR"/>
        </w:rPr>
        <w:t>)`</w:t>
      </w:r>
      <w:proofErr w:type="gramEnd"/>
    </w:p>
    <w:p w14:paraId="0BE367ED" w14:textId="003EF366" w:rsidR="00D145A9" w:rsidRPr="00EA12DC" w:rsidRDefault="00000000" w:rsidP="00B91BDA">
      <w:pPr>
        <w:pStyle w:val="Titre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A12DC">
        <w:rPr>
          <w:rFonts w:ascii="Times New Roman" w:hAnsi="Times New Roman" w:cs="Times New Roman"/>
          <w:sz w:val="24"/>
          <w:szCs w:val="24"/>
        </w:rPr>
        <w:t xml:space="preserve">D - </w:t>
      </w:r>
      <w:proofErr w:type="spellStart"/>
      <w:r w:rsidRPr="00EA12DC">
        <w:rPr>
          <w:rFonts w:ascii="Times New Roman" w:hAnsi="Times New Roman" w:cs="Times New Roman"/>
          <w:sz w:val="24"/>
          <w:szCs w:val="24"/>
        </w:rPr>
        <w:t>Disponibilité</w:t>
      </w:r>
      <w:proofErr w:type="spellEnd"/>
    </w:p>
    <w:p w14:paraId="2E1694DD" w14:textId="77777777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</w:rPr>
      </w:pPr>
      <w:proofErr w:type="gramStart"/>
      <w:r w:rsidRPr="00EA12DC">
        <w:rPr>
          <w:rFonts w:ascii="Times New Roman" w:hAnsi="Times New Roman" w:cs="Times New Roman"/>
          <w:sz w:val="24"/>
          <w:szCs w:val="24"/>
        </w:rPr>
        <w:t>100 :</w:t>
      </w:r>
      <w:proofErr w:type="gramEnd"/>
      <w:r w:rsidRPr="00EA12DC">
        <w:rPr>
          <w:rFonts w:ascii="Times New Roman" w:hAnsi="Times New Roman" w:cs="Times New Roman"/>
          <w:sz w:val="24"/>
          <w:szCs w:val="24"/>
        </w:rPr>
        <w:t xml:space="preserve"> immédiatement disponible</w:t>
      </w:r>
    </w:p>
    <w:p w14:paraId="3359AABE" w14:textId="77777777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EA12DC">
        <w:rPr>
          <w:rFonts w:ascii="Times New Roman" w:hAnsi="Times New Roman" w:cs="Times New Roman"/>
          <w:sz w:val="24"/>
          <w:szCs w:val="24"/>
        </w:rPr>
        <w:t>80 : disponible &lt; 2h</w:t>
      </w:r>
    </w:p>
    <w:p w14:paraId="11F8074E" w14:textId="77777777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EA12DC">
        <w:rPr>
          <w:rFonts w:ascii="Times New Roman" w:hAnsi="Times New Roman" w:cs="Times New Roman"/>
          <w:sz w:val="24"/>
          <w:szCs w:val="24"/>
        </w:rPr>
        <w:t>60 : disponible &lt; 24h</w:t>
      </w:r>
    </w:p>
    <w:p w14:paraId="031E3930" w14:textId="39B7617D" w:rsidR="00D145A9" w:rsidRPr="00EA12DC" w:rsidRDefault="00000000" w:rsidP="001D55E3">
      <w:pPr>
        <w:pStyle w:val="Listepuces"/>
        <w:rPr>
          <w:rFonts w:ascii="Times New Roman" w:hAnsi="Times New Roman" w:cs="Times New Roman"/>
          <w:sz w:val="24"/>
          <w:szCs w:val="24"/>
        </w:rPr>
      </w:pPr>
      <w:proofErr w:type="gramStart"/>
      <w:r w:rsidRPr="00EA12DC">
        <w:rPr>
          <w:rFonts w:ascii="Times New Roman" w:hAnsi="Times New Roman" w:cs="Times New Roman"/>
          <w:sz w:val="24"/>
          <w:szCs w:val="24"/>
        </w:rPr>
        <w:t>20 :</w:t>
      </w:r>
      <w:proofErr w:type="gramEnd"/>
      <w:r w:rsidRPr="00EA12DC">
        <w:rPr>
          <w:rFonts w:ascii="Times New Roman" w:hAnsi="Times New Roman" w:cs="Times New Roman"/>
          <w:sz w:val="24"/>
          <w:szCs w:val="24"/>
        </w:rPr>
        <w:t xml:space="preserve"> au-</w:t>
      </w:r>
      <w:proofErr w:type="spellStart"/>
      <w:r w:rsidRPr="00EA12DC">
        <w:rPr>
          <w:rFonts w:ascii="Times New Roman" w:hAnsi="Times New Roman" w:cs="Times New Roman"/>
          <w:sz w:val="24"/>
          <w:szCs w:val="24"/>
        </w:rPr>
        <w:t>delà</w:t>
      </w:r>
      <w:proofErr w:type="spellEnd"/>
    </w:p>
    <w:p w14:paraId="2EA9FC57" w14:textId="4B23D240" w:rsidR="00D145A9" w:rsidRPr="0060760C" w:rsidRDefault="00000000" w:rsidP="00B91BDA">
      <w:pPr>
        <w:pStyle w:val="Titre3"/>
        <w:numPr>
          <w:ilvl w:val="0"/>
          <w:numId w:val="1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60760C">
        <w:rPr>
          <w:rFonts w:ascii="Times New Roman" w:hAnsi="Times New Roman" w:cs="Times New Roman"/>
          <w:color w:val="EE0000"/>
          <w:sz w:val="24"/>
          <w:szCs w:val="24"/>
        </w:rPr>
        <w:t xml:space="preserve">F - </w:t>
      </w:r>
      <w:proofErr w:type="spellStart"/>
      <w:r w:rsidRPr="0060760C">
        <w:rPr>
          <w:rFonts w:ascii="Times New Roman" w:hAnsi="Times New Roman" w:cs="Times New Roman"/>
          <w:color w:val="EE0000"/>
          <w:sz w:val="24"/>
          <w:szCs w:val="24"/>
        </w:rPr>
        <w:t>Fiabilité</w:t>
      </w:r>
      <w:proofErr w:type="spellEnd"/>
    </w:p>
    <w:p w14:paraId="6E983E2A" w14:textId="3845B2EC" w:rsidR="00D145A9" w:rsidRPr="0060760C" w:rsidRDefault="00000000">
      <w:pPr>
        <w:rPr>
          <w:rFonts w:ascii="Times New Roman" w:hAnsi="Times New Roman" w:cs="Times New Roman"/>
          <w:color w:val="EE0000"/>
          <w:sz w:val="24"/>
          <w:szCs w:val="24"/>
          <w:lang w:val="fr-FR"/>
        </w:rPr>
      </w:pPr>
      <w:r w:rsidRPr="0060760C">
        <w:rPr>
          <w:rFonts w:ascii="Times New Roman" w:hAnsi="Times New Roman" w:cs="Times New Roman"/>
          <w:color w:val="EE0000"/>
          <w:sz w:val="24"/>
          <w:szCs w:val="24"/>
          <w:lang w:val="fr-FR"/>
        </w:rPr>
        <w:t>Exemple (borné ensuite entre 0 et 100) :</w:t>
      </w:r>
    </w:p>
    <w:p w14:paraId="4B551068" w14:textId="64EDE11F" w:rsidR="00D145A9" w:rsidRDefault="00000000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60760C">
        <w:rPr>
          <w:rFonts w:ascii="Times New Roman" w:hAnsi="Times New Roman" w:cs="Times New Roman"/>
          <w:color w:val="EE0000"/>
          <w:sz w:val="24"/>
          <w:szCs w:val="24"/>
        </w:rPr>
        <w:t>`F = 100 - (</w:t>
      </w:r>
      <w:proofErr w:type="spellStart"/>
      <w:r w:rsidRPr="0060760C">
        <w:rPr>
          <w:rFonts w:ascii="Times New Roman" w:hAnsi="Times New Roman" w:cs="Times New Roman"/>
          <w:color w:val="EE0000"/>
          <w:sz w:val="24"/>
          <w:szCs w:val="24"/>
        </w:rPr>
        <w:t>annulation_rate</w:t>
      </w:r>
      <w:proofErr w:type="spellEnd"/>
      <w:r w:rsidRPr="0060760C">
        <w:rPr>
          <w:rFonts w:ascii="Times New Roman" w:hAnsi="Times New Roman" w:cs="Times New Roman"/>
          <w:color w:val="EE0000"/>
          <w:sz w:val="24"/>
          <w:szCs w:val="24"/>
        </w:rPr>
        <w:t xml:space="preserve">*50 + </w:t>
      </w:r>
      <w:proofErr w:type="spellStart"/>
      <w:r w:rsidRPr="0060760C">
        <w:rPr>
          <w:rFonts w:ascii="Times New Roman" w:hAnsi="Times New Roman" w:cs="Times New Roman"/>
          <w:color w:val="EE0000"/>
          <w:sz w:val="24"/>
          <w:szCs w:val="24"/>
        </w:rPr>
        <w:t>retard_rate</w:t>
      </w:r>
      <w:proofErr w:type="spellEnd"/>
      <w:r w:rsidRPr="0060760C">
        <w:rPr>
          <w:rFonts w:ascii="Times New Roman" w:hAnsi="Times New Roman" w:cs="Times New Roman"/>
          <w:color w:val="EE0000"/>
          <w:sz w:val="24"/>
          <w:szCs w:val="24"/>
        </w:rPr>
        <w:t xml:space="preserve">*20 + </w:t>
      </w:r>
      <w:proofErr w:type="spellStart"/>
      <w:r w:rsidRPr="0060760C">
        <w:rPr>
          <w:rFonts w:ascii="Times New Roman" w:hAnsi="Times New Roman" w:cs="Times New Roman"/>
          <w:color w:val="EE0000"/>
          <w:sz w:val="24"/>
          <w:szCs w:val="24"/>
        </w:rPr>
        <w:t>litige_rate</w:t>
      </w:r>
      <w:proofErr w:type="spellEnd"/>
      <w:r w:rsidRPr="0060760C">
        <w:rPr>
          <w:rFonts w:ascii="Times New Roman" w:hAnsi="Times New Roman" w:cs="Times New Roman"/>
          <w:color w:val="EE0000"/>
          <w:sz w:val="24"/>
          <w:szCs w:val="24"/>
        </w:rPr>
        <w:t>*</w:t>
      </w:r>
      <w:proofErr w:type="gramStart"/>
      <w:r w:rsidRPr="0060760C">
        <w:rPr>
          <w:rFonts w:ascii="Times New Roman" w:hAnsi="Times New Roman" w:cs="Times New Roman"/>
          <w:color w:val="EE0000"/>
          <w:sz w:val="24"/>
          <w:szCs w:val="24"/>
        </w:rPr>
        <w:t>30)`</w:t>
      </w:r>
      <w:proofErr w:type="gramEnd"/>
    </w:p>
    <w:p w14:paraId="2DA8CFC9" w14:textId="350CBBF9" w:rsidR="0060760C" w:rsidRPr="0060760C" w:rsidRDefault="0060760C" w:rsidP="0060760C">
      <w:pPr>
        <w:rPr>
          <w:rFonts w:ascii="Times New Roman" w:hAnsi="Times New Roman" w:cs="Times New Roman"/>
          <w:color w:val="EE0000"/>
          <w:sz w:val="24"/>
          <w:szCs w:val="24"/>
          <w:lang w:val="fr-FR"/>
        </w:rPr>
      </w:pPr>
      <w:r>
        <w:rPr>
          <w:rFonts w:ascii="Times New Roman" w:hAnsi="Times New Roman" w:cs="Times New Roman"/>
          <w:color w:val="EE0000"/>
          <w:sz w:val="24"/>
          <w:szCs w:val="24"/>
          <w:lang w:val="fr-FR"/>
        </w:rPr>
        <w:t>--</w:t>
      </w:r>
      <w:r w:rsidRPr="0060760C">
        <w:rPr>
          <w:rFonts w:ascii="Times New Roman" w:hAnsi="Times New Roman" w:cs="Times New Roman"/>
          <w:color w:val="EE0000"/>
          <w:sz w:val="24"/>
          <w:szCs w:val="24"/>
          <w:lang w:val="fr-FR"/>
        </w:rPr>
        <w:t xml:space="preserve">Partir sur un principe simple -- </w:t>
      </w:r>
    </w:p>
    <w:p w14:paraId="0D4AC26E" w14:textId="14E256DA" w:rsidR="00D145A9" w:rsidRPr="00EA12DC" w:rsidRDefault="00000000" w:rsidP="00B91BDA">
      <w:pPr>
        <w:pStyle w:val="Titre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A12DC">
        <w:rPr>
          <w:rFonts w:ascii="Times New Roman" w:hAnsi="Times New Roman" w:cs="Times New Roman"/>
          <w:sz w:val="24"/>
          <w:szCs w:val="24"/>
        </w:rPr>
        <w:t>P - Prix/Budget</w:t>
      </w:r>
    </w:p>
    <w:p w14:paraId="0811BFB2" w14:textId="77777777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</w:rPr>
      </w:pPr>
      <w:proofErr w:type="gramStart"/>
      <w:r w:rsidRPr="00EA12DC">
        <w:rPr>
          <w:rFonts w:ascii="Times New Roman" w:hAnsi="Times New Roman" w:cs="Times New Roman"/>
          <w:sz w:val="24"/>
          <w:szCs w:val="24"/>
        </w:rPr>
        <w:t>100 :</w:t>
      </w:r>
      <w:proofErr w:type="gramEnd"/>
      <w:r w:rsidRPr="00EA12DC">
        <w:rPr>
          <w:rFonts w:ascii="Times New Roman" w:hAnsi="Times New Roman" w:cs="Times New Roman"/>
          <w:sz w:val="24"/>
          <w:szCs w:val="24"/>
        </w:rPr>
        <w:t xml:space="preserve"> dans le budget idéal</w:t>
      </w:r>
    </w:p>
    <w:p w14:paraId="400B1F57" w14:textId="23269610" w:rsidR="00D145A9" w:rsidRPr="00EA12DC" w:rsidRDefault="00000000" w:rsidP="001D55E3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EA12DC">
        <w:rPr>
          <w:rFonts w:ascii="Times New Roman" w:hAnsi="Times New Roman" w:cs="Times New Roman"/>
          <w:sz w:val="24"/>
          <w:szCs w:val="24"/>
        </w:rPr>
        <w:t xml:space="preserve">score </w:t>
      </w:r>
      <w:proofErr w:type="spellStart"/>
      <w:r w:rsidRPr="00EA12DC">
        <w:rPr>
          <w:rFonts w:ascii="Times New Roman" w:hAnsi="Times New Roman" w:cs="Times New Roman"/>
          <w:sz w:val="24"/>
          <w:szCs w:val="24"/>
        </w:rPr>
        <w:t>décroissant</w:t>
      </w:r>
      <w:proofErr w:type="spellEnd"/>
      <w:r w:rsidRPr="00EA12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2DC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EA12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2DC">
        <w:rPr>
          <w:rFonts w:ascii="Times New Roman" w:hAnsi="Times New Roman" w:cs="Times New Roman"/>
          <w:sz w:val="24"/>
          <w:szCs w:val="24"/>
        </w:rPr>
        <w:t>dépassement</w:t>
      </w:r>
      <w:proofErr w:type="spellEnd"/>
      <w:r w:rsidRPr="00EA12DC">
        <w:rPr>
          <w:rFonts w:ascii="Times New Roman" w:hAnsi="Times New Roman" w:cs="Times New Roman"/>
          <w:sz w:val="24"/>
          <w:szCs w:val="24"/>
        </w:rPr>
        <w:t xml:space="preserve"> budget</w:t>
      </w:r>
    </w:p>
    <w:p w14:paraId="68858FBA" w14:textId="0F2E6442" w:rsidR="00D145A9" w:rsidRPr="00EA12DC" w:rsidRDefault="00FD71E2" w:rsidP="00FD71E2">
      <w:pPr>
        <w:pStyle w:val="Titre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- </w:t>
      </w:r>
      <w:r w:rsidRPr="00EA12DC">
        <w:rPr>
          <w:rFonts w:ascii="Times New Roman" w:hAnsi="Times New Roman" w:cs="Times New Roman"/>
          <w:sz w:val="24"/>
          <w:szCs w:val="24"/>
        </w:rPr>
        <w:t>Abonnement</w:t>
      </w:r>
    </w:p>
    <w:p w14:paraId="617A820E" w14:textId="77777777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EA12DC">
        <w:rPr>
          <w:rFonts w:ascii="Times New Roman" w:hAnsi="Times New Roman" w:cs="Times New Roman"/>
          <w:sz w:val="24"/>
          <w:szCs w:val="24"/>
        </w:rPr>
        <w:t>standard = 70</w:t>
      </w:r>
    </w:p>
    <w:p w14:paraId="33DC41C2" w14:textId="38F1A418" w:rsidR="00D145A9" w:rsidRPr="00EA12DC" w:rsidRDefault="001D55E3" w:rsidP="001D55E3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EA12DC">
        <w:rPr>
          <w:rFonts w:ascii="Times New Roman" w:hAnsi="Times New Roman" w:cs="Times New Roman"/>
          <w:sz w:val="24"/>
          <w:szCs w:val="24"/>
        </w:rPr>
        <w:t xml:space="preserve">premium = 100 </w:t>
      </w:r>
      <w:proofErr w:type="gramStart"/>
      <w:r w:rsidRPr="00EA12DC">
        <w:rPr>
          <w:rFonts w:ascii="Times New Roman" w:hAnsi="Times New Roman" w:cs="Times New Roman"/>
          <w:sz w:val="24"/>
          <w:szCs w:val="24"/>
        </w:rPr>
        <w:t>( a</w:t>
      </w:r>
      <w:proofErr w:type="gramEnd"/>
      <w:r w:rsidRPr="00EA12DC">
        <w:rPr>
          <w:rFonts w:ascii="Times New Roman" w:hAnsi="Times New Roman" w:cs="Times New Roman"/>
          <w:sz w:val="24"/>
          <w:szCs w:val="24"/>
        </w:rPr>
        <w:t xml:space="preserve"> voir)</w:t>
      </w:r>
    </w:p>
    <w:p w14:paraId="0128C990" w14:textId="53E089F6" w:rsidR="00D145A9" w:rsidRPr="00EA12DC" w:rsidRDefault="0000000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EA12DC">
        <w:rPr>
          <w:rFonts w:ascii="Times New Roman" w:hAnsi="Times New Roman" w:cs="Times New Roman"/>
          <w:sz w:val="24"/>
          <w:szCs w:val="24"/>
          <w:lang w:val="fr-FR"/>
        </w:rPr>
        <w:t>Important : plafonner l'impact abonnement (</w:t>
      </w:r>
      <w:proofErr w:type="gramStart"/>
      <w:r w:rsidRPr="00EA12DC">
        <w:rPr>
          <w:rFonts w:ascii="Times New Roman" w:hAnsi="Times New Roman" w:cs="Times New Roman"/>
          <w:sz w:val="24"/>
          <w:szCs w:val="24"/>
          <w:lang w:val="fr-FR"/>
        </w:rPr>
        <w:t>ex:</w:t>
      </w:r>
      <w:proofErr w:type="gramEnd"/>
      <w:r w:rsidRPr="00EA12DC">
        <w:rPr>
          <w:rFonts w:ascii="Times New Roman" w:hAnsi="Times New Roman" w:cs="Times New Roman"/>
          <w:sz w:val="24"/>
          <w:szCs w:val="24"/>
          <w:lang w:val="fr-FR"/>
        </w:rPr>
        <w:t xml:space="preserve"> max +10 points réels) pour éviter un biais trop fort.</w:t>
      </w:r>
    </w:p>
    <w:p w14:paraId="0BF237C6" w14:textId="0BBF415B" w:rsidR="00D145A9" w:rsidRPr="00EA12DC" w:rsidRDefault="00000000" w:rsidP="001F19ED">
      <w:pPr>
        <w:pStyle w:val="Titre2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12DC">
        <w:rPr>
          <w:rFonts w:ascii="Times New Roman" w:hAnsi="Times New Roman" w:cs="Times New Roman"/>
          <w:sz w:val="28"/>
          <w:szCs w:val="28"/>
        </w:rPr>
        <w:t>Règles</w:t>
      </w:r>
      <w:proofErr w:type="spellEnd"/>
      <w:r w:rsidRPr="00EA12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12DC">
        <w:rPr>
          <w:rFonts w:ascii="Times New Roman" w:hAnsi="Times New Roman" w:cs="Times New Roman"/>
          <w:sz w:val="28"/>
          <w:szCs w:val="28"/>
        </w:rPr>
        <w:t>d'équité</w:t>
      </w:r>
      <w:proofErr w:type="spellEnd"/>
      <w:r w:rsidRPr="00EA12DC">
        <w:rPr>
          <w:rFonts w:ascii="Times New Roman" w:hAnsi="Times New Roman" w:cs="Times New Roman"/>
          <w:sz w:val="28"/>
          <w:szCs w:val="28"/>
        </w:rPr>
        <w:t xml:space="preserve"> et </w:t>
      </w:r>
      <w:proofErr w:type="spellStart"/>
      <w:r w:rsidRPr="00EA12DC">
        <w:rPr>
          <w:rFonts w:ascii="Times New Roman" w:hAnsi="Times New Roman" w:cs="Times New Roman"/>
          <w:sz w:val="28"/>
          <w:szCs w:val="28"/>
        </w:rPr>
        <w:t>qualité</w:t>
      </w:r>
      <w:proofErr w:type="spellEnd"/>
    </w:p>
    <w:p w14:paraId="66524BE8" w14:textId="77777777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  <w:lang w:val="fr-FR"/>
        </w:rPr>
      </w:pPr>
      <w:r w:rsidRPr="00EA12DC">
        <w:rPr>
          <w:rFonts w:ascii="Times New Roman" w:hAnsi="Times New Roman" w:cs="Times New Roman"/>
          <w:sz w:val="24"/>
          <w:szCs w:val="24"/>
          <w:lang w:val="fr-FR"/>
        </w:rPr>
        <w:t>Ajouter une petite rotation pour ne pas exposer toujours les mêmes prestataires.</w:t>
      </w:r>
    </w:p>
    <w:p w14:paraId="7E36E279" w14:textId="77777777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  <w:lang w:val="fr-FR"/>
        </w:rPr>
      </w:pPr>
      <w:r w:rsidRPr="00EA12DC">
        <w:rPr>
          <w:rFonts w:ascii="Times New Roman" w:hAnsi="Times New Roman" w:cs="Times New Roman"/>
          <w:sz w:val="24"/>
          <w:szCs w:val="24"/>
          <w:lang w:val="fr-FR"/>
        </w:rPr>
        <w:t>Gérer le cold start des nouveaux prestataires (score neutre + petit boost temporaire).</w:t>
      </w:r>
    </w:p>
    <w:p w14:paraId="1A9B46BA" w14:textId="77777777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  <w:lang w:val="fr-FR"/>
        </w:rPr>
      </w:pPr>
      <w:r w:rsidRPr="00EA12DC">
        <w:rPr>
          <w:rFonts w:ascii="Times New Roman" w:hAnsi="Times New Roman" w:cs="Times New Roman"/>
          <w:sz w:val="24"/>
          <w:szCs w:val="24"/>
          <w:lang w:val="fr-FR"/>
        </w:rPr>
        <w:t>Limiter les biais géographiques entre zones denses et peu denses.</w:t>
      </w:r>
    </w:p>
    <w:p w14:paraId="51F51055" w14:textId="77777777" w:rsidR="00D145A9" w:rsidRPr="00EA12DC" w:rsidRDefault="00D145A9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75089CFD" w14:textId="7467500D" w:rsidR="00D145A9" w:rsidRPr="00EA12DC" w:rsidRDefault="00000000" w:rsidP="001F19ED">
      <w:pPr>
        <w:pStyle w:val="Titre2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EA12DC">
        <w:rPr>
          <w:rFonts w:ascii="Times New Roman" w:hAnsi="Times New Roman" w:cs="Times New Roman"/>
          <w:sz w:val="28"/>
          <w:szCs w:val="28"/>
          <w:lang w:val="fr-FR"/>
        </w:rPr>
        <w:t>Ouverture progressive (si aucun match rapide)</w:t>
      </w:r>
    </w:p>
    <w:p w14:paraId="667B8A32" w14:textId="29EB5DB9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  <w:lang w:val="fr-FR"/>
        </w:rPr>
      </w:pPr>
      <w:r w:rsidRPr="00EA12DC">
        <w:rPr>
          <w:rFonts w:ascii="Times New Roman" w:hAnsi="Times New Roman" w:cs="Times New Roman"/>
          <w:sz w:val="24"/>
          <w:szCs w:val="24"/>
          <w:lang w:val="fr-FR"/>
        </w:rPr>
        <w:t>Phase 1 (0-10 min) : rayon restreint (</w:t>
      </w:r>
      <w:proofErr w:type="gramStart"/>
      <w:r w:rsidRPr="00EA12DC">
        <w:rPr>
          <w:rFonts w:ascii="Times New Roman" w:hAnsi="Times New Roman" w:cs="Times New Roman"/>
          <w:sz w:val="24"/>
          <w:szCs w:val="24"/>
          <w:lang w:val="fr-FR"/>
        </w:rPr>
        <w:t>ex:</w:t>
      </w:r>
      <w:proofErr w:type="gramEnd"/>
      <w:r w:rsidRPr="00EA12DC">
        <w:rPr>
          <w:rFonts w:ascii="Times New Roman" w:hAnsi="Times New Roman" w:cs="Times New Roman"/>
          <w:sz w:val="24"/>
          <w:szCs w:val="24"/>
          <w:lang w:val="fr-FR"/>
        </w:rPr>
        <w:t xml:space="preserve"> 5 km)</w:t>
      </w:r>
    </w:p>
    <w:p w14:paraId="2C719CC5" w14:textId="6CABE14E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EA12DC">
        <w:rPr>
          <w:rFonts w:ascii="Times New Roman" w:hAnsi="Times New Roman" w:cs="Times New Roman"/>
          <w:sz w:val="24"/>
          <w:szCs w:val="24"/>
        </w:rPr>
        <w:t>Phase 2 (10-30 min</w:t>
      </w:r>
      <w:proofErr w:type="gramStart"/>
      <w:r w:rsidRPr="00EA12DC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EA12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2DC">
        <w:rPr>
          <w:rFonts w:ascii="Times New Roman" w:hAnsi="Times New Roman" w:cs="Times New Roman"/>
          <w:sz w:val="24"/>
          <w:szCs w:val="24"/>
        </w:rPr>
        <w:t>élargissement</w:t>
      </w:r>
      <w:proofErr w:type="spellEnd"/>
      <w:r w:rsidRPr="00EA12DC">
        <w:rPr>
          <w:rFonts w:ascii="Times New Roman" w:hAnsi="Times New Roman" w:cs="Times New Roman"/>
          <w:sz w:val="24"/>
          <w:szCs w:val="24"/>
        </w:rPr>
        <w:t xml:space="preserve"> (10-15 km)</w:t>
      </w:r>
    </w:p>
    <w:p w14:paraId="1D980E08" w14:textId="0CC680E5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EA12DC">
        <w:rPr>
          <w:rFonts w:ascii="Times New Roman" w:hAnsi="Times New Roman" w:cs="Times New Roman"/>
          <w:sz w:val="24"/>
          <w:szCs w:val="24"/>
        </w:rPr>
        <w:t>Phase 3 (30+ min</w:t>
      </w:r>
      <w:proofErr w:type="gramStart"/>
      <w:r w:rsidRPr="00EA12DC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EA12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2DC">
        <w:rPr>
          <w:rFonts w:ascii="Times New Roman" w:hAnsi="Times New Roman" w:cs="Times New Roman"/>
          <w:sz w:val="24"/>
          <w:szCs w:val="24"/>
        </w:rPr>
        <w:t>ouverture</w:t>
      </w:r>
      <w:proofErr w:type="spellEnd"/>
      <w:r w:rsidRPr="00EA12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2DC">
        <w:rPr>
          <w:rFonts w:ascii="Times New Roman" w:hAnsi="Times New Roman" w:cs="Times New Roman"/>
          <w:sz w:val="24"/>
          <w:szCs w:val="24"/>
        </w:rPr>
        <w:t>générale</w:t>
      </w:r>
      <w:proofErr w:type="spellEnd"/>
    </w:p>
    <w:p w14:paraId="6D5F01ED" w14:textId="77777777" w:rsidR="00D145A9" w:rsidRPr="00EA12DC" w:rsidRDefault="00D145A9">
      <w:pPr>
        <w:rPr>
          <w:rFonts w:ascii="Times New Roman" w:hAnsi="Times New Roman" w:cs="Times New Roman"/>
          <w:sz w:val="24"/>
          <w:szCs w:val="24"/>
        </w:rPr>
      </w:pPr>
    </w:p>
    <w:p w14:paraId="6D35ABBA" w14:textId="035348DD" w:rsidR="00D145A9" w:rsidRPr="001F19ED" w:rsidRDefault="00000000" w:rsidP="001F19ED">
      <w:pPr>
        <w:pStyle w:val="Titre2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1F19ED">
        <w:rPr>
          <w:rFonts w:ascii="Times New Roman" w:hAnsi="Times New Roman" w:cs="Times New Roman"/>
          <w:sz w:val="28"/>
          <w:szCs w:val="28"/>
          <w:lang w:val="fr-FR"/>
        </w:rPr>
        <w:t>Données à stocker en base</w:t>
      </w:r>
    </w:p>
    <w:p w14:paraId="3F09E898" w14:textId="35903AE5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  <w:lang w:val="fr-FR"/>
        </w:rPr>
      </w:pPr>
      <w:r w:rsidRPr="00EA12DC">
        <w:rPr>
          <w:rFonts w:ascii="Times New Roman" w:hAnsi="Times New Roman" w:cs="Times New Roman"/>
          <w:sz w:val="24"/>
          <w:szCs w:val="24"/>
          <w:lang w:val="fr-FR"/>
        </w:rPr>
        <w:t>`</w:t>
      </w:r>
      <w:r w:rsidR="001D55E3" w:rsidRPr="00EA12DC">
        <w:rPr>
          <w:rFonts w:ascii="Times New Roman" w:hAnsi="Times New Roman" w:cs="Times New Roman"/>
          <w:sz w:val="24"/>
          <w:szCs w:val="24"/>
          <w:lang w:val="fr-FR"/>
        </w:rPr>
        <w:t xml:space="preserve">fournisseur </w:t>
      </w:r>
      <w:r w:rsidRPr="00EA12DC">
        <w:rPr>
          <w:rFonts w:ascii="Times New Roman" w:hAnsi="Times New Roman" w:cs="Times New Roman"/>
          <w:sz w:val="24"/>
          <w:szCs w:val="24"/>
          <w:lang w:val="fr-FR"/>
        </w:rPr>
        <w:t>` : profil, statut, abonnement, note moyenne</w:t>
      </w:r>
    </w:p>
    <w:p w14:paraId="7A2CE9F4" w14:textId="57009236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  <w:lang w:val="fr-FR"/>
        </w:rPr>
      </w:pPr>
      <w:r w:rsidRPr="00EA12DC">
        <w:rPr>
          <w:rFonts w:ascii="Times New Roman" w:hAnsi="Times New Roman" w:cs="Times New Roman"/>
          <w:sz w:val="24"/>
          <w:szCs w:val="24"/>
          <w:lang w:val="fr-FR"/>
        </w:rPr>
        <w:t>`</w:t>
      </w:r>
      <w:r w:rsidR="001D55E3" w:rsidRPr="00EA12DC">
        <w:rPr>
          <w:rFonts w:ascii="Times New Roman" w:hAnsi="Times New Roman" w:cs="Times New Roman"/>
          <w:sz w:val="24"/>
          <w:szCs w:val="24"/>
          <w:lang w:val="fr-FR"/>
        </w:rPr>
        <w:t xml:space="preserve"> fournisseur </w:t>
      </w:r>
      <w:r w:rsidRPr="00EA12DC">
        <w:rPr>
          <w:rFonts w:ascii="Times New Roman" w:hAnsi="Times New Roman" w:cs="Times New Roman"/>
          <w:sz w:val="24"/>
          <w:szCs w:val="24"/>
          <w:lang w:val="fr-FR"/>
        </w:rPr>
        <w:t>_</w:t>
      </w:r>
      <w:proofErr w:type="spellStart"/>
      <w:r w:rsidRPr="00EA12DC">
        <w:rPr>
          <w:rFonts w:ascii="Times New Roman" w:hAnsi="Times New Roman" w:cs="Times New Roman"/>
          <w:sz w:val="24"/>
          <w:szCs w:val="24"/>
          <w:lang w:val="fr-FR"/>
        </w:rPr>
        <w:t>skills</w:t>
      </w:r>
      <w:proofErr w:type="spellEnd"/>
      <w:r w:rsidRPr="00EA12DC">
        <w:rPr>
          <w:rFonts w:ascii="Times New Roman" w:hAnsi="Times New Roman" w:cs="Times New Roman"/>
          <w:sz w:val="24"/>
          <w:szCs w:val="24"/>
          <w:lang w:val="fr-FR"/>
        </w:rPr>
        <w:t>` : catégories et compétences</w:t>
      </w:r>
    </w:p>
    <w:p w14:paraId="28183492" w14:textId="5C28DCB5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</w:rPr>
      </w:pPr>
      <w:r w:rsidRPr="00EA12DC">
        <w:rPr>
          <w:rFonts w:ascii="Times New Roman" w:hAnsi="Times New Roman" w:cs="Times New Roman"/>
          <w:sz w:val="24"/>
          <w:szCs w:val="24"/>
        </w:rPr>
        <w:t>`</w:t>
      </w:r>
      <w:r w:rsidR="001D55E3" w:rsidRPr="00EA12DC">
        <w:rPr>
          <w:rFonts w:ascii="Times New Roman" w:hAnsi="Times New Roman" w:cs="Times New Roman"/>
          <w:sz w:val="24"/>
          <w:szCs w:val="24"/>
          <w:lang w:val="fr-FR"/>
        </w:rPr>
        <w:t xml:space="preserve"> fournisseur </w:t>
      </w:r>
      <w:r w:rsidRPr="00EA12DC">
        <w:rPr>
          <w:rFonts w:ascii="Times New Roman" w:hAnsi="Times New Roman" w:cs="Times New Roman"/>
          <w:sz w:val="24"/>
          <w:szCs w:val="24"/>
        </w:rPr>
        <w:t>_availability</w:t>
      </w:r>
      <w:proofErr w:type="gramStart"/>
      <w:r w:rsidRPr="00EA12DC">
        <w:rPr>
          <w:rFonts w:ascii="Times New Roman" w:hAnsi="Times New Roman" w:cs="Times New Roman"/>
          <w:sz w:val="24"/>
          <w:szCs w:val="24"/>
        </w:rPr>
        <w:t>` :</w:t>
      </w:r>
      <w:proofErr w:type="gramEnd"/>
      <w:r w:rsidRPr="00EA12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12DC">
        <w:rPr>
          <w:rFonts w:ascii="Times New Roman" w:hAnsi="Times New Roman" w:cs="Times New Roman"/>
          <w:sz w:val="24"/>
          <w:szCs w:val="24"/>
        </w:rPr>
        <w:t>disponibilités</w:t>
      </w:r>
      <w:proofErr w:type="spellEnd"/>
      <w:r w:rsidRPr="00EA12D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A12DC">
        <w:rPr>
          <w:rFonts w:ascii="Times New Roman" w:hAnsi="Times New Roman" w:cs="Times New Roman"/>
          <w:sz w:val="24"/>
          <w:szCs w:val="24"/>
        </w:rPr>
        <w:t>calendrier</w:t>
      </w:r>
      <w:proofErr w:type="spellEnd"/>
    </w:p>
    <w:p w14:paraId="43A5937D" w14:textId="0F366C08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  <w:lang w:val="fr-FR"/>
        </w:rPr>
      </w:pPr>
      <w:r w:rsidRPr="00EA12DC">
        <w:rPr>
          <w:rFonts w:ascii="Times New Roman" w:hAnsi="Times New Roman" w:cs="Times New Roman"/>
          <w:sz w:val="24"/>
          <w:szCs w:val="24"/>
          <w:lang w:val="fr-FR"/>
        </w:rPr>
        <w:t>`</w:t>
      </w:r>
      <w:r w:rsidR="001D55E3" w:rsidRPr="00EA12DC">
        <w:rPr>
          <w:rFonts w:ascii="Times New Roman" w:hAnsi="Times New Roman" w:cs="Times New Roman"/>
          <w:sz w:val="24"/>
          <w:szCs w:val="24"/>
          <w:lang w:val="fr-FR"/>
        </w:rPr>
        <w:t xml:space="preserve"> fournisseur </w:t>
      </w:r>
      <w:r w:rsidRPr="00EA12DC">
        <w:rPr>
          <w:rFonts w:ascii="Times New Roman" w:hAnsi="Times New Roman" w:cs="Times New Roman"/>
          <w:sz w:val="24"/>
          <w:szCs w:val="24"/>
          <w:lang w:val="fr-FR"/>
        </w:rPr>
        <w:t>_</w:t>
      </w:r>
      <w:proofErr w:type="spellStart"/>
      <w:r w:rsidRPr="00EA12DC">
        <w:rPr>
          <w:rFonts w:ascii="Times New Roman" w:hAnsi="Times New Roman" w:cs="Times New Roman"/>
          <w:sz w:val="24"/>
          <w:szCs w:val="24"/>
          <w:lang w:val="fr-FR"/>
        </w:rPr>
        <w:t>metrics</w:t>
      </w:r>
      <w:proofErr w:type="spellEnd"/>
      <w:r w:rsidRPr="00EA12DC">
        <w:rPr>
          <w:rFonts w:ascii="Times New Roman" w:hAnsi="Times New Roman" w:cs="Times New Roman"/>
          <w:sz w:val="24"/>
          <w:szCs w:val="24"/>
          <w:lang w:val="fr-FR"/>
        </w:rPr>
        <w:t>` : taux d'annulation, retard, litige, no-show</w:t>
      </w:r>
    </w:p>
    <w:p w14:paraId="42180311" w14:textId="77777777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  <w:lang w:val="fr-FR"/>
        </w:rPr>
      </w:pPr>
      <w:r w:rsidRPr="00EA12DC">
        <w:rPr>
          <w:rFonts w:ascii="Times New Roman" w:hAnsi="Times New Roman" w:cs="Times New Roman"/>
          <w:sz w:val="24"/>
          <w:szCs w:val="24"/>
          <w:lang w:val="fr-FR"/>
        </w:rPr>
        <w:t>`</w:t>
      </w:r>
      <w:proofErr w:type="spellStart"/>
      <w:r w:rsidRPr="00EA12DC">
        <w:rPr>
          <w:rFonts w:ascii="Times New Roman" w:hAnsi="Times New Roman" w:cs="Times New Roman"/>
          <w:sz w:val="24"/>
          <w:szCs w:val="24"/>
          <w:lang w:val="fr-FR"/>
        </w:rPr>
        <w:t>requests</w:t>
      </w:r>
      <w:proofErr w:type="spellEnd"/>
      <w:r w:rsidRPr="00EA12DC">
        <w:rPr>
          <w:rFonts w:ascii="Times New Roman" w:hAnsi="Times New Roman" w:cs="Times New Roman"/>
          <w:sz w:val="24"/>
          <w:szCs w:val="24"/>
          <w:lang w:val="fr-FR"/>
        </w:rPr>
        <w:t>` / `besoins` : catégorie, budget, localisation, date/heure</w:t>
      </w:r>
    </w:p>
    <w:p w14:paraId="2E3A8928" w14:textId="77777777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  <w:lang w:val="fr-FR"/>
        </w:rPr>
      </w:pPr>
      <w:r w:rsidRPr="00EA12DC">
        <w:rPr>
          <w:rFonts w:ascii="Times New Roman" w:hAnsi="Times New Roman" w:cs="Times New Roman"/>
          <w:sz w:val="24"/>
          <w:szCs w:val="24"/>
          <w:lang w:val="fr-FR"/>
        </w:rPr>
        <w:t>`</w:t>
      </w:r>
      <w:proofErr w:type="spellStart"/>
      <w:r w:rsidRPr="00EA12DC">
        <w:rPr>
          <w:rFonts w:ascii="Times New Roman" w:hAnsi="Times New Roman" w:cs="Times New Roman"/>
          <w:sz w:val="24"/>
          <w:szCs w:val="24"/>
          <w:lang w:val="fr-FR"/>
        </w:rPr>
        <w:t>match_logs</w:t>
      </w:r>
      <w:proofErr w:type="spellEnd"/>
      <w:r w:rsidRPr="00EA12DC">
        <w:rPr>
          <w:rFonts w:ascii="Times New Roman" w:hAnsi="Times New Roman" w:cs="Times New Roman"/>
          <w:sz w:val="24"/>
          <w:szCs w:val="24"/>
          <w:lang w:val="fr-FR"/>
        </w:rPr>
        <w:t>` : score global + détail des sous-scores par candidat</w:t>
      </w:r>
    </w:p>
    <w:p w14:paraId="16AC7F2D" w14:textId="77777777" w:rsidR="00D145A9" w:rsidRPr="00EA12DC" w:rsidRDefault="00D145A9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0898D682" w14:textId="14FEC633" w:rsidR="00EA12DC" w:rsidRPr="00EA12DC" w:rsidRDefault="00000000" w:rsidP="001F19ED">
      <w:pPr>
        <w:pStyle w:val="Titre2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A12DC">
        <w:rPr>
          <w:rFonts w:ascii="Times New Roman" w:hAnsi="Times New Roman" w:cs="Times New Roman"/>
          <w:sz w:val="28"/>
          <w:szCs w:val="28"/>
        </w:rPr>
        <w:t>Pseudo-code backend</w:t>
      </w:r>
    </w:p>
    <w:p w14:paraId="44EDCE9B" w14:textId="77777777" w:rsidR="001D55E3" w:rsidRPr="00EA12DC" w:rsidRDefault="00000000" w:rsidP="00EA12DC">
      <w:pPr>
        <w:pStyle w:val="Sansinterligne"/>
        <w:ind w:left="720"/>
        <w:rPr>
          <w:rFonts w:ascii="Bahnschrift SemiBold Condensed" w:hAnsi="Bahnschrift SemiBold Condensed" w:cs="Times New Roman"/>
        </w:rPr>
      </w:pPr>
      <w:r w:rsidRPr="00EA12DC">
        <w:rPr>
          <w:rFonts w:ascii="Bahnschrift SemiBold Condensed" w:hAnsi="Bahnschrift SemiBold Condensed" w:cs="Times New Roman"/>
        </w:rPr>
        <w:t xml:space="preserve">function </w:t>
      </w:r>
      <w:proofErr w:type="spellStart"/>
      <w:r w:rsidRPr="00EA12DC">
        <w:rPr>
          <w:rFonts w:ascii="Bahnschrift SemiBold Condensed" w:hAnsi="Bahnschrift SemiBold Condensed" w:cs="Times New Roman"/>
        </w:rPr>
        <w:t>match</w:t>
      </w:r>
      <w:r w:rsidR="001D55E3" w:rsidRPr="00EA12DC">
        <w:rPr>
          <w:rFonts w:ascii="Bahnschrift SemiBold Condensed" w:hAnsi="Bahnschrift SemiBold Condensed" w:cs="Times New Roman"/>
        </w:rPr>
        <w:t>Fornisseur</w:t>
      </w:r>
      <w:proofErr w:type="spellEnd"/>
      <w:r w:rsidRPr="00EA12DC">
        <w:rPr>
          <w:rFonts w:ascii="Bahnschrift SemiBold Condensed" w:hAnsi="Bahnschrift SemiBold Condensed" w:cs="Times New Roman"/>
        </w:rPr>
        <w:t>(request) {</w:t>
      </w:r>
      <w:r w:rsidRPr="00EA12DC">
        <w:rPr>
          <w:rFonts w:ascii="Bahnschrift SemiBold Condensed" w:hAnsi="Bahnschrift SemiBold Condensed" w:cs="Times New Roman"/>
        </w:rPr>
        <w:br/>
        <w:t xml:space="preserve">  let candidates = </w:t>
      </w:r>
      <w:proofErr w:type="spellStart"/>
      <w:proofErr w:type="gramStart"/>
      <w:r w:rsidRPr="00EA12DC">
        <w:rPr>
          <w:rFonts w:ascii="Bahnschrift SemiBold Condensed" w:hAnsi="Bahnschrift SemiBold Condensed" w:cs="Times New Roman"/>
        </w:rPr>
        <w:t>getActiveProviders</w:t>
      </w:r>
      <w:proofErr w:type="spellEnd"/>
      <w:r w:rsidRPr="00EA12DC">
        <w:rPr>
          <w:rFonts w:ascii="Bahnschrift SemiBold Condensed" w:hAnsi="Bahnschrift SemiBold Condensed" w:cs="Times New Roman"/>
        </w:rPr>
        <w:t>(</w:t>
      </w:r>
      <w:proofErr w:type="gramEnd"/>
      <w:r w:rsidRPr="00EA12DC">
        <w:rPr>
          <w:rFonts w:ascii="Bahnschrift SemiBold Condensed" w:hAnsi="Bahnschrift SemiBold Condensed" w:cs="Times New Roman"/>
        </w:rPr>
        <w:t>);</w:t>
      </w:r>
    </w:p>
    <w:p w14:paraId="1AA944E5" w14:textId="5BE6EBB8" w:rsidR="00D145A9" w:rsidRPr="00EA12DC" w:rsidRDefault="00000000" w:rsidP="00EA12DC">
      <w:pPr>
        <w:pStyle w:val="Sansinterligne"/>
        <w:ind w:left="720"/>
        <w:rPr>
          <w:rFonts w:ascii="Bahnschrift SemiBold Condensed" w:hAnsi="Bahnschrift SemiBold Condensed" w:cs="Times New Roman"/>
        </w:rPr>
      </w:pPr>
      <w:r w:rsidRPr="00EA12DC">
        <w:rPr>
          <w:rFonts w:ascii="Bahnschrift SemiBold Condensed" w:hAnsi="Bahnschrift SemiBold Condensed" w:cs="Times New Roman"/>
        </w:rPr>
        <w:br/>
        <w:t xml:space="preserve">  candidates = candidates.filter((p) =&gt;</w:t>
      </w:r>
      <w:r w:rsidRPr="00EA12DC">
        <w:rPr>
          <w:rFonts w:ascii="Bahnschrift SemiBold Condensed" w:hAnsi="Bahnschrift SemiBold Condensed" w:cs="Times New Roman"/>
        </w:rPr>
        <w:br/>
        <w:t xml:space="preserve">    isCategoryCompatible(p, request) &amp;&amp;</w:t>
      </w:r>
      <w:r w:rsidRPr="00EA12DC">
        <w:rPr>
          <w:rFonts w:ascii="Bahnschrift SemiBold Condensed" w:hAnsi="Bahnschrift SemiBold Condensed" w:cs="Times New Roman"/>
        </w:rPr>
        <w:br/>
        <w:t xml:space="preserve">    isInMaxDistance(p, request, 20) &amp;&amp;</w:t>
      </w:r>
      <w:r w:rsidRPr="00EA12DC">
        <w:rPr>
          <w:rFonts w:ascii="Bahnschrift SemiBold Condensed" w:hAnsi="Bahnschrift SemiBold Condensed" w:cs="Times New Roman"/>
        </w:rPr>
        <w:br/>
        <w:t xml:space="preserve">    isAvailable(p, request.datetime)</w:t>
      </w:r>
      <w:r w:rsidRPr="00EA12DC">
        <w:rPr>
          <w:rFonts w:ascii="Bahnschrift SemiBold Condensed" w:hAnsi="Bahnschrift SemiBold Condensed" w:cs="Times New Roman"/>
        </w:rPr>
        <w:br/>
        <w:t xml:space="preserve">  );</w:t>
      </w:r>
      <w:r w:rsidRPr="00EA12DC">
        <w:rPr>
          <w:rFonts w:ascii="Bahnschrift SemiBold Condensed" w:hAnsi="Bahnschrift SemiBold Condensed" w:cs="Times New Roman"/>
        </w:rPr>
        <w:br/>
      </w:r>
      <w:r w:rsidRPr="00EA12DC">
        <w:rPr>
          <w:rFonts w:ascii="Bahnschrift SemiBold Condensed" w:hAnsi="Bahnschrift SemiBold Condensed" w:cs="Times New Roman"/>
        </w:rPr>
        <w:br/>
        <w:t xml:space="preserve">  const scored = candidates.map((p) =&gt; {</w:t>
      </w:r>
      <w:r w:rsidRPr="00EA12DC">
        <w:rPr>
          <w:rFonts w:ascii="Bahnschrift SemiBold Condensed" w:hAnsi="Bahnschrift SemiBold Condensed" w:cs="Times New Roman"/>
        </w:rPr>
        <w:br/>
        <w:t xml:space="preserve">    const C = scoreCompetence(p, request);      // 0..100</w:t>
      </w:r>
      <w:r w:rsidRPr="00EA12DC">
        <w:rPr>
          <w:rFonts w:ascii="Bahnschrift SemiBold Condensed" w:hAnsi="Bahnschrift SemiBold Condensed" w:cs="Times New Roman"/>
        </w:rPr>
        <w:br/>
        <w:t xml:space="preserve">    const G = scoreDistance(p, request);        // 0..100</w:t>
      </w:r>
      <w:r w:rsidRPr="00EA12DC">
        <w:rPr>
          <w:rFonts w:ascii="Bahnschrift SemiBold Condensed" w:hAnsi="Bahnschrift SemiBold Condensed" w:cs="Times New Roman"/>
        </w:rPr>
        <w:br/>
        <w:t xml:space="preserve">    const D = scoreAvailability(p, request);    // 0..100</w:t>
      </w:r>
      <w:r w:rsidRPr="00EA12DC">
        <w:rPr>
          <w:rFonts w:ascii="Bahnschrift SemiBold Condensed" w:hAnsi="Bahnschrift SemiBold Condensed" w:cs="Times New Roman"/>
        </w:rPr>
        <w:br/>
        <w:t xml:space="preserve">    const F = scoreReliability(p);              // 0..100</w:t>
      </w:r>
      <w:r w:rsidRPr="00EA12DC">
        <w:rPr>
          <w:rFonts w:ascii="Bahnschrift SemiBold Condensed" w:hAnsi="Bahnschrift SemiBold Condensed" w:cs="Times New Roman"/>
        </w:rPr>
        <w:br/>
        <w:t xml:space="preserve">    const P = scorePrice(p, request);           // 0..100</w:t>
      </w:r>
      <w:r w:rsidRPr="00EA12DC">
        <w:rPr>
          <w:rFonts w:ascii="Bahnschrift SemiBold Condensed" w:hAnsi="Bahnschrift SemiBold Condensed" w:cs="Times New Roman"/>
        </w:rPr>
        <w:br/>
        <w:t xml:space="preserve">    const A = scoreSubscription(p);             // 0..100</w:t>
      </w:r>
      <w:r w:rsidRPr="00EA12DC">
        <w:rPr>
          <w:rFonts w:ascii="Bahnschrift SemiBold Condensed" w:hAnsi="Bahnschrift SemiBold Condensed" w:cs="Times New Roman"/>
        </w:rPr>
        <w:br/>
      </w:r>
      <w:r w:rsidRPr="00EA12DC">
        <w:rPr>
          <w:rFonts w:ascii="Bahnschrift SemiBold Condensed" w:hAnsi="Bahnschrift SemiBold Condensed" w:cs="Times New Roman"/>
        </w:rPr>
        <w:br/>
        <w:t xml:space="preserve">    const total =</w:t>
      </w:r>
      <w:r w:rsidRPr="00EA12DC">
        <w:rPr>
          <w:rFonts w:ascii="Bahnschrift SemiBold Condensed" w:hAnsi="Bahnschrift SemiBold Condensed" w:cs="Times New Roman"/>
        </w:rPr>
        <w:br/>
        <w:t xml:space="preserve">      0.25 * C +</w:t>
      </w:r>
      <w:r w:rsidRPr="00EA12DC">
        <w:rPr>
          <w:rFonts w:ascii="Bahnschrift SemiBold Condensed" w:hAnsi="Bahnschrift SemiBold Condensed" w:cs="Times New Roman"/>
        </w:rPr>
        <w:br/>
        <w:t xml:space="preserve">      0.20 * G +</w:t>
      </w:r>
      <w:r w:rsidRPr="00EA12DC">
        <w:rPr>
          <w:rFonts w:ascii="Bahnschrift SemiBold Condensed" w:hAnsi="Bahnschrift SemiBold Condensed" w:cs="Times New Roman"/>
        </w:rPr>
        <w:br/>
        <w:t xml:space="preserve">      0.20 * D +</w:t>
      </w:r>
      <w:r w:rsidRPr="00EA12DC">
        <w:rPr>
          <w:rFonts w:ascii="Bahnschrift SemiBold Condensed" w:hAnsi="Bahnschrift SemiBold Condensed" w:cs="Times New Roman"/>
        </w:rPr>
        <w:br/>
        <w:t xml:space="preserve">      0.15 * F +</w:t>
      </w:r>
      <w:r w:rsidRPr="00EA12DC">
        <w:rPr>
          <w:rFonts w:ascii="Bahnschrift SemiBold Condensed" w:hAnsi="Bahnschrift SemiBold Condensed" w:cs="Times New Roman"/>
        </w:rPr>
        <w:br/>
        <w:t xml:space="preserve">      0.10 * P +</w:t>
      </w:r>
      <w:r w:rsidRPr="00EA12DC">
        <w:rPr>
          <w:rFonts w:ascii="Bahnschrift SemiBold Condensed" w:hAnsi="Bahnschrift SemiBold Condensed" w:cs="Times New Roman"/>
        </w:rPr>
        <w:br/>
        <w:t xml:space="preserve">      0.10 * A;</w:t>
      </w:r>
      <w:r w:rsidRPr="00EA12DC">
        <w:rPr>
          <w:rFonts w:ascii="Bahnschrift SemiBold Condensed" w:hAnsi="Bahnschrift SemiBold Condensed" w:cs="Times New Roman"/>
        </w:rPr>
        <w:br/>
      </w:r>
      <w:r w:rsidRPr="00EA12DC">
        <w:rPr>
          <w:rFonts w:ascii="Bahnschrift SemiBold Condensed" w:hAnsi="Bahnschrift SemiBold Condensed" w:cs="Times New Roman"/>
        </w:rPr>
        <w:br/>
        <w:t xml:space="preserve">    return { provider: p, total, breakdown: { C, G, D, F, P, A } };</w:t>
      </w:r>
      <w:r w:rsidRPr="00EA12DC">
        <w:rPr>
          <w:rFonts w:ascii="Bahnschrift SemiBold Condensed" w:hAnsi="Bahnschrift SemiBold Condensed" w:cs="Times New Roman"/>
        </w:rPr>
        <w:br/>
        <w:t xml:space="preserve">  });</w:t>
      </w:r>
      <w:r w:rsidRPr="00EA12DC">
        <w:rPr>
          <w:rFonts w:ascii="Bahnschrift SemiBold Condensed" w:hAnsi="Bahnschrift SemiBold Condensed" w:cs="Times New Roman"/>
        </w:rPr>
        <w:br/>
      </w:r>
      <w:r w:rsidRPr="00EA12DC">
        <w:rPr>
          <w:rFonts w:ascii="Bahnschrift SemiBold Condensed" w:hAnsi="Bahnschrift SemiBold Condensed" w:cs="Times New Roman"/>
        </w:rPr>
        <w:br/>
        <w:t xml:space="preserve">  return scored.sort((a, b) =&gt; b.total - a.total).slice(0, 10);</w:t>
      </w:r>
      <w:r w:rsidRPr="00EA12DC">
        <w:rPr>
          <w:rFonts w:ascii="Bahnschrift SemiBold Condensed" w:hAnsi="Bahnschrift SemiBold Condensed" w:cs="Times New Roman"/>
        </w:rPr>
        <w:br/>
        <w:t>}</w:t>
      </w:r>
    </w:p>
    <w:p w14:paraId="6AC4B84A" w14:textId="77777777" w:rsidR="00D145A9" w:rsidRPr="00EA12DC" w:rsidRDefault="00D145A9">
      <w:pPr>
        <w:rPr>
          <w:rFonts w:ascii="Times New Roman" w:hAnsi="Times New Roman" w:cs="Times New Roman"/>
          <w:sz w:val="24"/>
          <w:szCs w:val="24"/>
        </w:rPr>
      </w:pPr>
    </w:p>
    <w:p w14:paraId="17DEEA71" w14:textId="51785DB8" w:rsidR="00D145A9" w:rsidRPr="00EA12DC" w:rsidRDefault="00000000" w:rsidP="001F19ED">
      <w:pPr>
        <w:pStyle w:val="Titre2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EA12DC">
        <w:rPr>
          <w:rFonts w:ascii="Times New Roman" w:hAnsi="Times New Roman" w:cs="Times New Roman"/>
          <w:sz w:val="28"/>
          <w:szCs w:val="28"/>
          <w:lang w:val="fr-FR"/>
        </w:rPr>
        <w:lastRenderedPageBreak/>
        <w:t>Roadmap de mise en place (1 semaine)</w:t>
      </w:r>
    </w:p>
    <w:p w14:paraId="5DD4B8C1" w14:textId="77777777" w:rsidR="00D145A9" w:rsidRPr="00EA12DC" w:rsidRDefault="00D145A9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44C0BDCC" w14:textId="7E9C1052" w:rsidR="00D145A9" w:rsidRPr="00EA12DC" w:rsidRDefault="00EA12DC">
      <w:pPr>
        <w:pStyle w:val="Listepuces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Etape</w:t>
      </w:r>
      <w:r w:rsidRPr="00EA12DC">
        <w:rPr>
          <w:rFonts w:ascii="Times New Roman" w:hAnsi="Times New Roman" w:cs="Times New Roman"/>
          <w:sz w:val="24"/>
          <w:szCs w:val="24"/>
          <w:lang w:val="fr-FR"/>
        </w:rPr>
        <w:t xml:space="preserve"> 1 : schéma base + fonctions de sous-score</w:t>
      </w:r>
    </w:p>
    <w:p w14:paraId="313E145A" w14:textId="1F21DA92" w:rsidR="00D145A9" w:rsidRPr="00EA12DC" w:rsidRDefault="00EA12DC">
      <w:pPr>
        <w:pStyle w:val="Listepuces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Etape</w:t>
      </w:r>
      <w:r w:rsidRPr="00EA12D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A12DC">
        <w:rPr>
          <w:rFonts w:ascii="Times New Roman" w:hAnsi="Times New Roman" w:cs="Times New Roman"/>
          <w:sz w:val="24"/>
          <w:szCs w:val="24"/>
        </w:rPr>
        <w:t>2 : endpoint `POST /matching/run</w:t>
      </w:r>
      <w:proofErr w:type="gramStart"/>
      <w:r w:rsidRPr="00EA12DC">
        <w:rPr>
          <w:rFonts w:ascii="Times New Roman" w:hAnsi="Times New Roman" w:cs="Times New Roman"/>
          <w:sz w:val="24"/>
          <w:szCs w:val="24"/>
        </w:rPr>
        <w:t>/:</w:t>
      </w:r>
      <w:proofErr w:type="spellStart"/>
      <w:r w:rsidRPr="00EA12DC">
        <w:rPr>
          <w:rFonts w:ascii="Times New Roman" w:hAnsi="Times New Roman" w:cs="Times New Roman"/>
          <w:sz w:val="24"/>
          <w:szCs w:val="24"/>
        </w:rPr>
        <w:t>besoinId</w:t>
      </w:r>
      <w:proofErr w:type="spellEnd"/>
      <w:proofErr w:type="gramEnd"/>
      <w:r w:rsidRPr="00EA12DC">
        <w:rPr>
          <w:rFonts w:ascii="Times New Roman" w:hAnsi="Times New Roman" w:cs="Times New Roman"/>
          <w:sz w:val="24"/>
          <w:szCs w:val="24"/>
        </w:rPr>
        <w:t>`</w:t>
      </w:r>
    </w:p>
    <w:p w14:paraId="359F80FC" w14:textId="1651B875" w:rsidR="00D145A9" w:rsidRPr="00EA12DC" w:rsidRDefault="00EA12DC">
      <w:pPr>
        <w:pStyle w:val="Listepuces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Etape</w:t>
      </w:r>
      <w:r w:rsidRPr="00EA12DC">
        <w:rPr>
          <w:rFonts w:ascii="Times New Roman" w:hAnsi="Times New Roman" w:cs="Times New Roman"/>
          <w:sz w:val="24"/>
          <w:szCs w:val="24"/>
          <w:lang w:val="fr-FR"/>
        </w:rPr>
        <w:t xml:space="preserve"> 3 : logs de </w:t>
      </w:r>
      <w:proofErr w:type="spellStart"/>
      <w:r w:rsidRPr="00EA12DC">
        <w:rPr>
          <w:rFonts w:ascii="Times New Roman" w:hAnsi="Times New Roman" w:cs="Times New Roman"/>
          <w:sz w:val="24"/>
          <w:szCs w:val="24"/>
          <w:lang w:val="fr-FR"/>
        </w:rPr>
        <w:t>matching</w:t>
      </w:r>
      <w:proofErr w:type="spellEnd"/>
      <w:r w:rsidRPr="00EA12DC">
        <w:rPr>
          <w:rFonts w:ascii="Times New Roman" w:hAnsi="Times New Roman" w:cs="Times New Roman"/>
          <w:sz w:val="24"/>
          <w:szCs w:val="24"/>
          <w:lang w:val="fr-FR"/>
        </w:rPr>
        <w:t xml:space="preserve"> + vue admin basique</w:t>
      </w:r>
    </w:p>
    <w:p w14:paraId="4324178B" w14:textId="47825352" w:rsidR="00D145A9" w:rsidRPr="00EA12DC" w:rsidRDefault="00EA12DC">
      <w:pPr>
        <w:pStyle w:val="Listepuces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Etape</w:t>
      </w:r>
      <w:r w:rsidRPr="00EA12DC">
        <w:rPr>
          <w:rFonts w:ascii="Times New Roman" w:hAnsi="Times New Roman" w:cs="Times New Roman"/>
          <w:sz w:val="24"/>
          <w:szCs w:val="24"/>
          <w:lang w:val="fr-FR"/>
        </w:rPr>
        <w:t xml:space="preserve"> 4 : ouverture progressive par tâches planifiées</w:t>
      </w:r>
    </w:p>
    <w:p w14:paraId="5AA7FAB9" w14:textId="1F78E18F" w:rsidR="00D145A9" w:rsidRPr="005E05C0" w:rsidRDefault="00EA12DC">
      <w:pPr>
        <w:pStyle w:val="Listepuces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Etape</w:t>
      </w:r>
      <w:r w:rsidRPr="00EA12D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5E05C0">
        <w:rPr>
          <w:rFonts w:ascii="Times New Roman" w:hAnsi="Times New Roman" w:cs="Times New Roman"/>
          <w:sz w:val="24"/>
          <w:szCs w:val="24"/>
          <w:lang w:val="fr-FR"/>
        </w:rPr>
        <w:t>5 : tests + calibration des poids</w:t>
      </w:r>
    </w:p>
    <w:p w14:paraId="794A7321" w14:textId="77777777" w:rsidR="00D145A9" w:rsidRPr="005E05C0" w:rsidRDefault="00D145A9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198182E5" w14:textId="64E2B7E8" w:rsidR="00D145A9" w:rsidRPr="00EA12DC" w:rsidRDefault="00000000" w:rsidP="001F19ED">
      <w:pPr>
        <w:pStyle w:val="Titre2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12DC">
        <w:rPr>
          <w:rFonts w:ascii="Times New Roman" w:hAnsi="Times New Roman" w:cs="Times New Roman"/>
          <w:sz w:val="28"/>
          <w:szCs w:val="28"/>
        </w:rPr>
        <w:t>Évolution</w:t>
      </w:r>
      <w:proofErr w:type="spellEnd"/>
      <w:r w:rsidRPr="00EA12DC">
        <w:rPr>
          <w:rFonts w:ascii="Times New Roman" w:hAnsi="Times New Roman" w:cs="Times New Roman"/>
          <w:sz w:val="28"/>
          <w:szCs w:val="28"/>
        </w:rPr>
        <w:t xml:space="preserve"> vers V2</w:t>
      </w:r>
    </w:p>
    <w:p w14:paraId="16E39EA6" w14:textId="7F11AB62" w:rsidR="00D145A9" w:rsidRPr="00EA12DC" w:rsidRDefault="0000000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EA12DC">
        <w:rPr>
          <w:rFonts w:ascii="Times New Roman" w:hAnsi="Times New Roman" w:cs="Times New Roman"/>
          <w:sz w:val="24"/>
          <w:szCs w:val="24"/>
          <w:lang w:val="fr-FR"/>
        </w:rPr>
        <w:t>Après collecte de données réelles :</w:t>
      </w:r>
    </w:p>
    <w:p w14:paraId="354A13EE" w14:textId="77777777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EA12DC">
        <w:rPr>
          <w:rFonts w:ascii="Times New Roman" w:hAnsi="Times New Roman" w:cs="Times New Roman"/>
          <w:sz w:val="24"/>
          <w:szCs w:val="24"/>
          <w:lang w:val="fr-FR"/>
        </w:rPr>
        <w:t>ajuster</w:t>
      </w:r>
      <w:proofErr w:type="gramEnd"/>
      <w:r w:rsidRPr="00EA12DC">
        <w:rPr>
          <w:rFonts w:ascii="Times New Roman" w:hAnsi="Times New Roman" w:cs="Times New Roman"/>
          <w:sz w:val="24"/>
          <w:szCs w:val="24"/>
          <w:lang w:val="fr-FR"/>
        </w:rPr>
        <w:t xml:space="preserve"> les poids selon les performances observées,</w:t>
      </w:r>
    </w:p>
    <w:p w14:paraId="75EB7231" w14:textId="77777777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EA12DC">
        <w:rPr>
          <w:rFonts w:ascii="Times New Roman" w:hAnsi="Times New Roman" w:cs="Times New Roman"/>
          <w:sz w:val="24"/>
          <w:szCs w:val="24"/>
          <w:lang w:val="fr-FR"/>
        </w:rPr>
        <w:t>lancer</w:t>
      </w:r>
      <w:proofErr w:type="gramEnd"/>
      <w:r w:rsidRPr="00EA12DC">
        <w:rPr>
          <w:rFonts w:ascii="Times New Roman" w:hAnsi="Times New Roman" w:cs="Times New Roman"/>
          <w:sz w:val="24"/>
          <w:szCs w:val="24"/>
          <w:lang w:val="fr-FR"/>
        </w:rPr>
        <w:t xml:space="preserve"> des A/B tests de pondération,</w:t>
      </w:r>
    </w:p>
    <w:p w14:paraId="6488AEBF" w14:textId="77777777" w:rsidR="00D145A9" w:rsidRPr="00EA12DC" w:rsidRDefault="00000000">
      <w:pPr>
        <w:pStyle w:val="Listepuces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EA12DC">
        <w:rPr>
          <w:rFonts w:ascii="Times New Roman" w:hAnsi="Times New Roman" w:cs="Times New Roman"/>
          <w:sz w:val="24"/>
          <w:szCs w:val="24"/>
          <w:lang w:val="fr-FR"/>
        </w:rPr>
        <w:t>évoluer</w:t>
      </w:r>
      <w:proofErr w:type="gramEnd"/>
      <w:r w:rsidRPr="00EA12DC">
        <w:rPr>
          <w:rFonts w:ascii="Times New Roman" w:hAnsi="Times New Roman" w:cs="Times New Roman"/>
          <w:sz w:val="24"/>
          <w:szCs w:val="24"/>
          <w:lang w:val="fr-FR"/>
        </w:rPr>
        <w:t xml:space="preserve"> vers un </w:t>
      </w:r>
      <w:proofErr w:type="spellStart"/>
      <w:r w:rsidRPr="00EA12DC">
        <w:rPr>
          <w:rFonts w:ascii="Times New Roman" w:hAnsi="Times New Roman" w:cs="Times New Roman"/>
          <w:sz w:val="24"/>
          <w:szCs w:val="24"/>
          <w:lang w:val="fr-FR"/>
        </w:rPr>
        <w:t>ranking</w:t>
      </w:r>
      <w:proofErr w:type="spellEnd"/>
      <w:r w:rsidRPr="00EA12DC">
        <w:rPr>
          <w:rFonts w:ascii="Times New Roman" w:hAnsi="Times New Roman" w:cs="Times New Roman"/>
          <w:sz w:val="24"/>
          <w:szCs w:val="24"/>
          <w:lang w:val="fr-FR"/>
        </w:rPr>
        <w:t xml:space="preserve"> plus intelligent (</w:t>
      </w:r>
      <w:proofErr w:type="spellStart"/>
      <w:r w:rsidRPr="00EA12DC">
        <w:rPr>
          <w:rFonts w:ascii="Times New Roman" w:hAnsi="Times New Roman" w:cs="Times New Roman"/>
          <w:sz w:val="24"/>
          <w:szCs w:val="24"/>
          <w:lang w:val="fr-FR"/>
        </w:rPr>
        <w:t>learning</w:t>
      </w:r>
      <w:proofErr w:type="spellEnd"/>
      <w:r w:rsidRPr="00EA12DC">
        <w:rPr>
          <w:rFonts w:ascii="Times New Roman" w:hAnsi="Times New Roman" w:cs="Times New Roman"/>
          <w:sz w:val="24"/>
          <w:szCs w:val="24"/>
          <w:lang w:val="fr-FR"/>
        </w:rPr>
        <w:t>-to-</w:t>
      </w:r>
      <w:proofErr w:type="spellStart"/>
      <w:r w:rsidRPr="00EA12DC">
        <w:rPr>
          <w:rFonts w:ascii="Times New Roman" w:hAnsi="Times New Roman" w:cs="Times New Roman"/>
          <w:sz w:val="24"/>
          <w:szCs w:val="24"/>
          <w:lang w:val="fr-FR"/>
        </w:rPr>
        <w:t>rank</w:t>
      </w:r>
      <w:proofErr w:type="spellEnd"/>
      <w:r w:rsidRPr="00EA12DC">
        <w:rPr>
          <w:rFonts w:ascii="Times New Roman" w:hAnsi="Times New Roman" w:cs="Times New Roman"/>
          <w:sz w:val="24"/>
          <w:szCs w:val="24"/>
          <w:lang w:val="fr-FR"/>
        </w:rPr>
        <w:t>) si nécessaire.</w:t>
      </w:r>
    </w:p>
    <w:sectPr w:rsidR="00D145A9" w:rsidRPr="00EA12DC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98469" w14:textId="77777777" w:rsidR="007A4B88" w:rsidRDefault="007A4B88" w:rsidP="00B91BDA">
      <w:pPr>
        <w:spacing w:after="0" w:line="240" w:lineRule="auto"/>
      </w:pPr>
      <w:r>
        <w:separator/>
      </w:r>
    </w:p>
  </w:endnote>
  <w:endnote w:type="continuationSeparator" w:id="0">
    <w:p w14:paraId="113CEA6E" w14:textId="77777777" w:rsidR="007A4B88" w:rsidRDefault="007A4B88" w:rsidP="00B91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2BB5F" w14:textId="77777777" w:rsidR="00B91BDA" w:rsidRDefault="00B91BDA">
    <w:pPr>
      <w:pStyle w:val="Pieddepage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fr-FR"/>
      </w:rPr>
      <w:t>2</w:t>
    </w:r>
    <w:r>
      <w:rPr>
        <w:caps/>
        <w:color w:val="4F81BD" w:themeColor="accent1"/>
      </w:rPr>
      <w:fldChar w:fldCharType="end"/>
    </w:r>
  </w:p>
  <w:p w14:paraId="52F2BA39" w14:textId="77777777" w:rsidR="00B91BDA" w:rsidRDefault="00B91BD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C1F14" w14:textId="77777777" w:rsidR="007A4B88" w:rsidRDefault="007A4B88" w:rsidP="00B91BDA">
      <w:pPr>
        <w:spacing w:after="0" w:line="240" w:lineRule="auto"/>
      </w:pPr>
      <w:r>
        <w:separator/>
      </w:r>
    </w:p>
  </w:footnote>
  <w:footnote w:type="continuationSeparator" w:id="0">
    <w:p w14:paraId="050BE450" w14:textId="77777777" w:rsidR="007A4B88" w:rsidRDefault="007A4B88" w:rsidP="00B91B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</w:abstractNum>
  <w:abstractNum w:abstractNumId="9" w15:restartNumberingAfterBreak="0">
    <w:nsid w:val="081D7D64"/>
    <w:multiLevelType w:val="hybridMultilevel"/>
    <w:tmpl w:val="DDA462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931AFC"/>
    <w:multiLevelType w:val="multilevel"/>
    <w:tmpl w:val="EA4C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EE2549"/>
    <w:multiLevelType w:val="hybridMultilevel"/>
    <w:tmpl w:val="620CD8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674D90"/>
    <w:multiLevelType w:val="hybridMultilevel"/>
    <w:tmpl w:val="286AEAE4"/>
    <w:lvl w:ilvl="0" w:tplc="040C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1DD65366"/>
    <w:multiLevelType w:val="multilevel"/>
    <w:tmpl w:val="59E2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17EA3"/>
    <w:multiLevelType w:val="hybridMultilevel"/>
    <w:tmpl w:val="0F3001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2F6D68"/>
    <w:multiLevelType w:val="multilevel"/>
    <w:tmpl w:val="15A4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A37A06"/>
    <w:multiLevelType w:val="hybridMultilevel"/>
    <w:tmpl w:val="B9408154"/>
    <w:lvl w:ilvl="0" w:tplc="040C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583A3C"/>
    <w:multiLevelType w:val="multilevel"/>
    <w:tmpl w:val="92E83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0D2A13"/>
    <w:multiLevelType w:val="multilevel"/>
    <w:tmpl w:val="9A94BC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07338D"/>
    <w:multiLevelType w:val="multilevel"/>
    <w:tmpl w:val="E3887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AB2E8F"/>
    <w:multiLevelType w:val="multilevel"/>
    <w:tmpl w:val="D884FF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7071A5"/>
    <w:multiLevelType w:val="multilevel"/>
    <w:tmpl w:val="104A5F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4D2677"/>
    <w:multiLevelType w:val="multilevel"/>
    <w:tmpl w:val="C502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E51381"/>
    <w:multiLevelType w:val="multilevel"/>
    <w:tmpl w:val="FAE0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C76CB8"/>
    <w:multiLevelType w:val="hybridMultilevel"/>
    <w:tmpl w:val="23DC3A44"/>
    <w:lvl w:ilvl="0" w:tplc="AE74158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8946141">
    <w:abstractNumId w:val="8"/>
  </w:num>
  <w:num w:numId="2" w16cid:durableId="471677137">
    <w:abstractNumId w:val="6"/>
  </w:num>
  <w:num w:numId="3" w16cid:durableId="903756414">
    <w:abstractNumId w:val="5"/>
  </w:num>
  <w:num w:numId="4" w16cid:durableId="1057817857">
    <w:abstractNumId w:val="4"/>
  </w:num>
  <w:num w:numId="5" w16cid:durableId="1337657353">
    <w:abstractNumId w:val="7"/>
  </w:num>
  <w:num w:numId="6" w16cid:durableId="2110194515">
    <w:abstractNumId w:val="3"/>
  </w:num>
  <w:num w:numId="7" w16cid:durableId="481313008">
    <w:abstractNumId w:val="2"/>
  </w:num>
  <w:num w:numId="8" w16cid:durableId="846099054">
    <w:abstractNumId w:val="1"/>
  </w:num>
  <w:num w:numId="9" w16cid:durableId="892694475">
    <w:abstractNumId w:val="0"/>
  </w:num>
  <w:num w:numId="10" w16cid:durableId="322928305">
    <w:abstractNumId w:val="12"/>
  </w:num>
  <w:num w:numId="11" w16cid:durableId="150756555">
    <w:abstractNumId w:val="16"/>
  </w:num>
  <w:num w:numId="12" w16cid:durableId="109713184">
    <w:abstractNumId w:val="24"/>
  </w:num>
  <w:num w:numId="13" w16cid:durableId="365297677">
    <w:abstractNumId w:val="17"/>
    <w:lvlOverride w:ilvl="0">
      <w:lvl w:ilvl="0">
        <w:numFmt w:val="upperRoman"/>
        <w:lvlText w:val="%1."/>
        <w:lvlJc w:val="right"/>
      </w:lvl>
    </w:lvlOverride>
  </w:num>
  <w:num w:numId="14" w16cid:durableId="1122918882">
    <w:abstractNumId w:val="15"/>
  </w:num>
  <w:num w:numId="15" w16cid:durableId="880359762">
    <w:abstractNumId w:val="23"/>
  </w:num>
  <w:num w:numId="16" w16cid:durableId="1632511432">
    <w:abstractNumId w:val="20"/>
    <w:lvlOverride w:ilvl="0">
      <w:lvl w:ilvl="0">
        <w:numFmt w:val="decimal"/>
        <w:lvlText w:val="%1."/>
        <w:lvlJc w:val="left"/>
      </w:lvl>
    </w:lvlOverride>
  </w:num>
  <w:num w:numId="17" w16cid:durableId="525290381">
    <w:abstractNumId w:val="10"/>
    <w:lvlOverride w:ilvl="0">
      <w:lvl w:ilvl="0">
        <w:numFmt w:val="lowerLetter"/>
        <w:lvlText w:val="%1."/>
        <w:lvlJc w:val="left"/>
      </w:lvl>
    </w:lvlOverride>
  </w:num>
  <w:num w:numId="18" w16cid:durableId="247741030">
    <w:abstractNumId w:val="10"/>
    <w:lvlOverride w:ilvl="0">
      <w:lvl w:ilvl="0">
        <w:numFmt w:val="lowerLetter"/>
        <w:lvlText w:val="%1."/>
        <w:lvlJc w:val="left"/>
      </w:lvl>
    </w:lvlOverride>
  </w:num>
  <w:num w:numId="19" w16cid:durableId="1520116965">
    <w:abstractNumId w:val="10"/>
    <w:lvlOverride w:ilvl="0">
      <w:lvl w:ilvl="0">
        <w:numFmt w:val="lowerLetter"/>
        <w:lvlText w:val="%1."/>
        <w:lvlJc w:val="left"/>
      </w:lvl>
    </w:lvlOverride>
  </w:num>
  <w:num w:numId="20" w16cid:durableId="1188759145">
    <w:abstractNumId w:val="10"/>
    <w:lvlOverride w:ilvl="0">
      <w:lvl w:ilvl="0">
        <w:numFmt w:val="lowerLetter"/>
        <w:lvlText w:val="%1."/>
        <w:lvlJc w:val="left"/>
      </w:lvl>
    </w:lvlOverride>
  </w:num>
  <w:num w:numId="21" w16cid:durableId="344215969">
    <w:abstractNumId w:val="18"/>
    <w:lvlOverride w:ilvl="0">
      <w:lvl w:ilvl="0">
        <w:numFmt w:val="decimal"/>
        <w:lvlText w:val="%1."/>
        <w:lvlJc w:val="left"/>
      </w:lvl>
    </w:lvlOverride>
  </w:num>
  <w:num w:numId="22" w16cid:durableId="1966957760">
    <w:abstractNumId w:val="22"/>
  </w:num>
  <w:num w:numId="23" w16cid:durableId="1868178828">
    <w:abstractNumId w:val="21"/>
    <w:lvlOverride w:ilvl="0">
      <w:lvl w:ilvl="0">
        <w:numFmt w:val="decimal"/>
        <w:lvlText w:val="%1."/>
        <w:lvlJc w:val="left"/>
      </w:lvl>
    </w:lvlOverride>
  </w:num>
  <w:num w:numId="24" w16cid:durableId="1080374066">
    <w:abstractNumId w:val="13"/>
  </w:num>
  <w:num w:numId="25" w16cid:durableId="831682704">
    <w:abstractNumId w:val="19"/>
  </w:num>
  <w:num w:numId="26" w16cid:durableId="1756129106">
    <w:abstractNumId w:val="11"/>
  </w:num>
  <w:num w:numId="27" w16cid:durableId="404425101">
    <w:abstractNumId w:val="14"/>
  </w:num>
  <w:num w:numId="28" w16cid:durableId="8034257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142"/>
    <w:rsid w:val="0015074B"/>
    <w:rsid w:val="001D55E3"/>
    <w:rsid w:val="001F19ED"/>
    <w:rsid w:val="0029639D"/>
    <w:rsid w:val="00326F90"/>
    <w:rsid w:val="0035092D"/>
    <w:rsid w:val="004267A0"/>
    <w:rsid w:val="005406AD"/>
    <w:rsid w:val="005E05C0"/>
    <w:rsid w:val="0060760C"/>
    <w:rsid w:val="007A4B88"/>
    <w:rsid w:val="008957DB"/>
    <w:rsid w:val="00AA1D8D"/>
    <w:rsid w:val="00AD7BFB"/>
    <w:rsid w:val="00AF72AA"/>
    <w:rsid w:val="00B47730"/>
    <w:rsid w:val="00B91BDA"/>
    <w:rsid w:val="00CB0664"/>
    <w:rsid w:val="00D145A9"/>
    <w:rsid w:val="00EA12DC"/>
    <w:rsid w:val="00F62D97"/>
    <w:rsid w:val="00FC693F"/>
    <w:rsid w:val="00FD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C98316"/>
  <w14:defaultImageDpi w14:val="300"/>
  <w15:docId w15:val="{96C6ACB9-6AF0-4251-A664-3F3E2426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958</Words>
  <Characters>5269</Characters>
  <Application>Microsoft Office Word</Application>
  <DocSecurity>0</DocSecurity>
  <Lines>43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Gaetan KOROGO</cp:lastModifiedBy>
  <cp:revision>11</cp:revision>
  <dcterms:created xsi:type="dcterms:W3CDTF">2013-12-23T23:15:00Z</dcterms:created>
  <dcterms:modified xsi:type="dcterms:W3CDTF">2026-05-03T19:00:00Z</dcterms:modified>
  <cp:category/>
</cp:coreProperties>
</file>