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38BC7C9" w14:textId="77777777" w:rsidR="00C502F8" w:rsidRPr="009A14BC" w:rsidRDefault="00C502F8" w:rsidP="009A14BC">
      <w:pPr>
        <w:jc w:val="center"/>
        <w:rPr>
          <w:rFonts w:ascii="Times New Roman" w:hAnsi="Times New Roman" w:cs="Times New Roman"/>
          <w:b/>
          <w:bCs/>
          <w:sz w:val="28"/>
          <w:szCs w:val="28"/>
        </w:rPr>
      </w:pPr>
      <w:commentRangeStart w:id="0"/>
      <w:r w:rsidRPr="009A14BC">
        <w:rPr>
          <w:rFonts w:ascii="Times New Roman" w:hAnsi="Times New Roman" w:cs="Times New Roman"/>
          <w:b/>
          <w:bCs/>
          <w:sz w:val="28"/>
          <w:szCs w:val="28"/>
        </w:rPr>
        <w:t>BAB 1</w:t>
      </w:r>
    </w:p>
    <w:p w14:paraId="4B33FE33" w14:textId="1D1AD735" w:rsidR="00C502F8" w:rsidRPr="009A14BC" w:rsidRDefault="00C502F8" w:rsidP="009A14BC">
      <w:pPr>
        <w:jc w:val="center"/>
        <w:rPr>
          <w:rFonts w:ascii="Times New Roman" w:hAnsi="Times New Roman" w:cs="Times New Roman"/>
          <w:b/>
          <w:bCs/>
          <w:sz w:val="28"/>
          <w:szCs w:val="28"/>
        </w:rPr>
      </w:pPr>
      <w:r w:rsidRPr="009A14BC">
        <w:rPr>
          <w:rFonts w:ascii="Times New Roman" w:hAnsi="Times New Roman" w:cs="Times New Roman"/>
          <w:b/>
          <w:bCs/>
          <w:sz w:val="28"/>
          <w:szCs w:val="28"/>
        </w:rPr>
        <w:t>PENDAHULUAN</w:t>
      </w:r>
      <w:commentRangeEnd w:id="0"/>
      <w:r w:rsidR="000333EF">
        <w:rPr>
          <w:rStyle w:val="CommentReference"/>
        </w:rPr>
        <w:commentReference w:id="0"/>
      </w:r>
    </w:p>
    <w:p w14:paraId="6B966775" w14:textId="77777777" w:rsidR="00C502F8" w:rsidRDefault="00C502F8">
      <w:pPr>
        <w:rPr>
          <w:b/>
          <w:bCs/>
        </w:rPr>
      </w:pPr>
    </w:p>
    <w:p w14:paraId="4415896E" w14:textId="77777777" w:rsidR="00C502F8" w:rsidRPr="009A14BC" w:rsidRDefault="00C502F8" w:rsidP="00C502F8">
      <w:pPr>
        <w:pStyle w:val="ListParagraph"/>
        <w:numPr>
          <w:ilvl w:val="0"/>
          <w:numId w:val="1"/>
        </w:numPr>
        <w:rPr>
          <w:rFonts w:ascii="Times New Roman" w:hAnsi="Times New Roman" w:cs="Times New Roman"/>
        </w:rPr>
      </w:pPr>
      <w:commentRangeStart w:id="1"/>
      <w:r w:rsidRPr="009A14BC">
        <w:rPr>
          <w:rFonts w:ascii="Times New Roman" w:hAnsi="Times New Roman" w:cs="Times New Roman"/>
        </w:rPr>
        <w:t>Latar Belakang</w:t>
      </w:r>
    </w:p>
    <w:p w14:paraId="7FE52A3A" w14:textId="0801B1FA" w:rsidR="00EA1AE9" w:rsidRPr="009A14BC" w:rsidRDefault="00EA1AE9" w:rsidP="00C502F8">
      <w:pPr>
        <w:pStyle w:val="ListParagraph"/>
        <w:rPr>
          <w:rFonts w:ascii="Times New Roman" w:hAnsi="Times New Roman" w:cs="Times New Roman"/>
        </w:rPr>
      </w:pPr>
      <w:r w:rsidRPr="009A14BC">
        <w:rPr>
          <w:rFonts w:ascii="Times New Roman" w:hAnsi="Times New Roman" w:cs="Times New Roman"/>
        </w:rPr>
        <w:t>Program "Eco-Living Village" dirancang sebagai inisiatif pemberdayaan masyarakat desa di Indonesia, dengan fokus pada pengelolaan sampah rumah tangga yang berkelanjutan. Program ini muncul sebagai respons terhadap tantangan lingkungan global dan lokal, di mana desa-desa sering menghadapi masalah pengelolaan sampah yang tidak efektif, yang berkontribusi pada pencemaran lingkungan, kesehatan masyarakat, dan kerusakan ekosistem.</w:t>
      </w:r>
      <w:commentRangeEnd w:id="1"/>
      <w:r w:rsidR="000333EF">
        <w:rPr>
          <w:rStyle w:val="CommentReference"/>
        </w:rPr>
        <w:commentReference w:id="1"/>
      </w:r>
    </w:p>
    <w:sectPr w:rsidR="00EA1AE9" w:rsidRPr="009A14BC">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comment w:id="0" w:author="Azlin Niken" w:date="2025-12-02T20:38:00Z" w:initials="AN">
    <w:p w14:paraId="490DFE01" w14:textId="77777777" w:rsidR="000333EF" w:rsidRDefault="000333EF">
      <w:pPr>
        <w:pStyle w:val="CommentText"/>
        <w:rPr>
          <w:lang w:val="en-US"/>
        </w:rPr>
      </w:pPr>
      <w:r>
        <w:rPr>
          <w:rStyle w:val="CommentReference"/>
        </w:rPr>
        <w:annotationRef/>
      </w:r>
      <w:proofErr w:type="spellStart"/>
      <w:r>
        <w:rPr>
          <w:lang w:val="en-US"/>
        </w:rPr>
        <w:t>Sebelum</w:t>
      </w:r>
      <w:proofErr w:type="spellEnd"/>
      <w:r>
        <w:rPr>
          <w:lang w:val="en-US"/>
        </w:rPr>
        <w:t xml:space="preserve"> BAB </w:t>
      </w:r>
      <w:proofErr w:type="spellStart"/>
      <w:r>
        <w:rPr>
          <w:lang w:val="en-US"/>
        </w:rPr>
        <w:t>nya</w:t>
      </w:r>
      <w:proofErr w:type="spellEnd"/>
      <w:r>
        <w:rPr>
          <w:lang w:val="en-US"/>
        </w:rPr>
        <w:t xml:space="preserve"> </w:t>
      </w:r>
      <w:proofErr w:type="spellStart"/>
      <w:r>
        <w:rPr>
          <w:lang w:val="en-US"/>
        </w:rPr>
        <w:t>ada</w:t>
      </w:r>
      <w:proofErr w:type="spellEnd"/>
      <w:r>
        <w:rPr>
          <w:lang w:val="en-US"/>
        </w:rPr>
        <w:t xml:space="preserve"> Daftar </w:t>
      </w:r>
      <w:proofErr w:type="spellStart"/>
      <w:r>
        <w:rPr>
          <w:lang w:val="en-US"/>
        </w:rPr>
        <w:t>isi</w:t>
      </w:r>
      <w:proofErr w:type="spellEnd"/>
      <w:r>
        <w:rPr>
          <w:lang w:val="en-US"/>
        </w:rPr>
        <w:t xml:space="preserve"> </w:t>
      </w:r>
      <w:proofErr w:type="spellStart"/>
      <w:proofErr w:type="gramStart"/>
      <w:r>
        <w:rPr>
          <w:lang w:val="en-US"/>
        </w:rPr>
        <w:t>ya</w:t>
      </w:r>
      <w:proofErr w:type="spellEnd"/>
      <w:r>
        <w:rPr>
          <w:lang w:val="en-US"/>
        </w:rPr>
        <w:t>..</w:t>
      </w:r>
      <w:proofErr w:type="gramEnd"/>
    </w:p>
    <w:p w14:paraId="75ADBEB9" w14:textId="77777777" w:rsidR="000333EF" w:rsidRDefault="000333EF">
      <w:pPr>
        <w:pStyle w:val="CommentText"/>
        <w:rPr>
          <w:lang w:val="en-US"/>
        </w:rPr>
      </w:pPr>
    </w:p>
    <w:p w14:paraId="2B5BF44D" w14:textId="77020C92" w:rsidR="000333EF" w:rsidRPr="000333EF" w:rsidRDefault="000333EF">
      <w:pPr>
        <w:pStyle w:val="CommentText"/>
        <w:rPr>
          <w:lang w:val="en-US"/>
        </w:rPr>
      </w:pPr>
      <w:proofErr w:type="spellStart"/>
      <w:r>
        <w:rPr>
          <w:lang w:val="en-US"/>
        </w:rPr>
        <w:t>Buat</w:t>
      </w:r>
      <w:proofErr w:type="spellEnd"/>
      <w:r>
        <w:rPr>
          <w:lang w:val="en-US"/>
        </w:rPr>
        <w:t xml:space="preserve"> garis </w:t>
      </w:r>
      <w:proofErr w:type="spellStart"/>
      <w:r>
        <w:rPr>
          <w:lang w:val="en-US"/>
        </w:rPr>
        <w:t>tepinya</w:t>
      </w:r>
      <w:proofErr w:type="spellEnd"/>
      <w:r>
        <w:rPr>
          <w:lang w:val="en-US"/>
        </w:rPr>
        <w:t xml:space="preserve"> 4,3,3,3 (</w:t>
      </w:r>
      <w:proofErr w:type="spellStart"/>
      <w:r>
        <w:rPr>
          <w:lang w:val="en-US"/>
        </w:rPr>
        <w:t>kiri</w:t>
      </w:r>
      <w:proofErr w:type="spellEnd"/>
      <w:r>
        <w:rPr>
          <w:lang w:val="en-US"/>
        </w:rPr>
        <w:t xml:space="preserve">, </w:t>
      </w:r>
      <w:proofErr w:type="spellStart"/>
      <w:r>
        <w:rPr>
          <w:lang w:val="en-US"/>
        </w:rPr>
        <w:t>atas</w:t>
      </w:r>
      <w:proofErr w:type="spellEnd"/>
      <w:r>
        <w:rPr>
          <w:lang w:val="en-US"/>
        </w:rPr>
        <w:t xml:space="preserve">, </w:t>
      </w:r>
      <w:proofErr w:type="spellStart"/>
      <w:r>
        <w:rPr>
          <w:lang w:val="en-US"/>
        </w:rPr>
        <w:t>kanan</w:t>
      </w:r>
      <w:proofErr w:type="spellEnd"/>
      <w:r>
        <w:rPr>
          <w:lang w:val="en-US"/>
        </w:rPr>
        <w:t xml:space="preserve">, </w:t>
      </w:r>
      <w:proofErr w:type="spellStart"/>
      <w:r>
        <w:rPr>
          <w:lang w:val="en-US"/>
        </w:rPr>
        <w:t>bawah</w:t>
      </w:r>
      <w:proofErr w:type="spellEnd"/>
      <w:r>
        <w:rPr>
          <w:lang w:val="en-US"/>
        </w:rPr>
        <w:t>)</w:t>
      </w:r>
    </w:p>
  </w:comment>
  <w:comment w:id="1" w:author="Azlin Niken" w:date="2025-12-02T20:40:00Z" w:initials="AN">
    <w:p w14:paraId="2F066ED8" w14:textId="77777777" w:rsidR="000333EF" w:rsidRDefault="000333EF">
      <w:pPr>
        <w:pStyle w:val="CommentText"/>
        <w:rPr>
          <w:lang w:val="en-US"/>
        </w:rPr>
      </w:pPr>
      <w:r>
        <w:rPr>
          <w:rStyle w:val="CommentReference"/>
        </w:rPr>
        <w:annotationRef/>
      </w:r>
      <w:proofErr w:type="spellStart"/>
      <w:r>
        <w:rPr>
          <w:lang w:val="en-US"/>
        </w:rPr>
        <w:t>Jangan</w:t>
      </w:r>
      <w:proofErr w:type="spellEnd"/>
      <w:r>
        <w:rPr>
          <w:lang w:val="en-US"/>
        </w:rPr>
        <w:t xml:space="preserve"> </w:t>
      </w:r>
      <w:proofErr w:type="spellStart"/>
      <w:r>
        <w:rPr>
          <w:lang w:val="en-US"/>
        </w:rPr>
        <w:t>lupa</w:t>
      </w:r>
      <w:proofErr w:type="spellEnd"/>
      <w:r>
        <w:rPr>
          <w:lang w:val="en-US"/>
        </w:rPr>
        <w:t xml:space="preserve"> </w:t>
      </w:r>
      <w:proofErr w:type="spellStart"/>
      <w:r>
        <w:rPr>
          <w:lang w:val="en-US"/>
        </w:rPr>
        <w:t>dunakan</w:t>
      </w:r>
      <w:proofErr w:type="spellEnd"/>
      <w:r>
        <w:rPr>
          <w:lang w:val="en-US"/>
        </w:rPr>
        <w:t xml:space="preserve"> CTRL + J</w:t>
      </w:r>
    </w:p>
    <w:p w14:paraId="24A9372D" w14:textId="2DE7C1E6" w:rsidR="000333EF" w:rsidRPr="000333EF" w:rsidRDefault="000333EF">
      <w:pPr>
        <w:pStyle w:val="CommentText"/>
        <w:rPr>
          <w:lang w:val="en-US"/>
        </w:rPr>
      </w:pP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commentEx w15:paraId="2B5BF44D" w15:done="1"/>
  <w15:commentEx w15:paraId="24A9372D"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ex:commentExtensible w16cex:durableId="2CD9CCE2" w16cex:dateUtc="2025-12-02T13:38:00Z"/>
  <w16cex:commentExtensible w16cex:durableId="2CD9CD35" w16cex:dateUtc="2025-12-02T13:4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id:commentId w16cid:paraId="2B5BF44D" w16cid:durableId="2CD9CCE2"/>
  <w16cid:commentId w16cid:paraId="24A9372D" w16cid:durableId="2CD9CD35"/>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4A2B16F0"/>
    <w:multiLevelType w:val="hybridMultilevel"/>
    <w:tmpl w:val="570CC45E"/>
    <w:lvl w:ilvl="0" w:tplc="FFFFFFFF">
      <w:start w:val="1"/>
      <w:numFmt w:val="upp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person w15:author="Azlin Niken">
    <w15:presenceInfo w15:providerId="None" w15:userId="Azlin Niken"/>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1AE9"/>
    <w:rsid w:val="000333EF"/>
    <w:rsid w:val="00570B4F"/>
    <w:rsid w:val="006F238A"/>
    <w:rsid w:val="009A14BC"/>
    <w:rsid w:val="00C502F8"/>
    <w:rsid w:val="00EA1AE9"/>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E7043F"/>
  <w15:chartTrackingRefBased/>
  <w15:docId w15:val="{E5EFDFF1-C201-6F4B-A387-8444DE0C3C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4"/>
        <w:szCs w:val="24"/>
        <w:lang w:val="id-ID" w:eastAsia="id-ID"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A1AE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A1AE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A1AE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A1AE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A1AE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A1AE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A1AE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A1AE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A1AE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1AE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A1AE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A1AE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A1AE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A1AE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A1AE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A1AE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A1AE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A1AE9"/>
    <w:rPr>
      <w:rFonts w:eastAsiaTheme="majorEastAsia" w:cstheme="majorBidi"/>
      <w:color w:val="272727" w:themeColor="text1" w:themeTint="D8"/>
    </w:rPr>
  </w:style>
  <w:style w:type="paragraph" w:styleId="Title">
    <w:name w:val="Title"/>
    <w:basedOn w:val="Normal"/>
    <w:next w:val="Normal"/>
    <w:link w:val="TitleChar"/>
    <w:uiPriority w:val="10"/>
    <w:qFormat/>
    <w:rsid w:val="00EA1A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A1AE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A1AE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A1AE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A1AE9"/>
    <w:pPr>
      <w:spacing w:before="160"/>
      <w:jc w:val="center"/>
    </w:pPr>
    <w:rPr>
      <w:i/>
      <w:iCs/>
      <w:color w:val="404040" w:themeColor="text1" w:themeTint="BF"/>
    </w:rPr>
  </w:style>
  <w:style w:type="character" w:customStyle="1" w:styleId="QuoteChar">
    <w:name w:val="Quote Char"/>
    <w:basedOn w:val="DefaultParagraphFont"/>
    <w:link w:val="Quote"/>
    <w:uiPriority w:val="29"/>
    <w:rsid w:val="00EA1AE9"/>
    <w:rPr>
      <w:i/>
      <w:iCs/>
      <w:color w:val="404040" w:themeColor="text1" w:themeTint="BF"/>
    </w:rPr>
  </w:style>
  <w:style w:type="paragraph" w:styleId="ListParagraph">
    <w:name w:val="List Paragraph"/>
    <w:basedOn w:val="Normal"/>
    <w:uiPriority w:val="34"/>
    <w:qFormat/>
    <w:rsid w:val="00EA1AE9"/>
    <w:pPr>
      <w:ind w:left="720"/>
      <w:contextualSpacing/>
    </w:pPr>
  </w:style>
  <w:style w:type="character" w:styleId="IntenseEmphasis">
    <w:name w:val="Intense Emphasis"/>
    <w:basedOn w:val="DefaultParagraphFont"/>
    <w:uiPriority w:val="21"/>
    <w:qFormat/>
    <w:rsid w:val="00EA1AE9"/>
    <w:rPr>
      <w:i/>
      <w:iCs/>
      <w:color w:val="0F4761" w:themeColor="accent1" w:themeShade="BF"/>
    </w:rPr>
  </w:style>
  <w:style w:type="paragraph" w:styleId="IntenseQuote">
    <w:name w:val="Intense Quote"/>
    <w:basedOn w:val="Normal"/>
    <w:next w:val="Normal"/>
    <w:link w:val="IntenseQuoteChar"/>
    <w:uiPriority w:val="30"/>
    <w:qFormat/>
    <w:rsid w:val="00EA1AE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A1AE9"/>
    <w:rPr>
      <w:i/>
      <w:iCs/>
      <w:color w:val="0F4761" w:themeColor="accent1" w:themeShade="BF"/>
    </w:rPr>
  </w:style>
  <w:style w:type="character" w:styleId="IntenseReference">
    <w:name w:val="Intense Reference"/>
    <w:basedOn w:val="DefaultParagraphFont"/>
    <w:uiPriority w:val="32"/>
    <w:qFormat/>
    <w:rsid w:val="00EA1AE9"/>
    <w:rPr>
      <w:b/>
      <w:bCs/>
      <w:smallCaps/>
      <w:color w:val="0F4761" w:themeColor="accent1" w:themeShade="BF"/>
      <w:spacing w:val="5"/>
    </w:rPr>
  </w:style>
  <w:style w:type="character" w:styleId="CommentReference">
    <w:name w:val="annotation reference"/>
    <w:basedOn w:val="DefaultParagraphFont"/>
    <w:uiPriority w:val="99"/>
    <w:semiHidden/>
    <w:unhideWhenUsed/>
    <w:rsid w:val="000333EF"/>
    <w:rPr>
      <w:sz w:val="16"/>
      <w:szCs w:val="16"/>
    </w:rPr>
  </w:style>
  <w:style w:type="paragraph" w:styleId="CommentText">
    <w:name w:val="annotation text"/>
    <w:basedOn w:val="Normal"/>
    <w:link w:val="CommentTextChar"/>
    <w:uiPriority w:val="99"/>
    <w:semiHidden/>
    <w:unhideWhenUsed/>
    <w:rsid w:val="000333EF"/>
    <w:pPr>
      <w:spacing w:line="240" w:lineRule="auto"/>
    </w:pPr>
    <w:rPr>
      <w:sz w:val="20"/>
      <w:szCs w:val="20"/>
    </w:rPr>
  </w:style>
  <w:style w:type="character" w:customStyle="1" w:styleId="CommentTextChar">
    <w:name w:val="Comment Text Char"/>
    <w:basedOn w:val="DefaultParagraphFont"/>
    <w:link w:val="CommentText"/>
    <w:uiPriority w:val="99"/>
    <w:semiHidden/>
    <w:rsid w:val="000333EF"/>
    <w:rPr>
      <w:sz w:val="20"/>
      <w:szCs w:val="20"/>
    </w:rPr>
  </w:style>
  <w:style w:type="paragraph" w:styleId="CommentSubject">
    <w:name w:val="annotation subject"/>
    <w:basedOn w:val="CommentText"/>
    <w:next w:val="CommentText"/>
    <w:link w:val="CommentSubjectChar"/>
    <w:uiPriority w:val="99"/>
    <w:semiHidden/>
    <w:unhideWhenUsed/>
    <w:rsid w:val="000333EF"/>
    <w:rPr>
      <w:b/>
      <w:bCs/>
    </w:rPr>
  </w:style>
  <w:style w:type="character" w:customStyle="1" w:styleId="CommentSubjectChar">
    <w:name w:val="Comment Subject Char"/>
    <w:basedOn w:val="CommentTextChar"/>
    <w:link w:val="CommentSubject"/>
    <w:uiPriority w:val="99"/>
    <w:semiHidden/>
    <w:rsid w:val="000333EF"/>
    <w:rPr>
      <w:b/>
      <w:bCs/>
      <w:sz w:val="20"/>
      <w:szCs w:val="20"/>
    </w:rPr>
  </w:style>
  <w:style w:type="paragraph" w:styleId="BalloonText">
    <w:name w:val="Balloon Text"/>
    <w:basedOn w:val="Normal"/>
    <w:link w:val="BalloonTextChar"/>
    <w:uiPriority w:val="99"/>
    <w:semiHidden/>
    <w:unhideWhenUsed/>
    <w:rsid w:val="000333E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333EF"/>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1</Pages>
  <Words>69</Words>
  <Characters>397</Characters>
  <Application>Microsoft Office Word</Application>
  <DocSecurity>0</DocSecurity>
  <Lines>3</Lines>
  <Paragraphs>1</Paragraphs>
  <ScaleCrop>false</ScaleCrop>
  <Company/>
  <LinksUpToDate>false</LinksUpToDate>
  <CharactersWithSpaces>465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seftiyandra5@gmail.com</dc:creator>
  <cp:keywords/>
  <dc:description/>
  <cp:lastModifiedBy>Azlin Niken</cp:lastModifiedBy>
  <cp:revision>3</cp:revision>
  <dcterms:created xsi:type="dcterms:W3CDTF">2025-11-28T15:39:00Z</dcterms:created>
  <dcterms:modified xsi:type="dcterms:W3CDTF">2025-12-02T13:47:00Z</dcterms:modified>
</cp:coreProperties>
</file>