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2B92A623" wp14:paraId="2C078E63" wp14:textId="5EA62CCB">
      <w:pPr>
        <w:jc w:val="center"/>
        <w:rPr>
          <w:b w:val="1"/>
          <w:bCs w:val="1"/>
          <w:sz w:val="36"/>
          <w:szCs w:val="36"/>
        </w:rPr>
      </w:pPr>
      <w:r w:rsidRPr="2B92A623" w:rsidR="0DEE519C">
        <w:rPr>
          <w:b w:val="1"/>
          <w:bCs w:val="1"/>
          <w:sz w:val="36"/>
          <w:szCs w:val="36"/>
        </w:rPr>
        <w:t>Data Analysis and Matrix Operations</w:t>
      </w:r>
    </w:p>
    <w:p w:rsidR="0DEE519C" w:rsidP="3DA639F7" w:rsidRDefault="0DEE519C" w14:paraId="1B402836" w14:textId="7261702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DA639F7" w:rsidR="0DEE51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Create a</w:t>
      </w:r>
      <w:r w:rsidRPr="3DA639F7" w:rsidR="0DEE51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matrix with 2 rows and 3 columns and fill it with random </w:t>
      </w:r>
      <w:r w:rsidRPr="3DA639F7" w:rsidR="65001D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num</w:t>
      </w:r>
      <w:r w:rsidRPr="3DA639F7" w:rsidR="65001D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eric data</w:t>
      </w:r>
    </w:p>
    <w:p w:rsidR="6BDC2A97" w:rsidP="3DA639F7" w:rsidRDefault="6BDC2A97" w14:paraId="586C1F8B" w14:textId="63C2766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96"/>
          <w:szCs w:val="96"/>
        </w:rPr>
      </w:pPr>
      <w:r w:rsidRPr="3DA639F7" w:rsidR="6BDC2A97">
        <w:rPr>
          <w:sz w:val="96"/>
          <w:szCs w:val="96"/>
        </w:rPr>
        <w:t xml:space="preserve">  </w:t>
      </w:r>
      <w:r w:rsidRPr="3DA639F7" w:rsidR="25977BDF">
        <w:rPr>
          <w:sz w:val="96"/>
          <w:szCs w:val="96"/>
        </w:rPr>
        <w:t>A 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6906F5" wp14:editId="6364AA11">
                <wp:extent cx="1571625" cy="981075"/>
                <wp:effectExtent l="0" t="0" r="28575" b="28575"/>
                <wp:docPr xmlns:wp="http://schemas.openxmlformats.org/drawingml/2006/wordprocessingDrawing" id="37677324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1625" cy="981075"/>
                          <a:chOff x="0" y="0"/>
                          <a:chExt cx="1571625" cy="981075"/>
                        </a:xfrm>
                      </wpg:grpSpPr>
                      <wps:wsp xmlns:wps="http://schemas.microsoft.com/office/word/2010/wordprocessingShape">
                        <wps:cNvPr id="1791158515" name="Double Bracket 1791158515"/>
                        <wps:cNvSpPr/>
                        <wps:spPr>
                          <a:xfrm>
                            <a:off x="0" y="0"/>
                            <a:ext cx="1571625" cy="9810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51761088" name="Rectangle 351761088"/>
                        <wps:cNvSpPr/>
                        <wps:spPr>
                          <a:xfrm>
                            <a:off x="142875" y="142875"/>
                            <a:ext cx="124777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D5CFA" w:rsidP="00FD5CFA" w:rsidRDefault="00FD5CF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4            2              1</w:t>
                              </w:r>
                            </w:p>
                            <w:p w:rsidR="00FD5CFA" w:rsidP="00FD5CFA" w:rsidRDefault="00FD5CF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2             3             5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3764BEA8" w:rsidP="3DA639F7" w:rsidRDefault="3764BEA8" w14:paraId="0DD45D1C" w14:textId="066D54C5">
      <w:pPr>
        <w:pStyle w:val="ListParagraph"/>
        <w:ind w:left="720"/>
        <w:rPr>
          <w:sz w:val="22"/>
          <w:szCs w:val="22"/>
        </w:rPr>
      </w:pPr>
      <w:r w:rsidRPr="3DA639F7" w:rsidR="3764BEA8">
        <w:rPr>
          <w:sz w:val="22"/>
          <w:szCs w:val="22"/>
        </w:rPr>
        <w:t xml:space="preserve">  </w:t>
      </w:r>
    </w:p>
    <w:p w:rsidR="3764BEA8" w:rsidP="3DA639F7" w:rsidRDefault="3764BEA8" w14:paraId="621961E8" w14:textId="511E689B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Identify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data type of the matrix and calculate the mean, mode and median of the data</w:t>
      </w:r>
    </w:p>
    <w:p w:rsidR="3764BEA8" w:rsidP="3DA639F7" w:rsidRDefault="3764BEA8" w14:paraId="102C092D" w14:textId="31AFF8DC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Data type is numerical data</w:t>
      </w:r>
    </w:p>
    <w:p w:rsidR="3764BEA8" w:rsidP="3DA639F7" w:rsidRDefault="3764BEA8" w14:paraId="20B3A49D" w14:textId="3DCE75A3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Mean = 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4 + 2+1+2+3+5 </w:t>
      </w: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= 2.83</w:t>
      </w:r>
    </w:p>
    <w:p w:rsidR="3764BEA8" w:rsidP="3DA639F7" w:rsidRDefault="3764BEA8" w14:paraId="17338707" w14:textId="0E52B24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3764B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                              6       </w:t>
      </w:r>
    </w:p>
    <w:p w:rsidR="4DC5389B" w:rsidP="3DA639F7" w:rsidRDefault="4DC5389B" w14:paraId="052FADDA" w14:textId="5400C211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</w:t>
      </w:r>
      <w:r>
        <w:tab/>
      </w: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Mode = 2</w:t>
      </w:r>
    </w:p>
    <w:p w:rsidR="4DC5389B" w:rsidP="3DA639F7" w:rsidRDefault="4DC5389B" w14:paraId="5F7459C1" w14:textId="46696BF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3DA639F7" w:rsidR="4DC5389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              Median= 2.5</w:t>
      </w:r>
    </w:p>
    <w:p w:rsidR="196EE190" w:rsidP="2B92A623" w:rsidRDefault="196EE190" w14:paraId="1B45711E" w14:textId="3293001D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B92A623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Perform basic matrix operations (addition, subtraction, </w:t>
      </w:r>
      <w:r w:rsidRPr="2B92A623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transpose</w:t>
      </w:r>
      <w:r w:rsidRPr="2B92A623" w:rsidR="196EE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scalar multiplication) on the matrix.</w:t>
      </w:r>
    </w:p>
    <w:p w:rsidR="196EE190" w:rsidP="2B92A623" w:rsidRDefault="196EE190" w14:paraId="4567EF4A" w14:textId="44608F7D">
      <w:pPr>
        <w:pStyle w:val="Normal"/>
        <w:suppressLineNumbers w:val="0"/>
        <w:bidi w:val="0"/>
        <w:rPr>
          <w:noProof w:val="0"/>
          <w:sz w:val="96"/>
          <w:szCs w:val="96"/>
          <w:u w:val="none"/>
          <w:lang w:val="en-US"/>
        </w:rPr>
      </w:pPr>
      <w:r w:rsidRPr="3DA639F7" w:rsidR="196EE190">
        <w:rPr>
          <w:sz w:val="96"/>
          <w:szCs w:val="96"/>
        </w:rPr>
        <w:t>A =</w:t>
      </w:r>
      <w:r w:rsidRPr="3DA639F7" w:rsidR="196EE190">
        <w:rPr>
          <w:sz w:val="96"/>
          <w:szCs w:val="96"/>
        </w:rPr>
        <w:t xml:space="preserve">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FA7BC6D" wp14:editId="2E1FFA4E">
                <wp:extent xmlns:wp="http://schemas.openxmlformats.org/drawingml/2006/wordprocessingDrawing" cx="1571625" cy="981075"/>
                <wp:effectExtent xmlns:wp="http://schemas.openxmlformats.org/drawingml/2006/wordprocessingDrawing" l="0" t="0" r="28575" b="28575"/>
                <wp:docPr xmlns:wp="http://schemas.openxmlformats.org/drawingml/2006/wordprocessingDrawing" id="75911277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1625" cy="981075"/>
                          <a:chOff x="0" y="0"/>
                          <a:chExt cx="1571625" cy="981075"/>
                        </a:xfrm>
                      </wpg:grpSpPr>
                      <wps:wsp xmlns:wps="http://schemas.microsoft.com/office/word/2010/wordprocessingShape">
                        <wps:cNvPr id="1954235179" name="Double Bracket 1954235179"/>
                        <wps:cNvSpPr/>
                        <wps:spPr>
                          <a:xfrm>
                            <a:off x="0" y="0"/>
                            <a:ext cx="1571625" cy="9810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69374000" name="Rectangle 1569374000"/>
                        <wps:cNvSpPr/>
                        <wps:spPr>
                          <a:xfrm>
                            <a:off x="142875" y="142875"/>
                            <a:ext cx="124777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57CDA" w:rsidP="00357CDA" w:rsidRDefault="00357CD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4             2              1</w:t>
                              </w:r>
                            </w:p>
                            <w:p w:rsidR="00357CDA" w:rsidP="00357CDA" w:rsidRDefault="00357CD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2              3             5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DA639F7" w:rsidR="00CFF58A">
        <w:rPr>
          <w:sz w:val="96"/>
          <w:szCs w:val="96"/>
        </w:rPr>
        <w:t xml:space="preserve">   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6F32C7" wp14:editId="77754539">
                <wp:extent cx="1714500" cy="995045"/>
                <wp:effectExtent l="0" t="0" r="19050" b="14605"/>
                <wp:docPr xmlns:wp="http://schemas.openxmlformats.org/drawingml/2006/wordprocessingDrawing" id="74844302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995045"/>
                          <a:chOff x="0" y="0"/>
                          <a:chExt cx="1714500" cy="1247775"/>
                        </a:xfrm>
                      </wpg:grpSpPr>
                      <wps:wsp xmlns:wps="http://schemas.microsoft.com/office/word/2010/wordprocessingShape">
                        <wps:cNvPr id="267147577" name="Double Bracket 267147577"/>
                        <wps:cNvSpPr/>
                        <wps:spPr>
                          <a:xfrm>
                            <a:off x="0" y="0"/>
                            <a:ext cx="1714500" cy="12477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02971811" name="Rectangle 1502971811"/>
                        <wps:cNvSpPr/>
                        <wps:spPr>
                          <a:xfrm>
                            <a:off x="152400" y="266700"/>
                            <a:ext cx="139065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F49D6" w:rsidP="004618BD" w:rsidRDefault="001F49D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0                3               4</w:t>
                              </w:r>
                            </w:p>
                            <w:p w:rsidR="001F49D6" w:rsidP="004618BD" w:rsidRDefault="001F49D6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5                1               1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Pr="3DA639F7" w:rsidR="33C1E64F">
        <w:rPr>
          <w:sz w:val="96"/>
          <w:szCs w:val="96"/>
        </w:rPr>
        <w:t>A</w:t>
      </w:r>
      <w:r w:rsidRPr="3DA639F7" w:rsidR="33C1E64F">
        <w:rPr>
          <w:sz w:val="96"/>
          <w:szCs w:val="96"/>
        </w:rPr>
        <w:t>+B=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1E28A9" wp14:editId="18AF9901">
                <wp:extent cx="1714500" cy="1057275"/>
                <wp:effectExtent l="0" t="0" r="19050" b="28575"/>
                <wp:docPr xmlns:wp="http://schemas.openxmlformats.org/drawingml/2006/wordprocessingDrawing" id="32166406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1057275"/>
                          <a:chOff x="0" y="0"/>
                          <a:chExt cx="1714500" cy="1057275"/>
                        </a:xfrm>
                      </wpg:grpSpPr>
                      <wps:wsp xmlns:wps="http://schemas.microsoft.com/office/word/2010/wordprocessingShape">
                        <wps:cNvPr id="1033627874" name="Double Bracket 1033627874"/>
                        <wps:cNvSpPr/>
                        <wps:spPr>
                          <a:xfrm>
                            <a:off x="0" y="0"/>
                            <a:ext cx="1714500" cy="10572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38354967" name="Rectangle 1038354967"/>
                        <wps:cNvSpPr/>
                        <wps:spPr>
                          <a:xfrm>
                            <a:off x="114300" y="219075"/>
                            <a:ext cx="145732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86142" w:rsidP="00886142" w:rsidRDefault="00886142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4                 5                5</w:t>
                              </w:r>
                            </w:p>
                            <w:p w:rsidR="00886142" w:rsidP="00886142" w:rsidRDefault="00886142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7                 4                6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96EE190" w:rsidP="3DA639F7" w:rsidRDefault="196EE190" w14:paraId="03CF98DF" w14:textId="70D785ED">
      <w:pPr>
        <w:pStyle w:val="Normal"/>
        <w:suppressLineNumbers w:val="0"/>
        <w:bidi w:val="0"/>
        <w:rPr>
          <w:noProof w:val="0"/>
          <w:sz w:val="96"/>
          <w:szCs w:val="96"/>
          <w:u w:val="none"/>
          <w:lang w:val="en-US"/>
        </w:rPr>
      </w:pPr>
      <w:r w:rsidRPr="3DA639F7" w:rsidR="26B84CD9">
        <w:rPr>
          <w:sz w:val="96"/>
          <w:szCs w:val="96"/>
        </w:rPr>
        <w:t>A-B=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665123" wp14:editId="5A709D0A">
                <wp:extent xmlns:wp="http://schemas.openxmlformats.org/drawingml/2006/wordprocessingDrawing" cx="1775461" cy="990600"/>
                <wp:effectExtent xmlns:wp="http://schemas.openxmlformats.org/drawingml/2006/wordprocessingDrawing" l="0" t="0" r="15240" b="19050"/>
                <wp:docPr xmlns:wp="http://schemas.openxmlformats.org/drawingml/2006/wordprocessingDrawing" id="118643404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75461" cy="990600"/>
                          <a:chOff x="0" y="0"/>
                          <a:chExt cx="1775461" cy="990600"/>
                        </a:xfrm>
                      </wpg:grpSpPr>
                      <wps:wsp xmlns:wps="http://schemas.microsoft.com/office/word/2010/wordprocessingShape">
                        <wps:cNvPr id="1293338239" name="Double Bracket 1293338239"/>
                        <wps:cNvSpPr/>
                        <wps:spPr>
                          <a:xfrm>
                            <a:off x="0" y="0"/>
                            <a:ext cx="1775461" cy="990600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6517878" name="Rectangle 1736517878"/>
                        <wps:cNvSpPr/>
                        <wps:spPr>
                          <a:xfrm rot="-10800000" flipH="1" flipV="1">
                            <a:off x="100965" y="100965"/>
                            <a:ext cx="1525905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B0CFE" w:rsidP="007B0CFE" w:rsidRDefault="007B0CFE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    -1                 -3</w:t>
                              </w:r>
                            </w:p>
                            <w:p w:rsidR="007B0CFE" w:rsidP="007B0CFE" w:rsidRDefault="007B0CFE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-3                2                  4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3DA639F7" w:rsidR="6EE7934F">
        <w:rPr>
          <w:noProof w:val="0"/>
          <w:sz w:val="96"/>
          <w:szCs w:val="96"/>
          <w:u w:val="none"/>
          <w:lang w:val="en-US"/>
        </w:rPr>
        <w:t xml:space="preserve">   </w:t>
      </w:r>
      <w:r w:rsidRPr="3DA639F7" w:rsidR="7B8FD5C1">
        <w:rPr>
          <w:noProof w:val="0"/>
          <w:sz w:val="96"/>
          <w:szCs w:val="96"/>
          <w:u w:val="none"/>
          <w:lang w:val="en-US"/>
        </w:rPr>
        <w:t>A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3DA639F7" w:rsidR="53422A97">
        <w:rPr>
          <w:noProof w:val="0"/>
          <w:sz w:val="32"/>
          <w:szCs w:val="32"/>
          <w:u w:val="none"/>
          <w:lang w:val="en-US"/>
        </w:rPr>
        <w:t xml:space="preserve">2 </w:t>
      </w:r>
      <w:r w:rsidRPr="3DA639F7" w:rsidR="53422A97">
        <w:rPr>
          <w:noProof w:val="0"/>
          <w:sz w:val="96"/>
          <w:szCs w:val="96"/>
          <w:u w:val="none"/>
          <w:lang w:val="en-US"/>
        </w:rPr>
        <w:t>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64D6B5" wp14:editId="66C4E5A2">
                <wp:extent cx="1524000" cy="1028700"/>
                <wp:effectExtent l="0" t="0" r="19050" b="19050"/>
                <wp:docPr xmlns:wp="http://schemas.openxmlformats.org/drawingml/2006/wordprocessingDrawing" id="175344153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000" cy="1028700"/>
                          <a:chOff x="0" y="0"/>
                          <a:chExt cx="1524000" cy="1028700"/>
                        </a:xfrm>
                      </wpg:grpSpPr>
                      <wps:wsp xmlns:wps="http://schemas.microsoft.com/office/word/2010/wordprocessingShape">
                        <wps:cNvPr id="160182506" name="Double Bracket 160182506"/>
                        <wps:cNvSpPr/>
                        <wps:spPr>
                          <a:xfrm>
                            <a:off x="0" y="0"/>
                            <a:ext cx="1524000" cy="1028700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5315187" name="Rectangle 1735315187"/>
                        <wps:cNvSpPr/>
                        <wps:spPr>
                          <a:xfrm>
                            <a:off x="200025" y="180976"/>
                            <a:ext cx="1152525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424B5" w:rsidP="00C424B5" w:rsidRDefault="00C424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8            4           2</w:t>
                              </w:r>
                            </w:p>
                            <w:p w:rsidR="00C424B5" w:rsidP="00C424B5" w:rsidRDefault="00C424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4            6         10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ED7E9B8" w:rsidP="3DA639F7" w:rsidRDefault="1ED7E9B8" w14:paraId="7B76E332" w14:textId="57C59718">
      <w:pPr>
        <w:pStyle w:val="Normal"/>
        <w:ind w:left="0"/>
        <w:rPr>
          <w:noProof w:val="0"/>
          <w:sz w:val="96"/>
          <w:szCs w:val="96"/>
          <w:u w:val="none"/>
          <w:vertAlign w:val="baseline"/>
          <w:lang w:val="en-US"/>
        </w:rPr>
      </w:pPr>
      <w:r w:rsidRPr="3DA639F7" w:rsidR="1ED7E9B8">
        <w:rPr>
          <w:noProof w:val="0"/>
          <w:sz w:val="96"/>
          <w:szCs w:val="96"/>
          <w:u w:val="none"/>
          <w:lang w:val="en-US"/>
        </w:rPr>
        <w:t>A</w:t>
      </w:r>
      <w:r w:rsidRPr="3DA639F7" w:rsidR="1ED7E9B8">
        <w:rPr>
          <w:noProof w:val="0"/>
          <w:sz w:val="96"/>
          <w:szCs w:val="96"/>
          <w:u w:val="none"/>
          <w:vertAlign w:val="superscript"/>
          <w:lang w:val="en-US"/>
        </w:rPr>
        <w:t>T</w:t>
      </w:r>
      <w:r w:rsidRPr="3DA639F7" w:rsidR="1ED7E9B8">
        <w:rPr>
          <w:noProof w:val="0"/>
          <w:sz w:val="96"/>
          <w:szCs w:val="96"/>
          <w:u w:val="none"/>
          <w:vertAlign w:val="baseline"/>
          <w:lang w:val="en-US"/>
        </w:rPr>
        <w:t>=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0D81CF" wp14:editId="006A3493">
                <wp:extent cx="895350" cy="1247775"/>
                <wp:effectExtent l="0" t="0" r="19050" b="28575"/>
                <wp:docPr xmlns:wp="http://schemas.openxmlformats.org/drawingml/2006/wordprocessingDrawing" id="203640232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95350" cy="1247775"/>
                          <a:chOff x="0" y="0"/>
                          <a:chExt cx="895350" cy="1247775"/>
                        </a:xfrm>
                      </wpg:grpSpPr>
                      <wps:wsp xmlns:wps="http://schemas.microsoft.com/office/word/2010/wordprocessingShape">
                        <wps:cNvPr id="1133461749" name="Double Bracket 1133461749"/>
                        <wps:cNvSpPr/>
                        <wps:spPr>
                          <a:xfrm>
                            <a:off x="0" y="0"/>
                            <a:ext cx="895350" cy="1247775"/>
                          </a:xfrm>
                          <a:prstGeom prst="bracketPair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740616" name="Rectangle 16740616"/>
                        <wps:cNvSpPr/>
                        <wps:spPr>
                          <a:xfrm>
                            <a:off x="180975" y="114300"/>
                            <a:ext cx="58102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4       2</w:t>
                              </w:r>
                            </w:p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2        3</w:t>
                              </w:r>
                            </w:p>
                            <w:p w:rsidR="009571E4" w:rsidP="009571E4" w:rsidRDefault="009571E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1        5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269281FD" w:rsidP="3DA639F7" w:rsidRDefault="269281FD" w14:paraId="6F312B99" w14:textId="56E8941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269281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Research and find a real-world application of matrices in data analysis and explain how it is used.</w:t>
      </w:r>
    </w:p>
    <w:p w:rsidR="0EEE6738" w:rsidP="3DA639F7" w:rsidRDefault="0EEE6738" w14:paraId="6199B14C" w14:textId="2EF3F54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Matrices are invaluable in data analysis because they 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provide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 efficient way to 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analyze graph</w:t>
      </w:r>
      <w:r w:rsidRPr="3DA639F7" w:rsidR="5001040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3DA639F7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A graph consists of nodes (points, such as cities, devices, or individuals) connected by edges (lines, which represent relationships or interactions). 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Common examples of graphs include network diagrams (e.g., internet connections), family trees, and 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logistics</w:t>
      </w:r>
      <w:r w:rsidRPr="3DA639F7" w:rsidR="14C660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systems (e.g., routes between warehouses). </w:t>
      </w:r>
    </w:p>
    <w:p w:rsidR="0EEE6738" w:rsidP="2B92A623" w:rsidRDefault="0EEE6738" w14:paraId="49771C47" w14:textId="2BC059EA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Every graph can be translated into a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matrix representation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often called an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adjacency matrix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B92A623" w:rsidR="75DE01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B92A623" w:rsidR="481FCD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 rows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columns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of the matrix represent the graph's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nodes</w:t>
      </w:r>
      <w:r w:rsidRPr="2B92A623" w:rsidR="5CE5EF6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,t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value at the intersection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of a row and column shows the strength or type of connection between the corresponding nodes. For example:</w:t>
      </w:r>
    </w:p>
    <w:p w:rsidR="0EEE6738" w:rsidP="2B92A623" w:rsidRDefault="0EEE6738" w14:paraId="6F39479D" w14:textId="78DD2E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92A623" w:rsidR="2ABD7A8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  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value of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1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might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indicate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connection (e.g., a direct road between two cities).</w:t>
      </w:r>
      <w:r w:rsidRPr="2B92A623" w:rsidR="3456431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EEE6738" w:rsidP="2B92A623" w:rsidRDefault="0EEE6738" w14:paraId="0821B942" w14:textId="4E07C76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value of 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</w:t>
      </w:r>
      <w:r w:rsidRPr="2B92A623" w:rsidR="0EEE67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could mean no connection exists.</w:t>
      </w:r>
    </w:p>
    <w:p w:rsidR="0EEE6738" w:rsidP="2B92A623" w:rsidRDefault="0EEE6738" w14:paraId="0AC7450A" w14:textId="77EE45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B92A623" w:rsidR="0EEE6738">
        <w:rPr>
          <w:noProof w:val="0"/>
          <w:lang w:val="en-US"/>
        </w:rPr>
        <w:t xml:space="preserve">Larger values can </w:t>
      </w:r>
      <w:r w:rsidRPr="2B92A623" w:rsidR="0EEE6738">
        <w:rPr>
          <w:noProof w:val="0"/>
          <w:lang w:val="en-US"/>
        </w:rPr>
        <w:t>represent</w:t>
      </w:r>
      <w:r w:rsidRPr="2B92A623" w:rsidR="0EEE6738">
        <w:rPr>
          <w:noProof w:val="0"/>
          <w:lang w:val="en-US"/>
        </w:rPr>
        <w:t xml:space="preserve"> stronger or weighted connections (e.g., a high-speed internet link or a shorter distance).</w:t>
      </w:r>
    </w:p>
    <w:p w:rsidR="3A5E2F6B" w:rsidP="3DA639F7" w:rsidRDefault="3A5E2F6B" w14:paraId="486DD4CB" w14:textId="16278439">
      <w:pPr>
        <w:pStyle w:val="ListParagraph"/>
        <w:ind w:left="720"/>
        <w:rPr>
          <w:noProof w:val="0"/>
          <w:lang w:val="en-US"/>
        </w:rPr>
      </w:pPr>
      <w:r w:rsidRPr="3DA639F7" w:rsidR="3A5E2F6B">
        <w:rPr>
          <w:noProof w:val="0"/>
          <w:lang w:val="en-US"/>
        </w:rPr>
        <w:t>Matrices make it easier to perform calculations and transformations on graphs, especially when they have many nodes and edges</w:t>
      </w:r>
      <w:r w:rsidRPr="3DA639F7" w:rsidR="30284B7F">
        <w:rPr>
          <w:noProof w:val="0"/>
          <w:lang w:val="en-US"/>
        </w:rPr>
        <w:t>. For example, finding the shortest path between nodes, detecting cycles, or identifying clusters in a network is more efficient when the graph is in matrix form.</w:t>
      </w:r>
    </w:p>
    <w:p w:rsidR="3DA639F7" w:rsidP="3DA639F7" w:rsidRDefault="3DA639F7" w14:paraId="484AB3EC" w14:textId="691994B1">
      <w:pPr>
        <w:pStyle w:val="ListParagraph"/>
        <w:ind w:left="720"/>
        <w:rPr>
          <w:noProof w:val="0"/>
          <w:lang w:val="en-US"/>
        </w:rPr>
      </w:pPr>
    </w:p>
    <w:tbl>
      <w:tblPr>
        <w:tblStyle w:val="PlainTable4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40"/>
        <w:gridCol w:w="495"/>
        <w:gridCol w:w="450"/>
      </w:tblGrid>
      <w:tr w:rsidR="2B92A623" w:rsidTr="2B92A623" w14:paraId="4AA010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2B92A623" w:rsidP="2B92A623" w:rsidRDefault="2B92A623" w14:paraId="1B41BF65" w14:textId="2DD0A4E0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2B92A623" w:rsidP="2B92A623" w:rsidRDefault="2B92A623" w14:paraId="78E49ADC" w14:textId="2EBD9023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2B92A623" w:rsidP="2B92A623" w:rsidRDefault="2B92A623" w14:paraId="0DB76EB6" w14:textId="0BDF4875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B92A623" w:rsidTr="2B92A623" w14:paraId="6381CE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2B92A623" w:rsidP="2B92A623" w:rsidRDefault="2B92A623" w14:paraId="18589B5B" w14:textId="23D887E4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2B92A623" w:rsidP="2B92A623" w:rsidRDefault="2B92A623" w14:paraId="3C71C053" w14:textId="1CF2E284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2B92A623" w:rsidP="2B92A623" w:rsidRDefault="2B92A623" w14:paraId="51EE46EB" w14:textId="32A5D6ED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</w:tr>
    </w:tbl>
    <w:p w:rsidR="2B92A623" w:rsidP="2B92A623" w:rsidRDefault="2B92A623" w14:paraId="7D4414B0" w14:textId="1847E8BE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92A623" w:rsidP="2B92A623" w:rsidRDefault="2B92A623" w14:paraId="0629A9D0" w14:textId="319E3578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92A623" w:rsidP="2B92A623" w:rsidRDefault="2B92A623" w14:paraId="05C95E0B" w14:textId="60863D7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d5e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037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c71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F69F7"/>
    <w:rsid w:val="001AEF21"/>
    <w:rsid w:val="008FF5A0"/>
    <w:rsid w:val="00CFF58A"/>
    <w:rsid w:val="01F0D9E0"/>
    <w:rsid w:val="0262823B"/>
    <w:rsid w:val="037687BB"/>
    <w:rsid w:val="05AED656"/>
    <w:rsid w:val="0AF9BF10"/>
    <w:rsid w:val="0B42A760"/>
    <w:rsid w:val="0B4A8C3F"/>
    <w:rsid w:val="0DEE519C"/>
    <w:rsid w:val="0EEE6738"/>
    <w:rsid w:val="0FE06C44"/>
    <w:rsid w:val="1478BB44"/>
    <w:rsid w:val="14C66031"/>
    <w:rsid w:val="1526FBDE"/>
    <w:rsid w:val="159900EE"/>
    <w:rsid w:val="161A5131"/>
    <w:rsid w:val="196EE190"/>
    <w:rsid w:val="1E3694BE"/>
    <w:rsid w:val="1ED7E9B8"/>
    <w:rsid w:val="20CE464B"/>
    <w:rsid w:val="21A24039"/>
    <w:rsid w:val="23A2EAE5"/>
    <w:rsid w:val="2473050A"/>
    <w:rsid w:val="25977BDF"/>
    <w:rsid w:val="25B7FA40"/>
    <w:rsid w:val="269281FD"/>
    <w:rsid w:val="26B84CD9"/>
    <w:rsid w:val="28213A03"/>
    <w:rsid w:val="28BE03C2"/>
    <w:rsid w:val="28D43096"/>
    <w:rsid w:val="2AAF8526"/>
    <w:rsid w:val="2ABD7A84"/>
    <w:rsid w:val="2B4CD6E2"/>
    <w:rsid w:val="2B74729C"/>
    <w:rsid w:val="2B92A623"/>
    <w:rsid w:val="2E2A7CCA"/>
    <w:rsid w:val="2FE248B3"/>
    <w:rsid w:val="30284B7F"/>
    <w:rsid w:val="32843807"/>
    <w:rsid w:val="32CFCD47"/>
    <w:rsid w:val="32F1818B"/>
    <w:rsid w:val="33B67B10"/>
    <w:rsid w:val="33C1E64F"/>
    <w:rsid w:val="33D6FFED"/>
    <w:rsid w:val="34564312"/>
    <w:rsid w:val="348186F3"/>
    <w:rsid w:val="350B3432"/>
    <w:rsid w:val="3764BEA8"/>
    <w:rsid w:val="3A5E1936"/>
    <w:rsid w:val="3A5E2F6B"/>
    <w:rsid w:val="3C443E38"/>
    <w:rsid w:val="3D4FD12B"/>
    <w:rsid w:val="3DA639F7"/>
    <w:rsid w:val="3DAA7A4C"/>
    <w:rsid w:val="3DFCE57B"/>
    <w:rsid w:val="3FF56084"/>
    <w:rsid w:val="416BAC1D"/>
    <w:rsid w:val="4364B200"/>
    <w:rsid w:val="43EF5A34"/>
    <w:rsid w:val="444E9B2F"/>
    <w:rsid w:val="468C155B"/>
    <w:rsid w:val="481FCD3F"/>
    <w:rsid w:val="483526BF"/>
    <w:rsid w:val="48C215C5"/>
    <w:rsid w:val="4955A7F4"/>
    <w:rsid w:val="4CEF69F7"/>
    <w:rsid w:val="4DC5389B"/>
    <w:rsid w:val="4E9CCFFF"/>
    <w:rsid w:val="4EABD7A0"/>
    <w:rsid w:val="50010407"/>
    <w:rsid w:val="504A0756"/>
    <w:rsid w:val="5250066D"/>
    <w:rsid w:val="53422A97"/>
    <w:rsid w:val="53F47AF8"/>
    <w:rsid w:val="54EFDF99"/>
    <w:rsid w:val="55897A9A"/>
    <w:rsid w:val="55F3E22F"/>
    <w:rsid w:val="58090D3F"/>
    <w:rsid w:val="5838143F"/>
    <w:rsid w:val="58D0DB65"/>
    <w:rsid w:val="5A834626"/>
    <w:rsid w:val="5A95C7B0"/>
    <w:rsid w:val="5B4F85DA"/>
    <w:rsid w:val="5CBEF111"/>
    <w:rsid w:val="5CE5EF6C"/>
    <w:rsid w:val="5D157CAD"/>
    <w:rsid w:val="5DA19D7E"/>
    <w:rsid w:val="5EE12420"/>
    <w:rsid w:val="5F58BB8F"/>
    <w:rsid w:val="600DA206"/>
    <w:rsid w:val="600F100C"/>
    <w:rsid w:val="61570FE0"/>
    <w:rsid w:val="61E421B8"/>
    <w:rsid w:val="61F63AB8"/>
    <w:rsid w:val="6278E378"/>
    <w:rsid w:val="63883D65"/>
    <w:rsid w:val="647C9C8A"/>
    <w:rsid w:val="64A9D7F5"/>
    <w:rsid w:val="65001D0D"/>
    <w:rsid w:val="67597C26"/>
    <w:rsid w:val="67A8312D"/>
    <w:rsid w:val="699AA7C5"/>
    <w:rsid w:val="69E3AD0B"/>
    <w:rsid w:val="6A22EC95"/>
    <w:rsid w:val="6A30AEF9"/>
    <w:rsid w:val="6BDC2A97"/>
    <w:rsid w:val="6EE7934F"/>
    <w:rsid w:val="6EFBF407"/>
    <w:rsid w:val="7217BE1F"/>
    <w:rsid w:val="75DE017A"/>
    <w:rsid w:val="79E936E1"/>
    <w:rsid w:val="7B84EF19"/>
    <w:rsid w:val="7B8FD5C1"/>
    <w:rsid w:val="7CD3618F"/>
    <w:rsid w:val="7D1C6ECE"/>
    <w:rsid w:val="7D290587"/>
    <w:rsid w:val="7D6D59D2"/>
    <w:rsid w:val="7F2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9F7"/>
  <w15:chartTrackingRefBased/>
  <w15:docId w15:val="{EE80B737-1483-4957-862B-53C606FC53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A639F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B92A62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830e65ba9f46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2024-12-15T10:33:20.8644069Z</dcterms:created>
  <dcterms:modified xsi:type="dcterms:W3CDTF">2024-12-19T12:45:04.3825660Z</dcterms:modified>
  <dc:creator>Boluwatife Williams</dc:creator>
  <lastModifiedBy>Boluwatife Williams</lastModifiedBy>
</coreProperties>
</file>