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718" w:rsidRPr="00F51772" w:rsidRDefault="00A62718" w:rsidP="00A62718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F51772">
        <w:rPr>
          <w:rFonts w:ascii="Arial" w:hAnsi="Arial" w:cs="Arial"/>
          <w:sz w:val="56"/>
          <w:szCs w:val="56"/>
        </w:rPr>
        <w:t xml:space="preserve">Relatório </w:t>
      </w:r>
      <w:r w:rsidR="00F51772" w:rsidRPr="00F51772">
        <w:rPr>
          <w:rFonts w:ascii="Arial" w:hAnsi="Arial" w:cs="Arial"/>
          <w:sz w:val="56"/>
          <w:szCs w:val="56"/>
        </w:rPr>
        <w:t xml:space="preserve">de </w:t>
      </w:r>
      <w:r w:rsidRPr="00F51772">
        <w:rPr>
          <w:rFonts w:ascii="Arial" w:hAnsi="Arial" w:cs="Arial"/>
          <w:sz w:val="56"/>
          <w:szCs w:val="56"/>
        </w:rPr>
        <w:t>Avaliação de Testes</w:t>
      </w:r>
    </w:p>
    <w:p w:rsid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A62718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Thiago Leonardo Rodrigues de Freitas</w:t>
      </w:r>
    </w:p>
    <w:p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:rsidR="00A62718" w:rsidRP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A62718">
        <w:rPr>
          <w:rFonts w:ascii="Arial" w:hAnsi="Arial" w:cs="Arial"/>
          <w:sz w:val="40"/>
          <w:szCs w:val="40"/>
        </w:rPr>
        <w:t>SENAI – SP</w:t>
      </w:r>
    </w:p>
    <w:p w:rsidR="00F51772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A62718">
        <w:rPr>
          <w:rFonts w:ascii="Arial" w:hAnsi="Arial" w:cs="Arial"/>
          <w:sz w:val="40"/>
          <w:szCs w:val="40"/>
        </w:rPr>
        <w:t>Dezembro de 2021</w:t>
      </w:r>
    </w:p>
    <w:p w:rsidR="002E340A" w:rsidRPr="00A62718" w:rsidRDefault="006121E9" w:rsidP="000F1390">
      <w:pPr>
        <w:pStyle w:val="Ttulo1"/>
        <w:rPr>
          <w:sz w:val="40"/>
          <w:szCs w:val="40"/>
        </w:rPr>
      </w:pPr>
      <w:r w:rsidRPr="00632853">
        <w:lastRenderedPageBreak/>
        <w:t xml:space="preserve">1 </w:t>
      </w:r>
      <w:r w:rsidR="00B616F3" w:rsidRPr="00632853">
        <w:t>Objetivo</w:t>
      </w:r>
    </w:p>
    <w:p w:rsidR="00B616F3" w:rsidRPr="00632853" w:rsidRDefault="00B616F3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Verificar funcionalidades do sistema web através de execuções de testes de interface do usuário.</w:t>
      </w:r>
    </w:p>
    <w:p w:rsidR="00B616F3" w:rsidRPr="00632853" w:rsidRDefault="006121E9" w:rsidP="000F1390">
      <w:pPr>
        <w:pStyle w:val="Ttulo1"/>
      </w:pPr>
      <w:r w:rsidRPr="00632853">
        <w:t xml:space="preserve">2 </w:t>
      </w:r>
      <w:r w:rsidR="00B616F3" w:rsidRPr="00632853">
        <w:t>Escopo</w:t>
      </w:r>
    </w:p>
    <w:p w:rsidR="00B616F3" w:rsidRPr="00632853" w:rsidRDefault="00F8769E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 xml:space="preserve">Teste de navegabilidade através do sistema web </w:t>
      </w:r>
      <w:r w:rsidRPr="00632853">
        <w:rPr>
          <w:rFonts w:ascii="Arial" w:hAnsi="Arial" w:cs="Arial"/>
          <w:sz w:val="24"/>
          <w:szCs w:val="24"/>
        </w:rPr>
        <w:t>(</w:t>
      </w:r>
      <w:hyperlink r:id="rId4" w:history="1">
        <w:r w:rsidRPr="00632853">
          <w:rPr>
            <w:rStyle w:val="Hyperlink"/>
            <w:rFonts w:ascii="Arial" w:hAnsi="Arial" w:cs="Arial"/>
            <w:sz w:val="24"/>
            <w:szCs w:val="24"/>
          </w:rPr>
          <w:t>https://online.sp.senai.br/</w:t>
        </w:r>
      </w:hyperlink>
      <w:r w:rsidRPr="00632853">
        <w:rPr>
          <w:rFonts w:ascii="Arial" w:hAnsi="Arial" w:cs="Arial"/>
          <w:sz w:val="24"/>
          <w:szCs w:val="24"/>
        </w:rPr>
        <w:t>)</w:t>
      </w:r>
      <w:r w:rsidRPr="00632853">
        <w:rPr>
          <w:rFonts w:ascii="Arial" w:hAnsi="Arial" w:cs="Arial"/>
          <w:sz w:val="24"/>
          <w:szCs w:val="24"/>
        </w:rPr>
        <w:t>, nos componentes:</w:t>
      </w:r>
    </w:p>
    <w:p w:rsidR="00F8769E" w:rsidRPr="00632853" w:rsidRDefault="00F8769E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- Barra de pesquisa.</w:t>
      </w:r>
    </w:p>
    <w:p w:rsidR="00F8769E" w:rsidRPr="00632853" w:rsidRDefault="00F8769E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- Menu Esquerdo (opções Institucional e Cursos – Cursos Livres).</w:t>
      </w:r>
    </w:p>
    <w:p w:rsidR="006121E9" w:rsidRPr="00632853" w:rsidRDefault="006121E9" w:rsidP="000F1390">
      <w:pPr>
        <w:pStyle w:val="Ttulo1"/>
      </w:pPr>
      <w:r w:rsidRPr="00632853">
        <w:t>3 Resultados dos Testes</w:t>
      </w:r>
    </w:p>
    <w:p w:rsidR="006121E9" w:rsidRPr="00632853" w:rsidRDefault="00FF11F7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Dentro do navegador Google Chrome, o endereço foi carregado corretamente.</w:t>
      </w:r>
    </w:p>
    <w:p w:rsidR="006121E9" w:rsidRPr="000F1390" w:rsidRDefault="006121E9" w:rsidP="000F1390">
      <w:pPr>
        <w:pStyle w:val="Ttulo2"/>
        <w:rPr>
          <w:sz w:val="28"/>
          <w:szCs w:val="28"/>
        </w:rPr>
      </w:pPr>
      <w:r w:rsidRPr="000F1390">
        <w:rPr>
          <w:sz w:val="28"/>
          <w:szCs w:val="28"/>
        </w:rPr>
        <w:t>3.1 Barra de Pesquisa</w:t>
      </w:r>
    </w:p>
    <w:p w:rsidR="00FF11F7" w:rsidRPr="00632853" w:rsidRDefault="00FF11F7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Teste realizado: buscar pela palavra “gestão”.</w:t>
      </w:r>
    </w:p>
    <w:p w:rsidR="00FF11F7" w:rsidRPr="00632853" w:rsidRDefault="00FF11F7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 xml:space="preserve">Resultado do teste: o recurso de busca funcionou corretamente, trazendo os resultados associados e palavra pesquisada. A contagem de resultados </w:t>
      </w:r>
      <w:r w:rsidR="003014AF" w:rsidRPr="00632853">
        <w:rPr>
          <w:rFonts w:ascii="Arial" w:hAnsi="Arial" w:cs="Arial"/>
          <w:sz w:val="24"/>
          <w:szCs w:val="24"/>
        </w:rPr>
        <w:t>não apresentou o número equivalente de retornos, mas a informação de “</w:t>
      </w:r>
      <w:r w:rsidR="003014AF" w:rsidRPr="00632853">
        <w:rPr>
          <w:rFonts w:ascii="Arial" w:hAnsi="Arial" w:cs="Arial"/>
          <w:sz w:val="24"/>
          <w:szCs w:val="24"/>
        </w:rPr>
        <w:t>0 resultados para "gestão"</w:t>
      </w:r>
      <w:r w:rsidR="003014AF" w:rsidRPr="00632853">
        <w:rPr>
          <w:rFonts w:ascii="Arial" w:hAnsi="Arial" w:cs="Arial"/>
          <w:sz w:val="24"/>
          <w:szCs w:val="24"/>
        </w:rPr>
        <w:t>.</w:t>
      </w:r>
    </w:p>
    <w:p w:rsidR="003014AF" w:rsidRDefault="003014AF" w:rsidP="000F1390">
      <w:pPr>
        <w:pStyle w:val="Ttulo2"/>
        <w:rPr>
          <w:sz w:val="28"/>
          <w:szCs w:val="28"/>
        </w:rPr>
      </w:pPr>
      <w:r w:rsidRPr="000F1390">
        <w:rPr>
          <w:sz w:val="28"/>
          <w:szCs w:val="28"/>
        </w:rPr>
        <w:t>3.2 Menu Esquerdo</w:t>
      </w:r>
    </w:p>
    <w:p w:rsidR="000F1390" w:rsidRPr="000F1390" w:rsidRDefault="000F1390" w:rsidP="000F1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opções Institucional e Cursos Livres.</w:t>
      </w:r>
    </w:p>
    <w:p w:rsidR="003014AF" w:rsidRPr="000F1390" w:rsidRDefault="003014AF" w:rsidP="000F1390">
      <w:pPr>
        <w:pStyle w:val="Ttulo2"/>
      </w:pPr>
      <w:r w:rsidRPr="000F1390">
        <w:t xml:space="preserve">3.2.1 </w:t>
      </w:r>
      <w:r w:rsidR="00632853" w:rsidRPr="000F1390">
        <w:t>Institucional</w:t>
      </w:r>
    </w:p>
    <w:p w:rsidR="003014AF" w:rsidRPr="00632853" w:rsidRDefault="003014AF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 xml:space="preserve">Teste realizado: </w:t>
      </w:r>
      <w:r w:rsidRPr="00632853">
        <w:rPr>
          <w:rFonts w:ascii="Arial" w:hAnsi="Arial" w:cs="Arial"/>
          <w:sz w:val="24"/>
          <w:szCs w:val="24"/>
        </w:rPr>
        <w:t>selecionar a opção</w:t>
      </w:r>
      <w:r w:rsidRPr="00632853">
        <w:rPr>
          <w:rFonts w:ascii="Arial" w:hAnsi="Arial" w:cs="Arial"/>
          <w:sz w:val="24"/>
          <w:szCs w:val="24"/>
        </w:rPr>
        <w:t xml:space="preserve"> “</w:t>
      </w:r>
      <w:r w:rsidRPr="00632853">
        <w:rPr>
          <w:rFonts w:ascii="Arial" w:hAnsi="Arial" w:cs="Arial"/>
          <w:sz w:val="24"/>
          <w:szCs w:val="24"/>
        </w:rPr>
        <w:t>Institucional</w:t>
      </w:r>
      <w:r w:rsidRPr="00632853">
        <w:rPr>
          <w:rFonts w:ascii="Arial" w:hAnsi="Arial" w:cs="Arial"/>
          <w:sz w:val="24"/>
          <w:szCs w:val="24"/>
        </w:rPr>
        <w:t>”.</w:t>
      </w:r>
    </w:p>
    <w:p w:rsidR="003014AF" w:rsidRPr="00632853" w:rsidRDefault="003014AF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 xml:space="preserve">Resultado do teste: o recurso funcionou corretamente, </w:t>
      </w:r>
      <w:r w:rsidRPr="00632853">
        <w:rPr>
          <w:rFonts w:ascii="Arial" w:hAnsi="Arial" w:cs="Arial"/>
          <w:sz w:val="24"/>
          <w:szCs w:val="24"/>
        </w:rPr>
        <w:t>carregando a página com as informações instantaneamente.</w:t>
      </w:r>
    </w:p>
    <w:p w:rsidR="00632853" w:rsidRPr="000F1390" w:rsidRDefault="00632853" w:rsidP="000F1390">
      <w:pPr>
        <w:pStyle w:val="Ttulo2"/>
      </w:pPr>
      <w:r w:rsidRPr="000F1390">
        <w:t>3.2.</w:t>
      </w:r>
      <w:r w:rsidRPr="000F1390">
        <w:t>2 Cursos – Cursos Livres</w:t>
      </w:r>
    </w:p>
    <w:p w:rsidR="00632853" w:rsidRPr="00632853" w:rsidRDefault="00632853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Teste realizado: selecionar a opção “</w:t>
      </w:r>
      <w:r w:rsidRPr="00632853">
        <w:rPr>
          <w:rFonts w:ascii="Arial" w:hAnsi="Arial" w:cs="Arial"/>
          <w:sz w:val="24"/>
          <w:szCs w:val="24"/>
        </w:rPr>
        <w:t>Cursos</w:t>
      </w:r>
      <w:r w:rsidRPr="00632853">
        <w:rPr>
          <w:rFonts w:ascii="Arial" w:hAnsi="Arial" w:cs="Arial"/>
          <w:sz w:val="24"/>
          <w:szCs w:val="24"/>
        </w:rPr>
        <w:t>”</w:t>
      </w:r>
      <w:r w:rsidRPr="00632853">
        <w:rPr>
          <w:rFonts w:ascii="Arial" w:hAnsi="Arial" w:cs="Arial"/>
          <w:sz w:val="24"/>
          <w:szCs w:val="24"/>
        </w:rPr>
        <w:t xml:space="preserve"> e em seguida a subseção “Cursos Livres”</w:t>
      </w:r>
      <w:r w:rsidRPr="00632853">
        <w:rPr>
          <w:rFonts w:ascii="Arial" w:hAnsi="Arial" w:cs="Arial"/>
          <w:sz w:val="24"/>
          <w:szCs w:val="24"/>
        </w:rPr>
        <w:t>.</w:t>
      </w:r>
    </w:p>
    <w:p w:rsidR="00632853" w:rsidRPr="00632853" w:rsidRDefault="00632853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Resultado do teste: o recurso funcionou corretamente, carregando a página com as informações instantaneamente.</w:t>
      </w:r>
    </w:p>
    <w:sectPr w:rsidR="00632853" w:rsidRPr="00632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F3"/>
    <w:rsid w:val="000F1390"/>
    <w:rsid w:val="002E340A"/>
    <w:rsid w:val="003014AF"/>
    <w:rsid w:val="006121E9"/>
    <w:rsid w:val="00632853"/>
    <w:rsid w:val="00A62718"/>
    <w:rsid w:val="00B616F3"/>
    <w:rsid w:val="00F51772"/>
    <w:rsid w:val="00F8769E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CA3E"/>
  <w15:chartTrackingRefBased/>
  <w15:docId w15:val="{816C94C5-475D-4D53-B66B-74437AF4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1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6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69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F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1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sp.senai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 Rodrigues de Freitas</dc:creator>
  <cp:keywords/>
  <dc:description/>
  <cp:lastModifiedBy>Thiago Leonardo Rodrigues de Freitas</cp:lastModifiedBy>
  <cp:revision>1</cp:revision>
  <dcterms:created xsi:type="dcterms:W3CDTF">2021-12-21T13:42:00Z</dcterms:created>
  <dcterms:modified xsi:type="dcterms:W3CDTF">2021-12-21T14:25:00Z</dcterms:modified>
</cp:coreProperties>
</file>