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2506" w:rsidRDefault="00DC183B">
      <w:pPr>
        <w:rPr>
          <w:b/>
        </w:rPr>
      </w:pPr>
      <w:r w:rsidRPr="00DC183B">
        <w:rPr>
          <w:b/>
        </w:rPr>
        <w:t>3.6 Global Software Control</w:t>
      </w:r>
    </w:p>
    <w:p w:rsidR="00DC183B" w:rsidRDefault="00DC183B">
      <w:pPr>
        <w:rPr>
          <w:b/>
        </w:rPr>
      </w:pPr>
    </w:p>
    <w:p w:rsidR="00DC183B" w:rsidRPr="008851AE" w:rsidRDefault="00DC183B" w:rsidP="00DC183B">
      <w:r w:rsidRPr="008851AE">
        <w:t>Describe how the global software control is implemented. In particular, this section should describe how requests are initiated and how subsystems synchronize. This section should list and address synchronization and concurrency issues.</w:t>
      </w:r>
    </w:p>
    <w:p w:rsidR="00DC183B" w:rsidRPr="008851AE" w:rsidRDefault="00DC183B" w:rsidP="00DC183B"/>
    <w:p w:rsidR="00DC183B" w:rsidRPr="008851AE" w:rsidRDefault="00DC183B" w:rsidP="00DC183B">
      <w:pPr>
        <w:pStyle w:val="ListParagraph"/>
        <w:numPr>
          <w:ilvl w:val="0"/>
          <w:numId w:val="1"/>
        </w:numPr>
      </w:pPr>
      <w:r w:rsidRPr="008851AE">
        <w:t xml:space="preserve">Administration subsystem initiates </w:t>
      </w:r>
      <w:proofErr w:type="spellStart"/>
      <w:r w:rsidR="00A46A96">
        <w:t>OldAuctionData</w:t>
      </w:r>
      <w:proofErr w:type="spellEnd"/>
      <w:r w:rsidR="00A46A96">
        <w:t xml:space="preserve">, </w:t>
      </w:r>
      <w:proofErr w:type="spellStart"/>
      <w:r w:rsidR="00A46A96">
        <w:t>CurrentAuctionData</w:t>
      </w:r>
      <w:proofErr w:type="spellEnd"/>
      <w:r w:rsidR="00A46A96">
        <w:t xml:space="preserve"> and </w:t>
      </w:r>
      <w:proofErr w:type="spellStart"/>
      <w:r w:rsidR="00A46A96">
        <w:t>RegisteredUser</w:t>
      </w:r>
      <w:r w:rsidRPr="008851AE">
        <w:t>Data</w:t>
      </w:r>
      <w:proofErr w:type="spellEnd"/>
      <w:r w:rsidRPr="008851AE">
        <w:t xml:space="preserve"> subsystem to access/add/edit database data.</w:t>
      </w:r>
    </w:p>
    <w:p w:rsidR="00DC183B" w:rsidRPr="008851AE" w:rsidRDefault="00DC183B" w:rsidP="00DC183B">
      <w:pPr>
        <w:pStyle w:val="ListParagraph"/>
        <w:numPr>
          <w:ilvl w:val="0"/>
          <w:numId w:val="1"/>
        </w:numPr>
      </w:pPr>
      <w:r w:rsidRPr="008851AE">
        <w:t xml:space="preserve">User subsystem initiates </w:t>
      </w:r>
      <w:proofErr w:type="spellStart"/>
      <w:r w:rsidR="00186163">
        <w:t>Registered</w:t>
      </w:r>
      <w:r w:rsidRPr="008851AE">
        <w:t>UserData</w:t>
      </w:r>
      <w:proofErr w:type="spellEnd"/>
      <w:r w:rsidRPr="008851AE">
        <w:t xml:space="preserve"> subsystem to access/add/edit database data.</w:t>
      </w:r>
    </w:p>
    <w:p w:rsidR="00DC183B" w:rsidRPr="008851AE" w:rsidRDefault="00186163" w:rsidP="00186163">
      <w:pPr>
        <w:pStyle w:val="ListParagraph"/>
        <w:numPr>
          <w:ilvl w:val="0"/>
          <w:numId w:val="1"/>
        </w:numPr>
      </w:pPr>
      <w:r>
        <w:t>Auction</w:t>
      </w:r>
      <w:r w:rsidR="00DC183B" w:rsidRPr="008851AE">
        <w:t xml:space="preserve"> subsystem initiates </w:t>
      </w:r>
      <w:proofErr w:type="spellStart"/>
      <w:r>
        <w:t>CurrentAuction</w:t>
      </w:r>
      <w:r w:rsidR="00DC183B" w:rsidRPr="008851AE">
        <w:t>Data</w:t>
      </w:r>
      <w:proofErr w:type="spellEnd"/>
      <w:r w:rsidR="00DC183B" w:rsidRPr="008851AE">
        <w:t xml:space="preserve"> subsystem to access/add/edit database data.</w:t>
      </w:r>
    </w:p>
    <w:p w:rsidR="00DC183B" w:rsidRPr="008851AE" w:rsidRDefault="00DC183B" w:rsidP="00DC183B">
      <w:pPr>
        <w:pStyle w:val="ListParagraph"/>
        <w:numPr>
          <w:ilvl w:val="0"/>
          <w:numId w:val="1"/>
        </w:numPr>
      </w:pPr>
      <w:r w:rsidRPr="008851AE">
        <w:t xml:space="preserve">Navigation subsystem initiates Authentication subsystem for registration and login operations. </w:t>
      </w:r>
    </w:p>
    <w:p w:rsidR="00DC183B" w:rsidRPr="008851AE" w:rsidRDefault="00DC183B" w:rsidP="00DC183B">
      <w:pPr>
        <w:pStyle w:val="ListParagraph"/>
        <w:numPr>
          <w:ilvl w:val="0"/>
          <w:numId w:val="1"/>
        </w:numPr>
      </w:pPr>
      <w:r w:rsidRPr="008851AE">
        <w:t>Navigation subsystem initiates Search subsystem to search for</w:t>
      </w:r>
      <w:r w:rsidR="00186163">
        <w:t xml:space="preserve"> </w:t>
      </w:r>
      <w:r w:rsidRPr="008851AE">
        <w:t xml:space="preserve">running </w:t>
      </w:r>
      <w:r w:rsidR="00186163">
        <w:t>auctions</w:t>
      </w:r>
      <w:r w:rsidRPr="008851AE">
        <w:t>.</w:t>
      </w:r>
    </w:p>
    <w:p w:rsidR="00DC183B" w:rsidRPr="008851AE" w:rsidRDefault="00DC183B" w:rsidP="00DC183B">
      <w:pPr>
        <w:pStyle w:val="ListParagraph"/>
        <w:numPr>
          <w:ilvl w:val="0"/>
          <w:numId w:val="1"/>
        </w:numPr>
      </w:pPr>
      <w:proofErr w:type="spellStart"/>
      <w:r w:rsidRPr="008851AE">
        <w:t>UserView</w:t>
      </w:r>
      <w:proofErr w:type="spellEnd"/>
      <w:r w:rsidRPr="008851AE">
        <w:t xml:space="preserve"> subsystem initiates </w:t>
      </w:r>
      <w:proofErr w:type="spellStart"/>
      <w:r w:rsidRPr="008851AE">
        <w:t>ProfileManagement</w:t>
      </w:r>
      <w:proofErr w:type="spellEnd"/>
      <w:r w:rsidRPr="008851AE">
        <w:t xml:space="preserve"> subsystem to allow the user to interact with his/her profile information.</w:t>
      </w:r>
    </w:p>
    <w:p w:rsidR="00DC183B" w:rsidRPr="008851AE" w:rsidRDefault="00DC183B" w:rsidP="00DC183B">
      <w:pPr>
        <w:pStyle w:val="ListParagraph"/>
        <w:numPr>
          <w:ilvl w:val="0"/>
          <w:numId w:val="1"/>
        </w:numPr>
      </w:pPr>
      <w:proofErr w:type="spellStart"/>
      <w:r w:rsidRPr="008851AE">
        <w:t>UserView</w:t>
      </w:r>
      <w:proofErr w:type="spellEnd"/>
      <w:r w:rsidRPr="008851AE">
        <w:t xml:space="preserve"> subsystem initiates the Messaging subsystem to allow the user to access his/her messages and/or message the Admin.</w:t>
      </w:r>
    </w:p>
    <w:p w:rsidR="00DC183B" w:rsidRPr="008851AE" w:rsidRDefault="00DC183B" w:rsidP="00DC183B">
      <w:pPr>
        <w:pStyle w:val="ListParagraph"/>
        <w:numPr>
          <w:ilvl w:val="0"/>
          <w:numId w:val="1"/>
        </w:numPr>
      </w:pPr>
      <w:bookmarkStart w:id="0" w:name="_GoBack"/>
      <w:bookmarkEnd w:id="0"/>
      <w:proofErr w:type="spellStart"/>
      <w:r w:rsidRPr="008851AE">
        <w:t>AdministrationView</w:t>
      </w:r>
      <w:proofErr w:type="spellEnd"/>
      <w:r w:rsidRPr="008851AE">
        <w:t xml:space="preserve"> subsystem initiates </w:t>
      </w:r>
      <w:proofErr w:type="spellStart"/>
      <w:r w:rsidRPr="008851AE">
        <w:t>UserManagement</w:t>
      </w:r>
      <w:proofErr w:type="spellEnd"/>
      <w:r w:rsidRPr="008851AE">
        <w:t xml:space="preserve">, </w:t>
      </w:r>
      <w:proofErr w:type="spellStart"/>
      <w:r w:rsidRPr="008851AE">
        <w:t>CampaignManagement</w:t>
      </w:r>
      <w:proofErr w:type="spellEnd"/>
      <w:r w:rsidRPr="008851AE">
        <w:t xml:space="preserve"> or </w:t>
      </w:r>
      <w:proofErr w:type="spellStart"/>
      <w:r w:rsidRPr="008851AE">
        <w:t>DonationManagement</w:t>
      </w:r>
      <w:proofErr w:type="spellEnd"/>
      <w:r w:rsidRPr="008851AE">
        <w:t xml:space="preserve"> subsystems to manage each respectively.</w:t>
      </w:r>
    </w:p>
    <w:p w:rsidR="00DC183B" w:rsidRPr="008851AE" w:rsidRDefault="00DC183B" w:rsidP="00DC183B">
      <w:pPr>
        <w:pStyle w:val="ListParagraph"/>
        <w:numPr>
          <w:ilvl w:val="0"/>
          <w:numId w:val="1"/>
        </w:numPr>
      </w:pPr>
      <w:proofErr w:type="spellStart"/>
      <w:r w:rsidRPr="008851AE">
        <w:t>AdministrationView</w:t>
      </w:r>
      <w:proofErr w:type="spellEnd"/>
      <w:r w:rsidRPr="008851AE">
        <w:t xml:space="preserve"> subsystem initiates </w:t>
      </w:r>
      <w:proofErr w:type="spellStart"/>
      <w:r w:rsidRPr="008851AE">
        <w:t>UserManagement</w:t>
      </w:r>
      <w:proofErr w:type="spellEnd"/>
      <w:r w:rsidRPr="008851AE">
        <w:t xml:space="preserve"> or </w:t>
      </w:r>
      <w:proofErr w:type="spellStart"/>
      <w:r w:rsidRPr="008851AE">
        <w:t>CampaignManagement</w:t>
      </w:r>
      <w:proofErr w:type="spellEnd"/>
      <w:r w:rsidRPr="008851AE">
        <w:t xml:space="preserve"> subsystem to approve user registrations or campaign creations respectively.</w:t>
      </w:r>
    </w:p>
    <w:p w:rsidR="00DC183B" w:rsidRPr="008851AE" w:rsidRDefault="00DC183B" w:rsidP="00DC183B">
      <w:pPr>
        <w:pStyle w:val="ListParagraph"/>
        <w:numPr>
          <w:ilvl w:val="0"/>
          <w:numId w:val="1"/>
        </w:numPr>
      </w:pPr>
      <w:proofErr w:type="spellStart"/>
      <w:r w:rsidRPr="008851AE">
        <w:t>AdministrationView</w:t>
      </w:r>
      <w:proofErr w:type="spellEnd"/>
      <w:r w:rsidRPr="008851AE">
        <w:t xml:space="preserve"> subsystem initiates </w:t>
      </w:r>
      <w:proofErr w:type="spellStart"/>
      <w:r w:rsidRPr="008851AE">
        <w:t>MessageManagement</w:t>
      </w:r>
      <w:proofErr w:type="spellEnd"/>
      <w:r w:rsidRPr="008851AE">
        <w:t xml:space="preserve"> subsystem to view admin messages and allow the admin to message other users.</w:t>
      </w:r>
    </w:p>
    <w:p w:rsidR="00DC183B" w:rsidRPr="008851AE" w:rsidRDefault="00DC183B" w:rsidP="00DC183B">
      <w:pPr>
        <w:pStyle w:val="ListParagraph"/>
        <w:numPr>
          <w:ilvl w:val="0"/>
          <w:numId w:val="1"/>
        </w:numPr>
      </w:pPr>
      <w:proofErr w:type="spellStart"/>
      <w:r w:rsidRPr="008851AE">
        <w:t>CampaignView</w:t>
      </w:r>
      <w:proofErr w:type="spellEnd"/>
      <w:r w:rsidRPr="008851AE">
        <w:t xml:space="preserve"> subsystem initiates </w:t>
      </w:r>
      <w:proofErr w:type="spellStart"/>
      <w:r w:rsidRPr="008851AE">
        <w:t>CampaignEditor</w:t>
      </w:r>
      <w:proofErr w:type="spellEnd"/>
      <w:r w:rsidRPr="008851AE">
        <w:t xml:space="preserve"> to create and edit NGO created campaigns.</w:t>
      </w:r>
    </w:p>
    <w:p w:rsidR="00DC183B" w:rsidRPr="008851AE" w:rsidRDefault="00DC183B" w:rsidP="00DC183B">
      <w:pPr>
        <w:pStyle w:val="ListParagraph"/>
        <w:numPr>
          <w:ilvl w:val="0"/>
          <w:numId w:val="1"/>
        </w:numPr>
      </w:pPr>
      <w:proofErr w:type="spellStart"/>
      <w:r w:rsidRPr="008851AE">
        <w:t>CampaignView</w:t>
      </w:r>
      <w:proofErr w:type="spellEnd"/>
      <w:r w:rsidRPr="008851AE">
        <w:t xml:space="preserve"> subsystem initiates </w:t>
      </w:r>
      <w:proofErr w:type="spellStart"/>
      <w:r w:rsidRPr="008851AE">
        <w:t>CampaignViewer</w:t>
      </w:r>
      <w:proofErr w:type="spellEnd"/>
      <w:r w:rsidRPr="008851AE">
        <w:t xml:space="preserve"> for retrieving campaign information for viewing purposes.</w:t>
      </w:r>
    </w:p>
    <w:p w:rsidR="00DC183B" w:rsidRPr="008851AE" w:rsidRDefault="00DC183B" w:rsidP="00DC183B"/>
    <w:p w:rsidR="00DC183B" w:rsidRPr="00DC183B" w:rsidRDefault="00DC183B" w:rsidP="00DC183B">
      <w:pPr>
        <w:rPr>
          <w:b/>
        </w:rPr>
      </w:pPr>
      <w:r w:rsidRPr="008851AE">
        <w:t xml:space="preserve">The database queues each query which provide concurrency control for storage.  </w:t>
      </w:r>
    </w:p>
    <w:sectPr w:rsidR="00DC183B" w:rsidRPr="00DC18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113F40"/>
    <w:multiLevelType w:val="hybridMultilevel"/>
    <w:tmpl w:val="C6C4E056"/>
    <w:lvl w:ilvl="0" w:tplc="6F5A6396">
      <w:start w:val="5"/>
      <w:numFmt w:val="bullet"/>
      <w:lvlText w:val="-"/>
      <w:lvlJc w:val="left"/>
      <w:pPr>
        <w:ind w:left="644" w:hanging="360"/>
      </w:pPr>
      <w:rPr>
        <w:rFonts w:ascii="Times New Roman" w:eastAsiaTheme="minorHAnsi"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4FC"/>
    <w:rsid w:val="001734FC"/>
    <w:rsid w:val="00186163"/>
    <w:rsid w:val="00A46A96"/>
    <w:rsid w:val="00DC183B"/>
    <w:rsid w:val="00E2250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C88F"/>
  <w15:chartTrackingRefBased/>
  <w15:docId w15:val="{9C646E8D-8C9F-4BE1-A328-0F20BF369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83B"/>
    <w:pPr>
      <w:spacing w:after="200" w:line="276" w:lineRule="auto"/>
      <w:ind w:left="720" w:firstLine="284"/>
      <w:contextualSpacing/>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TOLGA GULDUTUNA</dc:creator>
  <cp:keywords/>
  <dc:description/>
  <cp:lastModifiedBy>TOLGA GULDUTUNA</cp:lastModifiedBy>
  <cp:revision>3</cp:revision>
  <dcterms:created xsi:type="dcterms:W3CDTF">2018-12-01T23:54:00Z</dcterms:created>
  <dcterms:modified xsi:type="dcterms:W3CDTF">2018-12-02T00:14:00Z</dcterms:modified>
</cp:coreProperties>
</file>