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pPr>
      <w:r w:rsidDel="00000000" w:rsidR="00000000" w:rsidRPr="00000000">
        <w:rPr>
          <w:b w:val="1"/>
          <w:smallCaps w:val="1"/>
          <w:rtl w:val="0"/>
        </w:rPr>
        <w:t xml:space="preserve">Tom</w:t>
      </w:r>
      <w:r w:rsidDel="00000000" w:rsidR="00000000" w:rsidRPr="00000000">
        <w:rPr>
          <w:b w:val="1"/>
          <w:smallCaps w:val="1"/>
          <w:rtl w:val="0"/>
        </w:rPr>
        <w:t xml:space="preserve"> Callegari</w:t>
      </w:r>
      <w:r w:rsidDel="00000000" w:rsidR="00000000" w:rsidRPr="00000000">
        <w:rPr>
          <w:rtl w:val="0"/>
        </w:rPr>
        <w:t xml:space="preserve"> </w:t>
      </w:r>
    </w:p>
    <w:p w:rsidR="00000000" w:rsidDel="00000000" w:rsidP="00000000" w:rsidRDefault="00000000" w:rsidRPr="00000000" w14:paraId="00000002">
      <w:pPr>
        <w:spacing w:line="240" w:lineRule="auto"/>
        <w:jc w:val="center"/>
        <w:rPr/>
      </w:pPr>
      <w:r w:rsidDel="00000000" w:rsidR="00000000" w:rsidRPr="00000000">
        <w:rPr>
          <w:rtl w:val="0"/>
        </w:rPr>
        <w:t xml:space="preserve">Toronto, Ontario, M8V 2T3</w:t>
        <w:tab/>
      </w:r>
      <w:r w:rsidDel="00000000" w:rsidR="00000000" w:rsidRPr="00000000">
        <w:rPr>
          <w:rtl w:val="0"/>
        </w:rPr>
      </w:r>
    </w:p>
    <w:p w:rsidR="00000000" w:rsidDel="00000000" w:rsidP="00000000" w:rsidRDefault="00000000" w:rsidRPr="00000000" w14:paraId="00000003">
      <w:pPr>
        <w:spacing w:line="240" w:lineRule="auto"/>
        <w:jc w:val="center"/>
        <w:rPr>
          <w:color w:val="0000ff"/>
        </w:rPr>
      </w:pPr>
      <w:r w:rsidDel="00000000" w:rsidR="00000000" w:rsidRPr="00000000">
        <w:rPr>
          <w:rtl w:val="0"/>
        </w:rPr>
        <w:t xml:space="preserve">Phone:</w:t>
      </w:r>
      <w:r w:rsidDel="00000000" w:rsidR="00000000" w:rsidRPr="00000000">
        <w:rPr>
          <w:color w:val="1f497d"/>
          <w:rtl w:val="0"/>
        </w:rPr>
        <w:t xml:space="preserve"> </w:t>
      </w:r>
      <w:r w:rsidDel="00000000" w:rsidR="00000000" w:rsidRPr="00000000">
        <w:rPr>
          <w:color w:val="0000ff"/>
          <w:rtl w:val="0"/>
        </w:rPr>
        <w:t xml:space="preserve">416 904 7738</w:t>
      </w:r>
      <w:r w:rsidDel="00000000" w:rsidR="00000000" w:rsidRPr="00000000">
        <w:rPr>
          <w:color w:val="4a86e8"/>
          <w:rtl w:val="0"/>
        </w:rPr>
        <w:t xml:space="preserve"> </w:t>
      </w:r>
      <w:r w:rsidDel="00000000" w:rsidR="00000000" w:rsidRPr="00000000">
        <w:rPr>
          <w:color w:val="1f497d"/>
          <w:rtl w:val="0"/>
        </w:rPr>
        <w:t xml:space="preserve">| </w:t>
      </w:r>
      <w:r w:rsidDel="00000000" w:rsidR="00000000" w:rsidRPr="00000000">
        <w:rPr>
          <w:rtl w:val="0"/>
        </w:rPr>
        <w:t xml:space="preserve">Email: </w:t>
      </w:r>
      <w:r w:rsidDel="00000000" w:rsidR="00000000" w:rsidRPr="00000000">
        <w:rPr>
          <w:color w:val="0000ff"/>
          <w:rtl w:val="0"/>
        </w:rPr>
        <w:t xml:space="preserve">thomascallegari@yahoo.com</w:t>
      </w:r>
    </w:p>
    <w:p w:rsidR="00000000" w:rsidDel="00000000" w:rsidP="00000000" w:rsidRDefault="00000000" w:rsidRPr="00000000" w14:paraId="00000004">
      <w:pPr>
        <w:spacing w:line="240" w:lineRule="auto"/>
        <w:jc w:val="center"/>
        <w:rPr>
          <w:color w:val="0000ff"/>
        </w:rPr>
      </w:pPr>
      <w:r w:rsidDel="00000000" w:rsidR="00000000" w:rsidRPr="00000000">
        <w:rPr>
          <w:rtl w:val="0"/>
        </w:rPr>
        <w:t xml:space="preserve">LinkedIn</w:t>
      </w:r>
      <w:r w:rsidDel="00000000" w:rsidR="00000000" w:rsidRPr="00000000">
        <w:rPr>
          <w:color w:val="4a86e8"/>
          <w:rtl w:val="0"/>
        </w:rPr>
        <w:t xml:space="preserve">:</w:t>
      </w:r>
      <w:r w:rsidDel="00000000" w:rsidR="00000000" w:rsidRPr="00000000">
        <w:rPr>
          <w:color w:val="0000ff"/>
          <w:rtl w:val="0"/>
        </w:rPr>
        <w:t xml:space="preserve"> </w:t>
      </w:r>
      <w:hyperlink r:id="rId6">
        <w:r w:rsidDel="00000000" w:rsidR="00000000" w:rsidRPr="00000000">
          <w:rPr>
            <w:color w:val="0000ff"/>
            <w:u w:val="single"/>
            <w:rtl w:val="0"/>
          </w:rPr>
          <w:t xml:space="preserve">linkedin.com/in/tomcallegari</w:t>
        </w:r>
      </w:hyperlink>
      <w:hyperlink r:id="rId7">
        <w:r w:rsidDel="00000000" w:rsidR="00000000" w:rsidRPr="00000000">
          <w:rPr>
            <w:color w:val="1155cc"/>
            <w:u w:val="single"/>
            <w:rtl w:val="0"/>
          </w:rPr>
          <w:t xml:space="preserve">/</w:t>
        </w:r>
      </w:hyperlink>
      <w:r w:rsidDel="00000000" w:rsidR="00000000" w:rsidRPr="00000000">
        <w:rPr>
          <w:color w:val="4a86e8"/>
          <w:rtl w:val="0"/>
        </w:rPr>
        <w:t xml:space="preserve"> | </w:t>
      </w:r>
      <w:r w:rsidDel="00000000" w:rsidR="00000000" w:rsidRPr="00000000">
        <w:rPr>
          <w:rtl w:val="0"/>
        </w:rPr>
        <w:t xml:space="preserve">Github</w:t>
      </w:r>
      <w:r w:rsidDel="00000000" w:rsidR="00000000" w:rsidRPr="00000000">
        <w:rPr>
          <w:color w:val="4a86e8"/>
          <w:rtl w:val="0"/>
        </w:rPr>
        <w:t xml:space="preserve">: </w:t>
      </w:r>
      <w:r w:rsidDel="00000000" w:rsidR="00000000" w:rsidRPr="00000000">
        <w:rPr>
          <w:color w:val="0000ff"/>
          <w:rtl w:val="0"/>
        </w:rPr>
        <w:t xml:space="preserve">github.com/TomCallegari</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after="80" w:line="240" w:lineRule="auto"/>
        <w:jc w:val="center"/>
        <w:rPr>
          <w:b w:val="1"/>
        </w:rPr>
      </w:pPr>
      <w:r w:rsidDel="00000000" w:rsidR="00000000" w:rsidRPr="00000000">
        <w:rPr>
          <w:b w:val="1"/>
          <w:smallCaps w:val="1"/>
          <w:rtl w:val="0"/>
        </w:rPr>
        <w:t xml:space="preserve">Summary</w:t>
      </w:r>
      <w:r w:rsidDel="00000000" w:rsidR="00000000" w:rsidRPr="00000000">
        <w:rPr>
          <w:rtl w:val="0"/>
        </w:rPr>
      </w:r>
    </w:p>
    <w:p w:rsidR="00000000" w:rsidDel="00000000" w:rsidP="00000000" w:rsidRDefault="00000000" w:rsidRPr="00000000" w14:paraId="00000007">
      <w:pPr>
        <w:spacing w:before="240" w:line="240" w:lineRule="auto"/>
        <w:rPr>
          <w:color w:val="4a86e8"/>
        </w:rPr>
      </w:pPr>
      <w:r w:rsidDel="00000000" w:rsidR="00000000" w:rsidRPr="00000000">
        <w:rPr>
          <w:rtl w:val="0"/>
        </w:rPr>
        <w:t xml:space="preserve">Data analytics professional with a background in Sports Data Analytics and Machine Learning. Passionate about continual learning and increasing data analytic skills. Strong communicator who thrives in team environments and finds great satisfaction in extracting meaningful insights from complicated data.</w:t>
      </w:r>
      <w:r w:rsidDel="00000000" w:rsidR="00000000" w:rsidRPr="00000000">
        <w:rPr>
          <w:rtl w:val="0"/>
        </w:rPr>
      </w:r>
    </w:p>
    <w:p w:rsidR="00000000" w:rsidDel="00000000" w:rsidP="00000000" w:rsidRDefault="00000000" w:rsidRPr="00000000" w14:paraId="00000008">
      <w:pPr>
        <w:spacing w:before="240" w:line="240" w:lineRule="auto"/>
        <w:rPr>
          <w:color w:val="4a86e8"/>
        </w:rPr>
      </w:pPr>
      <w:r w:rsidDel="00000000" w:rsidR="00000000" w:rsidRPr="00000000">
        <w:rPr>
          <w:rtl w:val="0"/>
        </w:rPr>
      </w:r>
    </w:p>
    <w:p w:rsidR="00000000" w:rsidDel="00000000" w:rsidP="00000000" w:rsidRDefault="00000000" w:rsidRPr="00000000" w14:paraId="00000009">
      <w:pPr>
        <w:spacing w:after="80" w:line="240" w:lineRule="auto"/>
        <w:jc w:val="center"/>
        <w:rPr>
          <w:b w:val="1"/>
        </w:rPr>
      </w:pPr>
      <w:r w:rsidDel="00000000" w:rsidR="00000000" w:rsidRPr="00000000">
        <w:rPr>
          <w:b w:val="1"/>
          <w:smallCaps w:val="1"/>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jc w:val="center"/>
        <w:rPr>
          <w:highlight w:val="white"/>
        </w:rPr>
      </w:pPr>
      <w:r w:rsidDel="00000000" w:rsidR="00000000" w:rsidRPr="00000000">
        <w:rPr>
          <w:highlight w:val="white"/>
          <w:rtl w:val="0"/>
        </w:rPr>
        <w:t xml:space="preserve">Python – R – Excel – Machine Learning</w:t>
      </w:r>
      <w:r w:rsidDel="00000000" w:rsidR="00000000" w:rsidRPr="00000000">
        <w:rPr>
          <w:b w:val="1"/>
          <w:highlight w:val="white"/>
          <w:rtl w:val="0"/>
        </w:rPr>
        <w:t xml:space="preserve"> - </w:t>
      </w:r>
      <w:r w:rsidDel="00000000" w:rsidR="00000000" w:rsidRPr="00000000">
        <w:rPr>
          <w:highlight w:val="white"/>
          <w:rtl w:val="0"/>
        </w:rPr>
        <w:t xml:space="preserve">PostgreSQL / MySQL – MongoDB</w:t>
      </w:r>
    </w:p>
    <w:p w:rsidR="00000000" w:rsidDel="00000000" w:rsidP="00000000" w:rsidRDefault="00000000" w:rsidRPr="00000000" w14:paraId="0000000B">
      <w:pPr>
        <w:spacing w:line="240" w:lineRule="auto"/>
        <w:rPr>
          <w:highlight w:val="white"/>
        </w:rPr>
      </w:pPr>
      <w:r w:rsidDel="00000000" w:rsidR="00000000" w:rsidRPr="00000000">
        <w:rPr>
          <w:rtl w:val="0"/>
        </w:rPr>
      </w:r>
    </w:p>
    <w:p w:rsidR="00000000" w:rsidDel="00000000" w:rsidP="00000000" w:rsidRDefault="00000000" w:rsidRPr="00000000" w14:paraId="0000000C">
      <w:pPr>
        <w:spacing w:after="0" w:before="0" w:line="240" w:lineRule="auto"/>
        <w:ind w:left="0" w:firstLine="0"/>
        <w:jc w:val="center"/>
        <w:rPr>
          <w:color w:val="4a86e8"/>
        </w:rPr>
      </w:pPr>
      <w:r w:rsidDel="00000000" w:rsidR="00000000" w:rsidRPr="00000000">
        <w:rPr>
          <w:b w:val="1"/>
          <w:smallCaps w:val="1"/>
          <w:rtl w:val="0"/>
        </w:rPr>
        <w:t xml:space="preserve">Projects</w:t>
      </w:r>
      <w:r w:rsidDel="00000000" w:rsidR="00000000" w:rsidRPr="00000000">
        <w:rPr>
          <w:color w:val="4a86e8"/>
          <w:rtl w:val="0"/>
        </w:rPr>
        <w:t xml:space="preserve"> </w:t>
        <w:tab/>
      </w:r>
    </w:p>
    <w:p w:rsidR="00000000" w:rsidDel="00000000" w:rsidP="00000000" w:rsidRDefault="00000000" w:rsidRPr="00000000" w14:paraId="0000000D">
      <w:pPr>
        <w:spacing w:after="0" w:before="0" w:line="240" w:lineRule="auto"/>
        <w:rPr/>
      </w:pPr>
      <w:r w:rsidDel="00000000" w:rsidR="00000000" w:rsidRPr="00000000">
        <w:rPr>
          <w:b w:val="1"/>
          <w:rtl w:val="0"/>
        </w:rPr>
        <w:t xml:space="preserve">Scouting with AI</w:t>
      </w:r>
      <w:r w:rsidDel="00000000" w:rsidR="00000000" w:rsidRPr="00000000">
        <w:rPr>
          <w:rtl w:val="0"/>
        </w:rPr>
      </w:r>
    </w:p>
    <w:p w:rsidR="00000000" w:rsidDel="00000000" w:rsidP="00000000" w:rsidRDefault="00000000" w:rsidRPr="00000000" w14:paraId="0000000E">
      <w:pPr>
        <w:spacing w:after="0" w:before="0" w:line="240" w:lineRule="auto"/>
        <w:rPr>
          <w:color w:val="0000ff"/>
          <w:u w:val="single"/>
        </w:rPr>
      </w:pPr>
      <w:hyperlink r:id="rId8">
        <w:r w:rsidDel="00000000" w:rsidR="00000000" w:rsidRPr="00000000">
          <w:rPr>
            <w:color w:val="0000ff"/>
            <w:u w:val="single"/>
            <w:rtl w:val="0"/>
          </w:rPr>
          <w:t xml:space="preserve">github.com/TomCallegari/ScoutingWithAI</w:t>
        </w:r>
      </w:hyperlink>
      <w:r w:rsidDel="00000000" w:rsidR="00000000" w:rsidRPr="00000000">
        <w:rPr>
          <w:rtl w:val="0"/>
        </w:rPr>
      </w:r>
    </w:p>
    <w:p w:rsidR="00000000" w:rsidDel="00000000" w:rsidP="00000000" w:rsidRDefault="00000000" w:rsidRPr="00000000" w14:paraId="0000000F">
      <w:pPr>
        <w:numPr>
          <w:ilvl w:val="0"/>
          <w:numId w:val="4"/>
        </w:numPr>
        <w:spacing w:after="0" w:before="0" w:line="240" w:lineRule="auto"/>
        <w:ind w:left="720" w:hanging="360"/>
        <w:rPr/>
      </w:pPr>
      <w:r w:rsidDel="00000000" w:rsidR="00000000" w:rsidRPr="00000000">
        <w:rPr>
          <w:rtl w:val="0"/>
        </w:rPr>
        <w:t xml:space="preserve">D</w:t>
      </w:r>
      <w:r w:rsidDel="00000000" w:rsidR="00000000" w:rsidRPr="00000000">
        <w:rPr>
          <w:rtl w:val="0"/>
        </w:rPr>
        <w:t xml:space="preserve">ata-science project that combines web-scraping, ETL processes and Python (Beautiful Soup, Pandas, Numpy, Matplotlib, Tensorflow, Sklearn, PyMongo) to model amateur hockey players and their potential future value.</w:t>
      </w:r>
      <w:r w:rsidDel="00000000" w:rsidR="00000000" w:rsidRPr="00000000">
        <w:rPr>
          <w:color w:val="4a86e8"/>
          <w:rtl w:val="0"/>
        </w:rPr>
        <w:tab/>
        <w:t xml:space="preserve"> </w:t>
        <w:tab/>
        <w:t xml:space="preserve"> </w:t>
        <w:tab/>
      </w:r>
    </w:p>
    <w:p w:rsidR="00000000" w:rsidDel="00000000" w:rsidP="00000000" w:rsidRDefault="00000000" w:rsidRPr="00000000" w14:paraId="00000010">
      <w:pP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11">
      <w:pPr>
        <w:spacing w:after="0" w:before="0" w:line="240" w:lineRule="auto"/>
        <w:ind w:left="0" w:firstLine="0"/>
        <w:rPr>
          <w:color w:val="0000ff"/>
          <w:u w:val="single"/>
        </w:rPr>
      </w:pPr>
      <w:r w:rsidDel="00000000" w:rsidR="00000000" w:rsidRPr="00000000">
        <w:rPr>
          <w:b w:val="1"/>
          <w:rtl w:val="0"/>
        </w:rPr>
        <w:t xml:space="preserve">Housing Prices Kaggle Competition</w:t>
      </w:r>
      <w:r w:rsidDel="00000000" w:rsidR="00000000" w:rsidRPr="00000000">
        <w:rPr>
          <w:color w:val="4a86e8"/>
          <w:rtl w:val="0"/>
        </w:rPr>
        <w:t xml:space="preserve"> </w:t>
      </w:r>
      <w:hyperlink r:id="rId9">
        <w:r w:rsidDel="00000000" w:rsidR="00000000" w:rsidRPr="00000000">
          <w:rPr>
            <w:color w:val="0000ff"/>
            <w:u w:val="single"/>
            <w:rtl w:val="0"/>
          </w:rPr>
          <w:t xml:space="preserve">github.com/TomCallegari/MachineLearningWithR-HousingPrices</w:t>
        </w:r>
      </w:hyperlink>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rPr/>
      </w:pPr>
      <w:r w:rsidDel="00000000" w:rsidR="00000000" w:rsidRPr="00000000">
        <w:rPr>
          <w:rtl w:val="0"/>
        </w:rPr>
        <w:t xml:space="preserve">Demonstration of data science workflow with R using the Tidyverse packages dplyr, ggplot, caret, etc.</w:t>
      </w:r>
      <w:r w:rsidDel="00000000" w:rsidR="00000000" w:rsidRPr="00000000">
        <w:rPr>
          <w:rtl w:val="0"/>
        </w:rPr>
      </w:r>
    </w:p>
    <w:p w:rsidR="00000000" w:rsidDel="00000000" w:rsidP="00000000" w:rsidRDefault="00000000" w:rsidRPr="00000000" w14:paraId="00000013">
      <w:pP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14">
      <w:pPr>
        <w:spacing w:after="0" w:before="0" w:line="240" w:lineRule="auto"/>
        <w:ind w:left="0" w:firstLine="0"/>
        <w:rPr>
          <w:color w:val="4a86e8"/>
        </w:rPr>
      </w:pPr>
      <w:r w:rsidDel="00000000" w:rsidR="00000000" w:rsidRPr="00000000">
        <w:rPr>
          <w:b w:val="1"/>
          <w:rtl w:val="0"/>
        </w:rPr>
        <w:t xml:space="preserve">Machine Learning Challenge</w:t>
      </w:r>
      <w:r w:rsidDel="00000000" w:rsidR="00000000" w:rsidRPr="00000000">
        <w:rPr>
          <w:rtl w:val="0"/>
        </w:rPr>
      </w:r>
    </w:p>
    <w:p w:rsidR="00000000" w:rsidDel="00000000" w:rsidP="00000000" w:rsidRDefault="00000000" w:rsidRPr="00000000" w14:paraId="00000015">
      <w:pPr>
        <w:spacing w:after="0" w:before="0" w:line="240" w:lineRule="auto"/>
        <w:ind w:left="0" w:firstLine="0"/>
        <w:rPr>
          <w:color w:val="0000ff"/>
          <w:u w:val="single"/>
        </w:rPr>
      </w:pPr>
      <w:hyperlink r:id="rId10">
        <w:r w:rsidDel="00000000" w:rsidR="00000000" w:rsidRPr="00000000">
          <w:rPr>
            <w:color w:val="0000ff"/>
            <w:u w:val="single"/>
            <w:rtl w:val="0"/>
          </w:rPr>
          <w:t xml:space="preserve">github.com/TomCallegari/machine-learning-challenge</w:t>
        </w:r>
      </w:hyperlink>
      <w:r w:rsidDel="00000000" w:rsidR="00000000" w:rsidRPr="00000000">
        <w:rPr>
          <w:rtl w:val="0"/>
        </w:rPr>
      </w:r>
    </w:p>
    <w:p w:rsidR="00000000" w:rsidDel="00000000" w:rsidP="00000000" w:rsidRDefault="00000000" w:rsidRPr="00000000" w14:paraId="00000016">
      <w:pPr>
        <w:numPr>
          <w:ilvl w:val="0"/>
          <w:numId w:val="3"/>
        </w:numPr>
        <w:spacing w:after="0" w:before="0" w:line="240" w:lineRule="auto"/>
        <w:ind w:left="720" w:hanging="360"/>
        <w:rPr/>
      </w:pPr>
      <w:r w:rsidDel="00000000" w:rsidR="00000000" w:rsidRPr="00000000">
        <w:rPr>
          <w:rtl w:val="0"/>
        </w:rPr>
        <w:t xml:space="preserve">Machine learning project to explore, manipulate, build and then compare multiple algorithms and apply them to the NASA Kepler Space Telescope Exoplanet dataset.</w:t>
      </w:r>
      <w:r w:rsidDel="00000000" w:rsidR="00000000" w:rsidRPr="00000000">
        <w:rPr>
          <w:rtl w:val="0"/>
        </w:rPr>
      </w:r>
    </w:p>
    <w:p w:rsidR="00000000" w:rsidDel="00000000" w:rsidP="00000000" w:rsidRDefault="00000000" w:rsidRPr="00000000" w14:paraId="00000017">
      <w:pPr>
        <w:spacing w:after="80" w:line="240" w:lineRule="auto"/>
        <w:jc w:val="center"/>
        <w:rPr>
          <w:b w:val="1"/>
        </w:rPr>
      </w:pPr>
      <w:r w:rsidDel="00000000" w:rsidR="00000000" w:rsidRPr="00000000">
        <w:rPr>
          <w:b w:val="1"/>
          <w:rtl w:val="0"/>
        </w:rPr>
        <w:tab/>
      </w:r>
    </w:p>
    <w:p w:rsidR="00000000" w:rsidDel="00000000" w:rsidP="00000000" w:rsidRDefault="00000000" w:rsidRPr="00000000" w14:paraId="00000018">
      <w:pPr>
        <w:spacing w:after="80" w:line="240" w:lineRule="auto"/>
        <w:jc w:val="center"/>
        <w:rPr>
          <w:b w:val="1"/>
        </w:rPr>
      </w:pPr>
      <w:r w:rsidDel="00000000" w:rsidR="00000000" w:rsidRPr="00000000">
        <w:rPr>
          <w:b w:val="1"/>
          <w:rtl w:val="0"/>
        </w:rPr>
        <w:t xml:space="preserve">E</w:t>
      </w:r>
      <w:r w:rsidDel="00000000" w:rsidR="00000000" w:rsidRPr="00000000">
        <w:rPr>
          <w:b w:val="1"/>
          <w:rtl w:val="0"/>
        </w:rPr>
        <w:t xml:space="preserve">xperience</w:t>
      </w:r>
      <w:r w:rsidDel="00000000" w:rsidR="00000000" w:rsidRPr="00000000">
        <w:rPr>
          <w:rtl w:val="0"/>
        </w:rPr>
      </w:r>
    </w:p>
    <w:p w:rsidR="00000000" w:rsidDel="00000000" w:rsidP="00000000" w:rsidRDefault="00000000" w:rsidRPr="00000000" w14:paraId="00000019">
      <w:pPr>
        <w:spacing w:before="0" w:line="240" w:lineRule="auto"/>
        <w:rPr/>
      </w:pPr>
      <w:r w:rsidDel="00000000" w:rsidR="00000000" w:rsidRPr="00000000">
        <w:rPr>
          <w:rtl w:val="0"/>
        </w:rPr>
        <w:t xml:space="preserve">Ticketing Analytics Intern   </w:t>
      </w:r>
    </w:p>
    <w:p w:rsidR="00000000" w:rsidDel="00000000" w:rsidP="00000000" w:rsidRDefault="00000000" w:rsidRPr="00000000" w14:paraId="0000001A">
      <w:pPr>
        <w:spacing w:before="0" w:line="240" w:lineRule="auto"/>
        <w:rPr/>
      </w:pPr>
      <w:r w:rsidDel="00000000" w:rsidR="00000000" w:rsidRPr="00000000">
        <w:rPr>
          <w:b w:val="1"/>
          <w:rtl w:val="0"/>
        </w:rPr>
        <w:t xml:space="preserve">Toronto Argonaut Football Club</w:t>
        <w:tab/>
        <w:tab/>
        <w:tab/>
        <w:t xml:space="preserve">         </w:t>
      </w:r>
      <w:r w:rsidDel="00000000" w:rsidR="00000000" w:rsidRPr="00000000">
        <w:rPr>
          <w:rtl w:val="0"/>
        </w:rPr>
        <w:t xml:space="preserve">September 2017 – December 2017</w:t>
      </w:r>
    </w:p>
    <w:p w:rsidR="00000000" w:rsidDel="00000000" w:rsidP="00000000" w:rsidRDefault="00000000" w:rsidRPr="00000000" w14:paraId="0000001B">
      <w:pPr>
        <w:numPr>
          <w:ilvl w:val="0"/>
          <w:numId w:val="5"/>
        </w:numPr>
        <w:spacing w:before="0" w:line="240" w:lineRule="auto"/>
        <w:ind w:left="720" w:hanging="360"/>
        <w:rPr/>
      </w:pPr>
      <w:r w:rsidDel="00000000" w:rsidR="00000000" w:rsidRPr="00000000">
        <w:rPr>
          <w:rtl w:val="0"/>
        </w:rPr>
        <w:t xml:space="preserve">Built Season Ticket Holder Retention Model using R.</w:t>
      </w:r>
    </w:p>
    <w:p w:rsidR="00000000" w:rsidDel="00000000" w:rsidP="00000000" w:rsidRDefault="00000000" w:rsidRPr="00000000" w14:paraId="0000001C">
      <w:pPr>
        <w:numPr>
          <w:ilvl w:val="0"/>
          <w:numId w:val="5"/>
        </w:numPr>
        <w:spacing w:before="0" w:line="240" w:lineRule="auto"/>
        <w:ind w:left="720" w:hanging="360"/>
        <w:rPr/>
      </w:pPr>
      <w:r w:rsidDel="00000000" w:rsidR="00000000" w:rsidRPr="00000000">
        <w:rPr>
          <w:rtl w:val="0"/>
        </w:rPr>
        <w:t xml:space="preserve">Front-office member of the 2017 Grey Cup Winning team.</w:t>
      </w:r>
      <w:r w:rsidDel="00000000" w:rsidR="00000000" w:rsidRPr="00000000">
        <w:rPr>
          <w:rtl w:val="0"/>
        </w:rPr>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spacing w:before="0" w:line="240" w:lineRule="auto"/>
        <w:rPr/>
      </w:pPr>
      <w:r w:rsidDel="00000000" w:rsidR="00000000" w:rsidRPr="00000000">
        <w:rPr>
          <w:rtl w:val="0"/>
        </w:rPr>
        <w:t xml:space="preserve">Ticketing / Marketing Analytics Intern </w:t>
        <w:tab/>
        <w:tab/>
      </w:r>
    </w:p>
    <w:p w:rsidR="00000000" w:rsidDel="00000000" w:rsidP="00000000" w:rsidRDefault="00000000" w:rsidRPr="00000000" w14:paraId="0000001F">
      <w:pPr>
        <w:spacing w:before="0" w:line="240" w:lineRule="auto"/>
        <w:rPr/>
      </w:pPr>
      <w:r w:rsidDel="00000000" w:rsidR="00000000" w:rsidRPr="00000000">
        <w:rPr>
          <w:b w:val="1"/>
          <w:rtl w:val="0"/>
        </w:rPr>
        <w:t xml:space="preserve">MLSE</w:t>
      </w:r>
      <w:r w:rsidDel="00000000" w:rsidR="00000000" w:rsidRPr="00000000">
        <w:rPr>
          <w:rtl w:val="0"/>
        </w:rPr>
        <w:tab/>
        <w:tab/>
        <w:tab/>
        <w:tab/>
        <w:tab/>
        <w:tab/>
        <w:tab/>
        <w:tab/>
        <w:t xml:space="preserve">           January 2018 – April 2018</w:t>
      </w:r>
    </w:p>
    <w:p w:rsidR="00000000" w:rsidDel="00000000" w:rsidP="00000000" w:rsidRDefault="00000000" w:rsidRPr="00000000" w14:paraId="00000020">
      <w:pPr>
        <w:numPr>
          <w:ilvl w:val="0"/>
          <w:numId w:val="2"/>
        </w:numPr>
        <w:spacing w:before="0" w:line="240" w:lineRule="auto"/>
        <w:ind w:left="720" w:hanging="360"/>
        <w:rPr/>
      </w:pPr>
      <w:r w:rsidDel="00000000" w:rsidR="00000000" w:rsidRPr="00000000">
        <w:rPr>
          <w:rtl w:val="0"/>
        </w:rPr>
        <w:t xml:space="preserve">Built Ticket Sales Web App with R &amp; Shiny to visualize ticket sales from Ontario Postal Codes.</w:t>
      </w:r>
    </w:p>
    <w:p w:rsidR="00000000" w:rsidDel="00000000" w:rsidP="00000000" w:rsidRDefault="00000000" w:rsidRPr="00000000" w14:paraId="00000021">
      <w:pPr>
        <w:spacing w:before="0" w:line="240" w:lineRule="auto"/>
        <w:jc w:val="center"/>
        <w:rPr>
          <w:b w:val="1"/>
        </w:rPr>
      </w:pPr>
      <w:r w:rsidDel="00000000" w:rsidR="00000000" w:rsidRPr="00000000">
        <w:rPr>
          <w:b w:val="1"/>
          <w:rtl w:val="0"/>
        </w:rPr>
        <w:tab/>
        <w:tab/>
      </w:r>
    </w:p>
    <w:p w:rsidR="00000000" w:rsidDel="00000000" w:rsidP="00000000" w:rsidRDefault="00000000" w:rsidRPr="00000000" w14:paraId="00000022">
      <w:pPr>
        <w:spacing w:before="0" w:line="240" w:lineRule="auto"/>
        <w:jc w:val="center"/>
        <w:rPr>
          <w:b w:val="1"/>
        </w:rPr>
      </w:pPr>
      <w:r w:rsidDel="00000000" w:rsidR="00000000" w:rsidRPr="00000000">
        <w:rPr>
          <w:b w:val="1"/>
          <w:rtl w:val="0"/>
        </w:rPr>
        <w:t xml:space="preserve">Education</w:t>
      </w:r>
    </w:p>
    <w:p w:rsidR="00000000" w:rsidDel="00000000" w:rsidP="00000000" w:rsidRDefault="00000000" w:rsidRPr="00000000" w14:paraId="00000023">
      <w:pPr>
        <w:spacing w:before="0" w:line="240" w:lineRule="auto"/>
        <w:jc w:val="left"/>
        <w:rPr/>
      </w:pPr>
      <w:r w:rsidDel="00000000" w:rsidR="00000000" w:rsidRPr="00000000">
        <w:rPr>
          <w:b w:val="1"/>
          <w:rtl w:val="0"/>
        </w:rPr>
        <w:t xml:space="preserve">Certificate, Data Analytics  </w:t>
      </w:r>
      <w:r w:rsidDel="00000000" w:rsidR="00000000" w:rsidRPr="00000000">
        <w:rPr>
          <w:rtl w:val="0"/>
        </w:rPr>
        <w:tab/>
        <w:tab/>
        <w:tab/>
        <w:tab/>
        <w:tab/>
        <w:tab/>
        <w:t xml:space="preserve">                </w:t>
        <w:tab/>
        <w:t xml:space="preserve">          2019</w:t>
      </w:r>
    </w:p>
    <w:p w:rsidR="00000000" w:rsidDel="00000000" w:rsidP="00000000" w:rsidRDefault="00000000" w:rsidRPr="00000000" w14:paraId="00000024">
      <w:pPr>
        <w:spacing w:before="0" w:line="240" w:lineRule="auto"/>
        <w:rPr/>
      </w:pPr>
      <w:r w:rsidDel="00000000" w:rsidR="00000000" w:rsidRPr="00000000">
        <w:rPr>
          <w:rtl w:val="0"/>
        </w:rPr>
        <w:t xml:space="preserve">University of Toronto, School of Continuing Studies</w:t>
        <w:tab/>
        <w:tab/>
      </w:r>
      <w:r w:rsidDel="00000000" w:rsidR="00000000" w:rsidRPr="00000000">
        <w:rPr>
          <w:rtl w:val="0"/>
        </w:rPr>
      </w:r>
    </w:p>
    <w:p w:rsidR="00000000" w:rsidDel="00000000" w:rsidP="00000000" w:rsidRDefault="00000000" w:rsidRPr="00000000" w14:paraId="00000025">
      <w:pPr>
        <w:spacing w:before="0" w:line="240" w:lineRule="auto"/>
        <w:jc w:val="left"/>
        <w:rPr/>
      </w:pPr>
      <w:r w:rsidDel="00000000" w:rsidR="00000000" w:rsidRPr="00000000">
        <w:rPr>
          <w:rtl w:val="0"/>
        </w:rPr>
      </w:r>
    </w:p>
    <w:p w:rsidR="00000000" w:rsidDel="00000000" w:rsidP="00000000" w:rsidRDefault="00000000" w:rsidRPr="00000000" w14:paraId="00000026">
      <w:pPr>
        <w:spacing w:before="0" w:line="240" w:lineRule="auto"/>
        <w:jc w:val="left"/>
        <w:rPr/>
      </w:pPr>
      <w:r w:rsidDel="00000000" w:rsidR="00000000" w:rsidRPr="00000000">
        <w:rPr>
          <w:b w:val="1"/>
          <w:rtl w:val="0"/>
        </w:rPr>
        <w:t xml:space="preserve">Advanced College Diploma – Sports Management</w:t>
      </w:r>
      <w:r w:rsidDel="00000000" w:rsidR="00000000" w:rsidRPr="00000000">
        <w:rPr>
          <w:rtl w:val="0"/>
        </w:rPr>
        <w:t xml:space="preserve"> - Honours, HRT Award                 2018</w:t>
      </w:r>
    </w:p>
    <w:p w:rsidR="00000000" w:rsidDel="00000000" w:rsidP="00000000" w:rsidRDefault="00000000" w:rsidRPr="00000000" w14:paraId="00000027">
      <w:pPr>
        <w:spacing w:before="0" w:line="240" w:lineRule="auto"/>
        <w:jc w:val="left"/>
        <w:rPr/>
      </w:pPr>
      <w:r w:rsidDel="00000000" w:rsidR="00000000" w:rsidRPr="00000000">
        <w:rPr>
          <w:rtl w:val="0"/>
        </w:rPr>
        <w:t xml:space="preserve">Humber College</w:t>
      </w:r>
    </w:p>
    <w:p w:rsidR="00000000" w:rsidDel="00000000" w:rsidP="00000000" w:rsidRDefault="00000000" w:rsidRPr="00000000" w14:paraId="00000028">
      <w:pPr>
        <w:spacing w:before="0" w:line="240" w:lineRule="auto"/>
        <w:jc w:val="left"/>
        <w:rPr/>
      </w:pPr>
      <w:r w:rsidDel="00000000" w:rsidR="00000000" w:rsidRPr="00000000">
        <w:rPr>
          <w:rtl w:val="0"/>
        </w:rPr>
      </w:r>
    </w:p>
    <w:p w:rsidR="00000000" w:rsidDel="00000000" w:rsidP="00000000" w:rsidRDefault="00000000" w:rsidRPr="00000000" w14:paraId="00000029">
      <w:pPr>
        <w:spacing w:before="0" w:line="240" w:lineRule="auto"/>
        <w:jc w:val="left"/>
        <w:rPr/>
      </w:pP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i w:val="1"/>
        <w:sz w:val="20"/>
        <w:szCs w:val="20"/>
      </w:rPr>
    </w:pPr>
    <w:r w:rsidDel="00000000" w:rsidR="00000000" w:rsidRPr="00000000">
      <w:rPr>
        <w:i w:val="1"/>
        <w:sz w:val="20"/>
        <w:szCs w:val="20"/>
        <w:rtl w:val="0"/>
      </w:rPr>
      <w:t xml:space="preserve">References and further information available upon request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TomCallegari/machine-learning-challenge" TargetMode="External"/><Relationship Id="rId9" Type="http://schemas.openxmlformats.org/officeDocument/2006/relationships/hyperlink" Target="https://github.com/TomCallegari/MachineLearningWithR-HousingPrices/blob/master/housing.proj.v4.r" TargetMode="External"/><Relationship Id="rId5" Type="http://schemas.openxmlformats.org/officeDocument/2006/relationships/styles" Target="styles.xml"/><Relationship Id="rId6" Type="http://schemas.openxmlformats.org/officeDocument/2006/relationships/hyperlink" Target="https://www.linkedin.com/in/tomcallegari/" TargetMode="External"/><Relationship Id="rId7" Type="http://schemas.openxmlformats.org/officeDocument/2006/relationships/hyperlink" Target="https://www.linkedin.com/in/tomcallegari/" TargetMode="External"/><Relationship Id="rId8" Type="http://schemas.openxmlformats.org/officeDocument/2006/relationships/hyperlink" Target="https://github.com/TomCallegari/ScoutingWit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