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9C431" w14:textId="77777777" w:rsidR="003705E6" w:rsidRDefault="009B1676" w:rsidP="009B1676">
      <w:pPr>
        <w:jc w:val="center"/>
        <w:rPr>
          <w:sz w:val="32"/>
          <w:szCs w:val="32"/>
        </w:rPr>
      </w:pPr>
      <w:r w:rsidRPr="00E05765">
        <w:rPr>
          <w:sz w:val="32"/>
          <w:szCs w:val="32"/>
        </w:rPr>
        <w:t xml:space="preserve">Wireshark_INTRO </w:t>
      </w:r>
      <w:r w:rsidRPr="00E05765">
        <w:rPr>
          <w:rFonts w:hint="eastAsia"/>
          <w:sz w:val="32"/>
          <w:szCs w:val="32"/>
        </w:rPr>
        <w:t>实验报告</w:t>
      </w:r>
    </w:p>
    <w:p w14:paraId="263845DF" w14:textId="77777777" w:rsidR="00E05765" w:rsidRPr="00E05765" w:rsidRDefault="00E05765" w:rsidP="00E05765">
      <w:pPr>
        <w:ind w:right="240"/>
        <w:jc w:val="right"/>
        <w:rPr>
          <w:sz w:val="24"/>
          <w:szCs w:val="24"/>
        </w:rPr>
      </w:pPr>
      <w:r w:rsidRPr="00E05765">
        <w:rPr>
          <w:rFonts w:hint="eastAsia"/>
          <w:sz w:val="24"/>
          <w:szCs w:val="24"/>
        </w:rPr>
        <w:t>王嵘晟</w:t>
      </w:r>
    </w:p>
    <w:p w14:paraId="57DD4D15" w14:textId="77777777" w:rsidR="00E05765" w:rsidRPr="00E05765" w:rsidRDefault="00E05765" w:rsidP="00E05765">
      <w:pPr>
        <w:jc w:val="right"/>
        <w:rPr>
          <w:sz w:val="24"/>
          <w:szCs w:val="24"/>
        </w:rPr>
      </w:pPr>
      <w:r w:rsidRPr="00E05765">
        <w:rPr>
          <w:rFonts w:hint="eastAsia"/>
          <w:sz w:val="24"/>
          <w:szCs w:val="24"/>
        </w:rPr>
        <w:t>P</w:t>
      </w:r>
      <w:r w:rsidRPr="00E05765">
        <w:rPr>
          <w:sz w:val="24"/>
          <w:szCs w:val="24"/>
        </w:rPr>
        <w:t>B17111614</w:t>
      </w:r>
    </w:p>
    <w:p w14:paraId="5FE30CFF" w14:textId="77777777" w:rsidR="00E05765" w:rsidRDefault="00E05765" w:rsidP="009B1676">
      <w:pPr>
        <w:rPr>
          <w:szCs w:val="21"/>
        </w:rPr>
      </w:pPr>
      <w:r w:rsidRPr="00E05765">
        <w:rPr>
          <w:rFonts w:hint="eastAsia"/>
          <w:sz w:val="24"/>
          <w:szCs w:val="24"/>
        </w:rPr>
        <w:t>实验步骤</w:t>
      </w:r>
      <w:r>
        <w:rPr>
          <w:rFonts w:hint="eastAsia"/>
          <w:sz w:val="24"/>
          <w:szCs w:val="24"/>
        </w:rPr>
        <w:t>：</w:t>
      </w:r>
    </w:p>
    <w:p w14:paraId="247681D5" w14:textId="77777777" w:rsidR="00E05765" w:rsidRDefault="00E05765" w:rsidP="00E05765">
      <w:pPr>
        <w:ind w:firstLine="420"/>
        <w:rPr>
          <w:szCs w:val="21"/>
        </w:rPr>
      </w:pPr>
      <w:r>
        <w:rPr>
          <w:rFonts w:hint="eastAsia"/>
          <w:szCs w:val="21"/>
        </w:rPr>
        <w:t>根据实验要求进行实验，了解并熟悉了wireshark的工作原理与操作。</w:t>
      </w:r>
    </w:p>
    <w:p w14:paraId="715F9122" w14:textId="77777777" w:rsidR="00E05765" w:rsidRDefault="00E05765" w:rsidP="00E05765">
      <w:pPr>
        <w:rPr>
          <w:szCs w:val="21"/>
        </w:rPr>
      </w:pPr>
    </w:p>
    <w:p w14:paraId="7A4FAD80" w14:textId="77777777" w:rsidR="00E05765" w:rsidRDefault="00E05765" w:rsidP="00E057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739D43" wp14:editId="3D64DB46">
            <wp:extent cx="5274310" cy="442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F3EB" w14:textId="77777777" w:rsidR="00E05765" w:rsidRDefault="00E05765" w:rsidP="00E05765">
      <w:pPr>
        <w:ind w:firstLine="480"/>
        <w:rPr>
          <w:szCs w:val="21"/>
        </w:rPr>
      </w:pPr>
      <w:r>
        <w:rPr>
          <w:szCs w:val="21"/>
        </w:rPr>
        <w:t>OICQ  UDP  ARP  TCP  TLS</w:t>
      </w:r>
      <w:r>
        <w:rPr>
          <w:rFonts w:hint="eastAsia"/>
          <w:szCs w:val="21"/>
        </w:rPr>
        <w:t>v</w:t>
      </w:r>
      <w:r>
        <w:rPr>
          <w:szCs w:val="21"/>
        </w:rPr>
        <w:t>1.2  DHCP  ICMP</w:t>
      </w:r>
      <w:r>
        <w:rPr>
          <w:rFonts w:hint="eastAsia"/>
          <w:szCs w:val="21"/>
        </w:rPr>
        <w:t>v</w:t>
      </w:r>
      <w:r>
        <w:rPr>
          <w:szCs w:val="21"/>
        </w:rPr>
        <w:t>6  IGMP</w:t>
      </w:r>
      <w:r>
        <w:rPr>
          <w:rFonts w:hint="eastAsia"/>
          <w:szCs w:val="21"/>
        </w:rPr>
        <w:t>v</w:t>
      </w:r>
      <w:r>
        <w:rPr>
          <w:szCs w:val="21"/>
        </w:rPr>
        <w:t>3  MDNS  LLMNR</w:t>
      </w:r>
    </w:p>
    <w:p w14:paraId="27FD7848" w14:textId="77777777" w:rsidR="00E05765" w:rsidRDefault="00E05765" w:rsidP="00E05765">
      <w:pPr>
        <w:ind w:firstLine="480"/>
        <w:rPr>
          <w:szCs w:val="21"/>
        </w:rPr>
      </w:pPr>
    </w:p>
    <w:p w14:paraId="41FC29F0" w14:textId="77777777" w:rsidR="00E05765" w:rsidRDefault="00E05765" w:rsidP="00E05765">
      <w:pPr>
        <w:rPr>
          <w:szCs w:val="21"/>
        </w:rPr>
      </w:pPr>
      <w:r>
        <w:rPr>
          <w:noProof/>
        </w:rPr>
        <w:drawing>
          <wp:inline distT="0" distB="0" distL="0" distR="0" wp14:anchorId="613CCE4A" wp14:editId="74C2E01F">
            <wp:extent cx="5617951" cy="92392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3823" cy="9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B67B" w14:textId="304703D1" w:rsidR="00E05765" w:rsidRDefault="001C5BD8" w:rsidP="001C5BD8">
      <w:pPr>
        <w:ind w:firstLine="420"/>
        <w:rPr>
          <w:szCs w:val="21"/>
        </w:rPr>
      </w:pPr>
      <w:r>
        <w:rPr>
          <w:szCs w:val="21"/>
        </w:rPr>
        <w:t>0.27</w:t>
      </w:r>
      <w:r w:rsidR="00CB18CD">
        <w:rPr>
          <w:szCs w:val="21"/>
        </w:rPr>
        <w:t>5568</w:t>
      </w:r>
      <w:r>
        <w:rPr>
          <w:rFonts w:hint="eastAsia"/>
          <w:szCs w:val="21"/>
        </w:rPr>
        <w:t>秒</w:t>
      </w:r>
    </w:p>
    <w:p w14:paraId="4B223B70" w14:textId="77777777" w:rsidR="00FE6565" w:rsidRDefault="00FE6565" w:rsidP="001C5BD8">
      <w:pPr>
        <w:ind w:firstLine="420"/>
        <w:rPr>
          <w:szCs w:val="21"/>
        </w:rPr>
      </w:pPr>
    </w:p>
    <w:p w14:paraId="7B4F1EB7" w14:textId="77777777" w:rsidR="001C5BD8" w:rsidRDefault="001C5BD8" w:rsidP="001C5BD8">
      <w:pPr>
        <w:rPr>
          <w:szCs w:val="21"/>
        </w:rPr>
      </w:pPr>
      <w:r>
        <w:rPr>
          <w:noProof/>
        </w:rPr>
        <w:drawing>
          <wp:inline distT="0" distB="0" distL="0" distR="0" wp14:anchorId="731CED09" wp14:editId="37BE6223">
            <wp:extent cx="5490163" cy="3714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2745" cy="3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39F5" w14:textId="77777777" w:rsidR="001C5BD8" w:rsidRDefault="000E2C4A" w:rsidP="00FE6565">
      <w:pPr>
        <w:ind w:firstLine="420"/>
        <w:rPr>
          <w:szCs w:val="21"/>
        </w:rPr>
      </w:pPr>
      <w:hyperlink r:id="rId10" w:history="1">
        <w:r w:rsidR="00FE6565" w:rsidRPr="00DF10FA">
          <w:rPr>
            <w:rStyle w:val="a4"/>
            <w:szCs w:val="21"/>
          </w:rPr>
          <w:t>http://gaia.cs.umass.edu</w:t>
        </w:r>
      </w:hyperlink>
    </w:p>
    <w:p w14:paraId="116E4000" w14:textId="77777777" w:rsidR="00FE6565" w:rsidRDefault="00FE6565" w:rsidP="00FE6565">
      <w:pPr>
        <w:ind w:firstLine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192.168.43.195</w:t>
      </w:r>
    </w:p>
    <w:p w14:paraId="4D9A0B3A" w14:textId="77777777" w:rsidR="00FE6565" w:rsidRDefault="00FE6565" w:rsidP="00FE6565">
      <w:pPr>
        <w:ind w:firstLine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14:paraId="29AD97FF" w14:textId="77777777" w:rsidR="00FE6565" w:rsidRDefault="00FE6565" w:rsidP="00FE6565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DC7B9E6" wp14:editId="12337696">
            <wp:extent cx="5274310" cy="5492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E902" w14:textId="6F65DA14" w:rsidR="00FE6565" w:rsidRPr="00FE6565" w:rsidRDefault="00CB18CD" w:rsidP="00FE656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详见压缩包内的lab</w:t>
      </w:r>
      <w:r>
        <w:rPr>
          <w:rFonts w:asciiTheme="minorEastAsia" w:hAnsiTheme="minorEastAsia"/>
          <w:szCs w:val="21"/>
        </w:rPr>
        <w:t>1_1</w:t>
      </w:r>
      <w:r>
        <w:rPr>
          <w:rFonts w:asciiTheme="minorEastAsia" w:hAnsiTheme="minorEastAsia" w:hint="eastAsia"/>
          <w:szCs w:val="21"/>
        </w:rPr>
        <w:t>和l</w:t>
      </w:r>
      <w:r>
        <w:rPr>
          <w:rFonts w:asciiTheme="minorEastAsia" w:hAnsiTheme="minorEastAsia"/>
          <w:szCs w:val="21"/>
        </w:rPr>
        <w:t>ab1_2</w:t>
      </w:r>
      <w:bookmarkStart w:id="0" w:name="_GoBack"/>
      <w:bookmarkEnd w:id="0"/>
    </w:p>
    <w:sectPr w:rsidR="00FE6565" w:rsidRPr="00FE6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04CF8" w14:textId="77777777" w:rsidR="000E2C4A" w:rsidRDefault="000E2C4A" w:rsidP="00CB18CD">
      <w:r>
        <w:separator/>
      </w:r>
    </w:p>
  </w:endnote>
  <w:endnote w:type="continuationSeparator" w:id="0">
    <w:p w14:paraId="7F365A00" w14:textId="77777777" w:rsidR="000E2C4A" w:rsidRDefault="000E2C4A" w:rsidP="00CB1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E91A9" w14:textId="77777777" w:rsidR="000E2C4A" w:rsidRDefault="000E2C4A" w:rsidP="00CB18CD">
      <w:r>
        <w:separator/>
      </w:r>
    </w:p>
  </w:footnote>
  <w:footnote w:type="continuationSeparator" w:id="0">
    <w:p w14:paraId="1138386B" w14:textId="77777777" w:rsidR="000E2C4A" w:rsidRDefault="000E2C4A" w:rsidP="00CB1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E36F1"/>
    <w:multiLevelType w:val="hybridMultilevel"/>
    <w:tmpl w:val="EDA6C038"/>
    <w:lvl w:ilvl="0" w:tplc="4BBA7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76"/>
    <w:rsid w:val="000475F6"/>
    <w:rsid w:val="000E2C4A"/>
    <w:rsid w:val="001C5BD8"/>
    <w:rsid w:val="00375ABA"/>
    <w:rsid w:val="00893F64"/>
    <w:rsid w:val="009B1676"/>
    <w:rsid w:val="00CB18CD"/>
    <w:rsid w:val="00E05765"/>
    <w:rsid w:val="00E43275"/>
    <w:rsid w:val="00FE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BA901"/>
  <w15:chartTrackingRefBased/>
  <w15:docId w15:val="{40C37573-5F77-4E0C-ACFC-93F2B31D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76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656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656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B1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18C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B1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B18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gaia.cs.umass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4</cp:revision>
  <cp:lastPrinted>2019-09-10T14:54:00Z</cp:lastPrinted>
  <dcterms:created xsi:type="dcterms:W3CDTF">2019-09-10T12:29:00Z</dcterms:created>
  <dcterms:modified xsi:type="dcterms:W3CDTF">2019-09-10T14:55:00Z</dcterms:modified>
</cp:coreProperties>
</file>