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CBB3" w14:textId="77777777" w:rsidR="003A2EEC" w:rsidRPr="003A2EEC" w:rsidRDefault="003A2EEC" w:rsidP="003A2EE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Autonomous Obstacle-Avoiding Rover</w:t>
      </w:r>
    </w:p>
    <w:p w14:paraId="5FF662B9" w14:textId="77777777" w:rsidR="003A2EEC" w:rsidRPr="003A2EEC" w:rsidRDefault="003A2EEC" w:rsidP="003A2E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Enable the robot to move independently without colliding with objects.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Skills: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Sensor integration, logical decision-making, robotics control.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Galaxy RVR continuously reads distance sensor data and adjusts its movement to avoid obstacles in real time.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RVR distance sensors, Python, basic control algorithms.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Great for: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Beginners in robotics, autonomous systems fundamentals.</w:t>
      </w:r>
    </w:p>
    <w:p w14:paraId="0A36451A" w14:textId="77777777" w:rsidR="003A2EEC" w:rsidRPr="003A2EEC" w:rsidRDefault="00000000" w:rsidP="003A2EEC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noProof/>
          <w:kern w:val="0"/>
          <w:lang w:eastAsia="en-GB"/>
        </w:rPr>
        <w:pict w14:anchorId="5A37190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F05AD84" w14:textId="77777777" w:rsidR="003A2EEC" w:rsidRPr="003A2EEC" w:rsidRDefault="003A2EEC" w:rsidP="003A2EE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Smart Line-Following Delivery Robot</w:t>
      </w:r>
    </w:p>
    <w:p w14:paraId="77DE8E32" w14:textId="77777777" w:rsidR="003A2EEC" w:rsidRPr="003A2EEC" w:rsidRDefault="003A2EEC" w:rsidP="003A2E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Simulate automated delivery by following a predefined path.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Skills: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Sensor calibration, control systems, problem-solving.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The robot detects lines on the ground and follows them accurately, mimicking warehouse delivery robots.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IR/light sensors, Python, control logic.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Great for: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Industrial robotics and automation concepts.</w:t>
      </w:r>
    </w:p>
    <w:p w14:paraId="30020DED" w14:textId="77777777" w:rsidR="003A2EEC" w:rsidRPr="003A2EEC" w:rsidRDefault="00000000" w:rsidP="003A2EEC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noProof/>
          <w:kern w:val="0"/>
          <w:lang w:eastAsia="en-GB"/>
        </w:rPr>
        <w:pict w14:anchorId="0EC8763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DCF704" w14:textId="77777777" w:rsidR="003A2EEC" w:rsidRPr="003A2EEC" w:rsidRDefault="003A2EEC" w:rsidP="003A2EE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Voice-Controlled Robot Assistant</w:t>
      </w:r>
    </w:p>
    <w:p w14:paraId="0CFD3DF5" w14:textId="77777777" w:rsidR="003A2EEC" w:rsidRPr="003A2EEC" w:rsidRDefault="003A2EEC" w:rsidP="003A2E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Control the robot using spoken commands.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Skills: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Speech recognition, system integration, human–robot interaction.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Voice commands are processed on a computer and translated into movement commands for the robot.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Python, speech recognition libraries, Bluetooth/Wi-Fi.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Great for: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AI interaction, smart assistant projects.</w:t>
      </w:r>
    </w:p>
    <w:p w14:paraId="6A3E89E3" w14:textId="77777777" w:rsidR="003A2EEC" w:rsidRPr="003A2EEC" w:rsidRDefault="00000000" w:rsidP="003A2EEC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noProof/>
          <w:kern w:val="0"/>
          <w:lang w:eastAsia="en-GB"/>
        </w:rPr>
        <w:pict w14:anchorId="3B6AFC4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C3CB7E8" w14:textId="77777777" w:rsidR="003A2EEC" w:rsidRPr="003A2EEC" w:rsidRDefault="003A2EEC" w:rsidP="003A2EE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Maze Solver Using Algorithms</w:t>
      </w:r>
    </w:p>
    <w:p w14:paraId="40683572" w14:textId="77777777" w:rsidR="003A2EEC" w:rsidRPr="003A2EEC" w:rsidRDefault="003A2EEC" w:rsidP="003A2E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Find the correct path through a maze autonomously.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Skills: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Algorithms, logical reasoning, mapping.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Galaxy RVR explores the maze and applies path-finding algorithms to reach the exit efficiently.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Python, BFS/DFS algorithms, distance sensors.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Great for: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Algorithm design and computational thinking.</w:t>
      </w:r>
    </w:p>
    <w:p w14:paraId="78D71B1F" w14:textId="77777777" w:rsidR="003A2EEC" w:rsidRPr="003A2EEC" w:rsidRDefault="00000000" w:rsidP="003A2EEC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noProof/>
          <w:kern w:val="0"/>
          <w:lang w:eastAsia="en-GB"/>
        </w:rPr>
        <w:pict w14:anchorId="125E399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F3863C1" w14:textId="77777777" w:rsidR="003A2EEC" w:rsidRPr="003A2EEC" w:rsidRDefault="003A2EEC" w:rsidP="003A2EE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Environmental Data Collection Rover</w:t>
      </w:r>
    </w:p>
    <w:p w14:paraId="6157C7BE" w14:textId="6D51534A" w:rsidR="003A2EEC" w:rsidRPr="003A2EEC" w:rsidRDefault="003A2EEC" w:rsidP="003A2E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lastRenderedPageBreak/>
        <w:t>Goal: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Gather environmental data from different locations.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Skills: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Data collection, analysis, visualization.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The robot moves through an area collecting sensor data that is later analy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ed and graphed.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RVR sensors, Python, data visualization tools.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Great for: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Research-oriented and data science projects.</w:t>
      </w:r>
    </w:p>
    <w:p w14:paraId="7F969BC3" w14:textId="77777777" w:rsidR="003A2EEC" w:rsidRPr="003A2EEC" w:rsidRDefault="00000000" w:rsidP="003A2EEC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noProof/>
          <w:kern w:val="0"/>
          <w:lang w:eastAsia="en-GB"/>
        </w:rPr>
        <w:pict w14:anchorId="43D530D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FE27C94" w14:textId="77777777" w:rsidR="003A2EEC" w:rsidRPr="003A2EEC" w:rsidRDefault="003A2EEC" w:rsidP="003A2EE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Gesture-Controlled Robot</w:t>
      </w:r>
    </w:p>
    <w:p w14:paraId="3ED21375" w14:textId="77777777" w:rsidR="003A2EEC" w:rsidRPr="003A2EEC" w:rsidRDefault="003A2EEC" w:rsidP="003A2E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Control robot movement using hand gestures.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Skills: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Computer vision, real-time processing, system integration.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A camera detects hand gestures, which are interpreted as movement commands for Galaxy RVR.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Python, OpenCV, webcam.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Great for: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Computer vision and interactive systems.</w:t>
      </w:r>
    </w:p>
    <w:p w14:paraId="1C41333E" w14:textId="77777777" w:rsidR="003A2EEC" w:rsidRPr="003A2EEC" w:rsidRDefault="00000000" w:rsidP="003A2EEC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noProof/>
          <w:kern w:val="0"/>
          <w:lang w:eastAsia="en-GB"/>
        </w:rPr>
        <w:pict w14:anchorId="64BFD57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C578CCC" w14:textId="77777777" w:rsidR="003A2EEC" w:rsidRPr="003A2EEC" w:rsidRDefault="003A2EEC" w:rsidP="003A2EE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 Multi-Robot Swarm Simulation</w:t>
      </w:r>
    </w:p>
    <w:p w14:paraId="15C1153A" w14:textId="77777777" w:rsidR="003A2EEC" w:rsidRPr="003A2EEC" w:rsidRDefault="003A2EEC" w:rsidP="003A2E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 Demonstrate cooperative robot </w:t>
      </w:r>
      <w:proofErr w:type="spellStart"/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behavior</w:t>
      </w:r>
      <w:proofErr w:type="spellEnd"/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Skills: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Coordination logic, simulation, system design.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 One real RVR represents multiple robots, showing swarm </w:t>
      </w:r>
      <w:proofErr w:type="spellStart"/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behaviors</w:t>
      </w:r>
      <w:proofErr w:type="spellEnd"/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like following, spacing, or coordination.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Python, simulation models, RVR SDK.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Great for: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Swarm intelligence and distributed systems.</w:t>
      </w:r>
    </w:p>
    <w:p w14:paraId="2B57FE81" w14:textId="77777777" w:rsidR="003A2EEC" w:rsidRPr="003A2EEC" w:rsidRDefault="00000000" w:rsidP="003A2EEC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noProof/>
          <w:kern w:val="0"/>
          <w:lang w:eastAsia="en-GB"/>
        </w:rPr>
        <w:pict w14:anchorId="2E6E026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9CB69B0" w14:textId="77777777" w:rsidR="003A2EEC" w:rsidRPr="003A2EEC" w:rsidRDefault="003A2EEC" w:rsidP="003A2EE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 Autonomous Parking System</w:t>
      </w:r>
    </w:p>
    <w:p w14:paraId="3BA26213" w14:textId="77777777" w:rsidR="003A2EEC" w:rsidRPr="003A2EEC" w:rsidRDefault="003A2EEC" w:rsidP="003A2E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Park the robot accurately without human control.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Skills: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Precision control, sensor fusion, spatial reasoning.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Galaxy RVR detects a parking space and calculates the required movements to park itself correctly.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Distance sensors, Python, control algorithms.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Great for: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Autonomous vehicles and robotics control.</w:t>
      </w:r>
    </w:p>
    <w:p w14:paraId="5F994446" w14:textId="77777777" w:rsidR="003A2EEC" w:rsidRPr="003A2EEC" w:rsidRDefault="00000000" w:rsidP="003A2EEC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noProof/>
          <w:kern w:val="0"/>
          <w:lang w:eastAsia="en-GB"/>
        </w:rPr>
        <w:pict w14:anchorId="4D5E71F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5DD1550" w14:textId="77777777" w:rsidR="003A2EEC" w:rsidRPr="003A2EEC" w:rsidRDefault="003A2EEC" w:rsidP="003A2EE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9. Emotion-Expressive Robot</w:t>
      </w:r>
    </w:p>
    <w:p w14:paraId="5D875668" w14:textId="226AA839" w:rsidR="003A2EEC" w:rsidRPr="003A2EEC" w:rsidRDefault="003A2EEC" w:rsidP="003A2E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Improve human–robot interaction through emotional expression.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Skills: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Interaction design, creativity, behavio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u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ral model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l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ing.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 The robot uses lights and movement patterns to represent emotions like 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lastRenderedPageBreak/>
        <w:t>happiness or fear.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LED control, motion programming, Python.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Great for: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Human–Robot Interaction (HRI) studies.</w:t>
      </w:r>
    </w:p>
    <w:p w14:paraId="2C0AC466" w14:textId="77777777" w:rsidR="003A2EEC" w:rsidRPr="003A2EEC" w:rsidRDefault="00000000" w:rsidP="003A2EEC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noProof/>
          <w:kern w:val="0"/>
          <w:lang w:eastAsia="en-GB"/>
        </w:rPr>
        <w:pict w14:anchorId="3B47276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41D571F" w14:textId="77777777" w:rsidR="003A2EEC" w:rsidRPr="003A2EEC" w:rsidRDefault="003A2EEC" w:rsidP="003A2EE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10. AI-Based Path Optimization Challenge</w:t>
      </w:r>
    </w:p>
    <w:p w14:paraId="64A40079" w14:textId="77777777" w:rsidR="003A2EEC" w:rsidRPr="003A2EEC" w:rsidRDefault="003A2EEC" w:rsidP="003A2E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Optimize navigation efficiency over time.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Skills: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Machine learning, evaluation, experimentation.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Galaxy RVR learns from experience to choose faster or more efficient routes.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Python, basic reinforcement learning (Q-learning).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3A2EE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Great for:</w:t>
      </w:r>
      <w:r w:rsidRPr="003A2EE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AI, machine learning, and intelligent systems.</w:t>
      </w:r>
    </w:p>
    <w:p w14:paraId="3B006ABE" w14:textId="77777777" w:rsidR="00B459CD" w:rsidRPr="003A2EEC" w:rsidRDefault="00B459CD" w:rsidP="003A2EEC">
      <w:pPr>
        <w:rPr>
          <w:rFonts w:ascii="Aptos" w:hAnsi="Aptos"/>
        </w:rPr>
      </w:pPr>
    </w:p>
    <w:sectPr w:rsidR="00B459CD" w:rsidRPr="003A2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54066"/>
    <w:multiLevelType w:val="multilevel"/>
    <w:tmpl w:val="A45C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EC"/>
    <w:rsid w:val="0004267C"/>
    <w:rsid w:val="000C6DFD"/>
    <w:rsid w:val="003A2EEC"/>
    <w:rsid w:val="0054798A"/>
    <w:rsid w:val="007C05C1"/>
    <w:rsid w:val="00B459CD"/>
    <w:rsid w:val="00E8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84BC4"/>
  <w15:chartTrackingRefBased/>
  <w15:docId w15:val="{9AB4CCEA-3B60-0343-B7B1-D0CE24E4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A2EEC"/>
    <w:rPr>
      <w:b/>
      <w:bCs/>
    </w:rPr>
  </w:style>
  <w:style w:type="character" w:customStyle="1" w:styleId="apple-converted-space">
    <w:name w:val="apple-converted-space"/>
    <w:basedOn w:val="DefaultParagraphFont"/>
    <w:rsid w:val="003A2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0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Aboutorabi, Negin</dc:creator>
  <cp:keywords/>
  <dc:description/>
  <cp:lastModifiedBy>Iwendi, Celestine</cp:lastModifiedBy>
  <cp:revision>2</cp:revision>
  <dcterms:created xsi:type="dcterms:W3CDTF">2026-01-29T13:39:00Z</dcterms:created>
  <dcterms:modified xsi:type="dcterms:W3CDTF">2026-01-29T13:39:00Z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a8024d83-e35c-494e-a0cf-e851271c2d8d</vt:lpwstr>
  </property>
</Properties>
</file>