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E282A" w14:textId="77777777" w:rsidR="00FC7AAE" w:rsidRDefault="00000000">
      <w:pPr>
        <w:pStyle w:val="Title"/>
      </w:pPr>
      <w:r>
        <w:t>PHUNTSHO</w:t>
      </w:r>
      <w:r>
        <w:rPr>
          <w:spacing w:val="41"/>
        </w:rPr>
        <w:t xml:space="preserve"> </w:t>
      </w:r>
      <w:r>
        <w:t>WANGYAL</w:t>
      </w:r>
      <w:r>
        <w:rPr>
          <w:spacing w:val="41"/>
        </w:rPr>
        <w:t xml:space="preserve"> </w:t>
      </w:r>
      <w:r>
        <w:rPr>
          <w:spacing w:val="-2"/>
        </w:rPr>
        <w:t>GALAY</w:t>
      </w:r>
    </w:p>
    <w:p w14:paraId="51E7BA6F" w14:textId="77777777" w:rsidR="00FC7AAE" w:rsidRDefault="00000000">
      <w:pPr>
        <w:pStyle w:val="BodyText"/>
        <w:spacing w:before="9" w:line="252" w:lineRule="exact"/>
        <w:ind w:left="50" w:right="33" w:firstLine="0"/>
        <w:jc w:val="center"/>
      </w:pPr>
      <w:r>
        <w:t>m</w:t>
      </w:r>
      <w:hyperlink r:id="rId5">
        <w:r>
          <w:t>526c@unb.ca</w:t>
        </w:r>
      </w:hyperlink>
      <w:r>
        <w:rPr>
          <w:spacing w:val="63"/>
        </w:rPr>
        <w:t xml:space="preserve"> </w:t>
      </w:r>
      <w:r>
        <w:t>|</w:t>
      </w:r>
      <w:r>
        <w:rPr>
          <w:spacing w:val="47"/>
        </w:rPr>
        <w:t xml:space="preserve"> </w:t>
      </w:r>
      <w:r>
        <w:t>(506)471-0405</w:t>
      </w:r>
      <w:r>
        <w:rPr>
          <w:spacing w:val="60"/>
        </w:rPr>
        <w:t xml:space="preserve"> </w:t>
      </w:r>
      <w:r>
        <w:t>|</w:t>
      </w:r>
      <w:r>
        <w:rPr>
          <w:spacing w:val="46"/>
        </w:rPr>
        <w:t xml:space="preserve"> </w:t>
      </w:r>
      <w:r>
        <w:t>Fredericton,</w:t>
      </w:r>
      <w:r>
        <w:rPr>
          <w:spacing w:val="54"/>
        </w:rPr>
        <w:t xml:space="preserve"> </w:t>
      </w:r>
      <w:r>
        <w:rPr>
          <w:spacing w:val="-5"/>
        </w:rPr>
        <w:t>NB</w:t>
      </w:r>
    </w:p>
    <w:p w14:paraId="41E812CF" w14:textId="77777777" w:rsidR="00FC7AAE" w:rsidRPr="003757B5" w:rsidRDefault="00FC7AAE" w:rsidP="00811134">
      <w:pPr>
        <w:spacing w:line="275" w:lineRule="exact"/>
        <w:ind w:left="1440" w:right="51" w:hanging="1390"/>
        <w:jc w:val="center"/>
        <w:rPr>
          <w:b/>
          <w:bCs/>
          <w:sz w:val="24"/>
        </w:rPr>
      </w:pPr>
      <w:hyperlink r:id="rId6">
        <w:r>
          <w:rPr>
            <w:color w:val="4F81BC"/>
            <w:sz w:val="24"/>
          </w:rPr>
          <w:t>LinkedIn</w:t>
        </w:r>
        <w:r>
          <w:rPr>
            <w:color w:val="4F81BC"/>
            <w:spacing w:val="2"/>
            <w:sz w:val="24"/>
          </w:rPr>
          <w:t xml:space="preserve"> </w:t>
        </w:r>
        <w:r>
          <w:rPr>
            <w:color w:val="4F81BC"/>
            <w:sz w:val="24"/>
          </w:rPr>
          <w:t>Profile</w:t>
        </w:r>
      </w:hyperlink>
      <w:r>
        <w:rPr>
          <w:color w:val="4F81BC"/>
          <w:spacing w:val="3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hyperlink r:id="rId7">
        <w:r>
          <w:rPr>
            <w:color w:val="538DD3"/>
            <w:spacing w:val="-2"/>
            <w:sz w:val="24"/>
          </w:rPr>
          <w:t>GitHub</w:t>
        </w:r>
      </w:hyperlink>
      <w:r>
        <w:t xml:space="preserve"> | </w:t>
      </w:r>
      <w:hyperlink r:id="rId8" w:history="1">
        <w:r>
          <w:rPr>
            <w:rStyle w:val="Hyperlink"/>
            <w:color w:val="548DD4" w:themeColor="text2" w:themeTint="99"/>
            <w:sz w:val="24"/>
            <w:szCs w:val="24"/>
            <w:u w:val="none"/>
          </w:rPr>
          <w:t>Personal Portfolio</w:t>
        </w:r>
      </w:hyperlink>
      <w:r>
        <w:rPr>
          <w:color w:val="548DD4" w:themeColor="text2" w:themeTint="99"/>
          <w:sz w:val="24"/>
          <w:szCs w:val="24"/>
        </w:rPr>
        <w:t xml:space="preserve"> </w:t>
      </w:r>
    </w:p>
    <w:p w14:paraId="7F266AE8" w14:textId="77777777" w:rsidR="00FC7AAE" w:rsidRDefault="00000000">
      <w:pPr>
        <w:pStyle w:val="Heading1"/>
        <w:tabs>
          <w:tab w:val="left" w:pos="10872"/>
        </w:tabs>
        <w:spacing w:before="2"/>
        <w:ind w:right="299"/>
        <w:rPr>
          <w:u w:val="none"/>
        </w:rPr>
      </w:pPr>
      <w:r>
        <w:rPr>
          <w:spacing w:val="-2"/>
        </w:rPr>
        <w:t>EDUCATION</w:t>
      </w:r>
      <w:r>
        <w:tab/>
      </w:r>
    </w:p>
    <w:p w14:paraId="7FE05311" w14:textId="77777777" w:rsidR="00FC7AAE" w:rsidRDefault="00DA720E">
      <w:pPr>
        <w:tabs>
          <w:tab w:val="left" w:pos="8981"/>
        </w:tabs>
        <w:spacing w:before="109"/>
        <w:ind w:left="330"/>
      </w:pPr>
      <w:r>
        <w:rPr>
          <w:b/>
        </w:rPr>
        <w:t>B.Sc. Computer Science &amp; Diploma in Technical and Mechanical Entrepreneurship</w:t>
        <w:tab/>
      </w:r>
      <w:r>
        <w:t>Anticipated:</w:t>
      </w:r>
      <w:r>
        <w:rPr>
          <w:spacing w:val="25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rPr>
          <w:spacing w:val="-4"/>
        </w:rPr>
        <w:t>2027</w:t>
      </w:r>
    </w:p>
    <w:p w14:paraId="5BDFBF11" w14:textId="77777777" w:rsidR="00FC7AAE" w:rsidRDefault="00000000">
      <w:pPr>
        <w:tabs>
          <w:tab w:val="left" w:pos="8440"/>
        </w:tabs>
        <w:spacing w:before="17"/>
        <w:ind w:left="405"/>
        <w:rPr>
          <w:i/>
        </w:rPr>
      </w:pPr>
      <w:r>
        <w:rPr>
          <w:i/>
        </w:rPr>
        <w:t>University</w:t>
      </w:r>
      <w:r>
        <w:rPr>
          <w:i/>
          <w:spacing w:val="27"/>
        </w:rPr>
        <w:t xml:space="preserve"> </w:t>
      </w:r>
      <w:r>
        <w:rPr>
          <w:i/>
        </w:rPr>
        <w:t>of</w:t>
      </w:r>
      <w:r>
        <w:rPr>
          <w:i/>
          <w:spacing w:val="19"/>
        </w:rPr>
        <w:t xml:space="preserve"> </w:t>
      </w:r>
      <w:r>
        <w:rPr>
          <w:i/>
        </w:rPr>
        <w:t>New</w:t>
      </w:r>
      <w:r>
        <w:rPr>
          <w:i/>
          <w:spacing w:val="21"/>
        </w:rPr>
        <w:t xml:space="preserve"> </w:t>
      </w:r>
      <w:r>
        <w:rPr>
          <w:i/>
          <w:spacing w:val="-2"/>
        </w:rPr>
        <w:t>Brunswick</w:t>
      </w:r>
      <w:r>
        <w:rPr>
          <w:i/>
        </w:rPr>
        <w:tab/>
        <w:t>Fredericton,</w:t>
      </w:r>
      <w:r>
        <w:rPr>
          <w:i/>
          <w:spacing w:val="39"/>
        </w:rPr>
        <w:t xml:space="preserve"> </w:t>
      </w:r>
      <w:r>
        <w:rPr>
          <w:i/>
        </w:rPr>
        <w:t>New</w:t>
      </w:r>
      <w:r>
        <w:rPr>
          <w:i/>
          <w:spacing w:val="34"/>
        </w:rPr>
        <w:t xml:space="preserve"> </w:t>
      </w:r>
      <w:r>
        <w:rPr>
          <w:i/>
          <w:spacing w:val="-2"/>
        </w:rPr>
        <w:t>Brunswick</w:t>
      </w:r>
    </w:p>
    <w:p w14:paraId="31B1CDD0" w14:textId="77777777" w:rsidR="00FC7AAE" w:rsidRDefault="00000000">
      <w:pPr>
        <w:spacing w:before="149"/>
        <w:ind w:right="375"/>
        <w:jc w:val="right"/>
        <w:rPr>
          <w:b/>
          <w:i/>
          <w:sz w:val="24"/>
        </w:rPr>
      </w:pPr>
      <w:r>
        <w:rPr>
          <w:b/>
          <w:i/>
          <w:sz w:val="24"/>
        </w:rPr>
        <w:t>GPA:</w:t>
      </w:r>
      <w:r>
        <w:rPr>
          <w:b/>
          <w:i/>
          <w:spacing w:val="7"/>
          <w:sz w:val="24"/>
        </w:rPr>
        <w:t xml:space="preserve"> </w:t>
      </w:r>
      <w:r>
        <w:rPr>
          <w:b/>
          <w:i/>
          <w:spacing w:val="-5"/>
          <w:sz w:val="24"/>
        </w:rPr>
        <w:t>3.9</w:t>
      </w:r>
    </w:p>
    <w:p w14:paraId="0D3167DA" w14:textId="77777777" w:rsidR="00FC7AAE" w:rsidRDefault="00000000" w:rsidP="00DA720E">
      <w:pPr>
        <w:pStyle w:val="Heading1"/>
        <w:tabs>
          <w:tab w:val="left" w:pos="10872"/>
        </w:tabs>
        <w:spacing w:before="0"/>
        <w:ind w:right="299"/>
        <w:rPr>
          <w:u w:val="none"/>
        </w:rPr>
      </w:pPr>
      <w:r>
        <w:t>WORK</w:t>
      </w:r>
      <w:r>
        <w:rPr>
          <w:spacing w:val="22"/>
        </w:rPr>
        <w:t xml:space="preserve"> </w:t>
      </w:r>
      <w:r>
        <w:rPr>
          <w:spacing w:val="-2"/>
        </w:rPr>
        <w:t>EXPERIENCE</w:t>
      </w:r>
      <w:r>
        <w:tab/>
      </w:r>
    </w:p>
    <w:p w14:paraId="3B69CE04" w14:textId="77777777" w:rsidR="00FC7AAE" w:rsidRDefault="00000000">
      <w:pPr>
        <w:tabs>
          <w:tab w:val="left" w:pos="8590"/>
        </w:tabs>
        <w:spacing w:before="245" w:line="252" w:lineRule="exact"/>
        <w:ind w:left="360"/>
        <w:rPr>
          <w:b/>
        </w:rPr>
      </w:pPr>
      <w:r>
        <w:rPr>
          <w:b/>
        </w:rPr>
        <w:t>IT</w:t>
      </w:r>
      <w:r>
        <w:rPr>
          <w:b/>
          <w:spacing w:val="15"/>
        </w:rPr>
        <w:t xml:space="preserve"> </w:t>
      </w:r>
      <w:r>
        <w:rPr>
          <w:b/>
        </w:rPr>
        <w:t>Support</w:t>
      </w:r>
      <w:r>
        <w:rPr>
          <w:b/>
          <w:spacing w:val="16"/>
        </w:rPr>
        <w:t xml:space="preserve"> </w:t>
      </w:r>
      <w:r>
        <w:rPr>
          <w:b/>
        </w:rPr>
        <w:t>Analyst</w:t>
      </w:r>
      <w:r>
        <w:rPr>
          <w:b/>
          <w:spacing w:val="9"/>
        </w:rPr>
        <w:t xml:space="preserve"> </w:t>
      </w:r>
      <w:r>
        <w:rPr>
          <w:b/>
        </w:rPr>
        <w:t>|</w:t>
      </w:r>
      <w:r>
        <w:rPr>
          <w:b/>
          <w:spacing w:val="17"/>
        </w:rPr>
        <w:t xml:space="preserve"> </w:t>
      </w:r>
      <w:r>
        <w:rPr>
          <w:i/>
        </w:rPr>
        <w:t>University</w:t>
      </w:r>
      <w:r>
        <w:rPr>
          <w:i/>
          <w:spacing w:val="21"/>
        </w:rPr>
        <w:t xml:space="preserve"> </w:t>
      </w:r>
      <w:r>
        <w:rPr>
          <w:i/>
        </w:rPr>
        <w:t>of</w:t>
      </w:r>
      <w:r>
        <w:rPr>
          <w:i/>
          <w:spacing w:val="15"/>
        </w:rPr>
        <w:t xml:space="preserve"> </w:t>
      </w:r>
      <w:r>
        <w:rPr>
          <w:i/>
        </w:rPr>
        <w:t>New</w:t>
      </w:r>
      <w:r>
        <w:rPr>
          <w:i/>
          <w:spacing w:val="15"/>
        </w:rPr>
        <w:t xml:space="preserve"> </w:t>
      </w:r>
      <w:r>
        <w:rPr>
          <w:i/>
          <w:spacing w:val="-2"/>
        </w:rPr>
        <w:t>Brunswick</w:t>
      </w:r>
      <w:r>
        <w:rPr>
          <w:i/>
        </w:rPr>
        <w:tab/>
      </w:r>
      <w:r>
        <w:rPr>
          <w:b/>
        </w:rPr>
        <w:t>January</w:t>
      </w:r>
      <w:r>
        <w:rPr>
          <w:b/>
          <w:spacing w:val="31"/>
        </w:rPr>
        <w:t xml:space="preserve"> </w:t>
      </w:r>
      <w:r>
        <w:rPr>
          <w:b/>
        </w:rPr>
        <w:t>2026</w:t>
      </w:r>
      <w:r>
        <w:rPr>
          <w:b/>
          <w:spacing w:val="32"/>
        </w:rPr>
        <w:t xml:space="preserve"> </w:t>
      </w:r>
      <w:r>
        <w:rPr>
          <w:b/>
        </w:rPr>
        <w:t>–</w:t>
      </w:r>
      <w:r>
        <w:rPr>
          <w:b/>
          <w:spacing w:val="31"/>
        </w:rPr>
        <w:t xml:space="preserve"> </w:t>
      </w:r>
      <w:r>
        <w:rPr>
          <w:b/>
        </w:rPr>
        <w:t>May</w:t>
      </w:r>
      <w:r>
        <w:rPr>
          <w:b/>
          <w:spacing w:val="32"/>
        </w:rPr>
        <w:t xml:space="preserve"> </w:t>
      </w:r>
      <w:r>
        <w:rPr>
          <w:b/>
          <w:spacing w:val="-4"/>
        </w:rPr>
        <w:t>2026</w:t>
      </w:r>
    </w:p>
    <w:p w14:paraId="651155A7" w14:textId="77777777" w:rsidR="00DE4ABE" w:rsidRDefault="00DE4ABE" w:rsidP="00BD44C1">
      <w:pPr>
        <w:pStyle w:val="ListParagraph"/>
        <w:numPr>
          <w:ilvl w:val="0"/>
          <w:numId w:val="1"/>
        </w:numPr>
        <w:tabs>
          <w:tab w:val="left" w:pos="1081"/>
        </w:tabs>
        <w:spacing w:line="260" w:lineRule="exact"/>
        <w:ind w:left="1081" w:hanging="360"/>
      </w:pPr>
      <w:r>
        <w:t>Collaborated within a ticket-based support workflow, prioritizing and resolving issues in short, iterative cycles alongside the IT team.</w:t>
      </w:r>
    </w:p>
    <w:p w14:paraId="650FDE94" w14:textId="77777777" w:rsidR="008A5E1D" w:rsidRDefault="008A5E1D" w:rsidP="00BD44C1">
      <w:pPr>
        <w:pStyle w:val="ListParagraph"/>
        <w:numPr>
          <w:ilvl w:val="0"/>
          <w:numId w:val="1"/>
        </w:numPr>
        <w:tabs>
          <w:tab w:val="left" w:pos="1081"/>
        </w:tabs>
        <w:spacing w:line="260" w:lineRule="exact"/>
        <w:ind w:left="1081" w:hanging="360"/>
      </w:pPr>
      <w:r>
        <w:t>Monitored computer systems and networks, installing and supporting hardware and software.</w:t>
      </w:r>
    </w:p>
    <w:p w14:paraId="2CDAB7B9" w14:textId="77777777" w:rsidR="008A5E1D" w:rsidRPr="008A5E1D" w:rsidRDefault="008A5E1D" w:rsidP="00024F6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lang w:bidi="dz-BT"/>
        </w:rPr>
      </w:pPr>
      <w:r>
        <w:rPr>
          <w:lang w:bidi="dz-BT"/>
        </w:rPr>
        <w:t>Managed databases and generated reports to support data-driven decisions and enhance operational efficiency.</w:t>
      </w:r>
    </w:p>
    <w:p w14:paraId="5DC6F385" w14:textId="77777777" w:rsidR="00FC7AAE" w:rsidRPr="008A5E1D" w:rsidRDefault="008A5E1D" w:rsidP="00024F6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lang w:bidi="dz-BT"/>
        </w:rPr>
      </w:pPr>
      <w:r>
        <w:rPr>
          <w:lang w:bidi="dz-BT"/>
        </w:rPr>
        <w:t>Managed phishing reports via Beauceron Security, investigating suspicious emails and advising users on how to handle potential security risks.</w:t>
      </w:r>
    </w:p>
    <w:p w14:paraId="347921D0" w14:textId="77777777" w:rsidR="00FC7AAE" w:rsidRDefault="00000000">
      <w:pPr>
        <w:pStyle w:val="Heading1"/>
        <w:tabs>
          <w:tab w:val="left" w:pos="10872"/>
        </w:tabs>
        <w:spacing w:before="217"/>
        <w:rPr>
          <w:u w:val="none"/>
        </w:rPr>
      </w:pPr>
      <w:r>
        <w:rPr>
          <w:spacing w:val="-2"/>
        </w:rPr>
        <w:t>PROJECTS</w:t>
      </w:r>
      <w:r>
        <w:tab/>
      </w:r>
    </w:p>
    <w:p w14:paraId="26130301" w14:textId="77777777" w:rsidR="00FC7AAE" w:rsidRDefault="001E3AFC" w:rsidP="001E3AFC">
      <w:pPr>
        <w:spacing w:before="19" w:line="252" w:lineRule="exact"/>
        <w:ind w:left="720" w:hanging="360"/>
        <w:rPr>
          <w:i/>
        </w:rPr>
      </w:pPr>
      <w:r>
        <w:rPr>
          <w:b/>
        </w:rPr>
        <w:t>Sim4Food |</w:t>
      </w:r>
      <w:r>
        <w:rPr>
          <w:b/>
          <w:spacing w:val="11"/>
        </w:rPr>
        <w:t xml:space="preserve"> </w:t>
      </w:r>
      <w:r>
        <w:rPr>
          <w:i/>
        </w:rPr>
        <w:t>Python (FastAPI), TypeScript (Next.js/React), PostgreSQL, XGBoost, Snowflake Cortex</w:t>
      </w:r>
    </w:p>
    <w:p w14:paraId="4266FA0E" w14:textId="77777777" w:rsidR="00FC7AAE" w:rsidRDefault="001E3AFC" w:rsidP="001E3AFC">
      <w:pPr>
        <w:spacing w:line="252" w:lineRule="exact"/>
        <w:ind w:left="720" w:hanging="360"/>
        <w:rPr>
          <w:i/>
        </w:rPr>
      </w:pPr>
      <w:hyperlink r:id="rId12" w:history="1">
        <w:r>
          <w:rPr>
            <w:rStyle w:val="Hyperlink"/>
            <w:b/>
            <w:i/>
            <w:color w:val="548DD4" w:themeColor="text2" w:themeTint="99"/>
            <w:u w:val="none"/>
          </w:rPr>
          <w:t>Best Use of Snowflake, Hack Atlantic 2026</w:t>
        </w:r>
      </w:hyperlink>
    </w:p>
    <w:p w14:paraId="593143C0" w14:textId="77777777" w:rsidR="00BF7D54" w:rsidRDefault="00BF7D54" w:rsidP="00906194">
      <w:pPr>
        <w:pStyle w:val="ListParagraph"/>
        <w:numPr>
          <w:ilvl w:val="0"/>
          <w:numId w:val="1"/>
        </w:numPr>
      </w:pPr>
      <w:r>
        <w:t>Built a full-stack food-waste forecasting app for restaurants in a 24-hour hackathon with a 4-person team, deployed on Vercel and Render with Neon Postgres.</w:t>
      </w:r>
    </w:p>
    <w:p w14:paraId="0F0FD15D" w14:textId="34A280BB" w:rsidR="00BF7D54" w:rsidRDefault="00BF7D54" w:rsidP="00906194">
      <w:pPr>
        <w:pStyle w:val="ListParagraph"/>
        <w:numPr>
          <w:ilvl w:val="0"/>
          <w:numId w:val="1"/>
        </w:numPr>
      </w:pPr>
      <w:r>
        <w:t>Built a Python forecasting pipeline (XGBoost + agent-based simulation + Monte Carlo) that cut out-of-sample WAPE to 5.6%, down from 7.1% for the naive ordering rule</w:t>
      </w:r>
    </w:p>
    <w:p w14:paraId="623A903D" w14:textId="10031F9D" w:rsidR="00FC7AAE" w:rsidRDefault="001E3AFC" w:rsidP="00BF7D54">
      <w:pPr>
        <w:pStyle w:val="ListParagraph"/>
        <w:numPr>
          <w:ilvl w:val="0"/>
          <w:numId w:val="1"/>
        </w:numPr>
        <w:spacing w:after="240"/>
      </w:pPr>
      <w:r>
        <w:t>Designed the PostgreSQL schema and implemented opaque-token session authentication across a Next.js and FastAPI split, using a same-origin proxy so httpOnly cookies reach the Python backend.</w:t>
      </w:r>
    </w:p>
    <w:p w14:paraId="7BBC5D95" w14:textId="77777777" w:rsidR="00FC7AAE" w:rsidRDefault="001E3AFC" w:rsidP="001E3AFC">
      <w:pPr>
        <w:spacing w:before="19" w:line="252" w:lineRule="exact"/>
        <w:ind w:left="720" w:hanging="360"/>
        <w:rPr>
          <w:i/>
        </w:rPr>
      </w:pPr>
      <w:r>
        <w:rPr>
          <w:b/>
        </w:rPr>
        <w:t>Snap Tax Back |</w:t>
      </w:r>
      <w:r>
        <w:rPr>
          <w:b/>
          <w:spacing w:val="11"/>
        </w:rPr>
        <w:t xml:space="preserve"> </w:t>
      </w:r>
      <w:r>
        <w:rPr>
          <w:i/>
        </w:rPr>
        <w:t>TypeScript (Next.js/React), PostgreSQL (Neon, Drizzle ORM), SnapTrade API, Vitest</w:t>
      </w:r>
    </w:p>
    <w:p w:rsidR="00FC7AAE" w:rsidRDefault="001E3AFC" w:rsidP="001E3AFC">
      <w:pPr>
        <w:spacing w:line="252" w:lineRule="exact"/>
        <w:ind w:left="720" w:hanging="360"/>
        <w:rPr>
          <w:i/>
        </w:rPr>
      </w:pPr>
      <w:hyperlink r:id="rId11" w:history="1">
        <w:r>
          <w:rPr>
            <w:rStyle w:val="Hyperlink"/>
            <w:b/>
            <w:i/>
            <w:color w:val="548DD4" w:themeColor="text2" w:themeTint="99"/>
            <w:u w:val="none"/>
          </w:rPr>
          <w:t>1st Place, SnapTrade Student Hackathon 2026</w:t>
        </w:r>
      </w:hyperlink>
    </w:p>
    <w:p w14:paraId="045F23C7" w14:textId="77777777" w:rsidR="00FC7AAE" w:rsidRPr="00024F60" w:rsidRDefault="001E3AFC" w:rsidP="00906194">
      <w:pPr>
        <w:pStyle w:val="ListParagraph"/>
        <w:numPr>
          <w:ilvl w:val="0"/>
          <w:numId w:val="1"/>
        </w:numPr>
      </w:pPr>
      <w:r>
        <w:t>Built a full-stack Canadian investment tax app that links brokerage accounts through the SnapTrade API into one hub, deployed on Vercel with Neon Postgres.</w:t>
      </w:r>
    </w:p>
    <w:p w14:paraId="50EC4C81" w14:textId="77777777" w:rsidR="00024F60" w:rsidRDefault="001E3AFC" w:rsidP="00906194">
      <w:pPr>
        <w:pStyle w:val="ListParagraph"/>
        <w:numPr>
          <w:ilvl w:val="0"/>
          <w:numId w:val="1"/>
        </w:numPr>
      </w:pPr>
      <w:r>
        <w:t>Engineered a decimal-precise tax engine that pools adjusted cost base across brokerages and flags superficial losses, including ones triggered by TFSA/RRSP buys.</w:t>
      </w:r>
    </w:p>
    <w:p w14:paraId="6DEB9196" w14:textId="77777777" w:rsidR="001E3AFC" w:rsidRPr="00024F60" w:rsidRDefault="00DE4ABE" w:rsidP="00906194">
      <w:pPr>
        <w:pStyle w:val="ListParagraph"/>
        <w:numPr>
          <w:ilvl w:val="0"/>
          <w:numId w:val="1"/>
        </w:numPr>
        <w:tabs>
          <w:tab w:val="left" w:pos="1081"/>
        </w:tabs>
        <w:spacing w:line="273" w:lineRule="exact"/>
        <w:ind w:left="1081" w:hanging="360"/>
      </w:pPr>
      <w:r>
        <w:t>Produced Schedule 3 capital gains, dividend income, and tax-loss harvesting reports with CSV export.</w:t>
      </w:r>
    </w:p>
    <w:p w14:paraId="013D1E08" w14:textId="77777777" w:rsidR="00FC7AAE" w:rsidRDefault="00000000">
      <w:pPr>
        <w:pStyle w:val="Heading1"/>
        <w:tabs>
          <w:tab w:val="left" w:pos="10872"/>
        </w:tabs>
        <w:spacing w:before="243"/>
        <w:rPr>
          <w:u w:val="none"/>
        </w:rPr>
      </w:pPr>
      <w:r>
        <w:t>RELEVANT</w:t>
      </w:r>
      <w:r>
        <w:rPr>
          <w:spacing w:val="48"/>
        </w:rPr>
        <w:t xml:space="preserve"> </w:t>
      </w:r>
      <w:r>
        <w:rPr>
          <w:spacing w:val="-2"/>
        </w:rPr>
        <w:t>SKILLS</w:t>
      </w:r>
      <w:r>
        <w:tab/>
      </w:r>
    </w:p>
    <w:p w14:paraId="20B5DA2C" w14:textId="77777777" w:rsidR="00FC7AAE" w:rsidRPr="00881367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91"/>
        <w:ind w:left="1081" w:hanging="360"/>
      </w:pPr>
      <w:r>
        <w:rPr>
          <w:b/>
        </w:rPr>
        <w:t>Languages</w:t>
      </w:r>
      <w:r>
        <w:rPr>
          <w:b/>
          <w:spacing w:val="31"/>
        </w:rPr>
        <w:t xml:space="preserve"> </w:t>
      </w:r>
      <w:r>
        <w:rPr>
          <w:b/>
        </w:rPr>
        <w:t>&amp;</w:t>
      </w:r>
      <w:r>
        <w:rPr>
          <w:b/>
          <w:spacing w:val="38"/>
        </w:rPr>
        <w:t xml:space="preserve"> </w:t>
      </w:r>
      <w:r>
        <w:rPr>
          <w:b/>
        </w:rPr>
        <w:t>Frameworks:</w:t>
      </w:r>
      <w:r>
        <w:rPr>
          <w:b/>
          <w:spacing w:val="37"/>
        </w:rPr>
        <w:t xml:space="preserve"> </w:t>
      </w:r>
      <w:r>
        <w:t>Java,</w:t>
      </w:r>
      <w:r>
        <w:rPr>
          <w:spacing w:val="32"/>
        </w:rPr>
        <w:t xml:space="preserve"> </w:t>
      </w:r>
      <w:r>
        <w:t>Python,</w:t>
      </w:r>
      <w:r>
        <w:rPr>
          <w:spacing w:val="33"/>
        </w:rPr>
        <w:t xml:space="preserve"> C, </w:t>
      </w:r>
      <w:r>
        <w:t>SQL,</w:t>
      </w:r>
      <w:r>
        <w:rPr>
          <w:spacing w:val="33"/>
        </w:rPr>
        <w:t xml:space="preserve"> </w:t>
      </w:r>
      <w:r>
        <w:t>Kotlin,</w:t>
      </w:r>
      <w:r>
        <w:rPr>
          <w:spacing w:val="32"/>
        </w:rPr>
        <w:t xml:space="preserve"> </w:t>
      </w:r>
      <w:r>
        <w:t>JavaScript,</w:t>
      </w:r>
      <w:r>
        <w:rPr>
          <w:spacing w:val="33"/>
        </w:rPr>
        <w:t xml:space="preserve"> </w:t>
      </w:r>
      <w:r>
        <w:t>TypeScript,</w:t>
      </w:r>
      <w:r>
        <w:rPr>
          <w:spacing w:val="33"/>
        </w:rPr>
        <w:t xml:space="preserve"> </w:t>
      </w:r>
      <w:r>
        <w:rPr>
          <w:spacing w:val="-2"/>
        </w:rPr>
        <w:t>React</w:t>
      </w:r>
    </w:p>
    <w:p w14:paraId="7B7F857A" w14:textId="77777777" w:rsidR="008A5E1D" w:rsidRPr="008A5E1D" w:rsidRDefault="008A5E1D" w:rsidP="00C94AC8">
      <w:pPr>
        <w:pStyle w:val="ListParagraph"/>
        <w:numPr>
          <w:ilvl w:val="0"/>
          <w:numId w:val="1"/>
        </w:numPr>
        <w:tabs>
          <w:tab w:val="left" w:pos="1081"/>
        </w:tabs>
        <w:spacing w:before="54"/>
        <w:ind w:left="1081" w:hanging="360"/>
      </w:pPr>
      <w:r>
        <w:rPr>
          <w:b/>
          <w:bCs/>
        </w:rPr>
        <w:t xml:space="preserve">AI &amp; Data: </w:t>
      </w:r>
      <w:r>
        <w:t>LLM APIs, Pandas, Matplotlib</w:t>
      </w:r>
    </w:p>
    <w:p w14:paraId="66308733" w14:textId="77777777" w:rsidR="00C86DC9" w:rsidRDefault="008A5E1D" w:rsidP="00C86DC9">
      <w:pPr>
        <w:pStyle w:val="ListParagraph"/>
        <w:numPr>
          <w:ilvl w:val="0"/>
          <w:numId w:val="1"/>
        </w:numPr>
        <w:tabs>
          <w:tab w:val="left" w:pos="1081"/>
        </w:tabs>
        <w:spacing w:before="54" w:line="273" w:lineRule="exact"/>
        <w:ind w:left="1081" w:hanging="360"/>
      </w:pPr>
      <w:r>
        <w:rPr>
          <w:b/>
          <w:bCs/>
        </w:rPr>
        <w:t>Web &amp; Databases:</w:t>
      </w:r>
      <w:r>
        <w:rPr>
          <w:b/>
        </w:rPr>
        <w:t xml:space="preserve"> </w:t>
      </w:r>
      <w:r>
        <w:rPr>
          <w:bCs/>
        </w:rPr>
        <w:t xml:space="preserve">JSON, HTML, CSS, </w:t>
      </w:r>
      <w:r>
        <w:t>SQLite,</w:t>
      </w:r>
      <w:r>
        <w:rPr>
          <w:spacing w:val="34"/>
        </w:rPr>
        <w:t xml:space="preserve"> </w:t>
      </w:r>
      <w:r>
        <w:t>FireBase,</w:t>
      </w:r>
      <w:r>
        <w:rPr>
          <w:spacing w:val="35"/>
        </w:rPr>
        <w:t xml:space="preserve"> </w:t>
      </w:r>
      <w:r>
        <w:rPr>
          <w:spacing w:val="-2"/>
        </w:rPr>
        <w:t xml:space="preserve">MariaDB, </w:t>
      </w:r>
      <w:r>
        <w:rPr>
          <w:bCs/>
        </w:rPr>
        <w:t>REST APIs</w:t>
      </w:r>
    </w:p>
    <w:p w14:paraId="6EBFAB15" w14:textId="77777777" w:rsidR="00FC7AAE" w:rsidRPr="00C86DC9" w:rsidRDefault="00C86DC9" w:rsidP="00C86DC9">
      <w:pPr>
        <w:pStyle w:val="ListParagraph"/>
        <w:numPr>
          <w:ilvl w:val="0"/>
          <w:numId w:val="1"/>
        </w:numPr>
        <w:tabs>
          <w:tab w:val="left" w:pos="1081"/>
        </w:tabs>
        <w:spacing w:before="54" w:line="273" w:lineRule="exact"/>
        <w:ind w:left="1081" w:hanging="360"/>
        <w:rPr>
          <w:b/>
        </w:rPr>
      </w:pPr>
      <w:r>
        <w:rPr>
          <w:b/>
        </w:rPr>
        <w:t xml:space="preserve">Tools: </w:t>
      </w:r>
      <w:r>
        <w:rPr>
          <w:bCs/>
        </w:rPr>
        <w:t>Git, GitHub, Expo, Docker</w:t>
      </w:r>
    </w:p>
    <w:p w14:paraId="4A1332A0" w14:textId="77777777" w:rsidR="00FC7AAE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54"/>
        <w:ind w:left="1081" w:hanging="360"/>
      </w:pPr>
      <w:r>
        <w:rPr>
          <w:b/>
        </w:rPr>
        <w:t>Testing</w:t>
      </w:r>
      <w:r>
        <w:rPr>
          <w:b/>
          <w:spacing w:val="35"/>
        </w:rPr>
        <w:t xml:space="preserve"> </w:t>
      </w:r>
      <w:r>
        <w:rPr>
          <w:b/>
        </w:rPr>
        <w:t>Frameworks:</w:t>
      </w:r>
      <w:r>
        <w:rPr>
          <w:b/>
          <w:spacing w:val="33"/>
        </w:rPr>
        <w:t xml:space="preserve"> </w:t>
      </w:r>
      <w:r>
        <w:t>Junit,</w:t>
      </w:r>
      <w:r>
        <w:rPr>
          <w:spacing w:val="31"/>
        </w:rPr>
        <w:t xml:space="preserve"> </w:t>
      </w:r>
      <w:r>
        <w:rPr>
          <w:spacing w:val="-2"/>
        </w:rPr>
        <w:t>Selenium</w:t>
      </w:r>
    </w:p>
    <w:p w14:paraId="5D89F07A" w14:textId="77777777" w:rsidR="00FC7AAE" w:rsidRDefault="00000000">
      <w:pPr>
        <w:pStyle w:val="Heading1"/>
        <w:tabs>
          <w:tab w:val="left" w:pos="10872"/>
        </w:tabs>
        <w:spacing w:before="137"/>
        <w:rPr>
          <w:u w:val="none"/>
        </w:rPr>
      </w:pPr>
      <w:r>
        <w:t>VOLUNTEER</w:t>
      </w:r>
      <w:r>
        <w:rPr>
          <w:spacing w:val="53"/>
        </w:rPr>
        <w:t xml:space="preserve"> </w:t>
      </w:r>
      <w:r>
        <w:rPr>
          <w:spacing w:val="-2"/>
        </w:rPr>
        <w:t>EXPERIENCE</w:t>
      </w:r>
      <w:r>
        <w:tab/>
      </w:r>
    </w:p>
    <w:p w14:paraId="0FDB55AF" w14:textId="77777777" w:rsidR="00FC7AAE" w:rsidRDefault="00000000">
      <w:pPr>
        <w:tabs>
          <w:tab w:val="left" w:pos="9371"/>
        </w:tabs>
        <w:spacing w:before="170"/>
        <w:ind w:left="360"/>
        <w:rPr>
          <w:b/>
        </w:rPr>
      </w:pPr>
      <w:r>
        <w:rPr>
          <w:b/>
        </w:rPr>
        <w:t>UNB</w:t>
      </w:r>
      <w:r>
        <w:rPr>
          <w:b/>
          <w:spacing w:val="30"/>
        </w:rPr>
        <w:t xml:space="preserve"> </w:t>
      </w:r>
      <w:r>
        <w:rPr>
          <w:b/>
        </w:rPr>
        <w:t>Cybersecurity</w:t>
      </w:r>
      <w:r>
        <w:rPr>
          <w:b/>
          <w:spacing w:val="41"/>
        </w:rPr>
        <w:t xml:space="preserve"> </w:t>
      </w:r>
      <w:r>
        <w:rPr>
          <w:b/>
          <w:spacing w:val="-4"/>
        </w:rPr>
        <w:t>Club</w:t>
      </w:r>
      <w:r>
        <w:rPr>
          <w:b/>
        </w:rPr>
        <w:tab/>
        <w:t>July</w:t>
      </w:r>
      <w:r>
        <w:rPr>
          <w:b/>
          <w:spacing w:val="24"/>
        </w:rPr>
        <w:t xml:space="preserve"> </w:t>
      </w:r>
      <w:r>
        <w:rPr>
          <w:b/>
        </w:rPr>
        <w:t>2024</w:t>
      </w:r>
      <w:r>
        <w:rPr>
          <w:b/>
          <w:spacing w:val="28"/>
        </w:rPr>
        <w:t xml:space="preserve"> </w:t>
      </w:r>
      <w:r>
        <w:rPr>
          <w:b/>
        </w:rPr>
        <w:t>–</w:t>
      </w:r>
      <w:r>
        <w:rPr>
          <w:b/>
          <w:spacing w:val="25"/>
        </w:rPr>
        <w:t xml:space="preserve"> </w:t>
      </w:r>
      <w:r>
        <w:rPr>
          <w:b/>
          <w:spacing w:val="-2"/>
        </w:rPr>
        <w:t>Present</w:t>
      </w:r>
    </w:p>
    <w:p w14:paraId="6C72DA7C" w14:textId="77777777" w:rsidR="00FC7AAE" w:rsidRDefault="00000000">
      <w:pPr>
        <w:spacing w:before="32"/>
        <w:ind w:left="360"/>
        <w:rPr>
          <w:i/>
        </w:rPr>
      </w:pPr>
      <w:r>
        <w:rPr>
          <w:i/>
          <w:spacing w:val="-2"/>
        </w:rPr>
        <w:t>Member</w:t>
      </w:r>
    </w:p>
    <w:p w14:paraId="0D34C4EE" w14:textId="7EDE52F1" w:rsidR="00FC7AAE" w:rsidRDefault="00BF7D54">
      <w:pPr>
        <w:pStyle w:val="ListParagraph"/>
        <w:numPr>
          <w:ilvl w:val="0"/>
          <w:numId w:val="1"/>
        </w:numPr>
        <w:tabs>
          <w:tab w:val="left" w:pos="1081"/>
        </w:tabs>
        <w:spacing w:before="44"/>
        <w:ind w:left="1081" w:right="1049"/>
      </w:pPr>
      <w:r>
        <w:t>Gained hands-on experience in vulnerability assessment, ethical hacking, and cryptography fundamentals.</w:t>
        <w:br/>
      </w:r>
    </w:p>
    <w:p w14:paraId="3C7397EE" w14:textId="77777777" w:rsidR="00FC7AAE" w:rsidRDefault="00000000">
      <w:pPr>
        <w:pStyle w:val="Heading1"/>
        <w:tabs>
          <w:tab w:val="left" w:pos="10872"/>
        </w:tabs>
        <w:rPr>
          <w:u w:val="none"/>
        </w:rPr>
      </w:pPr>
      <w:r>
        <w:rPr>
          <w:spacing w:val="-2"/>
        </w:rPr>
        <w:t>AWARDS</w:t>
      </w:r>
      <w:r>
        <w:tab/>
      </w:r>
    </w:p>
    <w:p w14:paraId="39986B84" w14:textId="77777777" w:rsidR="00FC7AAE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80"/>
        <w:ind w:left="1081" w:hanging="360"/>
      </w:pPr>
      <w:r>
        <w:t>Dean’s</w:t>
      </w:r>
      <w:r>
        <w:rPr>
          <w:spacing w:val="37"/>
        </w:rPr>
        <w:t xml:space="preserve"> </w:t>
      </w:r>
      <w:r>
        <w:t>List,</w:t>
      </w:r>
      <w:r>
        <w:rPr>
          <w:spacing w:val="39"/>
        </w:rPr>
        <w:t xml:space="preserve"> </w:t>
      </w:r>
      <w:r>
        <w:t>Faculty</w:t>
      </w:r>
      <w:r>
        <w:rPr>
          <w:spacing w:val="44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Computer</w:t>
      </w:r>
      <w:r>
        <w:rPr>
          <w:spacing w:val="32"/>
        </w:rPr>
        <w:t xml:space="preserve"> </w:t>
      </w:r>
      <w:r>
        <w:t>Science</w:t>
      </w:r>
      <w:r>
        <w:rPr>
          <w:spacing w:val="41"/>
        </w:rPr>
        <w:t xml:space="preserve"> </w:t>
      </w:r>
      <w:r>
        <w:t>(2023-2024, 2024–2025,</w:t>
      </w:r>
      <w:r>
        <w:rPr>
          <w:spacing w:val="38"/>
        </w:rPr>
        <w:t xml:space="preserve"> </w:t>
      </w:r>
      <w:r>
        <w:rPr>
          <w:spacing w:val="-2"/>
        </w:rPr>
        <w:t>2025–2026)</w:t>
      </w:r>
    </w:p>
    <w:p w14:paraId="27616991" w14:textId="77777777" w:rsidR="00FC7AAE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25"/>
        <w:ind w:left="1081" w:hanging="360"/>
      </w:pPr>
      <w:r>
        <w:t>Edwin</w:t>
      </w:r>
      <w:r>
        <w:rPr>
          <w:spacing w:val="46"/>
        </w:rPr>
        <w:t xml:space="preserve"> </w:t>
      </w:r>
      <w:r>
        <w:t>Jacob</w:t>
      </w:r>
      <w:r>
        <w:rPr>
          <w:spacing w:val="47"/>
        </w:rPr>
        <w:t xml:space="preserve"> </w:t>
      </w:r>
      <w:r>
        <w:t>Special</w:t>
      </w:r>
      <w:r>
        <w:rPr>
          <w:spacing w:val="32"/>
        </w:rPr>
        <w:t xml:space="preserve"> </w:t>
      </w:r>
      <w:r>
        <w:t>University</w:t>
      </w:r>
      <w:r>
        <w:rPr>
          <w:spacing w:val="47"/>
        </w:rPr>
        <w:t xml:space="preserve"> </w:t>
      </w:r>
      <w:r>
        <w:t>Scholarship</w:t>
      </w:r>
      <w:r>
        <w:rPr>
          <w:spacing w:val="47"/>
        </w:rPr>
        <w:t xml:space="preserve"> </w:t>
      </w:r>
      <w:r>
        <w:t>(2024</w:t>
      </w:r>
      <w:r>
        <w:rPr>
          <w:spacing w:val="-25"/>
        </w:rPr>
        <w:t xml:space="preserve"> </w:t>
      </w:r>
      <w:r>
        <w:t>–2025,</w:t>
      </w:r>
      <w:r>
        <w:rPr>
          <w:spacing w:val="41"/>
        </w:rPr>
        <w:t xml:space="preserve"> </w:t>
      </w:r>
      <w:r>
        <w:rPr>
          <w:spacing w:val="-2"/>
        </w:rPr>
        <w:t>2025–2026, 2026-2027)</w:t>
      </w:r>
    </w:p>
    <w:p w14:paraId="5F1BA582" w14:textId="77777777" w:rsidR="00FC7AAE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9"/>
        <w:ind w:left="1081" w:hanging="360"/>
      </w:pPr>
      <w:r>
        <w:t>Greenblatt</w:t>
      </w:r>
      <w:r>
        <w:rPr>
          <w:spacing w:val="28"/>
        </w:rPr>
        <w:t xml:space="preserve"> </w:t>
      </w:r>
      <w:r>
        <w:t>Shore</w:t>
      </w:r>
      <w:r>
        <w:rPr>
          <w:spacing w:val="38"/>
        </w:rPr>
        <w:t xml:space="preserve"> </w:t>
      </w:r>
      <w:r>
        <w:t>Memorial</w:t>
      </w:r>
      <w:r>
        <w:rPr>
          <w:spacing w:val="29"/>
        </w:rPr>
        <w:t xml:space="preserve"> </w:t>
      </w:r>
      <w:r>
        <w:t>Bursary</w:t>
      </w:r>
      <w:r>
        <w:rPr>
          <w:spacing w:val="43"/>
        </w:rPr>
        <w:t xml:space="preserve"> </w:t>
      </w:r>
      <w:r>
        <w:rPr>
          <w:spacing w:val="-2"/>
        </w:rPr>
        <w:t>(2025–2026)</w:t>
      </w:r>
    </w:p>
    <w:sectPr w:rsidR="00FC7AAE">
      <w:type w:val="continuous"/>
      <w:pgSz w:w="12240" w:h="15840"/>
      <w:pgMar w:top="62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319EE"/>
    <w:multiLevelType w:val="hybridMultilevel"/>
    <w:tmpl w:val="D3CE36C8"/>
    <w:lvl w:ilvl="0" w:tplc="24F06DB2">
      <w:numFmt w:val="bullet"/>
      <w:lvlText w:val="●"/>
      <w:lvlJc w:val="left"/>
      <w:pPr>
        <w:ind w:left="108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BA39A6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09E846CE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D7F4685C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FB92AB2C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27565FB4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D706A8D8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13CA9B1A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9C76D066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4981806"/>
    <w:multiLevelType w:val="multilevel"/>
    <w:tmpl w:val="B4DC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E7D59"/>
    <w:multiLevelType w:val="multilevel"/>
    <w:tmpl w:val="34D4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B78B4"/>
    <w:multiLevelType w:val="multilevel"/>
    <w:tmpl w:val="D850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160645">
    <w:abstractNumId w:val="0"/>
  </w:num>
  <w:num w:numId="2" w16cid:durableId="1600672700">
    <w:abstractNumId w:val="1"/>
  </w:num>
  <w:num w:numId="3" w16cid:durableId="1554388290">
    <w:abstractNumId w:val="3"/>
  </w:num>
  <w:num w:numId="4" w16cid:durableId="271743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7AAE"/>
    <w:rsid w:val="00011977"/>
    <w:rsid w:val="00024F60"/>
    <w:rsid w:val="000253E0"/>
    <w:rsid w:val="000A7189"/>
    <w:rsid w:val="000C293B"/>
    <w:rsid w:val="001E28AC"/>
    <w:rsid w:val="001E3AFC"/>
    <w:rsid w:val="00264DE2"/>
    <w:rsid w:val="002B0B30"/>
    <w:rsid w:val="003757B5"/>
    <w:rsid w:val="0040704C"/>
    <w:rsid w:val="00417551"/>
    <w:rsid w:val="00440C36"/>
    <w:rsid w:val="004A1AB8"/>
    <w:rsid w:val="00584754"/>
    <w:rsid w:val="00596020"/>
    <w:rsid w:val="007C3495"/>
    <w:rsid w:val="007E10F4"/>
    <w:rsid w:val="00811134"/>
    <w:rsid w:val="00881367"/>
    <w:rsid w:val="00895CF9"/>
    <w:rsid w:val="008A5E1D"/>
    <w:rsid w:val="008C4589"/>
    <w:rsid w:val="00906194"/>
    <w:rsid w:val="00976DEB"/>
    <w:rsid w:val="00977CA8"/>
    <w:rsid w:val="009978A4"/>
    <w:rsid w:val="009B015E"/>
    <w:rsid w:val="00A56F43"/>
    <w:rsid w:val="00A922BA"/>
    <w:rsid w:val="00B62BC7"/>
    <w:rsid w:val="00B97F0C"/>
    <w:rsid w:val="00BD44C1"/>
    <w:rsid w:val="00BF7D54"/>
    <w:rsid w:val="00C164F1"/>
    <w:rsid w:val="00C8621B"/>
    <w:rsid w:val="00C86DC9"/>
    <w:rsid w:val="00C94AC8"/>
    <w:rsid w:val="00D46429"/>
    <w:rsid w:val="00D50F93"/>
    <w:rsid w:val="00D86D8C"/>
    <w:rsid w:val="00DA720E"/>
    <w:rsid w:val="00DE4ABE"/>
    <w:rsid w:val="00E85757"/>
    <w:rsid w:val="00EB1ECA"/>
    <w:rsid w:val="00ED68D7"/>
    <w:rsid w:val="00F62F9D"/>
    <w:rsid w:val="00F9663B"/>
    <w:rsid w:val="00FC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97DCB"/>
  <w15:docId w15:val="{580F6742-339C-4D4A-A0C3-FE93686D7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right="314"/>
      <w:jc w:val="right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1" w:hanging="360"/>
    </w:pPr>
  </w:style>
  <w:style w:type="paragraph" w:styleId="Title">
    <w:name w:val="Title"/>
    <w:basedOn w:val="Normal"/>
    <w:uiPriority w:val="10"/>
    <w:qFormat/>
    <w:pPr>
      <w:spacing w:before="72"/>
      <w:ind w:left="51" w:right="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757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7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1134"/>
    <w:rPr>
      <w:color w:val="1B61A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untshowangyal.github.io/Personal-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huntshoWangy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huntsho-wangyal" TargetMode="External"/><Relationship Id="rId5" Type="http://schemas.openxmlformats.org/officeDocument/2006/relationships/hyperlink" Target="mailto:m526c@unb.c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yperlink" Target="https://snaptrade.com/blogs/build-canadian-investment-tax-app-snaptrade" TargetMode="External"/><Relationship Id="rId12" Type="http://schemas.openxmlformats.org/officeDocument/2006/relationships/hyperlink" Target="https://devpost.com/software/sim4food" TargetMode="External"/></Relationships>
</file>

<file path=word/theme/theme1.xml><?xml version="1.0" encoding="utf-8"?>
<a:theme xmlns:a="http://schemas.openxmlformats.org/drawingml/2006/main" name="Office Theme">
  <a:themeElements>
    <a:clrScheme name="Custom 9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1B61A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Phuntsho Wangyal Galay</dc:creator>
  <cp:lastModifiedBy>Phuntsho Wangyal Galay</cp:lastModifiedBy>
  <cp:revision>36</cp:revision>
  <cp:lastPrinted>2026-09-18T20:44:00Z</cp:lastPrinted>
  <dcterms:created xsi:type="dcterms:W3CDTF">2026-03-03T17:50:00Z</dcterms:created>
  <dcterms:modified xsi:type="dcterms:W3CDTF">2026-10-06T02:38:00Z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for Microsoft 365</vt:lpwstr>
  </property>
</Properties>
</file>