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ind w:left="0" w:firstLine="0"/>
        <w:rPr/>
      </w:pPr>
      <w:r>
        <w:tab/>
      </w:r>
      <w:r>
        <w:tab/>
      </w:r>
      <w:r>
        <w:tab/>
      </w:r>
      <w:r>
        <w:tab/>
      </w:r>
      <w:r>
        <w:tab/>
      </w:r>
      <w:r>
        <w:tab/>
      </w:r>
    </w:p>
    <w:p>
      <w:pPr>
        <w:pStyle w:val="style1"/>
        <w:ind w:left="0" w:firstLine="0"/>
        <w:rPr>
          <w:rFonts w:ascii="Times New Roman" w:cs="Times New Roman" w:hAnsi="Times New Roman"/>
          <w:sz w:val="28"/>
          <w:szCs w:val="24"/>
        </w:rPr>
      </w:pPr>
      <w:r>
        <w:rPr>
          <w:rFonts w:ascii="Times New Roman" w:cs="Times New Roman" w:hAnsi="Times New Roman"/>
          <w:sz w:val="28"/>
          <w:szCs w:val="24"/>
        </w:rPr>
        <w:t>RAJASEKAR</w:t>
      </w:r>
    </w:p>
    <w:p>
      <w:pPr>
        <w:pStyle w:val="style157"/>
        <w:rPr>
          <w:sz w:val="24"/>
          <w:szCs w:val="24"/>
        </w:rPr>
      </w:pPr>
      <w:r>
        <w:rPr>
          <w:sz w:val="24"/>
          <w:szCs w:val="24"/>
        </w:rPr>
        <w:t>Contact Number : 9087083432</w:t>
      </w:r>
    </w:p>
    <w:p>
      <w:pPr>
        <w:pStyle w:val="style157"/>
        <w:rPr>
          <w:sz w:val="24"/>
          <w:szCs w:val="24"/>
        </w:rPr>
      </w:pPr>
      <w:r>
        <w:rPr>
          <w:sz w:val="24"/>
          <w:szCs w:val="24"/>
        </w:rPr>
        <w:t>Email Id : Rajsekar566@gmail.com</w:t>
      </w:r>
    </w:p>
    <w:p>
      <w:pPr>
        <w:pStyle w:val="style157"/>
        <w:rPr>
          <w:sz w:val="24"/>
          <w:szCs w:val="24"/>
        </w:rPr>
      </w:pPr>
    </w:p>
    <w:p>
      <w:pPr>
        <w:pStyle w:val="style0"/>
        <w:pBdr>
          <w:bottom w:val="single" w:sz="6" w:space="1" w:color="auto"/>
        </w:pBdr>
        <w:shd w:val="clear" w:color="auto" w:fill="dfdfdf"/>
        <w:rPr>
          <w:rFonts w:cs="Times New Roman"/>
          <w:b/>
          <w:bCs/>
          <w:color w:val="002060"/>
          <w:sz w:val="24"/>
          <w:szCs w:val="24"/>
          <w:u w:val="double"/>
        </w:rPr>
      </w:pPr>
      <w:r>
        <w:rPr>
          <w:rFonts w:cs="Times New Roman"/>
          <w:b/>
          <w:bCs/>
          <w:color w:val="002060"/>
          <w:sz w:val="24"/>
          <w:szCs w:val="24"/>
        </w:rPr>
        <w:t>Professional Summary</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Having </w:t>
      </w:r>
      <w:r>
        <w:rPr>
          <w:rFonts w:ascii="Times New Roman" w:cs="Times New Roman" w:hAnsi="Times New Roman"/>
        </w:rPr>
        <w:t xml:space="preserve">Overall </w:t>
      </w:r>
      <w:r>
        <w:rPr>
          <w:rFonts w:ascii="Times New Roman" w:cs="Times New Roman" w:hAnsi="Times New Roman"/>
        </w:rPr>
        <w:t>3.</w:t>
      </w:r>
      <w:r>
        <w:rPr>
          <w:rFonts w:ascii="Times New Roman" w:cs="Times New Roman" w:hAnsi="Times New Roman"/>
        </w:rPr>
        <w:t>8</w:t>
      </w:r>
      <w:r>
        <w:rPr>
          <w:rFonts w:ascii="Times New Roman" w:cs="Times New Roman" w:hAnsi="Times New Roman"/>
        </w:rPr>
        <w:t xml:space="preserve"> Years experience </w:t>
      </w:r>
      <w:r>
        <w:rPr>
          <w:rFonts w:ascii="Times New Roman" w:cs="Times New Roman" w:hAnsi="Times New Roman"/>
        </w:rPr>
        <w:t xml:space="preserve">on </w:t>
      </w:r>
      <w:r>
        <w:rPr>
          <w:rFonts w:ascii="Times New Roman" w:cs="Times New Roman" w:hAnsi="Times New Roman"/>
        </w:rPr>
        <w:t>Lifestar Pharma Company</w:t>
      </w:r>
      <w:r>
        <w:rPr>
          <w:rFonts w:ascii="Times New Roman" w:cs="Times New Roman" w:hAnsi="Times New Roman"/>
        </w:rPr>
        <w:t xml:space="preserve">, </w:t>
      </w:r>
      <w:r>
        <w:rPr>
          <w:rFonts w:ascii="Times New Roman" w:cs="Times New Roman" w:hAnsi="Times New Roman"/>
        </w:rPr>
        <w:t xml:space="preserve">1.5 </w:t>
      </w:r>
      <w:r>
        <w:rPr>
          <w:rFonts w:ascii="Times New Roman" w:cs="Times New Roman" w:hAnsi="Times New Roman"/>
        </w:rPr>
        <w:t xml:space="preserve"> </w:t>
      </w:r>
      <w:r>
        <w:rPr>
          <w:rFonts w:ascii="Times New Roman" w:cs="Times New Roman" w:hAnsi="Times New Roman"/>
        </w:rPr>
        <w:t xml:space="preserve">year of </w:t>
      </w:r>
      <w:r>
        <w:rPr>
          <w:rFonts w:ascii="Times New Roman" w:cs="Times New Roman" w:hAnsi="Times New Roman"/>
        </w:rPr>
        <w:t xml:space="preserve"> Relevant </w:t>
      </w:r>
      <w:r>
        <w:rPr>
          <w:rFonts w:ascii="Times New Roman" w:cs="Times New Roman" w:hAnsi="Times New Roman"/>
        </w:rPr>
        <w:t xml:space="preserve">experience in </w:t>
      </w:r>
      <w:r>
        <w:rPr>
          <w:rFonts w:ascii="Times New Roman" w:cs="Times New Roman" w:hAnsi="Times New Roman"/>
        </w:rPr>
        <w:t xml:space="preserve">RPA - </w:t>
      </w:r>
      <w:r>
        <w:rPr>
          <w:rFonts w:ascii="Times New Roman" w:cs="Times New Roman" w:hAnsi="Times New Roman"/>
          <w:b/>
        </w:rPr>
        <w:t>UiPath</w:t>
      </w:r>
      <w:r>
        <w:rPr>
          <w:rFonts w:ascii="Times New Roman" w:cs="Times New Roman" w:hAnsi="Times New Roman"/>
          <w:b/>
        </w:rPr>
        <w:t>.</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Having overall </w:t>
      </w:r>
      <w:r>
        <w:rPr>
          <w:rFonts w:ascii="Times New Roman" w:cs="Times New Roman" w:hAnsi="Times New Roman"/>
        </w:rPr>
        <w:t xml:space="preserve"> 2</w:t>
      </w:r>
      <w:r>
        <w:rPr>
          <w:rFonts w:ascii="Times New Roman" w:cs="Times New Roman" w:hAnsi="Times New Roman"/>
          <w:lang w:val="en-US"/>
        </w:rPr>
        <w:t>. 3</w:t>
      </w:r>
      <w:r>
        <w:rPr>
          <w:rFonts w:ascii="Times New Roman" w:cs="Times New Roman" w:hAnsi="Times New Roman"/>
        </w:rPr>
        <w:t xml:space="preserve"> </w:t>
      </w:r>
      <w:r>
        <w:rPr>
          <w:rFonts w:ascii="Times New Roman" w:cs="Times New Roman" w:hAnsi="Times New Roman"/>
        </w:rPr>
        <w:t>years experience on Quintessence business solutio</w:t>
      </w:r>
      <w:r>
        <w:rPr>
          <w:rFonts w:ascii="Times New Roman" w:cs="Times New Roman" w:hAnsi="Times New Roman"/>
        </w:rPr>
        <w:t>n on RPA-</w:t>
      </w:r>
      <w:r>
        <w:rPr>
          <w:rFonts w:ascii="Times New Roman" w:cs="Times New Roman" w:hAnsi="Times New Roman"/>
          <w:b/>
        </w:rPr>
        <w:t>Uipath</w:t>
      </w:r>
      <w:r>
        <w:rPr>
          <w:rFonts w:ascii="Times New Roman" w:cs="Times New Roman" w:hAnsi="Times New Roman"/>
        </w:rPr>
        <w:t xml:space="preserve"> &amp; Open source Automation (python &amp; Selenium)</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Having overall of 8 years and  3.</w:t>
      </w:r>
      <w:r>
        <w:rPr>
          <w:rFonts w:ascii="Times New Roman" w:cs="Times New Roman" w:hAnsi="Times New Roman"/>
          <w:lang w:val="en-US"/>
        </w:rPr>
        <w:t>8</w:t>
      </w:r>
      <w:r>
        <w:rPr>
          <w:rFonts w:ascii="Times New Roman" w:cs="Times New Roman" w:hAnsi="Times New Roman"/>
        </w:rPr>
        <w:t xml:space="preserve"> Years experience on </w:t>
      </w:r>
      <w:r>
        <w:rPr>
          <w:rFonts w:ascii="Times New Roman" w:cs="Times New Roman" w:hAnsi="Times New Roman"/>
          <w:b/>
        </w:rPr>
        <w:t>RPA-UIPATH</w:t>
      </w:r>
    </w:p>
    <w:p>
      <w:pPr>
        <w:pStyle w:val="style94"/>
        <w:spacing w:before="0" w:beforeAutospacing="false" w:after="0" w:afterAutospacing="false"/>
        <w:ind w:left="360"/>
        <w:textAlignment w:val="baseline"/>
        <w:rPr>
          <w:rFonts w:ascii="Times New Roman" w:cs="Times New Roman" w:hAnsi="Times New Roman"/>
        </w:rPr>
      </w:pPr>
    </w:p>
    <w:p>
      <w:pPr>
        <w:pStyle w:val="style179"/>
        <w:numPr>
          <w:ilvl w:val="0"/>
          <w:numId w:val="1"/>
        </w:numPr>
        <w:pBdr>
          <w:bottom w:val="single" w:sz="6" w:space="1" w:color="auto"/>
        </w:pBdr>
        <w:shd w:val="clear" w:color="auto" w:fill="dfdfdf"/>
        <w:rPr>
          <w:rFonts w:cs="Times New Roman"/>
          <w:b/>
          <w:bCs/>
          <w:color w:val="002060"/>
          <w:sz w:val="24"/>
          <w:szCs w:val="24"/>
        </w:rPr>
      </w:pPr>
      <w:r>
        <w:rPr>
          <w:rFonts w:cs="Times New Roman"/>
          <w:b/>
          <w:bCs/>
          <w:color w:val="002060"/>
          <w:sz w:val="24"/>
          <w:szCs w:val="24"/>
        </w:rPr>
        <w:t>Responsibilities</w:t>
      </w:r>
    </w:p>
    <w:p>
      <w:pPr>
        <w:pStyle w:val="style179"/>
        <w:tabs>
          <w:tab w:val="left" w:leader="none" w:pos="1440"/>
        </w:tabs>
        <w:suppressAutoHyphens/>
        <w:spacing w:before="120"/>
        <w:ind w:left="360"/>
        <w:jc w:val="both"/>
        <w:rPr>
          <w:rFonts w:cs="Times New Roman"/>
          <w:sz w:val="24"/>
          <w:szCs w:val="24"/>
        </w:rPr>
      </w:pP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Proficient in managing large and complex projects or multiple components of a large project involving more than one company’s product.</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lang w:val="en-GB"/>
        </w:rPr>
        <w:t xml:space="preserve">Good experience in understanding the </w:t>
      </w:r>
      <w:r>
        <w:rPr>
          <w:rFonts w:cs="Times New Roman"/>
          <w:b/>
          <w:sz w:val="24"/>
          <w:szCs w:val="24"/>
          <w:lang w:val="en-GB"/>
        </w:rPr>
        <w:t>business requirements</w:t>
      </w:r>
      <w:r>
        <w:rPr>
          <w:rFonts w:cs="Times New Roman"/>
          <w:sz w:val="24"/>
          <w:szCs w:val="24"/>
          <w:lang w:val="en-GB"/>
        </w:rPr>
        <w:t xml:space="preserve"> and creating, modifying and enhancing </w:t>
      </w:r>
      <w:r>
        <w:rPr>
          <w:rFonts w:cs="Times New Roman"/>
          <w:b/>
          <w:sz w:val="24"/>
          <w:szCs w:val="24"/>
          <w:lang w:val="en-GB"/>
        </w:rPr>
        <w:t>Workflows</w:t>
      </w:r>
      <w:r>
        <w:rPr>
          <w:rFonts w:cs="Times New Roman"/>
          <w:sz w:val="24"/>
          <w:szCs w:val="24"/>
          <w:lang w:val="en-GB"/>
        </w:rPr>
        <w:t xml:space="preserve"> for the business process model in UI Path.</w:t>
      </w:r>
    </w:p>
    <w:p>
      <w:pPr>
        <w:pStyle w:val="style179"/>
        <w:numPr>
          <w:ilvl w:val="0"/>
          <w:numId w:val="1"/>
        </w:numPr>
        <w:spacing w:after="160" w:lineRule="auto" w:line="259"/>
        <w:rPr>
          <w:rFonts w:cs="Times New Roman"/>
          <w:sz w:val="24"/>
          <w:szCs w:val="24"/>
        </w:rPr>
      </w:pPr>
      <w:r>
        <w:rPr>
          <w:rFonts w:cs="Times New Roman"/>
          <w:sz w:val="24"/>
          <w:szCs w:val="24"/>
          <w:lang w:val="en-GB"/>
        </w:rPr>
        <w:t xml:space="preserve">Gathering detailed requirements from Client for business requirements go through </w:t>
      </w:r>
      <w:r>
        <w:rPr>
          <w:rFonts w:cs="Times New Roman"/>
          <w:b/>
          <w:sz w:val="24"/>
          <w:szCs w:val="24"/>
          <w:lang w:val="en-GB"/>
        </w:rPr>
        <w:t>SDD</w:t>
      </w:r>
      <w:r>
        <w:rPr>
          <w:rFonts w:cs="Times New Roman"/>
          <w:sz w:val="24"/>
          <w:szCs w:val="24"/>
          <w:lang w:val="en-GB"/>
        </w:rPr>
        <w:t xml:space="preserve"> which is given by BA</w:t>
      </w:r>
      <w:r>
        <w:rPr>
          <w:rFonts w:cs="Times New Roman"/>
          <w:sz w:val="24"/>
          <w:szCs w:val="24"/>
        </w:rPr>
        <w:t>.</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 xml:space="preserve"> Experienced in using UIPath</w:t>
      </w:r>
      <w:r>
        <w:rPr>
          <w:rFonts w:cs="Times New Roman"/>
          <w:sz w:val="24"/>
          <w:szCs w:val="24"/>
        </w:rPr>
        <w:t xml:space="preserve"> </w:t>
      </w:r>
      <w:r>
        <w:rPr>
          <w:rFonts w:cs="Times New Roman"/>
          <w:b/>
          <w:sz w:val="24"/>
          <w:szCs w:val="24"/>
        </w:rPr>
        <w:t>Studio, Orchestrator,</w:t>
      </w:r>
      <w:r>
        <w:rPr>
          <w:rFonts w:cs="Times New Roman"/>
          <w:sz w:val="24"/>
          <w:szCs w:val="24"/>
        </w:rPr>
        <w:t xml:space="preserve"> Screen, Data and Web scraping techniques.</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 xml:space="preserve">Experience in UI Path studio like Debugging a work flow, creating variables, arguments, control flows, Experience in </w:t>
      </w:r>
      <w:r>
        <w:rPr>
          <w:rFonts w:cs="Times New Roman"/>
          <w:b/>
          <w:sz w:val="24"/>
          <w:szCs w:val="24"/>
        </w:rPr>
        <w:t xml:space="preserve">Design, </w:t>
      </w:r>
      <w:r>
        <w:rPr>
          <w:rFonts w:cs="Times New Roman"/>
          <w:b/>
          <w:sz w:val="24"/>
          <w:szCs w:val="24"/>
        </w:rPr>
        <w:t>Development</w:t>
      </w:r>
      <w:r>
        <w:rPr>
          <w:rFonts w:cs="Times New Roman"/>
          <w:b/>
          <w:sz w:val="24"/>
          <w:szCs w:val="24"/>
        </w:rPr>
        <w:t xml:space="preserve"> and Deployment</w:t>
      </w:r>
      <w:r>
        <w:rPr>
          <w:rFonts w:cs="Times New Roman"/>
          <w:sz w:val="24"/>
          <w:szCs w:val="24"/>
        </w:rPr>
        <w:t xml:space="preserve"> of bots using UI Path.</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 xml:space="preserve">Strong experience in UI Path to automate </w:t>
      </w:r>
      <w:r>
        <w:rPr>
          <w:rFonts w:cs="Times New Roman"/>
          <w:b/>
          <w:sz w:val="24"/>
          <w:szCs w:val="24"/>
        </w:rPr>
        <w:t>Web/Desktop</w:t>
      </w:r>
      <w:r>
        <w:rPr>
          <w:rFonts w:cs="Times New Roman"/>
          <w:sz w:val="24"/>
          <w:szCs w:val="24"/>
        </w:rPr>
        <w:t xml:space="preserve"> Applications,</w:t>
      </w:r>
      <w:r>
        <w:rPr>
          <w:rFonts w:cs="Times New Roman"/>
          <w:sz w:val="24"/>
          <w:szCs w:val="24"/>
        </w:rPr>
        <w:t xml:space="preserve"> </w:t>
      </w:r>
      <w:r>
        <w:rPr>
          <w:rFonts w:cs="Times New Roman"/>
          <w:b/>
          <w:sz w:val="24"/>
          <w:szCs w:val="24"/>
        </w:rPr>
        <w:t>,</w:t>
      </w:r>
      <w:r>
        <w:rPr>
          <w:rFonts w:cs="Times New Roman"/>
          <w:sz w:val="24"/>
          <w:szCs w:val="24"/>
        </w:rPr>
        <w:t xml:space="preserve"> Excel Integration, </w:t>
      </w:r>
      <w:r>
        <w:rPr>
          <w:rFonts w:cs="Times New Roman"/>
          <w:b/>
          <w:sz w:val="24"/>
          <w:szCs w:val="24"/>
        </w:rPr>
        <w:t>PDF Integration</w:t>
      </w:r>
      <w:r>
        <w:rPr>
          <w:rFonts w:cs="Times New Roman"/>
          <w:sz w:val="24"/>
          <w:szCs w:val="24"/>
        </w:rPr>
        <w:t>,, Email Automation technologies.</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Automated text in PDF's using Screen Scraping to calculate the invoices and store them into a Data Table using UI Path. Hands on experience in developing BOTS with UI Path.</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Experience in structured Table and pattern - based </w:t>
      </w:r>
      <w:r>
        <w:rPr>
          <w:rFonts w:cs="Times New Roman"/>
          <w:b/>
          <w:sz w:val="24"/>
          <w:szCs w:val="24"/>
        </w:rPr>
        <w:t>Data Extraction</w:t>
      </w:r>
      <w:r>
        <w:rPr>
          <w:rFonts w:cs="Times New Roman"/>
          <w:sz w:val="24"/>
          <w:szCs w:val="24"/>
        </w:rPr>
        <w:t xml:space="preserve"> in using Web Data Extraction and export the data to CSV, </w:t>
      </w:r>
      <w:r>
        <w:rPr>
          <w:rFonts w:cs="Times New Roman"/>
          <w:b/>
          <w:sz w:val="24"/>
          <w:szCs w:val="24"/>
        </w:rPr>
        <w:t>Debugging and identifying the errors</w:t>
      </w:r>
      <w:r>
        <w:rPr>
          <w:rFonts w:cs="Times New Roman"/>
          <w:sz w:val="24"/>
          <w:szCs w:val="24"/>
        </w:rPr>
        <w:t xml:space="preserve"> by using </w:t>
      </w:r>
      <w:r>
        <w:rPr>
          <w:rFonts w:cs="Times New Roman"/>
          <w:sz w:val="24"/>
          <w:szCs w:val="24"/>
        </w:rPr>
        <w:t>Exception</w:t>
      </w:r>
      <w:r>
        <w:rPr>
          <w:rFonts w:cs="Times New Roman"/>
          <w:sz w:val="24"/>
          <w:szCs w:val="24"/>
        </w:rPr>
        <w:t xml:space="preserve"> Handling.</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Exposure in communicating with internal/external clients to determine specific requirements and expectations; managing client expectations as an indicator of quality.</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Excellent communication skills with troubleshooting, problem defining &amp; solving capabilities.</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 xml:space="preserve">Created </w:t>
      </w:r>
      <w:r>
        <w:rPr>
          <w:rFonts w:cs="Times New Roman"/>
          <w:b/>
          <w:sz w:val="24"/>
          <w:szCs w:val="24"/>
        </w:rPr>
        <w:t>Custom Activities</w:t>
      </w:r>
      <w:r>
        <w:rPr>
          <w:rFonts w:cs="Times New Roman"/>
          <w:sz w:val="24"/>
          <w:szCs w:val="24"/>
        </w:rPr>
        <w:t xml:space="preserve"> and added to UI Path based on the process requirement.</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 xml:space="preserve">Worked on </w:t>
      </w:r>
      <w:r>
        <w:rPr>
          <w:rFonts w:cs="Times New Roman"/>
          <w:b/>
          <w:sz w:val="24"/>
          <w:szCs w:val="24"/>
        </w:rPr>
        <w:t>Computer vision</w:t>
      </w:r>
      <w:r>
        <w:rPr>
          <w:rFonts w:cs="Times New Roman"/>
          <w:sz w:val="24"/>
          <w:szCs w:val="24"/>
        </w:rPr>
        <w:t xml:space="preserve"> to automate the End to End </w:t>
      </w:r>
      <w:r>
        <w:rPr>
          <w:rFonts w:cs="Times New Roman"/>
          <w:b/>
          <w:sz w:val="24"/>
          <w:szCs w:val="24"/>
        </w:rPr>
        <w:t>Remote Desktop Applications</w:t>
      </w:r>
    </w:p>
    <w:p>
      <w:pPr>
        <w:pStyle w:val="style179"/>
        <w:numPr>
          <w:ilvl w:val="0"/>
          <w:numId w:val="1"/>
        </w:numPr>
        <w:tabs>
          <w:tab w:val="left" w:leader="none" w:pos="1440"/>
        </w:tabs>
        <w:suppressAutoHyphens/>
        <w:spacing w:before="120"/>
        <w:jc w:val="both"/>
        <w:rPr>
          <w:rFonts w:cs="Times New Roman"/>
          <w:sz w:val="24"/>
          <w:szCs w:val="24"/>
        </w:rPr>
      </w:pPr>
      <w:r>
        <w:rPr>
          <w:rFonts w:cs="Times New Roman"/>
          <w:sz w:val="24"/>
          <w:szCs w:val="24"/>
        </w:rPr>
        <w:t xml:space="preserve">worked on </w:t>
      </w:r>
      <w:r>
        <w:rPr>
          <w:rFonts w:cs="Times New Roman"/>
          <w:b/>
          <w:sz w:val="24"/>
          <w:szCs w:val="24"/>
        </w:rPr>
        <w:t>Uipath Form</w:t>
      </w:r>
      <w:r>
        <w:rPr>
          <w:rFonts w:cs="Times New Roman"/>
          <w:b/>
          <w:sz w:val="24"/>
          <w:szCs w:val="24"/>
        </w:rPr>
        <w:t>s</w:t>
      </w:r>
      <w:r>
        <w:rPr>
          <w:rFonts w:cs="Times New Roman"/>
          <w:sz w:val="24"/>
          <w:szCs w:val="24"/>
        </w:rPr>
        <w:t xml:space="preserve"> by getting user input and </w:t>
      </w:r>
      <w:r>
        <w:rPr>
          <w:rFonts w:cs="Times New Roman"/>
          <w:sz w:val="24"/>
          <w:szCs w:val="24"/>
        </w:rPr>
        <w:t xml:space="preserve">sequential </w:t>
      </w:r>
      <w:r>
        <w:rPr>
          <w:rFonts w:cs="Times New Roman"/>
          <w:sz w:val="24"/>
          <w:szCs w:val="24"/>
        </w:rPr>
        <w:t>process</w:t>
      </w:r>
      <w:r>
        <w:rPr>
          <w:rFonts w:cs="Times New Roman"/>
          <w:sz w:val="24"/>
          <w:szCs w:val="24"/>
        </w:rPr>
        <w:t xml:space="preserve"> done by conditions.</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Automated </w:t>
      </w:r>
      <w:r>
        <w:rPr>
          <w:rFonts w:ascii="Times New Roman" w:cs="Times New Roman" w:hAnsi="Times New Roman"/>
          <w:b/>
        </w:rPr>
        <w:t>mail activities</w:t>
      </w:r>
      <w:r>
        <w:rPr>
          <w:rFonts w:ascii="Times New Roman" w:cs="Times New Roman" w:hAnsi="Times New Roman"/>
        </w:rPr>
        <w:t xml:space="preserve"> like sending mails from outlook, downloading attachments in a particular folder.</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Worked on  </w:t>
      </w:r>
      <w:r>
        <w:rPr>
          <w:rFonts w:ascii="Times New Roman" w:cs="Times New Roman" w:hAnsi="Times New Roman"/>
          <w:b/>
        </w:rPr>
        <w:t>Headless</w:t>
      </w:r>
      <w:r>
        <w:rPr>
          <w:rFonts w:ascii="Times New Roman" w:cs="Times New Roman" w:hAnsi="Times New Roman"/>
        </w:rPr>
        <w:t xml:space="preserve"> Mode automation  through by Open source(</w:t>
      </w:r>
      <w:r>
        <w:rPr>
          <w:rFonts w:ascii="Times New Roman" w:cs="Times New Roman" w:hAnsi="Times New Roman"/>
          <w:b/>
        </w:rPr>
        <w:t>Python &amp; Selenium</w:t>
      </w:r>
      <w:r>
        <w:rPr>
          <w:rFonts w:ascii="Times New Roman" w:cs="Times New Roman" w:hAnsi="Times New Roman"/>
        </w:rPr>
        <w:t>)</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Worked on Data scraping, screen scraping, excel and Email automation by open source automation(Python &amp; Selenium)</w:t>
      </w:r>
    </w:p>
    <w:p>
      <w:pPr>
        <w:pStyle w:val="style94"/>
        <w:numPr>
          <w:ilvl w:val="0"/>
          <w:numId w:val="1"/>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Worked on Subprocess for  </w:t>
      </w:r>
      <w:r>
        <w:rPr>
          <w:rFonts w:ascii="Times New Roman" w:cs="Times New Roman" w:hAnsi="Times New Roman"/>
          <w:b/>
        </w:rPr>
        <w:t>Remote automation</w:t>
      </w:r>
      <w:r>
        <w:rPr>
          <w:rFonts w:ascii="Times New Roman" w:cs="Times New Roman" w:hAnsi="Times New Roman"/>
        </w:rPr>
        <w:t xml:space="preserve"> by Open source program (Python )  by Using the python libraries of (</w:t>
      </w:r>
      <w:r>
        <w:rPr>
          <w:rFonts w:ascii="Times New Roman" w:cs="Times New Roman" w:hAnsi="Times New Roman"/>
          <w:b/>
        </w:rPr>
        <w:t>Pywinauto &amp; Pyauto Gui)</w:t>
      </w:r>
    </w:p>
    <w:p>
      <w:pPr>
        <w:pStyle w:val="style94"/>
        <w:spacing w:before="0" w:beforeAutospacing="false" w:after="0" w:afterAutospacing="false"/>
        <w:textAlignment w:val="baseline"/>
        <w:rPr>
          <w:rFonts w:ascii="Times New Roman" w:cs="Times New Roman" w:hAnsi="Times New Roman"/>
        </w:rPr>
      </w:pPr>
    </w:p>
    <w:p>
      <w:pPr>
        <w:pStyle w:val="style94"/>
        <w:spacing w:before="0" w:beforeAutospacing="false" w:after="0" w:afterAutospacing="false"/>
        <w:textAlignment w:val="baseline"/>
        <w:rPr>
          <w:rFonts w:ascii="Times New Roman" w:cs="Times New Roman" w:hAnsi="Times New Roman"/>
        </w:rPr>
      </w:pPr>
    </w:p>
    <w:p>
      <w:pPr>
        <w:pStyle w:val="style0"/>
        <w:pBdr>
          <w:bottom w:val="single" w:sz="6" w:space="1" w:color="auto"/>
        </w:pBdr>
        <w:shd w:val="clear" w:color="auto" w:fill="dddddd"/>
        <w:rPr>
          <w:rFonts w:cs="Times New Roman"/>
          <w:b/>
          <w:color w:val="002060"/>
          <w:sz w:val="24"/>
          <w:szCs w:val="24"/>
        </w:rPr>
      </w:pPr>
      <w:r>
        <w:rPr>
          <w:rFonts w:cs="Times New Roman"/>
          <w:b/>
          <w:color w:val="002060"/>
          <w:sz w:val="24"/>
          <w:szCs w:val="24"/>
        </w:rPr>
        <w:t>ACADEMIC  CREDENTIALS</w:t>
      </w:r>
    </w:p>
    <w:tbl>
      <w:tblPr>
        <w:tblStyle w:val="style154"/>
        <w:tblW w:w="9918" w:type="dxa"/>
        <w:jc w:val="center"/>
        <w:tblLayout w:type="fixed"/>
        <w:tblLook w:val="04A0" w:firstRow="1" w:lastRow="0" w:firstColumn="1" w:lastColumn="0" w:noHBand="0" w:noVBand="1"/>
      </w:tblPr>
      <w:tblGrid>
        <w:gridCol w:w="2088"/>
        <w:gridCol w:w="2340"/>
        <w:gridCol w:w="2520"/>
        <w:gridCol w:w="1800"/>
        <w:gridCol w:w="1170"/>
      </w:tblGrid>
      <w:tr>
        <w:trPr>
          <w:trHeight w:val="222" w:hRule="atLeast"/>
          <w:jc w:val="center"/>
        </w:trPr>
        <w:tc>
          <w:tcPr>
            <w:tcW w:w="2088" w:type="dxa"/>
            <w:tcBorders/>
          </w:tcPr>
          <w:p>
            <w:pPr>
              <w:pStyle w:val="style0"/>
              <w:tabs>
                <w:tab w:val="left" w:leader="none" w:pos="3570"/>
              </w:tabs>
              <w:jc w:val="center"/>
              <w:rPr>
                <w:b/>
              </w:rPr>
            </w:pPr>
            <w:r>
              <w:rPr>
                <w:b/>
              </w:rPr>
              <w:t>QUALIFICATION</w:t>
            </w:r>
          </w:p>
        </w:tc>
        <w:tc>
          <w:tcPr>
            <w:tcW w:w="2340" w:type="dxa"/>
            <w:tcBorders/>
          </w:tcPr>
          <w:p>
            <w:pPr>
              <w:pStyle w:val="style0"/>
              <w:tabs>
                <w:tab w:val="left" w:leader="none" w:pos="3570"/>
              </w:tabs>
              <w:jc w:val="center"/>
              <w:rPr>
                <w:b/>
              </w:rPr>
            </w:pPr>
            <w:r>
              <w:rPr>
                <w:b/>
              </w:rPr>
              <w:t>SCHOOL/COLLAGE</w:t>
            </w:r>
          </w:p>
        </w:tc>
        <w:tc>
          <w:tcPr>
            <w:tcW w:w="2520" w:type="dxa"/>
            <w:tcBorders/>
          </w:tcPr>
          <w:p>
            <w:pPr>
              <w:pStyle w:val="style0"/>
              <w:tabs>
                <w:tab w:val="left" w:leader="none" w:pos="3570"/>
              </w:tabs>
              <w:jc w:val="center"/>
              <w:rPr>
                <w:b/>
              </w:rPr>
            </w:pPr>
            <w:r>
              <w:rPr>
                <w:b/>
              </w:rPr>
              <w:t>BOARD/UNIVERSITY</w:t>
            </w:r>
          </w:p>
        </w:tc>
        <w:tc>
          <w:tcPr>
            <w:tcW w:w="1800" w:type="dxa"/>
            <w:tcBorders/>
          </w:tcPr>
          <w:p>
            <w:pPr>
              <w:pStyle w:val="style0"/>
              <w:tabs>
                <w:tab w:val="left" w:leader="none" w:pos="3570"/>
              </w:tabs>
              <w:jc w:val="center"/>
              <w:rPr>
                <w:b/>
              </w:rPr>
            </w:pPr>
            <w:r>
              <w:rPr>
                <w:b/>
              </w:rPr>
              <w:t>PERCENTAGE</w:t>
            </w:r>
          </w:p>
        </w:tc>
        <w:tc>
          <w:tcPr>
            <w:tcW w:w="1170" w:type="dxa"/>
            <w:tcBorders/>
          </w:tcPr>
          <w:p>
            <w:pPr>
              <w:pStyle w:val="style0"/>
              <w:tabs>
                <w:tab w:val="left" w:leader="none" w:pos="3570"/>
              </w:tabs>
              <w:jc w:val="center"/>
              <w:rPr>
                <w:b/>
              </w:rPr>
            </w:pPr>
            <w:r>
              <w:rPr>
                <w:b/>
              </w:rPr>
              <w:t>YEAR OF PASSING</w:t>
            </w:r>
          </w:p>
        </w:tc>
      </w:tr>
      <w:tr>
        <w:tblPrEx/>
        <w:trPr>
          <w:trHeight w:val="647" w:hRule="atLeast"/>
          <w:jc w:val="center"/>
        </w:trPr>
        <w:tc>
          <w:tcPr>
            <w:tcW w:w="2088" w:type="dxa"/>
            <w:tcBorders/>
          </w:tcPr>
          <w:p>
            <w:pPr>
              <w:pStyle w:val="style0"/>
              <w:tabs>
                <w:tab w:val="left" w:leader="none" w:pos="3570"/>
              </w:tabs>
              <w:jc w:val="center"/>
              <w:rPr/>
            </w:pPr>
            <w:r>
              <w:t>Master of Bussiness Administration</w:t>
            </w:r>
          </w:p>
        </w:tc>
        <w:tc>
          <w:tcPr>
            <w:tcW w:w="2340" w:type="dxa"/>
            <w:tcBorders/>
          </w:tcPr>
          <w:p>
            <w:pPr>
              <w:pStyle w:val="style0"/>
              <w:tabs>
                <w:tab w:val="left" w:leader="none" w:pos="3570"/>
              </w:tabs>
              <w:jc w:val="center"/>
              <w:rPr/>
            </w:pPr>
            <w:r>
              <w:t>Madras University</w:t>
            </w:r>
            <w:r>
              <w:t xml:space="preserve"> (</w:t>
            </w:r>
            <w:r>
              <w:t>Correspondence</w:t>
            </w:r>
            <w:r>
              <w:t>)</w:t>
            </w:r>
          </w:p>
        </w:tc>
        <w:tc>
          <w:tcPr>
            <w:tcW w:w="2520" w:type="dxa"/>
            <w:tcBorders/>
          </w:tcPr>
          <w:p>
            <w:pPr>
              <w:pStyle w:val="style0"/>
              <w:tabs>
                <w:tab w:val="left" w:leader="none" w:pos="3570"/>
              </w:tabs>
              <w:jc w:val="center"/>
              <w:rPr/>
            </w:pPr>
            <w:r>
              <w:t>Madras University</w:t>
            </w:r>
          </w:p>
        </w:tc>
        <w:tc>
          <w:tcPr>
            <w:tcW w:w="1800" w:type="dxa"/>
            <w:tcBorders/>
          </w:tcPr>
          <w:p>
            <w:pPr>
              <w:pStyle w:val="style0"/>
              <w:tabs>
                <w:tab w:val="left" w:leader="none" w:pos="3570"/>
              </w:tabs>
              <w:jc w:val="center"/>
              <w:rPr/>
            </w:pPr>
            <w:r>
              <w:t>60%</w:t>
            </w:r>
          </w:p>
        </w:tc>
        <w:tc>
          <w:tcPr>
            <w:tcW w:w="1170" w:type="dxa"/>
            <w:tcBorders/>
          </w:tcPr>
          <w:p>
            <w:pPr>
              <w:pStyle w:val="style0"/>
              <w:tabs>
                <w:tab w:val="left" w:leader="none" w:pos="3570"/>
              </w:tabs>
              <w:jc w:val="center"/>
              <w:rPr/>
            </w:pPr>
            <w:r>
              <w:t>2020</w:t>
            </w:r>
          </w:p>
        </w:tc>
      </w:tr>
      <w:tr>
        <w:tblPrEx/>
        <w:trPr>
          <w:trHeight w:val="532" w:hRule="atLeast"/>
          <w:jc w:val="center"/>
        </w:trPr>
        <w:tc>
          <w:tcPr>
            <w:tcW w:w="2088" w:type="dxa"/>
            <w:tcBorders/>
          </w:tcPr>
          <w:p>
            <w:pPr>
              <w:pStyle w:val="style0"/>
              <w:tabs>
                <w:tab w:val="left" w:leader="none" w:pos="3570"/>
              </w:tabs>
              <w:jc w:val="center"/>
              <w:rPr/>
            </w:pPr>
            <w:r>
              <w:t>Bachelor of Computer Application</w:t>
            </w:r>
          </w:p>
        </w:tc>
        <w:tc>
          <w:tcPr>
            <w:tcW w:w="2340" w:type="dxa"/>
            <w:tcBorders/>
          </w:tcPr>
          <w:p>
            <w:pPr>
              <w:pStyle w:val="style0"/>
              <w:tabs>
                <w:tab w:val="left" w:leader="none" w:pos="3570"/>
              </w:tabs>
              <w:jc w:val="center"/>
              <w:rPr/>
            </w:pPr>
            <w:r>
              <w:t>Guru Nanak College</w:t>
            </w:r>
          </w:p>
        </w:tc>
        <w:tc>
          <w:tcPr>
            <w:tcW w:w="2520" w:type="dxa"/>
            <w:tcBorders/>
          </w:tcPr>
          <w:p>
            <w:pPr>
              <w:pStyle w:val="style0"/>
              <w:tabs>
                <w:tab w:val="left" w:leader="none" w:pos="3570"/>
              </w:tabs>
              <w:jc w:val="center"/>
              <w:rPr/>
            </w:pPr>
            <w:r>
              <w:t>Madras University</w:t>
            </w:r>
          </w:p>
        </w:tc>
        <w:tc>
          <w:tcPr>
            <w:tcW w:w="1800" w:type="dxa"/>
            <w:tcBorders/>
          </w:tcPr>
          <w:p>
            <w:pPr>
              <w:pStyle w:val="style0"/>
              <w:tabs>
                <w:tab w:val="left" w:leader="none" w:pos="3570"/>
              </w:tabs>
              <w:jc w:val="center"/>
              <w:rPr/>
            </w:pPr>
            <w:r>
              <w:t>60%</w:t>
            </w:r>
          </w:p>
        </w:tc>
        <w:tc>
          <w:tcPr>
            <w:tcW w:w="1170" w:type="dxa"/>
            <w:tcBorders/>
          </w:tcPr>
          <w:p>
            <w:pPr>
              <w:pStyle w:val="style0"/>
              <w:tabs>
                <w:tab w:val="left" w:leader="none" w:pos="3570"/>
              </w:tabs>
              <w:jc w:val="center"/>
              <w:rPr/>
            </w:pPr>
            <w:r>
              <w:t>April 2016</w:t>
            </w:r>
          </w:p>
          <w:p>
            <w:pPr>
              <w:pStyle w:val="style0"/>
              <w:tabs>
                <w:tab w:val="left" w:leader="none" w:pos="3570"/>
              </w:tabs>
              <w:jc w:val="center"/>
              <w:rPr/>
            </w:pPr>
          </w:p>
        </w:tc>
      </w:tr>
      <w:tr>
        <w:tblPrEx/>
        <w:trPr>
          <w:trHeight w:val="432" w:hRule="atLeast"/>
          <w:jc w:val="center"/>
        </w:trPr>
        <w:tc>
          <w:tcPr>
            <w:tcW w:w="2088" w:type="dxa"/>
            <w:tcBorders/>
          </w:tcPr>
          <w:p>
            <w:pPr>
              <w:pStyle w:val="style0"/>
              <w:tabs>
                <w:tab w:val="left" w:leader="none" w:pos="3570"/>
              </w:tabs>
              <w:jc w:val="center"/>
              <w:rPr/>
            </w:pPr>
            <w:r>
              <w:t>Higher  Secondary   Certificate</w:t>
            </w:r>
          </w:p>
          <w:p>
            <w:pPr>
              <w:pStyle w:val="style0"/>
              <w:tabs>
                <w:tab w:val="left" w:leader="none" w:pos="3570"/>
              </w:tabs>
              <w:jc w:val="center"/>
              <w:rPr/>
            </w:pPr>
          </w:p>
        </w:tc>
        <w:tc>
          <w:tcPr>
            <w:tcW w:w="2340" w:type="dxa"/>
            <w:tcBorders/>
          </w:tcPr>
          <w:p>
            <w:pPr>
              <w:pStyle w:val="style0"/>
              <w:tabs>
                <w:tab w:val="left" w:leader="none" w:pos="3570"/>
              </w:tabs>
              <w:jc w:val="center"/>
              <w:rPr/>
            </w:pPr>
            <w:r>
              <w:t>Chennai Boys Hr. Sec.  School</w:t>
            </w:r>
          </w:p>
        </w:tc>
        <w:tc>
          <w:tcPr>
            <w:tcW w:w="2520" w:type="dxa"/>
            <w:tcBorders/>
          </w:tcPr>
          <w:p>
            <w:pPr>
              <w:pStyle w:val="style0"/>
              <w:tabs>
                <w:tab w:val="left" w:leader="none" w:pos="3570"/>
              </w:tabs>
              <w:jc w:val="center"/>
              <w:rPr/>
            </w:pPr>
            <w:r>
              <w:t>State Board</w:t>
            </w:r>
          </w:p>
          <w:p>
            <w:pPr>
              <w:pStyle w:val="style0"/>
              <w:tabs>
                <w:tab w:val="left" w:leader="none" w:pos="3570"/>
              </w:tabs>
              <w:jc w:val="center"/>
              <w:rPr/>
            </w:pPr>
            <w:r>
              <w:t>Chennai - 15</w:t>
            </w:r>
          </w:p>
        </w:tc>
        <w:tc>
          <w:tcPr>
            <w:tcW w:w="1800" w:type="dxa"/>
            <w:tcBorders/>
          </w:tcPr>
          <w:p>
            <w:pPr>
              <w:pStyle w:val="style0"/>
              <w:tabs>
                <w:tab w:val="left" w:leader="none" w:pos="3570"/>
              </w:tabs>
              <w:jc w:val="center"/>
              <w:rPr/>
            </w:pPr>
            <w:r>
              <w:t>71%</w:t>
            </w:r>
          </w:p>
        </w:tc>
        <w:tc>
          <w:tcPr>
            <w:tcW w:w="1170" w:type="dxa"/>
            <w:tcBorders/>
          </w:tcPr>
          <w:p>
            <w:pPr>
              <w:pStyle w:val="style0"/>
              <w:tabs>
                <w:tab w:val="left" w:leader="none" w:pos="3570"/>
              </w:tabs>
              <w:jc w:val="center"/>
              <w:rPr/>
            </w:pPr>
            <w:r>
              <w:t>May  2011</w:t>
            </w:r>
          </w:p>
        </w:tc>
      </w:tr>
      <w:tr>
        <w:tblPrEx/>
        <w:trPr>
          <w:trHeight w:val="710" w:hRule="atLeast"/>
          <w:jc w:val="center"/>
        </w:trPr>
        <w:tc>
          <w:tcPr>
            <w:tcW w:w="2088" w:type="dxa"/>
            <w:tcBorders/>
          </w:tcPr>
          <w:p>
            <w:pPr>
              <w:pStyle w:val="style0"/>
              <w:tabs>
                <w:tab w:val="left" w:leader="none" w:pos="3570"/>
              </w:tabs>
              <w:jc w:val="center"/>
              <w:rPr/>
            </w:pPr>
            <w:r>
              <w:t>Secondary School</w:t>
            </w:r>
          </w:p>
          <w:p>
            <w:pPr>
              <w:pStyle w:val="style0"/>
              <w:tabs>
                <w:tab w:val="left" w:leader="none" w:pos="3570"/>
              </w:tabs>
              <w:jc w:val="center"/>
              <w:rPr/>
            </w:pPr>
            <w:r>
              <w:t>Leaving Certificate</w:t>
            </w:r>
          </w:p>
        </w:tc>
        <w:tc>
          <w:tcPr>
            <w:tcW w:w="2340" w:type="dxa"/>
            <w:tcBorders/>
          </w:tcPr>
          <w:p>
            <w:pPr>
              <w:pStyle w:val="style0"/>
              <w:tabs>
                <w:tab w:val="left" w:leader="none" w:pos="3570"/>
              </w:tabs>
              <w:jc w:val="center"/>
              <w:rPr/>
            </w:pPr>
            <w:r>
              <w:t>Chennai Boys Hr. Sec.  School</w:t>
            </w:r>
          </w:p>
        </w:tc>
        <w:tc>
          <w:tcPr>
            <w:tcW w:w="2520" w:type="dxa"/>
            <w:tcBorders/>
          </w:tcPr>
          <w:p>
            <w:pPr>
              <w:pStyle w:val="style0"/>
              <w:tabs>
                <w:tab w:val="left" w:leader="none" w:pos="3570"/>
              </w:tabs>
              <w:jc w:val="center"/>
              <w:rPr/>
            </w:pPr>
            <w:r>
              <w:t>State Board</w:t>
            </w:r>
          </w:p>
          <w:p>
            <w:pPr>
              <w:pStyle w:val="style0"/>
              <w:tabs>
                <w:tab w:val="left" w:leader="none" w:pos="3570"/>
              </w:tabs>
              <w:jc w:val="center"/>
              <w:rPr/>
            </w:pPr>
            <w:r>
              <w:t>Chennai - 15</w:t>
            </w:r>
          </w:p>
        </w:tc>
        <w:tc>
          <w:tcPr>
            <w:tcW w:w="1800" w:type="dxa"/>
            <w:tcBorders/>
          </w:tcPr>
          <w:p>
            <w:pPr>
              <w:pStyle w:val="style0"/>
              <w:tabs>
                <w:tab w:val="left" w:leader="none" w:pos="3570"/>
              </w:tabs>
              <w:jc w:val="center"/>
              <w:rPr/>
            </w:pPr>
            <w:r>
              <w:t>58%</w:t>
            </w:r>
          </w:p>
        </w:tc>
        <w:tc>
          <w:tcPr>
            <w:tcW w:w="1170" w:type="dxa"/>
            <w:tcBorders/>
          </w:tcPr>
          <w:p>
            <w:pPr>
              <w:pStyle w:val="style0"/>
              <w:tabs>
                <w:tab w:val="left" w:leader="none" w:pos="3570"/>
              </w:tabs>
              <w:jc w:val="center"/>
              <w:rPr/>
            </w:pPr>
            <w:r>
              <w:t>May  2013</w:t>
            </w:r>
          </w:p>
        </w:tc>
      </w:tr>
    </w:tbl>
    <w:p>
      <w:pPr>
        <w:pStyle w:val="style94"/>
        <w:spacing w:before="0" w:beforeAutospacing="false" w:after="0" w:afterAutospacing="false"/>
        <w:ind w:left="360"/>
        <w:textAlignment w:val="baseline"/>
        <w:rPr>
          <w:rFonts w:ascii="Times New Roman" w:cs="Times New Roman" w:hAnsi="Times New Roman"/>
        </w:rPr>
      </w:pPr>
    </w:p>
    <w:p>
      <w:pPr>
        <w:pStyle w:val="style0"/>
        <w:pBdr>
          <w:bottom w:val="single" w:sz="6" w:space="1" w:color="auto"/>
        </w:pBdr>
        <w:shd w:val="clear" w:color="auto" w:fill="dddddd"/>
        <w:rPr>
          <w:rFonts w:cs="Times New Roman"/>
          <w:b/>
          <w:color w:val="002060"/>
          <w:sz w:val="24"/>
          <w:szCs w:val="24"/>
        </w:rPr>
      </w:pPr>
      <w:r>
        <w:rPr>
          <w:rFonts w:cs="Times New Roman"/>
          <w:b/>
          <w:color w:val="002060"/>
          <w:sz w:val="24"/>
          <w:szCs w:val="24"/>
        </w:rPr>
        <w:t>Technical Skills</w:t>
      </w:r>
    </w:p>
    <w:tbl>
      <w:tblPr>
        <w:tblW w:w="4901" w:type="pct"/>
        <w:tblInd w:w="108" w:type="dxa"/>
        <w:tblLook w:val="0000" w:firstRow="0" w:lastRow="0" w:firstColumn="0" w:lastColumn="0" w:noHBand="0" w:noVBand="0"/>
      </w:tblPr>
      <w:tblGrid>
        <w:gridCol w:w="2491"/>
        <w:gridCol w:w="6789"/>
      </w:tblGrid>
      <w:tr>
        <w:trPr>
          <w:trHeight w:val="413" w:hRule="atLeast"/>
        </w:trPr>
        <w:tc>
          <w:tcPr>
            <w:tcW w:w="1342" w:type="pct"/>
            <w:tcBorders>
              <w:top w:val="single" w:sz="4" w:space="0" w:color="c0c0c0"/>
              <w:left w:val="single" w:sz="4" w:space="0" w:color="c0c0c0"/>
              <w:bottom w:val="single" w:sz="4" w:space="0" w:color="c0c0c0"/>
            </w:tcBorders>
            <w:shd w:val="clear" w:color="auto" w:fill="ffffff"/>
            <w:vAlign w:val="center"/>
          </w:tcPr>
          <w:p>
            <w:pPr>
              <w:pStyle w:val="style0"/>
              <w:snapToGrid w:val="false"/>
              <w:rPr>
                <w:rFonts w:cs="Times New Roman"/>
                <w:sz w:val="24"/>
                <w:szCs w:val="24"/>
              </w:rPr>
            </w:pPr>
            <w:r>
              <w:rPr>
                <w:rFonts w:cs="Times New Roman"/>
                <w:sz w:val="24"/>
                <w:szCs w:val="24"/>
              </w:rPr>
              <w:t>Technologies</w:t>
            </w:r>
          </w:p>
        </w:tc>
        <w:tc>
          <w:tcPr>
            <w:tcW w:w="3658" w:type="pct"/>
            <w:tcBorders>
              <w:top w:val="single" w:sz="4" w:space="0" w:color="c0c0c0"/>
              <w:left w:val="single" w:sz="4" w:space="0" w:color="c0c0c0"/>
              <w:bottom w:val="single" w:sz="4" w:space="0" w:color="c0c0c0"/>
              <w:right w:val="single" w:sz="4" w:space="0" w:color="c0c0c0"/>
            </w:tcBorders>
            <w:vAlign w:val="center"/>
          </w:tcPr>
          <w:p>
            <w:pPr>
              <w:pStyle w:val="style0"/>
              <w:rPr>
                <w:rFonts w:cs="Times New Roman"/>
                <w:sz w:val="24"/>
                <w:szCs w:val="24"/>
              </w:rPr>
            </w:pPr>
            <w:r>
              <w:rPr>
                <w:rFonts w:cs="Times New Roman"/>
                <w:sz w:val="24"/>
                <w:szCs w:val="24"/>
              </w:rPr>
              <w:t>RPA Tool – UiPat</w:t>
            </w:r>
            <w:r>
              <w:rPr>
                <w:rFonts w:cs="Times New Roman"/>
                <w:sz w:val="24"/>
                <w:szCs w:val="24"/>
              </w:rPr>
              <w:t>h</w:t>
            </w:r>
            <w:r>
              <w:rPr>
                <w:rFonts w:cs="Times New Roman"/>
                <w:sz w:val="24"/>
                <w:szCs w:val="24"/>
              </w:rPr>
              <w:t xml:space="preserve">, VBA Macros, </w:t>
            </w:r>
            <w:r>
              <w:rPr>
                <w:rFonts w:cs="Times New Roman"/>
                <w:sz w:val="24"/>
                <w:szCs w:val="24"/>
              </w:rPr>
              <w:t xml:space="preserve">Python , </w:t>
            </w:r>
            <w:r>
              <w:rPr>
                <w:rFonts w:cs="Times New Roman"/>
                <w:sz w:val="24"/>
                <w:szCs w:val="24"/>
              </w:rPr>
              <w:t>selenium</w:t>
            </w:r>
          </w:p>
        </w:tc>
      </w:tr>
      <w:tr>
        <w:tblPrEx/>
        <w:trPr>
          <w:trHeight w:val="282" w:hRule="atLeast"/>
        </w:trPr>
        <w:tc>
          <w:tcPr>
            <w:tcW w:w="1342" w:type="pct"/>
            <w:tcBorders>
              <w:left w:val="single" w:sz="4" w:space="0" w:color="c0c0c0"/>
              <w:bottom w:val="single" w:sz="4" w:space="0" w:color="c0c0c0"/>
            </w:tcBorders>
            <w:shd w:val="clear" w:color="auto" w:fill="ffffff"/>
            <w:vAlign w:val="center"/>
          </w:tcPr>
          <w:p>
            <w:pPr>
              <w:pStyle w:val="style0"/>
              <w:snapToGrid w:val="false"/>
              <w:rPr>
                <w:rFonts w:cs="Times New Roman"/>
                <w:sz w:val="24"/>
                <w:szCs w:val="24"/>
              </w:rPr>
            </w:pPr>
            <w:r>
              <w:rPr>
                <w:rFonts w:cs="Times New Roman"/>
                <w:sz w:val="24"/>
                <w:szCs w:val="24"/>
              </w:rPr>
              <w:t>Development Tools</w:t>
            </w:r>
          </w:p>
        </w:tc>
        <w:tc>
          <w:tcPr>
            <w:tcW w:w="3658" w:type="pct"/>
            <w:tcBorders>
              <w:left w:val="single" w:sz="4" w:space="0" w:color="c0c0c0"/>
              <w:bottom w:val="single" w:sz="4" w:space="0" w:color="c0c0c0"/>
              <w:right w:val="single" w:sz="4" w:space="0" w:color="c0c0c0"/>
            </w:tcBorders>
            <w:vAlign w:val="center"/>
          </w:tcPr>
          <w:p>
            <w:pPr>
              <w:pStyle w:val="style29"/>
              <w:snapToGrid w:val="false"/>
              <w:rPr>
                <w:rFonts w:ascii="Times New Roman" w:cs="Times New Roman" w:hAnsi="Times New Roman"/>
                <w:sz w:val="24"/>
                <w:szCs w:val="24"/>
                <w:lang w:val="en-US"/>
              </w:rPr>
            </w:pPr>
            <w:r>
              <w:rPr>
                <w:rFonts w:ascii="Times New Roman" w:cs="Times New Roman" w:hAnsi="Times New Roman"/>
                <w:sz w:val="24"/>
                <w:szCs w:val="24"/>
                <w:lang w:val="en-US"/>
              </w:rPr>
              <w:t xml:space="preserve">UiPath Studio </w:t>
            </w:r>
            <w:r>
              <w:rPr>
                <w:rFonts w:cs="Times New Roman"/>
                <w:sz w:val="24"/>
                <w:szCs w:val="24"/>
              </w:rPr>
              <w:t>, VBA Macros, Python , selenium</w:t>
            </w:r>
          </w:p>
        </w:tc>
      </w:tr>
    </w:tbl>
    <w:p>
      <w:pPr>
        <w:pStyle w:val="style157"/>
        <w:rPr>
          <w:sz w:val="24"/>
          <w:szCs w:val="24"/>
        </w:rPr>
      </w:pPr>
    </w:p>
    <w:p>
      <w:pPr>
        <w:pStyle w:val="style157"/>
        <w:pBdr>
          <w:bottom w:val="single" w:sz="6" w:space="1" w:color="auto"/>
        </w:pBdr>
        <w:shd w:val="clear" w:color="auto" w:fill="dfdfdf"/>
        <w:rPr>
          <w:rFonts w:cs="Times New Roman"/>
          <w:b/>
          <w:color w:val="002060"/>
          <w:sz w:val="24"/>
          <w:szCs w:val="24"/>
        </w:rPr>
      </w:pPr>
      <w:r>
        <w:rPr>
          <w:rFonts w:cs="Times New Roman"/>
          <w:b/>
          <w:color w:val="002060"/>
          <w:sz w:val="24"/>
          <w:szCs w:val="24"/>
        </w:rPr>
        <w:t>Employment Summary</w:t>
      </w:r>
    </w:p>
    <w:p>
      <w:pPr>
        <w:pStyle w:val="style157"/>
        <w:rPr/>
      </w:pPr>
    </w:p>
    <w:tbl>
      <w:tblPr>
        <w:tblW w:w="4894" w:type="pct"/>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3021"/>
        <w:gridCol w:w="3108"/>
        <w:gridCol w:w="3137"/>
      </w:tblGrid>
      <w:tr>
        <w:trPr>
          <w:trHeight w:val="300" w:hRule="atLeast"/>
        </w:trPr>
        <w:tc>
          <w:tcPr>
            <w:tcW w:w="1630" w:type="pct"/>
            <w:tcBorders/>
            <w:shd w:val="clear" w:color="auto" w:fill="f2f2f2"/>
            <w:vAlign w:val="center"/>
          </w:tcPr>
          <w:p>
            <w:pPr>
              <w:pStyle w:val="style31"/>
              <w:spacing w:before="20" w:after="20"/>
              <w:jc w:val="left"/>
              <w:rPr>
                <w:rFonts w:ascii="Times New Roman" w:cs="Times New Roman" w:hAnsi="Times New Roman"/>
                <w:b/>
                <w:sz w:val="24"/>
                <w:szCs w:val="24"/>
              </w:rPr>
            </w:pPr>
            <w:r>
              <w:rPr>
                <w:rFonts w:ascii="Times New Roman" w:cs="Times New Roman" w:hAnsi="Times New Roman"/>
                <w:b/>
                <w:sz w:val="24"/>
                <w:szCs w:val="24"/>
              </w:rPr>
              <w:t>Organization</w:t>
            </w:r>
          </w:p>
        </w:tc>
        <w:tc>
          <w:tcPr>
            <w:tcW w:w="1677" w:type="pct"/>
            <w:tcBorders/>
            <w:shd w:val="clear" w:color="auto" w:fill="f2f2f2"/>
            <w:vAlign w:val="center"/>
          </w:tcPr>
          <w:p>
            <w:pPr>
              <w:pStyle w:val="style31"/>
              <w:spacing w:before="20" w:after="20"/>
              <w:jc w:val="left"/>
              <w:rPr>
                <w:rFonts w:ascii="Times New Roman" w:cs="Times New Roman" w:hAnsi="Times New Roman"/>
                <w:b/>
                <w:sz w:val="24"/>
                <w:szCs w:val="24"/>
              </w:rPr>
            </w:pPr>
            <w:r>
              <w:rPr>
                <w:rFonts w:ascii="Times New Roman" w:cs="Times New Roman" w:hAnsi="Times New Roman"/>
                <w:b/>
                <w:sz w:val="24"/>
                <w:szCs w:val="24"/>
              </w:rPr>
              <w:t>Designation</w:t>
            </w:r>
          </w:p>
        </w:tc>
        <w:tc>
          <w:tcPr>
            <w:tcW w:w="1693" w:type="pct"/>
            <w:tcBorders/>
            <w:shd w:val="clear" w:color="auto" w:fill="f2f2f2"/>
            <w:vAlign w:val="center"/>
          </w:tcPr>
          <w:p>
            <w:pPr>
              <w:pStyle w:val="style31"/>
              <w:spacing w:before="20" w:after="20"/>
              <w:jc w:val="left"/>
              <w:rPr>
                <w:rFonts w:ascii="Times New Roman" w:cs="Times New Roman" w:hAnsi="Times New Roman"/>
                <w:b/>
                <w:sz w:val="24"/>
                <w:szCs w:val="24"/>
              </w:rPr>
            </w:pPr>
            <w:r>
              <w:rPr>
                <w:rFonts w:ascii="Times New Roman" w:cs="Times New Roman" w:hAnsi="Times New Roman"/>
                <w:b/>
                <w:sz w:val="24"/>
                <w:szCs w:val="24"/>
              </w:rPr>
              <w:t>Duration</w:t>
            </w:r>
          </w:p>
        </w:tc>
      </w:tr>
      <w:tr>
        <w:tblPrEx/>
        <w:trPr>
          <w:trHeight w:val="582" w:hRule="atLeast"/>
        </w:trPr>
        <w:tc>
          <w:tcPr>
            <w:tcW w:w="1630" w:type="pct"/>
            <w:tcBorders/>
            <w:vAlign w:val="center"/>
          </w:tcPr>
          <w:p>
            <w:pPr>
              <w:pStyle w:val="style31"/>
              <w:spacing w:before="20" w:after="20"/>
              <w:jc w:val="left"/>
              <w:rPr>
                <w:rFonts w:ascii="Times New Roman" w:cs="Times New Roman" w:hAnsi="Times New Roman"/>
                <w:sz w:val="24"/>
                <w:szCs w:val="24"/>
              </w:rPr>
            </w:pPr>
            <w:r>
              <w:rPr>
                <w:rFonts w:ascii="Times New Roman" w:cs="Times New Roman" w:hAnsi="Times New Roman"/>
                <w:sz w:val="24"/>
                <w:szCs w:val="24"/>
              </w:rPr>
              <w:t xml:space="preserve">Lifestar </w:t>
            </w:r>
            <w:r>
              <w:rPr>
                <w:rFonts w:ascii="Times New Roman" w:cs="Times New Roman" w:hAnsi="Times New Roman"/>
                <w:sz w:val="24"/>
                <w:szCs w:val="24"/>
              </w:rPr>
              <w:t>pharma</w:t>
            </w:r>
          </w:p>
        </w:tc>
        <w:tc>
          <w:tcPr>
            <w:tcW w:w="1677" w:type="pct"/>
            <w:tcBorders/>
            <w:vAlign w:val="center"/>
          </w:tcPr>
          <w:p>
            <w:pPr>
              <w:pStyle w:val="style31"/>
              <w:spacing w:before="20" w:after="20"/>
              <w:jc w:val="left"/>
              <w:rPr>
                <w:rFonts w:ascii="Times New Roman" w:cs="Times New Roman" w:hAnsi="Times New Roman"/>
                <w:sz w:val="24"/>
                <w:szCs w:val="24"/>
              </w:rPr>
            </w:pPr>
            <w:r>
              <w:rPr>
                <w:rFonts w:ascii="Times New Roman" w:cs="Times New Roman" w:hAnsi="Times New Roman"/>
                <w:sz w:val="24"/>
                <w:szCs w:val="24"/>
              </w:rPr>
              <w:t>RPA Developer</w:t>
            </w:r>
          </w:p>
        </w:tc>
        <w:tc>
          <w:tcPr>
            <w:tcW w:w="1693" w:type="pct"/>
            <w:tcBorders/>
            <w:vAlign w:val="center"/>
          </w:tcPr>
          <w:p>
            <w:pPr>
              <w:pStyle w:val="style31"/>
              <w:spacing w:before="20" w:after="20"/>
              <w:jc w:val="left"/>
              <w:rPr>
                <w:rFonts w:ascii="Times New Roman" w:cs="Times New Roman" w:hAnsi="Times New Roman"/>
                <w:sz w:val="24"/>
                <w:szCs w:val="24"/>
              </w:rPr>
            </w:pPr>
            <w:r>
              <w:rPr>
                <w:rFonts w:ascii="Times New Roman" w:cs="Times New Roman" w:hAnsi="Times New Roman"/>
                <w:sz w:val="24"/>
                <w:szCs w:val="24"/>
              </w:rPr>
              <w:t xml:space="preserve">October </w:t>
            </w:r>
            <w:r>
              <w:rPr>
                <w:rFonts w:ascii="Times New Roman" w:cs="Times New Roman" w:hAnsi="Times New Roman"/>
                <w:sz w:val="24"/>
                <w:szCs w:val="24"/>
              </w:rPr>
              <w:t xml:space="preserve"> 2</w:t>
            </w:r>
            <w:r>
              <w:rPr>
                <w:rFonts w:ascii="Times New Roman" w:cs="Times New Roman" w:hAnsi="Times New Roman"/>
                <w:sz w:val="24"/>
                <w:szCs w:val="24"/>
              </w:rPr>
              <w:t>0</w:t>
            </w:r>
            <w:r>
              <w:rPr>
                <w:rFonts w:ascii="Times New Roman" w:cs="Times New Roman" w:hAnsi="Times New Roman"/>
                <w:sz w:val="24"/>
                <w:szCs w:val="24"/>
              </w:rPr>
              <w:t>20</w:t>
            </w:r>
            <w:r>
              <w:rPr>
                <w:rFonts w:ascii="Times New Roman" w:cs="Times New Roman" w:hAnsi="Times New Roman"/>
                <w:sz w:val="24"/>
                <w:szCs w:val="24"/>
              </w:rPr>
              <w:t xml:space="preserve"> </w:t>
            </w:r>
            <w:r>
              <w:rPr>
                <w:rFonts w:ascii="Times New Roman" w:cs="Times New Roman" w:hAnsi="Times New Roman"/>
                <w:sz w:val="24"/>
                <w:szCs w:val="24"/>
              </w:rPr>
              <w:t xml:space="preserve">to </w:t>
            </w:r>
            <w:r>
              <w:rPr>
                <w:rFonts w:ascii="Times New Roman" w:cs="Times New Roman" w:hAnsi="Times New Roman"/>
                <w:sz w:val="24"/>
                <w:szCs w:val="24"/>
              </w:rPr>
              <w:t>February 2022</w:t>
            </w:r>
          </w:p>
        </w:tc>
      </w:tr>
      <w:tr>
        <w:tblPrEx/>
        <w:trPr>
          <w:trHeight w:val="582" w:hRule="atLeast"/>
        </w:trPr>
        <w:tc>
          <w:tcPr>
            <w:tcW w:w="1630" w:type="pct"/>
            <w:tcBorders>
              <w:top w:val="single" w:sz="4" w:space="0" w:color="a6a6a6"/>
              <w:left w:val="single" w:sz="4" w:space="0" w:color="a6a6a6"/>
              <w:bottom w:val="single" w:sz="4" w:space="0" w:color="a6a6a6"/>
              <w:right w:val="single" w:sz="4" w:space="0" w:color="a6a6a6"/>
            </w:tcBorders>
            <w:vAlign w:val="center"/>
          </w:tcPr>
          <w:p>
            <w:pPr>
              <w:pStyle w:val="style31"/>
              <w:spacing w:before="20" w:after="20"/>
              <w:jc w:val="left"/>
              <w:rPr>
                <w:rFonts w:ascii="Times New Roman" w:cs="Times New Roman" w:hAnsi="Times New Roman"/>
                <w:sz w:val="24"/>
                <w:szCs w:val="24"/>
              </w:rPr>
            </w:pPr>
            <w:r>
              <w:rPr>
                <w:rFonts w:ascii="Times New Roman" w:cs="Times New Roman" w:hAnsi="Times New Roman"/>
                <w:sz w:val="24"/>
                <w:szCs w:val="24"/>
              </w:rPr>
              <w:t>Quintessence Bussiness solution</w:t>
            </w:r>
          </w:p>
        </w:tc>
        <w:tc>
          <w:tcPr>
            <w:tcW w:w="1677" w:type="pct"/>
            <w:tcBorders>
              <w:top w:val="single" w:sz="4" w:space="0" w:color="a6a6a6"/>
              <w:left w:val="single" w:sz="4" w:space="0" w:color="a6a6a6"/>
              <w:bottom w:val="single" w:sz="4" w:space="0" w:color="a6a6a6"/>
              <w:right w:val="single" w:sz="4" w:space="0" w:color="a6a6a6"/>
            </w:tcBorders>
            <w:vAlign w:val="center"/>
          </w:tcPr>
          <w:p>
            <w:pPr>
              <w:pStyle w:val="style31"/>
              <w:spacing w:before="20" w:after="20"/>
              <w:jc w:val="left"/>
              <w:rPr>
                <w:rFonts w:ascii="Times New Roman" w:cs="Times New Roman" w:hAnsi="Times New Roman"/>
                <w:sz w:val="24"/>
                <w:szCs w:val="24"/>
              </w:rPr>
            </w:pPr>
            <w:r>
              <w:rPr>
                <w:rFonts w:ascii="Times New Roman" w:cs="Times New Roman" w:hAnsi="Times New Roman"/>
                <w:sz w:val="24"/>
                <w:szCs w:val="24"/>
              </w:rPr>
              <w:t>RPA Developer</w:t>
            </w:r>
          </w:p>
        </w:tc>
        <w:tc>
          <w:tcPr>
            <w:tcW w:w="1693" w:type="pct"/>
            <w:tcBorders>
              <w:top w:val="single" w:sz="4" w:space="0" w:color="a6a6a6"/>
              <w:left w:val="single" w:sz="4" w:space="0" w:color="a6a6a6"/>
              <w:bottom w:val="single" w:sz="4" w:space="0" w:color="a6a6a6"/>
              <w:right w:val="single" w:sz="4" w:space="0" w:color="a6a6a6"/>
            </w:tcBorders>
            <w:vAlign w:val="center"/>
          </w:tcPr>
          <w:p>
            <w:pPr>
              <w:pStyle w:val="style31"/>
              <w:spacing w:before="20" w:after="20"/>
              <w:jc w:val="left"/>
              <w:rPr>
                <w:rFonts w:ascii="Times New Roman" w:cs="Times New Roman" w:hAnsi="Times New Roman"/>
                <w:sz w:val="24"/>
                <w:szCs w:val="24"/>
              </w:rPr>
            </w:pPr>
            <w:r>
              <w:rPr>
                <w:rFonts w:ascii="Times New Roman" w:cs="Times New Roman" w:hAnsi="Times New Roman"/>
                <w:sz w:val="24"/>
                <w:szCs w:val="24"/>
              </w:rPr>
              <w:t xml:space="preserve">March 2022 </w:t>
            </w:r>
            <w:r>
              <w:rPr>
                <w:rFonts w:ascii="Times New Roman" w:cs="Times New Roman" w:hAnsi="Times New Roman"/>
                <w:sz w:val="24"/>
                <w:szCs w:val="24"/>
              </w:rPr>
              <w:t>to</w:t>
            </w:r>
            <w:r>
              <w:rPr>
                <w:rFonts w:ascii="Times New Roman" w:cs="Times New Roman" w:hAnsi="Times New Roman"/>
                <w:sz w:val="24"/>
                <w:szCs w:val="24"/>
              </w:rPr>
              <w:t xml:space="preserve"> Till date</w:t>
            </w:r>
          </w:p>
        </w:tc>
      </w:tr>
    </w:tbl>
    <w:p>
      <w:pPr>
        <w:pStyle w:val="style157"/>
        <w:rPr/>
      </w:pPr>
    </w:p>
    <w:p>
      <w:pPr>
        <w:pStyle w:val="style157"/>
        <w:pBdr>
          <w:bottom w:val="single" w:sz="6" w:space="1" w:color="auto"/>
        </w:pBdr>
        <w:shd w:val="clear" w:color="auto" w:fill="dfdfdf"/>
        <w:rPr>
          <w:rFonts w:cs="Times New Roman"/>
          <w:b/>
          <w:color w:val="002060"/>
          <w:sz w:val="24"/>
          <w:szCs w:val="24"/>
        </w:rPr>
      </w:pPr>
      <w:r>
        <w:rPr>
          <w:rFonts w:cs="Times New Roman"/>
          <w:b/>
          <w:color w:val="002060"/>
          <w:sz w:val="24"/>
          <w:szCs w:val="24"/>
        </w:rPr>
        <w:t>Project #1</w:t>
      </w:r>
    </w:p>
    <w:p>
      <w:pPr>
        <w:pStyle w:val="style0"/>
        <w:rPr>
          <w:rFonts w:cs="Times New Roman"/>
          <w:sz w:val="24"/>
          <w:szCs w:val="24"/>
        </w:rPr>
      </w:pPr>
    </w:p>
    <w:tbl>
      <w:tblPr>
        <w:tblW w:w="4888" w:type="pct"/>
        <w:tblInd w:w="108"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00" w:firstRow="0" w:lastRow="0" w:firstColumn="0" w:lastColumn="0" w:noHBand="0" w:noVBand="0"/>
      </w:tblPr>
      <w:tblGrid>
        <w:gridCol w:w="2045"/>
        <w:gridCol w:w="7210"/>
      </w:tblGrid>
      <w:tr>
        <w:trPr/>
        <w:tc>
          <w:tcPr>
            <w:tcW w:w="1105" w:type="pct"/>
            <w:tcBorders/>
          </w:tcPr>
          <w:p>
            <w:pPr>
              <w:pStyle w:val="style31"/>
              <w:spacing w:before="20" w:after="20"/>
              <w:rPr>
                <w:rFonts w:ascii="Times New Roman" w:cs="Times New Roman" w:hAnsi="Times New Roman"/>
                <w:b/>
                <w:spacing w:val="4"/>
                <w:sz w:val="24"/>
                <w:szCs w:val="24"/>
              </w:rPr>
            </w:pPr>
            <w:r>
              <w:rPr>
                <w:rFonts w:ascii="Times New Roman" w:cs="Times New Roman" w:hAnsi="Times New Roman"/>
                <w:b/>
                <w:spacing w:val="4"/>
                <w:sz w:val="24"/>
                <w:szCs w:val="24"/>
              </w:rPr>
              <w:t>Project Name:</w:t>
            </w:r>
          </w:p>
        </w:tc>
        <w:tc>
          <w:tcPr>
            <w:tcW w:w="3895" w:type="pct"/>
            <w:tcBorders/>
          </w:tcPr>
          <w:p>
            <w:pPr>
              <w:pStyle w:val="style31"/>
              <w:spacing w:before="20" w:after="20"/>
              <w:rPr>
                <w:rFonts w:ascii="Times New Roman" w:cs="Times New Roman" w:hAnsi="Times New Roman"/>
                <w:color w:val="000000"/>
                <w:sz w:val="24"/>
                <w:szCs w:val="24"/>
              </w:rPr>
            </w:pPr>
            <w:r>
              <w:rPr>
                <w:rFonts w:ascii="Times New Roman" w:cs="Times New Roman" w:hAnsi="Times New Roman"/>
                <w:color w:val="000000"/>
                <w:sz w:val="24"/>
                <w:szCs w:val="24"/>
              </w:rPr>
              <w:t xml:space="preserve">Attorney </w:t>
            </w:r>
          </w:p>
        </w:tc>
      </w:tr>
      <w:tr>
        <w:tblPrEx/>
        <w:trPr/>
        <w:tc>
          <w:tcPr>
            <w:tcW w:w="1105" w:type="pct"/>
            <w:tcBorders/>
          </w:tcPr>
          <w:p>
            <w:pPr>
              <w:pStyle w:val="style0"/>
              <w:spacing w:before="20" w:after="20"/>
              <w:rPr>
                <w:rFonts w:cs="Times New Roman"/>
                <w:b/>
                <w:spacing w:val="4"/>
                <w:sz w:val="24"/>
                <w:szCs w:val="24"/>
              </w:rPr>
            </w:pPr>
            <w:r>
              <w:rPr>
                <w:rFonts w:cs="Times New Roman"/>
                <w:b/>
                <w:spacing w:val="4"/>
                <w:sz w:val="24"/>
                <w:szCs w:val="24"/>
              </w:rPr>
              <w:t>Role</w:t>
            </w:r>
          </w:p>
        </w:tc>
        <w:tc>
          <w:tcPr>
            <w:tcW w:w="3895" w:type="pct"/>
            <w:tcBorders/>
          </w:tcPr>
          <w:p>
            <w:pPr>
              <w:pStyle w:val="style2"/>
              <w:spacing w:before="20" w:after="20"/>
              <w:rPr>
                <w:rFonts w:ascii="Times New Roman" w:cs="Times New Roman" w:hAnsi="Times New Roman"/>
                <w:b w:val="false"/>
                <w:bCs w:val="false"/>
                <w:i/>
                <w:iCs/>
                <w:color w:val="000000"/>
                <w:sz w:val="24"/>
                <w:szCs w:val="24"/>
              </w:rPr>
            </w:pPr>
            <w:r>
              <w:rPr>
                <w:rFonts w:ascii="Times New Roman" w:cs="Times New Roman" w:hAnsi="Times New Roman"/>
                <w:b w:val="false"/>
                <w:bCs w:val="false"/>
                <w:color w:val="000000"/>
                <w:sz w:val="24"/>
                <w:szCs w:val="24"/>
              </w:rPr>
              <w:t>RPA Developer</w:t>
            </w:r>
          </w:p>
        </w:tc>
      </w:tr>
      <w:tr>
        <w:tblPrEx/>
        <w:trPr/>
        <w:tc>
          <w:tcPr>
            <w:tcW w:w="1105" w:type="pct"/>
            <w:tcBorders/>
          </w:tcPr>
          <w:p>
            <w:pPr>
              <w:pStyle w:val="style0"/>
              <w:spacing w:before="20" w:after="20"/>
              <w:rPr>
                <w:rFonts w:cs="Times New Roman"/>
                <w:b/>
                <w:spacing w:val="4"/>
                <w:sz w:val="24"/>
                <w:szCs w:val="24"/>
              </w:rPr>
            </w:pPr>
            <w:r>
              <w:rPr>
                <w:rFonts w:cs="Times New Roman"/>
                <w:b/>
                <w:spacing w:val="4"/>
                <w:sz w:val="24"/>
                <w:szCs w:val="24"/>
              </w:rPr>
              <w:t>Team Size</w:t>
            </w:r>
          </w:p>
        </w:tc>
        <w:tc>
          <w:tcPr>
            <w:tcW w:w="3895" w:type="pct"/>
            <w:tcBorders/>
          </w:tcPr>
          <w:p>
            <w:pPr>
              <w:pStyle w:val="style0"/>
              <w:spacing w:before="20" w:after="20"/>
              <w:rPr>
                <w:rFonts w:cs="Times New Roman"/>
                <w:color w:val="000000"/>
                <w:sz w:val="24"/>
                <w:szCs w:val="24"/>
              </w:rPr>
            </w:pPr>
            <w:r>
              <w:rPr>
                <w:rFonts w:cs="Times New Roman"/>
                <w:color w:val="000000"/>
                <w:sz w:val="24"/>
                <w:szCs w:val="24"/>
              </w:rPr>
              <w:t>4</w:t>
            </w:r>
          </w:p>
        </w:tc>
      </w:tr>
      <w:tr>
        <w:tblPrEx/>
        <w:trPr>
          <w:trHeight w:val="370" w:hRule="atLeast"/>
        </w:trPr>
        <w:tc>
          <w:tcPr>
            <w:tcW w:w="1105" w:type="pct"/>
            <w:tcBorders/>
          </w:tcPr>
          <w:p>
            <w:pPr>
              <w:pStyle w:val="style0"/>
              <w:spacing w:before="20" w:after="20"/>
              <w:rPr>
                <w:rFonts w:cs="Times New Roman"/>
                <w:b/>
                <w:bCs/>
                <w:sz w:val="24"/>
                <w:szCs w:val="24"/>
              </w:rPr>
            </w:pPr>
            <w:r>
              <w:rPr>
                <w:rFonts w:cs="Times New Roman"/>
                <w:b/>
                <w:spacing w:val="4"/>
                <w:sz w:val="24"/>
                <w:szCs w:val="24"/>
              </w:rPr>
              <w:t>Environment</w:t>
            </w:r>
          </w:p>
        </w:tc>
        <w:tc>
          <w:tcPr>
            <w:tcW w:w="3895" w:type="pct"/>
            <w:tcBorders/>
          </w:tcPr>
          <w:p>
            <w:pPr>
              <w:pStyle w:val="style2"/>
              <w:spacing w:before="20" w:after="20"/>
              <w:rPr>
                <w:rFonts w:ascii="Times New Roman" w:cs="Times New Roman" w:hAnsi="Times New Roman"/>
                <w:color w:val="000000"/>
                <w:sz w:val="24"/>
                <w:szCs w:val="24"/>
              </w:rPr>
            </w:pPr>
            <w:r>
              <w:rPr>
                <w:rFonts w:ascii="Times New Roman" w:cs="Times New Roman" w:hAnsi="Times New Roman"/>
                <w:b w:val="false"/>
                <w:bCs w:val="false"/>
                <w:color w:val="000000"/>
                <w:sz w:val="24"/>
                <w:szCs w:val="24"/>
              </w:rPr>
              <w:t xml:space="preserve">UiPath, </w:t>
            </w:r>
            <w:r>
              <w:rPr>
                <w:rFonts w:ascii="Times New Roman" w:cs="Times New Roman" w:hAnsi="Times New Roman"/>
                <w:b w:val="false"/>
                <w:bCs w:val="false"/>
                <w:color w:val="000000"/>
                <w:sz w:val="24"/>
                <w:szCs w:val="24"/>
              </w:rPr>
              <w:t>Web Applications</w:t>
            </w:r>
            <w:r>
              <w:rPr>
                <w:rFonts w:ascii="Times New Roman" w:cs="Times New Roman" w:hAnsi="Times New Roman"/>
                <w:b w:val="false"/>
                <w:bCs w:val="false"/>
                <w:color w:val="000000"/>
                <w:sz w:val="24"/>
                <w:szCs w:val="24"/>
              </w:rPr>
              <w:t>,</w:t>
            </w:r>
            <w:r>
              <w:rPr>
                <w:rFonts w:ascii="Times New Roman" w:cs="Times New Roman" w:hAnsi="Times New Roman"/>
                <w:b w:val="false"/>
                <w:bCs w:val="false"/>
                <w:color w:val="000000"/>
                <w:sz w:val="24"/>
                <w:szCs w:val="24"/>
              </w:rPr>
              <w:t xml:space="preserve"> Desktop Applicatoin,</w:t>
            </w:r>
            <w:r>
              <w:rPr>
                <w:rFonts w:ascii="Times New Roman" w:cs="Times New Roman" w:hAnsi="Times New Roman"/>
                <w:b w:val="false"/>
                <w:bCs w:val="false"/>
                <w:color w:val="000000"/>
                <w:sz w:val="24"/>
                <w:szCs w:val="24"/>
              </w:rPr>
              <w:t xml:space="preserve"> Excel , Email</w:t>
            </w:r>
            <w:r>
              <w:rPr>
                <w:rFonts w:ascii="Times New Roman" w:cs="Times New Roman" w:hAnsi="Times New Roman"/>
                <w:b w:val="false"/>
                <w:bCs w:val="false"/>
                <w:color w:val="000000"/>
                <w:sz w:val="24"/>
                <w:szCs w:val="24"/>
              </w:rPr>
              <w:t>,</w:t>
            </w:r>
          </w:p>
        </w:tc>
      </w:tr>
    </w:tbl>
    <w:p>
      <w:pPr>
        <w:pStyle w:val="style0"/>
        <w:rPr>
          <w:rFonts w:cs="Times New Roman"/>
          <w:b/>
          <w:color w:val="002060"/>
          <w:sz w:val="24"/>
          <w:szCs w:val="24"/>
          <w:u w:val="single"/>
        </w:rPr>
      </w:pPr>
    </w:p>
    <w:p>
      <w:pPr>
        <w:pStyle w:val="style0"/>
        <w:rPr>
          <w:rFonts w:cs="Times New Roman"/>
          <w:b/>
          <w:color w:val="002060"/>
          <w:sz w:val="24"/>
          <w:szCs w:val="24"/>
          <w:u w:val="single"/>
        </w:rPr>
      </w:pPr>
    </w:p>
    <w:p>
      <w:pPr>
        <w:pStyle w:val="style0"/>
        <w:rPr>
          <w:rFonts w:cs="Times New Roman"/>
          <w:b/>
          <w:color w:val="002060"/>
          <w:sz w:val="24"/>
          <w:szCs w:val="24"/>
          <w:u w:val="single"/>
        </w:rPr>
      </w:pPr>
      <w:r>
        <w:rPr>
          <w:rFonts w:cs="Times New Roman"/>
          <w:b/>
          <w:color w:val="002060"/>
          <w:sz w:val="24"/>
          <w:szCs w:val="24"/>
          <w:u w:val="single"/>
        </w:rPr>
        <w:t>UIPATH :</w:t>
      </w:r>
    </w:p>
    <w:p>
      <w:pPr>
        <w:pStyle w:val="style0"/>
        <w:rPr>
          <w:rFonts w:cs="Times New Roman"/>
          <w:b/>
          <w:color w:val="002060"/>
          <w:sz w:val="24"/>
          <w:szCs w:val="24"/>
          <w:u w:val="single"/>
        </w:rPr>
      </w:pPr>
      <w:r>
        <w:rPr>
          <w:rFonts w:cs="Times New Roman"/>
          <w:b/>
          <w:color w:val="002060"/>
          <w:sz w:val="24"/>
          <w:szCs w:val="24"/>
          <w:u w:val="single"/>
        </w:rPr>
        <w:t>Project Description:</w:t>
      </w:r>
    </w:p>
    <w:p>
      <w:pPr>
        <w:pStyle w:val="style0"/>
        <w:rPr>
          <w:rFonts w:cs="Times New Roman"/>
          <w:b/>
          <w:color w:val="002060"/>
          <w:sz w:val="24"/>
          <w:szCs w:val="24"/>
          <w:u w:val="single"/>
        </w:rPr>
      </w:pPr>
      <w:r>
        <w:rPr>
          <w:rFonts w:cs="Times New Roman"/>
          <w:b/>
          <w:color w:val="002060"/>
          <w:sz w:val="24"/>
          <w:szCs w:val="24"/>
          <w:u w:val="single"/>
        </w:rPr>
        <w:t>Attorney:</w:t>
      </w:r>
    </w:p>
    <w:p>
      <w:pPr>
        <w:pStyle w:val="style0"/>
        <w:rPr>
          <w:rFonts w:cs="Calibri"/>
          <w:sz w:val="24"/>
          <w:szCs w:val="24"/>
        </w:rPr>
      </w:pPr>
      <w:r>
        <w:rPr>
          <w:rFonts w:cs="Calibri"/>
          <w:sz w:val="24"/>
          <w:szCs w:val="24"/>
        </w:rPr>
        <w:tab/>
      </w:r>
      <w:r>
        <w:rPr>
          <w:rFonts w:cs="Calibri"/>
          <w:sz w:val="24"/>
          <w:szCs w:val="24"/>
        </w:rPr>
        <w:t>Attorney Process is get a Patient Insurance details and for number of time the patient get a service from a provider through Accuterm (internal Application)</w:t>
      </w:r>
      <w:r>
        <w:rPr>
          <w:rFonts w:cs="Calibri"/>
          <w:sz w:val="24"/>
          <w:szCs w:val="24"/>
        </w:rPr>
        <w:t>,</w:t>
      </w:r>
      <w:r>
        <w:rPr>
          <w:rFonts w:cs="Calibri"/>
          <w:sz w:val="24"/>
          <w:szCs w:val="24"/>
        </w:rPr>
        <w:t xml:space="preserve"> and </w:t>
      </w:r>
      <w:r>
        <w:rPr>
          <w:rFonts w:cs="Calibri"/>
          <w:sz w:val="24"/>
          <w:szCs w:val="24"/>
        </w:rPr>
        <w:t xml:space="preserve">get </w:t>
      </w:r>
      <w:r>
        <w:rPr>
          <w:rFonts w:cs="Calibri"/>
          <w:sz w:val="24"/>
          <w:szCs w:val="24"/>
        </w:rPr>
        <w:t>Patient Attorney Letter(Patient case document) through a website</w:t>
      </w:r>
      <w:r>
        <w:rPr>
          <w:rFonts w:cs="Calibri"/>
          <w:sz w:val="24"/>
          <w:szCs w:val="24"/>
        </w:rPr>
        <w:t xml:space="preserve"> , with the use of patient Input details</w:t>
      </w:r>
    </w:p>
    <w:p>
      <w:pPr>
        <w:pStyle w:val="style0"/>
        <w:rPr>
          <w:rFonts w:cs="Calibri"/>
          <w:sz w:val="24"/>
          <w:szCs w:val="24"/>
        </w:rPr>
      </w:pPr>
      <w:r>
        <w:rPr>
          <w:rFonts w:cs="Calibri"/>
          <w:sz w:val="24"/>
          <w:szCs w:val="24"/>
        </w:rPr>
        <w:tab/>
      </w:r>
      <w:r>
        <w:rPr>
          <w:rFonts w:cs="Calibri"/>
          <w:sz w:val="24"/>
          <w:szCs w:val="24"/>
        </w:rPr>
        <w:t>Then merge those documents synchronously and sent a fax to the patient via Email.and once the patients fax sent successfully , we have to upload the comments and status for that patient into the database by connecting the database and run a sql query</w:t>
      </w:r>
      <w:r>
        <w:rPr>
          <w:rFonts w:cs="Calibri"/>
          <w:sz w:val="24"/>
          <w:szCs w:val="24"/>
        </w:rPr>
        <w:t>. Therefore the database updation completed</w:t>
      </w:r>
      <w:r>
        <w:rPr>
          <w:rFonts w:cs="Calibri"/>
          <w:sz w:val="24"/>
          <w:szCs w:val="24"/>
        </w:rPr>
        <w:t>,</w:t>
      </w:r>
    </w:p>
    <w:p>
      <w:pPr>
        <w:pStyle w:val="style0"/>
        <w:rPr>
          <w:rFonts w:cs="Calibri"/>
          <w:sz w:val="24"/>
          <w:szCs w:val="24"/>
        </w:rPr>
      </w:pPr>
      <w:r>
        <w:rPr>
          <w:rFonts w:cs="Calibri"/>
          <w:sz w:val="24"/>
          <w:szCs w:val="24"/>
        </w:rPr>
        <w:tab/>
      </w:r>
      <w:r>
        <w:rPr>
          <w:rFonts w:cs="Calibri"/>
          <w:sz w:val="24"/>
          <w:szCs w:val="24"/>
        </w:rPr>
        <w:t>We  sent a fax throught email on per day 200 patients , once the fax has been sent to the patients. We have to upload that fax documents into the Database throught an our internal tool(Resolve tool application) .</w:t>
      </w:r>
    </w:p>
    <w:p>
      <w:pPr>
        <w:pStyle w:val="style0"/>
        <w:rPr>
          <w:rFonts w:cs="Calibri"/>
          <w:sz w:val="24"/>
          <w:szCs w:val="24"/>
        </w:rPr>
      </w:pPr>
      <w:r>
        <w:rPr>
          <w:rFonts w:cs="Calibri"/>
          <w:sz w:val="24"/>
          <w:szCs w:val="24"/>
        </w:rPr>
        <w:t xml:space="preserve"> we had to confirm the f</w:t>
      </w:r>
      <w:r>
        <w:rPr>
          <w:rFonts w:cs="Calibri"/>
          <w:sz w:val="24"/>
          <w:szCs w:val="24"/>
        </w:rPr>
        <w:t xml:space="preserve">ax has reached to the patients. We can confirm by the automatic </w:t>
      </w:r>
      <w:r>
        <w:rPr>
          <w:rFonts w:cs="Calibri"/>
          <w:sz w:val="24"/>
          <w:szCs w:val="24"/>
        </w:rPr>
        <w:t>acknowledgment mail.</w:t>
      </w:r>
    </w:p>
    <w:p>
      <w:pPr>
        <w:pStyle w:val="style0"/>
        <w:rPr>
          <w:rFonts w:cs="Calibri"/>
          <w:sz w:val="24"/>
          <w:szCs w:val="24"/>
        </w:rPr>
      </w:pPr>
      <w:r>
        <w:rPr>
          <w:rFonts w:cs="Calibri"/>
          <w:sz w:val="24"/>
          <w:szCs w:val="24"/>
        </w:rPr>
        <w:tab/>
      </w:r>
      <w:r>
        <w:rPr>
          <w:rFonts w:cs="Calibri"/>
          <w:sz w:val="24"/>
          <w:szCs w:val="24"/>
        </w:rPr>
        <w:t>Hence the fax sent process completed. we had to read all the mails by a automation bot, then filter those mail through a subjec</w:t>
      </w:r>
      <w:r>
        <w:rPr>
          <w:rFonts w:cs="Calibri"/>
          <w:sz w:val="24"/>
          <w:szCs w:val="24"/>
        </w:rPr>
        <w:t xml:space="preserve">t, and downloads the attachment. Once the attachment downloaded to our local folder we have to </w:t>
      </w:r>
      <w:r>
        <w:rPr>
          <w:rFonts w:cs="Calibri"/>
          <w:sz w:val="24"/>
          <w:szCs w:val="24"/>
        </w:rPr>
        <w:t xml:space="preserve"> </w:t>
      </w:r>
      <w:r>
        <w:rPr>
          <w:rFonts w:cs="Calibri"/>
          <w:sz w:val="24"/>
          <w:szCs w:val="24"/>
        </w:rPr>
        <w:t>read the pdf file throught OCR’s then using regular expression we have to find the patient name, and fax number.</w:t>
      </w:r>
    </w:p>
    <w:p>
      <w:pPr>
        <w:pStyle w:val="style0"/>
        <w:ind w:firstLine="720"/>
        <w:rPr>
          <w:rFonts w:cs="Calibri"/>
          <w:sz w:val="24"/>
          <w:szCs w:val="24"/>
        </w:rPr>
      </w:pPr>
      <w:r>
        <w:rPr>
          <w:rFonts w:cs="Calibri"/>
          <w:sz w:val="24"/>
          <w:szCs w:val="24"/>
        </w:rPr>
        <w:t xml:space="preserve"> once the get the patient name we have to compare those patient name and fax number into the input sheet. And update  the comments in the input sheet, the acknowledgment has received. </w:t>
      </w:r>
    </w:p>
    <w:p>
      <w:pPr>
        <w:pStyle w:val="style0"/>
        <w:rPr>
          <w:rFonts w:cs="Calibri"/>
          <w:sz w:val="24"/>
          <w:szCs w:val="24"/>
        </w:rPr>
      </w:pPr>
      <w:r>
        <w:rPr>
          <w:rFonts w:cs="Calibri"/>
          <w:sz w:val="24"/>
          <w:szCs w:val="24"/>
        </w:rPr>
        <w:tab/>
      </w:r>
      <w:r>
        <w:rPr>
          <w:rFonts w:cs="Calibri"/>
          <w:sz w:val="24"/>
          <w:szCs w:val="24"/>
        </w:rPr>
        <w:t>Then we convert the mail into a pdf form and save it as a patient name, once the completion of this process for all patients,</w:t>
      </w:r>
      <w:r>
        <w:rPr>
          <w:rFonts w:cs="Calibri"/>
          <w:sz w:val="24"/>
          <w:szCs w:val="24"/>
        </w:rPr>
        <w:t xml:space="preserve"> </w:t>
      </w:r>
      <w:r>
        <w:rPr>
          <w:rFonts w:cs="Calibri"/>
          <w:sz w:val="24"/>
          <w:szCs w:val="24"/>
        </w:rPr>
        <w:t>we have to upload those documents into the resolve tool.(internal Application). This tool upload t</w:t>
      </w:r>
      <w:r>
        <w:rPr>
          <w:rFonts w:cs="Calibri"/>
          <w:sz w:val="24"/>
          <w:szCs w:val="24"/>
        </w:rPr>
        <w:t>hose documents into the server.</w:t>
      </w: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Times New Roman"/>
          <w:b/>
          <w:color w:val="002060"/>
          <w:sz w:val="24"/>
          <w:szCs w:val="24"/>
          <w:u w:val="single"/>
        </w:rPr>
      </w:pPr>
      <w:r>
        <w:rPr>
          <w:rFonts w:cs="Times New Roman"/>
          <w:b/>
          <w:color w:val="002060"/>
          <w:sz w:val="24"/>
          <w:szCs w:val="24"/>
          <w:u w:val="single"/>
        </w:rPr>
        <w:t>Eligibility &amp; Claim status :</w:t>
      </w:r>
    </w:p>
    <w:p>
      <w:pPr>
        <w:pStyle w:val="style0"/>
        <w:rPr>
          <w:rFonts w:cs="Calibri"/>
          <w:sz w:val="24"/>
          <w:szCs w:val="24"/>
        </w:rPr>
      </w:pPr>
      <w:r>
        <w:rPr>
          <w:rFonts w:cs="Calibri"/>
          <w:sz w:val="24"/>
          <w:szCs w:val="24"/>
        </w:rPr>
        <w:tab/>
      </w:r>
      <w:r>
        <w:rPr>
          <w:rFonts w:cs="Calibri"/>
          <w:sz w:val="24"/>
          <w:szCs w:val="24"/>
        </w:rPr>
        <w:t xml:space="preserve">We get the input sheet of 500 patients per day, we have to Check Insurance eligbility &amp; claim status for those patients. </w:t>
      </w:r>
    </w:p>
    <w:p>
      <w:pPr>
        <w:pStyle w:val="style0"/>
        <w:ind w:firstLine="720"/>
        <w:rPr>
          <w:rFonts w:cs="Calibri"/>
          <w:sz w:val="24"/>
          <w:szCs w:val="24"/>
        </w:rPr>
      </w:pPr>
      <w:r>
        <w:rPr>
          <w:rFonts w:cs="Calibri"/>
          <w:sz w:val="24"/>
          <w:szCs w:val="24"/>
        </w:rPr>
        <w:t xml:space="preserve">we have to login the Website using the credentials, the website has </w:t>
      </w:r>
      <w:r>
        <w:rPr>
          <w:rFonts w:cs="Calibri"/>
          <w:sz w:val="24"/>
          <w:szCs w:val="24"/>
        </w:rPr>
        <w:t>2 step authentication</w:t>
      </w:r>
      <w:r>
        <w:rPr>
          <w:rFonts w:cs="Calibri"/>
          <w:sz w:val="24"/>
          <w:szCs w:val="24"/>
        </w:rPr>
        <w:t xml:space="preserve"> , so we have to</w:t>
      </w:r>
      <w:r>
        <w:rPr>
          <w:rFonts w:cs="Calibri"/>
          <w:sz w:val="24"/>
          <w:szCs w:val="24"/>
        </w:rPr>
        <w:t xml:space="preserve"> provide OTP for the login . In uipath we read the Email which the OTP was sent. Then it get those email and </w:t>
      </w:r>
      <w:r>
        <w:rPr>
          <w:rFonts w:cs="Calibri"/>
          <w:sz w:val="24"/>
          <w:szCs w:val="24"/>
        </w:rPr>
        <w:t>extract the OTP from that Mail.</w:t>
      </w:r>
    </w:p>
    <w:p>
      <w:pPr>
        <w:pStyle w:val="style0"/>
        <w:ind w:firstLine="720"/>
        <w:rPr>
          <w:rFonts w:cs="Calibri"/>
          <w:sz w:val="24"/>
          <w:szCs w:val="24"/>
        </w:rPr>
      </w:pPr>
      <w:r>
        <w:rPr>
          <w:rFonts w:cs="Calibri"/>
          <w:sz w:val="24"/>
          <w:szCs w:val="24"/>
        </w:rPr>
        <w:t>Hence we provide the OTP after the credentials entered. Once the OTP was successfull it will go the Home page of the website, if it fails, we have to re run the bot and send an exception mail to a operation Team, the Login failed because of thee OTP which entered was incorrect.</w:t>
      </w:r>
    </w:p>
    <w:p>
      <w:pPr>
        <w:pStyle w:val="style0"/>
        <w:ind w:firstLine="720"/>
        <w:rPr>
          <w:rFonts w:cs="Calibri"/>
          <w:sz w:val="24"/>
          <w:szCs w:val="24"/>
        </w:rPr>
      </w:pPr>
      <w:r>
        <w:rPr>
          <w:rFonts w:cs="Calibri"/>
          <w:sz w:val="24"/>
          <w:szCs w:val="24"/>
        </w:rPr>
        <w:t xml:space="preserve"> So the bot tried second time , if the login was success it will proceed further, if not it will stop the bot and sent Exception mail with the comments was “The bot was stopped because of the OTP is invalid,. Kindly check manually and re run the bot”.</w:t>
      </w:r>
    </w:p>
    <w:p>
      <w:pPr>
        <w:pStyle w:val="style0"/>
        <w:ind w:firstLine="720"/>
        <w:rPr>
          <w:rFonts w:cs="Calibri"/>
          <w:sz w:val="24"/>
          <w:szCs w:val="24"/>
        </w:rPr>
      </w:pPr>
      <w:r>
        <w:rPr>
          <w:rFonts w:cs="Calibri"/>
          <w:sz w:val="24"/>
          <w:szCs w:val="24"/>
        </w:rPr>
        <w:t>Once it login success the bot Enter the into patient search page, then enter the details , like patient and date of service, and extract output which it was get from the website</w:t>
      </w:r>
      <w:r>
        <w:rPr>
          <w:rFonts w:cs="Calibri"/>
          <w:sz w:val="24"/>
          <w:szCs w:val="24"/>
        </w:rPr>
        <w:t xml:space="preserve"> </w:t>
      </w:r>
      <w:r>
        <w:rPr>
          <w:rFonts w:cs="Calibri"/>
          <w:sz w:val="24"/>
          <w:szCs w:val="24"/>
        </w:rPr>
        <w:t xml:space="preserve">is </w:t>
      </w:r>
      <w:r>
        <w:rPr>
          <w:rFonts w:cs="Calibri"/>
          <w:sz w:val="24"/>
          <w:szCs w:val="24"/>
        </w:rPr>
        <w:t xml:space="preserve"> Eligible or Ineligible</w:t>
      </w:r>
      <w:r>
        <w:rPr>
          <w:rFonts w:cs="Calibri"/>
          <w:sz w:val="24"/>
          <w:szCs w:val="24"/>
        </w:rPr>
        <w:t xml:space="preserve">. </w:t>
      </w:r>
    </w:p>
    <w:p>
      <w:pPr>
        <w:pStyle w:val="style0"/>
        <w:ind w:firstLine="720"/>
        <w:rPr>
          <w:rFonts w:cs="Calibri"/>
          <w:sz w:val="24"/>
          <w:szCs w:val="24"/>
        </w:rPr>
      </w:pPr>
      <w:r>
        <w:rPr>
          <w:rFonts w:cs="Calibri"/>
          <w:sz w:val="24"/>
          <w:szCs w:val="24"/>
        </w:rPr>
        <w:t>Once the Eligible process was overed. The bot went to the claim status process, it will login the claim status website and get the claim status details, like the paid or denied, amout that was pai</w:t>
      </w:r>
      <w:r>
        <w:rPr>
          <w:rFonts w:cs="Calibri"/>
          <w:sz w:val="24"/>
          <w:szCs w:val="24"/>
        </w:rPr>
        <w:t>d by payer, patient details etc.</w:t>
      </w:r>
    </w:p>
    <w:p>
      <w:pPr>
        <w:pStyle w:val="style0"/>
        <w:ind w:firstLine="720"/>
        <w:rPr>
          <w:rFonts w:cs="Calibri"/>
          <w:sz w:val="24"/>
          <w:szCs w:val="24"/>
        </w:rPr>
      </w:pPr>
      <w:r>
        <w:rPr>
          <w:rFonts w:cs="Calibri"/>
          <w:sz w:val="24"/>
          <w:szCs w:val="24"/>
        </w:rPr>
        <w:t>Therefore both the process has been completed. The bot was triggered the email the Day end completion Email through a Bussines Team.</w:t>
      </w: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Times New Roman"/>
          <w:b/>
          <w:color w:val="002060"/>
          <w:sz w:val="24"/>
          <w:szCs w:val="24"/>
          <w:u w:val="single"/>
        </w:rPr>
      </w:pPr>
      <w:r>
        <w:rPr>
          <w:rFonts w:cs="Times New Roman"/>
          <w:b/>
          <w:color w:val="002060"/>
          <w:sz w:val="24"/>
          <w:szCs w:val="24"/>
          <w:u w:val="single"/>
        </w:rPr>
        <w:t>Project Description:</w:t>
      </w:r>
    </w:p>
    <w:p>
      <w:pPr>
        <w:pStyle w:val="style0"/>
        <w:rPr>
          <w:rFonts w:cs="Times New Roman"/>
          <w:b/>
          <w:color w:val="002060"/>
          <w:sz w:val="24"/>
          <w:szCs w:val="24"/>
          <w:u w:val="single"/>
        </w:rPr>
      </w:pPr>
      <w:r>
        <w:rPr>
          <w:rFonts w:cs="Times New Roman"/>
          <w:b/>
          <w:color w:val="002060"/>
          <w:sz w:val="24"/>
          <w:szCs w:val="24"/>
          <w:u w:val="single"/>
        </w:rPr>
        <w:t>OPEN SOURCE :</w:t>
      </w:r>
    </w:p>
    <w:p>
      <w:pPr>
        <w:pStyle w:val="style0"/>
        <w:rPr>
          <w:rFonts w:cs="Times New Roman"/>
          <w:b/>
          <w:color w:val="002060"/>
          <w:sz w:val="24"/>
          <w:szCs w:val="24"/>
          <w:u w:val="single"/>
        </w:rPr>
      </w:pPr>
      <w:r>
        <w:rPr>
          <w:rFonts w:cs="Times New Roman"/>
          <w:b/>
          <w:color w:val="002060"/>
          <w:sz w:val="24"/>
          <w:szCs w:val="24"/>
          <w:u w:val="single"/>
        </w:rPr>
        <w:t>RIA_INR work Pendings:</w:t>
      </w:r>
    </w:p>
    <w:p>
      <w:pPr>
        <w:pStyle w:val="style0"/>
        <w:ind w:firstLine="720"/>
        <w:rPr>
          <w:rFonts w:cs="Calibri"/>
          <w:sz w:val="24"/>
          <w:szCs w:val="24"/>
        </w:rPr>
      </w:pPr>
      <w:r>
        <w:rPr>
          <w:rFonts w:cs="Calibri"/>
          <w:sz w:val="24"/>
          <w:szCs w:val="24"/>
        </w:rPr>
        <w:t>In</w:t>
      </w:r>
      <w:r>
        <w:rPr>
          <w:rFonts w:cs="Calibri"/>
          <w:sz w:val="24"/>
          <w:szCs w:val="24"/>
        </w:rPr>
        <w:t xml:space="preserve"> this</w:t>
      </w:r>
      <w:r>
        <w:rPr>
          <w:rFonts w:cs="Calibri"/>
          <w:sz w:val="24"/>
          <w:szCs w:val="24"/>
        </w:rPr>
        <w:t xml:space="preserve"> open source automation</w:t>
      </w:r>
      <w:r>
        <w:rPr>
          <w:rFonts w:cs="Calibri"/>
          <w:sz w:val="24"/>
          <w:szCs w:val="24"/>
        </w:rPr>
        <w:t xml:space="preserve"> process we used the </w:t>
      </w:r>
      <w:r>
        <w:rPr>
          <w:rFonts w:cs="Calibri"/>
          <w:b/>
          <w:sz w:val="24"/>
          <w:szCs w:val="24"/>
        </w:rPr>
        <w:t>python</w:t>
      </w:r>
      <w:r>
        <w:rPr>
          <w:rFonts w:cs="Calibri"/>
          <w:sz w:val="24"/>
          <w:szCs w:val="24"/>
        </w:rPr>
        <w:t xml:space="preserve"> and </w:t>
      </w:r>
      <w:r>
        <w:rPr>
          <w:rFonts w:cs="Calibri"/>
          <w:b/>
          <w:sz w:val="24"/>
          <w:szCs w:val="24"/>
        </w:rPr>
        <w:t>selenium</w:t>
      </w:r>
      <w:r>
        <w:rPr>
          <w:rFonts w:cs="Calibri"/>
          <w:sz w:val="24"/>
          <w:szCs w:val="24"/>
        </w:rPr>
        <w:t xml:space="preserve"> for </w:t>
      </w:r>
      <w:r>
        <w:rPr>
          <w:rFonts w:cs="Calibri"/>
          <w:color w:val="943634"/>
          <w:sz w:val="24"/>
          <w:szCs w:val="24"/>
        </w:rPr>
        <w:t>Web, Email &amp; Excel Automation</w:t>
      </w:r>
      <w:r>
        <w:rPr>
          <w:rFonts w:cs="Calibri"/>
          <w:sz w:val="24"/>
          <w:szCs w:val="24"/>
        </w:rPr>
        <w:t xml:space="preserve">, </w:t>
      </w:r>
      <w:r>
        <w:rPr>
          <w:rFonts w:cs="Calibri"/>
          <w:sz w:val="24"/>
          <w:szCs w:val="24"/>
        </w:rPr>
        <w:t>We use the selen</w:t>
      </w:r>
      <w:r>
        <w:rPr>
          <w:rFonts w:cs="Calibri"/>
          <w:sz w:val="24"/>
          <w:szCs w:val="24"/>
        </w:rPr>
        <w:t xml:space="preserve">ium for Web application Interactions, python and python libraries( Smtplib &amp; Pandas) </w:t>
      </w:r>
      <w:r>
        <w:rPr>
          <w:rFonts w:cs="Calibri"/>
          <w:sz w:val="24"/>
          <w:szCs w:val="24"/>
        </w:rPr>
        <w:t xml:space="preserve"> for Email and Excel Automation</w:t>
      </w:r>
      <w:r>
        <w:rPr>
          <w:rFonts w:cs="Calibri"/>
          <w:sz w:val="24"/>
          <w:szCs w:val="24"/>
        </w:rPr>
        <w:t>.</w:t>
      </w:r>
    </w:p>
    <w:p>
      <w:pPr>
        <w:pStyle w:val="style0"/>
        <w:rPr>
          <w:rFonts w:cs="Calibri"/>
          <w:sz w:val="24"/>
          <w:szCs w:val="24"/>
        </w:rPr>
      </w:pPr>
      <w:r>
        <w:rPr>
          <w:rFonts w:cs="Calibri"/>
          <w:sz w:val="24"/>
          <w:szCs w:val="24"/>
        </w:rPr>
        <w:tab/>
      </w:r>
      <w:r>
        <w:rPr>
          <w:rFonts w:cs="Calibri"/>
          <w:sz w:val="24"/>
          <w:szCs w:val="24"/>
        </w:rPr>
        <w:t>We have to download the 7 doctors</w:t>
      </w:r>
      <w:r>
        <w:rPr>
          <w:rFonts w:cs="Calibri"/>
          <w:sz w:val="24"/>
          <w:szCs w:val="24"/>
        </w:rPr>
        <w:t xml:space="preserve"> </w:t>
      </w:r>
      <w:r>
        <w:rPr>
          <w:rFonts w:cs="Calibri"/>
          <w:sz w:val="24"/>
          <w:szCs w:val="24"/>
        </w:rPr>
        <w:t xml:space="preserve">(payers) claims details from the Website application. Once it downloaded we consolidate those files as </w:t>
      </w:r>
      <w:r>
        <w:rPr>
          <w:rFonts w:cs="Calibri"/>
          <w:sz w:val="24"/>
          <w:szCs w:val="24"/>
        </w:rPr>
        <w:t xml:space="preserve">one file as Doctors claims details file. In that file some amount of patients, we don’t have the claim status. Because the claim status is more than 500 patients website give an status error with error comments only. </w:t>
      </w:r>
    </w:p>
    <w:p>
      <w:pPr>
        <w:pStyle w:val="style0"/>
        <w:rPr>
          <w:rFonts w:cs="Calibri"/>
          <w:sz w:val="24"/>
          <w:szCs w:val="24"/>
        </w:rPr>
      </w:pPr>
      <w:r>
        <w:rPr>
          <w:rFonts w:cs="Calibri"/>
          <w:sz w:val="24"/>
          <w:szCs w:val="24"/>
        </w:rPr>
        <w:tab/>
      </w:r>
      <w:r>
        <w:rPr>
          <w:rFonts w:cs="Calibri"/>
          <w:sz w:val="24"/>
          <w:szCs w:val="24"/>
        </w:rPr>
        <w:t>Therefore we have get those patient claim numbers and separate it as 450 and provide it in the website and download the claim status,</w:t>
      </w:r>
      <w:r>
        <w:rPr>
          <w:rFonts w:cs="Calibri"/>
          <w:sz w:val="24"/>
          <w:szCs w:val="24"/>
        </w:rPr>
        <w:t xml:space="preserve"> </w:t>
      </w:r>
      <w:r>
        <w:rPr>
          <w:rFonts w:cs="Calibri"/>
          <w:sz w:val="24"/>
          <w:szCs w:val="24"/>
        </w:rPr>
        <w:t>once it downloaded we have consolidate those claim status and replace those patient status into the primary doctor claims details file.</w:t>
      </w:r>
    </w:p>
    <w:p>
      <w:pPr>
        <w:pStyle w:val="style0"/>
        <w:rPr>
          <w:rFonts w:cs="Calibri"/>
          <w:sz w:val="24"/>
          <w:szCs w:val="24"/>
        </w:rPr>
      </w:pPr>
      <w:r>
        <w:rPr>
          <w:rFonts w:cs="Calibri"/>
          <w:sz w:val="24"/>
          <w:szCs w:val="24"/>
        </w:rPr>
        <w:tab/>
      </w:r>
      <w:r>
        <w:rPr>
          <w:rFonts w:cs="Calibri"/>
          <w:sz w:val="24"/>
          <w:szCs w:val="24"/>
        </w:rPr>
        <w:t>Then we have to added some extra columns and re write the status in that column. For example if the claim status is “printed on a date” or “deleted on a date”, we h</w:t>
      </w:r>
      <w:r>
        <w:rPr>
          <w:rFonts w:cs="Calibri"/>
          <w:sz w:val="24"/>
          <w:szCs w:val="24"/>
        </w:rPr>
        <w:t xml:space="preserve">ave to write in the column as printed or deleted, </w:t>
      </w:r>
    </w:p>
    <w:p>
      <w:pPr>
        <w:pStyle w:val="style0"/>
        <w:rPr>
          <w:rFonts w:cs="Calibri"/>
          <w:sz w:val="24"/>
          <w:szCs w:val="24"/>
        </w:rPr>
      </w:pPr>
      <w:r>
        <w:rPr>
          <w:rFonts w:cs="Calibri"/>
          <w:sz w:val="24"/>
          <w:szCs w:val="24"/>
        </w:rPr>
        <w:tab/>
      </w:r>
      <w:r>
        <w:rPr>
          <w:rFonts w:cs="Calibri"/>
          <w:sz w:val="24"/>
          <w:szCs w:val="24"/>
        </w:rPr>
        <w:t>Once it was over, again we get the claims status for other than printed deleted status.</w:t>
      </w:r>
      <w:r>
        <w:rPr>
          <w:rFonts w:cs="Calibri"/>
          <w:sz w:val="24"/>
          <w:szCs w:val="24"/>
        </w:rPr>
        <w:t xml:space="preserve"> Hence entered into the same application and go the options and provide the same claim status details , extract the details from the webpage, and replace it in the doctors claim status</w:t>
      </w:r>
      <w:r>
        <w:rPr>
          <w:rFonts w:cs="Calibri"/>
          <w:sz w:val="24"/>
          <w:szCs w:val="24"/>
        </w:rPr>
        <w:t xml:space="preserve"> </w:t>
      </w:r>
      <w:r>
        <w:rPr>
          <w:rFonts w:cs="Calibri"/>
          <w:sz w:val="24"/>
          <w:szCs w:val="24"/>
        </w:rPr>
        <w:t>file</w:t>
      </w:r>
    </w:p>
    <w:p>
      <w:pPr>
        <w:pStyle w:val="style0"/>
        <w:rPr>
          <w:rFonts w:cs="Calibri"/>
          <w:sz w:val="24"/>
          <w:szCs w:val="24"/>
        </w:rPr>
      </w:pPr>
      <w:r>
        <w:rPr>
          <w:rFonts w:cs="Calibri"/>
          <w:sz w:val="24"/>
          <w:szCs w:val="24"/>
        </w:rPr>
        <w:tab/>
      </w:r>
      <w:r>
        <w:rPr>
          <w:rFonts w:cs="Calibri"/>
          <w:sz w:val="24"/>
          <w:szCs w:val="24"/>
        </w:rPr>
        <w:t>Eventually the claim status process was over we have to change the date formats ,and get write some data’s in new column like the patients date of service was the 1</w:t>
      </w:r>
      <w:r>
        <w:rPr>
          <w:rFonts w:cs="Calibri"/>
          <w:sz w:val="24"/>
          <w:szCs w:val="24"/>
          <w:vertAlign w:val="superscript"/>
        </w:rPr>
        <w:t>st</w:t>
      </w:r>
      <w:r>
        <w:rPr>
          <w:rFonts w:cs="Calibri"/>
          <w:sz w:val="24"/>
          <w:szCs w:val="24"/>
        </w:rPr>
        <w:t xml:space="preserve"> week of the month, this status if helpfu</w:t>
      </w:r>
      <w:r>
        <w:rPr>
          <w:rFonts w:cs="Calibri"/>
          <w:sz w:val="24"/>
          <w:szCs w:val="24"/>
        </w:rPr>
        <w:t>l</w:t>
      </w:r>
      <w:r>
        <w:rPr>
          <w:rFonts w:cs="Calibri"/>
          <w:sz w:val="24"/>
          <w:szCs w:val="24"/>
        </w:rPr>
        <w:t>l to follow</w:t>
      </w:r>
      <w:r>
        <w:rPr>
          <w:rFonts w:cs="Calibri"/>
          <w:sz w:val="24"/>
          <w:szCs w:val="24"/>
        </w:rPr>
        <w:t xml:space="preserve"> </w:t>
      </w:r>
      <w:r>
        <w:rPr>
          <w:rFonts w:cs="Calibri"/>
          <w:sz w:val="24"/>
          <w:szCs w:val="24"/>
        </w:rPr>
        <w:t xml:space="preserve">up the patient in week vice. Once all the formats has completed. We put a </w:t>
      </w:r>
      <w:r>
        <w:rPr>
          <w:rFonts w:cs="Calibri"/>
          <w:b/>
          <w:sz w:val="24"/>
          <w:szCs w:val="24"/>
        </w:rPr>
        <w:t>Pivot table</w:t>
      </w:r>
      <w:r>
        <w:rPr>
          <w:rFonts w:cs="Calibri"/>
          <w:b/>
          <w:sz w:val="24"/>
          <w:szCs w:val="24"/>
        </w:rPr>
        <w:t xml:space="preserve"> </w:t>
      </w:r>
      <w:r>
        <w:rPr>
          <w:rFonts w:cs="Calibri"/>
          <w:sz w:val="24"/>
          <w:szCs w:val="24"/>
        </w:rPr>
        <w:t>for the Doctor file in multiple sheets with multiple status pivot tables.</w:t>
      </w:r>
      <w:r>
        <w:rPr>
          <w:rFonts w:cs="Calibri"/>
          <w:sz w:val="24"/>
          <w:szCs w:val="24"/>
        </w:rPr>
        <w:t xml:space="preserve"> </w:t>
      </w:r>
      <w:r>
        <w:rPr>
          <w:rFonts w:cs="Calibri"/>
          <w:sz w:val="24"/>
          <w:szCs w:val="24"/>
        </w:rPr>
        <w:t>Atlast we sent the Pivot table and overall Doctor claim status File into the Bussiness Team.</w:t>
      </w: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Calibri"/>
          <w:sz w:val="24"/>
          <w:szCs w:val="24"/>
        </w:rPr>
      </w:pPr>
    </w:p>
    <w:p>
      <w:pPr>
        <w:pStyle w:val="style0"/>
        <w:rPr>
          <w:rFonts w:cs="Times New Roman"/>
          <w:b/>
          <w:color w:val="002060"/>
          <w:sz w:val="24"/>
          <w:szCs w:val="24"/>
          <w:u w:val="single"/>
        </w:rPr>
      </w:pPr>
      <w:r>
        <w:rPr>
          <w:rFonts w:cs="Times New Roman"/>
          <w:b/>
          <w:color w:val="002060"/>
          <w:sz w:val="24"/>
          <w:szCs w:val="24"/>
          <w:u w:val="single"/>
        </w:rPr>
        <w:t>IMAJ Download(RDC)</w:t>
      </w:r>
      <w:r>
        <w:rPr>
          <w:rFonts w:cs="Times New Roman"/>
          <w:b/>
          <w:color w:val="002060"/>
          <w:sz w:val="24"/>
          <w:szCs w:val="24"/>
          <w:u w:val="single"/>
        </w:rPr>
        <w:t>:</w:t>
      </w:r>
    </w:p>
    <w:p>
      <w:pPr>
        <w:pStyle w:val="style0"/>
        <w:rPr>
          <w:rFonts w:cs="Calibri"/>
          <w:sz w:val="24"/>
          <w:szCs w:val="24"/>
        </w:rPr>
      </w:pPr>
      <w:r>
        <w:rPr>
          <w:rFonts w:cs="Calibri"/>
          <w:sz w:val="24"/>
          <w:szCs w:val="24"/>
        </w:rPr>
        <w:tab/>
      </w:r>
      <w:r>
        <w:rPr>
          <w:rFonts w:cs="Calibri"/>
          <w:sz w:val="24"/>
          <w:szCs w:val="24"/>
        </w:rPr>
        <w:t xml:space="preserve">By Python we have to </w:t>
      </w:r>
      <w:r>
        <w:rPr>
          <w:rFonts w:cs="Calibri"/>
          <w:sz w:val="24"/>
          <w:szCs w:val="24"/>
        </w:rPr>
        <w:t xml:space="preserve">Login the Remote desktop connection.Using python Libraries (Pywinauto &amp; PyautoGui). We login to the Remote Desktop, </w:t>
      </w:r>
    </w:p>
    <w:p>
      <w:pPr>
        <w:pStyle w:val="style0"/>
        <w:rPr>
          <w:rFonts w:cs="Calibri"/>
          <w:sz w:val="24"/>
          <w:szCs w:val="24"/>
        </w:rPr>
      </w:pPr>
      <w:r>
        <w:rPr>
          <w:rFonts w:cs="Calibri"/>
          <w:sz w:val="24"/>
          <w:szCs w:val="24"/>
        </w:rPr>
        <w:tab/>
      </w:r>
      <w:r>
        <w:rPr>
          <w:rFonts w:cs="Calibri"/>
          <w:sz w:val="24"/>
          <w:szCs w:val="24"/>
        </w:rPr>
        <w:t xml:space="preserve">once we enter into the another screen,we use </w:t>
      </w:r>
      <w:r>
        <w:rPr>
          <w:rFonts w:cs="Calibri"/>
          <w:b/>
          <w:sz w:val="24"/>
          <w:szCs w:val="24"/>
        </w:rPr>
        <w:t>pywinauto</w:t>
      </w:r>
      <w:r>
        <w:rPr>
          <w:rFonts w:cs="Calibri"/>
          <w:sz w:val="24"/>
          <w:szCs w:val="24"/>
        </w:rPr>
        <w:t xml:space="preserve"> mouse driver, using this mouse driver, we click the application elements. So we have to find the Application</w:t>
      </w:r>
      <w:r>
        <w:rPr>
          <w:rFonts w:cs="Calibri"/>
          <w:sz w:val="24"/>
          <w:szCs w:val="24"/>
        </w:rPr>
        <w:t xml:space="preserve"> element </w:t>
      </w:r>
      <w:r>
        <w:rPr>
          <w:rFonts w:cs="Calibri"/>
          <w:b/>
          <w:sz w:val="24"/>
          <w:szCs w:val="24"/>
        </w:rPr>
        <w:t>coordinates</w:t>
      </w:r>
      <w:r>
        <w:rPr>
          <w:rFonts w:cs="Calibri"/>
          <w:b/>
          <w:sz w:val="24"/>
          <w:szCs w:val="24"/>
        </w:rPr>
        <w:t xml:space="preserve"> </w:t>
      </w:r>
      <w:r>
        <w:rPr>
          <w:rFonts w:cs="Calibri"/>
          <w:sz w:val="24"/>
          <w:szCs w:val="24"/>
        </w:rPr>
        <w:t>in where we have to click (its similar like selectors)</w:t>
      </w:r>
    </w:p>
    <w:p>
      <w:pPr>
        <w:pStyle w:val="style0"/>
        <w:rPr>
          <w:rFonts w:cs="Calibri"/>
          <w:sz w:val="24"/>
          <w:szCs w:val="24"/>
        </w:rPr>
      </w:pPr>
      <w:r>
        <w:rPr>
          <w:rFonts w:cs="Calibri"/>
          <w:sz w:val="24"/>
          <w:szCs w:val="24"/>
        </w:rPr>
        <w:tab/>
      </w:r>
      <w:r>
        <w:rPr>
          <w:rFonts w:cs="Calibri"/>
          <w:sz w:val="24"/>
          <w:szCs w:val="24"/>
        </w:rPr>
        <w:t xml:space="preserve">Once we find the coordinates, we click the application and type the userame and password through </w:t>
      </w:r>
      <w:r>
        <w:rPr>
          <w:rFonts w:cs="Calibri"/>
          <w:b/>
          <w:sz w:val="24"/>
          <w:szCs w:val="24"/>
        </w:rPr>
        <w:t>PyautoGUI</w:t>
      </w:r>
      <w:r>
        <w:rPr>
          <w:rFonts w:cs="Calibri"/>
          <w:sz w:val="24"/>
          <w:szCs w:val="24"/>
        </w:rPr>
        <w:t xml:space="preserve"> libraries.Then we login the application, we click options and download the file for our process.</w:t>
      </w:r>
    </w:p>
    <w:p>
      <w:pPr>
        <w:pStyle w:val="style0"/>
        <w:rPr>
          <w:rFonts w:cs="Calibri"/>
          <w:sz w:val="24"/>
          <w:szCs w:val="24"/>
        </w:rPr>
      </w:pPr>
      <w:r>
        <w:rPr>
          <w:rFonts w:cs="Calibri"/>
          <w:sz w:val="24"/>
          <w:szCs w:val="24"/>
        </w:rPr>
        <w:tab/>
      </w:r>
      <w:r>
        <w:rPr>
          <w:rFonts w:cs="Calibri"/>
          <w:sz w:val="24"/>
          <w:szCs w:val="24"/>
        </w:rPr>
        <w:t xml:space="preserve">Hence the download process completed, we get that file through RDC connection to our Local folder, Then using </w:t>
      </w:r>
      <w:r>
        <w:rPr>
          <w:rFonts w:cs="Calibri"/>
          <w:b/>
          <w:sz w:val="24"/>
          <w:szCs w:val="24"/>
        </w:rPr>
        <w:t>python pandas</w:t>
      </w:r>
      <w:r>
        <w:rPr>
          <w:rFonts w:cs="Calibri"/>
          <w:sz w:val="24"/>
          <w:szCs w:val="24"/>
        </w:rPr>
        <w:t xml:space="preserve"> libraries we process the file and give an final output of file, and sent that file into the Bussiness Team users.</w:t>
      </w:r>
    </w:p>
    <w:p>
      <w:pPr>
        <w:pStyle w:val="style0"/>
        <w:rPr>
          <w:rFonts w:cs="Calibri"/>
          <w:sz w:val="24"/>
          <w:szCs w:val="24"/>
        </w:rPr>
      </w:pPr>
    </w:p>
    <w:p>
      <w:pPr>
        <w:pStyle w:val="style0"/>
        <w:rPr>
          <w:rFonts w:cs="Times New Roman"/>
          <w:b/>
          <w:color w:val="002060"/>
          <w:sz w:val="24"/>
          <w:szCs w:val="24"/>
          <w:u w:val="single"/>
        </w:rPr>
      </w:pPr>
      <w:r>
        <w:rPr>
          <w:rFonts w:cs="Times New Roman"/>
          <w:b/>
          <w:color w:val="002060"/>
          <w:sz w:val="24"/>
          <w:szCs w:val="24"/>
          <w:u w:val="single"/>
        </w:rPr>
        <w:t xml:space="preserve"> </w:t>
      </w:r>
      <w:r>
        <w:rPr>
          <w:rFonts w:cs="Times New Roman"/>
          <w:b/>
          <w:color w:val="002060"/>
          <w:sz w:val="24"/>
          <w:szCs w:val="24"/>
          <w:u w:val="single"/>
        </w:rPr>
        <w:t xml:space="preserve">Responsibilities: </w:t>
      </w:r>
    </w:p>
    <w:p>
      <w:pPr>
        <w:pStyle w:val="style0"/>
        <w:rPr>
          <w:rFonts w:cs="Times New Roman"/>
          <w:b/>
          <w:color w:val="002060"/>
          <w:sz w:val="24"/>
          <w:szCs w:val="24"/>
          <w:u w:val="single"/>
        </w:rPr>
      </w:pP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Worked with the Business Analysts in identifying and defining the requirements. </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Involved in all phases of Software Development Life Cycle including design, development and creating test cases.</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Solution design, coding, testing and maintaining the RPA's (Robot's).</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Identifying and debugging the errors using Exception Handlers.</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Participated online meetings to demonstrate the capabilities of RPA for on-going projects and potential clients. </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Experience in using different activities in UiPath, mainly on Database, Web and Windows Applications, Excel, PDF etc. </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Worked on usage of different Screen capturingmethods (structured data, pattern data) in UiPathfor extracting data.</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Worked with solution architect in creating the Solution Design Document (SDD). </w:t>
      </w:r>
    </w:p>
    <w:p>
      <w:pPr>
        <w:pStyle w:val="style94"/>
        <w:numPr>
          <w:ilvl w:val="0"/>
          <w:numId w:val="2"/>
        </w:numPr>
        <w:spacing w:before="0" w:beforeAutospacing="false" w:after="0" w:afterAutospacing="false"/>
        <w:textAlignment w:val="baseline"/>
        <w:rPr>
          <w:rFonts w:ascii="Times New Roman" w:cs="Times New Roman" w:hAnsi="Times New Roman"/>
        </w:rPr>
      </w:pPr>
      <w:r>
        <w:rPr>
          <w:rFonts w:ascii="Times New Roman" w:cs="Times New Roman" w:hAnsi="Times New Roman"/>
        </w:rPr>
        <w:t xml:space="preserve">Used UiPath Orchestrator for deployment, monitoring, and management of RPA Robots automation activity. </w:t>
      </w: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157"/>
        <w:rPr/>
      </w:pPr>
    </w:p>
    <w:p>
      <w:pPr>
        <w:pStyle w:val="style0"/>
        <w:rPr>
          <w:rFonts w:ascii="Calibri" w:cs="Calibri" w:hAnsi="Calibri"/>
          <w:b/>
          <w:color w:val="002060"/>
          <w:sz w:val="24"/>
          <w:szCs w:val="24"/>
          <w:u w:val="single"/>
        </w:rPr>
      </w:pPr>
      <w:r>
        <w:rPr>
          <w:rFonts w:ascii="Calibri" w:cs="Calibri" w:hAnsi="Calibri"/>
          <w:b/>
          <w:color w:val="002060"/>
          <w:sz w:val="24"/>
          <w:szCs w:val="24"/>
          <w:u w:val="single"/>
        </w:rPr>
        <w:t>Certifications and Achievements</w:t>
      </w:r>
      <w:r>
        <w:rPr>
          <w:rFonts w:ascii="Times New Roman" w:hAnsi="Times New Roman"/>
          <w:b/>
          <w:sz w:val="24"/>
          <w:u w:val="single"/>
        </w:rPr>
        <w:t>:</w:t>
      </w:r>
    </w:p>
    <w:p>
      <w:pPr>
        <w:pStyle w:val="style0"/>
        <w:numPr>
          <w:ilvl w:val="0"/>
          <w:numId w:val="3"/>
        </w:numPr>
        <w:spacing w:after="0" w:lineRule="atLeast" w:line="0"/>
        <w:rPr>
          <w:rFonts w:ascii="Times New Roman" w:hAnsi="Times New Roman"/>
          <w:sz w:val="24"/>
        </w:rPr>
      </w:pPr>
      <w:r>
        <w:rPr>
          <w:rFonts w:ascii="Times New Roman" w:hAnsi="Times New Roman"/>
          <w:sz w:val="24"/>
        </w:rPr>
        <w:t>Diploma in uipath</w:t>
      </w:r>
    </w:p>
    <w:p>
      <w:pPr>
        <w:pStyle w:val="style0"/>
        <w:numPr>
          <w:ilvl w:val="0"/>
          <w:numId w:val="3"/>
        </w:numPr>
        <w:spacing w:after="0" w:lineRule="atLeast" w:line="0"/>
        <w:rPr>
          <w:rFonts w:ascii="Times New Roman" w:hAnsi="Times New Roman"/>
          <w:sz w:val="24"/>
        </w:rPr>
      </w:pPr>
      <w:r>
        <w:rPr>
          <w:rFonts w:ascii="Times New Roman" w:hAnsi="Times New Roman"/>
          <w:sz w:val="24"/>
        </w:rPr>
        <w:t>Awarded for outreach programmes.</w:t>
      </w:r>
    </w:p>
    <w:p>
      <w:pPr>
        <w:pStyle w:val="style179"/>
        <w:numPr>
          <w:ilvl w:val="0"/>
          <w:numId w:val="3"/>
        </w:numPr>
        <w:tabs>
          <w:tab w:val="left" w:leader="none" w:pos="3570"/>
        </w:tabs>
        <w:rPr>
          <w:sz w:val="24"/>
          <w:szCs w:val="24"/>
        </w:rPr>
      </w:pPr>
      <w:r>
        <w:rPr>
          <w:sz w:val="24"/>
          <w:szCs w:val="24"/>
        </w:rPr>
        <w:t>Awarded from college for secured second prize in "</w:t>
      </w:r>
      <w:r>
        <w:rPr>
          <w:b/>
          <w:sz w:val="24"/>
          <w:szCs w:val="24"/>
        </w:rPr>
        <w:t>Debugging</w:t>
      </w:r>
      <w:r>
        <w:rPr>
          <w:sz w:val="24"/>
          <w:szCs w:val="24"/>
        </w:rPr>
        <w:t>" during the</w:t>
      </w:r>
    </w:p>
    <w:p>
      <w:pPr>
        <w:pStyle w:val="style179"/>
        <w:tabs>
          <w:tab w:val="left" w:leader="none" w:pos="3570"/>
        </w:tabs>
        <w:ind w:left="960"/>
        <w:rPr>
          <w:sz w:val="24"/>
          <w:szCs w:val="24"/>
        </w:rPr>
      </w:pPr>
      <w:r>
        <w:rPr>
          <w:sz w:val="24"/>
          <w:szCs w:val="24"/>
        </w:rPr>
        <w:t xml:space="preserve">      Academic year</w:t>
      </w:r>
    </w:p>
    <w:p>
      <w:pPr>
        <w:pStyle w:val="style179"/>
        <w:tabs>
          <w:tab w:val="left" w:leader="none" w:pos="3570"/>
        </w:tabs>
        <w:ind w:left="960"/>
        <w:rPr>
          <w:sz w:val="24"/>
          <w:szCs w:val="24"/>
        </w:rPr>
      </w:pPr>
    </w:p>
    <w:p>
      <w:pPr>
        <w:pStyle w:val="style179"/>
        <w:tabs>
          <w:tab w:val="left" w:leader="none" w:pos="3570"/>
        </w:tabs>
        <w:ind w:left="960"/>
        <w:rPr>
          <w:sz w:val="24"/>
          <w:szCs w:val="24"/>
        </w:rPr>
      </w:pPr>
    </w:p>
    <w:p>
      <w:pPr>
        <w:pStyle w:val="style179"/>
        <w:numPr>
          <w:ilvl w:val="0"/>
          <w:numId w:val="4"/>
        </w:numPr>
        <w:rPr>
          <w:rFonts w:ascii="Calibri" w:cs="Calibri" w:hAnsi="Calibri"/>
          <w:b/>
          <w:color w:val="002060"/>
          <w:sz w:val="24"/>
          <w:szCs w:val="24"/>
          <w:u w:val="single"/>
        </w:rPr>
      </w:pPr>
      <w:r>
        <w:rPr>
          <w:rFonts w:ascii="Calibri" w:cs="Calibri" w:hAnsi="Calibri"/>
          <w:b/>
          <w:color w:val="002060"/>
          <w:sz w:val="24"/>
          <w:szCs w:val="24"/>
          <w:u w:val="single"/>
        </w:rPr>
        <w:t>Personal Details</w:t>
      </w:r>
    </w:p>
    <w:p>
      <w:pPr>
        <w:pStyle w:val="style179"/>
        <w:numPr>
          <w:ilvl w:val="0"/>
          <w:numId w:val="4"/>
        </w:numPr>
        <w:spacing w:lineRule="auto" w:line="360"/>
        <w:rPr/>
      </w:pPr>
      <w:r>
        <w:rPr>
          <w:b/>
        </w:rPr>
        <w:t xml:space="preserve">Name </w:t>
      </w:r>
      <w:r>
        <w:t xml:space="preserve">             </w:t>
      </w:r>
      <w:r>
        <w:t xml:space="preserve">       </w:t>
      </w:r>
      <w:r>
        <w:t xml:space="preserve"> </w:t>
      </w:r>
      <w:r>
        <w:t xml:space="preserve">         :       P. Rajasekar</w:t>
      </w:r>
    </w:p>
    <w:p>
      <w:pPr>
        <w:pStyle w:val="style179"/>
        <w:numPr>
          <w:ilvl w:val="0"/>
          <w:numId w:val="4"/>
        </w:numPr>
        <w:spacing w:lineRule="auto" w:line="360"/>
        <w:rPr/>
      </w:pPr>
      <w:r>
        <w:rPr>
          <w:b/>
        </w:rPr>
        <w:t xml:space="preserve">Father’s  Name              </w:t>
      </w:r>
      <w:r>
        <w:t>:       G. Paramasivam</w:t>
      </w:r>
    </w:p>
    <w:p>
      <w:pPr>
        <w:pStyle w:val="style179"/>
        <w:numPr>
          <w:ilvl w:val="0"/>
          <w:numId w:val="4"/>
        </w:numPr>
        <w:spacing w:after="0" w:lineRule="auto" w:line="360"/>
        <w:rPr/>
      </w:pPr>
      <w:r>
        <w:rPr>
          <w:b/>
        </w:rPr>
        <w:t>Date of Birth</w:t>
      </w:r>
      <w:r>
        <w:t xml:space="preserve">                  :    </w:t>
      </w:r>
      <w:r>
        <w:t xml:space="preserve"> </w:t>
      </w:r>
      <w:r>
        <w:t xml:space="preserve">  31.07.1996</w:t>
      </w:r>
    </w:p>
    <w:p>
      <w:pPr>
        <w:pStyle w:val="style179"/>
        <w:numPr>
          <w:ilvl w:val="0"/>
          <w:numId w:val="4"/>
        </w:numPr>
        <w:spacing w:after="0" w:lineRule="auto" w:line="360"/>
        <w:rPr/>
      </w:pPr>
      <w:r>
        <w:rPr>
          <w:b/>
        </w:rPr>
        <w:t xml:space="preserve">Gender          </w:t>
      </w:r>
      <w:r>
        <w:t xml:space="preserve">                  :       Male</w:t>
      </w:r>
    </w:p>
    <w:p>
      <w:pPr>
        <w:pStyle w:val="style179"/>
        <w:numPr>
          <w:ilvl w:val="0"/>
          <w:numId w:val="4"/>
        </w:numPr>
        <w:spacing w:lineRule="auto" w:line="360"/>
        <w:rPr/>
      </w:pPr>
      <w:r>
        <w:rPr>
          <w:b/>
        </w:rPr>
        <w:t>Languages known</w:t>
      </w:r>
      <w:r>
        <w:t xml:space="preserve">         :        Tamil and English</w:t>
      </w:r>
    </w:p>
    <w:p>
      <w:pPr>
        <w:pStyle w:val="style179"/>
        <w:numPr>
          <w:ilvl w:val="0"/>
          <w:numId w:val="4"/>
        </w:numPr>
        <w:spacing w:lineRule="auto" w:line="360"/>
        <w:rPr/>
      </w:pPr>
      <w:r>
        <w:rPr>
          <w:b/>
        </w:rPr>
        <w:t xml:space="preserve">Education </w:t>
      </w:r>
      <w:r>
        <w:rPr>
          <w:b/>
        </w:rPr>
        <w:tab/>
      </w:r>
      <w:r>
        <w:t xml:space="preserve"> </w:t>
      </w:r>
      <w:r>
        <w:t xml:space="preserve">      </w:t>
      </w:r>
      <w:r>
        <w:t xml:space="preserve"> </w:t>
      </w:r>
      <w:r>
        <w:t xml:space="preserve">  </w:t>
      </w:r>
      <w:r>
        <w:t xml:space="preserve">           :  </w:t>
      </w:r>
      <w:r>
        <w:t xml:space="preserve">  </w:t>
      </w:r>
      <w:r>
        <w:t xml:space="preserve">   BCA &amp; MBA(System Management)</w:t>
      </w:r>
    </w:p>
    <w:p>
      <w:pPr>
        <w:pStyle w:val="style179"/>
        <w:spacing w:lineRule="auto" w:line="360"/>
        <w:ind w:left="360"/>
        <w:rPr/>
      </w:pPr>
    </w:p>
    <w:p>
      <w:pPr>
        <w:pStyle w:val="style157"/>
        <w:pBdr>
          <w:bottom w:val="single" w:sz="6" w:space="1" w:color="auto"/>
        </w:pBdr>
        <w:shd w:val="clear" w:color="auto" w:fill="dfdfdf"/>
        <w:rPr>
          <w:rFonts w:cs="Times New Roman" w:eastAsia="Calibri"/>
          <w:b/>
          <w:color w:val="002060"/>
          <w:sz w:val="24"/>
          <w:szCs w:val="24"/>
        </w:rPr>
      </w:pPr>
      <w:r>
        <w:rPr>
          <w:rFonts w:cs="Times New Roman"/>
          <w:b/>
          <w:color w:val="002060"/>
          <w:sz w:val="24"/>
          <w:szCs w:val="24"/>
        </w:rPr>
        <w:t>Avowal</w:t>
      </w:r>
    </w:p>
    <w:p>
      <w:pPr>
        <w:pStyle w:val="style157"/>
        <w:rPr>
          <w:rFonts w:cs="Times New Roman" w:eastAsia="Calibri"/>
          <w:b/>
          <w:sz w:val="24"/>
          <w:szCs w:val="24"/>
        </w:rPr>
      </w:pPr>
    </w:p>
    <w:p>
      <w:pPr>
        <w:pStyle w:val="style0"/>
        <w:rPr>
          <w:rFonts w:cs="Times New Roman"/>
          <w:sz w:val="24"/>
          <w:szCs w:val="24"/>
        </w:rPr>
      </w:pPr>
      <w:r>
        <w:rPr>
          <w:rFonts w:cs="Times New Roman"/>
          <w:sz w:val="24"/>
          <w:szCs w:val="24"/>
        </w:rPr>
        <w:t>I do hereby declare that the above mentioned information is correct up to my knowledge and I bear the responsibility for the correctness of the above mentioned particulars.</w:t>
      </w:r>
    </w:p>
    <w:p>
      <w:pPr>
        <w:pStyle w:val="style157"/>
        <w:rPr>
          <w:rFonts w:cs="Times New Roman"/>
          <w:b/>
          <w:bCs/>
          <w:sz w:val="24"/>
          <w:szCs w:val="24"/>
        </w:rPr>
      </w:pPr>
      <w:r>
        <w:rPr>
          <w:rFonts w:cs="Times New Roman"/>
          <w:b/>
          <w:bCs/>
          <w:sz w:val="24"/>
          <w:szCs w:val="24"/>
        </w:rPr>
        <w:t xml:space="preserve">Place: </w:t>
      </w:r>
      <w:r>
        <w:rPr>
          <w:rFonts w:cs="Times New Roman"/>
          <w:b/>
          <w:bCs/>
          <w:sz w:val="24"/>
          <w:szCs w:val="24"/>
        </w:rPr>
        <w:t>Chennai</w:t>
      </w:r>
    </w:p>
    <w:p>
      <w:pPr>
        <w:pStyle w:val="style1"/>
        <w:rPr>
          <w:rFonts w:ascii="Times New Roman" w:cs="Times New Roman" w:hAnsi="Times New Roman"/>
          <w:szCs w:val="24"/>
        </w:rPr>
      </w:pPr>
      <w:r>
        <w:rPr>
          <w:rFonts w:ascii="Times New Roman" w:cs="Times New Roman" w:hAnsi="Times New Roman"/>
          <w:bCs/>
          <w:szCs w:val="24"/>
        </w:rPr>
        <w:t>Date:</w:t>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ab/>
      </w:r>
      <w:r>
        <w:rPr>
          <w:rFonts w:ascii="Times New Roman" w:cs="Times New Roman" w:hAnsi="Times New Roman"/>
          <w:bCs/>
          <w:szCs w:val="24"/>
        </w:rPr>
        <w:t>(</w:t>
      </w:r>
      <w:r>
        <w:rPr>
          <w:rFonts w:ascii="Times New Roman" w:cs="Times New Roman" w:hAnsi="Times New Roman"/>
          <w:szCs w:val="24"/>
        </w:rPr>
        <w:t>Rajasekar</w:t>
      </w:r>
      <w:r>
        <w:rPr>
          <w:rFonts w:ascii="Times New Roman" w:cs="Times New Roman" w:hAnsi="Times New Roman"/>
          <w:bCs/>
          <w:szCs w:val="24"/>
        </w:rPr>
        <w:t>)</w:t>
      </w:r>
    </w:p>
    <w:p>
      <w:pPr>
        <w:pStyle w:val="style0"/>
        <w:rPr/>
      </w:pPr>
      <w:r>
        <w:tab/>
      </w:r>
      <w:r>
        <w:tab/>
      </w:r>
      <w:r>
        <w:tab/>
      </w:r>
      <w:r>
        <w:tab/>
      </w:r>
      <w:r>
        <w:tab/>
      </w:r>
      <w:r>
        <w:tab/>
      </w:r>
      <w:r>
        <w:tab/>
      </w:r>
      <w:r>
        <w:tab/>
      </w:r>
    </w:p>
    <w:sectPr>
      <w:headerReference w:type="even" r:id="rId2"/>
      <w:headerReference w:type="default" r:id="rId3"/>
      <w:footerReference w:type="even" r:id="rId4"/>
      <w:footerReference w:type="default" r:id="rId5"/>
      <w:headerReference w:type="first" r:id="rI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Garamond">
    <w:altName w:val="Garamond"/>
    <w:panose1 w:val="02020404030003010803"/>
    <w:charset w:val="00"/>
    <w:family w:val="roman"/>
    <w:pitch w:val="variable"/>
    <w:sig w:usb0="00000287" w:usb1="00000000"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D2EB5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7008653A"/>
    <w:lvl w:ilvl="0" w:tplc="EDE409B6">
      <w:start w:val="1"/>
      <w:numFmt w:val="bullet"/>
      <w:lvlText w:val=""/>
      <w:lvlJc w:val="left"/>
      <w:pPr>
        <w:ind w:left="360" w:hanging="360"/>
      </w:pPr>
      <w:rPr>
        <w:rFonts w:ascii="Symbol" w:hAnsi="Symbol" w:hint="default"/>
        <w:color w:val="002060"/>
      </w:rPr>
    </w:lvl>
    <w:lvl w:ilvl="1" w:tplc="40090003" w:tentative="1">
      <w:start w:val="1"/>
      <w:numFmt w:val="bullet"/>
      <w:lvlText w:val="o"/>
      <w:lvlJc w:val="left"/>
      <w:pPr>
        <w:ind w:left="1080" w:hanging="360"/>
      </w:pPr>
      <w:rPr>
        <w:rFonts w:ascii="Courier New" w:cs="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cs="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cs="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2DCE7E8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cs="Courier New" w:hAnsi="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cs="Courier New" w:hAnsi="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cs="Courier New" w:hAnsi="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3">
    <w:nsid w:val="00000003"/>
    <w:multiLevelType w:val="hybridMultilevel"/>
    <w:tmpl w:val="D49AC6C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cs="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cs="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cs="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00000004"/>
    <w:multiLevelType w:val="hybridMultilevel"/>
    <w:tmpl w:val="A0288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宋体" w:eastAsia="Times New Roman" w:hAnsi="Times New Roman"/>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pPr>
      <w:keepNext/>
      <w:tabs>
        <w:tab w:val="left" w:leader="none" w:pos="2520"/>
      </w:tabs>
      <w:spacing w:after="0" w:lineRule="auto" w:line="240"/>
      <w:ind w:left="1440" w:hanging="1440"/>
      <w:outlineLvl w:val="0"/>
    </w:pPr>
    <w:rPr>
      <w:rFonts w:ascii="Times New Roman" w:cs="Times New Roman" w:eastAsia="Times New Roman" w:hAnsi="Times New Roman"/>
      <w:b/>
      <w:snapToGrid w:val="false"/>
      <w:kern w:val="28"/>
      <w:sz w:val="24"/>
      <w:szCs w:val="20"/>
    </w:rPr>
  </w:style>
  <w:style w:type="paragraph" w:styleId="style2">
    <w:name w:val="heading 2"/>
    <w:basedOn w:val="style0"/>
    <w:next w:val="style0"/>
    <w:link w:val="style4102"/>
    <w:qFormat/>
    <w:uiPriority w:val="9"/>
    <w:pPr>
      <w:keepNext/>
      <w:keepLines/>
      <w:spacing w:before="200" w:after="0"/>
      <w:outlineLvl w:val="1"/>
    </w:pPr>
    <w:rPr>
      <w:rFonts w:ascii="Arial" w:cs="宋体" w:eastAsia="宋体" w:hAnsi="Arial"/>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customStyle="1" w:styleId="style4098">
    <w:name w:val="Heading 1 Char_471adfbc-aecc-4076-a751-0f0220f3886c"/>
    <w:basedOn w:val="style65"/>
    <w:next w:val="style4098"/>
    <w:link w:val="style1"/>
    <w:rPr>
      <w:rFonts w:ascii="Times New Roman" w:cs="Times New Roman" w:eastAsia="Times New Roman" w:hAnsi="Times New Roman"/>
      <w:b/>
      <w:snapToGrid w:val="false"/>
      <w:kern w:val="28"/>
      <w:sz w:val="24"/>
      <w:szCs w:val="20"/>
    </w:rPr>
  </w:style>
  <w:style w:type="paragraph" w:styleId="style157">
    <w:name w:val="No Spacing"/>
    <w:next w:val="style157"/>
    <w:qFormat/>
    <w:uiPriority w:val="1"/>
    <w:pPr>
      <w:spacing w:after="0" w:lineRule="auto" w:line="240"/>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link w:val="style4099"/>
    <w:qFormat/>
    <w:uiPriority w:val="34"/>
    <w:pPr>
      <w:ind w:left="720"/>
      <w:contextualSpacing/>
    </w:pPr>
    <w:rPr/>
  </w:style>
  <w:style w:type="character" w:customStyle="1" w:styleId="style4099">
    <w:name w:val="List Paragraph Char"/>
    <w:next w:val="style4099"/>
    <w:link w:val="style179"/>
    <w:uiPriority w:val="34"/>
  </w:style>
  <w:style w:type="paragraph" w:styleId="style29">
    <w:name w:val="footnote text"/>
    <w:basedOn w:val="style0"/>
    <w:next w:val="style29"/>
    <w:link w:val="style4100"/>
    <w:pPr>
      <w:spacing w:after="0" w:lineRule="auto" w:line="240"/>
    </w:pPr>
    <w:rPr>
      <w:rFonts w:ascii="Times New Roman" w:cs="Times New Roman" w:eastAsia="Times New Roman" w:hAnsi="Times New Roman"/>
      <w:sz w:val="20"/>
      <w:szCs w:val="20"/>
      <w:lang w:val="en-GB"/>
    </w:rPr>
  </w:style>
  <w:style w:type="character" w:customStyle="1" w:styleId="style4100">
    <w:name w:val="Footnote Text Char"/>
    <w:basedOn w:val="style65"/>
    <w:next w:val="style4100"/>
    <w:link w:val="style29"/>
    <w:rPr>
      <w:rFonts w:ascii="Times New Roman" w:cs="Times New Roman" w:eastAsia="Times New Roman" w:hAnsi="Times New Roman"/>
      <w:sz w:val="20"/>
      <w:szCs w:val="20"/>
      <w:lang w:val="en-GB"/>
    </w:rPr>
  </w:style>
  <w:style w:type="paragraph" w:styleId="style31">
    <w:name w:val="header"/>
    <w:basedOn w:val="style0"/>
    <w:next w:val="style31"/>
    <w:link w:val="style4101"/>
    <w:uiPriority w:val="99"/>
    <w:pPr>
      <w:tabs>
        <w:tab w:val="center" w:leader="none" w:pos="4680"/>
        <w:tab w:val="right" w:leader="none" w:pos="9360"/>
      </w:tabs>
      <w:spacing w:after="0" w:lineRule="auto" w:line="240"/>
      <w:jc w:val="both"/>
    </w:pPr>
    <w:rPr>
      <w:rFonts w:ascii="Garamond" w:cs="Times New Roman" w:eastAsia="Times New Roman" w:hAnsi="Garamond"/>
      <w:szCs w:val="20"/>
    </w:rPr>
  </w:style>
  <w:style w:type="character" w:customStyle="1" w:styleId="style4101">
    <w:name w:val="Header Char_013250de-381b-4a35-a83d-cc6dee0a8471"/>
    <w:basedOn w:val="style65"/>
    <w:next w:val="style4101"/>
    <w:link w:val="style31"/>
    <w:uiPriority w:val="99"/>
    <w:rPr>
      <w:rFonts w:ascii="Garamond" w:cs="Times New Roman" w:eastAsia="Times New Roman" w:hAnsi="Garamond"/>
      <w:szCs w:val="20"/>
    </w:rPr>
  </w:style>
  <w:style w:type="character" w:customStyle="1" w:styleId="style4102">
    <w:name w:val="Heading 2 Char_a46d6823-a405-453d-8db5-763ded15b283"/>
    <w:basedOn w:val="style65"/>
    <w:next w:val="style4102"/>
    <w:link w:val="style2"/>
    <w:uiPriority w:val="9"/>
    <w:rPr>
      <w:rFonts w:ascii="Arial" w:cs="宋体" w:eastAsia="宋体" w:hAnsi="Arial"/>
      <w:b/>
      <w:bCs/>
      <w:color w:val="4f81bd"/>
      <w:sz w:val="26"/>
      <w:szCs w:val="26"/>
    </w:rPr>
  </w:style>
  <w:style w:type="paragraph" w:styleId="style32">
    <w:name w:val="footer"/>
    <w:basedOn w:val="style0"/>
    <w:next w:val="style32"/>
    <w:link w:val="style4103"/>
    <w:uiPriority w:val="99"/>
    <w:pPr>
      <w:tabs>
        <w:tab w:val="center" w:leader="none" w:pos="4680"/>
        <w:tab w:val="right" w:leader="none" w:pos="9360"/>
      </w:tabs>
      <w:spacing w:after="0" w:lineRule="auto" w:line="240"/>
    </w:pPr>
    <w:rPr/>
  </w:style>
  <w:style w:type="character" w:customStyle="1" w:styleId="style4103">
    <w:name w:val="Footer Char_49481613-7b0e-4b3d-ba24-29d9892b20f0"/>
    <w:basedOn w:val="style65"/>
    <w:next w:val="style4103"/>
    <w:link w:val="style32"/>
    <w:uiPriority w:val="99"/>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8C998-DF3F-4E52-91A2-F6052B4E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1730</Words>
  <Pages>7</Pages>
  <Characters>9085</Characters>
  <Application>WPS Office</Application>
  <DocSecurity>0</DocSecurity>
  <Paragraphs>214</Paragraphs>
  <ScaleCrop>false</ScaleCrop>
  <LinksUpToDate>false</LinksUpToDate>
  <CharactersWithSpaces>10919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2024-05-27T06:39:13Z</dcterms:created>
  <dc:creator>Raj</dc:creator>
  <lastModifiedBy>vivo 1818</lastModifiedBy>
  <dcterms:modified xsi:type="dcterms:W3CDTF">2024-05-27T06:39:13Z</dcterms:modified>
  <revision>279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3f8e1be066ce4d0bae8ce144ac9233b5</vt:lpwstr>
  </property>
</Properties>
</file>