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88" w:rsidRPr="00D51E54" w:rsidRDefault="002C7FB5" w:rsidP="009C168E">
      <w:pPr>
        <w:rPr>
          <w:b/>
          <w:bCs/>
          <w:sz w:val="40"/>
          <w:szCs w:val="40"/>
          <w:lang w:val="uk-UA"/>
        </w:rPr>
      </w:pPr>
      <w:r>
        <w:rPr>
          <w:b/>
          <w:bCs/>
          <w:noProof/>
          <w:sz w:val="40"/>
          <w:szCs w:val="40"/>
          <w:lang w:val="uk-UA" w:eastAsia="uk-UA"/>
        </w:rPr>
        <w:drawing>
          <wp:inline distT="0" distB="0" distL="0" distR="0">
            <wp:extent cx="6445260" cy="9853684"/>
            <wp:effectExtent l="19050" t="0" r="0" b="0"/>
            <wp:docPr id="2" name="Рисунок 2" descr="C:\Users\BonD\Desktop\ліжко\Untitled. - 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nD\Desktop\ліжко\Untitled. - 0001.jpg"/>
                    <pic:cNvPicPr>
                      <a:picLocks noChangeAspect="1" noChangeArrowheads="1"/>
                    </pic:cNvPicPr>
                  </pic:nvPicPr>
                  <pic:blipFill>
                    <a:blip r:embed="rId6"/>
                    <a:srcRect/>
                    <a:stretch>
                      <a:fillRect/>
                    </a:stretch>
                  </pic:blipFill>
                  <pic:spPr bwMode="auto">
                    <a:xfrm>
                      <a:off x="0" y="0"/>
                      <a:ext cx="6445469" cy="9854003"/>
                    </a:xfrm>
                    <a:prstGeom prst="rect">
                      <a:avLst/>
                    </a:prstGeom>
                    <a:noFill/>
                    <a:ln w="9525">
                      <a:noFill/>
                      <a:miter lim="800000"/>
                      <a:headEnd/>
                      <a:tailEnd/>
                    </a:ln>
                  </pic:spPr>
                </pic:pic>
              </a:graphicData>
            </a:graphic>
          </wp:inline>
        </w:drawing>
      </w:r>
    </w:p>
    <w:tbl>
      <w:tblPr>
        <w:tblW w:w="0" w:type="auto"/>
        <w:tblLook w:val="00A0"/>
      </w:tblPr>
      <w:tblGrid>
        <w:gridCol w:w="4787"/>
        <w:gridCol w:w="4786"/>
      </w:tblGrid>
      <w:tr w:rsidR="00CD4988" w:rsidRPr="00D14589" w:rsidTr="002C7FB5">
        <w:tc>
          <w:tcPr>
            <w:tcW w:w="4787" w:type="dxa"/>
          </w:tcPr>
          <w:p w:rsidR="00CD4988" w:rsidRPr="00D14589" w:rsidRDefault="00CD4988" w:rsidP="006D1D68">
            <w:pPr>
              <w:rPr>
                <w:sz w:val="24"/>
                <w:szCs w:val="24"/>
                <w:lang w:val="uk-UA"/>
              </w:rPr>
            </w:pPr>
          </w:p>
        </w:tc>
        <w:tc>
          <w:tcPr>
            <w:tcW w:w="4786" w:type="dxa"/>
          </w:tcPr>
          <w:p w:rsidR="00CD4988" w:rsidRPr="00D14589" w:rsidRDefault="00CD4988" w:rsidP="00D24A97">
            <w:pPr>
              <w:jc w:val="center"/>
              <w:rPr>
                <w:sz w:val="24"/>
                <w:szCs w:val="24"/>
                <w:lang w:val="uk-UA"/>
              </w:rPr>
            </w:pPr>
          </w:p>
        </w:tc>
      </w:tr>
    </w:tbl>
    <w:p w:rsidR="00CD4988" w:rsidRDefault="00CD4988" w:rsidP="00DA3D29">
      <w:pPr>
        <w:jc w:val="center"/>
        <w:rPr>
          <w:b/>
          <w:position w:val="1"/>
          <w:sz w:val="32"/>
          <w:szCs w:val="32"/>
          <w:lang w:val="uk-UA"/>
        </w:rPr>
      </w:pPr>
      <w:r w:rsidRPr="00E54370">
        <w:rPr>
          <w:b/>
          <w:position w:val="1"/>
          <w:sz w:val="32"/>
          <w:szCs w:val="32"/>
          <w:lang w:val="uk-UA"/>
        </w:rPr>
        <w:lastRenderedPageBreak/>
        <w:t>Загальна частина</w:t>
      </w:r>
    </w:p>
    <w:p w:rsidR="00CD4988" w:rsidRPr="00E54370" w:rsidRDefault="00CD4988" w:rsidP="0084733F">
      <w:pPr>
        <w:ind w:left="360"/>
        <w:jc w:val="center"/>
        <w:rPr>
          <w:b/>
          <w:bCs/>
          <w:sz w:val="32"/>
          <w:szCs w:val="32"/>
          <w:lang w:val="uk-UA"/>
        </w:rPr>
      </w:pPr>
    </w:p>
    <w:p w:rsidR="00CD4988" w:rsidRPr="00D51E54" w:rsidRDefault="00CD4988" w:rsidP="00B006B9">
      <w:pPr>
        <w:numPr>
          <w:ilvl w:val="0"/>
          <w:numId w:val="1"/>
        </w:numPr>
        <w:shd w:val="clear" w:color="auto" w:fill="FFFFFF"/>
        <w:tabs>
          <w:tab w:val="left" w:pos="1392"/>
        </w:tabs>
        <w:spacing w:line="360" w:lineRule="auto"/>
        <w:ind w:left="10" w:right="1" w:firstLine="768"/>
        <w:jc w:val="both"/>
        <w:rPr>
          <w:sz w:val="28"/>
          <w:szCs w:val="28"/>
          <w:lang w:val="uk-UA"/>
        </w:rPr>
      </w:pPr>
      <w:r w:rsidRPr="00D51E54">
        <w:rPr>
          <w:sz w:val="28"/>
          <w:szCs w:val="28"/>
          <w:lang w:val="uk-UA"/>
        </w:rPr>
        <w:t xml:space="preserve">Правила прийому на навчання до </w:t>
      </w:r>
      <w:r>
        <w:rPr>
          <w:sz w:val="28"/>
          <w:szCs w:val="28"/>
          <w:lang w:val="uk-UA"/>
        </w:rPr>
        <w:t xml:space="preserve">ДНЗ «Лісоводський професійний </w:t>
      </w:r>
      <w:r w:rsidRPr="00D51E54">
        <w:rPr>
          <w:sz w:val="28"/>
          <w:szCs w:val="28"/>
          <w:lang w:val="uk-UA"/>
        </w:rPr>
        <w:t>аграрн</w:t>
      </w:r>
      <w:r>
        <w:rPr>
          <w:sz w:val="28"/>
          <w:szCs w:val="28"/>
          <w:lang w:val="uk-UA"/>
        </w:rPr>
        <w:t>ий</w:t>
      </w:r>
      <w:r w:rsidRPr="00D51E54">
        <w:rPr>
          <w:sz w:val="28"/>
          <w:szCs w:val="28"/>
          <w:lang w:val="uk-UA"/>
        </w:rPr>
        <w:t xml:space="preserve"> ліце</w:t>
      </w:r>
      <w:r>
        <w:rPr>
          <w:sz w:val="28"/>
          <w:szCs w:val="28"/>
          <w:lang w:val="uk-UA"/>
        </w:rPr>
        <w:t>й» (далі – Ліцей)</w:t>
      </w:r>
      <w:r w:rsidRPr="00D51E54">
        <w:rPr>
          <w:sz w:val="28"/>
          <w:szCs w:val="28"/>
          <w:lang w:val="uk-UA"/>
        </w:rPr>
        <w:t xml:space="preserve"> розроблені згідно нових Типових правил прийому до професійно-технічних навчальних закладів, затверджених наказом Міністерства освіти і науки України від </w:t>
      </w:r>
      <w:r>
        <w:rPr>
          <w:sz w:val="28"/>
          <w:szCs w:val="28"/>
          <w:lang w:val="uk-UA"/>
        </w:rPr>
        <w:t>14.05.2013</w:t>
      </w:r>
      <w:r w:rsidRPr="00D51E54">
        <w:rPr>
          <w:sz w:val="28"/>
          <w:szCs w:val="28"/>
          <w:lang w:val="uk-UA"/>
        </w:rPr>
        <w:t>р. №</w:t>
      </w:r>
      <w:r w:rsidR="00AB0860">
        <w:rPr>
          <w:sz w:val="28"/>
          <w:szCs w:val="28"/>
          <w:lang w:val="uk-UA"/>
        </w:rPr>
        <w:t xml:space="preserve"> </w:t>
      </w:r>
      <w:r w:rsidRPr="00D51E54">
        <w:rPr>
          <w:sz w:val="28"/>
          <w:szCs w:val="28"/>
          <w:lang w:val="uk-UA"/>
        </w:rPr>
        <w:t>4</w:t>
      </w:r>
      <w:r>
        <w:rPr>
          <w:sz w:val="28"/>
          <w:szCs w:val="28"/>
          <w:lang w:val="uk-UA"/>
        </w:rPr>
        <w:t>99, зі змінами:</w:t>
      </w:r>
    </w:p>
    <w:p w:rsidR="00CD4988" w:rsidRPr="00D51E54" w:rsidRDefault="00CD4988" w:rsidP="00B006B9">
      <w:pPr>
        <w:numPr>
          <w:ilvl w:val="0"/>
          <w:numId w:val="1"/>
        </w:numPr>
        <w:shd w:val="clear" w:color="auto" w:fill="FFFFFF"/>
        <w:tabs>
          <w:tab w:val="left" w:pos="1392"/>
        </w:tabs>
        <w:spacing w:line="360" w:lineRule="auto"/>
        <w:ind w:left="10" w:right="1" w:firstLine="768"/>
        <w:jc w:val="both"/>
        <w:rPr>
          <w:sz w:val="28"/>
          <w:szCs w:val="28"/>
          <w:lang w:val="uk-UA"/>
        </w:rPr>
      </w:pPr>
      <w:r w:rsidRPr="00D51E54">
        <w:rPr>
          <w:sz w:val="28"/>
          <w:szCs w:val="28"/>
          <w:lang w:val="uk-UA"/>
        </w:rPr>
        <w:t>До</w:t>
      </w:r>
      <w:r>
        <w:rPr>
          <w:sz w:val="28"/>
          <w:szCs w:val="28"/>
          <w:lang w:val="uk-UA"/>
        </w:rPr>
        <w:t xml:space="preserve"> Ліцею</w:t>
      </w:r>
      <w:r w:rsidRPr="00D51E54">
        <w:rPr>
          <w:sz w:val="28"/>
          <w:szCs w:val="28"/>
          <w:lang w:val="uk-UA"/>
        </w:rPr>
        <w:t xml:space="preserve"> приймаються громадяни України</w:t>
      </w:r>
      <w:r>
        <w:rPr>
          <w:sz w:val="28"/>
          <w:szCs w:val="28"/>
          <w:lang w:val="uk-UA"/>
        </w:rPr>
        <w:t>.</w:t>
      </w:r>
    </w:p>
    <w:p w:rsidR="00CD4988" w:rsidRDefault="00CD4988" w:rsidP="00B006B9">
      <w:pPr>
        <w:numPr>
          <w:ilvl w:val="0"/>
          <w:numId w:val="1"/>
        </w:numPr>
        <w:shd w:val="clear" w:color="auto" w:fill="FFFFFF"/>
        <w:tabs>
          <w:tab w:val="left" w:pos="1392"/>
        </w:tabs>
        <w:spacing w:line="360" w:lineRule="auto"/>
        <w:ind w:left="10" w:right="1" w:firstLine="768"/>
        <w:jc w:val="both"/>
        <w:rPr>
          <w:sz w:val="28"/>
          <w:szCs w:val="28"/>
          <w:lang w:val="uk-UA"/>
        </w:rPr>
      </w:pPr>
      <w:r w:rsidRPr="00D51E54">
        <w:rPr>
          <w:sz w:val="28"/>
          <w:szCs w:val="28"/>
          <w:lang w:val="uk-UA"/>
        </w:rPr>
        <w:t xml:space="preserve">Громадяни України мають рівні права на здобуття </w:t>
      </w:r>
      <w:r w:rsidR="005E6CF4">
        <w:rPr>
          <w:sz w:val="28"/>
          <w:szCs w:val="28"/>
          <w:lang w:val="uk-UA"/>
        </w:rPr>
        <w:t>професійної (</w:t>
      </w:r>
      <w:r w:rsidRPr="00D51E54">
        <w:rPr>
          <w:sz w:val="28"/>
          <w:szCs w:val="28"/>
          <w:lang w:val="uk-UA"/>
        </w:rPr>
        <w:t>професійно-технічної</w:t>
      </w:r>
      <w:r w:rsidR="005E6CF4">
        <w:rPr>
          <w:sz w:val="28"/>
          <w:szCs w:val="28"/>
          <w:lang w:val="uk-UA"/>
        </w:rPr>
        <w:t>)</w:t>
      </w:r>
      <w:r w:rsidRPr="00D51E54">
        <w:rPr>
          <w:sz w:val="28"/>
          <w:szCs w:val="28"/>
          <w:lang w:val="uk-UA"/>
        </w:rPr>
        <w:t xml:space="preserve"> освіти відповідно до своїх здібностей і нахилів незалежно від національності, раси, статі, соціального і майнового стану, світоглядних і політичних переконань, ставлення до релігії, віросповідання, стану здоров'я, місця проживання та інших обставин.</w:t>
      </w:r>
    </w:p>
    <w:p w:rsidR="003C2589" w:rsidRPr="003C2589" w:rsidRDefault="00D24A97" w:rsidP="00D24A97">
      <w:pPr>
        <w:pStyle w:val="rvps2"/>
        <w:shd w:val="clear" w:color="auto" w:fill="FFFFFF"/>
        <w:spacing w:before="0" w:beforeAutospacing="0" w:after="150" w:afterAutospacing="0" w:line="360" w:lineRule="auto"/>
        <w:ind w:firstLine="699"/>
        <w:jc w:val="both"/>
        <w:rPr>
          <w:color w:val="000000"/>
          <w:sz w:val="28"/>
          <w:szCs w:val="28"/>
          <w:lang w:val="uk-UA"/>
        </w:rPr>
      </w:pPr>
      <w:r>
        <w:rPr>
          <w:color w:val="000000"/>
          <w:sz w:val="28"/>
          <w:szCs w:val="28"/>
          <w:lang w:val="uk-UA"/>
        </w:rPr>
        <w:t>Відповідно до статті 5 Закону України «Про професійну (професійно-технічну) освіту» д</w:t>
      </w:r>
      <w:r w:rsidR="003C2589" w:rsidRPr="003C2589">
        <w:rPr>
          <w:color w:val="000000"/>
          <w:sz w:val="28"/>
          <w:szCs w:val="28"/>
          <w:lang w:val="uk-UA"/>
        </w:rPr>
        <w:t>ержава створює умови для здобуття професійної (професійно-технічної) освіти особами з особливими освітніми потребами з урахуванням їхніх індивідуальних потреб, можливостей, здібностей та інтересів, а також забезпечує виявлення та усунення факторів, що перешкоджають реалізації прав і задоволенню п</w:t>
      </w:r>
      <w:r>
        <w:rPr>
          <w:color w:val="000000"/>
          <w:sz w:val="28"/>
          <w:szCs w:val="28"/>
          <w:lang w:val="uk-UA"/>
        </w:rPr>
        <w:t>отреб таких осіб у сфері освіти</w:t>
      </w:r>
      <w:r w:rsidR="003C2589" w:rsidRPr="003C2589">
        <w:rPr>
          <w:color w:val="000000"/>
          <w:sz w:val="28"/>
          <w:szCs w:val="28"/>
          <w:lang w:val="uk-UA"/>
        </w:rPr>
        <w:t>.</w:t>
      </w:r>
      <w:bookmarkStart w:id="0" w:name="n16"/>
      <w:bookmarkEnd w:id="0"/>
    </w:p>
    <w:p w:rsidR="00CD4988" w:rsidRPr="00D51E54" w:rsidRDefault="00CD4988" w:rsidP="00B006B9">
      <w:pPr>
        <w:shd w:val="clear" w:color="auto" w:fill="FFFFFF"/>
        <w:tabs>
          <w:tab w:val="left" w:pos="1392"/>
        </w:tabs>
        <w:spacing w:line="360" w:lineRule="auto"/>
        <w:ind w:right="1" w:firstLine="699"/>
        <w:jc w:val="both"/>
        <w:rPr>
          <w:sz w:val="28"/>
          <w:szCs w:val="28"/>
          <w:lang w:val="uk-UA"/>
        </w:rPr>
      </w:pPr>
      <w:r w:rsidRPr="00D51E54">
        <w:rPr>
          <w:sz w:val="28"/>
          <w:szCs w:val="28"/>
          <w:lang w:val="uk-UA"/>
        </w:rPr>
        <w:t>Обмеження допускаються за віковими</w:t>
      </w:r>
      <w:r>
        <w:rPr>
          <w:sz w:val="28"/>
          <w:szCs w:val="28"/>
          <w:lang w:val="uk-UA"/>
        </w:rPr>
        <w:t xml:space="preserve"> </w:t>
      </w:r>
      <w:r w:rsidRPr="00D51E54">
        <w:rPr>
          <w:sz w:val="28"/>
          <w:szCs w:val="28"/>
          <w:lang w:val="uk-UA"/>
        </w:rPr>
        <w:t>та медичними показниками, а також показниками професійної придатності, що визначаються Кабінетом Міністрів України.</w:t>
      </w:r>
    </w:p>
    <w:p w:rsidR="00CD4988" w:rsidRDefault="00CD4988" w:rsidP="00B006B9">
      <w:pPr>
        <w:numPr>
          <w:ilvl w:val="0"/>
          <w:numId w:val="1"/>
        </w:numPr>
        <w:shd w:val="clear" w:color="auto" w:fill="FFFFFF"/>
        <w:tabs>
          <w:tab w:val="left" w:pos="1392"/>
        </w:tabs>
        <w:spacing w:line="360" w:lineRule="auto"/>
        <w:ind w:left="10" w:right="1" w:firstLine="768"/>
        <w:jc w:val="both"/>
        <w:rPr>
          <w:sz w:val="28"/>
          <w:szCs w:val="28"/>
          <w:lang w:val="uk-UA"/>
        </w:rPr>
      </w:pPr>
      <w:r w:rsidRPr="00D51E54">
        <w:rPr>
          <w:sz w:val="28"/>
          <w:szCs w:val="28"/>
          <w:lang w:val="uk-UA"/>
        </w:rPr>
        <w:t xml:space="preserve">Прийом до </w:t>
      </w:r>
      <w:r>
        <w:rPr>
          <w:sz w:val="28"/>
          <w:szCs w:val="28"/>
          <w:lang w:val="uk-UA"/>
        </w:rPr>
        <w:t>Л</w:t>
      </w:r>
      <w:r w:rsidRPr="00D51E54">
        <w:rPr>
          <w:sz w:val="28"/>
          <w:szCs w:val="28"/>
          <w:lang w:val="uk-UA"/>
        </w:rPr>
        <w:t>іцею здійснюється для</w:t>
      </w:r>
      <w:r>
        <w:rPr>
          <w:sz w:val="28"/>
          <w:szCs w:val="28"/>
          <w:lang w:val="uk-UA"/>
        </w:rPr>
        <w:t xml:space="preserve"> здобуття професій за </w:t>
      </w:r>
      <w:r w:rsidRPr="00D51E54">
        <w:rPr>
          <w:sz w:val="28"/>
          <w:szCs w:val="28"/>
          <w:lang w:val="uk-UA"/>
        </w:rPr>
        <w:t>освітньо-кваліфікаційним рівнем "кваліфікований робітник"</w:t>
      </w:r>
      <w:r>
        <w:rPr>
          <w:sz w:val="28"/>
          <w:szCs w:val="28"/>
          <w:lang w:val="uk-UA"/>
        </w:rPr>
        <w:t>.</w:t>
      </w:r>
    </w:p>
    <w:p w:rsidR="00CD4988" w:rsidRPr="009C7B6E" w:rsidRDefault="00CD4988" w:rsidP="001003E0">
      <w:pPr>
        <w:pStyle w:val="a5"/>
        <w:spacing w:line="360" w:lineRule="auto"/>
        <w:ind w:left="0" w:firstLine="720"/>
        <w:jc w:val="both"/>
        <w:rPr>
          <w:sz w:val="28"/>
          <w:szCs w:val="28"/>
          <w:lang w:val="uk-UA"/>
        </w:rPr>
      </w:pPr>
      <w:r w:rsidRPr="009C7B6E">
        <w:rPr>
          <w:sz w:val="28"/>
          <w:szCs w:val="28"/>
          <w:lang w:val="uk-UA"/>
        </w:rPr>
        <w:t xml:space="preserve">1.5. </w:t>
      </w:r>
      <w:r w:rsidRPr="001003E0">
        <w:rPr>
          <w:sz w:val="28"/>
          <w:szCs w:val="28"/>
          <w:lang w:val="uk-UA"/>
        </w:rPr>
        <w:t xml:space="preserve">Прийом громадян на первинну професійну підготовку здійснюється за рахунок видатків, передбачених на підготовку робітничих кадрів у  </w:t>
      </w:r>
      <w:r w:rsidR="005E6CF4" w:rsidRPr="001003E0">
        <w:rPr>
          <w:sz w:val="28"/>
          <w:szCs w:val="28"/>
          <w:lang w:val="uk-UA"/>
        </w:rPr>
        <w:t xml:space="preserve">закладах </w:t>
      </w:r>
      <w:r w:rsidR="005E6CF4">
        <w:rPr>
          <w:sz w:val="28"/>
          <w:szCs w:val="28"/>
          <w:lang w:val="uk-UA"/>
        </w:rPr>
        <w:t>професійної (</w:t>
      </w:r>
      <w:r w:rsidRPr="001003E0">
        <w:rPr>
          <w:sz w:val="28"/>
          <w:szCs w:val="28"/>
          <w:lang w:val="uk-UA"/>
        </w:rPr>
        <w:t>професійно-технічн</w:t>
      </w:r>
      <w:r w:rsidR="005E6CF4">
        <w:rPr>
          <w:sz w:val="28"/>
          <w:szCs w:val="28"/>
          <w:lang w:val="uk-UA"/>
        </w:rPr>
        <w:t>ої) освіти</w:t>
      </w:r>
      <w:r w:rsidRPr="001003E0">
        <w:rPr>
          <w:sz w:val="28"/>
          <w:szCs w:val="28"/>
          <w:lang w:val="uk-UA"/>
        </w:rPr>
        <w:t xml:space="preserve"> згідно з нормативно-правовими документами законодавства України.</w:t>
      </w:r>
    </w:p>
    <w:p w:rsidR="00CD4988" w:rsidRDefault="00CD4988" w:rsidP="00A31942">
      <w:pPr>
        <w:pStyle w:val="a5"/>
        <w:tabs>
          <w:tab w:val="left" w:pos="851"/>
        </w:tabs>
        <w:spacing w:line="360" w:lineRule="auto"/>
        <w:ind w:left="0"/>
        <w:jc w:val="both"/>
        <w:rPr>
          <w:sz w:val="28"/>
          <w:szCs w:val="28"/>
          <w:lang w:val="uk-UA"/>
        </w:rPr>
      </w:pPr>
      <w:r>
        <w:rPr>
          <w:sz w:val="28"/>
          <w:szCs w:val="28"/>
          <w:lang w:val="uk-UA"/>
        </w:rPr>
        <w:tab/>
      </w:r>
      <w:r w:rsidRPr="009C7B6E">
        <w:rPr>
          <w:sz w:val="28"/>
          <w:szCs w:val="28"/>
          <w:lang w:val="uk-UA"/>
        </w:rPr>
        <w:t xml:space="preserve">1.6. </w:t>
      </w:r>
      <w:r w:rsidRPr="009C7B6E">
        <w:rPr>
          <w:sz w:val="28"/>
          <w:szCs w:val="28"/>
          <w:lang w:val="uk-UA"/>
        </w:rPr>
        <w:tab/>
        <w:t xml:space="preserve">Прийом громадян понад </w:t>
      </w:r>
      <w:r>
        <w:rPr>
          <w:sz w:val="28"/>
          <w:szCs w:val="28"/>
          <w:lang w:val="uk-UA"/>
        </w:rPr>
        <w:t>регіональне (</w:t>
      </w:r>
      <w:r w:rsidRPr="009C7B6E">
        <w:rPr>
          <w:sz w:val="28"/>
          <w:szCs w:val="28"/>
          <w:lang w:val="uk-UA"/>
        </w:rPr>
        <w:t>державне</w:t>
      </w:r>
      <w:r>
        <w:rPr>
          <w:sz w:val="28"/>
          <w:szCs w:val="28"/>
          <w:lang w:val="uk-UA"/>
        </w:rPr>
        <w:t>)</w:t>
      </w:r>
      <w:r w:rsidRPr="009C7B6E">
        <w:rPr>
          <w:sz w:val="28"/>
          <w:szCs w:val="28"/>
          <w:lang w:val="uk-UA"/>
        </w:rPr>
        <w:t xml:space="preserve"> замовлення, а також перепідготовка та підвищення кваліфікації здійснюються за рахунок к</w:t>
      </w:r>
      <w:r>
        <w:rPr>
          <w:sz w:val="28"/>
          <w:szCs w:val="28"/>
          <w:lang w:val="uk-UA"/>
        </w:rPr>
        <w:t>оштів фізичних і юридичних осіб.</w:t>
      </w:r>
    </w:p>
    <w:p w:rsidR="00CD4988" w:rsidRDefault="00CD4988" w:rsidP="00A31942">
      <w:pPr>
        <w:pStyle w:val="a5"/>
        <w:tabs>
          <w:tab w:val="left" w:pos="851"/>
        </w:tabs>
        <w:spacing w:line="360" w:lineRule="auto"/>
        <w:ind w:left="0"/>
        <w:jc w:val="both"/>
        <w:rPr>
          <w:sz w:val="28"/>
          <w:szCs w:val="28"/>
          <w:lang w:val="uk-UA"/>
        </w:rPr>
      </w:pPr>
    </w:p>
    <w:p w:rsidR="00086FEE" w:rsidRDefault="00086FEE" w:rsidP="00A31942">
      <w:pPr>
        <w:pStyle w:val="a5"/>
        <w:tabs>
          <w:tab w:val="left" w:pos="851"/>
        </w:tabs>
        <w:spacing w:line="360" w:lineRule="auto"/>
        <w:ind w:left="0"/>
        <w:jc w:val="both"/>
        <w:rPr>
          <w:sz w:val="28"/>
          <w:szCs w:val="28"/>
          <w:lang w:val="uk-UA"/>
        </w:rPr>
      </w:pPr>
    </w:p>
    <w:p w:rsidR="00CD4988" w:rsidRPr="00E54370" w:rsidRDefault="00CD4988" w:rsidP="00D24A97">
      <w:pPr>
        <w:shd w:val="clear" w:color="auto" w:fill="FFFFFF"/>
        <w:spacing w:line="360" w:lineRule="auto"/>
        <w:jc w:val="center"/>
        <w:rPr>
          <w:b/>
          <w:sz w:val="32"/>
          <w:szCs w:val="32"/>
          <w:lang w:val="uk-UA"/>
        </w:rPr>
      </w:pPr>
      <w:r w:rsidRPr="00E54370">
        <w:rPr>
          <w:b/>
          <w:sz w:val="32"/>
          <w:szCs w:val="32"/>
          <w:lang w:val="uk-UA"/>
        </w:rPr>
        <w:t>2. Приймальна комісія</w:t>
      </w:r>
    </w:p>
    <w:p w:rsidR="00CD4988" w:rsidRPr="00D51E54" w:rsidRDefault="00CD4988" w:rsidP="00B006B9">
      <w:pPr>
        <w:numPr>
          <w:ilvl w:val="0"/>
          <w:numId w:val="9"/>
        </w:numPr>
        <w:shd w:val="clear" w:color="auto" w:fill="FFFFFF"/>
        <w:tabs>
          <w:tab w:val="left" w:pos="1392"/>
        </w:tabs>
        <w:spacing w:line="360" w:lineRule="auto"/>
        <w:ind w:left="10" w:right="1" w:firstLine="768"/>
        <w:jc w:val="both"/>
        <w:rPr>
          <w:sz w:val="28"/>
          <w:szCs w:val="28"/>
          <w:lang w:val="uk-UA"/>
        </w:rPr>
      </w:pPr>
      <w:r w:rsidRPr="00D51E54">
        <w:rPr>
          <w:sz w:val="28"/>
          <w:szCs w:val="28"/>
          <w:lang w:val="uk-UA"/>
        </w:rPr>
        <w:t xml:space="preserve">Прийом до </w:t>
      </w:r>
      <w:r>
        <w:rPr>
          <w:sz w:val="28"/>
          <w:szCs w:val="28"/>
          <w:lang w:val="uk-UA"/>
        </w:rPr>
        <w:t xml:space="preserve">Ліцею </w:t>
      </w:r>
      <w:r w:rsidRPr="00D51E54">
        <w:rPr>
          <w:sz w:val="28"/>
          <w:szCs w:val="28"/>
          <w:lang w:val="uk-UA"/>
        </w:rPr>
        <w:t>здійснює приймальна комісія.</w:t>
      </w:r>
    </w:p>
    <w:p w:rsidR="00CD4988" w:rsidRPr="00D51E54" w:rsidRDefault="00CD4988" w:rsidP="00B006B9">
      <w:pPr>
        <w:numPr>
          <w:ilvl w:val="0"/>
          <w:numId w:val="9"/>
        </w:numPr>
        <w:shd w:val="clear" w:color="auto" w:fill="FFFFFF"/>
        <w:tabs>
          <w:tab w:val="left" w:pos="1392"/>
        </w:tabs>
        <w:spacing w:line="360" w:lineRule="auto"/>
        <w:ind w:left="10" w:right="1" w:firstLine="768"/>
        <w:jc w:val="both"/>
        <w:rPr>
          <w:sz w:val="28"/>
          <w:szCs w:val="28"/>
          <w:lang w:val="uk-UA"/>
        </w:rPr>
      </w:pPr>
      <w:r w:rsidRPr="00D51E54">
        <w:rPr>
          <w:sz w:val="28"/>
          <w:szCs w:val="28"/>
          <w:lang w:val="uk-UA"/>
        </w:rPr>
        <w:t>Очол</w:t>
      </w:r>
      <w:r>
        <w:rPr>
          <w:sz w:val="28"/>
          <w:szCs w:val="28"/>
          <w:lang w:val="uk-UA"/>
        </w:rPr>
        <w:t xml:space="preserve">ює приймальну комісію директор </w:t>
      </w:r>
      <w:r w:rsidRPr="0084733F">
        <w:rPr>
          <w:color w:val="000000"/>
          <w:sz w:val="28"/>
          <w:szCs w:val="28"/>
          <w:lang w:val="uk-UA"/>
        </w:rPr>
        <w:t>Ліцею</w:t>
      </w:r>
      <w:r w:rsidRPr="00D51E54">
        <w:rPr>
          <w:sz w:val="28"/>
          <w:szCs w:val="28"/>
          <w:lang w:val="uk-UA"/>
        </w:rPr>
        <w:t>, який своїм наказом визначає та затверджує персона</w:t>
      </w:r>
      <w:r>
        <w:rPr>
          <w:sz w:val="28"/>
          <w:szCs w:val="28"/>
          <w:lang w:val="uk-UA"/>
        </w:rPr>
        <w:t xml:space="preserve">льний склад і порядок її роботи </w:t>
      </w:r>
      <w:r w:rsidRPr="0073329B">
        <w:rPr>
          <w:sz w:val="28"/>
          <w:szCs w:val="28"/>
          <w:lang w:val="uk-UA"/>
        </w:rPr>
        <w:t>(</w:t>
      </w:r>
      <w:r>
        <w:rPr>
          <w:sz w:val="28"/>
          <w:szCs w:val="28"/>
          <w:lang w:val="uk-UA"/>
        </w:rPr>
        <w:t>д</w:t>
      </w:r>
      <w:r w:rsidRPr="0073329B">
        <w:rPr>
          <w:sz w:val="28"/>
          <w:szCs w:val="28"/>
          <w:lang w:val="uk-UA"/>
        </w:rPr>
        <w:t>одаток</w:t>
      </w:r>
      <w:r>
        <w:rPr>
          <w:sz w:val="28"/>
          <w:szCs w:val="28"/>
          <w:lang w:val="uk-UA"/>
        </w:rPr>
        <w:t xml:space="preserve"> 1</w:t>
      </w:r>
      <w:r w:rsidRPr="0073329B">
        <w:rPr>
          <w:sz w:val="28"/>
          <w:szCs w:val="28"/>
          <w:lang w:val="uk-UA"/>
        </w:rPr>
        <w:t>).</w:t>
      </w:r>
    </w:p>
    <w:p w:rsidR="00CD4988" w:rsidRPr="0041208F" w:rsidRDefault="00CD4988" w:rsidP="00B006B9">
      <w:pPr>
        <w:numPr>
          <w:ilvl w:val="0"/>
          <w:numId w:val="9"/>
        </w:numPr>
        <w:shd w:val="clear" w:color="auto" w:fill="FFFFFF"/>
        <w:tabs>
          <w:tab w:val="left" w:pos="1392"/>
        </w:tabs>
        <w:spacing w:line="360" w:lineRule="auto"/>
        <w:ind w:left="10" w:right="1" w:firstLine="768"/>
        <w:jc w:val="both"/>
        <w:rPr>
          <w:spacing w:val="-14"/>
          <w:sz w:val="28"/>
          <w:szCs w:val="28"/>
          <w:lang w:val="uk-UA"/>
        </w:rPr>
      </w:pPr>
      <w:r w:rsidRPr="00D51E54">
        <w:rPr>
          <w:spacing w:val="-2"/>
          <w:sz w:val="28"/>
          <w:szCs w:val="28"/>
          <w:lang w:val="uk-UA"/>
        </w:rPr>
        <w:t>Приймальна комісія:</w:t>
      </w:r>
    </w:p>
    <w:p w:rsidR="00CD4988" w:rsidRPr="0041208F" w:rsidRDefault="00CD4988" w:rsidP="0041208F">
      <w:pPr>
        <w:pStyle w:val="a5"/>
        <w:numPr>
          <w:ilvl w:val="0"/>
          <w:numId w:val="10"/>
        </w:numPr>
        <w:spacing w:line="360" w:lineRule="auto"/>
        <w:jc w:val="both"/>
        <w:rPr>
          <w:sz w:val="28"/>
          <w:szCs w:val="28"/>
          <w:lang w:val="uk-UA"/>
        </w:rPr>
      </w:pPr>
      <w:r w:rsidRPr="0041208F">
        <w:rPr>
          <w:sz w:val="28"/>
          <w:szCs w:val="28"/>
          <w:lang w:val="uk-UA"/>
        </w:rPr>
        <w:t>організовує прийом заяв та документів;</w:t>
      </w:r>
    </w:p>
    <w:p w:rsidR="00CD4988" w:rsidRPr="0041208F" w:rsidRDefault="00CD4988" w:rsidP="00C96484">
      <w:pPr>
        <w:pStyle w:val="a5"/>
        <w:numPr>
          <w:ilvl w:val="0"/>
          <w:numId w:val="10"/>
        </w:numPr>
        <w:spacing w:line="360" w:lineRule="auto"/>
        <w:ind w:left="0" w:firstLine="360"/>
        <w:jc w:val="both"/>
        <w:rPr>
          <w:sz w:val="28"/>
          <w:szCs w:val="28"/>
          <w:lang w:val="uk-UA"/>
        </w:rPr>
      </w:pPr>
      <w:r w:rsidRPr="0041208F">
        <w:rPr>
          <w:sz w:val="28"/>
          <w:szCs w:val="28"/>
          <w:lang w:val="uk-UA"/>
        </w:rPr>
        <w:t xml:space="preserve">проводить зі вступниками </w:t>
      </w:r>
      <w:r w:rsidR="00B31720">
        <w:rPr>
          <w:sz w:val="28"/>
          <w:szCs w:val="28"/>
          <w:lang w:val="uk-UA"/>
        </w:rPr>
        <w:t xml:space="preserve">бесіди з питань вибору професії, </w:t>
      </w:r>
      <w:r w:rsidRPr="0041208F">
        <w:rPr>
          <w:sz w:val="28"/>
          <w:szCs w:val="28"/>
          <w:lang w:val="uk-UA"/>
        </w:rPr>
        <w:t xml:space="preserve">умов навчання, матеріального забезпечення та забезпечення особливого соціального захисту </w:t>
      </w:r>
      <w:r w:rsidR="005E6CF4">
        <w:rPr>
          <w:sz w:val="28"/>
          <w:szCs w:val="28"/>
          <w:lang w:val="uk-UA"/>
        </w:rPr>
        <w:t>здобувачів освіти</w:t>
      </w:r>
      <w:r w:rsidRPr="0041208F">
        <w:rPr>
          <w:sz w:val="28"/>
          <w:szCs w:val="28"/>
          <w:lang w:val="uk-UA"/>
        </w:rPr>
        <w:t>, працевлаштування після закінчення закладу</w:t>
      </w:r>
      <w:r w:rsidR="005E6CF4">
        <w:rPr>
          <w:sz w:val="28"/>
          <w:szCs w:val="28"/>
          <w:lang w:val="uk-UA"/>
        </w:rPr>
        <w:t xml:space="preserve"> освіти</w:t>
      </w:r>
      <w:r w:rsidRPr="0041208F">
        <w:rPr>
          <w:sz w:val="28"/>
          <w:szCs w:val="28"/>
          <w:lang w:val="uk-UA"/>
        </w:rPr>
        <w:t>;</w:t>
      </w:r>
    </w:p>
    <w:p w:rsidR="00CD4988" w:rsidRPr="0041208F" w:rsidRDefault="00CD4988" w:rsidP="0041208F">
      <w:pPr>
        <w:pStyle w:val="a5"/>
        <w:numPr>
          <w:ilvl w:val="0"/>
          <w:numId w:val="10"/>
        </w:numPr>
        <w:spacing w:line="360" w:lineRule="auto"/>
        <w:jc w:val="both"/>
        <w:rPr>
          <w:sz w:val="28"/>
          <w:szCs w:val="28"/>
          <w:lang w:val="uk-UA"/>
        </w:rPr>
      </w:pPr>
      <w:r w:rsidRPr="0041208F">
        <w:rPr>
          <w:sz w:val="28"/>
          <w:szCs w:val="28"/>
          <w:lang w:val="uk-UA"/>
        </w:rPr>
        <w:t>організовує та координує підготовку та проведення конкурсного відбору;</w:t>
      </w:r>
    </w:p>
    <w:p w:rsidR="00CD4988" w:rsidRPr="0041208F" w:rsidRDefault="00CD4988" w:rsidP="00C96484">
      <w:pPr>
        <w:pStyle w:val="a5"/>
        <w:numPr>
          <w:ilvl w:val="0"/>
          <w:numId w:val="10"/>
        </w:numPr>
        <w:spacing w:line="360" w:lineRule="auto"/>
        <w:ind w:left="0" w:firstLine="360"/>
        <w:jc w:val="both"/>
        <w:rPr>
          <w:sz w:val="28"/>
          <w:szCs w:val="28"/>
          <w:lang w:val="uk-UA"/>
        </w:rPr>
      </w:pPr>
      <w:r w:rsidRPr="0041208F">
        <w:rPr>
          <w:sz w:val="28"/>
          <w:szCs w:val="28"/>
          <w:lang w:val="uk-UA"/>
        </w:rPr>
        <w:t>приймає рішення щодо осіб, рекомендованих</w:t>
      </w:r>
      <w:r w:rsidR="00B31720">
        <w:rPr>
          <w:sz w:val="28"/>
          <w:szCs w:val="28"/>
          <w:lang w:val="uk-UA"/>
        </w:rPr>
        <w:t xml:space="preserve"> </w:t>
      </w:r>
      <w:r w:rsidRPr="0041208F">
        <w:rPr>
          <w:sz w:val="28"/>
          <w:szCs w:val="28"/>
          <w:lang w:val="uk-UA"/>
        </w:rPr>
        <w:t xml:space="preserve"> до зарахування </w:t>
      </w:r>
      <w:r>
        <w:rPr>
          <w:sz w:val="28"/>
          <w:szCs w:val="28"/>
          <w:lang w:val="uk-UA"/>
        </w:rPr>
        <w:t xml:space="preserve">у </w:t>
      </w:r>
      <w:r w:rsidRPr="0041208F">
        <w:rPr>
          <w:sz w:val="28"/>
          <w:szCs w:val="28"/>
          <w:lang w:val="uk-UA"/>
        </w:rPr>
        <w:t>професійно-технічн</w:t>
      </w:r>
      <w:r>
        <w:rPr>
          <w:sz w:val="28"/>
          <w:szCs w:val="28"/>
          <w:lang w:val="uk-UA"/>
        </w:rPr>
        <w:t>ий</w:t>
      </w:r>
      <w:r w:rsidRPr="0041208F">
        <w:rPr>
          <w:sz w:val="28"/>
          <w:szCs w:val="28"/>
          <w:lang w:val="uk-UA"/>
        </w:rPr>
        <w:t xml:space="preserve"> навчальн</w:t>
      </w:r>
      <w:r>
        <w:rPr>
          <w:sz w:val="28"/>
          <w:szCs w:val="28"/>
          <w:lang w:val="uk-UA"/>
        </w:rPr>
        <w:t>ий заклад</w:t>
      </w:r>
      <w:r w:rsidRPr="0041208F">
        <w:rPr>
          <w:sz w:val="28"/>
          <w:szCs w:val="28"/>
          <w:lang w:val="uk-UA"/>
        </w:rPr>
        <w:t>, оформляє протокол та оголошує відповідні списки осіб;</w:t>
      </w:r>
    </w:p>
    <w:p w:rsidR="00CD4988" w:rsidRPr="0041208F" w:rsidRDefault="00CD4988" w:rsidP="00C96484">
      <w:pPr>
        <w:pStyle w:val="a5"/>
        <w:numPr>
          <w:ilvl w:val="0"/>
          <w:numId w:val="10"/>
        </w:numPr>
        <w:spacing w:line="360" w:lineRule="auto"/>
        <w:ind w:left="0" w:firstLine="360"/>
        <w:jc w:val="both"/>
        <w:rPr>
          <w:sz w:val="28"/>
          <w:szCs w:val="28"/>
          <w:lang w:val="uk-UA"/>
        </w:rPr>
      </w:pPr>
      <w:r w:rsidRPr="0041208F">
        <w:rPr>
          <w:sz w:val="28"/>
          <w:szCs w:val="28"/>
          <w:lang w:val="uk-UA"/>
        </w:rPr>
        <w:t>організовує роботу щодо комплектування навчальних груп з урахуванням здібностей і нахилів, віку, стану здоров'я та професійної придатності вступників;</w:t>
      </w:r>
    </w:p>
    <w:p w:rsidR="00CD4988" w:rsidRPr="00D51E54" w:rsidRDefault="00CD4988" w:rsidP="00C96484">
      <w:pPr>
        <w:shd w:val="clear" w:color="auto" w:fill="FFFFFF"/>
        <w:tabs>
          <w:tab w:val="left" w:pos="1037"/>
        </w:tabs>
        <w:spacing w:line="360" w:lineRule="auto"/>
        <w:jc w:val="both"/>
        <w:rPr>
          <w:lang w:val="uk-UA"/>
        </w:rPr>
      </w:pPr>
      <w:r>
        <w:rPr>
          <w:sz w:val="2"/>
          <w:szCs w:val="2"/>
          <w:lang w:val="uk-UA"/>
        </w:rPr>
        <w:t xml:space="preserve">                                        </w:t>
      </w:r>
      <w:r w:rsidRPr="00D51E54">
        <w:rPr>
          <w:sz w:val="28"/>
          <w:szCs w:val="28"/>
          <w:lang w:val="uk-UA"/>
        </w:rPr>
        <w:t>- вирішує інші питання, пов'язані з прийомом.</w:t>
      </w:r>
    </w:p>
    <w:p w:rsidR="00CD4988" w:rsidRPr="00D51E54" w:rsidRDefault="00CD4988" w:rsidP="00B006B9">
      <w:pPr>
        <w:numPr>
          <w:ilvl w:val="0"/>
          <w:numId w:val="9"/>
        </w:numPr>
        <w:shd w:val="clear" w:color="auto" w:fill="FFFFFF"/>
        <w:tabs>
          <w:tab w:val="left" w:pos="1392"/>
        </w:tabs>
        <w:spacing w:line="360" w:lineRule="auto"/>
        <w:ind w:left="10" w:right="1" w:firstLine="768"/>
        <w:jc w:val="both"/>
        <w:rPr>
          <w:sz w:val="28"/>
          <w:szCs w:val="28"/>
          <w:lang w:val="uk-UA"/>
        </w:rPr>
      </w:pPr>
      <w:r w:rsidRPr="00D51E54">
        <w:rPr>
          <w:sz w:val="28"/>
          <w:szCs w:val="28"/>
          <w:lang w:val="uk-UA"/>
        </w:rPr>
        <w:t xml:space="preserve">Правила прийому до </w:t>
      </w:r>
      <w:r>
        <w:rPr>
          <w:sz w:val="28"/>
          <w:szCs w:val="28"/>
          <w:lang w:val="uk-UA"/>
        </w:rPr>
        <w:t xml:space="preserve">Ліцею </w:t>
      </w:r>
      <w:r w:rsidRPr="00D51E54">
        <w:rPr>
          <w:sz w:val="28"/>
          <w:szCs w:val="28"/>
          <w:lang w:val="uk-UA"/>
        </w:rPr>
        <w:t>доводяться до відома вступників через засоби масової інформації, інформаційні стенди і обумовлюють:</w:t>
      </w:r>
    </w:p>
    <w:p w:rsidR="00CD4988" w:rsidRDefault="00CD4988" w:rsidP="0073329B">
      <w:pPr>
        <w:shd w:val="clear" w:color="auto" w:fill="FFFFFF"/>
        <w:tabs>
          <w:tab w:val="left" w:pos="1037"/>
        </w:tabs>
        <w:spacing w:line="360" w:lineRule="auto"/>
        <w:ind w:firstLine="720"/>
        <w:jc w:val="both"/>
        <w:rPr>
          <w:sz w:val="28"/>
          <w:szCs w:val="28"/>
          <w:lang w:val="uk-UA"/>
        </w:rPr>
      </w:pPr>
      <w:r>
        <w:rPr>
          <w:sz w:val="28"/>
          <w:szCs w:val="28"/>
          <w:lang w:val="uk-UA"/>
        </w:rPr>
        <w:t xml:space="preserve">- перелік професій, </w:t>
      </w:r>
      <w:r w:rsidRPr="00D51E54">
        <w:rPr>
          <w:sz w:val="28"/>
          <w:szCs w:val="28"/>
          <w:lang w:val="uk-UA"/>
        </w:rPr>
        <w:t xml:space="preserve">за </w:t>
      </w:r>
      <w:r>
        <w:rPr>
          <w:sz w:val="28"/>
          <w:szCs w:val="28"/>
          <w:lang w:val="uk-UA"/>
        </w:rPr>
        <w:t>якими</w:t>
      </w:r>
      <w:r w:rsidRPr="00D51E54">
        <w:rPr>
          <w:sz w:val="28"/>
          <w:szCs w:val="28"/>
          <w:lang w:val="uk-UA"/>
        </w:rPr>
        <w:t xml:space="preserve"> згідно з отриманою ліцензією</w:t>
      </w:r>
      <w:r>
        <w:rPr>
          <w:sz w:val="28"/>
          <w:szCs w:val="28"/>
          <w:lang w:val="uk-UA"/>
        </w:rPr>
        <w:br/>
        <w:t xml:space="preserve">Ліцей  </w:t>
      </w:r>
      <w:r w:rsidRPr="00D51E54">
        <w:rPr>
          <w:sz w:val="28"/>
          <w:szCs w:val="28"/>
          <w:lang w:val="uk-UA"/>
        </w:rPr>
        <w:t>проводить прийом учнів на денну форму навчання</w:t>
      </w:r>
      <w:r>
        <w:rPr>
          <w:sz w:val="28"/>
          <w:szCs w:val="28"/>
          <w:lang w:val="uk-UA"/>
        </w:rPr>
        <w:t xml:space="preserve"> (додаток 2);</w:t>
      </w:r>
    </w:p>
    <w:p w:rsidR="00CD4988" w:rsidRPr="00B90766" w:rsidRDefault="00CD4988" w:rsidP="00B90766">
      <w:pPr>
        <w:numPr>
          <w:ilvl w:val="0"/>
          <w:numId w:val="2"/>
        </w:numPr>
        <w:shd w:val="clear" w:color="auto" w:fill="FFFFFF"/>
        <w:tabs>
          <w:tab w:val="left" w:pos="878"/>
        </w:tabs>
        <w:spacing w:line="360" w:lineRule="auto"/>
        <w:ind w:left="710"/>
        <w:rPr>
          <w:sz w:val="28"/>
          <w:szCs w:val="28"/>
          <w:lang w:val="uk-UA"/>
        </w:rPr>
      </w:pPr>
      <w:r w:rsidRPr="00B90766">
        <w:rPr>
          <w:spacing w:val="-1"/>
          <w:sz w:val="28"/>
          <w:szCs w:val="28"/>
          <w:lang w:val="uk-UA"/>
        </w:rPr>
        <w:t xml:space="preserve">форми та </w:t>
      </w:r>
      <w:r w:rsidR="00A60B05">
        <w:rPr>
          <w:spacing w:val="-1"/>
          <w:sz w:val="28"/>
          <w:szCs w:val="28"/>
          <w:lang w:val="uk-UA"/>
        </w:rPr>
        <w:t xml:space="preserve">ступневість </w:t>
      </w:r>
      <w:r w:rsidRPr="00B90766">
        <w:rPr>
          <w:spacing w:val="-1"/>
          <w:sz w:val="28"/>
          <w:szCs w:val="28"/>
          <w:lang w:val="uk-UA"/>
        </w:rPr>
        <w:t xml:space="preserve"> навчання;</w:t>
      </w:r>
    </w:p>
    <w:p w:rsidR="00CD4988" w:rsidRPr="00D51E54" w:rsidRDefault="00CD4988" w:rsidP="00B006B9">
      <w:pPr>
        <w:numPr>
          <w:ilvl w:val="0"/>
          <w:numId w:val="3"/>
        </w:numPr>
        <w:shd w:val="clear" w:color="auto" w:fill="FFFFFF"/>
        <w:tabs>
          <w:tab w:val="left" w:pos="878"/>
        </w:tabs>
        <w:spacing w:line="360" w:lineRule="auto"/>
        <w:ind w:left="10" w:right="86" w:firstLine="701"/>
        <w:jc w:val="both"/>
        <w:rPr>
          <w:sz w:val="28"/>
          <w:szCs w:val="28"/>
          <w:lang w:val="uk-UA"/>
        </w:rPr>
      </w:pPr>
      <w:r w:rsidRPr="00D51E54">
        <w:rPr>
          <w:spacing w:val="-2"/>
          <w:sz w:val="28"/>
          <w:szCs w:val="28"/>
          <w:lang w:val="uk-UA"/>
        </w:rPr>
        <w:t xml:space="preserve">обмеження з професій за віком вступників, </w:t>
      </w:r>
      <w:r w:rsidRPr="00D51E54">
        <w:rPr>
          <w:sz w:val="28"/>
          <w:szCs w:val="28"/>
          <w:lang w:val="uk-UA"/>
        </w:rPr>
        <w:t>статтю та медичними показниками;</w:t>
      </w:r>
    </w:p>
    <w:p w:rsidR="00CD4988" w:rsidRPr="00D51E54" w:rsidRDefault="00CD4988" w:rsidP="00B006B9">
      <w:pPr>
        <w:shd w:val="clear" w:color="auto" w:fill="FFFFFF"/>
        <w:tabs>
          <w:tab w:val="left" w:pos="1061"/>
        </w:tabs>
        <w:spacing w:line="360" w:lineRule="auto"/>
        <w:ind w:left="10" w:right="24" w:firstLine="706"/>
        <w:jc w:val="both"/>
        <w:rPr>
          <w:sz w:val="28"/>
          <w:szCs w:val="28"/>
          <w:lang w:val="uk-UA"/>
        </w:rPr>
      </w:pPr>
      <w:r w:rsidRPr="00D51E54">
        <w:rPr>
          <w:sz w:val="28"/>
          <w:szCs w:val="28"/>
          <w:lang w:val="uk-UA"/>
        </w:rPr>
        <w:t>-</w:t>
      </w:r>
      <w:r w:rsidRPr="00D51E54">
        <w:rPr>
          <w:sz w:val="28"/>
          <w:szCs w:val="28"/>
          <w:lang w:val="uk-UA"/>
        </w:rPr>
        <w:tab/>
      </w:r>
      <w:r>
        <w:rPr>
          <w:sz w:val="28"/>
          <w:szCs w:val="28"/>
          <w:lang w:val="uk-UA"/>
        </w:rPr>
        <w:t xml:space="preserve">вступне випробовування у формі проведення співбесіди </w:t>
      </w:r>
      <w:r w:rsidRPr="00D51E54">
        <w:rPr>
          <w:sz w:val="28"/>
          <w:szCs w:val="28"/>
          <w:lang w:val="uk-UA"/>
        </w:rPr>
        <w:t>за професіями</w:t>
      </w:r>
      <w:r>
        <w:rPr>
          <w:sz w:val="28"/>
          <w:szCs w:val="28"/>
          <w:lang w:val="uk-UA"/>
        </w:rPr>
        <w:t>;</w:t>
      </w:r>
    </w:p>
    <w:p w:rsidR="00CD4988" w:rsidRPr="00D51E54" w:rsidRDefault="00CD4988" w:rsidP="0041208F">
      <w:pPr>
        <w:shd w:val="clear" w:color="auto" w:fill="FFFFFF"/>
        <w:spacing w:line="360" w:lineRule="auto"/>
        <w:ind w:left="14" w:firstLine="694"/>
        <w:jc w:val="both"/>
        <w:rPr>
          <w:lang w:val="uk-UA"/>
        </w:rPr>
      </w:pPr>
      <w:r>
        <w:rPr>
          <w:sz w:val="28"/>
          <w:szCs w:val="28"/>
          <w:lang w:val="uk-UA"/>
        </w:rPr>
        <w:t>- з</w:t>
      </w:r>
      <w:r w:rsidRPr="00D51E54">
        <w:rPr>
          <w:sz w:val="28"/>
          <w:szCs w:val="28"/>
          <w:lang w:val="uk-UA"/>
        </w:rPr>
        <w:t>агальний порядок зарахування на денну форму навчання та порядок зарахування вступників, які мають однаковий конкурсний бал;</w:t>
      </w:r>
    </w:p>
    <w:p w:rsidR="00CD4988" w:rsidRDefault="00CD4988" w:rsidP="0041208F">
      <w:pPr>
        <w:shd w:val="clear" w:color="auto" w:fill="FFFFFF"/>
        <w:tabs>
          <w:tab w:val="left" w:pos="878"/>
        </w:tabs>
        <w:spacing w:line="360" w:lineRule="auto"/>
        <w:ind w:left="710"/>
        <w:rPr>
          <w:sz w:val="28"/>
          <w:szCs w:val="28"/>
          <w:lang w:val="uk-UA"/>
        </w:rPr>
      </w:pPr>
      <w:r w:rsidRPr="00D51E54">
        <w:rPr>
          <w:sz w:val="28"/>
          <w:szCs w:val="28"/>
          <w:lang w:val="uk-UA"/>
        </w:rPr>
        <w:t>-</w:t>
      </w:r>
      <w:r w:rsidRPr="00D51E54">
        <w:rPr>
          <w:sz w:val="28"/>
          <w:szCs w:val="28"/>
          <w:lang w:val="uk-UA"/>
        </w:rPr>
        <w:tab/>
        <w:t>порядок розгляду оскаржень результатів вступних випробувань</w:t>
      </w:r>
      <w:r>
        <w:rPr>
          <w:sz w:val="28"/>
          <w:szCs w:val="28"/>
          <w:lang w:val="uk-UA"/>
        </w:rPr>
        <w:t>;</w:t>
      </w:r>
    </w:p>
    <w:p w:rsidR="00CD4988" w:rsidRPr="00702D36" w:rsidRDefault="00CD4988" w:rsidP="0041208F">
      <w:pPr>
        <w:spacing w:line="360" w:lineRule="auto"/>
        <w:ind w:firstLine="567"/>
        <w:jc w:val="both"/>
        <w:rPr>
          <w:sz w:val="28"/>
          <w:szCs w:val="28"/>
          <w:lang w:val="uk-UA"/>
        </w:rPr>
      </w:pPr>
      <w:r>
        <w:rPr>
          <w:sz w:val="28"/>
          <w:szCs w:val="28"/>
          <w:lang w:val="uk-UA"/>
        </w:rPr>
        <w:lastRenderedPageBreak/>
        <w:t xml:space="preserve">  - </w:t>
      </w:r>
      <w:r w:rsidRPr="00702D36">
        <w:rPr>
          <w:sz w:val="28"/>
          <w:szCs w:val="28"/>
          <w:lang w:val="uk-UA"/>
        </w:rPr>
        <w:t>порядок роботи приймальної комісії (дні тижня та години);</w:t>
      </w:r>
    </w:p>
    <w:p w:rsidR="00CD4988" w:rsidRPr="00702D36" w:rsidRDefault="00CD4988" w:rsidP="0041208F">
      <w:pPr>
        <w:spacing w:line="360" w:lineRule="auto"/>
        <w:ind w:firstLine="567"/>
        <w:jc w:val="both"/>
        <w:rPr>
          <w:sz w:val="28"/>
          <w:szCs w:val="28"/>
          <w:lang w:val="uk-UA"/>
        </w:rPr>
      </w:pPr>
      <w:r>
        <w:rPr>
          <w:sz w:val="28"/>
          <w:szCs w:val="28"/>
          <w:lang w:val="uk-UA"/>
        </w:rPr>
        <w:t xml:space="preserve">  - </w:t>
      </w:r>
      <w:r w:rsidRPr="00702D36">
        <w:rPr>
          <w:sz w:val="28"/>
          <w:szCs w:val="28"/>
          <w:lang w:val="uk-UA"/>
        </w:rPr>
        <w:t>наявність місць у гуртожитку та умови їх надання;</w:t>
      </w:r>
    </w:p>
    <w:p w:rsidR="00CD4988" w:rsidRPr="00F24327" w:rsidRDefault="00CD4988" w:rsidP="00F24327">
      <w:pPr>
        <w:spacing w:line="360" w:lineRule="auto"/>
        <w:ind w:firstLine="567"/>
        <w:jc w:val="both"/>
        <w:rPr>
          <w:sz w:val="28"/>
          <w:szCs w:val="28"/>
          <w:lang w:val="uk-UA"/>
        </w:rPr>
      </w:pPr>
      <w:r>
        <w:rPr>
          <w:sz w:val="28"/>
          <w:szCs w:val="28"/>
          <w:lang w:val="uk-UA"/>
        </w:rPr>
        <w:t xml:space="preserve">  - </w:t>
      </w:r>
      <w:r w:rsidRPr="00702D36">
        <w:rPr>
          <w:sz w:val="28"/>
          <w:szCs w:val="28"/>
          <w:lang w:val="uk-UA"/>
        </w:rPr>
        <w:t>порядок проходження медичного огляду вступників</w:t>
      </w:r>
      <w:r>
        <w:rPr>
          <w:sz w:val="28"/>
          <w:szCs w:val="28"/>
          <w:lang w:val="uk-UA"/>
        </w:rPr>
        <w:t>.</w:t>
      </w:r>
      <w:r w:rsidRPr="00702D36">
        <w:rPr>
          <w:sz w:val="28"/>
          <w:szCs w:val="28"/>
          <w:lang w:val="uk-UA"/>
        </w:rPr>
        <w:t xml:space="preserve"> </w:t>
      </w:r>
    </w:p>
    <w:p w:rsidR="00CD4988" w:rsidRDefault="00CD4988" w:rsidP="00B006B9">
      <w:pPr>
        <w:shd w:val="clear" w:color="auto" w:fill="FFFFFF"/>
        <w:tabs>
          <w:tab w:val="left" w:pos="1277"/>
        </w:tabs>
        <w:spacing w:line="360" w:lineRule="auto"/>
        <w:ind w:right="96" w:firstLine="696"/>
        <w:jc w:val="both"/>
        <w:rPr>
          <w:sz w:val="28"/>
          <w:szCs w:val="28"/>
          <w:lang w:val="uk-UA"/>
        </w:rPr>
      </w:pPr>
      <w:r w:rsidRPr="00D51E54">
        <w:rPr>
          <w:spacing w:val="-14"/>
          <w:sz w:val="28"/>
          <w:szCs w:val="28"/>
          <w:lang w:val="uk-UA"/>
        </w:rPr>
        <w:t>2.6.</w:t>
      </w:r>
      <w:r w:rsidRPr="00D51E54">
        <w:rPr>
          <w:sz w:val="28"/>
          <w:szCs w:val="28"/>
          <w:lang w:val="uk-UA"/>
        </w:rPr>
        <w:tab/>
        <w:t>Прийом документів на навчання</w:t>
      </w:r>
      <w:r>
        <w:rPr>
          <w:sz w:val="28"/>
          <w:szCs w:val="28"/>
          <w:lang w:val="uk-UA"/>
        </w:rPr>
        <w:t xml:space="preserve"> до Ліцею  </w:t>
      </w:r>
      <w:r w:rsidRPr="00D51E54">
        <w:rPr>
          <w:sz w:val="28"/>
          <w:szCs w:val="28"/>
          <w:lang w:val="uk-UA"/>
        </w:rPr>
        <w:t>про</w:t>
      </w:r>
      <w:r>
        <w:rPr>
          <w:sz w:val="28"/>
          <w:szCs w:val="28"/>
          <w:lang w:val="uk-UA"/>
        </w:rPr>
        <w:t>водиться з 1 липня по 20 серпня 201</w:t>
      </w:r>
      <w:r w:rsidR="00AB0860">
        <w:rPr>
          <w:sz w:val="28"/>
          <w:szCs w:val="28"/>
          <w:lang w:val="uk-UA"/>
        </w:rPr>
        <w:t>9</w:t>
      </w:r>
      <w:r>
        <w:rPr>
          <w:sz w:val="28"/>
          <w:szCs w:val="28"/>
          <w:lang w:val="uk-UA"/>
        </w:rPr>
        <w:t xml:space="preserve"> року.</w:t>
      </w:r>
    </w:p>
    <w:p w:rsidR="00CD4988" w:rsidRPr="00AD3557" w:rsidRDefault="00CD4988" w:rsidP="00B006B9">
      <w:pPr>
        <w:shd w:val="clear" w:color="auto" w:fill="FFFFFF"/>
        <w:spacing w:line="360" w:lineRule="auto"/>
        <w:ind w:left="2726"/>
        <w:rPr>
          <w:b/>
          <w:sz w:val="32"/>
          <w:szCs w:val="32"/>
          <w:lang w:val="uk-UA"/>
        </w:rPr>
      </w:pPr>
      <w:r w:rsidRPr="00AD3557">
        <w:rPr>
          <w:b/>
          <w:sz w:val="32"/>
          <w:szCs w:val="32"/>
          <w:lang w:val="uk-UA"/>
        </w:rPr>
        <w:t>3. Документи для вступу</w:t>
      </w:r>
    </w:p>
    <w:p w:rsidR="00CD4988" w:rsidRPr="00D51E54" w:rsidRDefault="00CD4988" w:rsidP="00A31942">
      <w:pPr>
        <w:shd w:val="clear" w:color="auto" w:fill="FFFFFF"/>
        <w:spacing w:line="360" w:lineRule="auto"/>
        <w:ind w:left="5" w:firstLine="691"/>
        <w:jc w:val="both"/>
        <w:rPr>
          <w:lang w:val="uk-UA"/>
        </w:rPr>
      </w:pPr>
      <w:r w:rsidRPr="00D51E54">
        <w:rPr>
          <w:sz w:val="28"/>
          <w:szCs w:val="28"/>
          <w:lang w:val="uk-UA"/>
        </w:rPr>
        <w:t xml:space="preserve">3.1. Вступники подають особисто заяву про вступ до </w:t>
      </w:r>
      <w:r>
        <w:rPr>
          <w:sz w:val="28"/>
          <w:szCs w:val="28"/>
          <w:lang w:val="uk-UA"/>
        </w:rPr>
        <w:t xml:space="preserve">Ліцею  </w:t>
      </w:r>
      <w:r w:rsidRPr="00D51E54">
        <w:rPr>
          <w:sz w:val="28"/>
          <w:szCs w:val="28"/>
          <w:lang w:val="uk-UA"/>
        </w:rPr>
        <w:t>із зазначенням обраної професії</w:t>
      </w:r>
      <w:r>
        <w:rPr>
          <w:sz w:val="28"/>
          <w:szCs w:val="28"/>
          <w:lang w:val="uk-UA"/>
        </w:rPr>
        <w:t>,</w:t>
      </w:r>
      <w:r w:rsidRPr="00D51E54">
        <w:rPr>
          <w:spacing w:val="-2"/>
          <w:sz w:val="28"/>
          <w:szCs w:val="28"/>
          <w:lang w:val="uk-UA"/>
        </w:rPr>
        <w:t xml:space="preserve"> форми навчання, місця проживання</w:t>
      </w:r>
      <w:r>
        <w:rPr>
          <w:spacing w:val="-2"/>
          <w:sz w:val="28"/>
          <w:szCs w:val="28"/>
          <w:lang w:val="uk-UA"/>
        </w:rPr>
        <w:t>:</w:t>
      </w:r>
      <w:r w:rsidRPr="00D51E54">
        <w:rPr>
          <w:spacing w:val="-2"/>
          <w:sz w:val="28"/>
          <w:szCs w:val="28"/>
          <w:lang w:val="uk-UA"/>
        </w:rPr>
        <w:t xml:space="preserve"> </w:t>
      </w:r>
    </w:p>
    <w:p w:rsidR="00CD4988" w:rsidRPr="00D51E54" w:rsidRDefault="00CD4988" w:rsidP="00A31942">
      <w:pPr>
        <w:shd w:val="clear" w:color="auto" w:fill="FFFFFF"/>
        <w:tabs>
          <w:tab w:val="left" w:pos="874"/>
        </w:tabs>
        <w:spacing w:line="360" w:lineRule="auto"/>
        <w:ind w:left="662"/>
        <w:jc w:val="both"/>
        <w:rPr>
          <w:lang w:val="uk-UA"/>
        </w:rPr>
      </w:pPr>
      <w:r w:rsidRPr="00D51E54">
        <w:rPr>
          <w:sz w:val="28"/>
          <w:szCs w:val="28"/>
          <w:lang w:val="uk-UA"/>
        </w:rPr>
        <w:t>- документ про освіту (</w:t>
      </w:r>
      <w:r>
        <w:rPr>
          <w:sz w:val="28"/>
          <w:szCs w:val="28"/>
          <w:lang w:val="uk-UA"/>
        </w:rPr>
        <w:t>оригінал</w:t>
      </w:r>
      <w:r w:rsidRPr="00D51E54">
        <w:rPr>
          <w:sz w:val="28"/>
          <w:szCs w:val="28"/>
          <w:lang w:val="uk-UA"/>
        </w:rPr>
        <w:t>);</w:t>
      </w:r>
    </w:p>
    <w:p w:rsidR="00CD4988" w:rsidRDefault="00CD4988" w:rsidP="00A31942">
      <w:pPr>
        <w:shd w:val="clear" w:color="auto" w:fill="FFFFFF"/>
        <w:tabs>
          <w:tab w:val="left" w:pos="893"/>
        </w:tabs>
        <w:spacing w:line="360" w:lineRule="auto"/>
        <w:ind w:left="662"/>
        <w:jc w:val="both"/>
        <w:rPr>
          <w:sz w:val="28"/>
          <w:szCs w:val="28"/>
          <w:lang w:val="uk-UA"/>
        </w:rPr>
      </w:pPr>
      <w:r w:rsidRPr="00D51E54">
        <w:rPr>
          <w:sz w:val="28"/>
          <w:szCs w:val="28"/>
          <w:lang w:val="uk-UA"/>
        </w:rPr>
        <w:t xml:space="preserve">- </w:t>
      </w:r>
      <w:r w:rsidRPr="00D51E54">
        <w:rPr>
          <w:spacing w:val="-1"/>
          <w:sz w:val="28"/>
          <w:szCs w:val="28"/>
          <w:lang w:val="uk-UA"/>
        </w:rPr>
        <w:t xml:space="preserve">медичну довідку за формою, установленою чинним законодавством </w:t>
      </w:r>
      <w:r>
        <w:rPr>
          <w:sz w:val="28"/>
          <w:szCs w:val="28"/>
          <w:lang w:val="uk-UA"/>
        </w:rPr>
        <w:t>(оригінал</w:t>
      </w:r>
      <w:r w:rsidRPr="00D51E54">
        <w:rPr>
          <w:sz w:val="28"/>
          <w:szCs w:val="28"/>
          <w:lang w:val="uk-UA"/>
        </w:rPr>
        <w:t>);</w:t>
      </w:r>
    </w:p>
    <w:p w:rsidR="00CD4988" w:rsidRPr="00D51E54" w:rsidRDefault="00CD4988" w:rsidP="00FE12F0">
      <w:pPr>
        <w:shd w:val="clear" w:color="auto" w:fill="FFFFFF"/>
        <w:tabs>
          <w:tab w:val="left" w:pos="874"/>
        </w:tabs>
        <w:spacing w:line="360" w:lineRule="auto"/>
        <w:ind w:left="662"/>
        <w:jc w:val="both"/>
        <w:rPr>
          <w:sz w:val="28"/>
          <w:szCs w:val="28"/>
          <w:lang w:val="uk-UA"/>
        </w:rPr>
      </w:pPr>
      <w:r w:rsidRPr="00D51E54">
        <w:rPr>
          <w:spacing w:val="-2"/>
          <w:sz w:val="28"/>
          <w:szCs w:val="28"/>
          <w:lang w:val="uk-UA"/>
        </w:rPr>
        <w:t xml:space="preserve">- 6 фотокарток розміром </w:t>
      </w:r>
      <w:r w:rsidRPr="00D51E54">
        <w:rPr>
          <w:spacing w:val="60"/>
          <w:sz w:val="28"/>
          <w:szCs w:val="28"/>
          <w:lang w:val="uk-UA"/>
        </w:rPr>
        <w:t>3x4</w:t>
      </w:r>
      <w:r w:rsidRPr="00D51E54">
        <w:rPr>
          <w:spacing w:val="-2"/>
          <w:sz w:val="28"/>
          <w:szCs w:val="28"/>
          <w:lang w:val="uk-UA"/>
        </w:rPr>
        <w:t xml:space="preserve"> см.</w:t>
      </w:r>
      <w:r>
        <w:rPr>
          <w:spacing w:val="-2"/>
          <w:sz w:val="28"/>
          <w:szCs w:val="28"/>
          <w:lang w:val="uk-UA"/>
        </w:rPr>
        <w:t>;</w:t>
      </w:r>
    </w:p>
    <w:p w:rsidR="00CD4988" w:rsidRDefault="00CD4988" w:rsidP="00FE12F0">
      <w:pPr>
        <w:shd w:val="clear" w:color="auto" w:fill="FFFFFF"/>
        <w:tabs>
          <w:tab w:val="left" w:pos="874"/>
        </w:tabs>
        <w:spacing w:line="360" w:lineRule="auto"/>
        <w:ind w:left="662"/>
        <w:jc w:val="both"/>
        <w:rPr>
          <w:sz w:val="28"/>
          <w:szCs w:val="28"/>
          <w:lang w:val="uk-UA"/>
        </w:rPr>
      </w:pPr>
      <w:r>
        <w:rPr>
          <w:sz w:val="28"/>
          <w:szCs w:val="28"/>
          <w:lang w:val="uk-UA"/>
        </w:rPr>
        <w:t>- ідентифікаційний код (копія);</w:t>
      </w:r>
    </w:p>
    <w:p w:rsidR="00CD4988" w:rsidRDefault="00CD4988" w:rsidP="00B00E83">
      <w:pPr>
        <w:shd w:val="clear" w:color="auto" w:fill="FFFFFF"/>
        <w:tabs>
          <w:tab w:val="left" w:pos="874"/>
        </w:tabs>
        <w:spacing w:line="360" w:lineRule="auto"/>
        <w:ind w:firstLine="662"/>
        <w:jc w:val="both"/>
        <w:rPr>
          <w:sz w:val="28"/>
          <w:szCs w:val="28"/>
          <w:lang w:val="uk-UA"/>
        </w:rPr>
      </w:pPr>
      <w:r>
        <w:rPr>
          <w:spacing w:val="-2"/>
          <w:sz w:val="28"/>
          <w:szCs w:val="28"/>
          <w:lang w:val="uk-UA"/>
        </w:rPr>
        <w:t>- П</w:t>
      </w:r>
      <w:r w:rsidRPr="00D51E54">
        <w:rPr>
          <w:spacing w:val="-2"/>
          <w:sz w:val="28"/>
          <w:szCs w:val="28"/>
          <w:lang w:val="uk-UA"/>
        </w:rPr>
        <w:t xml:space="preserve">аспорт (свідоцтво про народження для осіб, які за віком не мають </w:t>
      </w:r>
      <w:r>
        <w:rPr>
          <w:spacing w:val="-2"/>
          <w:sz w:val="28"/>
          <w:szCs w:val="28"/>
          <w:lang w:val="uk-UA"/>
        </w:rPr>
        <w:t>П</w:t>
      </w:r>
      <w:r w:rsidRPr="00D51E54">
        <w:rPr>
          <w:spacing w:val="-2"/>
          <w:sz w:val="28"/>
          <w:szCs w:val="28"/>
          <w:lang w:val="uk-UA"/>
        </w:rPr>
        <w:t>аспорта),</w:t>
      </w:r>
      <w:r w:rsidR="00A60B05">
        <w:rPr>
          <w:spacing w:val="-2"/>
          <w:sz w:val="28"/>
          <w:szCs w:val="28"/>
          <w:lang w:val="uk-UA"/>
        </w:rPr>
        <w:t xml:space="preserve"> </w:t>
      </w:r>
      <w:r w:rsidRPr="00D51E54">
        <w:rPr>
          <w:spacing w:val="-2"/>
          <w:sz w:val="28"/>
          <w:szCs w:val="28"/>
          <w:lang w:val="uk-UA"/>
        </w:rPr>
        <w:t xml:space="preserve"> </w:t>
      </w:r>
      <w:r w:rsidRPr="00D51E54">
        <w:rPr>
          <w:spacing w:val="-1"/>
          <w:sz w:val="28"/>
          <w:szCs w:val="28"/>
          <w:lang w:val="uk-UA"/>
        </w:rPr>
        <w:t xml:space="preserve">документи про відношення до військової повинності та документи, що дають право </w:t>
      </w:r>
      <w:r w:rsidRPr="00D51E54">
        <w:rPr>
          <w:sz w:val="28"/>
          <w:szCs w:val="28"/>
          <w:lang w:val="uk-UA"/>
        </w:rPr>
        <w:t>на пільги,</w:t>
      </w:r>
      <w:r w:rsidR="00A60B05">
        <w:rPr>
          <w:sz w:val="28"/>
          <w:szCs w:val="28"/>
          <w:lang w:val="uk-UA"/>
        </w:rPr>
        <w:t xml:space="preserve"> </w:t>
      </w:r>
      <w:r w:rsidRPr="00D51E54">
        <w:rPr>
          <w:sz w:val="28"/>
          <w:szCs w:val="28"/>
          <w:lang w:val="uk-UA"/>
        </w:rPr>
        <w:t xml:space="preserve"> вступник пред'являє особисто в строки, що визна</w:t>
      </w:r>
      <w:r>
        <w:rPr>
          <w:sz w:val="28"/>
          <w:szCs w:val="28"/>
          <w:lang w:val="uk-UA"/>
        </w:rPr>
        <w:t>ченні для подання документів.</w:t>
      </w:r>
    </w:p>
    <w:p w:rsidR="00CD4988" w:rsidRPr="00D51E54" w:rsidRDefault="00CD4988" w:rsidP="00A31942">
      <w:pPr>
        <w:shd w:val="clear" w:color="auto" w:fill="FFFFFF"/>
        <w:spacing w:line="360" w:lineRule="auto"/>
        <w:ind w:left="715"/>
        <w:jc w:val="both"/>
        <w:rPr>
          <w:lang w:val="uk-UA"/>
        </w:rPr>
      </w:pPr>
      <w:r w:rsidRPr="00D51E54">
        <w:rPr>
          <w:sz w:val="28"/>
          <w:szCs w:val="28"/>
          <w:lang w:val="uk-UA"/>
        </w:rPr>
        <w:t>Усі ксерокопії завіряються в установленому порядку.</w:t>
      </w:r>
    </w:p>
    <w:p w:rsidR="00CD4988" w:rsidRPr="000A611E" w:rsidRDefault="00CD4988" w:rsidP="00A31942">
      <w:pPr>
        <w:numPr>
          <w:ilvl w:val="0"/>
          <w:numId w:val="4"/>
        </w:numPr>
        <w:shd w:val="clear" w:color="auto" w:fill="FFFFFF"/>
        <w:tabs>
          <w:tab w:val="left" w:pos="1306"/>
        </w:tabs>
        <w:spacing w:line="360" w:lineRule="auto"/>
        <w:ind w:left="14" w:right="82" w:firstLine="701"/>
        <w:jc w:val="both"/>
        <w:rPr>
          <w:spacing w:val="-16"/>
          <w:sz w:val="28"/>
          <w:szCs w:val="28"/>
          <w:lang w:val="uk-UA"/>
        </w:rPr>
      </w:pPr>
      <w:r w:rsidRPr="00D51E54">
        <w:rPr>
          <w:sz w:val="28"/>
          <w:szCs w:val="28"/>
          <w:lang w:val="uk-UA"/>
        </w:rPr>
        <w:t>Особи, які направляються на навчання підприємствами, установами, організаціями, додають до заяви про вступ відповідний документ.</w:t>
      </w:r>
    </w:p>
    <w:p w:rsidR="00CD4988" w:rsidRPr="00AD3557" w:rsidRDefault="00CD4988" w:rsidP="00A31942">
      <w:pPr>
        <w:shd w:val="clear" w:color="auto" w:fill="FFFFFF"/>
        <w:spacing w:line="360" w:lineRule="auto"/>
        <w:ind w:left="3619"/>
        <w:jc w:val="both"/>
        <w:rPr>
          <w:b/>
          <w:sz w:val="32"/>
          <w:szCs w:val="32"/>
          <w:lang w:val="uk-UA"/>
        </w:rPr>
      </w:pPr>
      <w:r w:rsidRPr="00AD3557">
        <w:rPr>
          <w:b/>
          <w:sz w:val="32"/>
          <w:szCs w:val="32"/>
          <w:lang w:val="uk-UA"/>
        </w:rPr>
        <w:t>4. Умови прийому</w:t>
      </w:r>
    </w:p>
    <w:p w:rsidR="00CD4988" w:rsidRPr="00D51E54" w:rsidRDefault="00CD4988" w:rsidP="00A31942">
      <w:pPr>
        <w:shd w:val="clear" w:color="auto" w:fill="FFFFFF"/>
        <w:tabs>
          <w:tab w:val="left" w:pos="1262"/>
        </w:tabs>
        <w:spacing w:line="360" w:lineRule="auto"/>
        <w:ind w:firstLine="709"/>
        <w:jc w:val="both"/>
        <w:rPr>
          <w:lang w:val="uk-UA"/>
        </w:rPr>
      </w:pPr>
      <w:r w:rsidRPr="00D51E54">
        <w:rPr>
          <w:spacing w:val="-14"/>
          <w:sz w:val="28"/>
          <w:szCs w:val="28"/>
          <w:lang w:val="uk-UA"/>
        </w:rPr>
        <w:t>4.1.</w:t>
      </w:r>
      <w:r w:rsidRPr="00D51E54">
        <w:rPr>
          <w:sz w:val="28"/>
          <w:szCs w:val="28"/>
          <w:lang w:val="uk-UA"/>
        </w:rPr>
        <w:tab/>
        <w:t xml:space="preserve">Прийом до </w:t>
      </w:r>
      <w:r>
        <w:rPr>
          <w:sz w:val="28"/>
          <w:szCs w:val="28"/>
          <w:lang w:val="uk-UA"/>
        </w:rPr>
        <w:t xml:space="preserve">Ліцею </w:t>
      </w:r>
      <w:r w:rsidRPr="00D51E54">
        <w:rPr>
          <w:sz w:val="28"/>
          <w:szCs w:val="28"/>
          <w:lang w:val="uk-UA"/>
        </w:rPr>
        <w:t xml:space="preserve">проводиться шляхом </w:t>
      </w:r>
      <w:r>
        <w:rPr>
          <w:sz w:val="28"/>
          <w:szCs w:val="28"/>
          <w:lang w:val="uk-UA"/>
        </w:rPr>
        <w:t>конкурсного відбору вступників на навчання за результатами співбесіди (додаток 3).</w:t>
      </w:r>
    </w:p>
    <w:p w:rsidR="003C2589" w:rsidRPr="00095B4C" w:rsidRDefault="00CD4988" w:rsidP="00095B4C">
      <w:pPr>
        <w:shd w:val="clear" w:color="auto" w:fill="FFFFFF"/>
        <w:tabs>
          <w:tab w:val="left" w:pos="1483"/>
        </w:tabs>
        <w:spacing w:line="360" w:lineRule="auto"/>
        <w:ind w:firstLine="691"/>
        <w:jc w:val="both"/>
        <w:rPr>
          <w:sz w:val="28"/>
          <w:szCs w:val="28"/>
          <w:lang w:val="uk-UA"/>
        </w:rPr>
      </w:pPr>
      <w:r w:rsidRPr="00D51E54">
        <w:rPr>
          <w:spacing w:val="-10"/>
          <w:sz w:val="28"/>
          <w:szCs w:val="28"/>
          <w:lang w:val="uk-UA"/>
        </w:rPr>
        <w:t>4.2.</w:t>
      </w:r>
      <w:r w:rsidRPr="00D51E54">
        <w:rPr>
          <w:sz w:val="28"/>
          <w:szCs w:val="28"/>
          <w:lang w:val="uk-UA"/>
        </w:rPr>
        <w:tab/>
      </w:r>
      <w:r>
        <w:rPr>
          <w:sz w:val="28"/>
          <w:szCs w:val="28"/>
          <w:lang w:val="uk-UA"/>
        </w:rPr>
        <w:t>Конкурсний відбір проводиться</w:t>
      </w:r>
      <w:r w:rsidRPr="00D51E54">
        <w:rPr>
          <w:sz w:val="28"/>
          <w:szCs w:val="28"/>
          <w:lang w:val="uk-UA"/>
        </w:rPr>
        <w:t xml:space="preserve"> поетапно протягом усього періоду</w:t>
      </w:r>
      <w:r w:rsidRPr="00D51E54">
        <w:rPr>
          <w:sz w:val="28"/>
          <w:szCs w:val="28"/>
          <w:lang w:val="uk-UA"/>
        </w:rPr>
        <w:br/>
        <w:t>прийому документів.</w:t>
      </w:r>
    </w:p>
    <w:p w:rsidR="00CD4988" w:rsidRPr="00AD3557" w:rsidRDefault="00CD4988" w:rsidP="00A31942">
      <w:pPr>
        <w:widowControl/>
        <w:autoSpaceDE/>
        <w:autoSpaceDN/>
        <w:adjustRightInd/>
        <w:spacing w:line="360" w:lineRule="auto"/>
        <w:ind w:firstLine="709"/>
        <w:jc w:val="center"/>
        <w:rPr>
          <w:b/>
          <w:sz w:val="32"/>
          <w:szCs w:val="32"/>
          <w:lang w:val="uk-UA"/>
        </w:rPr>
      </w:pPr>
      <w:r w:rsidRPr="00AD3557">
        <w:rPr>
          <w:b/>
          <w:sz w:val="32"/>
          <w:szCs w:val="32"/>
          <w:lang w:val="uk-UA"/>
        </w:rPr>
        <w:t>5. Зарахування</w:t>
      </w:r>
    </w:p>
    <w:p w:rsidR="003C2589" w:rsidRPr="003C2589" w:rsidRDefault="00CD4988" w:rsidP="003C2589">
      <w:pPr>
        <w:shd w:val="clear" w:color="auto" w:fill="FFFFFF"/>
        <w:tabs>
          <w:tab w:val="left" w:pos="1210"/>
        </w:tabs>
        <w:spacing w:line="360" w:lineRule="auto"/>
        <w:ind w:left="710"/>
        <w:jc w:val="both"/>
        <w:rPr>
          <w:sz w:val="28"/>
          <w:szCs w:val="28"/>
          <w:lang w:val="uk-UA"/>
        </w:rPr>
      </w:pPr>
      <w:r>
        <w:rPr>
          <w:spacing w:val="-17"/>
          <w:sz w:val="28"/>
          <w:szCs w:val="28"/>
          <w:lang w:val="uk-UA"/>
        </w:rPr>
        <w:t>5.1</w:t>
      </w:r>
      <w:r w:rsidRPr="00D51E54">
        <w:rPr>
          <w:spacing w:val="-17"/>
          <w:sz w:val="28"/>
          <w:szCs w:val="28"/>
          <w:lang w:val="uk-UA"/>
        </w:rPr>
        <w:t>.</w:t>
      </w:r>
      <w:r>
        <w:rPr>
          <w:sz w:val="28"/>
          <w:szCs w:val="28"/>
          <w:lang w:val="uk-UA"/>
        </w:rPr>
        <w:tab/>
        <w:t>Зараховуються поза конкурсом</w:t>
      </w:r>
      <w:r w:rsidRPr="00D51E54">
        <w:rPr>
          <w:sz w:val="28"/>
          <w:szCs w:val="28"/>
          <w:lang w:val="uk-UA"/>
        </w:rPr>
        <w:t>:</w:t>
      </w:r>
    </w:p>
    <w:p w:rsidR="00CD4988" w:rsidRPr="00E54370" w:rsidRDefault="00CD4988" w:rsidP="00A31942">
      <w:pPr>
        <w:pStyle w:val="a3"/>
        <w:spacing w:line="360" w:lineRule="auto"/>
        <w:rPr>
          <w:rFonts w:ascii="Times New Roman" w:hAnsi="Times New Roman"/>
          <w:sz w:val="28"/>
          <w:szCs w:val="28"/>
          <w:lang w:val="uk-UA"/>
        </w:rPr>
      </w:pPr>
      <w:r w:rsidRPr="00E54370">
        <w:rPr>
          <w:rFonts w:ascii="Times New Roman" w:hAnsi="Times New Roman"/>
          <w:sz w:val="28"/>
          <w:szCs w:val="28"/>
          <w:lang w:val="uk-UA"/>
        </w:rPr>
        <w:t>-  діти-сироти та діти, позбавлені батьківського піклування, а також   особи з їх числа віком від 18 до 23 років відповідно до постанови  Кабінету  Міністрів  України від 05 квітня 1994 року №</w:t>
      </w:r>
      <w:r w:rsidRPr="00B006B9">
        <w:rPr>
          <w:rFonts w:ascii="Times New Roman" w:hAnsi="Times New Roman"/>
          <w:sz w:val="28"/>
          <w:szCs w:val="28"/>
        </w:rPr>
        <w:t> </w:t>
      </w:r>
      <w:r w:rsidRPr="00E54370">
        <w:rPr>
          <w:rFonts w:ascii="Times New Roman" w:hAnsi="Times New Roman"/>
          <w:sz w:val="28"/>
          <w:szCs w:val="28"/>
          <w:lang w:val="uk-UA"/>
        </w:rPr>
        <w:t xml:space="preserve">226 «Про поліпшення </w:t>
      </w:r>
      <w:r w:rsidRPr="00E54370">
        <w:rPr>
          <w:rFonts w:ascii="Times New Roman" w:hAnsi="Times New Roman"/>
          <w:sz w:val="28"/>
          <w:szCs w:val="28"/>
          <w:lang w:val="uk-UA"/>
        </w:rPr>
        <w:lastRenderedPageBreak/>
        <w:t>виховання, навчання, соціального захисту та матеріального забезпечення дітей-сиріт і дітей, позбавлених батьківського піклування» (зі змінами);</w:t>
      </w:r>
    </w:p>
    <w:p w:rsidR="00095B4C" w:rsidRDefault="005E6CF4" w:rsidP="00A31942">
      <w:pPr>
        <w:pStyle w:val="a3"/>
        <w:spacing w:line="360" w:lineRule="auto"/>
        <w:rPr>
          <w:color w:val="000000"/>
          <w:sz w:val="28"/>
          <w:szCs w:val="28"/>
          <w:shd w:val="clear" w:color="auto" w:fill="FFFFFF"/>
          <w:lang w:val="uk-UA"/>
        </w:rPr>
      </w:pPr>
      <w:r>
        <w:rPr>
          <w:rFonts w:ascii="Times New Roman" w:hAnsi="Times New Roman"/>
          <w:sz w:val="28"/>
          <w:szCs w:val="28"/>
          <w:lang w:val="uk-UA"/>
        </w:rPr>
        <w:t>-  діти з інвалідністю та особи з інвалідністю</w:t>
      </w:r>
      <w:r w:rsidR="00CD4988" w:rsidRPr="00E54370">
        <w:rPr>
          <w:rFonts w:ascii="Times New Roman" w:hAnsi="Times New Roman"/>
          <w:sz w:val="28"/>
          <w:szCs w:val="28"/>
          <w:lang w:val="uk-UA"/>
        </w:rPr>
        <w:t>, яким не протипоказане</w:t>
      </w:r>
      <w:r w:rsidR="00CD4988">
        <w:rPr>
          <w:rFonts w:ascii="Times New Roman" w:hAnsi="Times New Roman"/>
          <w:sz w:val="28"/>
          <w:szCs w:val="28"/>
          <w:lang w:val="uk-UA"/>
        </w:rPr>
        <w:t xml:space="preserve"> </w:t>
      </w:r>
      <w:r w:rsidR="00CD4988" w:rsidRPr="00E54370">
        <w:rPr>
          <w:rFonts w:ascii="Times New Roman" w:hAnsi="Times New Roman"/>
          <w:sz w:val="28"/>
          <w:szCs w:val="28"/>
          <w:lang w:val="uk-UA"/>
        </w:rPr>
        <w:t>навчання за обран</w:t>
      </w:r>
      <w:r>
        <w:rPr>
          <w:rFonts w:ascii="Times New Roman" w:hAnsi="Times New Roman"/>
          <w:sz w:val="28"/>
          <w:szCs w:val="28"/>
          <w:lang w:val="uk-UA"/>
        </w:rPr>
        <w:t>ою</w:t>
      </w:r>
      <w:r w:rsidR="00CD4988">
        <w:rPr>
          <w:rFonts w:ascii="Times New Roman" w:hAnsi="Times New Roman"/>
          <w:sz w:val="28"/>
          <w:szCs w:val="28"/>
          <w:lang w:val="uk-UA"/>
        </w:rPr>
        <w:t xml:space="preserve"> </w:t>
      </w:r>
      <w:r w:rsidR="00CD4988" w:rsidRPr="00E54370">
        <w:rPr>
          <w:rFonts w:ascii="Times New Roman" w:hAnsi="Times New Roman"/>
          <w:sz w:val="28"/>
          <w:szCs w:val="28"/>
          <w:lang w:val="uk-UA"/>
        </w:rPr>
        <w:t>професією, відповідно до статті 22 Закону України «Про основи</w:t>
      </w:r>
      <w:r w:rsidR="00CD4988">
        <w:rPr>
          <w:rFonts w:ascii="Times New Roman" w:hAnsi="Times New Roman"/>
          <w:sz w:val="28"/>
          <w:szCs w:val="28"/>
          <w:lang w:val="uk-UA"/>
        </w:rPr>
        <w:t xml:space="preserve"> </w:t>
      </w:r>
      <w:r w:rsidR="00CD4988" w:rsidRPr="00E54370">
        <w:rPr>
          <w:rFonts w:ascii="Times New Roman" w:hAnsi="Times New Roman"/>
          <w:sz w:val="28"/>
          <w:szCs w:val="28"/>
          <w:lang w:val="uk-UA"/>
        </w:rPr>
        <w:t>соціальної</w:t>
      </w:r>
      <w:r w:rsidR="00CD4988">
        <w:rPr>
          <w:rFonts w:ascii="Times New Roman" w:hAnsi="Times New Roman"/>
          <w:sz w:val="28"/>
          <w:szCs w:val="28"/>
          <w:lang w:val="uk-UA"/>
        </w:rPr>
        <w:t xml:space="preserve"> </w:t>
      </w:r>
      <w:r w:rsidR="00CD4988" w:rsidRPr="00E54370">
        <w:rPr>
          <w:rFonts w:ascii="Times New Roman" w:hAnsi="Times New Roman"/>
          <w:sz w:val="28"/>
          <w:szCs w:val="28"/>
          <w:lang w:val="uk-UA"/>
        </w:rPr>
        <w:t>захищеності</w:t>
      </w:r>
      <w:r w:rsidR="00CD4988">
        <w:rPr>
          <w:rFonts w:ascii="Times New Roman" w:hAnsi="Times New Roman"/>
          <w:sz w:val="28"/>
          <w:szCs w:val="28"/>
          <w:lang w:val="uk-UA"/>
        </w:rPr>
        <w:t xml:space="preserve"> </w:t>
      </w:r>
      <w:r w:rsidR="00CD4988" w:rsidRPr="00E54370">
        <w:rPr>
          <w:rFonts w:ascii="Times New Roman" w:hAnsi="Times New Roman"/>
          <w:sz w:val="28"/>
          <w:szCs w:val="28"/>
          <w:lang w:val="uk-UA"/>
        </w:rPr>
        <w:t>інвалідів</w:t>
      </w:r>
      <w:r w:rsidR="00CD4988">
        <w:rPr>
          <w:rFonts w:ascii="Times New Roman" w:hAnsi="Times New Roman"/>
          <w:sz w:val="28"/>
          <w:szCs w:val="28"/>
          <w:lang w:val="uk-UA"/>
        </w:rPr>
        <w:t xml:space="preserve"> </w:t>
      </w:r>
      <w:r w:rsidR="00CD4988" w:rsidRPr="00E54370">
        <w:rPr>
          <w:rFonts w:ascii="Times New Roman" w:hAnsi="Times New Roman"/>
          <w:sz w:val="28"/>
          <w:szCs w:val="28"/>
          <w:lang w:val="uk-UA"/>
        </w:rPr>
        <w:t>в</w:t>
      </w:r>
      <w:r w:rsidR="00CD4988">
        <w:rPr>
          <w:rFonts w:ascii="Times New Roman" w:hAnsi="Times New Roman"/>
          <w:sz w:val="28"/>
          <w:szCs w:val="28"/>
          <w:lang w:val="uk-UA"/>
        </w:rPr>
        <w:t xml:space="preserve"> </w:t>
      </w:r>
      <w:r w:rsidR="00CD4988" w:rsidRPr="00E54370">
        <w:rPr>
          <w:rFonts w:ascii="Times New Roman" w:hAnsi="Times New Roman"/>
          <w:sz w:val="28"/>
          <w:szCs w:val="28"/>
          <w:lang w:val="uk-UA"/>
        </w:rPr>
        <w:t>Україні»</w:t>
      </w:r>
      <w:r w:rsidR="003C2589">
        <w:rPr>
          <w:rFonts w:ascii="Times New Roman" w:hAnsi="Times New Roman"/>
          <w:sz w:val="28"/>
          <w:szCs w:val="28"/>
          <w:lang w:val="uk-UA"/>
        </w:rPr>
        <w:t xml:space="preserve"> та Закону України «П</w:t>
      </w:r>
      <w:r w:rsidR="00095B4C">
        <w:rPr>
          <w:rFonts w:ascii="Times New Roman" w:hAnsi="Times New Roman"/>
          <w:sz w:val="28"/>
          <w:szCs w:val="28"/>
          <w:lang w:val="uk-UA"/>
        </w:rPr>
        <w:t>ро професійну (професійно-технічну) освіту».</w:t>
      </w:r>
      <w:r w:rsidR="00095B4C" w:rsidRPr="00095B4C">
        <w:rPr>
          <w:color w:val="000000"/>
          <w:sz w:val="28"/>
          <w:szCs w:val="28"/>
          <w:shd w:val="clear" w:color="auto" w:fill="FFFFFF"/>
          <w:lang w:val="uk-UA"/>
        </w:rPr>
        <w:t xml:space="preserve"> </w:t>
      </w:r>
    </w:p>
    <w:p w:rsidR="00095B4C" w:rsidRPr="00095B4C" w:rsidRDefault="00095B4C" w:rsidP="00095B4C">
      <w:pPr>
        <w:pStyle w:val="a3"/>
        <w:spacing w:line="360" w:lineRule="auto"/>
        <w:rPr>
          <w:rFonts w:ascii="Times New Roman" w:hAnsi="Times New Roman"/>
          <w:color w:val="000000"/>
          <w:sz w:val="28"/>
          <w:szCs w:val="28"/>
          <w:shd w:val="clear" w:color="auto" w:fill="FFFFFF"/>
          <w:lang w:val="uk-UA"/>
        </w:rPr>
      </w:pPr>
      <w:r w:rsidRPr="00095B4C">
        <w:rPr>
          <w:rFonts w:ascii="Times New Roman" w:hAnsi="Times New Roman"/>
          <w:color w:val="000000"/>
          <w:sz w:val="28"/>
          <w:szCs w:val="28"/>
          <w:shd w:val="clear" w:color="auto" w:fill="FFFFFF"/>
          <w:lang w:val="uk-UA"/>
        </w:rPr>
        <w:t>Прийом до закладів професійної (професійно-технічної) освіти осіб з особливими освітніми потребами, яким не п</w:t>
      </w:r>
      <w:r w:rsidR="005E6CF4">
        <w:rPr>
          <w:rFonts w:ascii="Times New Roman" w:hAnsi="Times New Roman"/>
          <w:color w:val="000000"/>
          <w:sz w:val="28"/>
          <w:szCs w:val="28"/>
          <w:shd w:val="clear" w:color="auto" w:fill="FFFFFF"/>
          <w:lang w:val="uk-UA"/>
        </w:rPr>
        <w:t xml:space="preserve">ротипоказане навчання за </w:t>
      </w:r>
      <w:proofErr w:type="spellStart"/>
      <w:r w:rsidR="005E6CF4">
        <w:rPr>
          <w:rFonts w:ascii="Times New Roman" w:hAnsi="Times New Roman"/>
          <w:color w:val="000000"/>
          <w:sz w:val="28"/>
          <w:szCs w:val="28"/>
          <w:shd w:val="clear" w:color="auto" w:fill="FFFFFF"/>
          <w:lang w:val="uk-UA"/>
        </w:rPr>
        <w:t>обраноюпрофесією</w:t>
      </w:r>
      <w:proofErr w:type="spellEnd"/>
      <w:r w:rsidRPr="00095B4C">
        <w:rPr>
          <w:rFonts w:ascii="Times New Roman" w:hAnsi="Times New Roman"/>
          <w:color w:val="000000"/>
          <w:sz w:val="28"/>
          <w:szCs w:val="28"/>
          <w:shd w:val="clear" w:color="auto" w:fill="FFFFFF"/>
          <w:lang w:val="uk-UA"/>
        </w:rPr>
        <w:t>, у разі складення вступних іспитів здійснюється поза конкурсом.</w:t>
      </w:r>
    </w:p>
    <w:p w:rsidR="00CD4988" w:rsidRPr="00E54370" w:rsidRDefault="00CD4988" w:rsidP="00A31942">
      <w:pPr>
        <w:pStyle w:val="a3"/>
        <w:spacing w:line="360" w:lineRule="auto"/>
        <w:rPr>
          <w:rFonts w:ascii="Times New Roman" w:hAnsi="Times New Roman"/>
          <w:sz w:val="28"/>
          <w:szCs w:val="28"/>
          <w:lang w:val="uk-UA"/>
        </w:rPr>
      </w:pPr>
      <w:r w:rsidRPr="00E54370">
        <w:rPr>
          <w:rFonts w:ascii="Times New Roman" w:hAnsi="Times New Roman"/>
          <w:sz w:val="28"/>
          <w:szCs w:val="28"/>
          <w:lang w:val="uk-UA"/>
        </w:rPr>
        <w:t xml:space="preserve">    -  особи, яким</w:t>
      </w:r>
      <w:r>
        <w:rPr>
          <w:rFonts w:ascii="Times New Roman" w:hAnsi="Times New Roman"/>
          <w:sz w:val="28"/>
          <w:szCs w:val="28"/>
          <w:lang w:val="uk-UA"/>
        </w:rPr>
        <w:t xml:space="preserve"> </w:t>
      </w:r>
      <w:r w:rsidRPr="00E54370">
        <w:rPr>
          <w:rFonts w:ascii="Times New Roman" w:hAnsi="Times New Roman"/>
          <w:sz w:val="28"/>
          <w:szCs w:val="28"/>
          <w:lang w:val="uk-UA"/>
        </w:rPr>
        <w:t>відповідно до Закону України «Про статус і соціальний</w:t>
      </w:r>
      <w:r>
        <w:rPr>
          <w:rFonts w:ascii="Times New Roman" w:hAnsi="Times New Roman"/>
          <w:sz w:val="28"/>
          <w:szCs w:val="28"/>
          <w:lang w:val="uk-UA"/>
        </w:rPr>
        <w:t xml:space="preserve"> </w:t>
      </w:r>
      <w:r w:rsidRPr="00E54370">
        <w:rPr>
          <w:rFonts w:ascii="Times New Roman" w:hAnsi="Times New Roman"/>
          <w:sz w:val="28"/>
          <w:szCs w:val="28"/>
          <w:lang w:val="uk-UA"/>
        </w:rPr>
        <w:t>захист</w:t>
      </w:r>
      <w:r>
        <w:rPr>
          <w:rFonts w:ascii="Times New Roman" w:hAnsi="Times New Roman"/>
          <w:sz w:val="28"/>
          <w:szCs w:val="28"/>
          <w:lang w:val="uk-UA"/>
        </w:rPr>
        <w:t xml:space="preserve"> </w:t>
      </w:r>
      <w:r w:rsidRPr="00E54370">
        <w:rPr>
          <w:rFonts w:ascii="Times New Roman" w:hAnsi="Times New Roman"/>
          <w:sz w:val="28"/>
          <w:szCs w:val="28"/>
          <w:lang w:val="uk-UA"/>
        </w:rPr>
        <w:t>громадян, які</w:t>
      </w:r>
      <w:r>
        <w:rPr>
          <w:rFonts w:ascii="Times New Roman" w:hAnsi="Times New Roman"/>
          <w:sz w:val="28"/>
          <w:szCs w:val="28"/>
          <w:lang w:val="uk-UA"/>
        </w:rPr>
        <w:t xml:space="preserve"> </w:t>
      </w:r>
      <w:r w:rsidRPr="00E54370">
        <w:rPr>
          <w:rFonts w:ascii="Times New Roman" w:hAnsi="Times New Roman"/>
          <w:sz w:val="28"/>
          <w:szCs w:val="28"/>
          <w:lang w:val="uk-UA"/>
        </w:rPr>
        <w:t>постраждали</w:t>
      </w:r>
      <w:r>
        <w:rPr>
          <w:rFonts w:ascii="Times New Roman" w:hAnsi="Times New Roman"/>
          <w:sz w:val="28"/>
          <w:szCs w:val="28"/>
          <w:lang w:val="uk-UA"/>
        </w:rPr>
        <w:t xml:space="preserve"> </w:t>
      </w:r>
      <w:r w:rsidRPr="00E54370">
        <w:rPr>
          <w:rFonts w:ascii="Times New Roman" w:hAnsi="Times New Roman"/>
          <w:sz w:val="28"/>
          <w:szCs w:val="28"/>
          <w:lang w:val="uk-UA"/>
        </w:rPr>
        <w:t>внаслідок</w:t>
      </w:r>
      <w:r>
        <w:rPr>
          <w:rFonts w:ascii="Times New Roman" w:hAnsi="Times New Roman"/>
          <w:sz w:val="28"/>
          <w:szCs w:val="28"/>
          <w:lang w:val="uk-UA"/>
        </w:rPr>
        <w:t xml:space="preserve"> </w:t>
      </w:r>
      <w:r w:rsidRPr="00E54370">
        <w:rPr>
          <w:rFonts w:ascii="Times New Roman" w:hAnsi="Times New Roman"/>
          <w:sz w:val="28"/>
          <w:szCs w:val="28"/>
          <w:lang w:val="uk-UA"/>
        </w:rPr>
        <w:t>Чорнобильської</w:t>
      </w:r>
      <w:r>
        <w:rPr>
          <w:rFonts w:ascii="Times New Roman" w:hAnsi="Times New Roman"/>
          <w:sz w:val="28"/>
          <w:szCs w:val="28"/>
          <w:lang w:val="uk-UA"/>
        </w:rPr>
        <w:t xml:space="preserve"> </w:t>
      </w:r>
      <w:r w:rsidRPr="00E54370">
        <w:rPr>
          <w:rFonts w:ascii="Times New Roman" w:hAnsi="Times New Roman"/>
          <w:sz w:val="28"/>
          <w:szCs w:val="28"/>
          <w:lang w:val="uk-UA"/>
        </w:rPr>
        <w:t>катастрофи» надано</w:t>
      </w:r>
      <w:r>
        <w:rPr>
          <w:rFonts w:ascii="Times New Roman" w:hAnsi="Times New Roman"/>
          <w:sz w:val="28"/>
          <w:szCs w:val="28"/>
          <w:lang w:val="uk-UA"/>
        </w:rPr>
        <w:t xml:space="preserve"> </w:t>
      </w:r>
      <w:r w:rsidRPr="00E54370">
        <w:rPr>
          <w:rFonts w:ascii="Times New Roman" w:hAnsi="Times New Roman"/>
          <w:sz w:val="28"/>
          <w:szCs w:val="28"/>
          <w:lang w:val="uk-UA"/>
        </w:rPr>
        <w:t>таке право, у тому числі</w:t>
      </w:r>
      <w:r>
        <w:rPr>
          <w:rFonts w:ascii="Times New Roman" w:hAnsi="Times New Roman"/>
          <w:sz w:val="28"/>
          <w:szCs w:val="28"/>
          <w:lang w:val="uk-UA"/>
        </w:rPr>
        <w:t xml:space="preserve"> </w:t>
      </w:r>
      <w:r w:rsidRPr="00E54370">
        <w:rPr>
          <w:rFonts w:ascii="Times New Roman" w:hAnsi="Times New Roman"/>
          <w:sz w:val="28"/>
          <w:szCs w:val="28"/>
          <w:lang w:val="uk-UA"/>
        </w:rPr>
        <w:t>громадяни, віднесені до категорії 3, – за умови</w:t>
      </w:r>
      <w:r>
        <w:rPr>
          <w:rFonts w:ascii="Times New Roman" w:hAnsi="Times New Roman"/>
          <w:sz w:val="28"/>
          <w:szCs w:val="28"/>
          <w:lang w:val="uk-UA"/>
        </w:rPr>
        <w:t xml:space="preserve"> </w:t>
      </w:r>
      <w:r w:rsidRPr="00E54370">
        <w:rPr>
          <w:rFonts w:ascii="Times New Roman" w:hAnsi="Times New Roman"/>
          <w:sz w:val="28"/>
          <w:szCs w:val="28"/>
          <w:lang w:val="uk-UA"/>
        </w:rPr>
        <w:t>одержання</w:t>
      </w:r>
      <w:r>
        <w:rPr>
          <w:rFonts w:ascii="Times New Roman" w:hAnsi="Times New Roman"/>
          <w:sz w:val="28"/>
          <w:szCs w:val="28"/>
          <w:lang w:val="uk-UA"/>
        </w:rPr>
        <w:t xml:space="preserve"> </w:t>
      </w:r>
      <w:r w:rsidRPr="00E54370">
        <w:rPr>
          <w:rFonts w:ascii="Times New Roman" w:hAnsi="Times New Roman"/>
          <w:sz w:val="28"/>
          <w:szCs w:val="28"/>
          <w:lang w:val="uk-UA"/>
        </w:rPr>
        <w:t>громадянами</w:t>
      </w:r>
      <w:r>
        <w:rPr>
          <w:rFonts w:ascii="Times New Roman" w:hAnsi="Times New Roman"/>
          <w:sz w:val="28"/>
          <w:szCs w:val="28"/>
          <w:lang w:val="uk-UA"/>
        </w:rPr>
        <w:t xml:space="preserve"> </w:t>
      </w:r>
      <w:r w:rsidRPr="00E54370">
        <w:rPr>
          <w:rFonts w:ascii="Times New Roman" w:hAnsi="Times New Roman"/>
          <w:sz w:val="28"/>
          <w:szCs w:val="28"/>
          <w:lang w:val="uk-UA"/>
        </w:rPr>
        <w:t>цієї</w:t>
      </w:r>
      <w:r>
        <w:rPr>
          <w:rFonts w:ascii="Times New Roman" w:hAnsi="Times New Roman"/>
          <w:sz w:val="28"/>
          <w:szCs w:val="28"/>
          <w:lang w:val="uk-UA"/>
        </w:rPr>
        <w:t xml:space="preserve"> </w:t>
      </w:r>
      <w:r w:rsidRPr="00E54370">
        <w:rPr>
          <w:rFonts w:ascii="Times New Roman" w:hAnsi="Times New Roman"/>
          <w:sz w:val="28"/>
          <w:szCs w:val="28"/>
          <w:lang w:val="uk-UA"/>
        </w:rPr>
        <w:t>категорії</w:t>
      </w:r>
      <w:r>
        <w:rPr>
          <w:rFonts w:ascii="Times New Roman" w:hAnsi="Times New Roman"/>
          <w:sz w:val="28"/>
          <w:szCs w:val="28"/>
          <w:lang w:val="uk-UA"/>
        </w:rPr>
        <w:t xml:space="preserve"> </w:t>
      </w:r>
      <w:r w:rsidRPr="00E54370">
        <w:rPr>
          <w:rFonts w:ascii="Times New Roman" w:hAnsi="Times New Roman"/>
          <w:sz w:val="28"/>
          <w:szCs w:val="28"/>
          <w:lang w:val="uk-UA"/>
        </w:rPr>
        <w:t>позитивних</w:t>
      </w:r>
      <w:r>
        <w:rPr>
          <w:rFonts w:ascii="Times New Roman" w:hAnsi="Times New Roman"/>
          <w:sz w:val="28"/>
          <w:szCs w:val="28"/>
          <w:lang w:val="uk-UA"/>
        </w:rPr>
        <w:t xml:space="preserve"> </w:t>
      </w:r>
      <w:r w:rsidRPr="00E54370">
        <w:rPr>
          <w:rFonts w:ascii="Times New Roman" w:hAnsi="Times New Roman"/>
          <w:sz w:val="28"/>
          <w:szCs w:val="28"/>
          <w:lang w:val="uk-UA"/>
        </w:rPr>
        <w:t>оцінок на вступних</w:t>
      </w:r>
      <w:r>
        <w:rPr>
          <w:rFonts w:ascii="Times New Roman" w:hAnsi="Times New Roman"/>
          <w:sz w:val="28"/>
          <w:szCs w:val="28"/>
          <w:lang w:val="uk-UA"/>
        </w:rPr>
        <w:t xml:space="preserve"> </w:t>
      </w:r>
      <w:r w:rsidRPr="00E54370">
        <w:rPr>
          <w:rFonts w:ascii="Times New Roman" w:hAnsi="Times New Roman"/>
          <w:sz w:val="28"/>
          <w:szCs w:val="28"/>
          <w:lang w:val="uk-UA"/>
        </w:rPr>
        <w:t>випробуваннях;</w:t>
      </w:r>
    </w:p>
    <w:p w:rsidR="00CD4988" w:rsidRPr="00B006B9" w:rsidRDefault="00CD4988" w:rsidP="00A31942">
      <w:pPr>
        <w:pStyle w:val="a3"/>
        <w:spacing w:line="360" w:lineRule="auto"/>
        <w:rPr>
          <w:rFonts w:ascii="Times New Roman" w:hAnsi="Times New Roman"/>
          <w:sz w:val="28"/>
          <w:szCs w:val="28"/>
        </w:rPr>
      </w:pPr>
      <w:r w:rsidRPr="00E54370">
        <w:rPr>
          <w:rFonts w:ascii="Times New Roman" w:hAnsi="Times New Roman"/>
          <w:sz w:val="28"/>
          <w:szCs w:val="28"/>
          <w:lang w:val="uk-UA"/>
        </w:rPr>
        <w:t xml:space="preserve">    </w:t>
      </w:r>
      <w:r w:rsidRPr="00B006B9">
        <w:rPr>
          <w:rFonts w:ascii="Times New Roman" w:hAnsi="Times New Roman"/>
          <w:sz w:val="28"/>
          <w:szCs w:val="28"/>
        </w:rPr>
        <w:t xml:space="preserve">-  особи, </w:t>
      </w:r>
      <w:proofErr w:type="spellStart"/>
      <w:r w:rsidRPr="00B006B9">
        <w:rPr>
          <w:rFonts w:ascii="Times New Roman" w:hAnsi="Times New Roman"/>
          <w:sz w:val="28"/>
          <w:szCs w:val="28"/>
        </w:rPr>
        <w:t>яким</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відповідно</w:t>
      </w:r>
      <w:proofErr w:type="spellEnd"/>
      <w:r w:rsidRPr="00B006B9">
        <w:rPr>
          <w:rFonts w:ascii="Times New Roman" w:hAnsi="Times New Roman"/>
          <w:sz w:val="28"/>
          <w:szCs w:val="28"/>
        </w:rPr>
        <w:t xml:space="preserve"> до Закону </w:t>
      </w:r>
      <w:proofErr w:type="spellStart"/>
      <w:r w:rsidRPr="00B006B9">
        <w:rPr>
          <w:rFonts w:ascii="Times New Roman" w:hAnsi="Times New Roman"/>
          <w:sz w:val="28"/>
          <w:szCs w:val="28"/>
        </w:rPr>
        <w:t>України</w:t>
      </w:r>
      <w:proofErr w:type="spellEnd"/>
      <w:r w:rsidRPr="00B006B9">
        <w:rPr>
          <w:rFonts w:ascii="Times New Roman" w:hAnsi="Times New Roman"/>
          <w:sz w:val="28"/>
          <w:szCs w:val="28"/>
        </w:rPr>
        <w:t xml:space="preserve"> «Про </w:t>
      </w:r>
      <w:proofErr w:type="spellStart"/>
      <w:proofErr w:type="gramStart"/>
      <w:r w:rsidRPr="00B006B9">
        <w:rPr>
          <w:rFonts w:ascii="Times New Roman" w:hAnsi="Times New Roman"/>
          <w:sz w:val="28"/>
          <w:szCs w:val="28"/>
        </w:rPr>
        <w:t>п</w:t>
      </w:r>
      <w:proofErr w:type="gramEnd"/>
      <w:r w:rsidRPr="00B006B9">
        <w:rPr>
          <w:rFonts w:ascii="Times New Roman" w:hAnsi="Times New Roman"/>
          <w:sz w:val="28"/>
          <w:szCs w:val="28"/>
        </w:rPr>
        <w:t>ідвищення</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престижності</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шахтарської</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праці</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надано</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таке</w:t>
      </w:r>
      <w:proofErr w:type="spellEnd"/>
      <w:r w:rsidRPr="00B006B9">
        <w:rPr>
          <w:rFonts w:ascii="Times New Roman" w:hAnsi="Times New Roman"/>
          <w:sz w:val="28"/>
          <w:szCs w:val="28"/>
        </w:rPr>
        <w:t xml:space="preserve"> право;</w:t>
      </w:r>
    </w:p>
    <w:p w:rsidR="00CD4988" w:rsidRDefault="00CD4988" w:rsidP="00A31942">
      <w:pPr>
        <w:pStyle w:val="a3"/>
        <w:spacing w:line="360" w:lineRule="auto"/>
        <w:rPr>
          <w:rFonts w:ascii="Times New Roman" w:hAnsi="Times New Roman"/>
          <w:sz w:val="28"/>
          <w:szCs w:val="28"/>
          <w:lang w:val="uk-UA"/>
        </w:rPr>
      </w:pPr>
      <w:r w:rsidRPr="00B006B9">
        <w:rPr>
          <w:rFonts w:ascii="Times New Roman" w:hAnsi="Times New Roman"/>
          <w:sz w:val="28"/>
          <w:szCs w:val="28"/>
        </w:rPr>
        <w:t xml:space="preserve">    -  </w:t>
      </w:r>
      <w:proofErr w:type="spellStart"/>
      <w:r w:rsidRPr="00B006B9">
        <w:rPr>
          <w:rFonts w:ascii="Times New Roman" w:hAnsi="Times New Roman"/>
          <w:sz w:val="28"/>
          <w:szCs w:val="28"/>
        </w:rPr>
        <w:t>діти</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чиї</w:t>
      </w:r>
      <w:proofErr w:type="spellEnd"/>
      <w:r w:rsidRPr="00B006B9">
        <w:rPr>
          <w:rFonts w:ascii="Times New Roman" w:hAnsi="Times New Roman"/>
          <w:sz w:val="28"/>
          <w:szCs w:val="28"/>
        </w:rPr>
        <w:t xml:space="preserve"> батьки </w:t>
      </w:r>
      <w:proofErr w:type="spellStart"/>
      <w:r w:rsidRPr="00B006B9">
        <w:rPr>
          <w:rFonts w:ascii="Times New Roman" w:hAnsi="Times New Roman"/>
          <w:sz w:val="28"/>
          <w:szCs w:val="28"/>
        </w:rPr>
        <w:t>загинули</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або</w:t>
      </w:r>
      <w:proofErr w:type="spellEnd"/>
      <w:r w:rsidRPr="00B006B9">
        <w:rPr>
          <w:rFonts w:ascii="Times New Roman" w:hAnsi="Times New Roman"/>
          <w:sz w:val="28"/>
          <w:szCs w:val="28"/>
        </w:rPr>
        <w:t xml:space="preserve"> стали </w:t>
      </w:r>
      <w:proofErr w:type="spellStart"/>
      <w:r w:rsidRPr="00B006B9">
        <w:rPr>
          <w:rFonts w:ascii="Times New Roman" w:hAnsi="Times New Roman"/>
          <w:sz w:val="28"/>
          <w:szCs w:val="28"/>
        </w:rPr>
        <w:t>інвалідами</w:t>
      </w:r>
      <w:proofErr w:type="spellEnd"/>
      <w:r w:rsidRPr="00B006B9">
        <w:rPr>
          <w:rFonts w:ascii="Times New Roman" w:hAnsi="Times New Roman"/>
          <w:sz w:val="28"/>
          <w:szCs w:val="28"/>
        </w:rPr>
        <w:t xml:space="preserve"> на </w:t>
      </w:r>
      <w:proofErr w:type="spellStart"/>
      <w:r w:rsidRPr="00B006B9">
        <w:rPr>
          <w:rFonts w:ascii="Times New Roman" w:hAnsi="Times New Roman"/>
          <w:sz w:val="28"/>
          <w:szCs w:val="28"/>
        </w:rPr>
        <w:t>вугледобувних</w:t>
      </w:r>
      <w:proofErr w:type="spellEnd"/>
      <w:r>
        <w:rPr>
          <w:rFonts w:ascii="Times New Roman" w:hAnsi="Times New Roman"/>
          <w:sz w:val="28"/>
          <w:szCs w:val="28"/>
          <w:lang w:val="uk-UA"/>
        </w:rPr>
        <w:t xml:space="preserve"> </w:t>
      </w:r>
      <w:proofErr w:type="spellStart"/>
      <w:proofErr w:type="gramStart"/>
      <w:r w:rsidRPr="00B006B9">
        <w:rPr>
          <w:rFonts w:ascii="Times New Roman" w:hAnsi="Times New Roman"/>
          <w:sz w:val="28"/>
          <w:szCs w:val="28"/>
        </w:rPr>
        <w:t>п</w:t>
      </w:r>
      <w:proofErr w:type="gramEnd"/>
      <w:r w:rsidRPr="00B006B9">
        <w:rPr>
          <w:rFonts w:ascii="Times New Roman" w:hAnsi="Times New Roman"/>
          <w:sz w:val="28"/>
          <w:szCs w:val="28"/>
        </w:rPr>
        <w:t>ідприємствах</w:t>
      </w:r>
      <w:proofErr w:type="spellEnd"/>
      <w:r w:rsidRPr="00B006B9">
        <w:rPr>
          <w:rFonts w:ascii="Times New Roman" w:hAnsi="Times New Roman"/>
          <w:sz w:val="28"/>
          <w:szCs w:val="28"/>
        </w:rPr>
        <w:t xml:space="preserve">, при </w:t>
      </w:r>
      <w:proofErr w:type="spellStart"/>
      <w:r w:rsidRPr="00B006B9">
        <w:rPr>
          <w:rFonts w:ascii="Times New Roman" w:hAnsi="Times New Roman"/>
          <w:sz w:val="28"/>
          <w:szCs w:val="28"/>
        </w:rPr>
        <w:t>вступі</w:t>
      </w:r>
      <w:proofErr w:type="spellEnd"/>
      <w:r w:rsidRPr="00B006B9">
        <w:rPr>
          <w:rFonts w:ascii="Times New Roman" w:hAnsi="Times New Roman"/>
          <w:sz w:val="28"/>
          <w:szCs w:val="28"/>
        </w:rPr>
        <w:t xml:space="preserve"> на </w:t>
      </w:r>
      <w:proofErr w:type="spellStart"/>
      <w:r w:rsidRPr="00B006B9">
        <w:rPr>
          <w:rFonts w:ascii="Times New Roman" w:hAnsi="Times New Roman"/>
          <w:sz w:val="28"/>
          <w:szCs w:val="28"/>
        </w:rPr>
        <w:t>навчання</w:t>
      </w:r>
      <w:proofErr w:type="spellEnd"/>
      <w:r w:rsidRPr="00B006B9">
        <w:rPr>
          <w:rFonts w:ascii="Times New Roman" w:hAnsi="Times New Roman"/>
          <w:sz w:val="28"/>
          <w:szCs w:val="28"/>
        </w:rPr>
        <w:t xml:space="preserve"> за </w:t>
      </w:r>
      <w:proofErr w:type="spellStart"/>
      <w:r w:rsidRPr="00B006B9">
        <w:rPr>
          <w:rFonts w:ascii="Times New Roman" w:hAnsi="Times New Roman"/>
          <w:sz w:val="28"/>
          <w:szCs w:val="28"/>
        </w:rPr>
        <w:t>гірничими</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спеціальностями</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і</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професіями</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відповідно</w:t>
      </w:r>
      <w:proofErr w:type="spellEnd"/>
      <w:r w:rsidRPr="00B006B9">
        <w:rPr>
          <w:rFonts w:ascii="Times New Roman" w:hAnsi="Times New Roman"/>
          <w:sz w:val="28"/>
          <w:szCs w:val="28"/>
        </w:rPr>
        <w:t xml:space="preserve"> до Указу Президента </w:t>
      </w:r>
      <w:proofErr w:type="spellStart"/>
      <w:r w:rsidRPr="00B006B9">
        <w:rPr>
          <w:rFonts w:ascii="Times New Roman" w:hAnsi="Times New Roman"/>
          <w:sz w:val="28"/>
          <w:szCs w:val="28"/>
        </w:rPr>
        <w:t>України</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від</w:t>
      </w:r>
      <w:proofErr w:type="spellEnd"/>
      <w:r w:rsidRPr="00B006B9">
        <w:rPr>
          <w:rFonts w:ascii="Times New Roman" w:hAnsi="Times New Roman"/>
          <w:sz w:val="28"/>
          <w:szCs w:val="28"/>
        </w:rPr>
        <w:t xml:space="preserve"> 19 </w:t>
      </w:r>
      <w:proofErr w:type="spellStart"/>
      <w:r w:rsidRPr="00B006B9">
        <w:rPr>
          <w:rFonts w:ascii="Times New Roman" w:hAnsi="Times New Roman"/>
          <w:sz w:val="28"/>
          <w:szCs w:val="28"/>
        </w:rPr>
        <w:t>травня</w:t>
      </w:r>
      <w:proofErr w:type="spellEnd"/>
      <w:r w:rsidRPr="00B006B9">
        <w:rPr>
          <w:rFonts w:ascii="Times New Roman" w:hAnsi="Times New Roman"/>
          <w:sz w:val="28"/>
          <w:szCs w:val="28"/>
        </w:rPr>
        <w:t xml:space="preserve"> 1999 року</w:t>
      </w:r>
    </w:p>
    <w:p w:rsidR="00CD4988" w:rsidRPr="00B006B9" w:rsidRDefault="00CD4988" w:rsidP="00AD3557">
      <w:pPr>
        <w:pStyle w:val="a3"/>
        <w:spacing w:line="360" w:lineRule="auto"/>
        <w:ind w:firstLine="0"/>
        <w:rPr>
          <w:rFonts w:ascii="Times New Roman" w:hAnsi="Times New Roman"/>
          <w:sz w:val="28"/>
          <w:szCs w:val="28"/>
        </w:rPr>
      </w:pPr>
      <w:r w:rsidRPr="00B006B9">
        <w:rPr>
          <w:rFonts w:ascii="Times New Roman" w:hAnsi="Times New Roman"/>
          <w:sz w:val="28"/>
          <w:szCs w:val="28"/>
        </w:rPr>
        <w:t xml:space="preserve"> № 524 «Про </w:t>
      </w:r>
      <w:proofErr w:type="spellStart"/>
      <w:r w:rsidRPr="00B006B9">
        <w:rPr>
          <w:rFonts w:ascii="Times New Roman" w:hAnsi="Times New Roman"/>
          <w:sz w:val="28"/>
          <w:szCs w:val="28"/>
        </w:rPr>
        <w:t>державну</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допомогу</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дітям</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які</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вчаться</w:t>
      </w:r>
      <w:proofErr w:type="spellEnd"/>
      <w:r w:rsidRPr="00B006B9">
        <w:rPr>
          <w:rFonts w:ascii="Times New Roman" w:hAnsi="Times New Roman"/>
          <w:sz w:val="28"/>
          <w:szCs w:val="28"/>
        </w:rPr>
        <w:t xml:space="preserve"> за </w:t>
      </w:r>
      <w:proofErr w:type="spellStart"/>
      <w:r w:rsidRPr="00B006B9">
        <w:rPr>
          <w:rFonts w:ascii="Times New Roman" w:hAnsi="Times New Roman"/>
          <w:sz w:val="28"/>
          <w:szCs w:val="28"/>
        </w:rPr>
        <w:t>гірничими</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спеціальностями</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і</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чиї</w:t>
      </w:r>
      <w:proofErr w:type="spellEnd"/>
      <w:r w:rsidRPr="00B006B9">
        <w:rPr>
          <w:rFonts w:ascii="Times New Roman" w:hAnsi="Times New Roman"/>
          <w:sz w:val="28"/>
          <w:szCs w:val="28"/>
        </w:rPr>
        <w:t xml:space="preserve"> батьки </w:t>
      </w:r>
      <w:proofErr w:type="spellStart"/>
      <w:r w:rsidRPr="00B006B9">
        <w:rPr>
          <w:rFonts w:ascii="Times New Roman" w:hAnsi="Times New Roman"/>
          <w:sz w:val="28"/>
          <w:szCs w:val="28"/>
        </w:rPr>
        <w:t>загинули</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або</w:t>
      </w:r>
      <w:proofErr w:type="spellEnd"/>
      <w:r w:rsidRPr="00B006B9">
        <w:rPr>
          <w:rFonts w:ascii="Times New Roman" w:hAnsi="Times New Roman"/>
          <w:sz w:val="28"/>
          <w:szCs w:val="28"/>
        </w:rPr>
        <w:t xml:space="preserve"> стали </w:t>
      </w:r>
      <w:proofErr w:type="spellStart"/>
      <w:r w:rsidRPr="00B006B9">
        <w:rPr>
          <w:rFonts w:ascii="Times New Roman" w:hAnsi="Times New Roman"/>
          <w:sz w:val="28"/>
          <w:szCs w:val="28"/>
        </w:rPr>
        <w:t>інвалідами</w:t>
      </w:r>
      <w:proofErr w:type="spellEnd"/>
      <w:r w:rsidRPr="00B006B9">
        <w:rPr>
          <w:rFonts w:ascii="Times New Roman" w:hAnsi="Times New Roman"/>
          <w:sz w:val="28"/>
          <w:szCs w:val="28"/>
        </w:rPr>
        <w:t xml:space="preserve"> на </w:t>
      </w:r>
      <w:proofErr w:type="spellStart"/>
      <w:r w:rsidRPr="00B006B9">
        <w:rPr>
          <w:rFonts w:ascii="Times New Roman" w:hAnsi="Times New Roman"/>
          <w:sz w:val="28"/>
          <w:szCs w:val="28"/>
        </w:rPr>
        <w:t>вугледобувних</w:t>
      </w:r>
      <w:proofErr w:type="spellEnd"/>
      <w:r>
        <w:rPr>
          <w:rFonts w:ascii="Times New Roman" w:hAnsi="Times New Roman"/>
          <w:sz w:val="28"/>
          <w:szCs w:val="28"/>
          <w:lang w:val="uk-UA"/>
        </w:rPr>
        <w:t xml:space="preserve"> </w:t>
      </w:r>
      <w:proofErr w:type="spellStart"/>
      <w:proofErr w:type="gramStart"/>
      <w:r w:rsidRPr="00B006B9">
        <w:rPr>
          <w:rFonts w:ascii="Times New Roman" w:hAnsi="Times New Roman"/>
          <w:sz w:val="28"/>
          <w:szCs w:val="28"/>
        </w:rPr>
        <w:t>п</w:t>
      </w:r>
      <w:proofErr w:type="gramEnd"/>
      <w:r w:rsidRPr="00B006B9">
        <w:rPr>
          <w:rFonts w:ascii="Times New Roman" w:hAnsi="Times New Roman"/>
          <w:sz w:val="28"/>
          <w:szCs w:val="28"/>
        </w:rPr>
        <w:t>ідприємствах</w:t>
      </w:r>
      <w:proofErr w:type="spellEnd"/>
      <w:r w:rsidRPr="00B006B9">
        <w:rPr>
          <w:rFonts w:ascii="Times New Roman" w:hAnsi="Times New Roman"/>
          <w:sz w:val="28"/>
          <w:szCs w:val="28"/>
        </w:rPr>
        <w:t>»;</w:t>
      </w:r>
    </w:p>
    <w:p w:rsidR="00CD4988" w:rsidRDefault="00CD4988" w:rsidP="00A31942">
      <w:pPr>
        <w:pStyle w:val="a3"/>
        <w:spacing w:line="360" w:lineRule="auto"/>
        <w:rPr>
          <w:rFonts w:ascii="Times New Roman" w:hAnsi="Times New Roman"/>
          <w:sz w:val="28"/>
          <w:szCs w:val="28"/>
          <w:lang w:val="uk-UA"/>
        </w:rPr>
      </w:pPr>
      <w:r w:rsidRPr="00B006B9">
        <w:rPr>
          <w:rFonts w:ascii="Times New Roman" w:hAnsi="Times New Roman"/>
          <w:sz w:val="28"/>
          <w:szCs w:val="28"/>
        </w:rPr>
        <w:t xml:space="preserve">     - </w:t>
      </w:r>
      <w:proofErr w:type="spellStart"/>
      <w:r w:rsidRPr="00B006B9">
        <w:rPr>
          <w:rFonts w:ascii="Times New Roman" w:hAnsi="Times New Roman"/>
          <w:sz w:val="28"/>
          <w:szCs w:val="28"/>
        </w:rPr>
        <w:t>діти</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військовослужбовців</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Збройних</w:t>
      </w:r>
      <w:proofErr w:type="spellEnd"/>
      <w:r w:rsidRPr="00B006B9">
        <w:rPr>
          <w:rFonts w:ascii="Times New Roman" w:hAnsi="Times New Roman"/>
          <w:sz w:val="28"/>
          <w:szCs w:val="28"/>
        </w:rPr>
        <w:t xml:space="preserve"> Сил </w:t>
      </w:r>
      <w:proofErr w:type="spellStart"/>
      <w:r w:rsidRPr="00B006B9">
        <w:rPr>
          <w:rFonts w:ascii="Times New Roman" w:hAnsi="Times New Roman"/>
          <w:sz w:val="28"/>
          <w:szCs w:val="28"/>
        </w:rPr>
        <w:t>України</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інших</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військових</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формувань</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працівників</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правоохоронних</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органів</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які</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загинули</w:t>
      </w:r>
      <w:proofErr w:type="spellEnd"/>
      <w:r>
        <w:rPr>
          <w:rFonts w:ascii="Times New Roman" w:hAnsi="Times New Roman"/>
          <w:sz w:val="28"/>
          <w:szCs w:val="28"/>
          <w:lang w:val="uk-UA"/>
        </w:rPr>
        <w:t xml:space="preserve"> </w:t>
      </w:r>
      <w:proofErr w:type="spellStart"/>
      <w:proofErr w:type="gramStart"/>
      <w:r w:rsidRPr="00B006B9">
        <w:rPr>
          <w:rFonts w:ascii="Times New Roman" w:hAnsi="Times New Roman"/>
          <w:sz w:val="28"/>
          <w:szCs w:val="28"/>
        </w:rPr>
        <w:t>п</w:t>
      </w:r>
      <w:proofErr w:type="gramEnd"/>
      <w:r w:rsidRPr="00B006B9">
        <w:rPr>
          <w:rFonts w:ascii="Times New Roman" w:hAnsi="Times New Roman"/>
          <w:sz w:val="28"/>
          <w:szCs w:val="28"/>
        </w:rPr>
        <w:t>ід</w:t>
      </w:r>
      <w:proofErr w:type="spellEnd"/>
      <w:r w:rsidRPr="00B006B9">
        <w:rPr>
          <w:rFonts w:ascii="Times New Roman" w:hAnsi="Times New Roman"/>
          <w:sz w:val="28"/>
          <w:szCs w:val="28"/>
        </w:rPr>
        <w:t xml:space="preserve"> час </w:t>
      </w:r>
      <w:proofErr w:type="spellStart"/>
      <w:r w:rsidRPr="00B006B9">
        <w:rPr>
          <w:rFonts w:ascii="Times New Roman" w:hAnsi="Times New Roman"/>
          <w:sz w:val="28"/>
          <w:szCs w:val="28"/>
        </w:rPr>
        <w:t>виконання</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службових</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обов'язків</w:t>
      </w:r>
      <w:proofErr w:type="spellEnd"/>
      <w:r w:rsidRPr="00B006B9">
        <w:rPr>
          <w:rFonts w:ascii="Times New Roman" w:hAnsi="Times New Roman"/>
          <w:sz w:val="28"/>
          <w:szCs w:val="28"/>
        </w:rPr>
        <w:t xml:space="preserve">, на </w:t>
      </w:r>
      <w:proofErr w:type="spellStart"/>
      <w:r w:rsidRPr="00B006B9">
        <w:rPr>
          <w:rFonts w:ascii="Times New Roman" w:hAnsi="Times New Roman"/>
          <w:sz w:val="28"/>
          <w:szCs w:val="28"/>
        </w:rPr>
        <w:t>місця</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забезпечені</w:t>
      </w:r>
      <w:proofErr w:type="spellEnd"/>
      <w:r>
        <w:rPr>
          <w:rFonts w:ascii="Times New Roman" w:hAnsi="Times New Roman"/>
          <w:sz w:val="28"/>
          <w:szCs w:val="28"/>
          <w:lang w:val="uk-UA"/>
        </w:rPr>
        <w:t xml:space="preserve"> </w:t>
      </w:r>
      <w:r w:rsidR="005E6CF4">
        <w:rPr>
          <w:rFonts w:ascii="Times New Roman" w:hAnsi="Times New Roman"/>
          <w:sz w:val="28"/>
          <w:szCs w:val="28"/>
          <w:lang w:val="uk-UA"/>
        </w:rPr>
        <w:t>регіональним/</w:t>
      </w:r>
      <w:proofErr w:type="spellStart"/>
      <w:r w:rsidRPr="00B006B9">
        <w:rPr>
          <w:rFonts w:ascii="Times New Roman" w:hAnsi="Times New Roman"/>
          <w:sz w:val="28"/>
          <w:szCs w:val="28"/>
        </w:rPr>
        <w:t>державним</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замовленням</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Вступники</w:t>
      </w:r>
      <w:proofErr w:type="spellEnd"/>
      <w:r w:rsidRPr="00B006B9">
        <w:rPr>
          <w:rFonts w:ascii="Times New Roman" w:hAnsi="Times New Roman"/>
          <w:sz w:val="28"/>
          <w:szCs w:val="28"/>
        </w:rPr>
        <w:t xml:space="preserve"> у </w:t>
      </w:r>
      <w:proofErr w:type="spellStart"/>
      <w:r w:rsidRPr="00B006B9">
        <w:rPr>
          <w:rFonts w:ascii="Times New Roman" w:hAnsi="Times New Roman"/>
          <w:sz w:val="28"/>
          <w:szCs w:val="28"/>
        </w:rPr>
        <w:t>цьому</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разі</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подають</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відповідний</w:t>
      </w:r>
      <w:proofErr w:type="spellEnd"/>
      <w:r w:rsidRPr="00B006B9">
        <w:rPr>
          <w:rFonts w:ascii="Times New Roman" w:hAnsi="Times New Roman"/>
          <w:sz w:val="28"/>
          <w:szCs w:val="28"/>
        </w:rPr>
        <w:t xml:space="preserve"> документ про те, </w:t>
      </w:r>
      <w:proofErr w:type="spellStart"/>
      <w:r w:rsidRPr="00B006B9">
        <w:rPr>
          <w:rFonts w:ascii="Times New Roman" w:hAnsi="Times New Roman"/>
          <w:sz w:val="28"/>
          <w:szCs w:val="28"/>
        </w:rPr>
        <w:t>що</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батько</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мати</w:t>
      </w:r>
      <w:proofErr w:type="spellEnd"/>
      <w:r w:rsidRPr="00B006B9">
        <w:rPr>
          <w:rFonts w:ascii="Times New Roman" w:hAnsi="Times New Roman"/>
          <w:sz w:val="28"/>
          <w:szCs w:val="28"/>
        </w:rPr>
        <w:t>)</w:t>
      </w:r>
      <w:r>
        <w:rPr>
          <w:rFonts w:ascii="Times New Roman" w:hAnsi="Times New Roman"/>
          <w:sz w:val="28"/>
          <w:szCs w:val="28"/>
          <w:lang w:val="uk-UA"/>
        </w:rPr>
        <w:t xml:space="preserve">  </w:t>
      </w:r>
    </w:p>
    <w:p w:rsidR="00CD4988" w:rsidRDefault="00CD4988" w:rsidP="00955573">
      <w:pPr>
        <w:pStyle w:val="a3"/>
        <w:spacing w:line="360" w:lineRule="auto"/>
        <w:ind w:firstLine="0"/>
        <w:jc w:val="left"/>
        <w:rPr>
          <w:rFonts w:ascii="Times New Roman" w:hAnsi="Times New Roman"/>
          <w:sz w:val="28"/>
          <w:szCs w:val="28"/>
          <w:lang w:val="uk-UA"/>
        </w:rPr>
      </w:pPr>
      <w:r w:rsidRPr="00955573">
        <w:rPr>
          <w:rFonts w:ascii="Times New Roman" w:hAnsi="Times New Roman"/>
          <w:sz w:val="28"/>
          <w:szCs w:val="28"/>
          <w:lang w:val="uk-UA"/>
        </w:rPr>
        <w:t xml:space="preserve"> визнані такими, що</w:t>
      </w:r>
      <w:r>
        <w:rPr>
          <w:rFonts w:ascii="Times New Roman" w:hAnsi="Times New Roman"/>
          <w:sz w:val="28"/>
          <w:szCs w:val="28"/>
          <w:lang w:val="uk-UA"/>
        </w:rPr>
        <w:t xml:space="preserve"> </w:t>
      </w:r>
      <w:r w:rsidRPr="00955573">
        <w:rPr>
          <w:rFonts w:ascii="Times New Roman" w:hAnsi="Times New Roman"/>
          <w:sz w:val="28"/>
          <w:szCs w:val="28"/>
          <w:lang w:val="uk-UA"/>
        </w:rPr>
        <w:t>загинули</w:t>
      </w:r>
      <w:r>
        <w:rPr>
          <w:rFonts w:ascii="Times New Roman" w:hAnsi="Times New Roman"/>
          <w:sz w:val="28"/>
          <w:szCs w:val="28"/>
          <w:lang w:val="uk-UA"/>
        </w:rPr>
        <w:t xml:space="preserve"> </w:t>
      </w:r>
      <w:r w:rsidRPr="00955573">
        <w:rPr>
          <w:rFonts w:ascii="Times New Roman" w:hAnsi="Times New Roman"/>
          <w:sz w:val="28"/>
          <w:szCs w:val="28"/>
          <w:lang w:val="uk-UA"/>
        </w:rPr>
        <w:t>під час виконання</w:t>
      </w:r>
      <w:r>
        <w:rPr>
          <w:rFonts w:ascii="Times New Roman" w:hAnsi="Times New Roman"/>
          <w:sz w:val="28"/>
          <w:szCs w:val="28"/>
          <w:lang w:val="uk-UA"/>
        </w:rPr>
        <w:t xml:space="preserve"> </w:t>
      </w:r>
      <w:r w:rsidRPr="00955573">
        <w:rPr>
          <w:rFonts w:ascii="Times New Roman" w:hAnsi="Times New Roman"/>
          <w:sz w:val="28"/>
          <w:szCs w:val="28"/>
          <w:lang w:val="uk-UA"/>
        </w:rPr>
        <w:t>службових</w:t>
      </w:r>
      <w:r>
        <w:rPr>
          <w:rFonts w:ascii="Times New Roman" w:hAnsi="Times New Roman"/>
          <w:sz w:val="28"/>
          <w:szCs w:val="28"/>
          <w:lang w:val="uk-UA"/>
        </w:rPr>
        <w:t xml:space="preserve"> </w:t>
      </w:r>
      <w:r w:rsidRPr="00955573">
        <w:rPr>
          <w:rFonts w:ascii="Times New Roman" w:hAnsi="Times New Roman"/>
          <w:sz w:val="28"/>
          <w:szCs w:val="28"/>
          <w:lang w:val="uk-UA"/>
        </w:rPr>
        <w:t xml:space="preserve">обов'язків, відповідно до </w:t>
      </w:r>
      <w:r>
        <w:rPr>
          <w:rFonts w:ascii="Times New Roman" w:hAnsi="Times New Roman"/>
          <w:sz w:val="28"/>
          <w:szCs w:val="28"/>
          <w:lang w:val="uk-UA"/>
        </w:rPr>
        <w:t xml:space="preserve"> </w:t>
      </w:r>
      <w:r w:rsidRPr="00955573">
        <w:rPr>
          <w:rFonts w:ascii="Times New Roman" w:hAnsi="Times New Roman"/>
          <w:sz w:val="28"/>
          <w:szCs w:val="28"/>
          <w:lang w:val="uk-UA"/>
        </w:rPr>
        <w:t>Указу Президента України</w:t>
      </w:r>
      <w:r>
        <w:rPr>
          <w:rFonts w:ascii="Times New Roman" w:hAnsi="Times New Roman"/>
          <w:sz w:val="28"/>
          <w:szCs w:val="28"/>
          <w:lang w:val="uk-UA"/>
        </w:rPr>
        <w:t xml:space="preserve"> </w:t>
      </w:r>
      <w:r w:rsidRPr="00955573">
        <w:rPr>
          <w:rFonts w:ascii="Times New Roman" w:hAnsi="Times New Roman"/>
          <w:sz w:val="28"/>
          <w:szCs w:val="28"/>
          <w:lang w:val="uk-UA"/>
        </w:rPr>
        <w:t>від 21 лютого 2002 року № 157 «Про додаткові заходи щодо</w:t>
      </w:r>
      <w:r>
        <w:rPr>
          <w:rFonts w:ascii="Times New Roman" w:hAnsi="Times New Roman"/>
          <w:sz w:val="28"/>
          <w:szCs w:val="28"/>
          <w:lang w:val="uk-UA"/>
        </w:rPr>
        <w:t xml:space="preserve"> </w:t>
      </w:r>
      <w:r w:rsidRPr="00955573">
        <w:rPr>
          <w:rFonts w:ascii="Times New Roman" w:hAnsi="Times New Roman"/>
          <w:sz w:val="28"/>
          <w:szCs w:val="28"/>
          <w:lang w:val="uk-UA"/>
        </w:rPr>
        <w:t>посилення</w:t>
      </w:r>
      <w:r>
        <w:rPr>
          <w:rFonts w:ascii="Times New Roman" w:hAnsi="Times New Roman"/>
          <w:sz w:val="28"/>
          <w:szCs w:val="28"/>
          <w:lang w:val="uk-UA"/>
        </w:rPr>
        <w:t xml:space="preserve"> </w:t>
      </w:r>
      <w:r w:rsidRPr="00955573">
        <w:rPr>
          <w:rFonts w:ascii="Times New Roman" w:hAnsi="Times New Roman"/>
          <w:sz w:val="28"/>
          <w:szCs w:val="28"/>
          <w:lang w:val="uk-UA"/>
        </w:rPr>
        <w:t>турботи про захисників</w:t>
      </w:r>
      <w:r>
        <w:rPr>
          <w:rFonts w:ascii="Times New Roman" w:hAnsi="Times New Roman"/>
          <w:sz w:val="28"/>
          <w:szCs w:val="28"/>
          <w:lang w:val="uk-UA"/>
        </w:rPr>
        <w:t xml:space="preserve"> </w:t>
      </w:r>
      <w:r w:rsidRPr="00955573">
        <w:rPr>
          <w:rFonts w:ascii="Times New Roman" w:hAnsi="Times New Roman"/>
          <w:sz w:val="28"/>
          <w:szCs w:val="28"/>
          <w:lang w:val="uk-UA"/>
        </w:rPr>
        <w:t>Вітчизни, їх правового і соціального</w:t>
      </w:r>
      <w:r>
        <w:rPr>
          <w:rFonts w:ascii="Times New Roman" w:hAnsi="Times New Roman"/>
          <w:sz w:val="28"/>
          <w:szCs w:val="28"/>
          <w:lang w:val="uk-UA"/>
        </w:rPr>
        <w:t xml:space="preserve"> </w:t>
      </w:r>
      <w:r w:rsidRPr="00955573">
        <w:rPr>
          <w:rFonts w:ascii="Times New Roman" w:hAnsi="Times New Roman"/>
          <w:sz w:val="28"/>
          <w:szCs w:val="28"/>
          <w:lang w:val="uk-UA"/>
        </w:rPr>
        <w:t>захисту, поліпшення</w:t>
      </w:r>
      <w:r>
        <w:rPr>
          <w:rFonts w:ascii="Times New Roman" w:hAnsi="Times New Roman"/>
          <w:sz w:val="28"/>
          <w:szCs w:val="28"/>
          <w:lang w:val="uk-UA"/>
        </w:rPr>
        <w:t xml:space="preserve"> </w:t>
      </w:r>
      <w:r w:rsidRPr="00955573">
        <w:rPr>
          <w:rFonts w:ascii="Times New Roman" w:hAnsi="Times New Roman"/>
          <w:sz w:val="28"/>
          <w:szCs w:val="28"/>
          <w:lang w:val="uk-UA"/>
        </w:rPr>
        <w:t>військово-патріотичного</w:t>
      </w:r>
      <w:r>
        <w:rPr>
          <w:rFonts w:ascii="Times New Roman" w:hAnsi="Times New Roman"/>
          <w:sz w:val="28"/>
          <w:szCs w:val="28"/>
          <w:lang w:val="uk-UA"/>
        </w:rPr>
        <w:t xml:space="preserve"> </w:t>
      </w:r>
      <w:r w:rsidRPr="00955573">
        <w:rPr>
          <w:rFonts w:ascii="Times New Roman" w:hAnsi="Times New Roman"/>
          <w:sz w:val="28"/>
          <w:szCs w:val="28"/>
          <w:lang w:val="uk-UA"/>
        </w:rPr>
        <w:t>виховання</w:t>
      </w:r>
      <w:r>
        <w:rPr>
          <w:rFonts w:ascii="Times New Roman" w:hAnsi="Times New Roman"/>
          <w:sz w:val="28"/>
          <w:szCs w:val="28"/>
          <w:lang w:val="uk-UA"/>
        </w:rPr>
        <w:t xml:space="preserve"> </w:t>
      </w:r>
      <w:r w:rsidRPr="00955573">
        <w:rPr>
          <w:rFonts w:ascii="Times New Roman" w:hAnsi="Times New Roman"/>
          <w:sz w:val="28"/>
          <w:szCs w:val="28"/>
          <w:lang w:val="uk-UA"/>
        </w:rPr>
        <w:t>молоді».</w:t>
      </w:r>
    </w:p>
    <w:p w:rsidR="00CD4988" w:rsidRPr="003C2589" w:rsidRDefault="00CD4988" w:rsidP="003C2589">
      <w:pPr>
        <w:pStyle w:val="a3"/>
        <w:spacing w:line="360" w:lineRule="auto"/>
        <w:ind w:firstLine="708"/>
        <w:rPr>
          <w:rFonts w:ascii="Times New Roman" w:hAnsi="Times New Roman"/>
          <w:color w:val="000000"/>
          <w:sz w:val="28"/>
          <w:szCs w:val="28"/>
          <w:shd w:val="clear" w:color="auto" w:fill="FFFFFF"/>
          <w:lang w:val="uk-UA"/>
        </w:rPr>
      </w:pPr>
      <w:r w:rsidRPr="00941D50">
        <w:rPr>
          <w:rFonts w:ascii="Times New Roman" w:hAnsi="Times New Roman"/>
          <w:sz w:val="28"/>
          <w:szCs w:val="28"/>
          <w:lang w:val="uk-UA"/>
        </w:rPr>
        <w:lastRenderedPageBreak/>
        <w:t xml:space="preserve">- особи, </w:t>
      </w:r>
      <w:r w:rsidRPr="00941D50">
        <w:rPr>
          <w:rFonts w:ascii="Times New Roman" w:hAnsi="Times New Roman"/>
          <w:color w:val="000000"/>
          <w:sz w:val="28"/>
          <w:szCs w:val="28"/>
          <w:shd w:val="clear" w:color="auto" w:fill="FFFFFF"/>
          <w:lang w:val="uk-UA"/>
        </w:rPr>
        <w:t>визнані учасниками бойових дій та їхні діти відповідно до</w:t>
      </w:r>
      <w:r w:rsidRPr="00F91073">
        <w:rPr>
          <w:rStyle w:val="apple-converted-space"/>
          <w:rFonts w:ascii="Times New Roman" w:hAnsi="Times New Roman"/>
          <w:color w:val="000000"/>
          <w:sz w:val="28"/>
          <w:szCs w:val="28"/>
          <w:shd w:val="clear" w:color="auto" w:fill="FFFFFF"/>
        </w:rPr>
        <w:t> </w:t>
      </w:r>
      <w:hyperlink r:id="rId7" w:tgtFrame="_blank" w:history="1">
        <w:r w:rsidRPr="00941D50">
          <w:rPr>
            <w:rStyle w:val="a8"/>
            <w:rFonts w:ascii="Times New Roman" w:hAnsi="Times New Roman"/>
            <w:color w:val="auto"/>
            <w:sz w:val="28"/>
            <w:szCs w:val="28"/>
            <w:bdr w:val="none" w:sz="0" w:space="0" w:color="auto" w:frame="1"/>
            <w:shd w:val="clear" w:color="auto" w:fill="FFFFFF"/>
            <w:lang w:val="uk-UA"/>
          </w:rPr>
          <w:t>пункту 19</w:t>
        </w:r>
      </w:hyperlink>
      <w:r w:rsidRPr="00F91073">
        <w:rPr>
          <w:rStyle w:val="apple-converted-space"/>
          <w:rFonts w:ascii="Times New Roman" w:hAnsi="Times New Roman"/>
          <w:color w:val="000000"/>
          <w:sz w:val="28"/>
          <w:szCs w:val="28"/>
          <w:shd w:val="clear" w:color="auto" w:fill="FFFFFF"/>
        </w:rPr>
        <w:t> </w:t>
      </w:r>
      <w:r w:rsidRPr="00941D50">
        <w:rPr>
          <w:rFonts w:ascii="Times New Roman" w:hAnsi="Times New Roman"/>
          <w:color w:val="000000"/>
          <w:sz w:val="28"/>
          <w:szCs w:val="28"/>
          <w:shd w:val="clear" w:color="auto" w:fill="FFFFFF"/>
          <w:lang w:val="uk-UA"/>
        </w:rPr>
        <w:t xml:space="preserve">частини </w:t>
      </w:r>
      <w:r>
        <w:rPr>
          <w:rFonts w:ascii="Times New Roman" w:hAnsi="Times New Roman"/>
          <w:color w:val="000000"/>
          <w:sz w:val="28"/>
          <w:szCs w:val="28"/>
          <w:shd w:val="clear" w:color="auto" w:fill="FFFFFF"/>
          <w:lang w:val="uk-UA"/>
        </w:rPr>
        <w:t>першої статті 6 Закону України «</w:t>
      </w:r>
      <w:r w:rsidRPr="00941D50">
        <w:rPr>
          <w:rFonts w:ascii="Times New Roman" w:hAnsi="Times New Roman"/>
          <w:color w:val="000000"/>
          <w:sz w:val="28"/>
          <w:szCs w:val="28"/>
          <w:shd w:val="clear" w:color="auto" w:fill="FFFFFF"/>
          <w:lang w:val="uk-UA"/>
        </w:rPr>
        <w:t xml:space="preserve">Про статус ветеранів війни, </w:t>
      </w:r>
      <w:r>
        <w:rPr>
          <w:rFonts w:ascii="Times New Roman" w:hAnsi="Times New Roman"/>
          <w:color w:val="000000"/>
          <w:sz w:val="28"/>
          <w:szCs w:val="28"/>
          <w:shd w:val="clear" w:color="auto" w:fill="FFFFFF"/>
          <w:lang w:val="uk-UA"/>
        </w:rPr>
        <w:t>гарантії їх соціального захисту»</w:t>
      </w:r>
      <w:r w:rsidRPr="00941D50">
        <w:rPr>
          <w:rFonts w:ascii="Times New Roman" w:hAnsi="Times New Roman"/>
          <w:color w:val="000000"/>
          <w:sz w:val="28"/>
          <w:szCs w:val="28"/>
          <w:shd w:val="clear" w:color="auto" w:fill="FFFFFF"/>
          <w:lang w:val="uk-UA"/>
        </w:rPr>
        <w:t>, діти, один із батьків яких загинув (пропав безвісти) у районі проведення антитерористичних операцій, бойових дій чи збройних конфліктів або помер внаслідок поранення, контузії чи каліцтва, одержаних у районі проведення антитерористичних операцій, бойових дій чи збройних конфліктів, а також внаслідок захворювання, одержаного в період участі в антитерористичній операції, діти, один із батьків яких загинув під час масових акцій громадянського протесту або помер внаслідок поранення, контузії чи каліцтва, одержаних під час масових акцій громадянського протесту, діти, зареєстровані як внутрішньо переміщені особи, - до закінчення закладів</w:t>
      </w:r>
      <w:r w:rsidR="005E6CF4">
        <w:rPr>
          <w:rFonts w:ascii="Times New Roman" w:hAnsi="Times New Roman"/>
          <w:color w:val="000000"/>
          <w:sz w:val="28"/>
          <w:szCs w:val="28"/>
          <w:shd w:val="clear" w:color="auto" w:fill="FFFFFF"/>
          <w:lang w:val="uk-UA"/>
        </w:rPr>
        <w:t xml:space="preserve"> освіти</w:t>
      </w:r>
      <w:r w:rsidRPr="00941D50">
        <w:rPr>
          <w:rFonts w:ascii="Times New Roman" w:hAnsi="Times New Roman"/>
          <w:color w:val="000000"/>
          <w:sz w:val="28"/>
          <w:szCs w:val="28"/>
          <w:shd w:val="clear" w:color="auto" w:fill="FFFFFF"/>
          <w:lang w:val="uk-UA"/>
        </w:rPr>
        <w:t>, але не довше ніж до досягнення ними 23 років.</w:t>
      </w:r>
    </w:p>
    <w:p w:rsidR="00CD4988" w:rsidRPr="00B006B9" w:rsidRDefault="00CD4988" w:rsidP="00B006B9">
      <w:pPr>
        <w:pStyle w:val="a3"/>
        <w:spacing w:line="360" w:lineRule="auto"/>
        <w:rPr>
          <w:rFonts w:ascii="Times New Roman" w:hAnsi="Times New Roman"/>
          <w:sz w:val="28"/>
          <w:szCs w:val="28"/>
        </w:rPr>
      </w:pPr>
      <w:r w:rsidRPr="00B006B9">
        <w:rPr>
          <w:rFonts w:ascii="Times New Roman" w:hAnsi="Times New Roman"/>
          <w:sz w:val="28"/>
          <w:szCs w:val="28"/>
        </w:rPr>
        <w:t xml:space="preserve">5.2. </w:t>
      </w:r>
      <w:proofErr w:type="spellStart"/>
      <w:r w:rsidRPr="00B006B9">
        <w:rPr>
          <w:rFonts w:ascii="Times New Roman" w:hAnsi="Times New Roman"/>
          <w:sz w:val="28"/>
          <w:szCs w:val="28"/>
        </w:rPr>
        <w:t>Першочергово</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зараховуються</w:t>
      </w:r>
      <w:proofErr w:type="spellEnd"/>
      <w:r w:rsidRPr="00B006B9">
        <w:rPr>
          <w:rFonts w:ascii="Times New Roman" w:hAnsi="Times New Roman"/>
          <w:sz w:val="28"/>
          <w:szCs w:val="28"/>
        </w:rPr>
        <w:t xml:space="preserve"> за </w:t>
      </w:r>
      <w:proofErr w:type="spellStart"/>
      <w:r w:rsidRPr="00B006B9">
        <w:rPr>
          <w:rFonts w:ascii="Times New Roman" w:hAnsi="Times New Roman"/>
          <w:sz w:val="28"/>
          <w:szCs w:val="28"/>
        </w:rPr>
        <w:t>інших</w:t>
      </w:r>
      <w:proofErr w:type="spellEnd"/>
      <w:r>
        <w:rPr>
          <w:rFonts w:ascii="Times New Roman" w:hAnsi="Times New Roman"/>
          <w:sz w:val="28"/>
          <w:szCs w:val="28"/>
          <w:lang w:val="uk-UA"/>
        </w:rPr>
        <w:t xml:space="preserve"> </w:t>
      </w:r>
      <w:proofErr w:type="spellStart"/>
      <w:proofErr w:type="gramStart"/>
      <w:r w:rsidRPr="00B006B9">
        <w:rPr>
          <w:rFonts w:ascii="Times New Roman" w:hAnsi="Times New Roman"/>
          <w:sz w:val="28"/>
          <w:szCs w:val="28"/>
        </w:rPr>
        <w:t>р</w:t>
      </w:r>
      <w:proofErr w:type="gramEnd"/>
      <w:r w:rsidRPr="00B006B9">
        <w:rPr>
          <w:rFonts w:ascii="Times New Roman" w:hAnsi="Times New Roman"/>
          <w:sz w:val="28"/>
          <w:szCs w:val="28"/>
        </w:rPr>
        <w:t>івних</w:t>
      </w:r>
      <w:proofErr w:type="spellEnd"/>
      <w:r w:rsidRPr="00B006B9">
        <w:rPr>
          <w:rFonts w:ascii="Times New Roman" w:hAnsi="Times New Roman"/>
          <w:sz w:val="28"/>
          <w:szCs w:val="28"/>
        </w:rPr>
        <w:t xml:space="preserve"> умов:</w:t>
      </w:r>
    </w:p>
    <w:p w:rsidR="00CD4988" w:rsidRPr="00B006B9" w:rsidRDefault="00CD4988" w:rsidP="00B006B9">
      <w:pPr>
        <w:pStyle w:val="a3"/>
        <w:spacing w:line="360" w:lineRule="auto"/>
        <w:rPr>
          <w:rFonts w:ascii="Times New Roman" w:hAnsi="Times New Roman"/>
          <w:sz w:val="28"/>
          <w:szCs w:val="28"/>
        </w:rPr>
      </w:pPr>
      <w:r w:rsidRPr="00A31942">
        <w:rPr>
          <w:rFonts w:ascii="Times New Roman" w:hAnsi="Times New Roman"/>
          <w:sz w:val="28"/>
          <w:szCs w:val="28"/>
        </w:rPr>
        <w:t xml:space="preserve">    - </w:t>
      </w:r>
      <w:proofErr w:type="spellStart"/>
      <w:r w:rsidRPr="00A31942">
        <w:rPr>
          <w:rFonts w:ascii="Times New Roman" w:hAnsi="Times New Roman"/>
          <w:sz w:val="28"/>
          <w:szCs w:val="28"/>
        </w:rPr>
        <w:t>випускники</w:t>
      </w:r>
      <w:proofErr w:type="spellEnd"/>
      <w:r>
        <w:rPr>
          <w:rFonts w:ascii="Times New Roman" w:hAnsi="Times New Roman"/>
          <w:sz w:val="28"/>
          <w:szCs w:val="28"/>
          <w:lang w:val="uk-UA"/>
        </w:rPr>
        <w:t xml:space="preserve"> </w:t>
      </w:r>
      <w:r w:rsidRPr="00A31942">
        <w:rPr>
          <w:rFonts w:ascii="Times New Roman" w:hAnsi="Times New Roman"/>
          <w:sz w:val="28"/>
          <w:szCs w:val="28"/>
        </w:rPr>
        <w:t>закладу</w:t>
      </w:r>
      <w:r w:rsidR="005E6CF4">
        <w:rPr>
          <w:rFonts w:ascii="Times New Roman" w:hAnsi="Times New Roman"/>
          <w:sz w:val="28"/>
          <w:szCs w:val="28"/>
          <w:lang w:val="uk-UA"/>
        </w:rPr>
        <w:t xml:space="preserve"> загальної середньої освіти</w:t>
      </w:r>
      <w:r w:rsidRPr="00A31942">
        <w:rPr>
          <w:rFonts w:ascii="Times New Roman" w:hAnsi="Times New Roman"/>
          <w:sz w:val="28"/>
          <w:szCs w:val="28"/>
        </w:rPr>
        <w:t xml:space="preserve"> III </w:t>
      </w:r>
      <w:proofErr w:type="spellStart"/>
      <w:r w:rsidRPr="00A31942">
        <w:rPr>
          <w:rFonts w:ascii="Times New Roman" w:hAnsi="Times New Roman"/>
          <w:sz w:val="28"/>
          <w:szCs w:val="28"/>
        </w:rPr>
        <w:t>ступеня</w:t>
      </w:r>
      <w:proofErr w:type="spellEnd"/>
      <w:r w:rsidRPr="00A31942">
        <w:rPr>
          <w:rFonts w:ascii="Times New Roman" w:hAnsi="Times New Roman"/>
          <w:sz w:val="28"/>
          <w:szCs w:val="28"/>
        </w:rPr>
        <w:t>,</w:t>
      </w:r>
      <w:r>
        <w:rPr>
          <w:rFonts w:ascii="Times New Roman" w:hAnsi="Times New Roman"/>
          <w:sz w:val="28"/>
          <w:szCs w:val="28"/>
          <w:lang w:val="uk-UA"/>
        </w:rPr>
        <w:t xml:space="preserve"> </w:t>
      </w:r>
      <w:proofErr w:type="spellStart"/>
      <w:r w:rsidRPr="00B006B9">
        <w:rPr>
          <w:rFonts w:ascii="Times New Roman" w:hAnsi="Times New Roman"/>
          <w:sz w:val="28"/>
          <w:szCs w:val="28"/>
        </w:rPr>
        <w:t>нагороджені</w:t>
      </w:r>
      <w:proofErr w:type="spellEnd"/>
      <w:r>
        <w:rPr>
          <w:rFonts w:ascii="Times New Roman" w:hAnsi="Times New Roman"/>
          <w:sz w:val="28"/>
          <w:szCs w:val="28"/>
          <w:lang w:val="uk-UA"/>
        </w:rPr>
        <w:t xml:space="preserve"> </w:t>
      </w:r>
      <w:proofErr w:type="gramStart"/>
      <w:r w:rsidRPr="00B006B9">
        <w:rPr>
          <w:rFonts w:ascii="Times New Roman" w:hAnsi="Times New Roman"/>
          <w:sz w:val="28"/>
          <w:szCs w:val="28"/>
        </w:rPr>
        <w:t>золотою</w:t>
      </w:r>
      <w:proofErr w:type="gramEnd"/>
      <w:r w:rsidRPr="00B006B9">
        <w:rPr>
          <w:rFonts w:ascii="Times New Roman" w:hAnsi="Times New Roman"/>
          <w:sz w:val="28"/>
          <w:szCs w:val="28"/>
        </w:rPr>
        <w:t xml:space="preserve"> (</w:t>
      </w:r>
      <w:proofErr w:type="spellStart"/>
      <w:r w:rsidRPr="00B006B9">
        <w:rPr>
          <w:rFonts w:ascii="Times New Roman" w:hAnsi="Times New Roman"/>
          <w:sz w:val="28"/>
          <w:szCs w:val="28"/>
        </w:rPr>
        <w:t>срібною</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медаллю</w:t>
      </w:r>
      <w:proofErr w:type="spellEnd"/>
      <w:r w:rsidRPr="00B006B9">
        <w:rPr>
          <w:rFonts w:ascii="Times New Roman" w:hAnsi="Times New Roman"/>
          <w:sz w:val="28"/>
          <w:szCs w:val="28"/>
        </w:rPr>
        <w:t>;</w:t>
      </w:r>
    </w:p>
    <w:p w:rsidR="00CD4988" w:rsidRPr="007505DE" w:rsidRDefault="00CD4988" w:rsidP="00812ECB">
      <w:pPr>
        <w:pStyle w:val="a3"/>
        <w:spacing w:line="360" w:lineRule="auto"/>
        <w:rPr>
          <w:rFonts w:ascii="Times New Roman" w:hAnsi="Times New Roman"/>
          <w:sz w:val="28"/>
          <w:szCs w:val="28"/>
          <w:lang w:val="uk-UA"/>
        </w:rPr>
      </w:pPr>
      <w:r w:rsidRPr="00B006B9">
        <w:rPr>
          <w:rFonts w:ascii="Times New Roman" w:hAnsi="Times New Roman"/>
          <w:sz w:val="28"/>
          <w:szCs w:val="28"/>
        </w:rPr>
        <w:t xml:space="preserve">    - </w:t>
      </w:r>
      <w:proofErr w:type="spellStart"/>
      <w:r w:rsidRPr="00B006B9">
        <w:rPr>
          <w:rFonts w:ascii="Times New Roman" w:hAnsi="Times New Roman"/>
          <w:sz w:val="28"/>
          <w:szCs w:val="28"/>
        </w:rPr>
        <w:t>випускники</w:t>
      </w:r>
      <w:proofErr w:type="spellEnd"/>
      <w:r>
        <w:rPr>
          <w:rFonts w:ascii="Times New Roman" w:hAnsi="Times New Roman"/>
          <w:sz w:val="28"/>
          <w:szCs w:val="28"/>
          <w:lang w:val="uk-UA"/>
        </w:rPr>
        <w:t xml:space="preserve"> </w:t>
      </w:r>
      <w:r w:rsidRPr="00B006B9">
        <w:rPr>
          <w:rFonts w:ascii="Times New Roman" w:hAnsi="Times New Roman"/>
          <w:sz w:val="28"/>
          <w:szCs w:val="28"/>
        </w:rPr>
        <w:t>закладу</w:t>
      </w:r>
      <w:r w:rsidR="005E6CF4">
        <w:rPr>
          <w:rFonts w:ascii="Times New Roman" w:hAnsi="Times New Roman"/>
          <w:sz w:val="28"/>
          <w:szCs w:val="28"/>
          <w:lang w:val="uk-UA"/>
        </w:rPr>
        <w:t xml:space="preserve"> загальної середньої освіти</w:t>
      </w:r>
      <w:r w:rsidRPr="00B006B9">
        <w:rPr>
          <w:rFonts w:ascii="Times New Roman" w:hAnsi="Times New Roman"/>
          <w:sz w:val="28"/>
          <w:szCs w:val="28"/>
        </w:rPr>
        <w:t xml:space="preserve"> II </w:t>
      </w:r>
      <w:proofErr w:type="spellStart"/>
      <w:r w:rsidRPr="00B006B9">
        <w:rPr>
          <w:rFonts w:ascii="Times New Roman" w:hAnsi="Times New Roman"/>
          <w:sz w:val="28"/>
          <w:szCs w:val="28"/>
        </w:rPr>
        <w:t>ступеня</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які</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мають</w:t>
      </w:r>
      <w:proofErr w:type="spellEnd"/>
      <w:r>
        <w:rPr>
          <w:rFonts w:ascii="Times New Roman" w:hAnsi="Times New Roman"/>
          <w:sz w:val="28"/>
          <w:szCs w:val="28"/>
          <w:lang w:val="uk-UA"/>
        </w:rPr>
        <w:t xml:space="preserve"> </w:t>
      </w:r>
      <w:proofErr w:type="spellStart"/>
      <w:proofErr w:type="gramStart"/>
      <w:r w:rsidRPr="00B006B9">
        <w:rPr>
          <w:rFonts w:ascii="Times New Roman" w:hAnsi="Times New Roman"/>
          <w:sz w:val="28"/>
          <w:szCs w:val="28"/>
        </w:rPr>
        <w:t>св</w:t>
      </w:r>
      <w:proofErr w:type="gramEnd"/>
      <w:r w:rsidRPr="00B006B9">
        <w:rPr>
          <w:rFonts w:ascii="Times New Roman" w:hAnsi="Times New Roman"/>
          <w:sz w:val="28"/>
          <w:szCs w:val="28"/>
        </w:rPr>
        <w:t>ідоцтво</w:t>
      </w:r>
      <w:proofErr w:type="spellEnd"/>
      <w:r w:rsidRPr="00B006B9">
        <w:rPr>
          <w:rFonts w:ascii="Times New Roman" w:hAnsi="Times New Roman"/>
          <w:sz w:val="28"/>
          <w:szCs w:val="28"/>
        </w:rPr>
        <w:t xml:space="preserve"> про </w:t>
      </w:r>
      <w:proofErr w:type="spellStart"/>
      <w:r w:rsidRPr="00B006B9">
        <w:rPr>
          <w:rFonts w:ascii="Times New Roman" w:hAnsi="Times New Roman"/>
          <w:sz w:val="28"/>
          <w:szCs w:val="28"/>
        </w:rPr>
        <w:t>базову</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загальну</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середню</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освіту</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з</w:t>
      </w:r>
      <w:proofErr w:type="spellEnd"/>
      <w:r w:rsidRPr="00B006B9">
        <w:rPr>
          <w:rFonts w:ascii="Times New Roman" w:hAnsi="Times New Roman"/>
          <w:sz w:val="28"/>
          <w:szCs w:val="28"/>
        </w:rPr>
        <w:t xml:space="preserve"> </w:t>
      </w:r>
      <w:proofErr w:type="spellStart"/>
      <w:r w:rsidRPr="00B006B9">
        <w:rPr>
          <w:rFonts w:ascii="Times New Roman" w:hAnsi="Times New Roman"/>
          <w:sz w:val="28"/>
          <w:szCs w:val="28"/>
        </w:rPr>
        <w:t>відзнакою</w:t>
      </w:r>
      <w:proofErr w:type="spellEnd"/>
      <w:r w:rsidRPr="00B006B9">
        <w:rPr>
          <w:rFonts w:ascii="Times New Roman" w:hAnsi="Times New Roman"/>
          <w:sz w:val="28"/>
          <w:szCs w:val="28"/>
        </w:rPr>
        <w:t>;</w:t>
      </w:r>
      <w:r>
        <w:rPr>
          <w:rFonts w:ascii="Times New Roman" w:hAnsi="Times New Roman"/>
          <w:sz w:val="28"/>
          <w:szCs w:val="28"/>
          <w:lang w:val="uk-UA"/>
        </w:rPr>
        <w:t xml:space="preserve"> </w:t>
      </w:r>
      <w:r w:rsidRPr="007505DE">
        <w:rPr>
          <w:rFonts w:ascii="Times New Roman" w:hAnsi="Times New Roman"/>
          <w:sz w:val="28"/>
          <w:szCs w:val="28"/>
          <w:lang w:val="uk-UA"/>
        </w:rPr>
        <w:t>учасники</w:t>
      </w:r>
      <w:r>
        <w:rPr>
          <w:rFonts w:ascii="Times New Roman" w:hAnsi="Times New Roman"/>
          <w:sz w:val="28"/>
          <w:szCs w:val="28"/>
          <w:lang w:val="uk-UA"/>
        </w:rPr>
        <w:t xml:space="preserve">  </w:t>
      </w:r>
      <w:r w:rsidRPr="007505DE">
        <w:rPr>
          <w:rFonts w:ascii="Times New Roman" w:hAnsi="Times New Roman"/>
          <w:sz w:val="28"/>
          <w:szCs w:val="28"/>
          <w:lang w:val="uk-UA"/>
        </w:rPr>
        <w:t>міжнародних,</w:t>
      </w:r>
      <w:r>
        <w:rPr>
          <w:rFonts w:ascii="Times New Roman" w:hAnsi="Times New Roman"/>
          <w:sz w:val="28"/>
          <w:szCs w:val="28"/>
          <w:lang w:val="uk-UA"/>
        </w:rPr>
        <w:t xml:space="preserve"> </w:t>
      </w:r>
      <w:r w:rsidRPr="007505DE">
        <w:rPr>
          <w:rFonts w:ascii="Times New Roman" w:hAnsi="Times New Roman"/>
          <w:sz w:val="28"/>
          <w:szCs w:val="28"/>
          <w:lang w:val="uk-UA"/>
        </w:rPr>
        <w:t>завершального</w:t>
      </w:r>
      <w:r>
        <w:rPr>
          <w:rFonts w:ascii="Times New Roman" w:hAnsi="Times New Roman"/>
          <w:sz w:val="28"/>
          <w:szCs w:val="28"/>
          <w:lang w:val="uk-UA"/>
        </w:rPr>
        <w:t xml:space="preserve"> </w:t>
      </w:r>
      <w:r w:rsidRPr="007505DE">
        <w:rPr>
          <w:rFonts w:ascii="Times New Roman" w:hAnsi="Times New Roman"/>
          <w:sz w:val="28"/>
          <w:szCs w:val="28"/>
          <w:lang w:val="uk-UA"/>
        </w:rPr>
        <w:t>етапу</w:t>
      </w:r>
      <w:r>
        <w:rPr>
          <w:rFonts w:ascii="Times New Roman" w:hAnsi="Times New Roman"/>
          <w:sz w:val="28"/>
          <w:szCs w:val="28"/>
          <w:lang w:val="uk-UA"/>
        </w:rPr>
        <w:t xml:space="preserve"> </w:t>
      </w:r>
      <w:r w:rsidRPr="007505DE">
        <w:rPr>
          <w:rFonts w:ascii="Times New Roman" w:hAnsi="Times New Roman"/>
          <w:sz w:val="28"/>
          <w:szCs w:val="28"/>
          <w:lang w:val="uk-UA"/>
        </w:rPr>
        <w:t>Всеукраїнських</w:t>
      </w:r>
      <w:r>
        <w:rPr>
          <w:rFonts w:ascii="Times New Roman" w:hAnsi="Times New Roman"/>
          <w:sz w:val="28"/>
          <w:szCs w:val="28"/>
          <w:lang w:val="uk-UA"/>
        </w:rPr>
        <w:t xml:space="preserve"> </w:t>
      </w:r>
      <w:r w:rsidRPr="007505DE">
        <w:rPr>
          <w:rFonts w:ascii="Times New Roman" w:hAnsi="Times New Roman"/>
          <w:sz w:val="28"/>
          <w:szCs w:val="28"/>
          <w:lang w:val="uk-UA"/>
        </w:rPr>
        <w:t>учнівських</w:t>
      </w:r>
      <w:r>
        <w:rPr>
          <w:rFonts w:ascii="Times New Roman" w:hAnsi="Times New Roman"/>
          <w:sz w:val="28"/>
          <w:szCs w:val="28"/>
          <w:lang w:val="uk-UA"/>
        </w:rPr>
        <w:t xml:space="preserve"> </w:t>
      </w:r>
      <w:r w:rsidRPr="007505DE">
        <w:rPr>
          <w:rFonts w:ascii="Times New Roman" w:hAnsi="Times New Roman"/>
          <w:sz w:val="28"/>
          <w:szCs w:val="28"/>
          <w:lang w:val="uk-UA"/>
        </w:rPr>
        <w:t>олімпіад, конкурсів з дисциплін за умови, якщо вони вступають</w:t>
      </w:r>
      <w:r>
        <w:rPr>
          <w:rFonts w:ascii="Times New Roman" w:hAnsi="Times New Roman"/>
          <w:sz w:val="28"/>
          <w:szCs w:val="28"/>
          <w:lang w:val="uk-UA"/>
        </w:rPr>
        <w:t xml:space="preserve"> за професіями</w:t>
      </w:r>
      <w:r w:rsidRPr="007505DE">
        <w:rPr>
          <w:rFonts w:ascii="Times New Roman" w:hAnsi="Times New Roman"/>
          <w:sz w:val="28"/>
          <w:szCs w:val="28"/>
          <w:lang w:val="uk-UA"/>
        </w:rPr>
        <w:t>, для яких</w:t>
      </w:r>
      <w:r>
        <w:rPr>
          <w:rFonts w:ascii="Times New Roman" w:hAnsi="Times New Roman"/>
          <w:sz w:val="28"/>
          <w:szCs w:val="28"/>
          <w:lang w:val="uk-UA"/>
        </w:rPr>
        <w:t xml:space="preserve"> </w:t>
      </w:r>
      <w:r w:rsidRPr="007505DE">
        <w:rPr>
          <w:rFonts w:ascii="Times New Roman" w:hAnsi="Times New Roman"/>
          <w:sz w:val="28"/>
          <w:szCs w:val="28"/>
          <w:lang w:val="uk-UA"/>
        </w:rPr>
        <w:t>вищезазначені</w:t>
      </w:r>
      <w:r>
        <w:rPr>
          <w:rFonts w:ascii="Times New Roman" w:hAnsi="Times New Roman"/>
          <w:sz w:val="28"/>
          <w:szCs w:val="28"/>
          <w:lang w:val="uk-UA"/>
        </w:rPr>
        <w:t xml:space="preserve"> </w:t>
      </w:r>
      <w:r w:rsidRPr="007505DE">
        <w:rPr>
          <w:rFonts w:ascii="Times New Roman" w:hAnsi="Times New Roman"/>
          <w:sz w:val="28"/>
          <w:szCs w:val="28"/>
          <w:lang w:val="uk-UA"/>
        </w:rPr>
        <w:t>дисципліни є профільними;</w:t>
      </w:r>
    </w:p>
    <w:p w:rsidR="00CD4988" w:rsidRPr="00B006B9" w:rsidRDefault="00CD4988" w:rsidP="00B006B9">
      <w:pPr>
        <w:pStyle w:val="a3"/>
        <w:spacing w:line="360" w:lineRule="auto"/>
        <w:rPr>
          <w:rFonts w:ascii="Times New Roman" w:hAnsi="Times New Roman"/>
          <w:sz w:val="28"/>
          <w:szCs w:val="28"/>
        </w:rPr>
      </w:pPr>
      <w:r w:rsidRPr="007505DE">
        <w:rPr>
          <w:rFonts w:ascii="Times New Roman" w:hAnsi="Times New Roman"/>
          <w:sz w:val="28"/>
          <w:szCs w:val="28"/>
          <w:lang w:val="uk-UA"/>
        </w:rPr>
        <w:t xml:space="preserve">    </w:t>
      </w:r>
      <w:r w:rsidRPr="00B006B9">
        <w:rPr>
          <w:rFonts w:ascii="Times New Roman" w:hAnsi="Times New Roman"/>
          <w:sz w:val="28"/>
          <w:szCs w:val="28"/>
        </w:rPr>
        <w:t xml:space="preserve">- особи, </w:t>
      </w:r>
      <w:proofErr w:type="spellStart"/>
      <w:r w:rsidRPr="00B006B9">
        <w:rPr>
          <w:rFonts w:ascii="Times New Roman" w:hAnsi="Times New Roman"/>
          <w:sz w:val="28"/>
          <w:szCs w:val="28"/>
        </w:rPr>
        <w:t>які</w:t>
      </w:r>
      <w:proofErr w:type="spellEnd"/>
      <w:r>
        <w:rPr>
          <w:rFonts w:ascii="Times New Roman" w:hAnsi="Times New Roman"/>
          <w:sz w:val="28"/>
          <w:szCs w:val="28"/>
          <w:lang w:val="uk-UA"/>
        </w:rPr>
        <w:t xml:space="preserve"> </w:t>
      </w:r>
      <w:proofErr w:type="spellStart"/>
      <w:r>
        <w:rPr>
          <w:rFonts w:ascii="Times New Roman" w:hAnsi="Times New Roman"/>
          <w:sz w:val="28"/>
          <w:szCs w:val="28"/>
        </w:rPr>
        <w:t>вступають</w:t>
      </w:r>
      <w:proofErr w:type="spellEnd"/>
      <w:r>
        <w:rPr>
          <w:rFonts w:ascii="Times New Roman" w:hAnsi="Times New Roman"/>
          <w:sz w:val="28"/>
          <w:szCs w:val="28"/>
        </w:rPr>
        <w:t xml:space="preserve"> до </w:t>
      </w:r>
      <w:r>
        <w:rPr>
          <w:rFonts w:ascii="Times New Roman" w:hAnsi="Times New Roman"/>
          <w:sz w:val="28"/>
          <w:szCs w:val="28"/>
          <w:lang w:val="uk-UA"/>
        </w:rPr>
        <w:t xml:space="preserve">Ліцею </w:t>
      </w:r>
      <w:r w:rsidRPr="00B006B9">
        <w:rPr>
          <w:rFonts w:ascii="Times New Roman" w:hAnsi="Times New Roman"/>
          <w:sz w:val="28"/>
          <w:szCs w:val="28"/>
        </w:rPr>
        <w:t xml:space="preserve">за </w:t>
      </w:r>
      <w:proofErr w:type="spellStart"/>
      <w:r w:rsidRPr="00B006B9">
        <w:rPr>
          <w:rFonts w:ascii="Times New Roman" w:hAnsi="Times New Roman"/>
          <w:sz w:val="28"/>
          <w:szCs w:val="28"/>
        </w:rPr>
        <w:t>цільовим</w:t>
      </w:r>
      <w:proofErr w:type="spellEnd"/>
      <w:r>
        <w:rPr>
          <w:rFonts w:ascii="Times New Roman" w:hAnsi="Times New Roman"/>
          <w:sz w:val="28"/>
          <w:szCs w:val="28"/>
          <w:lang w:val="uk-UA"/>
        </w:rPr>
        <w:t xml:space="preserve"> </w:t>
      </w:r>
      <w:proofErr w:type="spellStart"/>
      <w:r w:rsidRPr="00B006B9">
        <w:rPr>
          <w:rFonts w:ascii="Times New Roman" w:hAnsi="Times New Roman"/>
          <w:sz w:val="28"/>
          <w:szCs w:val="28"/>
        </w:rPr>
        <w:t>направленням</w:t>
      </w:r>
      <w:proofErr w:type="spellEnd"/>
      <w:r w:rsidRPr="00B006B9">
        <w:rPr>
          <w:rFonts w:ascii="Times New Roman" w:hAnsi="Times New Roman"/>
          <w:sz w:val="28"/>
          <w:szCs w:val="28"/>
        </w:rPr>
        <w:t xml:space="preserve"> на </w:t>
      </w:r>
      <w:proofErr w:type="spellStart"/>
      <w:r w:rsidRPr="00B006B9">
        <w:rPr>
          <w:rFonts w:ascii="Times New Roman" w:hAnsi="Times New Roman"/>
          <w:sz w:val="28"/>
          <w:szCs w:val="28"/>
        </w:rPr>
        <w:t>навчання</w:t>
      </w:r>
      <w:proofErr w:type="spellEnd"/>
      <w:r w:rsidRPr="00B006B9">
        <w:rPr>
          <w:rFonts w:ascii="Times New Roman" w:hAnsi="Times New Roman"/>
          <w:sz w:val="28"/>
          <w:szCs w:val="28"/>
        </w:rPr>
        <w:t>.</w:t>
      </w:r>
    </w:p>
    <w:p w:rsidR="00CD4988" w:rsidRPr="00C84B61" w:rsidRDefault="00CD4988" w:rsidP="00955573">
      <w:pPr>
        <w:shd w:val="clear" w:color="auto" w:fill="FFFFFF"/>
        <w:tabs>
          <w:tab w:val="left" w:pos="1224"/>
        </w:tabs>
        <w:spacing w:line="360" w:lineRule="auto"/>
        <w:ind w:firstLine="734"/>
        <w:rPr>
          <w:sz w:val="28"/>
          <w:szCs w:val="28"/>
          <w:lang w:val="uk-UA"/>
        </w:rPr>
      </w:pPr>
      <w:r w:rsidRPr="00B006B9">
        <w:rPr>
          <w:sz w:val="28"/>
          <w:szCs w:val="28"/>
        </w:rPr>
        <w:t xml:space="preserve">    5.3. Не </w:t>
      </w:r>
      <w:proofErr w:type="spellStart"/>
      <w:proofErr w:type="gramStart"/>
      <w:r w:rsidRPr="00B006B9">
        <w:rPr>
          <w:sz w:val="28"/>
          <w:szCs w:val="28"/>
        </w:rPr>
        <w:t>п</w:t>
      </w:r>
      <w:proofErr w:type="gramEnd"/>
      <w:r w:rsidRPr="00B006B9">
        <w:rPr>
          <w:sz w:val="28"/>
          <w:szCs w:val="28"/>
        </w:rPr>
        <w:t>ізніше</w:t>
      </w:r>
      <w:proofErr w:type="spellEnd"/>
      <w:r>
        <w:rPr>
          <w:sz w:val="28"/>
          <w:szCs w:val="28"/>
          <w:lang w:val="uk-UA"/>
        </w:rPr>
        <w:t xml:space="preserve"> </w:t>
      </w:r>
      <w:proofErr w:type="spellStart"/>
      <w:r w:rsidRPr="00B006B9">
        <w:rPr>
          <w:sz w:val="28"/>
          <w:szCs w:val="28"/>
        </w:rPr>
        <w:t>ніж</w:t>
      </w:r>
      <w:proofErr w:type="spellEnd"/>
      <w:r w:rsidRPr="00B006B9">
        <w:rPr>
          <w:sz w:val="28"/>
          <w:szCs w:val="28"/>
        </w:rPr>
        <w:t xml:space="preserve"> через 5 </w:t>
      </w:r>
      <w:proofErr w:type="spellStart"/>
      <w:r w:rsidRPr="00B006B9">
        <w:rPr>
          <w:sz w:val="28"/>
          <w:szCs w:val="28"/>
        </w:rPr>
        <w:t>днів</w:t>
      </w:r>
      <w:proofErr w:type="spellEnd"/>
      <w:r>
        <w:rPr>
          <w:sz w:val="28"/>
          <w:szCs w:val="28"/>
          <w:lang w:val="uk-UA"/>
        </w:rPr>
        <w:t xml:space="preserve"> </w:t>
      </w:r>
      <w:proofErr w:type="spellStart"/>
      <w:r w:rsidRPr="00B006B9">
        <w:rPr>
          <w:sz w:val="28"/>
          <w:szCs w:val="28"/>
        </w:rPr>
        <w:t>після</w:t>
      </w:r>
      <w:proofErr w:type="spellEnd"/>
      <w:r>
        <w:rPr>
          <w:sz w:val="28"/>
          <w:szCs w:val="28"/>
          <w:lang w:val="uk-UA"/>
        </w:rPr>
        <w:t xml:space="preserve"> </w:t>
      </w:r>
      <w:proofErr w:type="spellStart"/>
      <w:r w:rsidRPr="00B006B9">
        <w:rPr>
          <w:sz w:val="28"/>
          <w:szCs w:val="28"/>
        </w:rPr>
        <w:t>закін</w:t>
      </w:r>
      <w:r>
        <w:rPr>
          <w:sz w:val="28"/>
          <w:szCs w:val="28"/>
        </w:rPr>
        <w:t>чення</w:t>
      </w:r>
      <w:proofErr w:type="spellEnd"/>
      <w:r>
        <w:rPr>
          <w:sz w:val="28"/>
          <w:szCs w:val="28"/>
        </w:rPr>
        <w:t xml:space="preserve"> конкурсного</w:t>
      </w:r>
      <w:r>
        <w:rPr>
          <w:sz w:val="28"/>
          <w:szCs w:val="28"/>
          <w:lang w:val="uk-UA"/>
        </w:rPr>
        <w:t xml:space="preserve"> </w:t>
      </w:r>
      <w:proofErr w:type="spellStart"/>
      <w:r>
        <w:rPr>
          <w:sz w:val="28"/>
          <w:szCs w:val="28"/>
        </w:rPr>
        <w:t>відбору</w:t>
      </w:r>
      <w:proofErr w:type="spellEnd"/>
      <w:r>
        <w:rPr>
          <w:sz w:val="28"/>
          <w:szCs w:val="28"/>
          <w:lang w:val="uk-UA"/>
        </w:rPr>
        <w:t xml:space="preserve"> </w:t>
      </w:r>
      <w:r w:rsidRPr="002D39F4">
        <w:rPr>
          <w:sz w:val="28"/>
          <w:szCs w:val="28"/>
          <w:lang w:val="uk-UA"/>
        </w:rPr>
        <w:t>приймальна  комісія  приймає  рішення,  оформляє  протокол  та оголошує список  осіб,  що рекомендовані  до зарахування на навчання  до</w:t>
      </w:r>
      <w:r>
        <w:rPr>
          <w:sz w:val="28"/>
          <w:szCs w:val="28"/>
          <w:lang w:val="uk-UA"/>
        </w:rPr>
        <w:t xml:space="preserve"> Ліцею </w:t>
      </w:r>
      <w:r w:rsidRPr="00702D36">
        <w:rPr>
          <w:sz w:val="28"/>
          <w:szCs w:val="28"/>
          <w:lang w:val="uk-UA"/>
        </w:rPr>
        <w:t>за обраною формою навчання</w:t>
      </w:r>
      <w:r>
        <w:rPr>
          <w:sz w:val="28"/>
          <w:szCs w:val="28"/>
          <w:lang w:val="uk-UA"/>
        </w:rPr>
        <w:t>.</w:t>
      </w:r>
    </w:p>
    <w:p w:rsidR="00CD4988" w:rsidRPr="00E54370" w:rsidRDefault="00CD4988" w:rsidP="00C84B61">
      <w:pPr>
        <w:pStyle w:val="a3"/>
        <w:spacing w:line="360" w:lineRule="auto"/>
        <w:rPr>
          <w:rFonts w:ascii="Times New Roman" w:hAnsi="Times New Roman"/>
          <w:sz w:val="28"/>
          <w:szCs w:val="28"/>
          <w:lang w:val="uk-UA"/>
        </w:rPr>
      </w:pPr>
      <w:r w:rsidRPr="00E54370">
        <w:rPr>
          <w:rFonts w:ascii="Times New Roman" w:hAnsi="Times New Roman"/>
          <w:sz w:val="28"/>
          <w:szCs w:val="28"/>
          <w:lang w:val="uk-UA"/>
        </w:rPr>
        <w:t>5.4. У разі</w:t>
      </w:r>
      <w:r>
        <w:rPr>
          <w:rFonts w:ascii="Times New Roman" w:hAnsi="Times New Roman"/>
          <w:sz w:val="28"/>
          <w:szCs w:val="28"/>
          <w:lang w:val="uk-UA"/>
        </w:rPr>
        <w:t xml:space="preserve"> </w:t>
      </w:r>
      <w:r w:rsidRPr="00E54370">
        <w:rPr>
          <w:rFonts w:ascii="Times New Roman" w:hAnsi="Times New Roman"/>
          <w:sz w:val="28"/>
          <w:szCs w:val="28"/>
          <w:lang w:val="uk-UA"/>
        </w:rPr>
        <w:t>оскарження</w:t>
      </w:r>
      <w:r>
        <w:rPr>
          <w:rFonts w:ascii="Times New Roman" w:hAnsi="Times New Roman"/>
          <w:sz w:val="28"/>
          <w:szCs w:val="28"/>
          <w:lang w:val="uk-UA"/>
        </w:rPr>
        <w:t xml:space="preserve"> результатів конкурсного </w:t>
      </w:r>
      <w:r w:rsidRPr="00E54370">
        <w:rPr>
          <w:rFonts w:ascii="Times New Roman" w:hAnsi="Times New Roman"/>
          <w:sz w:val="28"/>
          <w:szCs w:val="28"/>
          <w:lang w:val="uk-UA"/>
        </w:rPr>
        <w:t>відбору</w:t>
      </w:r>
      <w:r>
        <w:rPr>
          <w:rFonts w:ascii="Times New Roman" w:hAnsi="Times New Roman"/>
          <w:sz w:val="28"/>
          <w:szCs w:val="28"/>
          <w:lang w:val="uk-UA"/>
        </w:rPr>
        <w:t xml:space="preserve"> </w:t>
      </w:r>
      <w:r w:rsidRPr="00E54370">
        <w:rPr>
          <w:rFonts w:ascii="Times New Roman" w:hAnsi="Times New Roman"/>
          <w:sz w:val="28"/>
          <w:szCs w:val="28"/>
          <w:lang w:val="uk-UA"/>
        </w:rPr>
        <w:t>вступник у триденний строк після</w:t>
      </w:r>
      <w:r>
        <w:rPr>
          <w:rFonts w:ascii="Times New Roman" w:hAnsi="Times New Roman"/>
          <w:sz w:val="28"/>
          <w:szCs w:val="28"/>
          <w:lang w:val="uk-UA"/>
        </w:rPr>
        <w:t xml:space="preserve"> </w:t>
      </w:r>
      <w:r w:rsidRPr="00E54370">
        <w:rPr>
          <w:rFonts w:ascii="Times New Roman" w:hAnsi="Times New Roman"/>
          <w:sz w:val="28"/>
          <w:szCs w:val="28"/>
          <w:lang w:val="uk-UA"/>
        </w:rPr>
        <w:t>їх</w:t>
      </w:r>
      <w:r>
        <w:rPr>
          <w:rFonts w:ascii="Times New Roman" w:hAnsi="Times New Roman"/>
          <w:sz w:val="28"/>
          <w:szCs w:val="28"/>
          <w:lang w:val="uk-UA"/>
        </w:rPr>
        <w:t xml:space="preserve"> </w:t>
      </w:r>
      <w:r w:rsidRPr="00E54370">
        <w:rPr>
          <w:rFonts w:ascii="Times New Roman" w:hAnsi="Times New Roman"/>
          <w:sz w:val="28"/>
          <w:szCs w:val="28"/>
          <w:lang w:val="uk-UA"/>
        </w:rPr>
        <w:t>оголошення</w:t>
      </w:r>
      <w:r>
        <w:rPr>
          <w:rFonts w:ascii="Times New Roman" w:hAnsi="Times New Roman"/>
          <w:sz w:val="28"/>
          <w:szCs w:val="28"/>
          <w:lang w:val="uk-UA"/>
        </w:rPr>
        <w:t xml:space="preserve"> </w:t>
      </w:r>
      <w:r w:rsidRPr="00E54370">
        <w:rPr>
          <w:rFonts w:ascii="Times New Roman" w:hAnsi="Times New Roman"/>
          <w:sz w:val="28"/>
          <w:szCs w:val="28"/>
          <w:lang w:val="uk-UA"/>
        </w:rPr>
        <w:t>подає</w:t>
      </w:r>
      <w:r>
        <w:rPr>
          <w:rFonts w:ascii="Times New Roman" w:hAnsi="Times New Roman"/>
          <w:sz w:val="28"/>
          <w:szCs w:val="28"/>
          <w:lang w:val="uk-UA"/>
        </w:rPr>
        <w:t xml:space="preserve"> </w:t>
      </w:r>
      <w:r w:rsidRPr="00E54370">
        <w:rPr>
          <w:rFonts w:ascii="Times New Roman" w:hAnsi="Times New Roman"/>
          <w:sz w:val="28"/>
          <w:szCs w:val="28"/>
          <w:lang w:val="uk-UA"/>
        </w:rPr>
        <w:t>відповідну</w:t>
      </w:r>
      <w:r>
        <w:rPr>
          <w:rFonts w:ascii="Times New Roman" w:hAnsi="Times New Roman"/>
          <w:sz w:val="28"/>
          <w:szCs w:val="28"/>
          <w:lang w:val="uk-UA"/>
        </w:rPr>
        <w:t xml:space="preserve"> </w:t>
      </w:r>
      <w:r w:rsidRPr="00E54370">
        <w:rPr>
          <w:rFonts w:ascii="Times New Roman" w:hAnsi="Times New Roman"/>
          <w:sz w:val="28"/>
          <w:szCs w:val="28"/>
          <w:lang w:val="uk-UA"/>
        </w:rPr>
        <w:t>заяву на ім'я</w:t>
      </w:r>
      <w:r>
        <w:rPr>
          <w:rFonts w:ascii="Times New Roman" w:hAnsi="Times New Roman"/>
          <w:sz w:val="28"/>
          <w:szCs w:val="28"/>
          <w:lang w:val="uk-UA"/>
        </w:rPr>
        <w:t xml:space="preserve"> </w:t>
      </w:r>
      <w:r w:rsidRPr="00E54370">
        <w:rPr>
          <w:rFonts w:ascii="Times New Roman" w:hAnsi="Times New Roman"/>
          <w:sz w:val="28"/>
          <w:szCs w:val="28"/>
          <w:lang w:val="uk-UA"/>
        </w:rPr>
        <w:t>голови</w:t>
      </w:r>
      <w:r>
        <w:rPr>
          <w:rFonts w:ascii="Times New Roman" w:hAnsi="Times New Roman"/>
          <w:sz w:val="28"/>
          <w:szCs w:val="28"/>
          <w:lang w:val="uk-UA"/>
        </w:rPr>
        <w:t xml:space="preserve"> </w:t>
      </w:r>
      <w:r w:rsidRPr="00E54370">
        <w:rPr>
          <w:rFonts w:ascii="Times New Roman" w:hAnsi="Times New Roman"/>
          <w:sz w:val="28"/>
          <w:szCs w:val="28"/>
          <w:lang w:val="uk-UA"/>
        </w:rPr>
        <w:t>приймальної</w:t>
      </w:r>
      <w:r>
        <w:rPr>
          <w:rFonts w:ascii="Times New Roman" w:hAnsi="Times New Roman"/>
          <w:sz w:val="28"/>
          <w:szCs w:val="28"/>
          <w:lang w:val="uk-UA"/>
        </w:rPr>
        <w:t xml:space="preserve"> </w:t>
      </w:r>
      <w:r w:rsidRPr="00E54370">
        <w:rPr>
          <w:rFonts w:ascii="Times New Roman" w:hAnsi="Times New Roman"/>
          <w:sz w:val="28"/>
          <w:szCs w:val="28"/>
          <w:lang w:val="uk-UA"/>
        </w:rPr>
        <w:t>комісії.</w:t>
      </w:r>
      <w:r w:rsidRPr="00C84B61">
        <w:rPr>
          <w:rFonts w:ascii="Times New Roman" w:hAnsi="Times New Roman"/>
          <w:sz w:val="28"/>
          <w:szCs w:val="28"/>
        </w:rPr>
        <w:t> </w:t>
      </w:r>
    </w:p>
    <w:p w:rsidR="00CD4988" w:rsidRPr="00C84B61" w:rsidRDefault="00CD4988" w:rsidP="00C84B61">
      <w:pPr>
        <w:pStyle w:val="a3"/>
        <w:spacing w:line="360" w:lineRule="auto"/>
        <w:ind w:firstLine="708"/>
        <w:rPr>
          <w:rFonts w:ascii="Times New Roman" w:hAnsi="Times New Roman"/>
          <w:sz w:val="28"/>
          <w:szCs w:val="28"/>
        </w:rPr>
      </w:pPr>
      <w:r w:rsidRPr="00C84B61">
        <w:rPr>
          <w:rFonts w:ascii="Times New Roman" w:hAnsi="Times New Roman"/>
          <w:sz w:val="28"/>
          <w:szCs w:val="28"/>
        </w:rPr>
        <w:t>5.5.</w:t>
      </w:r>
      <w:r w:rsidRPr="00C84B61">
        <w:rPr>
          <w:rFonts w:ascii="Times New Roman" w:hAnsi="Times New Roman"/>
          <w:sz w:val="28"/>
          <w:szCs w:val="28"/>
        </w:rPr>
        <w:tab/>
      </w:r>
      <w:proofErr w:type="spellStart"/>
      <w:r w:rsidRPr="00C84B61">
        <w:rPr>
          <w:rFonts w:ascii="Times New Roman" w:hAnsi="Times New Roman"/>
          <w:sz w:val="28"/>
          <w:szCs w:val="28"/>
        </w:rPr>
        <w:t>Зарахування</w:t>
      </w:r>
      <w:proofErr w:type="spellEnd"/>
      <w:r w:rsidRPr="00C84B61">
        <w:rPr>
          <w:rFonts w:ascii="Times New Roman" w:hAnsi="Times New Roman"/>
          <w:sz w:val="28"/>
          <w:szCs w:val="28"/>
        </w:rPr>
        <w:t xml:space="preserve"> до </w:t>
      </w:r>
      <w:r>
        <w:rPr>
          <w:rFonts w:ascii="Times New Roman" w:hAnsi="Times New Roman"/>
          <w:sz w:val="28"/>
          <w:szCs w:val="28"/>
          <w:lang w:val="uk-UA"/>
        </w:rPr>
        <w:t xml:space="preserve">Ліцею </w:t>
      </w:r>
      <w:proofErr w:type="spellStart"/>
      <w:r w:rsidRPr="00C84B61">
        <w:rPr>
          <w:rFonts w:ascii="Times New Roman" w:hAnsi="Times New Roman"/>
          <w:sz w:val="28"/>
          <w:szCs w:val="28"/>
        </w:rPr>
        <w:t>здійснюється</w:t>
      </w:r>
      <w:proofErr w:type="spellEnd"/>
      <w:r w:rsidRPr="00C84B61">
        <w:rPr>
          <w:rFonts w:ascii="Times New Roman" w:hAnsi="Times New Roman"/>
          <w:sz w:val="28"/>
          <w:szCs w:val="28"/>
        </w:rPr>
        <w:t xml:space="preserve"> наказом  директора </w:t>
      </w:r>
      <w:proofErr w:type="spellStart"/>
      <w:r>
        <w:rPr>
          <w:rFonts w:ascii="Times New Roman" w:hAnsi="Times New Roman"/>
          <w:sz w:val="28"/>
          <w:szCs w:val="28"/>
        </w:rPr>
        <w:t>ліцею</w:t>
      </w:r>
      <w:proofErr w:type="spellEnd"/>
      <w:r w:rsidRPr="00C84B61">
        <w:rPr>
          <w:rFonts w:ascii="Times New Roman" w:hAnsi="Times New Roman"/>
          <w:sz w:val="28"/>
          <w:szCs w:val="28"/>
        </w:rPr>
        <w:t>. </w:t>
      </w:r>
    </w:p>
    <w:p w:rsidR="00CD4988" w:rsidRPr="00C84B61" w:rsidRDefault="00CD4988" w:rsidP="00C84B61">
      <w:pPr>
        <w:pStyle w:val="a3"/>
        <w:spacing w:line="360" w:lineRule="auto"/>
        <w:ind w:firstLine="708"/>
        <w:rPr>
          <w:rFonts w:ascii="Times New Roman" w:hAnsi="Times New Roman"/>
          <w:sz w:val="28"/>
          <w:szCs w:val="28"/>
        </w:rPr>
      </w:pPr>
      <w:r w:rsidRPr="00C84B61">
        <w:rPr>
          <w:rFonts w:ascii="Times New Roman" w:hAnsi="Times New Roman"/>
          <w:sz w:val="28"/>
          <w:szCs w:val="28"/>
        </w:rPr>
        <w:t xml:space="preserve">5.6. </w:t>
      </w:r>
      <w:proofErr w:type="spellStart"/>
      <w:proofErr w:type="gramStart"/>
      <w:r w:rsidRPr="00C84B61">
        <w:rPr>
          <w:rFonts w:ascii="Times New Roman" w:hAnsi="Times New Roman"/>
          <w:sz w:val="28"/>
          <w:szCs w:val="28"/>
        </w:rPr>
        <w:t>П</w:t>
      </w:r>
      <w:proofErr w:type="gramEnd"/>
      <w:r w:rsidRPr="00C84B61">
        <w:rPr>
          <w:rFonts w:ascii="Times New Roman" w:hAnsi="Times New Roman"/>
          <w:sz w:val="28"/>
          <w:szCs w:val="28"/>
        </w:rPr>
        <w:t>ісля</w:t>
      </w:r>
      <w:proofErr w:type="spellEnd"/>
      <w:r w:rsidRPr="00C84B61">
        <w:rPr>
          <w:rFonts w:ascii="Times New Roman" w:hAnsi="Times New Roman"/>
          <w:sz w:val="28"/>
          <w:szCs w:val="28"/>
        </w:rPr>
        <w:t xml:space="preserve"> конкурсного </w:t>
      </w:r>
      <w:proofErr w:type="spellStart"/>
      <w:r w:rsidRPr="00C84B61">
        <w:rPr>
          <w:rFonts w:ascii="Times New Roman" w:hAnsi="Times New Roman"/>
          <w:sz w:val="28"/>
          <w:szCs w:val="28"/>
        </w:rPr>
        <w:t>відбору</w:t>
      </w:r>
      <w:proofErr w:type="spellEnd"/>
      <w:r>
        <w:rPr>
          <w:rFonts w:ascii="Times New Roman" w:hAnsi="Times New Roman"/>
          <w:sz w:val="28"/>
          <w:szCs w:val="28"/>
          <w:lang w:val="uk-UA"/>
        </w:rPr>
        <w:t xml:space="preserve"> </w:t>
      </w:r>
      <w:proofErr w:type="spellStart"/>
      <w:r w:rsidRPr="00C84B61">
        <w:rPr>
          <w:rFonts w:ascii="Times New Roman" w:hAnsi="Times New Roman"/>
          <w:sz w:val="28"/>
          <w:szCs w:val="28"/>
        </w:rPr>
        <w:t>зарахування</w:t>
      </w:r>
      <w:proofErr w:type="spellEnd"/>
      <w:r w:rsidRPr="00C84B61">
        <w:rPr>
          <w:rFonts w:ascii="Times New Roman" w:hAnsi="Times New Roman"/>
          <w:sz w:val="28"/>
          <w:szCs w:val="28"/>
        </w:rPr>
        <w:t xml:space="preserve"> до </w:t>
      </w:r>
      <w:r>
        <w:rPr>
          <w:rFonts w:ascii="Times New Roman" w:hAnsi="Times New Roman"/>
          <w:sz w:val="28"/>
          <w:szCs w:val="28"/>
          <w:lang w:val="uk-UA"/>
        </w:rPr>
        <w:t>Ліцею</w:t>
      </w:r>
      <w:r w:rsidRPr="00A31942">
        <w:rPr>
          <w:rFonts w:ascii="Times New Roman" w:hAnsi="Times New Roman"/>
          <w:sz w:val="28"/>
          <w:szCs w:val="28"/>
        </w:rPr>
        <w:t xml:space="preserve"> </w:t>
      </w:r>
      <w:proofErr w:type="spellStart"/>
      <w:r w:rsidRPr="00C84B61">
        <w:rPr>
          <w:rFonts w:ascii="Times New Roman" w:hAnsi="Times New Roman"/>
          <w:sz w:val="28"/>
          <w:szCs w:val="28"/>
        </w:rPr>
        <w:t>може</w:t>
      </w:r>
      <w:proofErr w:type="spellEnd"/>
      <w:r>
        <w:rPr>
          <w:rFonts w:ascii="Times New Roman" w:hAnsi="Times New Roman"/>
          <w:sz w:val="28"/>
          <w:szCs w:val="28"/>
          <w:lang w:val="uk-UA"/>
        </w:rPr>
        <w:t xml:space="preserve"> </w:t>
      </w:r>
      <w:proofErr w:type="spellStart"/>
      <w:r w:rsidRPr="00C84B61">
        <w:rPr>
          <w:rFonts w:ascii="Times New Roman" w:hAnsi="Times New Roman"/>
          <w:sz w:val="28"/>
          <w:szCs w:val="28"/>
        </w:rPr>
        <w:t>супроводжуватись</w:t>
      </w:r>
      <w:proofErr w:type="spellEnd"/>
      <w:r>
        <w:rPr>
          <w:rFonts w:ascii="Times New Roman" w:hAnsi="Times New Roman"/>
          <w:sz w:val="28"/>
          <w:szCs w:val="28"/>
          <w:lang w:val="uk-UA"/>
        </w:rPr>
        <w:t xml:space="preserve"> </w:t>
      </w:r>
      <w:proofErr w:type="spellStart"/>
      <w:r w:rsidRPr="00C84B61">
        <w:rPr>
          <w:rFonts w:ascii="Times New Roman" w:hAnsi="Times New Roman"/>
          <w:sz w:val="28"/>
          <w:szCs w:val="28"/>
        </w:rPr>
        <w:t>укладанням</w:t>
      </w:r>
      <w:proofErr w:type="spellEnd"/>
      <w:r w:rsidRPr="00C84B61">
        <w:rPr>
          <w:rFonts w:ascii="Times New Roman" w:hAnsi="Times New Roman"/>
          <w:sz w:val="28"/>
          <w:szCs w:val="28"/>
        </w:rPr>
        <w:t xml:space="preserve"> договору </w:t>
      </w:r>
      <w:proofErr w:type="spellStart"/>
      <w:r w:rsidRPr="00C84B61">
        <w:rPr>
          <w:rFonts w:ascii="Times New Roman" w:hAnsi="Times New Roman"/>
          <w:sz w:val="28"/>
          <w:szCs w:val="28"/>
        </w:rPr>
        <w:t>між</w:t>
      </w:r>
      <w:proofErr w:type="spellEnd"/>
      <w:r w:rsidRPr="00C84B61">
        <w:rPr>
          <w:rFonts w:ascii="Times New Roman" w:hAnsi="Times New Roman"/>
          <w:sz w:val="28"/>
          <w:szCs w:val="28"/>
        </w:rPr>
        <w:t xml:space="preserve"> закладом</w:t>
      </w:r>
      <w:r w:rsidR="005E6CF4">
        <w:rPr>
          <w:rFonts w:ascii="Times New Roman" w:hAnsi="Times New Roman"/>
          <w:sz w:val="28"/>
          <w:szCs w:val="28"/>
          <w:lang w:val="uk-UA"/>
        </w:rPr>
        <w:t xml:space="preserve"> освіти</w:t>
      </w:r>
      <w:r w:rsidRPr="00C84B61">
        <w:rPr>
          <w:rFonts w:ascii="Times New Roman" w:hAnsi="Times New Roman"/>
          <w:sz w:val="28"/>
          <w:szCs w:val="28"/>
        </w:rPr>
        <w:t xml:space="preserve">, </w:t>
      </w:r>
      <w:proofErr w:type="spellStart"/>
      <w:r w:rsidRPr="00C84B61">
        <w:rPr>
          <w:rFonts w:ascii="Times New Roman" w:hAnsi="Times New Roman"/>
          <w:sz w:val="28"/>
          <w:szCs w:val="28"/>
        </w:rPr>
        <w:t>замовником</w:t>
      </w:r>
      <w:proofErr w:type="spellEnd"/>
      <w:r>
        <w:rPr>
          <w:rFonts w:ascii="Times New Roman" w:hAnsi="Times New Roman"/>
          <w:sz w:val="28"/>
          <w:szCs w:val="28"/>
          <w:lang w:val="uk-UA"/>
        </w:rPr>
        <w:t xml:space="preserve"> </w:t>
      </w:r>
      <w:proofErr w:type="spellStart"/>
      <w:r w:rsidRPr="00C84B61">
        <w:rPr>
          <w:rFonts w:ascii="Times New Roman" w:hAnsi="Times New Roman"/>
          <w:sz w:val="28"/>
          <w:szCs w:val="28"/>
        </w:rPr>
        <w:lastRenderedPageBreak/>
        <w:t>робітничих</w:t>
      </w:r>
      <w:proofErr w:type="spellEnd"/>
      <w:r>
        <w:rPr>
          <w:rFonts w:ascii="Times New Roman" w:hAnsi="Times New Roman"/>
          <w:sz w:val="28"/>
          <w:szCs w:val="28"/>
          <w:lang w:val="uk-UA"/>
        </w:rPr>
        <w:t xml:space="preserve"> </w:t>
      </w:r>
      <w:proofErr w:type="spellStart"/>
      <w:r w:rsidRPr="00C84B61">
        <w:rPr>
          <w:rFonts w:ascii="Times New Roman" w:hAnsi="Times New Roman"/>
          <w:sz w:val="28"/>
          <w:szCs w:val="28"/>
        </w:rPr>
        <w:t>кадрів</w:t>
      </w:r>
      <w:proofErr w:type="spellEnd"/>
      <w:r w:rsidRPr="00C84B61">
        <w:rPr>
          <w:rFonts w:ascii="Times New Roman" w:hAnsi="Times New Roman"/>
          <w:sz w:val="28"/>
          <w:szCs w:val="28"/>
        </w:rPr>
        <w:t xml:space="preserve"> (</w:t>
      </w:r>
      <w:proofErr w:type="spellStart"/>
      <w:r w:rsidRPr="00C84B61">
        <w:rPr>
          <w:rFonts w:ascii="Times New Roman" w:hAnsi="Times New Roman"/>
          <w:sz w:val="28"/>
          <w:szCs w:val="28"/>
        </w:rPr>
        <w:t>підприємством</w:t>
      </w:r>
      <w:proofErr w:type="spellEnd"/>
      <w:r w:rsidRPr="00C84B61">
        <w:rPr>
          <w:rFonts w:ascii="Times New Roman" w:hAnsi="Times New Roman"/>
          <w:sz w:val="28"/>
          <w:szCs w:val="28"/>
        </w:rPr>
        <w:t xml:space="preserve">, </w:t>
      </w:r>
      <w:proofErr w:type="spellStart"/>
      <w:r w:rsidRPr="00C84B61">
        <w:rPr>
          <w:rFonts w:ascii="Times New Roman" w:hAnsi="Times New Roman"/>
          <w:sz w:val="28"/>
          <w:szCs w:val="28"/>
        </w:rPr>
        <w:t>організацією</w:t>
      </w:r>
      <w:proofErr w:type="spellEnd"/>
      <w:r>
        <w:rPr>
          <w:rFonts w:ascii="Times New Roman" w:hAnsi="Times New Roman"/>
          <w:sz w:val="28"/>
          <w:szCs w:val="28"/>
          <w:lang w:val="uk-UA"/>
        </w:rPr>
        <w:t xml:space="preserve"> </w:t>
      </w:r>
      <w:proofErr w:type="spellStart"/>
      <w:r w:rsidRPr="00C84B61">
        <w:rPr>
          <w:rFonts w:ascii="Times New Roman" w:hAnsi="Times New Roman"/>
          <w:sz w:val="28"/>
          <w:szCs w:val="28"/>
        </w:rPr>
        <w:t>тощо</w:t>
      </w:r>
      <w:proofErr w:type="spellEnd"/>
      <w:r w:rsidRPr="00C84B61">
        <w:rPr>
          <w:rFonts w:ascii="Times New Roman" w:hAnsi="Times New Roman"/>
          <w:sz w:val="28"/>
          <w:szCs w:val="28"/>
        </w:rPr>
        <w:t xml:space="preserve">) </w:t>
      </w:r>
      <w:proofErr w:type="spellStart"/>
      <w:r w:rsidRPr="00C84B61">
        <w:rPr>
          <w:rFonts w:ascii="Times New Roman" w:hAnsi="Times New Roman"/>
          <w:sz w:val="28"/>
          <w:szCs w:val="28"/>
        </w:rPr>
        <w:t>і</w:t>
      </w:r>
      <w:proofErr w:type="spellEnd"/>
      <w:r w:rsidRPr="00C84B61">
        <w:rPr>
          <w:rFonts w:ascii="Times New Roman" w:hAnsi="Times New Roman"/>
          <w:sz w:val="28"/>
          <w:szCs w:val="28"/>
        </w:rPr>
        <w:t xml:space="preserve"> </w:t>
      </w:r>
      <w:proofErr w:type="spellStart"/>
      <w:r w:rsidRPr="00C84B61">
        <w:rPr>
          <w:rFonts w:ascii="Times New Roman" w:hAnsi="Times New Roman"/>
          <w:sz w:val="28"/>
          <w:szCs w:val="28"/>
        </w:rPr>
        <w:t>в</w:t>
      </w:r>
      <w:r>
        <w:rPr>
          <w:rFonts w:ascii="Times New Roman" w:hAnsi="Times New Roman"/>
          <w:sz w:val="28"/>
          <w:szCs w:val="28"/>
        </w:rPr>
        <w:t>ипускником</w:t>
      </w:r>
      <w:proofErr w:type="spellEnd"/>
      <w:r>
        <w:rPr>
          <w:rFonts w:ascii="Times New Roman" w:hAnsi="Times New Roman"/>
          <w:sz w:val="28"/>
          <w:szCs w:val="28"/>
        </w:rPr>
        <w:t xml:space="preserve"> (для </w:t>
      </w:r>
      <w:proofErr w:type="spellStart"/>
      <w:r>
        <w:rPr>
          <w:rFonts w:ascii="Times New Roman" w:hAnsi="Times New Roman"/>
          <w:sz w:val="28"/>
          <w:szCs w:val="28"/>
        </w:rPr>
        <w:t>неповнолітніх</w:t>
      </w:r>
      <w:proofErr w:type="spellEnd"/>
      <w:r>
        <w:rPr>
          <w:rFonts w:ascii="Times New Roman" w:hAnsi="Times New Roman"/>
          <w:sz w:val="28"/>
          <w:szCs w:val="28"/>
        </w:rPr>
        <w:t xml:space="preserve"> (</w:t>
      </w:r>
      <w:proofErr w:type="spellStart"/>
      <w:r w:rsidRPr="00C84B61">
        <w:rPr>
          <w:rFonts w:ascii="Times New Roman" w:hAnsi="Times New Roman"/>
          <w:sz w:val="28"/>
          <w:szCs w:val="28"/>
        </w:rPr>
        <w:t>його</w:t>
      </w:r>
      <w:proofErr w:type="spellEnd"/>
      <w:r w:rsidRPr="00C84B61">
        <w:rPr>
          <w:rFonts w:ascii="Times New Roman" w:hAnsi="Times New Roman"/>
          <w:sz w:val="28"/>
          <w:szCs w:val="28"/>
        </w:rPr>
        <w:t xml:space="preserve"> батьками) про </w:t>
      </w:r>
      <w:proofErr w:type="spellStart"/>
      <w:r w:rsidRPr="00C84B61">
        <w:rPr>
          <w:rFonts w:ascii="Times New Roman" w:hAnsi="Times New Roman"/>
          <w:sz w:val="28"/>
          <w:szCs w:val="28"/>
        </w:rPr>
        <w:t>навчання</w:t>
      </w:r>
      <w:proofErr w:type="spellEnd"/>
      <w:r w:rsidRPr="00C84B61">
        <w:rPr>
          <w:rFonts w:ascii="Times New Roman" w:hAnsi="Times New Roman"/>
          <w:sz w:val="28"/>
          <w:szCs w:val="28"/>
        </w:rPr>
        <w:t xml:space="preserve"> та подальше </w:t>
      </w:r>
      <w:proofErr w:type="spellStart"/>
      <w:r w:rsidRPr="00C84B61">
        <w:rPr>
          <w:rFonts w:ascii="Times New Roman" w:hAnsi="Times New Roman"/>
          <w:sz w:val="28"/>
          <w:szCs w:val="28"/>
        </w:rPr>
        <w:t>працевлаштування</w:t>
      </w:r>
      <w:proofErr w:type="spellEnd"/>
      <w:r w:rsidRPr="00C84B61">
        <w:rPr>
          <w:rFonts w:ascii="Times New Roman" w:hAnsi="Times New Roman"/>
          <w:sz w:val="28"/>
          <w:szCs w:val="28"/>
        </w:rPr>
        <w:t>.</w:t>
      </w:r>
    </w:p>
    <w:p w:rsidR="00CD4988" w:rsidRDefault="00CD4988" w:rsidP="001B56F0">
      <w:pPr>
        <w:pStyle w:val="a3"/>
        <w:spacing w:line="360" w:lineRule="auto"/>
        <w:ind w:firstLine="708"/>
        <w:rPr>
          <w:rFonts w:ascii="Times New Roman" w:hAnsi="Times New Roman"/>
          <w:sz w:val="28"/>
          <w:szCs w:val="28"/>
          <w:lang w:val="uk-UA"/>
        </w:rPr>
      </w:pPr>
      <w:r w:rsidRPr="00C84B61">
        <w:rPr>
          <w:rFonts w:ascii="Times New Roman" w:hAnsi="Times New Roman"/>
          <w:sz w:val="28"/>
          <w:szCs w:val="28"/>
        </w:rPr>
        <w:t xml:space="preserve">5.7. </w:t>
      </w:r>
      <w:proofErr w:type="spellStart"/>
      <w:r w:rsidRPr="00C84B61">
        <w:rPr>
          <w:rFonts w:ascii="Times New Roman" w:hAnsi="Times New Roman"/>
          <w:sz w:val="28"/>
          <w:szCs w:val="28"/>
        </w:rPr>
        <w:t>Зарахування</w:t>
      </w:r>
      <w:proofErr w:type="spellEnd"/>
      <w:r w:rsidRPr="00C84B61">
        <w:rPr>
          <w:rFonts w:ascii="Times New Roman" w:hAnsi="Times New Roman"/>
          <w:sz w:val="28"/>
          <w:szCs w:val="28"/>
        </w:rPr>
        <w:t xml:space="preserve"> до </w:t>
      </w:r>
      <w:r>
        <w:rPr>
          <w:rFonts w:ascii="Times New Roman" w:hAnsi="Times New Roman"/>
          <w:sz w:val="28"/>
          <w:szCs w:val="28"/>
          <w:lang w:val="uk-UA"/>
        </w:rPr>
        <w:t xml:space="preserve">Ліцею </w:t>
      </w:r>
      <w:r w:rsidRPr="00C84B61">
        <w:rPr>
          <w:rFonts w:ascii="Times New Roman" w:hAnsi="Times New Roman"/>
          <w:sz w:val="28"/>
          <w:szCs w:val="28"/>
        </w:rPr>
        <w:t xml:space="preserve">на </w:t>
      </w:r>
      <w:proofErr w:type="spellStart"/>
      <w:r w:rsidRPr="00C84B61">
        <w:rPr>
          <w:rFonts w:ascii="Times New Roman" w:hAnsi="Times New Roman"/>
          <w:sz w:val="28"/>
          <w:szCs w:val="28"/>
        </w:rPr>
        <w:t>навчання</w:t>
      </w:r>
      <w:proofErr w:type="spellEnd"/>
      <w:r w:rsidRPr="00C84B61">
        <w:rPr>
          <w:rFonts w:ascii="Times New Roman" w:hAnsi="Times New Roman"/>
          <w:sz w:val="28"/>
          <w:szCs w:val="28"/>
        </w:rPr>
        <w:t xml:space="preserve"> за </w:t>
      </w:r>
      <w:proofErr w:type="spellStart"/>
      <w:r w:rsidRPr="00C84B61">
        <w:rPr>
          <w:rFonts w:ascii="Times New Roman" w:hAnsi="Times New Roman"/>
          <w:sz w:val="28"/>
          <w:szCs w:val="28"/>
        </w:rPr>
        <w:t>рахунок</w:t>
      </w:r>
      <w:proofErr w:type="spellEnd"/>
      <w:r>
        <w:rPr>
          <w:rFonts w:ascii="Times New Roman" w:hAnsi="Times New Roman"/>
          <w:sz w:val="28"/>
          <w:szCs w:val="28"/>
          <w:lang w:val="uk-UA"/>
        </w:rPr>
        <w:t xml:space="preserve"> </w:t>
      </w:r>
      <w:proofErr w:type="spellStart"/>
      <w:r w:rsidRPr="00C84B61">
        <w:rPr>
          <w:rFonts w:ascii="Times New Roman" w:hAnsi="Times New Roman"/>
          <w:sz w:val="28"/>
          <w:szCs w:val="28"/>
        </w:rPr>
        <w:t>видатків</w:t>
      </w:r>
      <w:proofErr w:type="spellEnd"/>
      <w:r w:rsidRPr="00C84B61">
        <w:rPr>
          <w:rFonts w:ascii="Times New Roman" w:hAnsi="Times New Roman"/>
          <w:sz w:val="28"/>
          <w:szCs w:val="28"/>
        </w:rPr>
        <w:t xml:space="preserve">, </w:t>
      </w:r>
      <w:proofErr w:type="spellStart"/>
      <w:r w:rsidRPr="001003E0">
        <w:rPr>
          <w:rFonts w:ascii="Times New Roman" w:hAnsi="Times New Roman"/>
          <w:sz w:val="28"/>
          <w:szCs w:val="28"/>
        </w:rPr>
        <w:t>передбачених</w:t>
      </w:r>
      <w:proofErr w:type="spellEnd"/>
      <w:r w:rsidRPr="001003E0">
        <w:rPr>
          <w:rFonts w:ascii="Times New Roman" w:hAnsi="Times New Roman"/>
          <w:sz w:val="28"/>
          <w:szCs w:val="28"/>
        </w:rPr>
        <w:t xml:space="preserve"> на </w:t>
      </w:r>
      <w:proofErr w:type="spellStart"/>
      <w:proofErr w:type="gramStart"/>
      <w:r w:rsidRPr="001003E0">
        <w:rPr>
          <w:rFonts w:ascii="Times New Roman" w:hAnsi="Times New Roman"/>
          <w:sz w:val="28"/>
          <w:szCs w:val="28"/>
        </w:rPr>
        <w:t>п</w:t>
      </w:r>
      <w:proofErr w:type="gramEnd"/>
      <w:r w:rsidRPr="001003E0">
        <w:rPr>
          <w:rFonts w:ascii="Times New Roman" w:hAnsi="Times New Roman"/>
          <w:sz w:val="28"/>
          <w:szCs w:val="28"/>
        </w:rPr>
        <w:t>ідготовку</w:t>
      </w:r>
      <w:proofErr w:type="spellEnd"/>
      <w:r>
        <w:rPr>
          <w:rFonts w:ascii="Times New Roman" w:hAnsi="Times New Roman"/>
          <w:sz w:val="28"/>
          <w:szCs w:val="28"/>
          <w:lang w:val="uk-UA"/>
        </w:rPr>
        <w:t xml:space="preserve"> </w:t>
      </w:r>
      <w:proofErr w:type="spellStart"/>
      <w:r w:rsidRPr="001003E0">
        <w:rPr>
          <w:rFonts w:ascii="Times New Roman" w:hAnsi="Times New Roman"/>
          <w:sz w:val="28"/>
          <w:szCs w:val="28"/>
        </w:rPr>
        <w:t>робітничих</w:t>
      </w:r>
      <w:proofErr w:type="spellEnd"/>
      <w:r>
        <w:rPr>
          <w:rFonts w:ascii="Times New Roman" w:hAnsi="Times New Roman"/>
          <w:sz w:val="28"/>
          <w:szCs w:val="28"/>
          <w:lang w:val="uk-UA"/>
        </w:rPr>
        <w:t xml:space="preserve"> </w:t>
      </w:r>
      <w:proofErr w:type="spellStart"/>
      <w:r w:rsidRPr="001003E0">
        <w:rPr>
          <w:rFonts w:ascii="Times New Roman" w:hAnsi="Times New Roman"/>
          <w:sz w:val="28"/>
          <w:szCs w:val="28"/>
        </w:rPr>
        <w:t>кадрів</w:t>
      </w:r>
      <w:proofErr w:type="spellEnd"/>
      <w:r w:rsidRPr="001003E0">
        <w:rPr>
          <w:rFonts w:ascii="Times New Roman" w:hAnsi="Times New Roman"/>
          <w:sz w:val="28"/>
          <w:szCs w:val="28"/>
        </w:rPr>
        <w:t xml:space="preserve"> у  </w:t>
      </w:r>
      <w:r w:rsidR="005E6CF4" w:rsidRPr="001003E0">
        <w:rPr>
          <w:rFonts w:ascii="Times New Roman" w:hAnsi="Times New Roman"/>
          <w:sz w:val="28"/>
          <w:szCs w:val="28"/>
        </w:rPr>
        <w:t>закладах</w:t>
      </w:r>
      <w:r w:rsidR="005E6CF4">
        <w:rPr>
          <w:rFonts w:ascii="Times New Roman" w:hAnsi="Times New Roman"/>
          <w:sz w:val="28"/>
          <w:szCs w:val="28"/>
          <w:lang w:val="uk-UA"/>
        </w:rPr>
        <w:t xml:space="preserve"> професійної (</w:t>
      </w:r>
      <w:proofErr w:type="spellStart"/>
      <w:r w:rsidRPr="001003E0">
        <w:rPr>
          <w:rFonts w:ascii="Times New Roman" w:hAnsi="Times New Roman"/>
          <w:sz w:val="28"/>
          <w:szCs w:val="28"/>
        </w:rPr>
        <w:t>професійно-технічн</w:t>
      </w:r>
      <w:r w:rsidR="005E6CF4">
        <w:rPr>
          <w:rFonts w:ascii="Times New Roman" w:hAnsi="Times New Roman"/>
          <w:sz w:val="28"/>
          <w:szCs w:val="28"/>
          <w:lang w:val="uk-UA"/>
        </w:rPr>
        <w:t>ої</w:t>
      </w:r>
      <w:proofErr w:type="spellEnd"/>
      <w:r w:rsidR="005E6CF4">
        <w:rPr>
          <w:rFonts w:ascii="Times New Roman" w:hAnsi="Times New Roman"/>
          <w:sz w:val="28"/>
          <w:szCs w:val="28"/>
          <w:lang w:val="uk-UA"/>
        </w:rPr>
        <w:t>) освіти</w:t>
      </w:r>
      <w:r>
        <w:rPr>
          <w:rFonts w:ascii="Times New Roman" w:hAnsi="Times New Roman"/>
          <w:sz w:val="28"/>
          <w:szCs w:val="28"/>
          <w:lang w:val="uk-UA"/>
        </w:rPr>
        <w:t xml:space="preserve"> </w:t>
      </w:r>
      <w:proofErr w:type="spellStart"/>
      <w:r w:rsidRPr="001003E0">
        <w:rPr>
          <w:rFonts w:ascii="Times New Roman" w:hAnsi="Times New Roman"/>
          <w:sz w:val="28"/>
          <w:szCs w:val="28"/>
        </w:rPr>
        <w:t>згідно</w:t>
      </w:r>
      <w:proofErr w:type="spellEnd"/>
      <w:r w:rsidRPr="001003E0">
        <w:rPr>
          <w:rFonts w:ascii="Times New Roman" w:hAnsi="Times New Roman"/>
          <w:sz w:val="28"/>
          <w:szCs w:val="28"/>
        </w:rPr>
        <w:t xml:space="preserve"> </w:t>
      </w:r>
      <w:proofErr w:type="spellStart"/>
      <w:r w:rsidRPr="001003E0">
        <w:rPr>
          <w:rFonts w:ascii="Times New Roman" w:hAnsi="Times New Roman"/>
          <w:sz w:val="28"/>
          <w:szCs w:val="28"/>
        </w:rPr>
        <w:t>з</w:t>
      </w:r>
      <w:proofErr w:type="spellEnd"/>
      <w:r w:rsidRPr="001003E0">
        <w:rPr>
          <w:rFonts w:ascii="Times New Roman" w:hAnsi="Times New Roman"/>
          <w:sz w:val="28"/>
          <w:szCs w:val="28"/>
        </w:rPr>
        <w:t xml:space="preserve"> </w:t>
      </w:r>
      <w:proofErr w:type="spellStart"/>
      <w:r w:rsidRPr="001003E0">
        <w:rPr>
          <w:rFonts w:ascii="Times New Roman" w:hAnsi="Times New Roman"/>
          <w:sz w:val="28"/>
          <w:szCs w:val="28"/>
        </w:rPr>
        <w:t>нормативно-правовими</w:t>
      </w:r>
      <w:proofErr w:type="spellEnd"/>
      <w:r w:rsidRPr="001003E0">
        <w:rPr>
          <w:rFonts w:ascii="Times New Roman" w:hAnsi="Times New Roman"/>
          <w:sz w:val="28"/>
          <w:szCs w:val="28"/>
        </w:rPr>
        <w:t xml:space="preserve"> документами </w:t>
      </w:r>
      <w:proofErr w:type="spellStart"/>
      <w:r w:rsidRPr="001003E0">
        <w:rPr>
          <w:rFonts w:ascii="Times New Roman" w:hAnsi="Times New Roman"/>
          <w:sz w:val="28"/>
          <w:szCs w:val="28"/>
        </w:rPr>
        <w:t>законодавства</w:t>
      </w:r>
      <w:proofErr w:type="spellEnd"/>
      <w:r>
        <w:rPr>
          <w:rFonts w:ascii="Times New Roman" w:hAnsi="Times New Roman"/>
          <w:sz w:val="28"/>
          <w:szCs w:val="28"/>
          <w:lang w:val="uk-UA"/>
        </w:rPr>
        <w:t xml:space="preserve"> </w:t>
      </w:r>
      <w:proofErr w:type="spellStart"/>
      <w:r w:rsidRPr="001003E0">
        <w:rPr>
          <w:rFonts w:ascii="Times New Roman" w:hAnsi="Times New Roman"/>
          <w:sz w:val="28"/>
          <w:szCs w:val="28"/>
        </w:rPr>
        <w:t>України</w:t>
      </w:r>
      <w:proofErr w:type="spellEnd"/>
      <w:r w:rsidRPr="001003E0">
        <w:rPr>
          <w:rFonts w:ascii="Times New Roman" w:hAnsi="Times New Roman"/>
          <w:sz w:val="28"/>
          <w:szCs w:val="28"/>
        </w:rPr>
        <w:t xml:space="preserve">, </w:t>
      </w:r>
      <w:proofErr w:type="spellStart"/>
      <w:r w:rsidRPr="001003E0">
        <w:rPr>
          <w:rFonts w:ascii="Times New Roman" w:hAnsi="Times New Roman"/>
          <w:sz w:val="28"/>
          <w:szCs w:val="28"/>
        </w:rPr>
        <w:t>здійснюється</w:t>
      </w:r>
      <w:proofErr w:type="spellEnd"/>
      <w:r w:rsidRPr="001003E0">
        <w:rPr>
          <w:rFonts w:ascii="Times New Roman" w:hAnsi="Times New Roman"/>
          <w:sz w:val="28"/>
          <w:szCs w:val="28"/>
        </w:rPr>
        <w:t xml:space="preserve"> в межах </w:t>
      </w:r>
      <w:proofErr w:type="spellStart"/>
      <w:r w:rsidRPr="001003E0">
        <w:rPr>
          <w:rFonts w:ascii="Times New Roman" w:hAnsi="Times New Roman"/>
          <w:sz w:val="28"/>
          <w:szCs w:val="28"/>
        </w:rPr>
        <w:t>затвердженого</w:t>
      </w:r>
      <w:proofErr w:type="spellEnd"/>
      <w:r w:rsidRPr="001003E0">
        <w:rPr>
          <w:rFonts w:ascii="Times New Roman" w:hAnsi="Times New Roman"/>
          <w:sz w:val="28"/>
          <w:szCs w:val="28"/>
        </w:rPr>
        <w:t xml:space="preserve">  </w:t>
      </w:r>
      <w:r w:rsidRPr="006C021D">
        <w:rPr>
          <w:rFonts w:ascii="Times New Roman" w:hAnsi="Times New Roman"/>
          <w:sz w:val="28"/>
          <w:szCs w:val="28"/>
          <w:lang w:val="uk-UA"/>
        </w:rPr>
        <w:t>регіонального</w:t>
      </w:r>
      <w:r w:rsidR="005E6CF4">
        <w:rPr>
          <w:rFonts w:ascii="Times New Roman" w:hAnsi="Times New Roman"/>
          <w:sz w:val="28"/>
          <w:szCs w:val="28"/>
          <w:lang w:val="uk-UA"/>
        </w:rPr>
        <w:t>/</w:t>
      </w:r>
      <w:r w:rsidRPr="001003E0">
        <w:rPr>
          <w:rFonts w:ascii="Times New Roman" w:hAnsi="Times New Roman"/>
          <w:sz w:val="28"/>
          <w:szCs w:val="28"/>
        </w:rPr>
        <w:t>державного</w:t>
      </w:r>
      <w:r>
        <w:rPr>
          <w:rFonts w:ascii="Times New Roman" w:hAnsi="Times New Roman"/>
          <w:sz w:val="28"/>
          <w:szCs w:val="28"/>
          <w:lang w:val="uk-UA"/>
        </w:rPr>
        <w:t xml:space="preserve">  </w:t>
      </w:r>
      <w:proofErr w:type="spellStart"/>
      <w:r w:rsidRPr="001003E0">
        <w:rPr>
          <w:rFonts w:ascii="Times New Roman" w:hAnsi="Times New Roman"/>
          <w:sz w:val="28"/>
          <w:szCs w:val="28"/>
        </w:rPr>
        <w:t>замо</w:t>
      </w:r>
      <w:r>
        <w:rPr>
          <w:rFonts w:ascii="Times New Roman" w:hAnsi="Times New Roman"/>
          <w:sz w:val="28"/>
          <w:szCs w:val="28"/>
        </w:rPr>
        <w:t>влення</w:t>
      </w:r>
      <w:proofErr w:type="spellEnd"/>
      <w:r>
        <w:rPr>
          <w:rFonts w:ascii="Times New Roman" w:hAnsi="Times New Roman"/>
          <w:sz w:val="28"/>
          <w:szCs w:val="28"/>
          <w:lang w:val="uk-UA"/>
        </w:rPr>
        <w:t xml:space="preserve"> на підготовку робітничих кадрів.</w:t>
      </w:r>
    </w:p>
    <w:p w:rsidR="00CD4988" w:rsidRDefault="00CD4988" w:rsidP="00654410">
      <w:pPr>
        <w:shd w:val="clear" w:color="auto" w:fill="FFFFFF"/>
        <w:spacing w:line="360" w:lineRule="auto"/>
        <w:ind w:firstLine="708"/>
        <w:jc w:val="both"/>
        <w:rPr>
          <w:sz w:val="28"/>
          <w:szCs w:val="28"/>
          <w:lang w:val="uk-UA"/>
        </w:rPr>
      </w:pPr>
      <w:r>
        <w:rPr>
          <w:sz w:val="28"/>
          <w:szCs w:val="28"/>
          <w:lang w:val="uk-UA"/>
        </w:rPr>
        <w:t xml:space="preserve">5.8. </w:t>
      </w:r>
      <w:r w:rsidRPr="00D51E54">
        <w:rPr>
          <w:sz w:val="28"/>
          <w:szCs w:val="28"/>
          <w:lang w:val="uk-UA"/>
        </w:rPr>
        <w:t>Зарахування здійснюється як у межах</w:t>
      </w:r>
      <w:r w:rsidRPr="006C021D">
        <w:rPr>
          <w:color w:val="FF0000"/>
          <w:sz w:val="28"/>
          <w:szCs w:val="28"/>
          <w:lang w:val="uk-UA"/>
        </w:rPr>
        <w:t xml:space="preserve"> </w:t>
      </w:r>
      <w:r w:rsidRPr="006C021D">
        <w:rPr>
          <w:sz w:val="28"/>
          <w:szCs w:val="28"/>
          <w:lang w:val="uk-UA"/>
        </w:rPr>
        <w:t>регіонального</w:t>
      </w:r>
      <w:r w:rsidR="005E6CF4">
        <w:rPr>
          <w:sz w:val="28"/>
          <w:szCs w:val="28"/>
          <w:lang w:val="uk-UA"/>
        </w:rPr>
        <w:t>/</w:t>
      </w:r>
      <w:r w:rsidRPr="00D51E54">
        <w:rPr>
          <w:sz w:val="28"/>
          <w:szCs w:val="28"/>
          <w:lang w:val="uk-UA"/>
        </w:rPr>
        <w:t>державного</w:t>
      </w:r>
      <w:r>
        <w:rPr>
          <w:sz w:val="28"/>
          <w:szCs w:val="28"/>
          <w:lang w:val="uk-UA"/>
        </w:rPr>
        <w:t xml:space="preserve"> </w:t>
      </w:r>
      <w:r w:rsidRPr="00D51E54">
        <w:rPr>
          <w:sz w:val="28"/>
          <w:szCs w:val="28"/>
          <w:lang w:val="uk-UA"/>
        </w:rPr>
        <w:t>замовлення, так і понад його обс</w:t>
      </w:r>
      <w:r>
        <w:rPr>
          <w:sz w:val="28"/>
          <w:szCs w:val="28"/>
          <w:lang w:val="uk-UA"/>
        </w:rPr>
        <w:t>яг у межах ліцензованого обсягу Ліцею.</w:t>
      </w:r>
    </w:p>
    <w:p w:rsidR="00CD4988" w:rsidRPr="000C5401" w:rsidRDefault="00CD4988" w:rsidP="00B006B9">
      <w:pPr>
        <w:shd w:val="clear" w:color="auto" w:fill="FFFFFF"/>
        <w:spacing w:line="360" w:lineRule="auto"/>
        <w:ind w:left="82"/>
        <w:jc w:val="center"/>
        <w:rPr>
          <w:b/>
          <w:sz w:val="32"/>
          <w:szCs w:val="32"/>
          <w:lang w:val="uk-UA"/>
        </w:rPr>
      </w:pPr>
      <w:r w:rsidRPr="000C5401">
        <w:rPr>
          <w:b/>
          <w:sz w:val="32"/>
          <w:szCs w:val="32"/>
          <w:lang w:val="uk-UA"/>
        </w:rPr>
        <w:t>6. Прикінцеві положення</w:t>
      </w:r>
    </w:p>
    <w:p w:rsidR="00CD4988" w:rsidRPr="00D51E54" w:rsidRDefault="00CD4988" w:rsidP="001B56F0">
      <w:pPr>
        <w:numPr>
          <w:ilvl w:val="0"/>
          <w:numId w:val="8"/>
        </w:numPr>
        <w:shd w:val="clear" w:color="auto" w:fill="FFFFFF"/>
        <w:spacing w:line="360" w:lineRule="auto"/>
        <w:ind w:firstLine="370"/>
        <w:jc w:val="both"/>
        <w:rPr>
          <w:spacing w:val="-16"/>
          <w:sz w:val="28"/>
          <w:szCs w:val="28"/>
          <w:lang w:val="uk-UA"/>
        </w:rPr>
      </w:pPr>
      <w:r w:rsidRPr="00D51E54">
        <w:rPr>
          <w:sz w:val="28"/>
          <w:szCs w:val="28"/>
          <w:lang w:val="uk-UA"/>
        </w:rPr>
        <w:t xml:space="preserve">Особи, які без поважних причин не приступили до занять протягом 10 днів від дня їх початку, відраховуються з ліцею. На звільнені місця може проводитися додаткове зарахування за конкурсом осіб, які пройшли вступні випробування. При невиконанні </w:t>
      </w:r>
      <w:r>
        <w:rPr>
          <w:sz w:val="28"/>
          <w:szCs w:val="28"/>
          <w:lang w:val="uk-UA"/>
        </w:rPr>
        <w:t>регіонального</w:t>
      </w:r>
      <w:r w:rsidR="005E6CF4">
        <w:rPr>
          <w:sz w:val="28"/>
          <w:szCs w:val="28"/>
          <w:lang w:val="uk-UA"/>
        </w:rPr>
        <w:t>/</w:t>
      </w:r>
      <w:r w:rsidRPr="00D51E54">
        <w:rPr>
          <w:sz w:val="28"/>
          <w:szCs w:val="28"/>
          <w:lang w:val="uk-UA"/>
        </w:rPr>
        <w:t>державного</w:t>
      </w:r>
      <w:r>
        <w:rPr>
          <w:sz w:val="28"/>
          <w:szCs w:val="28"/>
          <w:lang w:val="uk-UA"/>
        </w:rPr>
        <w:t xml:space="preserve"> </w:t>
      </w:r>
      <w:r w:rsidRPr="00D51E54">
        <w:rPr>
          <w:sz w:val="28"/>
          <w:szCs w:val="28"/>
          <w:lang w:val="uk-UA"/>
        </w:rPr>
        <w:t xml:space="preserve">замовлення на прийом з окремих професій </w:t>
      </w:r>
      <w:r w:rsidR="008937B4">
        <w:rPr>
          <w:sz w:val="28"/>
          <w:szCs w:val="28"/>
          <w:lang w:val="uk-UA"/>
        </w:rPr>
        <w:t>Ліцей</w:t>
      </w:r>
      <w:r>
        <w:rPr>
          <w:sz w:val="28"/>
          <w:szCs w:val="28"/>
          <w:lang w:val="uk-UA"/>
        </w:rPr>
        <w:t xml:space="preserve"> </w:t>
      </w:r>
      <w:r w:rsidRPr="00D51E54">
        <w:rPr>
          <w:sz w:val="28"/>
          <w:szCs w:val="28"/>
          <w:lang w:val="uk-UA"/>
        </w:rPr>
        <w:t>може проводити додатковий прийом.</w:t>
      </w:r>
    </w:p>
    <w:p w:rsidR="00CD4988" w:rsidRPr="00D51E54" w:rsidRDefault="00CD4988" w:rsidP="00654410">
      <w:pPr>
        <w:shd w:val="clear" w:color="auto" w:fill="FFFFFF"/>
        <w:spacing w:line="360" w:lineRule="auto"/>
        <w:ind w:left="10" w:firstLine="350"/>
        <w:jc w:val="both"/>
        <w:rPr>
          <w:lang w:val="uk-UA"/>
        </w:rPr>
      </w:pPr>
      <w:r>
        <w:rPr>
          <w:spacing w:val="-17"/>
          <w:sz w:val="28"/>
          <w:szCs w:val="28"/>
          <w:lang w:val="uk-UA"/>
        </w:rPr>
        <w:t>6.2</w:t>
      </w:r>
      <w:r w:rsidRPr="00D51E54">
        <w:rPr>
          <w:spacing w:val="-17"/>
          <w:sz w:val="28"/>
          <w:szCs w:val="28"/>
          <w:lang w:val="uk-UA"/>
        </w:rPr>
        <w:t>.</w:t>
      </w:r>
      <w:r>
        <w:rPr>
          <w:sz w:val="28"/>
          <w:szCs w:val="28"/>
          <w:lang w:val="uk-UA"/>
        </w:rPr>
        <w:t xml:space="preserve">    </w:t>
      </w:r>
      <w:r w:rsidRPr="00D51E54">
        <w:rPr>
          <w:sz w:val="28"/>
          <w:szCs w:val="28"/>
          <w:lang w:val="uk-UA"/>
        </w:rPr>
        <w:t xml:space="preserve">Особам, які не зараховані до </w:t>
      </w:r>
      <w:r>
        <w:rPr>
          <w:sz w:val="28"/>
          <w:szCs w:val="28"/>
          <w:lang w:val="uk-UA"/>
        </w:rPr>
        <w:t xml:space="preserve">Ліцею, </w:t>
      </w:r>
      <w:r w:rsidRPr="00D51E54">
        <w:rPr>
          <w:sz w:val="28"/>
          <w:szCs w:val="28"/>
          <w:lang w:val="uk-UA"/>
        </w:rPr>
        <w:t>а також тим, які без поважних причин не приступили до занять, повертаються</w:t>
      </w:r>
      <w:r>
        <w:rPr>
          <w:sz w:val="28"/>
          <w:szCs w:val="28"/>
          <w:lang w:val="uk-UA"/>
        </w:rPr>
        <w:t xml:space="preserve"> </w:t>
      </w:r>
      <w:r w:rsidRPr="00D51E54">
        <w:rPr>
          <w:sz w:val="28"/>
          <w:szCs w:val="28"/>
          <w:lang w:val="uk-UA"/>
        </w:rPr>
        <w:t>документи</w:t>
      </w:r>
      <w:r>
        <w:rPr>
          <w:sz w:val="28"/>
          <w:szCs w:val="28"/>
          <w:lang w:val="uk-UA"/>
        </w:rPr>
        <w:t xml:space="preserve"> </w:t>
      </w:r>
      <w:r w:rsidRPr="00D51E54">
        <w:rPr>
          <w:sz w:val="28"/>
          <w:szCs w:val="28"/>
          <w:lang w:val="uk-UA"/>
        </w:rPr>
        <w:t>не</w:t>
      </w:r>
      <w:r>
        <w:rPr>
          <w:sz w:val="28"/>
          <w:szCs w:val="28"/>
          <w:lang w:val="uk-UA"/>
        </w:rPr>
        <w:t xml:space="preserve"> </w:t>
      </w:r>
      <w:r w:rsidRPr="00D51E54">
        <w:rPr>
          <w:sz w:val="28"/>
          <w:szCs w:val="28"/>
          <w:lang w:val="uk-UA"/>
        </w:rPr>
        <w:t>пізніше п'яти днів з дня прийняття рішення.</w:t>
      </w:r>
    </w:p>
    <w:p w:rsidR="00CD4988" w:rsidRPr="00D51E54" w:rsidRDefault="00CD4988" w:rsidP="00654410">
      <w:pPr>
        <w:shd w:val="clear" w:color="auto" w:fill="FFFFFF"/>
        <w:spacing w:line="360" w:lineRule="auto"/>
        <w:ind w:firstLine="360"/>
        <w:jc w:val="both"/>
        <w:rPr>
          <w:lang w:val="uk-UA"/>
        </w:rPr>
      </w:pPr>
      <w:r>
        <w:rPr>
          <w:spacing w:val="-1"/>
          <w:sz w:val="28"/>
          <w:szCs w:val="28"/>
          <w:lang w:val="uk-UA"/>
        </w:rPr>
        <w:t>6.3.</w:t>
      </w:r>
      <w:r w:rsidRPr="00D51E54">
        <w:rPr>
          <w:spacing w:val="-1"/>
          <w:sz w:val="28"/>
          <w:szCs w:val="28"/>
          <w:lang w:val="uk-UA"/>
        </w:rPr>
        <w:t xml:space="preserve"> </w:t>
      </w:r>
      <w:r>
        <w:rPr>
          <w:spacing w:val="-1"/>
          <w:sz w:val="28"/>
          <w:szCs w:val="28"/>
          <w:lang w:val="uk-UA"/>
        </w:rPr>
        <w:t xml:space="preserve"> </w:t>
      </w:r>
      <w:r w:rsidRPr="00D51E54">
        <w:rPr>
          <w:spacing w:val="-1"/>
          <w:sz w:val="28"/>
          <w:szCs w:val="28"/>
          <w:lang w:val="uk-UA"/>
        </w:rPr>
        <w:t xml:space="preserve">Матеріали, які засвідчують результати вступних випробувань вступників, </w:t>
      </w:r>
      <w:r w:rsidRPr="00D51E54">
        <w:rPr>
          <w:sz w:val="28"/>
          <w:szCs w:val="28"/>
          <w:lang w:val="uk-UA"/>
        </w:rPr>
        <w:t xml:space="preserve">зберігаються </w:t>
      </w:r>
      <w:r>
        <w:rPr>
          <w:sz w:val="28"/>
          <w:szCs w:val="28"/>
          <w:lang w:val="uk-UA"/>
        </w:rPr>
        <w:t>протягом одного року</w:t>
      </w:r>
      <w:r w:rsidRPr="00D51E54">
        <w:rPr>
          <w:sz w:val="28"/>
          <w:szCs w:val="28"/>
          <w:lang w:val="uk-UA"/>
        </w:rPr>
        <w:t>, а потім знищуються, про що складається відповідний акт.</w:t>
      </w:r>
    </w:p>
    <w:p w:rsidR="00CD4988" w:rsidRPr="00D51E54" w:rsidRDefault="00CD4988" w:rsidP="00654410">
      <w:pPr>
        <w:shd w:val="clear" w:color="auto" w:fill="FFFFFF"/>
        <w:spacing w:line="360" w:lineRule="auto"/>
        <w:ind w:firstLine="360"/>
        <w:jc w:val="both"/>
        <w:rPr>
          <w:lang w:val="uk-UA"/>
        </w:rPr>
      </w:pPr>
      <w:r>
        <w:rPr>
          <w:sz w:val="28"/>
          <w:szCs w:val="28"/>
          <w:lang w:val="uk-UA"/>
        </w:rPr>
        <w:t>6.4. Контроль за дотриманням П</w:t>
      </w:r>
      <w:r w:rsidRPr="00D51E54">
        <w:rPr>
          <w:sz w:val="28"/>
          <w:szCs w:val="28"/>
          <w:lang w:val="uk-UA"/>
        </w:rPr>
        <w:t>равил прийому</w:t>
      </w:r>
      <w:r>
        <w:rPr>
          <w:sz w:val="28"/>
          <w:szCs w:val="28"/>
          <w:lang w:val="uk-UA"/>
        </w:rPr>
        <w:t xml:space="preserve"> до Ліцею </w:t>
      </w:r>
      <w:r w:rsidRPr="00D51E54">
        <w:rPr>
          <w:sz w:val="28"/>
          <w:szCs w:val="28"/>
          <w:lang w:val="uk-UA"/>
        </w:rPr>
        <w:t xml:space="preserve">здійснюється </w:t>
      </w:r>
      <w:r>
        <w:rPr>
          <w:sz w:val="28"/>
          <w:szCs w:val="28"/>
          <w:lang w:val="uk-UA"/>
        </w:rPr>
        <w:t>Міністерством освіти і науки України та  Департаментом освіти і науки Хмельницької ОДА.</w:t>
      </w:r>
    </w:p>
    <w:p w:rsidR="00CD4988" w:rsidRDefault="00CD4988" w:rsidP="00C60C13">
      <w:pPr>
        <w:shd w:val="clear" w:color="auto" w:fill="FFFFFF"/>
        <w:tabs>
          <w:tab w:val="left" w:leader="underscore" w:pos="5304"/>
          <w:tab w:val="left" w:leader="underscore" w:pos="6518"/>
          <w:tab w:val="left" w:leader="underscore" w:pos="7627"/>
        </w:tabs>
        <w:spacing w:line="360" w:lineRule="auto"/>
        <w:ind w:right="1037"/>
        <w:rPr>
          <w:sz w:val="28"/>
          <w:szCs w:val="28"/>
          <w:lang w:val="uk-UA"/>
        </w:rPr>
      </w:pPr>
    </w:p>
    <w:p w:rsidR="00CD4988" w:rsidRDefault="00CD4988" w:rsidP="00C60C13">
      <w:pPr>
        <w:shd w:val="clear" w:color="auto" w:fill="FFFFFF"/>
        <w:tabs>
          <w:tab w:val="left" w:leader="underscore" w:pos="5304"/>
          <w:tab w:val="left" w:leader="underscore" w:pos="6518"/>
          <w:tab w:val="left" w:leader="underscore" w:pos="7627"/>
        </w:tabs>
        <w:spacing w:line="360" w:lineRule="auto"/>
        <w:ind w:right="1037"/>
        <w:rPr>
          <w:sz w:val="28"/>
          <w:szCs w:val="28"/>
          <w:lang w:val="uk-UA"/>
        </w:rPr>
      </w:pPr>
    </w:p>
    <w:p w:rsidR="00CD4988" w:rsidRDefault="00CD4988" w:rsidP="00C60C13">
      <w:pPr>
        <w:shd w:val="clear" w:color="auto" w:fill="FFFFFF"/>
        <w:tabs>
          <w:tab w:val="left" w:leader="underscore" w:pos="5304"/>
          <w:tab w:val="left" w:leader="underscore" w:pos="6518"/>
          <w:tab w:val="left" w:leader="underscore" w:pos="7627"/>
        </w:tabs>
        <w:spacing w:line="360" w:lineRule="auto"/>
        <w:ind w:right="1037"/>
        <w:rPr>
          <w:sz w:val="28"/>
          <w:szCs w:val="28"/>
          <w:lang w:val="uk-UA"/>
        </w:rPr>
      </w:pPr>
    </w:p>
    <w:p w:rsidR="00CD4988" w:rsidRDefault="00CD4988" w:rsidP="00C60C13">
      <w:pPr>
        <w:shd w:val="clear" w:color="auto" w:fill="FFFFFF"/>
        <w:tabs>
          <w:tab w:val="left" w:leader="underscore" w:pos="5304"/>
          <w:tab w:val="left" w:leader="underscore" w:pos="6518"/>
          <w:tab w:val="left" w:leader="underscore" w:pos="7627"/>
        </w:tabs>
        <w:spacing w:line="360" w:lineRule="auto"/>
        <w:ind w:right="1037"/>
        <w:rPr>
          <w:sz w:val="28"/>
          <w:szCs w:val="28"/>
          <w:lang w:val="uk-UA"/>
        </w:rPr>
      </w:pPr>
    </w:p>
    <w:p w:rsidR="00CD4988" w:rsidRDefault="00CD4988" w:rsidP="00C60C13">
      <w:pPr>
        <w:shd w:val="clear" w:color="auto" w:fill="FFFFFF"/>
        <w:tabs>
          <w:tab w:val="left" w:leader="underscore" w:pos="5304"/>
          <w:tab w:val="left" w:leader="underscore" w:pos="6518"/>
          <w:tab w:val="left" w:leader="underscore" w:pos="7627"/>
        </w:tabs>
        <w:spacing w:line="360" w:lineRule="auto"/>
        <w:ind w:right="1037"/>
        <w:rPr>
          <w:sz w:val="28"/>
          <w:szCs w:val="28"/>
          <w:lang w:val="uk-UA"/>
        </w:rPr>
      </w:pPr>
    </w:p>
    <w:p w:rsidR="00CD4988" w:rsidRDefault="00CD4988" w:rsidP="00C60C13">
      <w:pPr>
        <w:shd w:val="clear" w:color="auto" w:fill="FFFFFF"/>
        <w:tabs>
          <w:tab w:val="left" w:leader="underscore" w:pos="5304"/>
          <w:tab w:val="left" w:leader="underscore" w:pos="6518"/>
          <w:tab w:val="left" w:leader="underscore" w:pos="7627"/>
        </w:tabs>
        <w:spacing w:line="360" w:lineRule="auto"/>
        <w:ind w:right="1037"/>
        <w:rPr>
          <w:sz w:val="28"/>
          <w:szCs w:val="28"/>
          <w:lang w:val="uk-UA"/>
        </w:rPr>
      </w:pPr>
    </w:p>
    <w:p w:rsidR="00CD4988" w:rsidRDefault="00CD4988" w:rsidP="00C60C13">
      <w:pPr>
        <w:shd w:val="clear" w:color="auto" w:fill="FFFFFF"/>
        <w:tabs>
          <w:tab w:val="left" w:leader="underscore" w:pos="5304"/>
          <w:tab w:val="left" w:leader="underscore" w:pos="6518"/>
          <w:tab w:val="left" w:leader="underscore" w:pos="7627"/>
        </w:tabs>
        <w:spacing w:line="360" w:lineRule="auto"/>
        <w:ind w:right="1037"/>
        <w:rPr>
          <w:sz w:val="28"/>
          <w:szCs w:val="28"/>
          <w:lang w:val="uk-UA"/>
        </w:rPr>
      </w:pPr>
    </w:p>
    <w:p w:rsidR="00CD4988" w:rsidRDefault="00CD4988" w:rsidP="00C60C13">
      <w:pPr>
        <w:shd w:val="clear" w:color="auto" w:fill="FFFFFF"/>
        <w:tabs>
          <w:tab w:val="left" w:leader="underscore" w:pos="5304"/>
          <w:tab w:val="left" w:leader="underscore" w:pos="6518"/>
          <w:tab w:val="left" w:leader="underscore" w:pos="7627"/>
        </w:tabs>
        <w:spacing w:line="360" w:lineRule="auto"/>
        <w:ind w:right="1037"/>
        <w:rPr>
          <w:sz w:val="28"/>
          <w:szCs w:val="28"/>
          <w:lang w:val="uk-UA"/>
        </w:rPr>
      </w:pPr>
    </w:p>
    <w:p w:rsidR="00DA3D29" w:rsidRDefault="008D5BDC" w:rsidP="009C37AF">
      <w:pPr>
        <w:jc w:val="center"/>
        <w:rPr>
          <w:sz w:val="28"/>
          <w:szCs w:val="28"/>
          <w:lang w:val="uk-UA"/>
        </w:rPr>
      </w:pPr>
      <w:r>
        <w:rPr>
          <w:sz w:val="28"/>
          <w:szCs w:val="28"/>
          <w:lang w:val="uk-UA"/>
        </w:rPr>
        <w:lastRenderedPageBreak/>
        <w:t xml:space="preserve">                                                                                                       </w:t>
      </w:r>
    </w:p>
    <w:p w:rsidR="008937B4" w:rsidRDefault="008D5BDC" w:rsidP="00DA3D29">
      <w:pPr>
        <w:jc w:val="right"/>
        <w:rPr>
          <w:sz w:val="28"/>
          <w:szCs w:val="28"/>
          <w:lang w:val="uk-UA"/>
        </w:rPr>
      </w:pPr>
      <w:r>
        <w:rPr>
          <w:sz w:val="28"/>
          <w:szCs w:val="28"/>
          <w:lang w:val="uk-UA"/>
        </w:rPr>
        <w:t xml:space="preserve">  </w:t>
      </w:r>
      <w:r w:rsidR="008937B4">
        <w:rPr>
          <w:sz w:val="28"/>
          <w:szCs w:val="28"/>
          <w:lang w:val="uk-UA"/>
        </w:rPr>
        <w:t>Додаток 1</w:t>
      </w:r>
    </w:p>
    <w:p w:rsidR="004047AB" w:rsidRDefault="004047AB" w:rsidP="004047AB">
      <w:pPr>
        <w:jc w:val="center"/>
        <w:rPr>
          <w:sz w:val="28"/>
          <w:szCs w:val="28"/>
          <w:lang w:val="uk-UA"/>
        </w:rPr>
      </w:pPr>
    </w:p>
    <w:p w:rsidR="004047AB" w:rsidRPr="00014A66" w:rsidRDefault="004047AB" w:rsidP="004047AB">
      <w:pPr>
        <w:jc w:val="center"/>
        <w:rPr>
          <w:sz w:val="28"/>
          <w:szCs w:val="28"/>
          <w:lang w:val="uk-UA"/>
        </w:rPr>
      </w:pPr>
      <w:r w:rsidRPr="00014A66">
        <w:rPr>
          <w:sz w:val="28"/>
          <w:szCs w:val="28"/>
          <w:lang w:val="uk-UA"/>
        </w:rPr>
        <w:t>ДНЗ «Лісоводський професійний аграрний ліцей»</w:t>
      </w:r>
    </w:p>
    <w:p w:rsidR="004047AB" w:rsidRDefault="004047AB" w:rsidP="004047AB">
      <w:pPr>
        <w:jc w:val="center"/>
        <w:rPr>
          <w:lang w:val="uk-UA"/>
        </w:rPr>
      </w:pPr>
    </w:p>
    <w:p w:rsidR="004047AB" w:rsidRDefault="004047AB" w:rsidP="004047AB">
      <w:pPr>
        <w:jc w:val="center"/>
        <w:rPr>
          <w:b/>
          <w:sz w:val="28"/>
          <w:szCs w:val="28"/>
          <w:lang w:val="uk-UA"/>
        </w:rPr>
      </w:pPr>
      <w:r>
        <w:rPr>
          <w:b/>
          <w:sz w:val="28"/>
          <w:szCs w:val="28"/>
          <w:lang w:val="uk-UA"/>
        </w:rPr>
        <w:t>НАКАЗ</w:t>
      </w:r>
    </w:p>
    <w:p w:rsidR="004047AB" w:rsidRDefault="004047AB" w:rsidP="004047AB">
      <w:pPr>
        <w:jc w:val="center"/>
        <w:rPr>
          <w:b/>
          <w:sz w:val="28"/>
          <w:szCs w:val="28"/>
          <w:lang w:val="uk-UA"/>
        </w:rPr>
      </w:pPr>
    </w:p>
    <w:p w:rsidR="004047AB" w:rsidRPr="00014A66" w:rsidRDefault="004047AB" w:rsidP="004047AB">
      <w:pPr>
        <w:rPr>
          <w:sz w:val="28"/>
          <w:szCs w:val="28"/>
          <w:u w:val="single"/>
          <w:lang w:val="uk-UA"/>
        </w:rPr>
      </w:pPr>
      <w:r>
        <w:rPr>
          <w:sz w:val="28"/>
          <w:szCs w:val="28"/>
          <w:lang w:val="uk-UA"/>
        </w:rPr>
        <w:t>«</w:t>
      </w:r>
      <w:r w:rsidR="000B4677">
        <w:rPr>
          <w:sz w:val="28"/>
          <w:szCs w:val="28"/>
          <w:lang w:val="uk-UA"/>
        </w:rPr>
        <w:t>17</w:t>
      </w:r>
      <w:r>
        <w:rPr>
          <w:sz w:val="28"/>
          <w:szCs w:val="28"/>
          <w:lang w:val="uk-UA"/>
        </w:rPr>
        <w:t xml:space="preserve">» </w:t>
      </w:r>
      <w:r w:rsidR="000B4677">
        <w:rPr>
          <w:sz w:val="28"/>
          <w:szCs w:val="28"/>
          <w:lang w:val="uk-UA"/>
        </w:rPr>
        <w:t xml:space="preserve">травня </w:t>
      </w:r>
      <w:r>
        <w:rPr>
          <w:sz w:val="28"/>
          <w:szCs w:val="28"/>
          <w:lang w:val="uk-UA"/>
        </w:rPr>
        <w:t xml:space="preserve"> 20</w:t>
      </w:r>
      <w:r w:rsidR="00586EF9">
        <w:rPr>
          <w:sz w:val="28"/>
          <w:szCs w:val="28"/>
          <w:lang w:val="uk-UA"/>
        </w:rPr>
        <w:t xml:space="preserve">18 р.                     </w:t>
      </w:r>
      <w:r>
        <w:rPr>
          <w:sz w:val="28"/>
          <w:szCs w:val="28"/>
          <w:lang w:val="uk-UA"/>
        </w:rPr>
        <w:t xml:space="preserve">  с. Лісоводи                                   </w:t>
      </w:r>
      <w:r w:rsidRPr="00F14263">
        <w:rPr>
          <w:b/>
          <w:sz w:val="28"/>
          <w:szCs w:val="28"/>
          <w:lang w:val="uk-UA"/>
        </w:rPr>
        <w:t xml:space="preserve">  № </w:t>
      </w:r>
      <w:r w:rsidRPr="00F14263">
        <w:rPr>
          <w:b/>
          <w:i/>
          <w:sz w:val="28"/>
          <w:szCs w:val="28"/>
          <w:u w:val="single"/>
          <w:lang w:val="uk-UA"/>
        </w:rPr>
        <w:t>48а</w:t>
      </w:r>
    </w:p>
    <w:p w:rsidR="004047AB" w:rsidRDefault="004047AB" w:rsidP="004047AB">
      <w:pPr>
        <w:rPr>
          <w:sz w:val="28"/>
          <w:szCs w:val="28"/>
          <w:lang w:val="uk-UA"/>
        </w:rPr>
      </w:pPr>
    </w:p>
    <w:p w:rsidR="004047AB" w:rsidRDefault="004047AB" w:rsidP="004047AB">
      <w:pPr>
        <w:rPr>
          <w:b/>
          <w:sz w:val="28"/>
          <w:szCs w:val="28"/>
          <w:lang w:val="uk-UA"/>
        </w:rPr>
      </w:pPr>
      <w:r>
        <w:rPr>
          <w:b/>
          <w:sz w:val="28"/>
          <w:szCs w:val="28"/>
          <w:lang w:val="uk-UA"/>
        </w:rPr>
        <w:t>«Про створення приймальної комісії</w:t>
      </w:r>
    </w:p>
    <w:p w:rsidR="004047AB" w:rsidRDefault="004047AB" w:rsidP="004047AB">
      <w:pPr>
        <w:rPr>
          <w:b/>
          <w:sz w:val="28"/>
          <w:szCs w:val="28"/>
          <w:lang w:val="uk-UA"/>
        </w:rPr>
      </w:pPr>
      <w:r>
        <w:rPr>
          <w:b/>
          <w:sz w:val="28"/>
          <w:szCs w:val="28"/>
          <w:lang w:val="uk-UA"/>
        </w:rPr>
        <w:t xml:space="preserve">  на 2018 – 2019 навчальний рік»   </w:t>
      </w:r>
    </w:p>
    <w:p w:rsidR="004047AB" w:rsidRDefault="004047AB" w:rsidP="004047AB">
      <w:pPr>
        <w:rPr>
          <w:b/>
          <w:sz w:val="28"/>
          <w:szCs w:val="28"/>
          <w:lang w:val="uk-UA"/>
        </w:rPr>
      </w:pPr>
    </w:p>
    <w:p w:rsidR="004047AB" w:rsidRDefault="004047AB" w:rsidP="005E6CF4">
      <w:pPr>
        <w:jc w:val="both"/>
        <w:rPr>
          <w:sz w:val="28"/>
          <w:szCs w:val="28"/>
          <w:lang w:val="uk-UA"/>
        </w:rPr>
      </w:pPr>
      <w:r>
        <w:rPr>
          <w:b/>
          <w:sz w:val="28"/>
          <w:szCs w:val="28"/>
          <w:lang w:val="uk-UA"/>
        </w:rPr>
        <w:tab/>
      </w:r>
      <w:r w:rsidRPr="00947668">
        <w:rPr>
          <w:sz w:val="28"/>
          <w:szCs w:val="28"/>
          <w:lang w:val="uk-UA"/>
        </w:rPr>
        <w:t xml:space="preserve">З метою забезпечення   </w:t>
      </w:r>
      <w:r>
        <w:rPr>
          <w:sz w:val="28"/>
          <w:szCs w:val="28"/>
          <w:lang w:val="uk-UA"/>
        </w:rPr>
        <w:t xml:space="preserve">виконання </w:t>
      </w:r>
      <w:r w:rsidR="005E6CF4">
        <w:rPr>
          <w:sz w:val="28"/>
          <w:szCs w:val="28"/>
          <w:lang w:val="uk-UA"/>
        </w:rPr>
        <w:t>регіонального замовлення на базі</w:t>
      </w:r>
      <w:r w:rsidR="005E6CF4">
        <w:rPr>
          <w:sz w:val="28"/>
          <w:szCs w:val="28"/>
          <w:lang w:val="uk-UA"/>
        </w:rPr>
        <w:br/>
      </w:r>
      <w:r>
        <w:rPr>
          <w:sz w:val="28"/>
          <w:szCs w:val="28"/>
          <w:lang w:val="uk-UA"/>
        </w:rPr>
        <w:t xml:space="preserve"> ДНЗ «Лісоводський професійний аграрний ліцей»</w:t>
      </w:r>
    </w:p>
    <w:p w:rsidR="004047AB" w:rsidRDefault="004047AB" w:rsidP="004047AB">
      <w:pPr>
        <w:rPr>
          <w:sz w:val="28"/>
          <w:szCs w:val="28"/>
          <w:lang w:val="uk-UA"/>
        </w:rPr>
      </w:pPr>
    </w:p>
    <w:p w:rsidR="004047AB" w:rsidRDefault="004047AB" w:rsidP="004047AB">
      <w:pPr>
        <w:rPr>
          <w:b/>
          <w:sz w:val="28"/>
          <w:szCs w:val="28"/>
          <w:lang w:val="uk-UA"/>
        </w:rPr>
      </w:pPr>
      <w:r>
        <w:rPr>
          <w:b/>
          <w:sz w:val="28"/>
          <w:szCs w:val="28"/>
          <w:lang w:val="uk-UA"/>
        </w:rPr>
        <w:t>НАКАЗУЮ:</w:t>
      </w:r>
    </w:p>
    <w:p w:rsidR="004047AB" w:rsidRDefault="004047AB" w:rsidP="004047AB">
      <w:pPr>
        <w:rPr>
          <w:b/>
          <w:sz w:val="28"/>
          <w:szCs w:val="28"/>
          <w:lang w:val="uk-UA"/>
        </w:rPr>
      </w:pPr>
    </w:p>
    <w:p w:rsidR="004047AB" w:rsidRDefault="004047AB" w:rsidP="00DA3D29">
      <w:pPr>
        <w:widowControl/>
        <w:numPr>
          <w:ilvl w:val="0"/>
          <w:numId w:val="14"/>
        </w:numPr>
        <w:tabs>
          <w:tab w:val="clear" w:pos="1065"/>
        </w:tabs>
        <w:autoSpaceDE/>
        <w:autoSpaceDN/>
        <w:adjustRightInd/>
        <w:jc w:val="both"/>
        <w:rPr>
          <w:sz w:val="28"/>
          <w:szCs w:val="28"/>
          <w:lang w:val="uk-UA"/>
        </w:rPr>
      </w:pPr>
      <w:r>
        <w:rPr>
          <w:sz w:val="28"/>
          <w:szCs w:val="28"/>
          <w:lang w:val="uk-UA"/>
        </w:rPr>
        <w:t>Створити приймальну комісію для організації прийому учнів у</w:t>
      </w:r>
    </w:p>
    <w:p w:rsidR="004047AB" w:rsidRDefault="004047AB" w:rsidP="004047AB">
      <w:pPr>
        <w:rPr>
          <w:sz w:val="28"/>
          <w:szCs w:val="28"/>
          <w:lang w:val="uk-UA"/>
        </w:rPr>
      </w:pPr>
      <w:r>
        <w:rPr>
          <w:sz w:val="28"/>
          <w:szCs w:val="28"/>
          <w:lang w:val="uk-UA"/>
        </w:rPr>
        <w:t xml:space="preserve"> ДНЗ «Лісоводський професійний аграрний ліцей» в складі:</w:t>
      </w:r>
    </w:p>
    <w:p w:rsidR="004047AB" w:rsidRPr="00354643" w:rsidRDefault="004047AB" w:rsidP="004047AB">
      <w:pPr>
        <w:ind w:left="705"/>
        <w:rPr>
          <w:sz w:val="28"/>
          <w:szCs w:val="28"/>
          <w:lang w:val="uk-UA"/>
        </w:rPr>
      </w:pPr>
    </w:p>
    <w:p w:rsidR="004047AB" w:rsidRDefault="004047AB" w:rsidP="004047AB">
      <w:pPr>
        <w:rPr>
          <w:sz w:val="28"/>
          <w:szCs w:val="28"/>
          <w:lang w:val="uk-UA"/>
        </w:rPr>
      </w:pPr>
      <w:r>
        <w:rPr>
          <w:sz w:val="28"/>
          <w:szCs w:val="28"/>
          <w:lang w:val="uk-UA"/>
        </w:rPr>
        <w:t>Голова приймальної комісії</w:t>
      </w:r>
    </w:p>
    <w:p w:rsidR="004047AB" w:rsidRDefault="004047AB" w:rsidP="004047AB">
      <w:pPr>
        <w:widowControl/>
        <w:numPr>
          <w:ilvl w:val="0"/>
          <w:numId w:val="13"/>
        </w:numPr>
        <w:autoSpaceDE/>
        <w:autoSpaceDN/>
        <w:adjustRightInd/>
        <w:rPr>
          <w:sz w:val="28"/>
          <w:szCs w:val="28"/>
          <w:lang w:val="uk-UA"/>
        </w:rPr>
      </w:pPr>
      <w:r>
        <w:rPr>
          <w:sz w:val="28"/>
          <w:szCs w:val="28"/>
          <w:lang w:val="uk-UA"/>
        </w:rPr>
        <w:t>Боровик О. В. – директор ліцею</w:t>
      </w:r>
    </w:p>
    <w:p w:rsidR="004047AB" w:rsidRDefault="004047AB" w:rsidP="004047AB">
      <w:pPr>
        <w:rPr>
          <w:sz w:val="28"/>
          <w:szCs w:val="28"/>
          <w:lang w:val="uk-UA"/>
        </w:rPr>
      </w:pPr>
      <w:r>
        <w:rPr>
          <w:sz w:val="28"/>
          <w:szCs w:val="28"/>
          <w:lang w:val="uk-UA"/>
        </w:rPr>
        <w:t>Секретарі приймальної комісії:</w:t>
      </w:r>
    </w:p>
    <w:p w:rsidR="004047AB" w:rsidRDefault="004047AB" w:rsidP="004047AB">
      <w:pPr>
        <w:widowControl/>
        <w:numPr>
          <w:ilvl w:val="0"/>
          <w:numId w:val="13"/>
        </w:numPr>
        <w:autoSpaceDE/>
        <w:autoSpaceDN/>
        <w:adjustRightInd/>
        <w:rPr>
          <w:sz w:val="28"/>
          <w:szCs w:val="28"/>
          <w:lang w:val="uk-UA"/>
        </w:rPr>
      </w:pPr>
      <w:r>
        <w:rPr>
          <w:sz w:val="28"/>
          <w:szCs w:val="28"/>
          <w:lang w:val="uk-UA"/>
        </w:rPr>
        <w:t>Рибак О. М. – інспектор з кадрів</w:t>
      </w:r>
    </w:p>
    <w:p w:rsidR="004047AB" w:rsidRDefault="005E6CF4" w:rsidP="004047AB">
      <w:pPr>
        <w:widowControl/>
        <w:numPr>
          <w:ilvl w:val="0"/>
          <w:numId w:val="13"/>
        </w:numPr>
        <w:autoSpaceDE/>
        <w:autoSpaceDN/>
        <w:adjustRightInd/>
        <w:rPr>
          <w:sz w:val="28"/>
          <w:szCs w:val="28"/>
          <w:lang w:val="uk-UA"/>
        </w:rPr>
      </w:pPr>
      <w:r>
        <w:rPr>
          <w:sz w:val="28"/>
          <w:szCs w:val="28"/>
          <w:lang w:val="uk-UA"/>
        </w:rPr>
        <w:t>Колесник Л. В. – майстер виробничого навчання</w:t>
      </w:r>
    </w:p>
    <w:p w:rsidR="004047AB" w:rsidRDefault="004047AB" w:rsidP="004047AB">
      <w:pPr>
        <w:rPr>
          <w:sz w:val="28"/>
          <w:szCs w:val="28"/>
          <w:lang w:val="uk-UA"/>
        </w:rPr>
      </w:pPr>
      <w:r>
        <w:rPr>
          <w:sz w:val="28"/>
          <w:szCs w:val="28"/>
          <w:lang w:val="uk-UA"/>
        </w:rPr>
        <w:t>Члени приймальної комісії:</w:t>
      </w:r>
    </w:p>
    <w:p w:rsidR="004047AB" w:rsidRDefault="004047AB" w:rsidP="004047AB">
      <w:pPr>
        <w:widowControl/>
        <w:numPr>
          <w:ilvl w:val="0"/>
          <w:numId w:val="13"/>
        </w:numPr>
        <w:autoSpaceDE/>
        <w:autoSpaceDN/>
        <w:adjustRightInd/>
        <w:rPr>
          <w:sz w:val="28"/>
          <w:szCs w:val="28"/>
          <w:lang w:val="uk-UA"/>
        </w:rPr>
      </w:pPr>
      <w:r>
        <w:rPr>
          <w:sz w:val="28"/>
          <w:szCs w:val="28"/>
          <w:lang w:val="uk-UA"/>
        </w:rPr>
        <w:t xml:space="preserve">Коцур Є. М. – заступник директор з </w:t>
      </w:r>
      <w:r w:rsidR="005E6CF4">
        <w:rPr>
          <w:sz w:val="28"/>
          <w:szCs w:val="28"/>
          <w:lang w:val="uk-UA"/>
        </w:rPr>
        <w:t>навчально-виховної роботи</w:t>
      </w:r>
    </w:p>
    <w:p w:rsidR="004047AB" w:rsidRDefault="004047AB" w:rsidP="004047AB">
      <w:pPr>
        <w:widowControl/>
        <w:numPr>
          <w:ilvl w:val="0"/>
          <w:numId w:val="13"/>
        </w:numPr>
        <w:autoSpaceDE/>
        <w:autoSpaceDN/>
        <w:adjustRightInd/>
        <w:rPr>
          <w:sz w:val="28"/>
          <w:szCs w:val="28"/>
          <w:lang w:val="uk-UA"/>
        </w:rPr>
      </w:pPr>
      <w:r>
        <w:rPr>
          <w:sz w:val="28"/>
          <w:szCs w:val="28"/>
          <w:lang w:val="uk-UA"/>
        </w:rPr>
        <w:t xml:space="preserve">Романчук М. А. – заступник директора з </w:t>
      </w:r>
      <w:r w:rsidR="005E6CF4">
        <w:rPr>
          <w:sz w:val="28"/>
          <w:szCs w:val="28"/>
          <w:lang w:val="uk-UA"/>
        </w:rPr>
        <w:t>навчально-виробничої роботи</w:t>
      </w:r>
    </w:p>
    <w:p w:rsidR="004047AB" w:rsidRDefault="004047AB" w:rsidP="004047AB">
      <w:pPr>
        <w:widowControl/>
        <w:numPr>
          <w:ilvl w:val="0"/>
          <w:numId w:val="13"/>
        </w:numPr>
        <w:autoSpaceDE/>
        <w:autoSpaceDN/>
        <w:adjustRightInd/>
        <w:rPr>
          <w:sz w:val="28"/>
          <w:szCs w:val="28"/>
          <w:lang w:val="uk-UA"/>
        </w:rPr>
      </w:pPr>
      <w:r>
        <w:rPr>
          <w:sz w:val="28"/>
          <w:szCs w:val="28"/>
          <w:lang w:val="uk-UA"/>
        </w:rPr>
        <w:t>Улашкевич О. Є. – старший майстер</w:t>
      </w:r>
    </w:p>
    <w:p w:rsidR="004047AB" w:rsidRDefault="004047AB" w:rsidP="004047AB">
      <w:pPr>
        <w:widowControl/>
        <w:numPr>
          <w:ilvl w:val="0"/>
          <w:numId w:val="13"/>
        </w:numPr>
        <w:autoSpaceDE/>
        <w:autoSpaceDN/>
        <w:adjustRightInd/>
        <w:rPr>
          <w:sz w:val="28"/>
          <w:szCs w:val="28"/>
          <w:lang w:val="uk-UA"/>
        </w:rPr>
      </w:pPr>
      <w:proofErr w:type="spellStart"/>
      <w:r>
        <w:rPr>
          <w:sz w:val="28"/>
          <w:szCs w:val="28"/>
          <w:lang w:val="uk-UA"/>
        </w:rPr>
        <w:t>Наліжитий</w:t>
      </w:r>
      <w:proofErr w:type="spellEnd"/>
      <w:r>
        <w:rPr>
          <w:sz w:val="28"/>
          <w:szCs w:val="28"/>
          <w:lang w:val="uk-UA"/>
        </w:rPr>
        <w:t xml:space="preserve"> О. О.– майстер </w:t>
      </w:r>
      <w:r w:rsidR="005E6CF4">
        <w:rPr>
          <w:sz w:val="28"/>
          <w:szCs w:val="28"/>
          <w:lang w:val="uk-UA"/>
        </w:rPr>
        <w:t xml:space="preserve">виробничого навчання </w:t>
      </w:r>
    </w:p>
    <w:p w:rsidR="004047AB" w:rsidRDefault="004047AB" w:rsidP="005E6CF4">
      <w:pPr>
        <w:widowControl/>
        <w:numPr>
          <w:ilvl w:val="0"/>
          <w:numId w:val="13"/>
        </w:numPr>
        <w:autoSpaceDE/>
        <w:autoSpaceDN/>
        <w:adjustRightInd/>
        <w:rPr>
          <w:sz w:val="28"/>
          <w:szCs w:val="28"/>
          <w:lang w:val="uk-UA"/>
        </w:rPr>
      </w:pPr>
      <w:r>
        <w:rPr>
          <w:sz w:val="28"/>
          <w:szCs w:val="28"/>
          <w:lang w:val="uk-UA"/>
        </w:rPr>
        <w:t xml:space="preserve">Тлустий С. В.– майстер </w:t>
      </w:r>
      <w:r w:rsidR="005E6CF4" w:rsidRPr="005E6CF4">
        <w:rPr>
          <w:sz w:val="28"/>
          <w:szCs w:val="28"/>
          <w:lang w:val="uk-UA"/>
        </w:rPr>
        <w:t>виробничого навчання</w:t>
      </w:r>
    </w:p>
    <w:p w:rsidR="004047AB" w:rsidRDefault="004047AB" w:rsidP="005E6CF4">
      <w:pPr>
        <w:widowControl/>
        <w:numPr>
          <w:ilvl w:val="0"/>
          <w:numId w:val="13"/>
        </w:numPr>
        <w:autoSpaceDE/>
        <w:autoSpaceDN/>
        <w:adjustRightInd/>
        <w:rPr>
          <w:sz w:val="28"/>
          <w:szCs w:val="28"/>
          <w:lang w:val="uk-UA"/>
        </w:rPr>
      </w:pPr>
      <w:proofErr w:type="spellStart"/>
      <w:r>
        <w:rPr>
          <w:sz w:val="28"/>
          <w:szCs w:val="28"/>
          <w:lang w:val="uk-UA"/>
        </w:rPr>
        <w:t>Стрембіцький</w:t>
      </w:r>
      <w:proofErr w:type="spellEnd"/>
      <w:r>
        <w:rPr>
          <w:sz w:val="28"/>
          <w:szCs w:val="28"/>
          <w:lang w:val="uk-UA"/>
        </w:rPr>
        <w:t xml:space="preserve"> Р. О. – майстер </w:t>
      </w:r>
      <w:r w:rsidR="005E6CF4" w:rsidRPr="005E6CF4">
        <w:rPr>
          <w:sz w:val="28"/>
          <w:szCs w:val="28"/>
          <w:lang w:val="uk-UA"/>
        </w:rPr>
        <w:t>виробничого навчання</w:t>
      </w:r>
    </w:p>
    <w:p w:rsidR="004047AB" w:rsidRPr="005E6CF4" w:rsidRDefault="004047AB" w:rsidP="005E6CF4">
      <w:pPr>
        <w:widowControl/>
        <w:numPr>
          <w:ilvl w:val="0"/>
          <w:numId w:val="13"/>
        </w:numPr>
        <w:autoSpaceDE/>
        <w:autoSpaceDN/>
        <w:adjustRightInd/>
        <w:rPr>
          <w:sz w:val="28"/>
          <w:szCs w:val="28"/>
          <w:lang w:val="uk-UA"/>
        </w:rPr>
      </w:pPr>
      <w:r>
        <w:rPr>
          <w:sz w:val="28"/>
          <w:szCs w:val="28"/>
          <w:lang w:val="uk-UA"/>
        </w:rPr>
        <w:t xml:space="preserve"> </w:t>
      </w:r>
      <w:proofErr w:type="spellStart"/>
      <w:r>
        <w:rPr>
          <w:sz w:val="28"/>
          <w:szCs w:val="28"/>
          <w:lang w:val="uk-UA"/>
        </w:rPr>
        <w:t>Кутнюк</w:t>
      </w:r>
      <w:proofErr w:type="spellEnd"/>
      <w:r>
        <w:rPr>
          <w:sz w:val="28"/>
          <w:szCs w:val="28"/>
          <w:lang w:val="uk-UA"/>
        </w:rPr>
        <w:t xml:space="preserve"> М. С – </w:t>
      </w:r>
      <w:r w:rsidRPr="005E6CF4">
        <w:rPr>
          <w:sz w:val="28"/>
          <w:szCs w:val="28"/>
          <w:lang w:val="uk-UA"/>
        </w:rPr>
        <w:t xml:space="preserve">майстер </w:t>
      </w:r>
      <w:proofErr w:type="spellStart"/>
      <w:r w:rsidR="005E6CF4" w:rsidRPr="005E6CF4">
        <w:rPr>
          <w:sz w:val="28"/>
          <w:szCs w:val="28"/>
        </w:rPr>
        <w:t>виробничого</w:t>
      </w:r>
      <w:proofErr w:type="spellEnd"/>
      <w:r w:rsidR="005E6CF4" w:rsidRPr="005E6CF4">
        <w:rPr>
          <w:sz w:val="28"/>
          <w:szCs w:val="28"/>
        </w:rPr>
        <w:t xml:space="preserve"> </w:t>
      </w:r>
      <w:proofErr w:type="spellStart"/>
      <w:r w:rsidR="005E6CF4" w:rsidRPr="005E6CF4">
        <w:rPr>
          <w:sz w:val="28"/>
          <w:szCs w:val="28"/>
        </w:rPr>
        <w:t>навчання</w:t>
      </w:r>
      <w:proofErr w:type="spellEnd"/>
      <w:r w:rsidR="005E6CF4" w:rsidRPr="005E6CF4">
        <w:rPr>
          <w:sz w:val="28"/>
          <w:szCs w:val="28"/>
        </w:rPr>
        <w:t xml:space="preserve"> </w:t>
      </w:r>
    </w:p>
    <w:p w:rsidR="004047AB" w:rsidRPr="005E6CF4" w:rsidRDefault="004047AB" w:rsidP="005E6CF4">
      <w:pPr>
        <w:widowControl/>
        <w:numPr>
          <w:ilvl w:val="0"/>
          <w:numId w:val="13"/>
        </w:numPr>
        <w:autoSpaceDE/>
        <w:autoSpaceDN/>
        <w:adjustRightInd/>
        <w:rPr>
          <w:sz w:val="28"/>
          <w:szCs w:val="28"/>
          <w:lang w:val="uk-UA"/>
        </w:rPr>
      </w:pPr>
      <w:r w:rsidRPr="005E6CF4">
        <w:rPr>
          <w:sz w:val="28"/>
          <w:szCs w:val="28"/>
          <w:lang w:val="uk-UA"/>
        </w:rPr>
        <w:t xml:space="preserve">Джура О. М. – майстер </w:t>
      </w:r>
      <w:proofErr w:type="spellStart"/>
      <w:r w:rsidR="005E6CF4" w:rsidRPr="005E6CF4">
        <w:rPr>
          <w:sz w:val="28"/>
          <w:szCs w:val="28"/>
        </w:rPr>
        <w:t>виробничого</w:t>
      </w:r>
      <w:proofErr w:type="spellEnd"/>
      <w:r w:rsidR="005E6CF4" w:rsidRPr="005E6CF4">
        <w:rPr>
          <w:sz w:val="28"/>
          <w:szCs w:val="28"/>
        </w:rPr>
        <w:t xml:space="preserve"> </w:t>
      </w:r>
      <w:proofErr w:type="spellStart"/>
      <w:r w:rsidR="005E6CF4" w:rsidRPr="005E6CF4">
        <w:rPr>
          <w:sz w:val="28"/>
          <w:szCs w:val="28"/>
        </w:rPr>
        <w:t>навчання</w:t>
      </w:r>
      <w:proofErr w:type="spellEnd"/>
      <w:r w:rsidR="005E6CF4" w:rsidRPr="005E6CF4">
        <w:rPr>
          <w:sz w:val="28"/>
          <w:szCs w:val="28"/>
        </w:rPr>
        <w:t xml:space="preserve"> </w:t>
      </w:r>
    </w:p>
    <w:p w:rsidR="004047AB" w:rsidRPr="005E6CF4" w:rsidRDefault="004047AB" w:rsidP="005E6CF4">
      <w:pPr>
        <w:widowControl/>
        <w:numPr>
          <w:ilvl w:val="0"/>
          <w:numId w:val="13"/>
        </w:numPr>
        <w:autoSpaceDE/>
        <w:autoSpaceDN/>
        <w:adjustRightInd/>
        <w:rPr>
          <w:sz w:val="28"/>
          <w:szCs w:val="28"/>
          <w:lang w:val="uk-UA"/>
        </w:rPr>
      </w:pPr>
      <w:proofErr w:type="spellStart"/>
      <w:r w:rsidRPr="005E6CF4">
        <w:rPr>
          <w:sz w:val="28"/>
          <w:szCs w:val="28"/>
          <w:lang w:val="uk-UA"/>
        </w:rPr>
        <w:t>Самбор</w:t>
      </w:r>
      <w:proofErr w:type="spellEnd"/>
      <w:r w:rsidRPr="005E6CF4">
        <w:rPr>
          <w:sz w:val="28"/>
          <w:szCs w:val="28"/>
          <w:lang w:val="uk-UA"/>
        </w:rPr>
        <w:t xml:space="preserve"> Н. А.– майстер </w:t>
      </w:r>
      <w:proofErr w:type="spellStart"/>
      <w:r w:rsidR="005E6CF4" w:rsidRPr="005E6CF4">
        <w:rPr>
          <w:sz w:val="28"/>
          <w:szCs w:val="28"/>
        </w:rPr>
        <w:t>виробничого</w:t>
      </w:r>
      <w:proofErr w:type="spellEnd"/>
      <w:r w:rsidR="005E6CF4" w:rsidRPr="005E6CF4">
        <w:rPr>
          <w:sz w:val="28"/>
          <w:szCs w:val="28"/>
        </w:rPr>
        <w:t xml:space="preserve"> </w:t>
      </w:r>
      <w:proofErr w:type="spellStart"/>
      <w:r w:rsidR="005E6CF4" w:rsidRPr="005E6CF4">
        <w:rPr>
          <w:sz w:val="28"/>
          <w:szCs w:val="28"/>
        </w:rPr>
        <w:t>навчання</w:t>
      </w:r>
      <w:proofErr w:type="spellEnd"/>
      <w:r w:rsidR="005E6CF4" w:rsidRPr="005E6CF4">
        <w:rPr>
          <w:sz w:val="28"/>
          <w:szCs w:val="28"/>
        </w:rPr>
        <w:t xml:space="preserve"> </w:t>
      </w:r>
    </w:p>
    <w:p w:rsidR="004047AB" w:rsidRDefault="004047AB" w:rsidP="005E6CF4">
      <w:pPr>
        <w:widowControl/>
        <w:numPr>
          <w:ilvl w:val="0"/>
          <w:numId w:val="13"/>
        </w:numPr>
        <w:autoSpaceDE/>
        <w:autoSpaceDN/>
        <w:adjustRightInd/>
        <w:rPr>
          <w:sz w:val="28"/>
          <w:szCs w:val="28"/>
          <w:lang w:val="uk-UA"/>
        </w:rPr>
      </w:pPr>
      <w:r w:rsidRPr="005E6CF4">
        <w:rPr>
          <w:sz w:val="28"/>
          <w:szCs w:val="28"/>
          <w:lang w:val="uk-UA"/>
        </w:rPr>
        <w:t xml:space="preserve">Козак Н.М.  - майстер </w:t>
      </w:r>
      <w:proofErr w:type="spellStart"/>
      <w:r w:rsidR="005E6CF4" w:rsidRPr="005E6CF4">
        <w:rPr>
          <w:sz w:val="28"/>
          <w:szCs w:val="28"/>
        </w:rPr>
        <w:t>виробничого</w:t>
      </w:r>
      <w:proofErr w:type="spellEnd"/>
      <w:r w:rsidR="005E6CF4" w:rsidRPr="005E6CF4">
        <w:rPr>
          <w:sz w:val="28"/>
          <w:szCs w:val="28"/>
        </w:rPr>
        <w:t xml:space="preserve"> </w:t>
      </w:r>
      <w:proofErr w:type="spellStart"/>
      <w:r w:rsidR="005E6CF4" w:rsidRPr="005E6CF4">
        <w:rPr>
          <w:sz w:val="28"/>
          <w:szCs w:val="28"/>
        </w:rPr>
        <w:t>навчання</w:t>
      </w:r>
      <w:proofErr w:type="spellEnd"/>
      <w:r w:rsidR="005E6CF4">
        <w:t xml:space="preserve"> </w:t>
      </w:r>
    </w:p>
    <w:p w:rsidR="004047AB" w:rsidRDefault="004047AB" w:rsidP="004047AB">
      <w:pPr>
        <w:widowControl/>
        <w:numPr>
          <w:ilvl w:val="0"/>
          <w:numId w:val="13"/>
        </w:numPr>
        <w:autoSpaceDE/>
        <w:autoSpaceDN/>
        <w:adjustRightInd/>
        <w:rPr>
          <w:sz w:val="28"/>
          <w:szCs w:val="28"/>
          <w:lang w:val="uk-UA"/>
        </w:rPr>
      </w:pPr>
      <w:r>
        <w:rPr>
          <w:sz w:val="28"/>
          <w:szCs w:val="28"/>
          <w:lang w:val="uk-UA"/>
        </w:rPr>
        <w:t>Земляк Н. І. – викладач</w:t>
      </w:r>
    </w:p>
    <w:p w:rsidR="004047AB" w:rsidRDefault="004047AB" w:rsidP="004047AB">
      <w:pPr>
        <w:widowControl/>
        <w:numPr>
          <w:ilvl w:val="0"/>
          <w:numId w:val="13"/>
        </w:numPr>
        <w:autoSpaceDE/>
        <w:autoSpaceDN/>
        <w:adjustRightInd/>
        <w:rPr>
          <w:sz w:val="28"/>
          <w:szCs w:val="28"/>
          <w:lang w:val="uk-UA"/>
        </w:rPr>
      </w:pPr>
      <w:r>
        <w:rPr>
          <w:sz w:val="28"/>
          <w:szCs w:val="28"/>
          <w:lang w:val="uk-UA"/>
        </w:rPr>
        <w:t>Комар Г. А. – практичний психолог</w:t>
      </w:r>
    </w:p>
    <w:p w:rsidR="004047AB" w:rsidRDefault="004047AB" w:rsidP="004047AB">
      <w:pPr>
        <w:widowControl/>
        <w:numPr>
          <w:ilvl w:val="0"/>
          <w:numId w:val="13"/>
        </w:numPr>
        <w:autoSpaceDE/>
        <w:autoSpaceDN/>
        <w:adjustRightInd/>
        <w:rPr>
          <w:sz w:val="28"/>
          <w:szCs w:val="28"/>
          <w:lang w:val="uk-UA"/>
        </w:rPr>
      </w:pPr>
      <w:r>
        <w:rPr>
          <w:sz w:val="28"/>
          <w:szCs w:val="28"/>
          <w:lang w:val="uk-UA"/>
        </w:rPr>
        <w:t>Кобилянська К. А. – майстер в/н</w:t>
      </w:r>
    </w:p>
    <w:p w:rsidR="004047AB" w:rsidRDefault="004047AB" w:rsidP="004047AB">
      <w:pPr>
        <w:widowControl/>
        <w:numPr>
          <w:ilvl w:val="0"/>
          <w:numId w:val="13"/>
        </w:numPr>
        <w:autoSpaceDE/>
        <w:autoSpaceDN/>
        <w:adjustRightInd/>
        <w:rPr>
          <w:sz w:val="28"/>
          <w:szCs w:val="28"/>
          <w:lang w:val="uk-UA"/>
        </w:rPr>
      </w:pPr>
      <w:r>
        <w:rPr>
          <w:sz w:val="28"/>
          <w:szCs w:val="28"/>
          <w:lang w:val="uk-UA"/>
        </w:rPr>
        <w:t>Водяна Н. В.   – майстер в/н</w:t>
      </w:r>
    </w:p>
    <w:p w:rsidR="004047AB" w:rsidRDefault="004047AB" w:rsidP="004047AB">
      <w:pPr>
        <w:widowControl/>
        <w:numPr>
          <w:ilvl w:val="0"/>
          <w:numId w:val="13"/>
        </w:numPr>
        <w:autoSpaceDE/>
        <w:autoSpaceDN/>
        <w:adjustRightInd/>
        <w:rPr>
          <w:sz w:val="28"/>
          <w:szCs w:val="28"/>
          <w:lang w:val="uk-UA"/>
        </w:rPr>
      </w:pPr>
      <w:proofErr w:type="spellStart"/>
      <w:r>
        <w:rPr>
          <w:sz w:val="28"/>
          <w:szCs w:val="28"/>
          <w:lang w:val="uk-UA"/>
        </w:rPr>
        <w:t>Загродська</w:t>
      </w:r>
      <w:proofErr w:type="spellEnd"/>
      <w:r>
        <w:rPr>
          <w:sz w:val="28"/>
          <w:szCs w:val="28"/>
          <w:lang w:val="uk-UA"/>
        </w:rPr>
        <w:t xml:space="preserve"> В. П.  - майстер в/н</w:t>
      </w:r>
    </w:p>
    <w:p w:rsidR="004047AB" w:rsidRDefault="004047AB" w:rsidP="004047AB">
      <w:pPr>
        <w:widowControl/>
        <w:numPr>
          <w:ilvl w:val="0"/>
          <w:numId w:val="13"/>
        </w:numPr>
        <w:autoSpaceDE/>
        <w:autoSpaceDN/>
        <w:adjustRightInd/>
        <w:rPr>
          <w:sz w:val="28"/>
          <w:szCs w:val="28"/>
          <w:lang w:val="uk-UA"/>
        </w:rPr>
      </w:pPr>
      <w:proofErr w:type="spellStart"/>
      <w:r>
        <w:rPr>
          <w:sz w:val="28"/>
          <w:szCs w:val="28"/>
          <w:lang w:val="uk-UA"/>
        </w:rPr>
        <w:t>Загродський</w:t>
      </w:r>
      <w:proofErr w:type="spellEnd"/>
      <w:r>
        <w:rPr>
          <w:sz w:val="28"/>
          <w:szCs w:val="28"/>
          <w:lang w:val="uk-UA"/>
        </w:rPr>
        <w:t xml:space="preserve"> А. В. – майстер в/н</w:t>
      </w:r>
    </w:p>
    <w:p w:rsidR="004047AB" w:rsidRDefault="004047AB" w:rsidP="004047AB">
      <w:pPr>
        <w:rPr>
          <w:sz w:val="28"/>
          <w:szCs w:val="28"/>
          <w:lang w:val="uk-UA"/>
        </w:rPr>
      </w:pPr>
    </w:p>
    <w:p w:rsidR="00DA3D29" w:rsidRPr="00DA3D29" w:rsidRDefault="004047AB" w:rsidP="00DA3D29">
      <w:pPr>
        <w:pStyle w:val="a5"/>
        <w:numPr>
          <w:ilvl w:val="0"/>
          <w:numId w:val="14"/>
        </w:numPr>
        <w:tabs>
          <w:tab w:val="clear" w:pos="1065"/>
        </w:tabs>
        <w:ind w:left="0" w:firstLine="705"/>
        <w:jc w:val="both"/>
        <w:rPr>
          <w:sz w:val="28"/>
          <w:szCs w:val="28"/>
          <w:lang w:val="uk-UA"/>
        </w:rPr>
      </w:pPr>
      <w:r w:rsidRPr="00DA3D29">
        <w:rPr>
          <w:sz w:val="28"/>
          <w:szCs w:val="28"/>
          <w:lang w:val="uk-UA"/>
        </w:rPr>
        <w:t xml:space="preserve">Відповідальність за здійснення набору та роботу приймальної комісії покласти на: </w:t>
      </w:r>
      <w:r w:rsidRPr="00DA3D29">
        <w:rPr>
          <w:sz w:val="28"/>
          <w:szCs w:val="28"/>
          <w:lang w:val="uk-UA"/>
        </w:rPr>
        <w:tab/>
      </w:r>
      <w:r w:rsidRPr="00DA3D29">
        <w:rPr>
          <w:sz w:val="28"/>
          <w:szCs w:val="28"/>
          <w:lang w:val="uk-UA"/>
        </w:rPr>
        <w:tab/>
      </w:r>
    </w:p>
    <w:p w:rsidR="004047AB" w:rsidRPr="00DA3D29" w:rsidRDefault="004047AB" w:rsidP="00DA3D29">
      <w:pPr>
        <w:pStyle w:val="a5"/>
        <w:ind w:left="1065"/>
        <w:rPr>
          <w:sz w:val="28"/>
          <w:szCs w:val="28"/>
          <w:lang w:val="uk-UA"/>
        </w:rPr>
      </w:pPr>
      <w:r w:rsidRPr="00DA3D29">
        <w:rPr>
          <w:sz w:val="28"/>
          <w:szCs w:val="28"/>
          <w:lang w:val="uk-UA"/>
        </w:rPr>
        <w:t>Коцур Є. М. – заступник директора з НВР (с. Лісоводи)</w:t>
      </w:r>
    </w:p>
    <w:p w:rsidR="00DA3D29" w:rsidRDefault="004047AB" w:rsidP="004047AB">
      <w:pPr>
        <w:rPr>
          <w:sz w:val="28"/>
          <w:szCs w:val="28"/>
          <w:lang w:val="uk-UA"/>
        </w:rPr>
      </w:pPr>
      <w:r>
        <w:rPr>
          <w:sz w:val="28"/>
          <w:szCs w:val="28"/>
          <w:lang w:val="uk-UA"/>
        </w:rPr>
        <w:lastRenderedPageBreak/>
        <w:tab/>
        <w:t xml:space="preserve">         </w:t>
      </w:r>
    </w:p>
    <w:p w:rsidR="00DA3D29" w:rsidRDefault="002C7FB5" w:rsidP="00DA3D29">
      <w:pPr>
        <w:rPr>
          <w:sz w:val="28"/>
          <w:szCs w:val="28"/>
          <w:lang w:val="uk-UA"/>
        </w:rPr>
      </w:pPr>
      <w:r>
        <w:rPr>
          <w:noProof/>
          <w:sz w:val="28"/>
          <w:szCs w:val="28"/>
          <w:lang w:val="uk-UA" w:eastAsia="uk-UA"/>
        </w:rPr>
        <w:drawing>
          <wp:inline distT="0" distB="0" distL="0" distR="0">
            <wp:extent cx="6564573" cy="9695594"/>
            <wp:effectExtent l="19050" t="0" r="7677" b="0"/>
            <wp:docPr id="4" name="Рисунок 3" descr="C:\Users\BonD\Desktop\ліжко\Untitled. - 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nD\Desktop\ліжко\Untitled. - 0002.jpg"/>
                    <pic:cNvPicPr>
                      <a:picLocks noChangeAspect="1" noChangeArrowheads="1"/>
                    </pic:cNvPicPr>
                  </pic:nvPicPr>
                  <pic:blipFill>
                    <a:blip r:embed="rId8"/>
                    <a:srcRect/>
                    <a:stretch>
                      <a:fillRect/>
                    </a:stretch>
                  </pic:blipFill>
                  <pic:spPr bwMode="auto">
                    <a:xfrm>
                      <a:off x="0" y="0"/>
                      <a:ext cx="6568461" cy="9701337"/>
                    </a:xfrm>
                    <a:prstGeom prst="rect">
                      <a:avLst/>
                    </a:prstGeom>
                    <a:noFill/>
                    <a:ln w="9525">
                      <a:noFill/>
                      <a:miter lim="800000"/>
                      <a:headEnd/>
                      <a:tailEnd/>
                    </a:ln>
                  </pic:spPr>
                </pic:pic>
              </a:graphicData>
            </a:graphic>
          </wp:inline>
        </w:drawing>
      </w:r>
    </w:p>
    <w:p w:rsidR="00CD4988" w:rsidRDefault="00CD4988" w:rsidP="00586EF9">
      <w:pPr>
        <w:shd w:val="clear" w:color="auto" w:fill="FFFFFF"/>
        <w:tabs>
          <w:tab w:val="left" w:leader="underscore" w:pos="5304"/>
          <w:tab w:val="left" w:leader="underscore" w:pos="6518"/>
          <w:tab w:val="left" w:leader="underscore" w:pos="7627"/>
        </w:tabs>
        <w:spacing w:line="360" w:lineRule="auto"/>
        <w:ind w:right="1"/>
        <w:jc w:val="right"/>
        <w:rPr>
          <w:sz w:val="28"/>
          <w:szCs w:val="28"/>
          <w:lang w:val="uk-UA"/>
        </w:rPr>
      </w:pPr>
      <w:r>
        <w:rPr>
          <w:sz w:val="28"/>
          <w:szCs w:val="28"/>
          <w:lang w:val="uk-UA"/>
        </w:rPr>
        <w:lastRenderedPageBreak/>
        <w:t>Додаток 2</w:t>
      </w:r>
    </w:p>
    <w:p w:rsidR="00CD4988" w:rsidRDefault="00CD4988" w:rsidP="00DA3D29">
      <w:pPr>
        <w:shd w:val="clear" w:color="auto" w:fill="FFFFFF"/>
        <w:spacing w:line="360" w:lineRule="auto"/>
        <w:ind w:right="1"/>
        <w:jc w:val="center"/>
        <w:rPr>
          <w:b/>
          <w:sz w:val="32"/>
          <w:szCs w:val="32"/>
          <w:lang w:val="uk-UA"/>
        </w:rPr>
      </w:pPr>
      <w:r w:rsidRPr="005938F4">
        <w:rPr>
          <w:b/>
          <w:sz w:val="32"/>
          <w:szCs w:val="32"/>
          <w:lang w:val="uk-UA"/>
        </w:rPr>
        <w:t xml:space="preserve">Перелік професій, </w:t>
      </w:r>
    </w:p>
    <w:p w:rsidR="00CD4988" w:rsidRDefault="00CD4988" w:rsidP="00DA3D29">
      <w:pPr>
        <w:shd w:val="clear" w:color="auto" w:fill="FFFFFF"/>
        <w:spacing w:line="360" w:lineRule="auto"/>
        <w:ind w:right="1"/>
        <w:jc w:val="center"/>
        <w:rPr>
          <w:b/>
          <w:sz w:val="32"/>
          <w:szCs w:val="32"/>
          <w:lang w:val="uk-UA"/>
        </w:rPr>
      </w:pPr>
      <w:r w:rsidRPr="005938F4">
        <w:rPr>
          <w:b/>
          <w:sz w:val="32"/>
          <w:szCs w:val="32"/>
          <w:lang w:val="uk-UA"/>
        </w:rPr>
        <w:t>за якими згідно з отриманою ліцензією</w:t>
      </w:r>
      <w:r w:rsidRPr="005938F4">
        <w:rPr>
          <w:b/>
          <w:sz w:val="32"/>
          <w:szCs w:val="32"/>
          <w:lang w:val="uk-UA"/>
        </w:rPr>
        <w:br/>
        <w:t>Ліцей  проводить прийом учнів на денну форму навчання</w:t>
      </w:r>
    </w:p>
    <w:p w:rsidR="00CD4988" w:rsidRDefault="00CD4988" w:rsidP="0073329B">
      <w:pPr>
        <w:spacing w:line="360" w:lineRule="auto"/>
        <w:ind w:left="1276" w:hanging="1260"/>
        <w:jc w:val="center"/>
        <w:rPr>
          <w:b/>
          <w:sz w:val="28"/>
          <w:szCs w:val="28"/>
          <w:u w:val="single"/>
          <w:lang w:val="uk-UA"/>
        </w:rPr>
      </w:pPr>
    </w:p>
    <w:p w:rsidR="00CD4988" w:rsidRPr="00B90766" w:rsidRDefault="00CD4988" w:rsidP="0073329B">
      <w:pPr>
        <w:spacing w:line="360" w:lineRule="auto"/>
        <w:ind w:left="1276" w:hanging="1260"/>
        <w:jc w:val="center"/>
        <w:rPr>
          <w:b/>
          <w:sz w:val="28"/>
          <w:szCs w:val="28"/>
          <w:u w:val="single"/>
          <w:lang w:val="uk-UA"/>
        </w:rPr>
      </w:pPr>
      <w:r w:rsidRPr="00B90766">
        <w:rPr>
          <w:b/>
          <w:sz w:val="28"/>
          <w:szCs w:val="28"/>
          <w:u w:val="single"/>
          <w:lang w:val="uk-UA"/>
        </w:rPr>
        <w:t xml:space="preserve">На </w:t>
      </w:r>
      <w:r w:rsidR="00DA3D29">
        <w:rPr>
          <w:b/>
          <w:sz w:val="28"/>
          <w:szCs w:val="28"/>
          <w:u w:val="single"/>
          <w:lang w:val="uk-UA"/>
        </w:rPr>
        <w:t>основі базової</w:t>
      </w:r>
      <w:r w:rsidRPr="00B90766">
        <w:rPr>
          <w:b/>
          <w:sz w:val="28"/>
          <w:szCs w:val="28"/>
          <w:u w:val="single"/>
          <w:lang w:val="uk-UA"/>
        </w:rPr>
        <w:t xml:space="preserve"> загально</w:t>
      </w:r>
      <w:r w:rsidR="00DA3D29">
        <w:rPr>
          <w:b/>
          <w:sz w:val="28"/>
          <w:szCs w:val="28"/>
          <w:u w:val="single"/>
          <w:lang w:val="uk-UA"/>
        </w:rPr>
        <w:t xml:space="preserve">ї середньої освіти </w:t>
      </w:r>
      <w:r w:rsidRPr="00B90766">
        <w:rPr>
          <w:b/>
          <w:sz w:val="28"/>
          <w:szCs w:val="28"/>
          <w:u w:val="single"/>
          <w:lang w:val="uk-UA"/>
        </w:rPr>
        <w:t>(9 КЛАСІВ)</w:t>
      </w:r>
    </w:p>
    <w:p w:rsidR="00CD4988" w:rsidRPr="00A31942" w:rsidRDefault="00CD4988" w:rsidP="0073329B">
      <w:pPr>
        <w:spacing w:line="360" w:lineRule="auto"/>
        <w:ind w:left="1276" w:hanging="1260"/>
        <w:jc w:val="center"/>
        <w:rPr>
          <w:b/>
          <w:i/>
          <w:sz w:val="28"/>
          <w:szCs w:val="28"/>
          <w:u w:val="single"/>
          <w:lang w:val="uk-UA"/>
        </w:rPr>
      </w:pPr>
      <w:r w:rsidRPr="00B90766">
        <w:rPr>
          <w:b/>
          <w:i/>
          <w:sz w:val="28"/>
          <w:szCs w:val="28"/>
          <w:u w:val="single"/>
          <w:lang w:val="uk-UA"/>
        </w:rPr>
        <w:t>ТЕРМІН НАВЧАННЯ 3 РОКИ</w:t>
      </w:r>
    </w:p>
    <w:p w:rsidR="00CD4988" w:rsidRDefault="00CD4988" w:rsidP="0073329B">
      <w:pPr>
        <w:widowControl/>
        <w:numPr>
          <w:ilvl w:val="0"/>
          <w:numId w:val="12"/>
        </w:numPr>
        <w:tabs>
          <w:tab w:val="num" w:pos="540"/>
        </w:tabs>
        <w:autoSpaceDE/>
        <w:autoSpaceDN/>
        <w:adjustRightInd/>
        <w:spacing w:line="360" w:lineRule="auto"/>
        <w:ind w:left="540" w:hanging="540"/>
        <w:jc w:val="both"/>
        <w:rPr>
          <w:sz w:val="28"/>
          <w:szCs w:val="28"/>
          <w:lang w:val="uk-UA"/>
        </w:rPr>
      </w:pPr>
      <w:r w:rsidRPr="00B90766">
        <w:rPr>
          <w:sz w:val="28"/>
          <w:szCs w:val="28"/>
          <w:lang w:val="uk-UA"/>
        </w:rPr>
        <w:t xml:space="preserve">     Слюсар з ремонту сільськогосподарської техніки; </w:t>
      </w:r>
    </w:p>
    <w:p w:rsidR="00CD4988" w:rsidRPr="00B90766" w:rsidRDefault="00CD4988" w:rsidP="009F20AC">
      <w:pPr>
        <w:widowControl/>
        <w:autoSpaceDE/>
        <w:autoSpaceDN/>
        <w:adjustRightInd/>
        <w:spacing w:line="360" w:lineRule="auto"/>
        <w:ind w:left="900" w:hanging="900"/>
        <w:jc w:val="both"/>
        <w:rPr>
          <w:sz w:val="28"/>
          <w:szCs w:val="28"/>
          <w:lang w:val="uk-UA"/>
        </w:rPr>
      </w:pPr>
      <w:r>
        <w:rPr>
          <w:sz w:val="28"/>
          <w:szCs w:val="28"/>
          <w:lang w:val="uk-UA"/>
        </w:rPr>
        <w:t xml:space="preserve">            Т</w:t>
      </w:r>
      <w:r w:rsidRPr="00B90766">
        <w:rPr>
          <w:sz w:val="28"/>
          <w:szCs w:val="28"/>
          <w:lang w:val="uk-UA"/>
        </w:rPr>
        <w:t>ракторист-м</w:t>
      </w:r>
      <w:r w:rsidR="009F20AC">
        <w:rPr>
          <w:sz w:val="28"/>
          <w:szCs w:val="28"/>
          <w:lang w:val="uk-UA"/>
        </w:rPr>
        <w:t xml:space="preserve">ашиніст сільськогосподарського </w:t>
      </w:r>
      <w:r>
        <w:rPr>
          <w:sz w:val="28"/>
          <w:szCs w:val="28"/>
          <w:lang w:val="uk-UA"/>
        </w:rPr>
        <w:t>виробництва категорії «А1», «А2»</w:t>
      </w:r>
      <w:r w:rsidR="009F20AC">
        <w:rPr>
          <w:sz w:val="28"/>
          <w:szCs w:val="28"/>
          <w:lang w:val="uk-UA"/>
        </w:rPr>
        <w:t>, «В1»</w:t>
      </w:r>
      <w:r>
        <w:rPr>
          <w:sz w:val="28"/>
          <w:szCs w:val="28"/>
          <w:lang w:val="uk-UA"/>
        </w:rPr>
        <w:t>;В</w:t>
      </w:r>
      <w:r w:rsidRPr="00B90766">
        <w:rPr>
          <w:sz w:val="28"/>
          <w:szCs w:val="28"/>
          <w:lang w:val="uk-UA"/>
        </w:rPr>
        <w:t>одій автотра</w:t>
      </w:r>
      <w:r>
        <w:rPr>
          <w:sz w:val="28"/>
          <w:szCs w:val="28"/>
          <w:lang w:val="uk-UA"/>
        </w:rPr>
        <w:t>нспортних засобів категорії «С» - 30 осіб.</w:t>
      </w:r>
    </w:p>
    <w:p w:rsidR="00CD4988" w:rsidRPr="009F20AC" w:rsidRDefault="00CD4988" w:rsidP="0073329B">
      <w:pPr>
        <w:widowControl/>
        <w:numPr>
          <w:ilvl w:val="0"/>
          <w:numId w:val="12"/>
        </w:numPr>
        <w:tabs>
          <w:tab w:val="num" w:pos="0"/>
        </w:tabs>
        <w:autoSpaceDE/>
        <w:autoSpaceDN/>
        <w:adjustRightInd/>
        <w:spacing w:line="360" w:lineRule="auto"/>
        <w:ind w:left="900" w:hanging="900"/>
        <w:jc w:val="both"/>
        <w:rPr>
          <w:sz w:val="28"/>
          <w:szCs w:val="28"/>
          <w:lang w:val="uk-UA"/>
        </w:rPr>
      </w:pPr>
      <w:r>
        <w:rPr>
          <w:sz w:val="28"/>
          <w:szCs w:val="28"/>
          <w:lang w:val="uk-UA"/>
        </w:rPr>
        <w:t xml:space="preserve">  </w:t>
      </w:r>
      <w:r w:rsidR="00DA3D29">
        <w:rPr>
          <w:sz w:val="28"/>
          <w:szCs w:val="28"/>
          <w:lang w:val="uk-UA"/>
        </w:rPr>
        <w:t xml:space="preserve">    </w:t>
      </w:r>
      <w:r w:rsidRPr="00B90766">
        <w:rPr>
          <w:sz w:val="28"/>
          <w:szCs w:val="28"/>
          <w:lang w:val="uk-UA"/>
        </w:rPr>
        <w:t>Елек</w:t>
      </w:r>
      <w:r>
        <w:rPr>
          <w:sz w:val="28"/>
          <w:szCs w:val="28"/>
          <w:lang w:val="uk-UA"/>
        </w:rPr>
        <w:t xml:space="preserve">трозварник ручного зварювання; </w:t>
      </w:r>
      <w:r w:rsidR="009F20AC">
        <w:rPr>
          <w:sz w:val="28"/>
          <w:szCs w:val="28"/>
          <w:lang w:val="uk-UA"/>
        </w:rPr>
        <w:t xml:space="preserve"> </w:t>
      </w:r>
      <w:r w:rsidRPr="009F20AC">
        <w:rPr>
          <w:sz w:val="28"/>
          <w:szCs w:val="28"/>
          <w:lang w:val="uk-UA"/>
        </w:rPr>
        <w:t xml:space="preserve">Коваль ручного кування; </w:t>
      </w:r>
    </w:p>
    <w:p w:rsidR="00CD4988" w:rsidRDefault="00CD4988" w:rsidP="0073329B">
      <w:pPr>
        <w:widowControl/>
        <w:autoSpaceDE/>
        <w:autoSpaceDN/>
        <w:adjustRightInd/>
        <w:spacing w:line="360" w:lineRule="auto"/>
        <w:jc w:val="both"/>
        <w:rPr>
          <w:sz w:val="28"/>
          <w:szCs w:val="28"/>
          <w:lang w:val="uk-UA"/>
        </w:rPr>
      </w:pPr>
      <w:r>
        <w:rPr>
          <w:sz w:val="28"/>
          <w:szCs w:val="28"/>
          <w:lang w:val="uk-UA"/>
        </w:rPr>
        <w:t xml:space="preserve">            Водій </w:t>
      </w:r>
      <w:r w:rsidRPr="00B90766">
        <w:rPr>
          <w:sz w:val="28"/>
          <w:szCs w:val="28"/>
          <w:lang w:val="uk-UA"/>
        </w:rPr>
        <w:t>автотра</w:t>
      </w:r>
      <w:r>
        <w:rPr>
          <w:sz w:val="28"/>
          <w:szCs w:val="28"/>
          <w:lang w:val="uk-UA"/>
        </w:rPr>
        <w:t>нспортних засобів категорії «С» - 30 осіб.</w:t>
      </w:r>
    </w:p>
    <w:p w:rsidR="00CD4988" w:rsidRDefault="00CD4988" w:rsidP="0073329B">
      <w:pPr>
        <w:widowControl/>
        <w:autoSpaceDE/>
        <w:autoSpaceDN/>
        <w:adjustRightInd/>
        <w:spacing w:line="360" w:lineRule="auto"/>
        <w:jc w:val="both"/>
        <w:rPr>
          <w:sz w:val="28"/>
          <w:szCs w:val="28"/>
          <w:lang w:val="uk-UA"/>
        </w:rPr>
      </w:pPr>
      <w:r>
        <w:rPr>
          <w:sz w:val="28"/>
          <w:szCs w:val="28"/>
          <w:lang w:val="uk-UA"/>
        </w:rPr>
        <w:t xml:space="preserve"> 3.        Кухар; Кондитер –30 осіб</w:t>
      </w:r>
    </w:p>
    <w:p w:rsidR="00CD4988" w:rsidRPr="00A31942" w:rsidRDefault="00CD4988" w:rsidP="0073329B">
      <w:pPr>
        <w:widowControl/>
        <w:autoSpaceDE/>
        <w:autoSpaceDN/>
        <w:adjustRightInd/>
        <w:spacing w:line="360" w:lineRule="auto"/>
        <w:jc w:val="both"/>
        <w:rPr>
          <w:sz w:val="28"/>
          <w:szCs w:val="28"/>
          <w:lang w:val="uk-UA"/>
        </w:rPr>
      </w:pPr>
    </w:p>
    <w:p w:rsidR="00CD4988" w:rsidRPr="00B90766" w:rsidRDefault="00CD4988" w:rsidP="0073329B">
      <w:pPr>
        <w:spacing w:line="360" w:lineRule="auto"/>
        <w:ind w:left="1276" w:hanging="1260"/>
        <w:jc w:val="center"/>
        <w:rPr>
          <w:b/>
          <w:sz w:val="28"/>
          <w:szCs w:val="28"/>
          <w:u w:val="single"/>
          <w:lang w:val="uk-UA"/>
        </w:rPr>
      </w:pPr>
      <w:r w:rsidRPr="00B90766">
        <w:rPr>
          <w:b/>
          <w:sz w:val="28"/>
          <w:szCs w:val="28"/>
          <w:u w:val="single"/>
          <w:lang w:val="uk-UA"/>
        </w:rPr>
        <w:t xml:space="preserve">На </w:t>
      </w:r>
      <w:r w:rsidR="00DA3D29">
        <w:rPr>
          <w:b/>
          <w:sz w:val="28"/>
          <w:szCs w:val="28"/>
          <w:u w:val="single"/>
          <w:lang w:val="uk-UA"/>
        </w:rPr>
        <w:t>основі повної загальної середньої освіти</w:t>
      </w:r>
      <w:r w:rsidRPr="00B90766">
        <w:rPr>
          <w:b/>
          <w:sz w:val="28"/>
          <w:szCs w:val="28"/>
          <w:u w:val="single"/>
          <w:lang w:val="uk-UA"/>
        </w:rPr>
        <w:t xml:space="preserve"> (11-12 КЛАСІВ)</w:t>
      </w:r>
    </w:p>
    <w:p w:rsidR="00CD4988" w:rsidRPr="00B90766" w:rsidRDefault="00CD4988" w:rsidP="009F20AC">
      <w:pPr>
        <w:tabs>
          <w:tab w:val="left" w:pos="0"/>
          <w:tab w:val="left" w:pos="720"/>
        </w:tabs>
        <w:spacing w:line="360" w:lineRule="auto"/>
        <w:ind w:left="720" w:hanging="720"/>
        <w:jc w:val="both"/>
        <w:rPr>
          <w:sz w:val="28"/>
          <w:szCs w:val="28"/>
          <w:lang w:val="uk-UA"/>
        </w:rPr>
      </w:pPr>
      <w:r>
        <w:rPr>
          <w:sz w:val="28"/>
          <w:szCs w:val="28"/>
          <w:lang w:val="uk-UA"/>
        </w:rPr>
        <w:t xml:space="preserve">1. </w:t>
      </w:r>
      <w:r w:rsidR="009F20AC">
        <w:rPr>
          <w:sz w:val="28"/>
          <w:szCs w:val="28"/>
          <w:lang w:val="uk-UA"/>
        </w:rPr>
        <w:t xml:space="preserve">     </w:t>
      </w:r>
      <w:r w:rsidRPr="00B90766">
        <w:rPr>
          <w:sz w:val="28"/>
          <w:szCs w:val="28"/>
          <w:lang w:val="uk-UA"/>
        </w:rPr>
        <w:t>Тракторист-м</w:t>
      </w:r>
      <w:r w:rsidR="009F20AC">
        <w:rPr>
          <w:sz w:val="28"/>
          <w:szCs w:val="28"/>
          <w:lang w:val="uk-UA"/>
        </w:rPr>
        <w:t xml:space="preserve">ашиніст сільськогосподарського </w:t>
      </w:r>
      <w:r w:rsidRPr="00B90766">
        <w:rPr>
          <w:sz w:val="28"/>
          <w:szCs w:val="28"/>
          <w:lang w:val="uk-UA"/>
        </w:rPr>
        <w:t xml:space="preserve">виробництва категорії </w:t>
      </w:r>
      <w:r>
        <w:rPr>
          <w:sz w:val="28"/>
          <w:szCs w:val="28"/>
          <w:lang w:val="uk-UA"/>
        </w:rPr>
        <w:t>«</w:t>
      </w:r>
      <w:r w:rsidRPr="00B90766">
        <w:rPr>
          <w:sz w:val="28"/>
          <w:szCs w:val="28"/>
          <w:lang w:val="uk-UA"/>
        </w:rPr>
        <w:t>А1</w:t>
      </w:r>
      <w:r>
        <w:rPr>
          <w:sz w:val="28"/>
          <w:szCs w:val="28"/>
          <w:lang w:val="uk-UA"/>
        </w:rPr>
        <w:t>», «</w:t>
      </w:r>
      <w:r w:rsidRPr="00B90766">
        <w:rPr>
          <w:sz w:val="28"/>
          <w:szCs w:val="28"/>
          <w:lang w:val="uk-UA"/>
        </w:rPr>
        <w:t>А2</w:t>
      </w:r>
      <w:r>
        <w:rPr>
          <w:sz w:val="28"/>
          <w:szCs w:val="28"/>
          <w:lang w:val="uk-UA"/>
        </w:rPr>
        <w:t>», «В1»;В</w:t>
      </w:r>
      <w:r w:rsidRPr="00F31108">
        <w:rPr>
          <w:sz w:val="28"/>
          <w:szCs w:val="28"/>
          <w:lang w:val="uk-UA"/>
        </w:rPr>
        <w:t>одій автотра</w:t>
      </w:r>
      <w:r>
        <w:rPr>
          <w:sz w:val="28"/>
          <w:szCs w:val="28"/>
          <w:lang w:val="uk-UA"/>
        </w:rPr>
        <w:t xml:space="preserve">нспортних засобів категорії «С» - 30 осіб (з </w:t>
      </w:r>
      <w:r w:rsidR="009F20AC">
        <w:rPr>
          <w:sz w:val="28"/>
          <w:szCs w:val="28"/>
          <w:lang w:val="uk-UA"/>
        </w:rPr>
        <w:t>терміном  навчання 1рік 3 міс.);</w:t>
      </w:r>
    </w:p>
    <w:p w:rsidR="00CD4988" w:rsidRPr="00B90766" w:rsidRDefault="00CD4988" w:rsidP="00DA3D29">
      <w:pPr>
        <w:spacing w:line="360" w:lineRule="auto"/>
        <w:ind w:left="720" w:hanging="567"/>
        <w:jc w:val="both"/>
        <w:rPr>
          <w:sz w:val="28"/>
          <w:szCs w:val="28"/>
          <w:lang w:val="uk-UA"/>
        </w:rPr>
      </w:pPr>
      <w:r>
        <w:rPr>
          <w:sz w:val="28"/>
          <w:szCs w:val="28"/>
          <w:lang w:val="uk-UA"/>
        </w:rPr>
        <w:t>2.   Штукатур;</w:t>
      </w:r>
      <w:r w:rsidR="009F20AC">
        <w:rPr>
          <w:sz w:val="28"/>
          <w:szCs w:val="28"/>
          <w:lang w:val="uk-UA"/>
        </w:rPr>
        <w:t xml:space="preserve"> </w:t>
      </w:r>
      <w:r>
        <w:rPr>
          <w:sz w:val="28"/>
          <w:szCs w:val="28"/>
          <w:lang w:val="uk-UA"/>
        </w:rPr>
        <w:t>Л</w:t>
      </w:r>
      <w:r w:rsidRPr="00B90766">
        <w:rPr>
          <w:sz w:val="28"/>
          <w:szCs w:val="28"/>
          <w:lang w:val="uk-UA"/>
        </w:rPr>
        <w:t>ицювальник</w:t>
      </w:r>
      <w:r>
        <w:rPr>
          <w:sz w:val="28"/>
          <w:szCs w:val="28"/>
          <w:lang w:val="uk-UA"/>
        </w:rPr>
        <w:t>-п</w:t>
      </w:r>
      <w:r w:rsidRPr="00B90766">
        <w:rPr>
          <w:sz w:val="28"/>
          <w:szCs w:val="28"/>
          <w:lang w:val="uk-UA"/>
        </w:rPr>
        <w:t>литочник</w:t>
      </w:r>
      <w:r>
        <w:rPr>
          <w:sz w:val="28"/>
          <w:szCs w:val="28"/>
          <w:lang w:val="uk-UA"/>
        </w:rPr>
        <w:t xml:space="preserve"> – 30 осіб ( з терміном навчання </w:t>
      </w:r>
      <w:r w:rsidR="00DA3D29">
        <w:rPr>
          <w:sz w:val="28"/>
          <w:szCs w:val="28"/>
          <w:lang w:val="uk-UA"/>
        </w:rPr>
        <w:t xml:space="preserve">   </w:t>
      </w:r>
      <w:r>
        <w:rPr>
          <w:sz w:val="28"/>
          <w:szCs w:val="28"/>
          <w:lang w:val="uk-UA"/>
        </w:rPr>
        <w:t>1рік</w:t>
      </w:r>
      <w:r w:rsidR="00DA3D29">
        <w:rPr>
          <w:sz w:val="28"/>
          <w:szCs w:val="28"/>
          <w:lang w:val="uk-UA"/>
        </w:rPr>
        <w:t xml:space="preserve"> </w:t>
      </w:r>
      <w:r w:rsidR="009F20AC">
        <w:rPr>
          <w:sz w:val="28"/>
          <w:szCs w:val="28"/>
          <w:lang w:val="uk-UA"/>
        </w:rPr>
        <w:t xml:space="preserve"> 6 міс.);</w:t>
      </w:r>
    </w:p>
    <w:p w:rsidR="00CD4988" w:rsidRDefault="00CD4988" w:rsidP="0073329B">
      <w:pPr>
        <w:spacing w:line="360" w:lineRule="auto"/>
        <w:ind w:left="567" w:hanging="567"/>
        <w:jc w:val="both"/>
        <w:rPr>
          <w:sz w:val="28"/>
          <w:szCs w:val="28"/>
          <w:lang w:val="uk-UA"/>
        </w:rPr>
      </w:pPr>
      <w:r>
        <w:rPr>
          <w:sz w:val="28"/>
          <w:szCs w:val="28"/>
          <w:lang w:val="uk-UA"/>
        </w:rPr>
        <w:t xml:space="preserve">3.       </w:t>
      </w:r>
      <w:r w:rsidRPr="00B90766">
        <w:rPr>
          <w:sz w:val="28"/>
          <w:szCs w:val="28"/>
          <w:lang w:val="uk-UA"/>
        </w:rPr>
        <w:t xml:space="preserve"> Кравець</w:t>
      </w:r>
      <w:r>
        <w:rPr>
          <w:sz w:val="28"/>
          <w:szCs w:val="28"/>
          <w:lang w:val="uk-UA"/>
        </w:rPr>
        <w:t xml:space="preserve"> – 30 осіб ( з </w:t>
      </w:r>
      <w:r w:rsidR="00966DC0">
        <w:rPr>
          <w:sz w:val="28"/>
          <w:szCs w:val="28"/>
          <w:lang w:val="uk-UA"/>
        </w:rPr>
        <w:t>терміном навчання 1 рік 7 міс.).</w:t>
      </w:r>
    </w:p>
    <w:p w:rsidR="00CD4988" w:rsidRDefault="00CD4988" w:rsidP="00966DC0">
      <w:pPr>
        <w:shd w:val="clear" w:color="auto" w:fill="FFFFFF"/>
        <w:tabs>
          <w:tab w:val="left" w:leader="underscore" w:pos="5304"/>
          <w:tab w:val="left" w:leader="underscore" w:pos="6518"/>
          <w:tab w:val="left" w:leader="underscore" w:pos="7627"/>
        </w:tabs>
        <w:spacing w:line="360" w:lineRule="auto"/>
        <w:ind w:right="78"/>
        <w:rPr>
          <w:sz w:val="28"/>
          <w:szCs w:val="28"/>
          <w:lang w:val="uk-UA"/>
        </w:rPr>
      </w:pPr>
    </w:p>
    <w:p w:rsidR="00CD4988" w:rsidRDefault="00CD4988" w:rsidP="00C60C13">
      <w:pPr>
        <w:shd w:val="clear" w:color="auto" w:fill="FFFFFF"/>
        <w:tabs>
          <w:tab w:val="left" w:leader="underscore" w:pos="5304"/>
          <w:tab w:val="left" w:leader="underscore" w:pos="6518"/>
          <w:tab w:val="left" w:leader="underscore" w:pos="7627"/>
        </w:tabs>
        <w:spacing w:line="360" w:lineRule="auto"/>
        <w:ind w:right="1037"/>
        <w:rPr>
          <w:sz w:val="28"/>
          <w:szCs w:val="28"/>
          <w:lang w:val="uk-UA"/>
        </w:rPr>
      </w:pPr>
    </w:p>
    <w:p w:rsidR="00CD4988" w:rsidRDefault="00CD4988" w:rsidP="00C60C13">
      <w:pPr>
        <w:shd w:val="clear" w:color="auto" w:fill="FFFFFF"/>
        <w:tabs>
          <w:tab w:val="left" w:leader="underscore" w:pos="5304"/>
          <w:tab w:val="left" w:leader="underscore" w:pos="6518"/>
          <w:tab w:val="left" w:leader="underscore" w:pos="7627"/>
        </w:tabs>
        <w:spacing w:line="360" w:lineRule="auto"/>
        <w:ind w:right="1037"/>
        <w:rPr>
          <w:sz w:val="28"/>
          <w:szCs w:val="28"/>
          <w:lang w:val="uk-UA"/>
        </w:rPr>
      </w:pPr>
    </w:p>
    <w:p w:rsidR="00CD4988" w:rsidRDefault="00CD4988" w:rsidP="00C60C13">
      <w:pPr>
        <w:shd w:val="clear" w:color="auto" w:fill="FFFFFF"/>
        <w:tabs>
          <w:tab w:val="left" w:leader="underscore" w:pos="5304"/>
          <w:tab w:val="left" w:leader="underscore" w:pos="6518"/>
          <w:tab w:val="left" w:leader="underscore" w:pos="7627"/>
        </w:tabs>
        <w:spacing w:line="360" w:lineRule="auto"/>
        <w:ind w:right="1037"/>
        <w:rPr>
          <w:sz w:val="28"/>
          <w:szCs w:val="28"/>
          <w:lang w:val="uk-UA"/>
        </w:rPr>
      </w:pPr>
    </w:p>
    <w:p w:rsidR="003C2589" w:rsidRDefault="003C2589" w:rsidP="007A0CB1">
      <w:pPr>
        <w:shd w:val="clear" w:color="auto" w:fill="FFFFFF"/>
        <w:tabs>
          <w:tab w:val="left" w:leader="underscore" w:pos="5304"/>
          <w:tab w:val="left" w:leader="underscore" w:pos="6518"/>
          <w:tab w:val="left" w:leader="underscore" w:pos="7627"/>
        </w:tabs>
        <w:spacing w:line="360" w:lineRule="auto"/>
        <w:ind w:right="1037"/>
        <w:jc w:val="right"/>
        <w:rPr>
          <w:sz w:val="28"/>
          <w:szCs w:val="28"/>
          <w:lang w:val="uk-UA"/>
        </w:rPr>
      </w:pPr>
    </w:p>
    <w:p w:rsidR="009F20AC" w:rsidRDefault="009F20AC" w:rsidP="007A0CB1">
      <w:pPr>
        <w:shd w:val="clear" w:color="auto" w:fill="FFFFFF"/>
        <w:tabs>
          <w:tab w:val="left" w:leader="underscore" w:pos="5304"/>
          <w:tab w:val="left" w:leader="underscore" w:pos="6518"/>
          <w:tab w:val="left" w:leader="underscore" w:pos="7627"/>
        </w:tabs>
        <w:spacing w:line="360" w:lineRule="auto"/>
        <w:ind w:right="1037"/>
        <w:jc w:val="right"/>
        <w:rPr>
          <w:sz w:val="24"/>
          <w:szCs w:val="24"/>
          <w:lang w:val="uk-UA"/>
        </w:rPr>
      </w:pPr>
    </w:p>
    <w:p w:rsidR="009F20AC" w:rsidRDefault="009F20AC" w:rsidP="007A0CB1">
      <w:pPr>
        <w:shd w:val="clear" w:color="auto" w:fill="FFFFFF"/>
        <w:tabs>
          <w:tab w:val="left" w:leader="underscore" w:pos="5304"/>
          <w:tab w:val="left" w:leader="underscore" w:pos="6518"/>
          <w:tab w:val="left" w:leader="underscore" w:pos="7627"/>
        </w:tabs>
        <w:spacing w:line="360" w:lineRule="auto"/>
        <w:ind w:right="1037"/>
        <w:jc w:val="right"/>
        <w:rPr>
          <w:sz w:val="24"/>
          <w:szCs w:val="24"/>
          <w:lang w:val="uk-UA"/>
        </w:rPr>
      </w:pPr>
    </w:p>
    <w:p w:rsidR="009F20AC" w:rsidRDefault="009F20AC" w:rsidP="007A0CB1">
      <w:pPr>
        <w:shd w:val="clear" w:color="auto" w:fill="FFFFFF"/>
        <w:tabs>
          <w:tab w:val="left" w:leader="underscore" w:pos="5304"/>
          <w:tab w:val="left" w:leader="underscore" w:pos="6518"/>
          <w:tab w:val="left" w:leader="underscore" w:pos="7627"/>
        </w:tabs>
        <w:spacing w:line="360" w:lineRule="auto"/>
        <w:ind w:right="1037"/>
        <w:jc w:val="right"/>
        <w:rPr>
          <w:sz w:val="24"/>
          <w:szCs w:val="24"/>
          <w:lang w:val="uk-UA"/>
        </w:rPr>
      </w:pPr>
    </w:p>
    <w:p w:rsidR="009F20AC" w:rsidRDefault="009F20AC" w:rsidP="007A0CB1">
      <w:pPr>
        <w:shd w:val="clear" w:color="auto" w:fill="FFFFFF"/>
        <w:tabs>
          <w:tab w:val="left" w:leader="underscore" w:pos="5304"/>
          <w:tab w:val="left" w:leader="underscore" w:pos="6518"/>
          <w:tab w:val="left" w:leader="underscore" w:pos="7627"/>
        </w:tabs>
        <w:spacing w:line="360" w:lineRule="auto"/>
        <w:ind w:right="1037"/>
        <w:jc w:val="right"/>
        <w:rPr>
          <w:sz w:val="24"/>
          <w:szCs w:val="24"/>
          <w:lang w:val="uk-UA"/>
        </w:rPr>
      </w:pPr>
    </w:p>
    <w:p w:rsidR="009F20AC" w:rsidRDefault="009F20AC" w:rsidP="007A0CB1">
      <w:pPr>
        <w:shd w:val="clear" w:color="auto" w:fill="FFFFFF"/>
        <w:tabs>
          <w:tab w:val="left" w:leader="underscore" w:pos="5304"/>
          <w:tab w:val="left" w:leader="underscore" w:pos="6518"/>
          <w:tab w:val="left" w:leader="underscore" w:pos="7627"/>
        </w:tabs>
        <w:spacing w:line="360" w:lineRule="auto"/>
        <w:ind w:right="1037"/>
        <w:jc w:val="right"/>
        <w:rPr>
          <w:sz w:val="24"/>
          <w:szCs w:val="24"/>
          <w:lang w:val="uk-UA"/>
        </w:rPr>
      </w:pPr>
    </w:p>
    <w:p w:rsidR="003F5416" w:rsidRDefault="003F5416" w:rsidP="007A0CB1">
      <w:pPr>
        <w:shd w:val="clear" w:color="auto" w:fill="FFFFFF"/>
        <w:tabs>
          <w:tab w:val="left" w:leader="underscore" w:pos="5304"/>
          <w:tab w:val="left" w:leader="underscore" w:pos="6518"/>
          <w:tab w:val="left" w:leader="underscore" w:pos="7627"/>
        </w:tabs>
        <w:spacing w:line="360" w:lineRule="auto"/>
        <w:ind w:right="1037"/>
        <w:jc w:val="right"/>
        <w:rPr>
          <w:sz w:val="24"/>
          <w:szCs w:val="24"/>
          <w:lang w:val="uk-UA"/>
        </w:rPr>
      </w:pPr>
    </w:p>
    <w:p w:rsidR="00CD4988" w:rsidRPr="003C2589" w:rsidRDefault="00CD4988" w:rsidP="007A0CB1">
      <w:pPr>
        <w:shd w:val="clear" w:color="auto" w:fill="FFFFFF"/>
        <w:tabs>
          <w:tab w:val="left" w:leader="underscore" w:pos="5304"/>
          <w:tab w:val="left" w:leader="underscore" w:pos="6518"/>
          <w:tab w:val="left" w:leader="underscore" w:pos="7627"/>
        </w:tabs>
        <w:spacing w:line="360" w:lineRule="auto"/>
        <w:ind w:right="1037"/>
        <w:jc w:val="right"/>
        <w:rPr>
          <w:sz w:val="24"/>
          <w:szCs w:val="24"/>
          <w:lang w:val="uk-UA"/>
        </w:rPr>
      </w:pPr>
      <w:r w:rsidRPr="003C2589">
        <w:rPr>
          <w:sz w:val="24"/>
          <w:szCs w:val="24"/>
          <w:lang w:val="uk-UA"/>
        </w:rPr>
        <w:lastRenderedPageBreak/>
        <w:t>Додаток 3</w:t>
      </w:r>
    </w:p>
    <w:p w:rsidR="00966DC0" w:rsidRDefault="00966DC0" w:rsidP="004A5879">
      <w:pPr>
        <w:jc w:val="center"/>
        <w:rPr>
          <w:b/>
          <w:sz w:val="32"/>
          <w:szCs w:val="32"/>
          <w:lang w:val="uk-UA"/>
        </w:rPr>
      </w:pPr>
    </w:p>
    <w:p w:rsidR="00CD4988" w:rsidRDefault="00CD4988" w:rsidP="004A5879">
      <w:pPr>
        <w:jc w:val="center"/>
        <w:rPr>
          <w:b/>
          <w:sz w:val="32"/>
          <w:szCs w:val="32"/>
          <w:lang w:val="uk-UA"/>
        </w:rPr>
      </w:pPr>
      <w:r w:rsidRPr="00E629B3">
        <w:rPr>
          <w:b/>
          <w:sz w:val="32"/>
          <w:szCs w:val="32"/>
          <w:lang w:val="uk-UA"/>
        </w:rPr>
        <w:t xml:space="preserve">Перелік питань для співбесіди </w:t>
      </w:r>
    </w:p>
    <w:p w:rsidR="00CD4988" w:rsidRPr="00E629B3" w:rsidRDefault="00CD4988" w:rsidP="004A5879">
      <w:pPr>
        <w:jc w:val="center"/>
        <w:rPr>
          <w:b/>
          <w:sz w:val="32"/>
          <w:szCs w:val="32"/>
          <w:lang w:val="uk-UA"/>
        </w:rPr>
      </w:pPr>
      <w:r w:rsidRPr="00E629B3">
        <w:rPr>
          <w:b/>
          <w:sz w:val="32"/>
          <w:szCs w:val="32"/>
          <w:lang w:val="uk-UA"/>
        </w:rPr>
        <w:t>під час приймальної кампанії до Ліцею</w:t>
      </w:r>
    </w:p>
    <w:p w:rsidR="00966DC0" w:rsidRDefault="00966DC0" w:rsidP="00E629B3">
      <w:pPr>
        <w:jc w:val="center"/>
        <w:rPr>
          <w:b/>
          <w:sz w:val="28"/>
          <w:szCs w:val="28"/>
          <w:lang w:val="uk-UA"/>
        </w:rPr>
      </w:pPr>
    </w:p>
    <w:p w:rsidR="002048DE" w:rsidRDefault="00CD4988" w:rsidP="00E629B3">
      <w:pPr>
        <w:jc w:val="center"/>
        <w:rPr>
          <w:b/>
          <w:i/>
          <w:sz w:val="28"/>
          <w:szCs w:val="28"/>
          <w:lang w:val="uk-UA"/>
        </w:rPr>
      </w:pPr>
      <w:r w:rsidRPr="00E629B3">
        <w:rPr>
          <w:b/>
          <w:sz w:val="28"/>
          <w:szCs w:val="28"/>
          <w:lang w:val="uk-UA"/>
        </w:rPr>
        <w:t>для учнів з професії</w:t>
      </w:r>
      <w:r>
        <w:rPr>
          <w:b/>
          <w:i/>
          <w:sz w:val="28"/>
          <w:szCs w:val="28"/>
          <w:lang w:val="uk-UA"/>
        </w:rPr>
        <w:t xml:space="preserve">: </w:t>
      </w:r>
      <w:r w:rsidRPr="00C134DE">
        <w:rPr>
          <w:b/>
          <w:i/>
          <w:sz w:val="28"/>
          <w:szCs w:val="28"/>
          <w:lang w:val="uk-UA"/>
        </w:rPr>
        <w:t xml:space="preserve">«Слюсар з ремонту сільськогосподарських </w:t>
      </w:r>
    </w:p>
    <w:p w:rsidR="00CD4988" w:rsidRDefault="00CD4988" w:rsidP="00E629B3">
      <w:pPr>
        <w:jc w:val="center"/>
        <w:rPr>
          <w:b/>
          <w:i/>
          <w:sz w:val="28"/>
          <w:szCs w:val="28"/>
          <w:lang w:val="uk-UA"/>
        </w:rPr>
      </w:pPr>
      <w:r w:rsidRPr="00C134DE">
        <w:rPr>
          <w:b/>
          <w:i/>
          <w:sz w:val="28"/>
          <w:szCs w:val="28"/>
          <w:lang w:val="uk-UA"/>
        </w:rPr>
        <w:t>маши</w:t>
      </w:r>
      <w:r>
        <w:rPr>
          <w:b/>
          <w:i/>
          <w:sz w:val="28"/>
          <w:szCs w:val="28"/>
          <w:lang w:val="uk-UA"/>
        </w:rPr>
        <w:t>н та устаткування</w:t>
      </w:r>
      <w:r w:rsidRPr="00C134DE">
        <w:rPr>
          <w:b/>
          <w:i/>
          <w:sz w:val="28"/>
          <w:szCs w:val="28"/>
          <w:lang w:val="uk-UA"/>
        </w:rPr>
        <w:t xml:space="preserve">; </w:t>
      </w:r>
    </w:p>
    <w:p w:rsidR="002048DE" w:rsidRDefault="002048DE" w:rsidP="009F20AC">
      <w:pPr>
        <w:jc w:val="center"/>
        <w:rPr>
          <w:b/>
          <w:i/>
          <w:sz w:val="28"/>
          <w:szCs w:val="28"/>
          <w:lang w:val="uk-UA"/>
        </w:rPr>
      </w:pPr>
      <w:r>
        <w:rPr>
          <w:b/>
          <w:i/>
          <w:sz w:val="28"/>
          <w:szCs w:val="28"/>
          <w:lang w:val="uk-UA"/>
        </w:rPr>
        <w:t>Тракторист-</w:t>
      </w:r>
      <w:r w:rsidR="00CD4988" w:rsidRPr="00C134DE">
        <w:rPr>
          <w:b/>
          <w:i/>
          <w:sz w:val="28"/>
          <w:szCs w:val="28"/>
          <w:lang w:val="uk-UA"/>
        </w:rPr>
        <w:t>м</w:t>
      </w:r>
      <w:r w:rsidR="009F20AC">
        <w:rPr>
          <w:b/>
          <w:i/>
          <w:sz w:val="28"/>
          <w:szCs w:val="28"/>
          <w:lang w:val="uk-UA"/>
        </w:rPr>
        <w:t xml:space="preserve">ашиніст сільськогосподарського </w:t>
      </w:r>
      <w:r w:rsidR="00CD4988" w:rsidRPr="00C134DE">
        <w:rPr>
          <w:b/>
          <w:i/>
          <w:sz w:val="28"/>
          <w:szCs w:val="28"/>
          <w:lang w:val="uk-UA"/>
        </w:rPr>
        <w:t xml:space="preserve"> </w:t>
      </w:r>
      <w:r w:rsidR="009F20AC">
        <w:rPr>
          <w:b/>
          <w:i/>
          <w:sz w:val="28"/>
          <w:szCs w:val="28"/>
          <w:lang w:val="uk-UA"/>
        </w:rPr>
        <w:t xml:space="preserve">виробництва </w:t>
      </w:r>
      <w:r>
        <w:rPr>
          <w:b/>
          <w:i/>
          <w:sz w:val="28"/>
          <w:szCs w:val="28"/>
          <w:lang w:val="uk-UA"/>
        </w:rPr>
        <w:br/>
      </w:r>
      <w:r w:rsidR="009F20AC">
        <w:rPr>
          <w:b/>
          <w:i/>
          <w:sz w:val="28"/>
          <w:szCs w:val="28"/>
          <w:lang w:val="uk-UA"/>
        </w:rPr>
        <w:t>кат</w:t>
      </w:r>
      <w:r>
        <w:rPr>
          <w:b/>
          <w:i/>
          <w:sz w:val="28"/>
          <w:szCs w:val="28"/>
          <w:lang w:val="uk-UA"/>
        </w:rPr>
        <w:t xml:space="preserve">егорії </w:t>
      </w:r>
      <w:r w:rsidR="009F20AC">
        <w:rPr>
          <w:b/>
          <w:i/>
          <w:sz w:val="28"/>
          <w:szCs w:val="28"/>
          <w:lang w:val="uk-UA"/>
        </w:rPr>
        <w:t xml:space="preserve"> «А1», «А2»,</w:t>
      </w:r>
      <w:r w:rsidR="00CD4988" w:rsidRPr="00C134DE">
        <w:rPr>
          <w:b/>
          <w:i/>
          <w:sz w:val="28"/>
          <w:szCs w:val="28"/>
          <w:lang w:val="uk-UA"/>
        </w:rPr>
        <w:t xml:space="preserve">«В1»; </w:t>
      </w:r>
      <w:r w:rsidR="00AF3D46">
        <w:rPr>
          <w:b/>
          <w:i/>
          <w:sz w:val="28"/>
          <w:szCs w:val="28"/>
          <w:lang w:val="uk-UA"/>
        </w:rPr>
        <w:t xml:space="preserve"> </w:t>
      </w:r>
    </w:p>
    <w:p w:rsidR="00CD4988" w:rsidRPr="00C134DE" w:rsidRDefault="00CD4988" w:rsidP="009F20AC">
      <w:pPr>
        <w:jc w:val="center"/>
        <w:rPr>
          <w:b/>
          <w:i/>
          <w:sz w:val="28"/>
          <w:szCs w:val="28"/>
          <w:lang w:val="uk-UA"/>
        </w:rPr>
      </w:pPr>
      <w:r w:rsidRPr="00C134DE">
        <w:rPr>
          <w:b/>
          <w:i/>
          <w:sz w:val="28"/>
          <w:szCs w:val="28"/>
          <w:lang w:val="uk-UA"/>
        </w:rPr>
        <w:t>«Водій автотранспортних засобів кат. «С»</w:t>
      </w:r>
    </w:p>
    <w:p w:rsidR="00966DC0" w:rsidRDefault="00966DC0" w:rsidP="004A5879">
      <w:pPr>
        <w:rPr>
          <w:b/>
          <w:i/>
          <w:sz w:val="28"/>
          <w:szCs w:val="28"/>
          <w:u w:val="single"/>
          <w:lang w:val="uk-UA"/>
        </w:rPr>
      </w:pPr>
    </w:p>
    <w:p w:rsidR="00CD4988" w:rsidRDefault="00CD4988" w:rsidP="004A5879">
      <w:pPr>
        <w:rPr>
          <w:b/>
          <w:i/>
          <w:sz w:val="28"/>
          <w:szCs w:val="28"/>
          <w:u w:val="single"/>
          <w:lang w:val="uk-UA"/>
        </w:rPr>
      </w:pPr>
      <w:r>
        <w:rPr>
          <w:b/>
          <w:i/>
          <w:sz w:val="28"/>
          <w:szCs w:val="28"/>
          <w:u w:val="single"/>
          <w:lang w:val="uk-UA"/>
        </w:rPr>
        <w:t>І. Загальни</w:t>
      </w:r>
      <w:r w:rsidR="002048DE">
        <w:rPr>
          <w:b/>
          <w:i/>
          <w:sz w:val="28"/>
          <w:szCs w:val="28"/>
          <w:u w:val="single"/>
          <w:lang w:val="uk-UA"/>
        </w:rPr>
        <w:t xml:space="preserve">й розвиток та комунікабельність </w:t>
      </w:r>
    </w:p>
    <w:p w:rsidR="00CD4988" w:rsidRDefault="00CD4988" w:rsidP="002048DE">
      <w:pPr>
        <w:rPr>
          <w:sz w:val="28"/>
          <w:szCs w:val="28"/>
          <w:lang w:val="uk-UA"/>
        </w:rPr>
      </w:pPr>
      <w:r>
        <w:rPr>
          <w:sz w:val="28"/>
          <w:szCs w:val="28"/>
          <w:lang w:val="uk-UA"/>
        </w:rPr>
        <w:t xml:space="preserve">1.  </w:t>
      </w:r>
      <w:r w:rsidR="002048DE">
        <w:rPr>
          <w:sz w:val="28"/>
          <w:szCs w:val="28"/>
          <w:lang w:val="uk-UA"/>
        </w:rPr>
        <w:t>Чи вмієш ти планувати свою діяльність?</w:t>
      </w:r>
    </w:p>
    <w:p w:rsidR="002048DE" w:rsidRDefault="002048DE" w:rsidP="002048DE">
      <w:pPr>
        <w:rPr>
          <w:sz w:val="28"/>
          <w:szCs w:val="28"/>
          <w:lang w:val="uk-UA"/>
        </w:rPr>
      </w:pPr>
      <w:r>
        <w:rPr>
          <w:sz w:val="28"/>
          <w:szCs w:val="28"/>
          <w:lang w:val="uk-UA"/>
        </w:rPr>
        <w:t>2. Які предмети тебе найбільше цікавили під час навчання в школі?</w:t>
      </w:r>
    </w:p>
    <w:p w:rsidR="002048DE" w:rsidRDefault="002048DE" w:rsidP="002048DE">
      <w:pPr>
        <w:rPr>
          <w:sz w:val="28"/>
          <w:szCs w:val="28"/>
          <w:lang w:val="uk-UA"/>
        </w:rPr>
      </w:pPr>
      <w:r>
        <w:rPr>
          <w:sz w:val="28"/>
          <w:szCs w:val="28"/>
          <w:lang w:val="uk-UA"/>
        </w:rPr>
        <w:t>3. Чи любиш ти спілкуватись?</w:t>
      </w:r>
    </w:p>
    <w:p w:rsidR="002048DE" w:rsidRDefault="002048DE" w:rsidP="002048DE">
      <w:pPr>
        <w:rPr>
          <w:sz w:val="28"/>
          <w:szCs w:val="28"/>
          <w:lang w:val="uk-UA"/>
        </w:rPr>
      </w:pPr>
      <w:r>
        <w:rPr>
          <w:sz w:val="28"/>
          <w:szCs w:val="28"/>
          <w:lang w:val="uk-UA"/>
        </w:rPr>
        <w:t>4. Чим захоплюєшся?</w:t>
      </w:r>
    </w:p>
    <w:p w:rsidR="002048DE" w:rsidRDefault="002048DE" w:rsidP="002048DE">
      <w:pPr>
        <w:rPr>
          <w:sz w:val="28"/>
          <w:szCs w:val="28"/>
          <w:lang w:val="uk-UA"/>
        </w:rPr>
      </w:pPr>
      <w:r>
        <w:rPr>
          <w:sz w:val="28"/>
          <w:szCs w:val="28"/>
          <w:lang w:val="uk-UA"/>
        </w:rPr>
        <w:t>5. Яку роль відіграє спорт у твоєму житті?</w:t>
      </w:r>
    </w:p>
    <w:p w:rsidR="002048DE" w:rsidRDefault="002048DE" w:rsidP="002048DE">
      <w:pPr>
        <w:rPr>
          <w:sz w:val="28"/>
          <w:szCs w:val="28"/>
          <w:lang w:val="uk-UA"/>
        </w:rPr>
      </w:pPr>
      <w:r>
        <w:rPr>
          <w:sz w:val="28"/>
          <w:szCs w:val="28"/>
          <w:lang w:val="uk-UA"/>
        </w:rPr>
        <w:t>6. Скільки часу ти проводиш у соціальних мережах?</w:t>
      </w:r>
    </w:p>
    <w:p w:rsidR="002048DE" w:rsidRDefault="002048DE" w:rsidP="002048DE">
      <w:pPr>
        <w:rPr>
          <w:sz w:val="28"/>
          <w:szCs w:val="28"/>
          <w:lang w:val="uk-UA"/>
        </w:rPr>
      </w:pPr>
      <w:r>
        <w:rPr>
          <w:sz w:val="28"/>
          <w:szCs w:val="28"/>
          <w:lang w:val="uk-UA"/>
        </w:rPr>
        <w:t>7. Чим би ти хотів зайнятись у позакласний час?</w:t>
      </w:r>
    </w:p>
    <w:p w:rsidR="002048DE" w:rsidRDefault="002048DE" w:rsidP="002048DE">
      <w:pPr>
        <w:rPr>
          <w:sz w:val="28"/>
          <w:szCs w:val="28"/>
          <w:lang w:val="uk-UA"/>
        </w:rPr>
      </w:pPr>
      <w:r>
        <w:rPr>
          <w:sz w:val="28"/>
          <w:szCs w:val="28"/>
          <w:lang w:val="uk-UA"/>
        </w:rPr>
        <w:t>8. Як ти розумієш поняття «трудова дисципліна»?</w:t>
      </w:r>
    </w:p>
    <w:p w:rsidR="002048DE" w:rsidRDefault="002048DE" w:rsidP="002048DE">
      <w:pPr>
        <w:rPr>
          <w:sz w:val="28"/>
          <w:szCs w:val="28"/>
          <w:lang w:val="uk-UA"/>
        </w:rPr>
      </w:pPr>
      <w:r>
        <w:rPr>
          <w:sz w:val="28"/>
          <w:szCs w:val="28"/>
          <w:lang w:val="uk-UA"/>
        </w:rPr>
        <w:t>9. Що тобі відомо про норми працевлаштування?</w:t>
      </w:r>
    </w:p>
    <w:p w:rsidR="002048DE" w:rsidRDefault="002048DE" w:rsidP="002048DE">
      <w:pPr>
        <w:rPr>
          <w:sz w:val="28"/>
          <w:szCs w:val="28"/>
          <w:lang w:val="uk-UA"/>
        </w:rPr>
      </w:pPr>
      <w:r>
        <w:rPr>
          <w:sz w:val="28"/>
          <w:szCs w:val="28"/>
          <w:lang w:val="uk-UA"/>
        </w:rPr>
        <w:t xml:space="preserve">10. Хто найбільше </w:t>
      </w:r>
      <w:proofErr w:type="spellStart"/>
      <w:r>
        <w:rPr>
          <w:sz w:val="28"/>
          <w:szCs w:val="28"/>
          <w:lang w:val="uk-UA"/>
        </w:rPr>
        <w:t>повпливав</w:t>
      </w:r>
      <w:proofErr w:type="spellEnd"/>
      <w:r>
        <w:rPr>
          <w:sz w:val="28"/>
          <w:szCs w:val="28"/>
          <w:lang w:val="uk-UA"/>
        </w:rPr>
        <w:t xml:space="preserve"> на твій вибір професії?</w:t>
      </w:r>
    </w:p>
    <w:p w:rsidR="00AF3D46" w:rsidRDefault="00AF3D46" w:rsidP="004A5879">
      <w:pPr>
        <w:rPr>
          <w:b/>
          <w:i/>
          <w:sz w:val="28"/>
          <w:szCs w:val="28"/>
          <w:u w:val="single"/>
          <w:lang w:val="uk-UA"/>
        </w:rPr>
      </w:pPr>
    </w:p>
    <w:p w:rsidR="002048DE" w:rsidRDefault="002048DE" w:rsidP="004A5879">
      <w:pPr>
        <w:rPr>
          <w:b/>
          <w:i/>
          <w:sz w:val="28"/>
          <w:szCs w:val="28"/>
          <w:u w:val="single"/>
          <w:lang w:val="uk-UA"/>
        </w:rPr>
      </w:pPr>
    </w:p>
    <w:p w:rsidR="00CD4988" w:rsidRDefault="00CD4988" w:rsidP="004A5879">
      <w:pPr>
        <w:rPr>
          <w:b/>
          <w:i/>
          <w:sz w:val="28"/>
          <w:szCs w:val="28"/>
          <w:u w:val="single"/>
          <w:lang w:val="uk-UA"/>
        </w:rPr>
      </w:pPr>
      <w:r>
        <w:rPr>
          <w:b/>
          <w:i/>
          <w:sz w:val="28"/>
          <w:szCs w:val="28"/>
          <w:u w:val="single"/>
          <w:lang w:val="uk-UA"/>
        </w:rPr>
        <w:t>ІІ. Обізнаність в напрямку обраної професії.</w:t>
      </w:r>
    </w:p>
    <w:p w:rsidR="00CD4988" w:rsidRDefault="00CD4988" w:rsidP="00966DC0">
      <w:pPr>
        <w:rPr>
          <w:color w:val="000000"/>
          <w:sz w:val="28"/>
          <w:szCs w:val="28"/>
          <w:lang w:val="uk-UA"/>
        </w:rPr>
      </w:pPr>
      <w:r>
        <w:rPr>
          <w:color w:val="000000"/>
          <w:sz w:val="28"/>
          <w:szCs w:val="28"/>
          <w:lang w:val="uk-UA"/>
        </w:rPr>
        <w:t xml:space="preserve">1. </w:t>
      </w:r>
      <w:r w:rsidR="00966DC0">
        <w:rPr>
          <w:color w:val="000000"/>
          <w:sz w:val="28"/>
          <w:szCs w:val="28"/>
          <w:lang w:val="uk-UA"/>
        </w:rPr>
        <w:t xml:space="preserve">Вибір професії. </w:t>
      </w:r>
      <w:r w:rsidRPr="00937828">
        <w:rPr>
          <w:color w:val="000000"/>
          <w:sz w:val="28"/>
          <w:szCs w:val="28"/>
          <w:lang w:val="uk-UA"/>
        </w:rPr>
        <w:t xml:space="preserve"> </w:t>
      </w:r>
    </w:p>
    <w:p w:rsidR="00CD4988" w:rsidRPr="00937828" w:rsidRDefault="00966DC0" w:rsidP="00E629B3">
      <w:pPr>
        <w:rPr>
          <w:color w:val="000000"/>
          <w:sz w:val="28"/>
          <w:szCs w:val="28"/>
          <w:lang w:val="uk-UA"/>
        </w:rPr>
      </w:pPr>
      <w:r>
        <w:rPr>
          <w:sz w:val="28"/>
          <w:szCs w:val="28"/>
          <w:lang w:val="uk-UA"/>
        </w:rPr>
        <w:t>2</w:t>
      </w:r>
      <w:r w:rsidR="00CD4988">
        <w:rPr>
          <w:sz w:val="28"/>
          <w:szCs w:val="28"/>
          <w:lang w:val="uk-UA"/>
        </w:rPr>
        <w:t>. Професійний досвід. Як він формується?</w:t>
      </w:r>
    </w:p>
    <w:p w:rsidR="00CD4988" w:rsidRPr="00937828" w:rsidRDefault="00966DC0" w:rsidP="00E629B3">
      <w:pPr>
        <w:rPr>
          <w:color w:val="000000"/>
          <w:sz w:val="28"/>
          <w:szCs w:val="28"/>
          <w:lang w:val="uk-UA"/>
        </w:rPr>
      </w:pPr>
      <w:r>
        <w:rPr>
          <w:color w:val="000000"/>
          <w:sz w:val="28"/>
          <w:szCs w:val="28"/>
          <w:lang w:val="uk-UA"/>
        </w:rPr>
        <w:t>3</w:t>
      </w:r>
      <w:r w:rsidR="00CD4988">
        <w:rPr>
          <w:color w:val="000000"/>
          <w:sz w:val="28"/>
          <w:szCs w:val="28"/>
          <w:lang w:val="uk-UA"/>
        </w:rPr>
        <w:t xml:space="preserve">. </w:t>
      </w:r>
      <w:r w:rsidR="00CD4988" w:rsidRPr="00937828">
        <w:rPr>
          <w:color w:val="000000"/>
          <w:sz w:val="28"/>
          <w:szCs w:val="28"/>
          <w:lang w:val="uk-UA"/>
        </w:rPr>
        <w:t>Машини та устаткування у твоїй майбутній професії.</w:t>
      </w:r>
    </w:p>
    <w:p w:rsidR="00CD4988" w:rsidRPr="00937828" w:rsidRDefault="00966DC0" w:rsidP="00937828">
      <w:pPr>
        <w:widowControl/>
        <w:autoSpaceDE/>
        <w:autoSpaceDN/>
        <w:adjustRightInd/>
        <w:rPr>
          <w:color w:val="000000"/>
          <w:sz w:val="28"/>
          <w:szCs w:val="28"/>
          <w:lang w:val="uk-UA"/>
        </w:rPr>
      </w:pPr>
      <w:r>
        <w:rPr>
          <w:color w:val="000000"/>
          <w:sz w:val="28"/>
          <w:szCs w:val="28"/>
          <w:lang w:val="uk-UA"/>
        </w:rPr>
        <w:t>4</w:t>
      </w:r>
      <w:r w:rsidR="00CD4988" w:rsidRPr="00937828">
        <w:rPr>
          <w:color w:val="000000"/>
          <w:sz w:val="28"/>
          <w:szCs w:val="28"/>
          <w:lang w:val="uk-UA"/>
        </w:rPr>
        <w:t>. Перспектива обраної професії.</w:t>
      </w:r>
    </w:p>
    <w:p w:rsidR="00CD4988" w:rsidRPr="00937828" w:rsidRDefault="00966DC0" w:rsidP="00937828">
      <w:pPr>
        <w:widowControl/>
        <w:autoSpaceDE/>
        <w:autoSpaceDN/>
        <w:adjustRightInd/>
        <w:rPr>
          <w:color w:val="000000"/>
          <w:sz w:val="28"/>
          <w:szCs w:val="28"/>
          <w:lang w:val="uk-UA"/>
        </w:rPr>
      </w:pPr>
      <w:r>
        <w:rPr>
          <w:color w:val="000000"/>
          <w:sz w:val="28"/>
          <w:szCs w:val="28"/>
          <w:lang w:val="uk-UA"/>
        </w:rPr>
        <w:t>5</w:t>
      </w:r>
      <w:r w:rsidR="00CD4988">
        <w:rPr>
          <w:color w:val="000000"/>
          <w:sz w:val="28"/>
          <w:szCs w:val="28"/>
          <w:lang w:val="uk-UA"/>
        </w:rPr>
        <w:t xml:space="preserve">. </w:t>
      </w:r>
      <w:r w:rsidR="00CD4988" w:rsidRPr="00937828">
        <w:rPr>
          <w:color w:val="000000"/>
          <w:sz w:val="28"/>
          <w:szCs w:val="28"/>
          <w:lang w:val="uk-UA"/>
        </w:rPr>
        <w:t>Види сільськогосподарських машин.</w:t>
      </w:r>
    </w:p>
    <w:p w:rsidR="00CD4988" w:rsidRPr="00937828" w:rsidRDefault="00966DC0" w:rsidP="00937828">
      <w:pPr>
        <w:widowControl/>
        <w:autoSpaceDE/>
        <w:autoSpaceDN/>
        <w:adjustRightInd/>
        <w:rPr>
          <w:color w:val="000000"/>
          <w:sz w:val="28"/>
          <w:szCs w:val="28"/>
          <w:lang w:val="uk-UA"/>
        </w:rPr>
      </w:pPr>
      <w:r>
        <w:rPr>
          <w:color w:val="000000"/>
          <w:sz w:val="28"/>
          <w:szCs w:val="28"/>
          <w:lang w:val="uk-UA"/>
        </w:rPr>
        <w:t>6</w:t>
      </w:r>
      <w:r w:rsidR="00CD4988">
        <w:rPr>
          <w:color w:val="000000"/>
          <w:sz w:val="28"/>
          <w:szCs w:val="28"/>
          <w:lang w:val="uk-UA"/>
        </w:rPr>
        <w:t>.</w:t>
      </w:r>
      <w:r>
        <w:rPr>
          <w:color w:val="000000"/>
          <w:sz w:val="28"/>
          <w:szCs w:val="28"/>
          <w:lang w:val="uk-UA"/>
        </w:rPr>
        <w:t xml:space="preserve"> </w:t>
      </w:r>
      <w:r w:rsidR="00CD4988" w:rsidRPr="00937828">
        <w:rPr>
          <w:color w:val="000000"/>
          <w:sz w:val="28"/>
          <w:szCs w:val="28"/>
          <w:lang w:val="uk-UA"/>
        </w:rPr>
        <w:t>Марки сучасних тракторів.</w:t>
      </w:r>
    </w:p>
    <w:p w:rsidR="00205EE4" w:rsidRDefault="00966DC0" w:rsidP="003C2589">
      <w:pPr>
        <w:widowControl/>
        <w:autoSpaceDE/>
        <w:autoSpaceDN/>
        <w:adjustRightInd/>
        <w:rPr>
          <w:color w:val="000000"/>
          <w:sz w:val="28"/>
          <w:szCs w:val="28"/>
          <w:lang w:val="uk-UA"/>
        </w:rPr>
      </w:pPr>
      <w:r>
        <w:rPr>
          <w:color w:val="000000"/>
          <w:sz w:val="28"/>
          <w:szCs w:val="28"/>
          <w:lang w:val="uk-UA"/>
        </w:rPr>
        <w:t>7</w:t>
      </w:r>
      <w:r w:rsidR="00CD4988">
        <w:rPr>
          <w:color w:val="000000"/>
          <w:sz w:val="28"/>
          <w:szCs w:val="28"/>
          <w:lang w:val="uk-UA"/>
        </w:rPr>
        <w:t>.</w:t>
      </w:r>
      <w:r>
        <w:rPr>
          <w:color w:val="000000"/>
          <w:sz w:val="28"/>
          <w:szCs w:val="28"/>
          <w:lang w:val="uk-UA"/>
        </w:rPr>
        <w:t xml:space="preserve"> О</w:t>
      </w:r>
      <w:r w:rsidR="00CD4988" w:rsidRPr="00937828">
        <w:rPr>
          <w:color w:val="000000"/>
          <w:sz w:val="28"/>
          <w:szCs w:val="28"/>
          <w:lang w:val="uk-UA"/>
        </w:rPr>
        <w:t>бізнаність з навиками водіння тракторів.</w:t>
      </w:r>
    </w:p>
    <w:p w:rsidR="00CD4988" w:rsidRPr="00937828" w:rsidRDefault="00966DC0" w:rsidP="003C2589">
      <w:pPr>
        <w:widowControl/>
        <w:autoSpaceDE/>
        <w:autoSpaceDN/>
        <w:adjustRightInd/>
        <w:ind w:left="360" w:hanging="360"/>
        <w:rPr>
          <w:color w:val="000000"/>
          <w:sz w:val="28"/>
          <w:szCs w:val="28"/>
          <w:lang w:val="uk-UA"/>
        </w:rPr>
      </w:pPr>
      <w:r>
        <w:rPr>
          <w:color w:val="000000"/>
          <w:sz w:val="28"/>
          <w:szCs w:val="28"/>
          <w:lang w:val="uk-UA"/>
        </w:rPr>
        <w:t xml:space="preserve">8. </w:t>
      </w:r>
      <w:r w:rsidR="00CD4988" w:rsidRPr="00937828">
        <w:rPr>
          <w:color w:val="000000"/>
          <w:sz w:val="28"/>
          <w:szCs w:val="28"/>
          <w:lang w:val="uk-UA"/>
        </w:rPr>
        <w:t>Обізнаність в питаннях техніки безпеки при використанні тракторів та сільськогосподарських машин.</w:t>
      </w:r>
    </w:p>
    <w:p w:rsidR="009F20AC" w:rsidRDefault="009F20AC" w:rsidP="00AB2C5F">
      <w:pPr>
        <w:jc w:val="center"/>
        <w:rPr>
          <w:b/>
          <w:sz w:val="32"/>
          <w:szCs w:val="32"/>
          <w:lang w:val="uk-UA"/>
        </w:rPr>
      </w:pPr>
    </w:p>
    <w:p w:rsidR="00966DC0" w:rsidRDefault="00966DC0" w:rsidP="00AB2C5F">
      <w:pPr>
        <w:jc w:val="center"/>
        <w:rPr>
          <w:b/>
          <w:sz w:val="32"/>
          <w:szCs w:val="32"/>
          <w:lang w:val="uk-UA"/>
        </w:rPr>
      </w:pPr>
    </w:p>
    <w:p w:rsidR="00966DC0" w:rsidRDefault="00966DC0" w:rsidP="00AB2C5F">
      <w:pPr>
        <w:jc w:val="center"/>
        <w:rPr>
          <w:b/>
          <w:sz w:val="32"/>
          <w:szCs w:val="32"/>
          <w:lang w:val="uk-UA"/>
        </w:rPr>
      </w:pPr>
    </w:p>
    <w:p w:rsidR="00966DC0" w:rsidRDefault="00966DC0" w:rsidP="00AB2C5F">
      <w:pPr>
        <w:jc w:val="center"/>
        <w:rPr>
          <w:b/>
          <w:sz w:val="32"/>
          <w:szCs w:val="32"/>
          <w:lang w:val="uk-UA"/>
        </w:rPr>
      </w:pPr>
    </w:p>
    <w:p w:rsidR="00966DC0" w:rsidRDefault="00966DC0" w:rsidP="00AB2C5F">
      <w:pPr>
        <w:jc w:val="center"/>
        <w:rPr>
          <w:b/>
          <w:sz w:val="32"/>
          <w:szCs w:val="32"/>
          <w:lang w:val="uk-UA"/>
        </w:rPr>
      </w:pPr>
    </w:p>
    <w:p w:rsidR="00966DC0" w:rsidRDefault="00966DC0" w:rsidP="00AB2C5F">
      <w:pPr>
        <w:jc w:val="center"/>
        <w:rPr>
          <w:b/>
          <w:sz w:val="32"/>
          <w:szCs w:val="32"/>
          <w:lang w:val="uk-UA"/>
        </w:rPr>
      </w:pPr>
    </w:p>
    <w:p w:rsidR="00966DC0" w:rsidRDefault="00966DC0" w:rsidP="00AB2C5F">
      <w:pPr>
        <w:jc w:val="center"/>
        <w:rPr>
          <w:b/>
          <w:sz w:val="32"/>
          <w:szCs w:val="32"/>
          <w:lang w:val="uk-UA"/>
        </w:rPr>
      </w:pPr>
    </w:p>
    <w:p w:rsidR="00966DC0" w:rsidRDefault="00966DC0" w:rsidP="00AB2C5F">
      <w:pPr>
        <w:jc w:val="center"/>
        <w:rPr>
          <w:b/>
          <w:sz w:val="32"/>
          <w:szCs w:val="32"/>
          <w:lang w:val="uk-UA"/>
        </w:rPr>
      </w:pPr>
    </w:p>
    <w:p w:rsidR="00966DC0" w:rsidRDefault="00966DC0" w:rsidP="00AB2C5F">
      <w:pPr>
        <w:jc w:val="center"/>
        <w:rPr>
          <w:b/>
          <w:sz w:val="32"/>
          <w:szCs w:val="32"/>
          <w:lang w:val="uk-UA"/>
        </w:rPr>
      </w:pPr>
    </w:p>
    <w:p w:rsidR="00966DC0" w:rsidRDefault="00966DC0" w:rsidP="00AB2C5F">
      <w:pPr>
        <w:jc w:val="center"/>
        <w:rPr>
          <w:b/>
          <w:sz w:val="32"/>
          <w:szCs w:val="32"/>
          <w:lang w:val="uk-UA"/>
        </w:rPr>
      </w:pPr>
    </w:p>
    <w:p w:rsidR="00966DC0" w:rsidRDefault="00966DC0" w:rsidP="00AB2C5F">
      <w:pPr>
        <w:jc w:val="center"/>
        <w:rPr>
          <w:b/>
          <w:sz w:val="32"/>
          <w:szCs w:val="32"/>
          <w:lang w:val="uk-UA"/>
        </w:rPr>
      </w:pPr>
    </w:p>
    <w:p w:rsidR="00966DC0" w:rsidRDefault="00966DC0" w:rsidP="00AB2C5F">
      <w:pPr>
        <w:jc w:val="center"/>
        <w:rPr>
          <w:b/>
          <w:sz w:val="32"/>
          <w:szCs w:val="32"/>
          <w:lang w:val="uk-UA"/>
        </w:rPr>
      </w:pPr>
    </w:p>
    <w:p w:rsidR="002048DE" w:rsidRDefault="002048DE" w:rsidP="00AB2C5F">
      <w:pPr>
        <w:jc w:val="center"/>
        <w:rPr>
          <w:b/>
          <w:sz w:val="32"/>
          <w:szCs w:val="32"/>
          <w:lang w:val="uk-UA"/>
        </w:rPr>
      </w:pPr>
    </w:p>
    <w:p w:rsidR="002048DE" w:rsidRDefault="002048DE" w:rsidP="00AB2C5F">
      <w:pPr>
        <w:jc w:val="center"/>
        <w:rPr>
          <w:b/>
          <w:sz w:val="32"/>
          <w:szCs w:val="32"/>
          <w:lang w:val="uk-UA"/>
        </w:rPr>
      </w:pPr>
    </w:p>
    <w:p w:rsidR="00CD4988" w:rsidRDefault="00CD4988" w:rsidP="00AB2C5F">
      <w:pPr>
        <w:jc w:val="center"/>
        <w:rPr>
          <w:b/>
          <w:sz w:val="32"/>
          <w:szCs w:val="32"/>
          <w:lang w:val="uk-UA"/>
        </w:rPr>
      </w:pPr>
      <w:r w:rsidRPr="00E629B3">
        <w:rPr>
          <w:b/>
          <w:sz w:val="32"/>
          <w:szCs w:val="32"/>
          <w:lang w:val="uk-UA"/>
        </w:rPr>
        <w:t xml:space="preserve">Перелік питань для співбесіди </w:t>
      </w:r>
    </w:p>
    <w:p w:rsidR="00CD4988" w:rsidRPr="00E629B3" w:rsidRDefault="00CD4988" w:rsidP="00AB2C5F">
      <w:pPr>
        <w:jc w:val="center"/>
        <w:rPr>
          <w:b/>
          <w:sz w:val="32"/>
          <w:szCs w:val="32"/>
          <w:lang w:val="uk-UA"/>
        </w:rPr>
      </w:pPr>
      <w:r w:rsidRPr="00E629B3">
        <w:rPr>
          <w:b/>
          <w:sz w:val="32"/>
          <w:szCs w:val="32"/>
          <w:lang w:val="uk-UA"/>
        </w:rPr>
        <w:t>під час приймальної кампанії до Ліцею</w:t>
      </w:r>
    </w:p>
    <w:p w:rsidR="00966DC0" w:rsidRDefault="00966DC0" w:rsidP="00AB2C5F">
      <w:pPr>
        <w:ind w:left="180"/>
        <w:jc w:val="center"/>
        <w:rPr>
          <w:b/>
          <w:sz w:val="28"/>
          <w:szCs w:val="28"/>
          <w:lang w:val="uk-UA"/>
        </w:rPr>
      </w:pPr>
    </w:p>
    <w:p w:rsidR="00CD4988" w:rsidRDefault="00CD4988" w:rsidP="00AB2C5F">
      <w:pPr>
        <w:ind w:left="180"/>
        <w:jc w:val="center"/>
        <w:rPr>
          <w:b/>
          <w:i/>
          <w:sz w:val="28"/>
          <w:szCs w:val="28"/>
          <w:lang w:val="uk-UA"/>
        </w:rPr>
      </w:pPr>
      <w:r>
        <w:rPr>
          <w:b/>
          <w:sz w:val="28"/>
          <w:szCs w:val="28"/>
          <w:lang w:val="uk-UA"/>
        </w:rPr>
        <w:t xml:space="preserve">для учнів з професії: </w:t>
      </w:r>
      <w:r>
        <w:rPr>
          <w:b/>
          <w:i/>
          <w:sz w:val="28"/>
          <w:szCs w:val="28"/>
          <w:lang w:val="uk-UA"/>
        </w:rPr>
        <w:t xml:space="preserve"> «Електрозварник ручного зварювання;</w:t>
      </w:r>
    </w:p>
    <w:p w:rsidR="00CD4988" w:rsidRDefault="00CD4988" w:rsidP="00AB2C5F">
      <w:pPr>
        <w:ind w:left="180"/>
        <w:jc w:val="center"/>
        <w:rPr>
          <w:b/>
          <w:i/>
          <w:sz w:val="28"/>
          <w:szCs w:val="28"/>
          <w:lang w:val="uk-UA"/>
        </w:rPr>
      </w:pPr>
      <w:r>
        <w:rPr>
          <w:b/>
          <w:i/>
          <w:sz w:val="28"/>
          <w:szCs w:val="28"/>
          <w:lang w:val="uk-UA"/>
        </w:rPr>
        <w:t>Коваль ручного кування;</w:t>
      </w:r>
    </w:p>
    <w:p w:rsidR="00CD4988" w:rsidRDefault="00CD4988" w:rsidP="00AB2C5F">
      <w:pPr>
        <w:ind w:left="180"/>
        <w:jc w:val="center"/>
        <w:rPr>
          <w:b/>
          <w:i/>
          <w:sz w:val="28"/>
          <w:szCs w:val="28"/>
          <w:lang w:val="uk-UA"/>
        </w:rPr>
      </w:pPr>
      <w:r>
        <w:rPr>
          <w:b/>
          <w:i/>
          <w:sz w:val="28"/>
          <w:szCs w:val="28"/>
          <w:lang w:val="uk-UA"/>
        </w:rPr>
        <w:t>Водій автотранспортних засобів категорії «С»</w:t>
      </w:r>
    </w:p>
    <w:p w:rsidR="00966DC0" w:rsidRDefault="00966DC0" w:rsidP="00966DC0">
      <w:pPr>
        <w:rPr>
          <w:b/>
          <w:i/>
          <w:sz w:val="28"/>
          <w:szCs w:val="28"/>
          <w:u w:val="single"/>
          <w:lang w:val="uk-UA"/>
        </w:rPr>
      </w:pPr>
    </w:p>
    <w:p w:rsidR="00966DC0" w:rsidRDefault="00966DC0" w:rsidP="00966DC0">
      <w:pPr>
        <w:rPr>
          <w:b/>
          <w:i/>
          <w:sz w:val="28"/>
          <w:szCs w:val="28"/>
          <w:u w:val="single"/>
          <w:lang w:val="uk-UA"/>
        </w:rPr>
      </w:pPr>
      <w:r>
        <w:rPr>
          <w:b/>
          <w:i/>
          <w:sz w:val="28"/>
          <w:szCs w:val="28"/>
          <w:u w:val="single"/>
          <w:lang w:val="uk-UA"/>
        </w:rPr>
        <w:t>І. Загальний розвиток та комунікабельність.</w:t>
      </w:r>
    </w:p>
    <w:p w:rsidR="002048DE" w:rsidRDefault="002048DE" w:rsidP="002048DE">
      <w:pPr>
        <w:rPr>
          <w:sz w:val="28"/>
          <w:szCs w:val="28"/>
          <w:lang w:val="uk-UA"/>
        </w:rPr>
      </w:pPr>
      <w:r>
        <w:rPr>
          <w:sz w:val="28"/>
          <w:szCs w:val="28"/>
          <w:lang w:val="uk-UA"/>
        </w:rPr>
        <w:t>1.  Чи вмієш ти планувати свою діяльність?</w:t>
      </w:r>
    </w:p>
    <w:p w:rsidR="002048DE" w:rsidRDefault="002048DE" w:rsidP="002048DE">
      <w:pPr>
        <w:rPr>
          <w:sz w:val="28"/>
          <w:szCs w:val="28"/>
          <w:lang w:val="uk-UA"/>
        </w:rPr>
      </w:pPr>
      <w:r>
        <w:rPr>
          <w:sz w:val="28"/>
          <w:szCs w:val="28"/>
          <w:lang w:val="uk-UA"/>
        </w:rPr>
        <w:t>2. Які предмети тебе найбільше цікавили під час навчання в школі?</w:t>
      </w:r>
    </w:p>
    <w:p w:rsidR="002048DE" w:rsidRDefault="002048DE" w:rsidP="002048DE">
      <w:pPr>
        <w:rPr>
          <w:sz w:val="28"/>
          <w:szCs w:val="28"/>
          <w:lang w:val="uk-UA"/>
        </w:rPr>
      </w:pPr>
      <w:r>
        <w:rPr>
          <w:sz w:val="28"/>
          <w:szCs w:val="28"/>
          <w:lang w:val="uk-UA"/>
        </w:rPr>
        <w:t>3. Чи любиш ти спілкуватись?</w:t>
      </w:r>
    </w:p>
    <w:p w:rsidR="002048DE" w:rsidRDefault="002048DE" w:rsidP="002048DE">
      <w:pPr>
        <w:rPr>
          <w:sz w:val="28"/>
          <w:szCs w:val="28"/>
          <w:lang w:val="uk-UA"/>
        </w:rPr>
      </w:pPr>
      <w:r>
        <w:rPr>
          <w:sz w:val="28"/>
          <w:szCs w:val="28"/>
          <w:lang w:val="uk-UA"/>
        </w:rPr>
        <w:t>4. Чим захоплюєшся?</w:t>
      </w:r>
    </w:p>
    <w:p w:rsidR="002048DE" w:rsidRDefault="002048DE" w:rsidP="002048DE">
      <w:pPr>
        <w:rPr>
          <w:sz w:val="28"/>
          <w:szCs w:val="28"/>
          <w:lang w:val="uk-UA"/>
        </w:rPr>
      </w:pPr>
      <w:r>
        <w:rPr>
          <w:sz w:val="28"/>
          <w:szCs w:val="28"/>
          <w:lang w:val="uk-UA"/>
        </w:rPr>
        <w:t>5. Яку роль відіграє спорт у твоєму житті?</w:t>
      </w:r>
    </w:p>
    <w:p w:rsidR="002048DE" w:rsidRDefault="002048DE" w:rsidP="002048DE">
      <w:pPr>
        <w:rPr>
          <w:sz w:val="28"/>
          <w:szCs w:val="28"/>
          <w:lang w:val="uk-UA"/>
        </w:rPr>
      </w:pPr>
      <w:r>
        <w:rPr>
          <w:sz w:val="28"/>
          <w:szCs w:val="28"/>
          <w:lang w:val="uk-UA"/>
        </w:rPr>
        <w:t>6. Скільки часу ти проводиш у соціальних мережах?</w:t>
      </w:r>
    </w:p>
    <w:p w:rsidR="002048DE" w:rsidRDefault="002048DE" w:rsidP="002048DE">
      <w:pPr>
        <w:rPr>
          <w:sz w:val="28"/>
          <w:szCs w:val="28"/>
          <w:lang w:val="uk-UA"/>
        </w:rPr>
      </w:pPr>
      <w:r>
        <w:rPr>
          <w:sz w:val="28"/>
          <w:szCs w:val="28"/>
          <w:lang w:val="uk-UA"/>
        </w:rPr>
        <w:t>7. Чим би ти хотів зайнятись у позакласний час?</w:t>
      </w:r>
    </w:p>
    <w:p w:rsidR="002048DE" w:rsidRDefault="002048DE" w:rsidP="002048DE">
      <w:pPr>
        <w:rPr>
          <w:sz w:val="28"/>
          <w:szCs w:val="28"/>
          <w:lang w:val="uk-UA"/>
        </w:rPr>
      </w:pPr>
      <w:r>
        <w:rPr>
          <w:sz w:val="28"/>
          <w:szCs w:val="28"/>
          <w:lang w:val="uk-UA"/>
        </w:rPr>
        <w:t>8. Як ти розумієш поняття «трудова дисципліна»?</w:t>
      </w:r>
    </w:p>
    <w:p w:rsidR="002048DE" w:rsidRDefault="002048DE" w:rsidP="002048DE">
      <w:pPr>
        <w:rPr>
          <w:sz w:val="28"/>
          <w:szCs w:val="28"/>
          <w:lang w:val="uk-UA"/>
        </w:rPr>
      </w:pPr>
      <w:r>
        <w:rPr>
          <w:sz w:val="28"/>
          <w:szCs w:val="28"/>
          <w:lang w:val="uk-UA"/>
        </w:rPr>
        <w:t>9. Що тобі відомо про норми працевлаштування?</w:t>
      </w:r>
    </w:p>
    <w:p w:rsidR="002048DE" w:rsidRDefault="002048DE" w:rsidP="002048DE">
      <w:pPr>
        <w:rPr>
          <w:sz w:val="28"/>
          <w:szCs w:val="28"/>
          <w:lang w:val="uk-UA"/>
        </w:rPr>
      </w:pPr>
      <w:r>
        <w:rPr>
          <w:sz w:val="28"/>
          <w:szCs w:val="28"/>
          <w:lang w:val="uk-UA"/>
        </w:rPr>
        <w:t xml:space="preserve">10. Хто найбільше </w:t>
      </w:r>
      <w:proofErr w:type="spellStart"/>
      <w:r>
        <w:rPr>
          <w:sz w:val="28"/>
          <w:szCs w:val="28"/>
          <w:lang w:val="uk-UA"/>
        </w:rPr>
        <w:t>повпливав</w:t>
      </w:r>
      <w:proofErr w:type="spellEnd"/>
      <w:r>
        <w:rPr>
          <w:sz w:val="28"/>
          <w:szCs w:val="28"/>
          <w:lang w:val="uk-UA"/>
        </w:rPr>
        <w:t xml:space="preserve"> на твій вибір професії?</w:t>
      </w:r>
    </w:p>
    <w:p w:rsidR="00CD4988" w:rsidRDefault="00CD4988" w:rsidP="00AB2C5F">
      <w:pPr>
        <w:ind w:left="180"/>
        <w:jc w:val="center"/>
        <w:rPr>
          <w:b/>
          <w:i/>
          <w:sz w:val="28"/>
          <w:szCs w:val="28"/>
          <w:lang w:val="uk-UA"/>
        </w:rPr>
      </w:pPr>
    </w:p>
    <w:p w:rsidR="00AF3D46" w:rsidRDefault="00AF3D46" w:rsidP="00AB2C5F">
      <w:pPr>
        <w:rPr>
          <w:b/>
          <w:i/>
          <w:sz w:val="28"/>
          <w:szCs w:val="28"/>
          <w:u w:val="single"/>
          <w:lang w:val="uk-UA"/>
        </w:rPr>
      </w:pPr>
    </w:p>
    <w:p w:rsidR="00CD4988" w:rsidRDefault="00CD4988" w:rsidP="00AB2C5F">
      <w:pPr>
        <w:rPr>
          <w:b/>
          <w:i/>
          <w:sz w:val="28"/>
          <w:szCs w:val="28"/>
          <w:u w:val="single"/>
          <w:lang w:val="uk-UA"/>
        </w:rPr>
      </w:pPr>
      <w:r>
        <w:rPr>
          <w:b/>
          <w:i/>
          <w:sz w:val="28"/>
          <w:szCs w:val="28"/>
          <w:u w:val="single"/>
          <w:lang w:val="uk-UA"/>
        </w:rPr>
        <w:t>ІІ. Обізнаність в напрямку обраної професії.</w:t>
      </w:r>
    </w:p>
    <w:p w:rsidR="00CD4988" w:rsidRDefault="00CD4988" w:rsidP="00966DC0">
      <w:pPr>
        <w:rPr>
          <w:color w:val="000000"/>
          <w:sz w:val="28"/>
          <w:szCs w:val="28"/>
          <w:lang w:val="uk-UA"/>
        </w:rPr>
      </w:pPr>
      <w:r>
        <w:rPr>
          <w:color w:val="000000"/>
          <w:sz w:val="28"/>
          <w:szCs w:val="28"/>
          <w:lang w:val="uk-UA"/>
        </w:rPr>
        <w:t xml:space="preserve">1. </w:t>
      </w:r>
      <w:r w:rsidR="00966DC0">
        <w:rPr>
          <w:color w:val="000000"/>
          <w:sz w:val="28"/>
          <w:szCs w:val="28"/>
          <w:lang w:val="uk-UA"/>
        </w:rPr>
        <w:t>Вибір професії.</w:t>
      </w:r>
    </w:p>
    <w:p w:rsidR="00CD4988" w:rsidRPr="00937828" w:rsidRDefault="00966DC0" w:rsidP="00AB2C5F">
      <w:pPr>
        <w:rPr>
          <w:color w:val="000000"/>
          <w:sz w:val="28"/>
          <w:szCs w:val="28"/>
          <w:lang w:val="uk-UA"/>
        </w:rPr>
      </w:pPr>
      <w:r>
        <w:rPr>
          <w:sz w:val="28"/>
          <w:szCs w:val="28"/>
          <w:lang w:val="uk-UA"/>
        </w:rPr>
        <w:t>2</w:t>
      </w:r>
      <w:r w:rsidR="00CD4988">
        <w:rPr>
          <w:sz w:val="28"/>
          <w:szCs w:val="28"/>
          <w:lang w:val="uk-UA"/>
        </w:rPr>
        <w:t>. Професійний досвід. Як він формується?</w:t>
      </w:r>
    </w:p>
    <w:p w:rsidR="00CD4988" w:rsidRPr="00937828" w:rsidRDefault="00966DC0" w:rsidP="00AB2C5F">
      <w:pPr>
        <w:rPr>
          <w:color w:val="000000"/>
          <w:sz w:val="28"/>
          <w:szCs w:val="28"/>
          <w:lang w:val="uk-UA"/>
        </w:rPr>
      </w:pPr>
      <w:r>
        <w:rPr>
          <w:color w:val="000000"/>
          <w:sz w:val="28"/>
          <w:szCs w:val="28"/>
          <w:lang w:val="uk-UA"/>
        </w:rPr>
        <w:t>3</w:t>
      </w:r>
      <w:r w:rsidR="00CD4988">
        <w:rPr>
          <w:color w:val="000000"/>
          <w:sz w:val="28"/>
          <w:szCs w:val="28"/>
          <w:lang w:val="uk-UA"/>
        </w:rPr>
        <w:t xml:space="preserve">. </w:t>
      </w:r>
      <w:r w:rsidR="00CD4988" w:rsidRPr="00937828">
        <w:rPr>
          <w:color w:val="000000"/>
          <w:sz w:val="28"/>
          <w:szCs w:val="28"/>
          <w:lang w:val="uk-UA"/>
        </w:rPr>
        <w:t>Машини та устаткування у твоїй майбутній професії.</w:t>
      </w:r>
    </w:p>
    <w:p w:rsidR="00CD4988" w:rsidRPr="00937828" w:rsidRDefault="00966DC0" w:rsidP="00AB2C5F">
      <w:pPr>
        <w:widowControl/>
        <w:autoSpaceDE/>
        <w:autoSpaceDN/>
        <w:adjustRightInd/>
        <w:rPr>
          <w:color w:val="000000"/>
          <w:sz w:val="28"/>
          <w:szCs w:val="28"/>
          <w:lang w:val="uk-UA"/>
        </w:rPr>
      </w:pPr>
      <w:r>
        <w:rPr>
          <w:color w:val="000000"/>
          <w:sz w:val="28"/>
          <w:szCs w:val="28"/>
          <w:lang w:val="uk-UA"/>
        </w:rPr>
        <w:t>4</w:t>
      </w:r>
      <w:r w:rsidR="00CD4988" w:rsidRPr="00937828">
        <w:rPr>
          <w:color w:val="000000"/>
          <w:sz w:val="28"/>
          <w:szCs w:val="28"/>
          <w:lang w:val="uk-UA"/>
        </w:rPr>
        <w:t xml:space="preserve">. </w:t>
      </w:r>
      <w:r>
        <w:rPr>
          <w:color w:val="000000"/>
          <w:sz w:val="28"/>
          <w:szCs w:val="28"/>
          <w:lang w:val="uk-UA"/>
        </w:rPr>
        <w:t xml:space="preserve"> </w:t>
      </w:r>
      <w:r w:rsidR="00CD4988" w:rsidRPr="00937828">
        <w:rPr>
          <w:color w:val="000000"/>
          <w:sz w:val="28"/>
          <w:szCs w:val="28"/>
          <w:lang w:val="uk-UA"/>
        </w:rPr>
        <w:t>Перспектива обраної професії.</w:t>
      </w:r>
    </w:p>
    <w:p w:rsidR="00CD4988" w:rsidRDefault="00966DC0" w:rsidP="00966DC0">
      <w:pPr>
        <w:widowControl/>
        <w:autoSpaceDE/>
        <w:autoSpaceDN/>
        <w:adjustRightInd/>
        <w:rPr>
          <w:sz w:val="28"/>
          <w:szCs w:val="28"/>
          <w:lang w:val="uk-UA"/>
        </w:rPr>
      </w:pPr>
      <w:r>
        <w:rPr>
          <w:sz w:val="28"/>
          <w:szCs w:val="28"/>
          <w:lang w:val="uk-UA"/>
        </w:rPr>
        <w:t xml:space="preserve">5. </w:t>
      </w:r>
      <w:r w:rsidR="00CD4988">
        <w:rPr>
          <w:sz w:val="28"/>
          <w:szCs w:val="28"/>
          <w:lang w:val="uk-UA"/>
        </w:rPr>
        <w:t>Первинні основи роботи із зварювальними агрегатами.</w:t>
      </w:r>
    </w:p>
    <w:p w:rsidR="00CD4988" w:rsidRDefault="00966DC0" w:rsidP="00AB2C5F">
      <w:pPr>
        <w:widowControl/>
        <w:autoSpaceDE/>
        <w:autoSpaceDN/>
        <w:adjustRightInd/>
        <w:rPr>
          <w:sz w:val="28"/>
          <w:szCs w:val="28"/>
          <w:lang w:val="uk-UA"/>
        </w:rPr>
      </w:pPr>
      <w:r>
        <w:rPr>
          <w:sz w:val="28"/>
          <w:szCs w:val="28"/>
          <w:lang w:val="uk-UA"/>
        </w:rPr>
        <w:t>6</w:t>
      </w:r>
      <w:r w:rsidR="00CD4988">
        <w:rPr>
          <w:sz w:val="28"/>
          <w:szCs w:val="28"/>
          <w:lang w:val="uk-UA"/>
        </w:rPr>
        <w:t>.Фізика і професія зварювальника.</w:t>
      </w:r>
    </w:p>
    <w:p w:rsidR="00CD4988" w:rsidRDefault="00966DC0" w:rsidP="00AB2C5F">
      <w:pPr>
        <w:widowControl/>
        <w:autoSpaceDE/>
        <w:autoSpaceDN/>
        <w:adjustRightInd/>
        <w:rPr>
          <w:sz w:val="28"/>
          <w:szCs w:val="28"/>
          <w:lang w:val="uk-UA"/>
        </w:rPr>
      </w:pPr>
      <w:r>
        <w:rPr>
          <w:sz w:val="28"/>
          <w:szCs w:val="28"/>
          <w:lang w:val="uk-UA"/>
        </w:rPr>
        <w:t>7</w:t>
      </w:r>
      <w:r w:rsidR="00CD4988">
        <w:rPr>
          <w:sz w:val="28"/>
          <w:szCs w:val="28"/>
          <w:lang w:val="uk-UA"/>
        </w:rPr>
        <w:t>. Застосування зварювальної техніки у виробництві та сільському господарстві.</w:t>
      </w:r>
    </w:p>
    <w:p w:rsidR="00CD4988" w:rsidRDefault="00966DC0" w:rsidP="00966DC0">
      <w:pPr>
        <w:widowControl/>
        <w:autoSpaceDE/>
        <w:autoSpaceDN/>
        <w:adjustRightInd/>
        <w:rPr>
          <w:sz w:val="28"/>
          <w:szCs w:val="28"/>
          <w:lang w:val="uk-UA"/>
        </w:rPr>
      </w:pPr>
      <w:r>
        <w:rPr>
          <w:sz w:val="28"/>
          <w:szCs w:val="28"/>
          <w:lang w:val="uk-UA"/>
        </w:rPr>
        <w:t>8.</w:t>
      </w:r>
      <w:r w:rsidR="00CD4988">
        <w:rPr>
          <w:sz w:val="28"/>
          <w:szCs w:val="28"/>
          <w:lang w:val="uk-UA"/>
        </w:rPr>
        <w:t>Обізнаність в питаннях безпеки та життєдіяльності при виконанні зварювальних робіт.</w:t>
      </w:r>
    </w:p>
    <w:p w:rsidR="00CD4988" w:rsidRDefault="00966DC0" w:rsidP="00966DC0">
      <w:pPr>
        <w:widowControl/>
        <w:autoSpaceDE/>
        <w:autoSpaceDN/>
        <w:adjustRightInd/>
        <w:rPr>
          <w:sz w:val="28"/>
          <w:szCs w:val="28"/>
          <w:lang w:val="uk-UA"/>
        </w:rPr>
      </w:pPr>
      <w:r>
        <w:rPr>
          <w:sz w:val="28"/>
          <w:szCs w:val="28"/>
          <w:lang w:val="uk-UA"/>
        </w:rPr>
        <w:t>9.</w:t>
      </w:r>
      <w:r w:rsidR="00CD4988">
        <w:rPr>
          <w:sz w:val="28"/>
          <w:szCs w:val="28"/>
          <w:lang w:val="uk-UA"/>
        </w:rPr>
        <w:t xml:space="preserve"> Ковальство в побуті та на виробництві.</w:t>
      </w:r>
    </w:p>
    <w:p w:rsidR="00CD4988" w:rsidRDefault="00CD4988" w:rsidP="004A5879">
      <w:pPr>
        <w:jc w:val="center"/>
        <w:rPr>
          <w:b/>
          <w:sz w:val="28"/>
          <w:szCs w:val="28"/>
          <w:lang w:val="uk-UA"/>
        </w:rPr>
      </w:pPr>
    </w:p>
    <w:p w:rsidR="00966DC0" w:rsidRDefault="00966DC0" w:rsidP="001F6C2D">
      <w:pPr>
        <w:jc w:val="center"/>
        <w:rPr>
          <w:b/>
          <w:sz w:val="32"/>
          <w:szCs w:val="32"/>
          <w:lang w:val="uk-UA"/>
        </w:rPr>
      </w:pPr>
    </w:p>
    <w:p w:rsidR="00966DC0" w:rsidRDefault="00966DC0" w:rsidP="001F6C2D">
      <w:pPr>
        <w:jc w:val="center"/>
        <w:rPr>
          <w:b/>
          <w:sz w:val="32"/>
          <w:szCs w:val="32"/>
          <w:lang w:val="uk-UA"/>
        </w:rPr>
      </w:pPr>
    </w:p>
    <w:p w:rsidR="00966DC0" w:rsidRDefault="00966DC0" w:rsidP="001F6C2D">
      <w:pPr>
        <w:jc w:val="center"/>
        <w:rPr>
          <w:b/>
          <w:sz w:val="32"/>
          <w:szCs w:val="32"/>
          <w:lang w:val="uk-UA"/>
        </w:rPr>
      </w:pPr>
    </w:p>
    <w:p w:rsidR="00966DC0" w:rsidRDefault="00966DC0" w:rsidP="001F6C2D">
      <w:pPr>
        <w:jc w:val="center"/>
        <w:rPr>
          <w:b/>
          <w:sz w:val="32"/>
          <w:szCs w:val="32"/>
          <w:lang w:val="uk-UA"/>
        </w:rPr>
      </w:pPr>
    </w:p>
    <w:p w:rsidR="00966DC0" w:rsidRDefault="00966DC0" w:rsidP="001F6C2D">
      <w:pPr>
        <w:jc w:val="center"/>
        <w:rPr>
          <w:b/>
          <w:sz w:val="32"/>
          <w:szCs w:val="32"/>
          <w:lang w:val="uk-UA"/>
        </w:rPr>
      </w:pPr>
    </w:p>
    <w:p w:rsidR="00966DC0" w:rsidRDefault="00966DC0" w:rsidP="001F6C2D">
      <w:pPr>
        <w:jc w:val="center"/>
        <w:rPr>
          <w:b/>
          <w:sz w:val="32"/>
          <w:szCs w:val="32"/>
          <w:lang w:val="uk-UA"/>
        </w:rPr>
      </w:pPr>
    </w:p>
    <w:p w:rsidR="00966DC0" w:rsidRDefault="00966DC0" w:rsidP="001F6C2D">
      <w:pPr>
        <w:jc w:val="center"/>
        <w:rPr>
          <w:b/>
          <w:sz w:val="32"/>
          <w:szCs w:val="32"/>
          <w:lang w:val="uk-UA"/>
        </w:rPr>
      </w:pPr>
    </w:p>
    <w:p w:rsidR="00966DC0" w:rsidRDefault="00966DC0" w:rsidP="001F6C2D">
      <w:pPr>
        <w:jc w:val="center"/>
        <w:rPr>
          <w:b/>
          <w:sz w:val="32"/>
          <w:szCs w:val="32"/>
          <w:lang w:val="uk-UA"/>
        </w:rPr>
      </w:pPr>
    </w:p>
    <w:p w:rsidR="002048DE" w:rsidRDefault="002048DE" w:rsidP="001F6C2D">
      <w:pPr>
        <w:jc w:val="center"/>
        <w:rPr>
          <w:b/>
          <w:sz w:val="32"/>
          <w:szCs w:val="32"/>
          <w:lang w:val="uk-UA"/>
        </w:rPr>
      </w:pPr>
    </w:p>
    <w:p w:rsidR="002048DE" w:rsidRDefault="002048DE" w:rsidP="001F6C2D">
      <w:pPr>
        <w:jc w:val="center"/>
        <w:rPr>
          <w:b/>
          <w:sz w:val="32"/>
          <w:szCs w:val="32"/>
          <w:lang w:val="uk-UA"/>
        </w:rPr>
      </w:pPr>
    </w:p>
    <w:p w:rsidR="00966DC0" w:rsidRDefault="00966DC0" w:rsidP="001F6C2D">
      <w:pPr>
        <w:jc w:val="center"/>
        <w:rPr>
          <w:b/>
          <w:sz w:val="32"/>
          <w:szCs w:val="32"/>
          <w:lang w:val="uk-UA"/>
        </w:rPr>
      </w:pPr>
    </w:p>
    <w:p w:rsidR="002048DE" w:rsidRDefault="002048DE" w:rsidP="001F6C2D">
      <w:pPr>
        <w:jc w:val="center"/>
        <w:rPr>
          <w:b/>
          <w:sz w:val="32"/>
          <w:szCs w:val="32"/>
          <w:lang w:val="uk-UA"/>
        </w:rPr>
      </w:pPr>
    </w:p>
    <w:p w:rsidR="00CD4988" w:rsidRDefault="00CD4988" w:rsidP="001F6C2D">
      <w:pPr>
        <w:jc w:val="center"/>
        <w:rPr>
          <w:b/>
          <w:sz w:val="32"/>
          <w:szCs w:val="32"/>
          <w:lang w:val="uk-UA"/>
        </w:rPr>
      </w:pPr>
      <w:r w:rsidRPr="00E629B3">
        <w:rPr>
          <w:b/>
          <w:sz w:val="32"/>
          <w:szCs w:val="32"/>
          <w:lang w:val="uk-UA"/>
        </w:rPr>
        <w:t xml:space="preserve">Перелік питань для співбесіди </w:t>
      </w:r>
    </w:p>
    <w:p w:rsidR="00CD4988" w:rsidRPr="000B4677" w:rsidRDefault="00CD4988" w:rsidP="001F6C2D">
      <w:pPr>
        <w:jc w:val="center"/>
        <w:rPr>
          <w:b/>
          <w:sz w:val="32"/>
          <w:szCs w:val="32"/>
        </w:rPr>
      </w:pPr>
      <w:r w:rsidRPr="00E629B3">
        <w:rPr>
          <w:b/>
          <w:sz w:val="32"/>
          <w:szCs w:val="32"/>
          <w:lang w:val="uk-UA"/>
        </w:rPr>
        <w:t>під час приймальної кампанії до Ліцею</w:t>
      </w:r>
    </w:p>
    <w:p w:rsidR="002048DE" w:rsidRPr="000B4677" w:rsidRDefault="002048DE" w:rsidP="001F6C2D">
      <w:pPr>
        <w:jc w:val="center"/>
        <w:rPr>
          <w:b/>
          <w:sz w:val="32"/>
          <w:szCs w:val="32"/>
        </w:rPr>
      </w:pPr>
    </w:p>
    <w:p w:rsidR="00CD4988" w:rsidRDefault="00CD4988" w:rsidP="001F6C2D">
      <w:pPr>
        <w:jc w:val="center"/>
        <w:rPr>
          <w:b/>
          <w:i/>
          <w:sz w:val="28"/>
          <w:szCs w:val="28"/>
          <w:lang w:val="uk-UA"/>
        </w:rPr>
      </w:pPr>
      <w:r>
        <w:rPr>
          <w:b/>
          <w:sz w:val="28"/>
          <w:szCs w:val="28"/>
          <w:lang w:val="uk-UA"/>
        </w:rPr>
        <w:t xml:space="preserve">для учнів з професії: </w:t>
      </w:r>
      <w:r>
        <w:rPr>
          <w:b/>
          <w:i/>
          <w:sz w:val="28"/>
          <w:szCs w:val="28"/>
          <w:lang w:val="uk-UA"/>
        </w:rPr>
        <w:t xml:space="preserve"> «Кухар; Кондитер»</w:t>
      </w:r>
    </w:p>
    <w:p w:rsidR="00966DC0" w:rsidRDefault="00966DC0" w:rsidP="00966DC0">
      <w:pPr>
        <w:rPr>
          <w:b/>
          <w:i/>
          <w:sz w:val="28"/>
          <w:szCs w:val="28"/>
          <w:u w:val="single"/>
          <w:lang w:val="uk-UA"/>
        </w:rPr>
      </w:pPr>
    </w:p>
    <w:p w:rsidR="00966DC0" w:rsidRDefault="00966DC0" w:rsidP="00966DC0">
      <w:pPr>
        <w:rPr>
          <w:b/>
          <w:i/>
          <w:sz w:val="28"/>
          <w:szCs w:val="28"/>
          <w:u w:val="single"/>
          <w:lang w:val="uk-UA"/>
        </w:rPr>
      </w:pPr>
      <w:r>
        <w:rPr>
          <w:b/>
          <w:i/>
          <w:sz w:val="28"/>
          <w:szCs w:val="28"/>
          <w:u w:val="single"/>
          <w:lang w:val="uk-UA"/>
        </w:rPr>
        <w:t>І. Загальний розвиток та комунікабельність.</w:t>
      </w:r>
    </w:p>
    <w:p w:rsidR="002048DE" w:rsidRDefault="002048DE" w:rsidP="002048DE">
      <w:pPr>
        <w:rPr>
          <w:sz w:val="28"/>
          <w:szCs w:val="28"/>
          <w:lang w:val="uk-UA"/>
        </w:rPr>
      </w:pPr>
      <w:r>
        <w:rPr>
          <w:sz w:val="28"/>
          <w:szCs w:val="28"/>
          <w:lang w:val="uk-UA"/>
        </w:rPr>
        <w:t>1.  Чи вмієш ти планувати свою діяльність?</w:t>
      </w:r>
    </w:p>
    <w:p w:rsidR="002048DE" w:rsidRDefault="002048DE" w:rsidP="002048DE">
      <w:pPr>
        <w:rPr>
          <w:sz w:val="28"/>
          <w:szCs w:val="28"/>
          <w:lang w:val="uk-UA"/>
        </w:rPr>
      </w:pPr>
      <w:r>
        <w:rPr>
          <w:sz w:val="28"/>
          <w:szCs w:val="28"/>
          <w:lang w:val="uk-UA"/>
        </w:rPr>
        <w:t>2. Які предмети тебе найбільше цікавили під час навчання в школі?</w:t>
      </w:r>
    </w:p>
    <w:p w:rsidR="002048DE" w:rsidRDefault="002048DE" w:rsidP="002048DE">
      <w:pPr>
        <w:rPr>
          <w:sz w:val="28"/>
          <w:szCs w:val="28"/>
          <w:lang w:val="uk-UA"/>
        </w:rPr>
      </w:pPr>
      <w:r>
        <w:rPr>
          <w:sz w:val="28"/>
          <w:szCs w:val="28"/>
          <w:lang w:val="uk-UA"/>
        </w:rPr>
        <w:t>3. Чи любиш ти спілкуватись?</w:t>
      </w:r>
    </w:p>
    <w:p w:rsidR="002048DE" w:rsidRDefault="002048DE" w:rsidP="002048DE">
      <w:pPr>
        <w:rPr>
          <w:sz w:val="28"/>
          <w:szCs w:val="28"/>
          <w:lang w:val="uk-UA"/>
        </w:rPr>
      </w:pPr>
      <w:r>
        <w:rPr>
          <w:sz w:val="28"/>
          <w:szCs w:val="28"/>
          <w:lang w:val="uk-UA"/>
        </w:rPr>
        <w:t>4. Чим захоплюєшся?</w:t>
      </w:r>
    </w:p>
    <w:p w:rsidR="002048DE" w:rsidRDefault="002048DE" w:rsidP="002048DE">
      <w:pPr>
        <w:rPr>
          <w:sz w:val="28"/>
          <w:szCs w:val="28"/>
          <w:lang w:val="uk-UA"/>
        </w:rPr>
      </w:pPr>
      <w:r>
        <w:rPr>
          <w:sz w:val="28"/>
          <w:szCs w:val="28"/>
          <w:lang w:val="uk-UA"/>
        </w:rPr>
        <w:t>5. Яку роль відіграє спорт у твоєму житті?</w:t>
      </w:r>
    </w:p>
    <w:p w:rsidR="002048DE" w:rsidRDefault="002048DE" w:rsidP="002048DE">
      <w:pPr>
        <w:rPr>
          <w:sz w:val="28"/>
          <w:szCs w:val="28"/>
          <w:lang w:val="uk-UA"/>
        </w:rPr>
      </w:pPr>
      <w:r>
        <w:rPr>
          <w:sz w:val="28"/>
          <w:szCs w:val="28"/>
          <w:lang w:val="uk-UA"/>
        </w:rPr>
        <w:t>6. Скільки часу ти проводиш у соціальних мережах?</w:t>
      </w:r>
    </w:p>
    <w:p w:rsidR="002048DE" w:rsidRDefault="002048DE" w:rsidP="002048DE">
      <w:pPr>
        <w:rPr>
          <w:sz w:val="28"/>
          <w:szCs w:val="28"/>
          <w:lang w:val="uk-UA"/>
        </w:rPr>
      </w:pPr>
      <w:r>
        <w:rPr>
          <w:sz w:val="28"/>
          <w:szCs w:val="28"/>
          <w:lang w:val="uk-UA"/>
        </w:rPr>
        <w:t>7. Чим би ти хотів зайнятись у позакласний час?</w:t>
      </w:r>
    </w:p>
    <w:p w:rsidR="002048DE" w:rsidRDefault="002048DE" w:rsidP="002048DE">
      <w:pPr>
        <w:rPr>
          <w:sz w:val="28"/>
          <w:szCs w:val="28"/>
          <w:lang w:val="uk-UA"/>
        </w:rPr>
      </w:pPr>
      <w:r>
        <w:rPr>
          <w:sz w:val="28"/>
          <w:szCs w:val="28"/>
          <w:lang w:val="uk-UA"/>
        </w:rPr>
        <w:t>8. Як ти розумієш поняття «трудова дисципліна»?</w:t>
      </w:r>
    </w:p>
    <w:p w:rsidR="002048DE" w:rsidRDefault="002048DE" w:rsidP="002048DE">
      <w:pPr>
        <w:rPr>
          <w:sz w:val="28"/>
          <w:szCs w:val="28"/>
          <w:lang w:val="uk-UA"/>
        </w:rPr>
      </w:pPr>
      <w:r>
        <w:rPr>
          <w:sz w:val="28"/>
          <w:szCs w:val="28"/>
          <w:lang w:val="uk-UA"/>
        </w:rPr>
        <w:t>9. Що тобі відомо про норми працевлаштування?</w:t>
      </w:r>
    </w:p>
    <w:p w:rsidR="002048DE" w:rsidRDefault="002048DE" w:rsidP="002048DE">
      <w:pPr>
        <w:rPr>
          <w:sz w:val="28"/>
          <w:szCs w:val="28"/>
          <w:lang w:val="uk-UA"/>
        </w:rPr>
      </w:pPr>
      <w:r>
        <w:rPr>
          <w:sz w:val="28"/>
          <w:szCs w:val="28"/>
          <w:lang w:val="uk-UA"/>
        </w:rPr>
        <w:t xml:space="preserve">10. Хто найбільше </w:t>
      </w:r>
      <w:proofErr w:type="spellStart"/>
      <w:r>
        <w:rPr>
          <w:sz w:val="28"/>
          <w:szCs w:val="28"/>
          <w:lang w:val="uk-UA"/>
        </w:rPr>
        <w:t>повпливав</w:t>
      </w:r>
      <w:proofErr w:type="spellEnd"/>
      <w:r>
        <w:rPr>
          <w:sz w:val="28"/>
          <w:szCs w:val="28"/>
          <w:lang w:val="uk-UA"/>
        </w:rPr>
        <w:t xml:space="preserve"> на твій вибір професії?</w:t>
      </w:r>
    </w:p>
    <w:p w:rsidR="00966DC0" w:rsidRDefault="00966DC0" w:rsidP="00966DC0">
      <w:pPr>
        <w:rPr>
          <w:b/>
          <w:i/>
          <w:sz w:val="28"/>
          <w:szCs w:val="28"/>
          <w:lang w:val="uk-UA"/>
        </w:rPr>
      </w:pPr>
    </w:p>
    <w:p w:rsidR="002048DE" w:rsidRDefault="002048DE" w:rsidP="00966DC0">
      <w:pPr>
        <w:rPr>
          <w:b/>
          <w:i/>
          <w:sz w:val="28"/>
          <w:szCs w:val="28"/>
          <w:lang w:val="uk-UA"/>
        </w:rPr>
      </w:pPr>
    </w:p>
    <w:p w:rsidR="00CD4988" w:rsidRDefault="00CD4988" w:rsidP="001F6C2D">
      <w:pPr>
        <w:rPr>
          <w:b/>
          <w:i/>
          <w:sz w:val="28"/>
          <w:szCs w:val="28"/>
          <w:u w:val="single"/>
          <w:lang w:val="uk-UA"/>
        </w:rPr>
      </w:pPr>
      <w:r>
        <w:rPr>
          <w:b/>
          <w:i/>
          <w:sz w:val="28"/>
          <w:szCs w:val="28"/>
          <w:u w:val="single"/>
          <w:lang w:val="uk-UA"/>
        </w:rPr>
        <w:t>ІІ. Обізнаність в напрямку обраної професії.</w:t>
      </w:r>
    </w:p>
    <w:p w:rsidR="00CD4988" w:rsidRPr="00937828" w:rsidRDefault="00CD4988" w:rsidP="001F6C2D">
      <w:pPr>
        <w:rPr>
          <w:color w:val="000000"/>
          <w:sz w:val="28"/>
          <w:szCs w:val="28"/>
          <w:lang w:val="uk-UA"/>
        </w:rPr>
      </w:pPr>
      <w:r>
        <w:rPr>
          <w:color w:val="000000"/>
          <w:sz w:val="28"/>
          <w:szCs w:val="28"/>
          <w:lang w:val="uk-UA"/>
        </w:rPr>
        <w:t xml:space="preserve">1. </w:t>
      </w:r>
      <w:r w:rsidR="00D62C14">
        <w:rPr>
          <w:color w:val="000000"/>
          <w:sz w:val="28"/>
          <w:szCs w:val="28"/>
          <w:lang w:val="uk-UA"/>
        </w:rPr>
        <w:t>Вибір професії</w:t>
      </w:r>
      <w:r w:rsidRPr="00937828">
        <w:rPr>
          <w:color w:val="000000"/>
          <w:sz w:val="28"/>
          <w:szCs w:val="28"/>
          <w:lang w:val="uk-UA"/>
        </w:rPr>
        <w:t>.</w:t>
      </w:r>
    </w:p>
    <w:p w:rsidR="00CD4988" w:rsidRPr="00937828" w:rsidRDefault="00CD4988" w:rsidP="001F6C2D">
      <w:pPr>
        <w:rPr>
          <w:color w:val="000000"/>
          <w:sz w:val="28"/>
          <w:szCs w:val="28"/>
          <w:lang w:val="uk-UA"/>
        </w:rPr>
      </w:pPr>
      <w:r>
        <w:rPr>
          <w:color w:val="000000"/>
          <w:sz w:val="28"/>
          <w:szCs w:val="28"/>
          <w:lang w:val="uk-UA"/>
        </w:rPr>
        <w:t>2</w:t>
      </w:r>
      <w:r w:rsidRPr="00937828">
        <w:rPr>
          <w:color w:val="000000"/>
          <w:sz w:val="28"/>
          <w:szCs w:val="28"/>
          <w:lang w:val="uk-UA"/>
        </w:rPr>
        <w:t>. Відомості про професію, яку обираєш.</w:t>
      </w:r>
    </w:p>
    <w:p w:rsidR="00CD4988" w:rsidRPr="00937828" w:rsidRDefault="00CD4988" w:rsidP="001F6C2D">
      <w:pPr>
        <w:rPr>
          <w:color w:val="000000"/>
          <w:sz w:val="28"/>
          <w:szCs w:val="28"/>
          <w:lang w:val="uk-UA"/>
        </w:rPr>
      </w:pPr>
      <w:r>
        <w:rPr>
          <w:color w:val="000000"/>
          <w:sz w:val="28"/>
          <w:szCs w:val="28"/>
          <w:lang w:val="uk-UA"/>
        </w:rPr>
        <w:t>3</w:t>
      </w:r>
      <w:r w:rsidR="00D62C14">
        <w:rPr>
          <w:color w:val="000000"/>
          <w:sz w:val="28"/>
          <w:szCs w:val="28"/>
          <w:lang w:val="uk-UA"/>
        </w:rPr>
        <w:t>.</w:t>
      </w:r>
      <w:r>
        <w:rPr>
          <w:sz w:val="28"/>
          <w:szCs w:val="28"/>
          <w:lang w:val="uk-UA"/>
        </w:rPr>
        <w:t xml:space="preserve"> Професіоналізм. Розуміння змісту цього слова.</w:t>
      </w:r>
    </w:p>
    <w:p w:rsidR="00CD4988" w:rsidRDefault="00D62C14" w:rsidP="001F6C2D">
      <w:pPr>
        <w:rPr>
          <w:color w:val="000000"/>
          <w:sz w:val="28"/>
          <w:szCs w:val="28"/>
          <w:lang w:val="uk-UA"/>
        </w:rPr>
      </w:pPr>
      <w:r>
        <w:rPr>
          <w:color w:val="000000"/>
          <w:sz w:val="28"/>
          <w:szCs w:val="28"/>
          <w:lang w:val="uk-UA"/>
        </w:rPr>
        <w:t>4</w:t>
      </w:r>
      <w:r w:rsidR="00CD4988" w:rsidRPr="00937828">
        <w:rPr>
          <w:color w:val="000000"/>
          <w:sz w:val="28"/>
          <w:szCs w:val="28"/>
          <w:lang w:val="uk-UA"/>
        </w:rPr>
        <w:t>. Ідеал професіонала. Твоє бачення.</w:t>
      </w:r>
    </w:p>
    <w:p w:rsidR="00CD4988" w:rsidRPr="00937828" w:rsidRDefault="00D62C14" w:rsidP="001F6C2D">
      <w:pPr>
        <w:rPr>
          <w:color w:val="000000"/>
          <w:sz w:val="28"/>
          <w:szCs w:val="28"/>
          <w:lang w:val="uk-UA"/>
        </w:rPr>
      </w:pPr>
      <w:r>
        <w:rPr>
          <w:sz w:val="28"/>
          <w:szCs w:val="28"/>
          <w:lang w:val="uk-UA"/>
        </w:rPr>
        <w:t>5</w:t>
      </w:r>
      <w:r w:rsidR="00CD4988">
        <w:rPr>
          <w:sz w:val="28"/>
          <w:szCs w:val="28"/>
          <w:lang w:val="uk-UA"/>
        </w:rPr>
        <w:t>. Професійний досвід. Як він формується?</w:t>
      </w:r>
    </w:p>
    <w:p w:rsidR="00CD4988" w:rsidRPr="00937828" w:rsidRDefault="00D62C14" w:rsidP="001F6C2D">
      <w:pPr>
        <w:widowControl/>
        <w:autoSpaceDE/>
        <w:autoSpaceDN/>
        <w:adjustRightInd/>
        <w:rPr>
          <w:color w:val="000000"/>
          <w:sz w:val="28"/>
          <w:szCs w:val="28"/>
          <w:lang w:val="uk-UA"/>
        </w:rPr>
      </w:pPr>
      <w:r>
        <w:rPr>
          <w:color w:val="000000"/>
          <w:sz w:val="28"/>
          <w:szCs w:val="28"/>
          <w:lang w:val="uk-UA"/>
        </w:rPr>
        <w:t>6</w:t>
      </w:r>
      <w:r w:rsidR="00CD4988" w:rsidRPr="00937828">
        <w:rPr>
          <w:color w:val="000000"/>
          <w:sz w:val="28"/>
          <w:szCs w:val="28"/>
          <w:lang w:val="uk-UA"/>
        </w:rPr>
        <w:t>. Перспектива обраної професії.</w:t>
      </w:r>
    </w:p>
    <w:p w:rsidR="00CD4988" w:rsidRDefault="00D62C14" w:rsidP="00D62C14">
      <w:pPr>
        <w:widowControl/>
        <w:autoSpaceDE/>
        <w:autoSpaceDN/>
        <w:adjustRightInd/>
        <w:rPr>
          <w:sz w:val="28"/>
          <w:szCs w:val="28"/>
          <w:lang w:val="uk-UA"/>
        </w:rPr>
      </w:pPr>
      <w:r>
        <w:rPr>
          <w:sz w:val="28"/>
          <w:szCs w:val="28"/>
          <w:lang w:val="uk-UA"/>
        </w:rPr>
        <w:t>7.</w:t>
      </w:r>
      <w:r w:rsidR="00CD4988">
        <w:rPr>
          <w:sz w:val="28"/>
          <w:szCs w:val="28"/>
          <w:lang w:val="uk-UA"/>
        </w:rPr>
        <w:t>Кухарство та твої інтереси.</w:t>
      </w:r>
    </w:p>
    <w:p w:rsidR="00CD4988" w:rsidRDefault="00D62C14" w:rsidP="001F6C2D">
      <w:pPr>
        <w:widowControl/>
        <w:autoSpaceDE/>
        <w:autoSpaceDN/>
        <w:adjustRightInd/>
        <w:rPr>
          <w:sz w:val="28"/>
          <w:szCs w:val="28"/>
          <w:lang w:val="uk-UA"/>
        </w:rPr>
      </w:pPr>
      <w:r>
        <w:rPr>
          <w:sz w:val="28"/>
          <w:szCs w:val="28"/>
          <w:lang w:val="uk-UA"/>
        </w:rPr>
        <w:t>8</w:t>
      </w:r>
      <w:r w:rsidR="00CD4988">
        <w:rPr>
          <w:sz w:val="28"/>
          <w:szCs w:val="28"/>
          <w:lang w:val="uk-UA"/>
        </w:rPr>
        <w:t>.</w:t>
      </w:r>
      <w:r>
        <w:rPr>
          <w:sz w:val="28"/>
          <w:szCs w:val="28"/>
          <w:lang w:val="uk-UA"/>
        </w:rPr>
        <w:t xml:space="preserve"> </w:t>
      </w:r>
      <w:r w:rsidR="00CD4988">
        <w:rPr>
          <w:sz w:val="28"/>
          <w:szCs w:val="28"/>
          <w:lang w:val="uk-UA"/>
        </w:rPr>
        <w:t>Первинні навики праці на кухні.</w:t>
      </w:r>
    </w:p>
    <w:p w:rsidR="00CD4988" w:rsidRDefault="00D62C14" w:rsidP="001F6C2D">
      <w:pPr>
        <w:widowControl/>
        <w:autoSpaceDE/>
        <w:autoSpaceDN/>
        <w:adjustRightInd/>
        <w:rPr>
          <w:sz w:val="28"/>
          <w:szCs w:val="28"/>
          <w:lang w:val="uk-UA"/>
        </w:rPr>
      </w:pPr>
      <w:r>
        <w:rPr>
          <w:sz w:val="28"/>
          <w:szCs w:val="28"/>
          <w:lang w:val="uk-UA"/>
        </w:rPr>
        <w:t>9</w:t>
      </w:r>
      <w:r w:rsidR="00CD4988">
        <w:rPr>
          <w:sz w:val="28"/>
          <w:szCs w:val="28"/>
          <w:lang w:val="uk-UA"/>
        </w:rPr>
        <w:t>.</w:t>
      </w:r>
      <w:r>
        <w:rPr>
          <w:sz w:val="28"/>
          <w:szCs w:val="28"/>
          <w:lang w:val="uk-UA"/>
        </w:rPr>
        <w:t xml:space="preserve"> </w:t>
      </w:r>
      <w:r w:rsidR="00CD4988">
        <w:rPr>
          <w:sz w:val="28"/>
          <w:szCs w:val="28"/>
          <w:lang w:val="uk-UA"/>
        </w:rPr>
        <w:t>Кухонне обладнання.</w:t>
      </w:r>
    </w:p>
    <w:p w:rsidR="00CD4988" w:rsidRDefault="00CD4988" w:rsidP="001F6C2D">
      <w:pPr>
        <w:widowControl/>
        <w:autoSpaceDE/>
        <w:autoSpaceDN/>
        <w:adjustRightInd/>
        <w:rPr>
          <w:sz w:val="28"/>
          <w:szCs w:val="28"/>
          <w:lang w:val="uk-UA"/>
        </w:rPr>
      </w:pPr>
      <w:r>
        <w:rPr>
          <w:sz w:val="28"/>
          <w:szCs w:val="28"/>
          <w:lang w:val="uk-UA"/>
        </w:rPr>
        <w:t>1</w:t>
      </w:r>
      <w:r w:rsidR="00D62C14">
        <w:rPr>
          <w:sz w:val="28"/>
          <w:szCs w:val="28"/>
          <w:lang w:val="uk-UA"/>
        </w:rPr>
        <w:t>0</w:t>
      </w:r>
      <w:r>
        <w:rPr>
          <w:sz w:val="28"/>
          <w:szCs w:val="28"/>
          <w:lang w:val="uk-UA"/>
        </w:rPr>
        <w:t>.Як ти розумієш вислів «Здоров’я нації – в руках кухаря».</w:t>
      </w:r>
    </w:p>
    <w:p w:rsidR="00D62C14" w:rsidRDefault="00CD4988" w:rsidP="001F6C2D">
      <w:pPr>
        <w:widowControl/>
        <w:autoSpaceDE/>
        <w:autoSpaceDN/>
        <w:adjustRightInd/>
        <w:rPr>
          <w:sz w:val="28"/>
          <w:szCs w:val="28"/>
          <w:lang w:val="uk-UA"/>
        </w:rPr>
      </w:pPr>
      <w:r>
        <w:rPr>
          <w:sz w:val="28"/>
          <w:szCs w:val="28"/>
          <w:lang w:val="uk-UA"/>
        </w:rPr>
        <w:t>1</w:t>
      </w:r>
      <w:r w:rsidR="00D62C14">
        <w:rPr>
          <w:sz w:val="28"/>
          <w:szCs w:val="28"/>
          <w:lang w:val="uk-UA"/>
        </w:rPr>
        <w:t>1</w:t>
      </w:r>
      <w:r>
        <w:rPr>
          <w:sz w:val="28"/>
          <w:szCs w:val="28"/>
          <w:lang w:val="uk-UA"/>
        </w:rPr>
        <w:t>.Кондитерська справа</w:t>
      </w:r>
      <w:r w:rsidR="00D62C14">
        <w:rPr>
          <w:sz w:val="28"/>
          <w:szCs w:val="28"/>
          <w:lang w:val="uk-UA"/>
        </w:rPr>
        <w:t xml:space="preserve">. </w:t>
      </w:r>
      <w:r>
        <w:rPr>
          <w:sz w:val="28"/>
          <w:szCs w:val="28"/>
          <w:lang w:val="uk-UA"/>
        </w:rPr>
        <w:t xml:space="preserve"> </w:t>
      </w:r>
    </w:p>
    <w:p w:rsidR="00CD4988" w:rsidRDefault="00CD4988" w:rsidP="001F6C2D">
      <w:pPr>
        <w:widowControl/>
        <w:autoSpaceDE/>
        <w:autoSpaceDN/>
        <w:adjustRightInd/>
        <w:rPr>
          <w:sz w:val="28"/>
          <w:szCs w:val="28"/>
          <w:lang w:val="uk-UA"/>
        </w:rPr>
      </w:pPr>
      <w:r>
        <w:rPr>
          <w:sz w:val="28"/>
          <w:szCs w:val="28"/>
          <w:lang w:val="uk-UA"/>
        </w:rPr>
        <w:t>1</w:t>
      </w:r>
      <w:r w:rsidR="00D62C14">
        <w:rPr>
          <w:sz w:val="28"/>
          <w:szCs w:val="28"/>
          <w:lang w:val="uk-UA"/>
        </w:rPr>
        <w:t>2</w:t>
      </w:r>
      <w:r>
        <w:rPr>
          <w:sz w:val="28"/>
          <w:szCs w:val="28"/>
          <w:lang w:val="uk-UA"/>
        </w:rPr>
        <w:t>. Досвід самостійного виготовлення кондитерських виробів.</w:t>
      </w:r>
    </w:p>
    <w:p w:rsidR="00CD4988" w:rsidRDefault="00CD4988" w:rsidP="001F6C2D">
      <w:pPr>
        <w:widowControl/>
        <w:autoSpaceDE/>
        <w:autoSpaceDN/>
        <w:adjustRightInd/>
        <w:ind w:left="360" w:hanging="360"/>
        <w:rPr>
          <w:sz w:val="28"/>
          <w:szCs w:val="28"/>
          <w:lang w:val="uk-UA"/>
        </w:rPr>
      </w:pPr>
      <w:r>
        <w:rPr>
          <w:sz w:val="28"/>
          <w:szCs w:val="28"/>
          <w:lang w:val="uk-UA"/>
        </w:rPr>
        <w:t>1</w:t>
      </w:r>
      <w:r w:rsidR="00D62C14">
        <w:rPr>
          <w:sz w:val="28"/>
          <w:szCs w:val="28"/>
          <w:lang w:val="uk-UA"/>
        </w:rPr>
        <w:t>3</w:t>
      </w:r>
      <w:r>
        <w:rPr>
          <w:sz w:val="28"/>
          <w:szCs w:val="28"/>
          <w:lang w:val="uk-UA"/>
        </w:rPr>
        <w:t xml:space="preserve">.Кондитерство і творчість. </w:t>
      </w:r>
    </w:p>
    <w:p w:rsidR="00CD4988" w:rsidRDefault="00CD4988" w:rsidP="001F6C2D">
      <w:pPr>
        <w:widowControl/>
        <w:autoSpaceDE/>
        <w:autoSpaceDN/>
        <w:adjustRightInd/>
        <w:rPr>
          <w:sz w:val="28"/>
          <w:szCs w:val="28"/>
          <w:lang w:val="uk-UA"/>
        </w:rPr>
      </w:pPr>
      <w:r>
        <w:rPr>
          <w:sz w:val="28"/>
          <w:szCs w:val="28"/>
          <w:lang w:val="uk-UA"/>
        </w:rPr>
        <w:t>1</w:t>
      </w:r>
      <w:r w:rsidR="00D62C14">
        <w:rPr>
          <w:sz w:val="28"/>
          <w:szCs w:val="28"/>
          <w:lang w:val="uk-UA"/>
        </w:rPr>
        <w:t>4</w:t>
      </w:r>
      <w:r>
        <w:rPr>
          <w:sz w:val="28"/>
          <w:szCs w:val="28"/>
          <w:lang w:val="uk-UA"/>
        </w:rPr>
        <w:t xml:space="preserve">.Традиції </w:t>
      </w:r>
      <w:proofErr w:type="spellStart"/>
      <w:r>
        <w:rPr>
          <w:sz w:val="28"/>
          <w:szCs w:val="28"/>
          <w:lang w:val="uk-UA"/>
        </w:rPr>
        <w:t>кондитерства</w:t>
      </w:r>
      <w:proofErr w:type="spellEnd"/>
      <w:r w:rsidR="00D62C14">
        <w:rPr>
          <w:sz w:val="28"/>
          <w:szCs w:val="28"/>
          <w:lang w:val="uk-UA"/>
        </w:rPr>
        <w:t>.</w:t>
      </w:r>
      <w:r>
        <w:rPr>
          <w:sz w:val="28"/>
          <w:szCs w:val="28"/>
          <w:lang w:val="uk-UA"/>
        </w:rPr>
        <w:t xml:space="preserve">  </w:t>
      </w:r>
    </w:p>
    <w:p w:rsidR="003C2589" w:rsidRDefault="003C2589" w:rsidP="005E231D">
      <w:pPr>
        <w:widowControl/>
        <w:autoSpaceDE/>
        <w:autoSpaceDN/>
        <w:adjustRightInd/>
        <w:jc w:val="center"/>
        <w:rPr>
          <w:b/>
          <w:sz w:val="28"/>
          <w:szCs w:val="28"/>
          <w:lang w:val="uk-UA"/>
        </w:rPr>
      </w:pPr>
    </w:p>
    <w:p w:rsidR="00D62C14" w:rsidRDefault="00D62C14" w:rsidP="005E231D">
      <w:pPr>
        <w:widowControl/>
        <w:autoSpaceDE/>
        <w:autoSpaceDN/>
        <w:adjustRightInd/>
        <w:jc w:val="center"/>
        <w:rPr>
          <w:b/>
          <w:sz w:val="28"/>
          <w:szCs w:val="28"/>
          <w:lang w:val="uk-UA"/>
        </w:rPr>
      </w:pPr>
    </w:p>
    <w:p w:rsidR="00D62C14" w:rsidRDefault="00D62C14" w:rsidP="005E231D">
      <w:pPr>
        <w:widowControl/>
        <w:autoSpaceDE/>
        <w:autoSpaceDN/>
        <w:adjustRightInd/>
        <w:jc w:val="center"/>
        <w:rPr>
          <w:b/>
          <w:sz w:val="28"/>
          <w:szCs w:val="28"/>
          <w:lang w:val="uk-UA"/>
        </w:rPr>
      </w:pPr>
    </w:p>
    <w:p w:rsidR="00D62C14" w:rsidRDefault="00D62C14" w:rsidP="005E231D">
      <w:pPr>
        <w:widowControl/>
        <w:autoSpaceDE/>
        <w:autoSpaceDN/>
        <w:adjustRightInd/>
        <w:jc w:val="center"/>
        <w:rPr>
          <w:b/>
          <w:sz w:val="28"/>
          <w:szCs w:val="28"/>
          <w:lang w:val="uk-UA"/>
        </w:rPr>
      </w:pPr>
    </w:p>
    <w:p w:rsidR="00D62C14" w:rsidRDefault="00D62C14" w:rsidP="005E231D">
      <w:pPr>
        <w:widowControl/>
        <w:autoSpaceDE/>
        <w:autoSpaceDN/>
        <w:adjustRightInd/>
        <w:jc w:val="center"/>
        <w:rPr>
          <w:b/>
          <w:sz w:val="28"/>
          <w:szCs w:val="28"/>
          <w:lang w:val="uk-UA"/>
        </w:rPr>
      </w:pPr>
    </w:p>
    <w:p w:rsidR="00D62C14" w:rsidRDefault="00D62C14" w:rsidP="005E231D">
      <w:pPr>
        <w:widowControl/>
        <w:autoSpaceDE/>
        <w:autoSpaceDN/>
        <w:adjustRightInd/>
        <w:jc w:val="center"/>
        <w:rPr>
          <w:b/>
          <w:sz w:val="28"/>
          <w:szCs w:val="28"/>
          <w:lang w:val="uk-UA"/>
        </w:rPr>
      </w:pPr>
    </w:p>
    <w:p w:rsidR="00D62C14" w:rsidRDefault="00D62C14" w:rsidP="005E231D">
      <w:pPr>
        <w:widowControl/>
        <w:autoSpaceDE/>
        <w:autoSpaceDN/>
        <w:adjustRightInd/>
        <w:jc w:val="center"/>
        <w:rPr>
          <w:b/>
          <w:sz w:val="28"/>
          <w:szCs w:val="28"/>
          <w:lang w:val="uk-UA"/>
        </w:rPr>
      </w:pPr>
    </w:p>
    <w:p w:rsidR="00D62C14" w:rsidRDefault="00D62C14" w:rsidP="005E231D">
      <w:pPr>
        <w:widowControl/>
        <w:autoSpaceDE/>
        <w:autoSpaceDN/>
        <w:adjustRightInd/>
        <w:jc w:val="center"/>
        <w:rPr>
          <w:b/>
          <w:sz w:val="28"/>
          <w:szCs w:val="28"/>
          <w:lang w:val="uk-UA"/>
        </w:rPr>
      </w:pPr>
    </w:p>
    <w:p w:rsidR="002048DE" w:rsidRDefault="002048DE" w:rsidP="005E231D">
      <w:pPr>
        <w:widowControl/>
        <w:autoSpaceDE/>
        <w:autoSpaceDN/>
        <w:adjustRightInd/>
        <w:jc w:val="center"/>
        <w:rPr>
          <w:b/>
          <w:sz w:val="28"/>
          <w:szCs w:val="28"/>
          <w:lang w:val="uk-UA"/>
        </w:rPr>
      </w:pPr>
    </w:p>
    <w:p w:rsidR="002048DE" w:rsidRDefault="002048DE" w:rsidP="005E231D">
      <w:pPr>
        <w:widowControl/>
        <w:autoSpaceDE/>
        <w:autoSpaceDN/>
        <w:adjustRightInd/>
        <w:jc w:val="center"/>
        <w:rPr>
          <w:b/>
          <w:sz w:val="28"/>
          <w:szCs w:val="28"/>
          <w:lang w:val="uk-UA"/>
        </w:rPr>
      </w:pPr>
    </w:p>
    <w:p w:rsidR="002048DE" w:rsidRPr="000B4677" w:rsidRDefault="002048DE" w:rsidP="005E231D">
      <w:pPr>
        <w:widowControl/>
        <w:autoSpaceDE/>
        <w:autoSpaceDN/>
        <w:adjustRightInd/>
        <w:jc w:val="center"/>
        <w:rPr>
          <w:b/>
          <w:sz w:val="28"/>
          <w:szCs w:val="28"/>
        </w:rPr>
      </w:pPr>
    </w:p>
    <w:p w:rsidR="002048DE" w:rsidRPr="000B4677" w:rsidRDefault="002048DE" w:rsidP="005E231D">
      <w:pPr>
        <w:widowControl/>
        <w:autoSpaceDE/>
        <w:autoSpaceDN/>
        <w:adjustRightInd/>
        <w:jc w:val="center"/>
        <w:rPr>
          <w:b/>
          <w:sz w:val="28"/>
          <w:szCs w:val="28"/>
        </w:rPr>
      </w:pPr>
    </w:p>
    <w:p w:rsidR="002048DE" w:rsidRPr="000B4677" w:rsidRDefault="002048DE" w:rsidP="005E231D">
      <w:pPr>
        <w:widowControl/>
        <w:autoSpaceDE/>
        <w:autoSpaceDN/>
        <w:adjustRightInd/>
        <w:jc w:val="center"/>
        <w:rPr>
          <w:b/>
          <w:sz w:val="28"/>
          <w:szCs w:val="28"/>
        </w:rPr>
      </w:pPr>
    </w:p>
    <w:p w:rsidR="00D62C14" w:rsidRDefault="00D62C14" w:rsidP="005E231D">
      <w:pPr>
        <w:widowControl/>
        <w:autoSpaceDE/>
        <w:autoSpaceDN/>
        <w:adjustRightInd/>
        <w:jc w:val="center"/>
        <w:rPr>
          <w:b/>
          <w:sz w:val="28"/>
          <w:szCs w:val="28"/>
          <w:lang w:val="uk-UA"/>
        </w:rPr>
      </w:pPr>
    </w:p>
    <w:p w:rsidR="00D62C14" w:rsidRDefault="00D62C14" w:rsidP="005E231D">
      <w:pPr>
        <w:widowControl/>
        <w:autoSpaceDE/>
        <w:autoSpaceDN/>
        <w:adjustRightInd/>
        <w:jc w:val="center"/>
        <w:rPr>
          <w:b/>
          <w:sz w:val="28"/>
          <w:szCs w:val="28"/>
          <w:lang w:val="uk-UA"/>
        </w:rPr>
      </w:pPr>
    </w:p>
    <w:p w:rsidR="005E231D" w:rsidRPr="002048DE" w:rsidRDefault="005E231D" w:rsidP="005E231D">
      <w:pPr>
        <w:widowControl/>
        <w:autoSpaceDE/>
        <w:autoSpaceDN/>
        <w:adjustRightInd/>
        <w:jc w:val="center"/>
        <w:rPr>
          <w:b/>
          <w:sz w:val="32"/>
          <w:szCs w:val="28"/>
          <w:lang w:val="uk-UA"/>
        </w:rPr>
      </w:pPr>
      <w:r w:rsidRPr="002048DE">
        <w:rPr>
          <w:b/>
          <w:sz w:val="32"/>
          <w:szCs w:val="28"/>
          <w:lang w:val="uk-UA"/>
        </w:rPr>
        <w:t>Перелік питань для співбесіди</w:t>
      </w:r>
    </w:p>
    <w:p w:rsidR="005E231D" w:rsidRPr="000B4677" w:rsidRDefault="005E231D" w:rsidP="005E231D">
      <w:pPr>
        <w:widowControl/>
        <w:autoSpaceDE/>
        <w:autoSpaceDN/>
        <w:adjustRightInd/>
        <w:jc w:val="center"/>
        <w:rPr>
          <w:b/>
          <w:sz w:val="32"/>
          <w:szCs w:val="28"/>
        </w:rPr>
      </w:pPr>
      <w:r w:rsidRPr="002048DE">
        <w:rPr>
          <w:b/>
          <w:sz w:val="32"/>
          <w:szCs w:val="28"/>
          <w:lang w:val="uk-UA"/>
        </w:rPr>
        <w:t>під час приймальної кампанії до Ліцею</w:t>
      </w:r>
    </w:p>
    <w:p w:rsidR="002048DE" w:rsidRPr="000B4677" w:rsidRDefault="002048DE" w:rsidP="005E231D">
      <w:pPr>
        <w:widowControl/>
        <w:autoSpaceDE/>
        <w:autoSpaceDN/>
        <w:adjustRightInd/>
        <w:jc w:val="center"/>
        <w:rPr>
          <w:b/>
          <w:sz w:val="32"/>
          <w:szCs w:val="28"/>
        </w:rPr>
      </w:pPr>
    </w:p>
    <w:p w:rsidR="005E231D" w:rsidRPr="005E231D" w:rsidRDefault="005E231D" w:rsidP="005E231D">
      <w:pPr>
        <w:widowControl/>
        <w:autoSpaceDE/>
        <w:autoSpaceDN/>
        <w:adjustRightInd/>
        <w:jc w:val="center"/>
        <w:rPr>
          <w:b/>
          <w:sz w:val="28"/>
          <w:szCs w:val="28"/>
          <w:lang w:val="uk-UA"/>
        </w:rPr>
      </w:pPr>
      <w:r w:rsidRPr="005E231D">
        <w:rPr>
          <w:b/>
          <w:sz w:val="28"/>
          <w:szCs w:val="28"/>
          <w:lang w:val="uk-UA"/>
        </w:rPr>
        <w:t>для учн</w:t>
      </w:r>
      <w:r>
        <w:rPr>
          <w:b/>
          <w:sz w:val="28"/>
          <w:szCs w:val="28"/>
          <w:lang w:val="uk-UA"/>
        </w:rPr>
        <w:t xml:space="preserve">ів з професії:  </w:t>
      </w:r>
      <w:r w:rsidRPr="00AF3D46">
        <w:rPr>
          <w:b/>
          <w:i/>
          <w:sz w:val="28"/>
          <w:szCs w:val="28"/>
          <w:lang w:val="uk-UA"/>
        </w:rPr>
        <w:t>«Кравець»</w:t>
      </w:r>
    </w:p>
    <w:p w:rsidR="005E231D" w:rsidRPr="005E231D" w:rsidRDefault="005E231D" w:rsidP="005E231D">
      <w:pPr>
        <w:widowControl/>
        <w:autoSpaceDE/>
        <w:autoSpaceDN/>
        <w:adjustRightInd/>
        <w:rPr>
          <w:sz w:val="28"/>
          <w:szCs w:val="28"/>
          <w:lang w:val="uk-UA"/>
        </w:rPr>
      </w:pPr>
    </w:p>
    <w:p w:rsidR="005E231D" w:rsidRPr="005E231D" w:rsidRDefault="005E231D" w:rsidP="005E231D">
      <w:pPr>
        <w:widowControl/>
        <w:autoSpaceDE/>
        <w:autoSpaceDN/>
        <w:adjustRightInd/>
        <w:rPr>
          <w:b/>
          <w:i/>
          <w:sz w:val="28"/>
          <w:szCs w:val="28"/>
          <w:u w:val="single"/>
          <w:lang w:val="uk-UA"/>
        </w:rPr>
      </w:pPr>
      <w:r w:rsidRPr="005E231D">
        <w:rPr>
          <w:b/>
          <w:i/>
          <w:sz w:val="28"/>
          <w:szCs w:val="28"/>
          <w:u w:val="single"/>
          <w:lang w:val="uk-UA"/>
        </w:rPr>
        <w:t>І. Загальний розвиток та комунікабельність.</w:t>
      </w:r>
    </w:p>
    <w:p w:rsidR="00586EF9" w:rsidRDefault="00586EF9" w:rsidP="00586EF9">
      <w:pPr>
        <w:rPr>
          <w:sz w:val="28"/>
          <w:szCs w:val="28"/>
          <w:lang w:val="uk-UA"/>
        </w:rPr>
      </w:pPr>
      <w:r>
        <w:rPr>
          <w:sz w:val="28"/>
          <w:szCs w:val="28"/>
          <w:lang w:val="uk-UA"/>
        </w:rPr>
        <w:t>1.  Чи вмієш ти планувати свою діяльність?</w:t>
      </w:r>
    </w:p>
    <w:p w:rsidR="00586EF9" w:rsidRDefault="00586EF9" w:rsidP="00586EF9">
      <w:pPr>
        <w:rPr>
          <w:sz w:val="28"/>
          <w:szCs w:val="28"/>
          <w:lang w:val="uk-UA"/>
        </w:rPr>
      </w:pPr>
      <w:r>
        <w:rPr>
          <w:sz w:val="28"/>
          <w:szCs w:val="28"/>
          <w:lang w:val="uk-UA"/>
        </w:rPr>
        <w:t>2. Які предмети тебе найбільше цікавили під час навчання в школі?</w:t>
      </w:r>
    </w:p>
    <w:p w:rsidR="00586EF9" w:rsidRDefault="00586EF9" w:rsidP="00586EF9">
      <w:pPr>
        <w:rPr>
          <w:sz w:val="28"/>
          <w:szCs w:val="28"/>
          <w:lang w:val="uk-UA"/>
        </w:rPr>
      </w:pPr>
      <w:r>
        <w:rPr>
          <w:sz w:val="28"/>
          <w:szCs w:val="28"/>
          <w:lang w:val="uk-UA"/>
        </w:rPr>
        <w:t>3. Чи любиш ти спілкуватись?</w:t>
      </w:r>
    </w:p>
    <w:p w:rsidR="00586EF9" w:rsidRDefault="00586EF9" w:rsidP="00586EF9">
      <w:pPr>
        <w:rPr>
          <w:sz w:val="28"/>
          <w:szCs w:val="28"/>
          <w:lang w:val="uk-UA"/>
        </w:rPr>
      </w:pPr>
      <w:r>
        <w:rPr>
          <w:sz w:val="28"/>
          <w:szCs w:val="28"/>
          <w:lang w:val="uk-UA"/>
        </w:rPr>
        <w:t>4. Чим захоплюєшся?</w:t>
      </w:r>
    </w:p>
    <w:p w:rsidR="00586EF9" w:rsidRDefault="00586EF9" w:rsidP="00586EF9">
      <w:pPr>
        <w:rPr>
          <w:sz w:val="28"/>
          <w:szCs w:val="28"/>
          <w:lang w:val="uk-UA"/>
        </w:rPr>
      </w:pPr>
      <w:r>
        <w:rPr>
          <w:sz w:val="28"/>
          <w:szCs w:val="28"/>
          <w:lang w:val="uk-UA"/>
        </w:rPr>
        <w:t>5. Яку роль відіграє спорт у твоєму житті?</w:t>
      </w:r>
    </w:p>
    <w:p w:rsidR="00586EF9" w:rsidRDefault="00586EF9" w:rsidP="00586EF9">
      <w:pPr>
        <w:rPr>
          <w:sz w:val="28"/>
          <w:szCs w:val="28"/>
          <w:lang w:val="uk-UA"/>
        </w:rPr>
      </w:pPr>
      <w:r>
        <w:rPr>
          <w:sz w:val="28"/>
          <w:szCs w:val="28"/>
          <w:lang w:val="uk-UA"/>
        </w:rPr>
        <w:t>6. Скільки часу ти проводиш у соціальних мережах?</w:t>
      </w:r>
    </w:p>
    <w:p w:rsidR="00586EF9" w:rsidRDefault="00586EF9" w:rsidP="00586EF9">
      <w:pPr>
        <w:rPr>
          <w:sz w:val="28"/>
          <w:szCs w:val="28"/>
          <w:lang w:val="uk-UA"/>
        </w:rPr>
      </w:pPr>
      <w:r>
        <w:rPr>
          <w:sz w:val="28"/>
          <w:szCs w:val="28"/>
          <w:lang w:val="uk-UA"/>
        </w:rPr>
        <w:t>7. Чим би ти хотів зайнятись у позакласний час?</w:t>
      </w:r>
    </w:p>
    <w:p w:rsidR="00586EF9" w:rsidRDefault="00586EF9" w:rsidP="00586EF9">
      <w:pPr>
        <w:rPr>
          <w:sz w:val="28"/>
          <w:szCs w:val="28"/>
          <w:lang w:val="uk-UA"/>
        </w:rPr>
      </w:pPr>
      <w:r>
        <w:rPr>
          <w:sz w:val="28"/>
          <w:szCs w:val="28"/>
          <w:lang w:val="uk-UA"/>
        </w:rPr>
        <w:t>8. Як ти розумієш поняття «трудова дисципліна»?</w:t>
      </w:r>
    </w:p>
    <w:p w:rsidR="00586EF9" w:rsidRDefault="00586EF9" w:rsidP="00586EF9">
      <w:pPr>
        <w:rPr>
          <w:sz w:val="28"/>
          <w:szCs w:val="28"/>
          <w:lang w:val="uk-UA"/>
        </w:rPr>
      </w:pPr>
      <w:r>
        <w:rPr>
          <w:sz w:val="28"/>
          <w:szCs w:val="28"/>
          <w:lang w:val="uk-UA"/>
        </w:rPr>
        <w:t>9. Що тобі відомо про норми працевлаштування?</w:t>
      </w:r>
    </w:p>
    <w:p w:rsidR="00586EF9" w:rsidRDefault="00586EF9" w:rsidP="00586EF9">
      <w:pPr>
        <w:rPr>
          <w:sz w:val="28"/>
          <w:szCs w:val="28"/>
          <w:lang w:val="uk-UA"/>
        </w:rPr>
      </w:pPr>
      <w:r>
        <w:rPr>
          <w:sz w:val="28"/>
          <w:szCs w:val="28"/>
          <w:lang w:val="uk-UA"/>
        </w:rPr>
        <w:t xml:space="preserve">10. Хто найбільше </w:t>
      </w:r>
      <w:proofErr w:type="spellStart"/>
      <w:r>
        <w:rPr>
          <w:sz w:val="28"/>
          <w:szCs w:val="28"/>
          <w:lang w:val="uk-UA"/>
        </w:rPr>
        <w:t>повпливав</w:t>
      </w:r>
      <w:proofErr w:type="spellEnd"/>
      <w:r>
        <w:rPr>
          <w:sz w:val="28"/>
          <w:szCs w:val="28"/>
          <w:lang w:val="uk-UA"/>
        </w:rPr>
        <w:t xml:space="preserve"> на твій вибір професії?</w:t>
      </w:r>
    </w:p>
    <w:p w:rsidR="00AF3D46" w:rsidRDefault="00AF3D46" w:rsidP="005E231D">
      <w:pPr>
        <w:widowControl/>
        <w:autoSpaceDE/>
        <w:autoSpaceDN/>
        <w:adjustRightInd/>
        <w:rPr>
          <w:sz w:val="28"/>
          <w:szCs w:val="28"/>
          <w:lang w:val="uk-UA"/>
        </w:rPr>
      </w:pPr>
    </w:p>
    <w:p w:rsidR="00AF3D46" w:rsidRDefault="00AF3D46" w:rsidP="005E231D">
      <w:pPr>
        <w:widowControl/>
        <w:autoSpaceDE/>
        <w:autoSpaceDN/>
        <w:adjustRightInd/>
        <w:rPr>
          <w:b/>
          <w:i/>
          <w:sz w:val="28"/>
          <w:szCs w:val="28"/>
          <w:u w:val="single"/>
          <w:lang w:val="uk-UA"/>
        </w:rPr>
      </w:pPr>
    </w:p>
    <w:p w:rsidR="005E231D" w:rsidRPr="005E231D" w:rsidRDefault="005E231D" w:rsidP="005E231D">
      <w:pPr>
        <w:widowControl/>
        <w:autoSpaceDE/>
        <w:autoSpaceDN/>
        <w:adjustRightInd/>
        <w:rPr>
          <w:b/>
          <w:i/>
          <w:sz w:val="28"/>
          <w:szCs w:val="28"/>
          <w:u w:val="single"/>
          <w:lang w:val="uk-UA"/>
        </w:rPr>
      </w:pPr>
      <w:r w:rsidRPr="005E231D">
        <w:rPr>
          <w:b/>
          <w:i/>
          <w:sz w:val="28"/>
          <w:szCs w:val="28"/>
          <w:u w:val="single"/>
          <w:lang w:val="uk-UA"/>
        </w:rPr>
        <w:t>ІІ. Обізнаність в напрямку обраної професії.</w:t>
      </w:r>
    </w:p>
    <w:p w:rsidR="00D62C14" w:rsidRDefault="00D62C14" w:rsidP="005E231D">
      <w:pPr>
        <w:widowControl/>
        <w:autoSpaceDE/>
        <w:autoSpaceDN/>
        <w:adjustRightInd/>
        <w:rPr>
          <w:sz w:val="28"/>
          <w:szCs w:val="28"/>
          <w:lang w:val="uk-UA"/>
        </w:rPr>
      </w:pPr>
      <w:r>
        <w:rPr>
          <w:sz w:val="28"/>
          <w:szCs w:val="28"/>
          <w:lang w:val="uk-UA"/>
        </w:rPr>
        <w:t>1. Вибір професії.</w:t>
      </w:r>
      <w:r w:rsidR="005E231D" w:rsidRPr="005E231D">
        <w:rPr>
          <w:sz w:val="28"/>
          <w:szCs w:val="28"/>
          <w:lang w:val="uk-UA"/>
        </w:rPr>
        <w:t xml:space="preserve"> </w:t>
      </w:r>
    </w:p>
    <w:p w:rsidR="005E231D" w:rsidRDefault="005E231D" w:rsidP="005E231D">
      <w:pPr>
        <w:widowControl/>
        <w:autoSpaceDE/>
        <w:autoSpaceDN/>
        <w:adjustRightInd/>
        <w:rPr>
          <w:sz w:val="28"/>
          <w:szCs w:val="28"/>
          <w:lang w:val="uk-UA"/>
        </w:rPr>
      </w:pPr>
      <w:r w:rsidRPr="005E231D">
        <w:rPr>
          <w:sz w:val="28"/>
          <w:szCs w:val="28"/>
          <w:lang w:val="uk-UA"/>
        </w:rPr>
        <w:t>2. Відомості про професію, яку обираєш.</w:t>
      </w:r>
    </w:p>
    <w:p w:rsidR="005E231D" w:rsidRDefault="005E231D" w:rsidP="005E231D">
      <w:pPr>
        <w:widowControl/>
        <w:autoSpaceDE/>
        <w:autoSpaceDN/>
        <w:adjustRightInd/>
        <w:rPr>
          <w:sz w:val="28"/>
          <w:szCs w:val="28"/>
          <w:lang w:val="uk-UA"/>
        </w:rPr>
      </w:pPr>
      <w:r>
        <w:rPr>
          <w:sz w:val="28"/>
          <w:szCs w:val="28"/>
          <w:lang w:val="uk-UA"/>
        </w:rPr>
        <w:t>3. Хто чи що вплинуло на вибір вашої професії?</w:t>
      </w:r>
    </w:p>
    <w:p w:rsidR="005E231D" w:rsidRPr="005E231D" w:rsidRDefault="005E231D" w:rsidP="005E231D">
      <w:pPr>
        <w:widowControl/>
        <w:autoSpaceDE/>
        <w:autoSpaceDN/>
        <w:adjustRightInd/>
        <w:rPr>
          <w:sz w:val="28"/>
          <w:szCs w:val="28"/>
          <w:lang w:val="uk-UA"/>
        </w:rPr>
      </w:pPr>
      <w:r>
        <w:rPr>
          <w:sz w:val="28"/>
          <w:szCs w:val="28"/>
          <w:lang w:val="uk-UA"/>
        </w:rPr>
        <w:t>4. Що вас приваблює в професії  кравця?</w:t>
      </w:r>
    </w:p>
    <w:p w:rsidR="005E231D" w:rsidRPr="005E231D" w:rsidRDefault="00D62C14" w:rsidP="005E231D">
      <w:pPr>
        <w:widowControl/>
        <w:autoSpaceDE/>
        <w:autoSpaceDN/>
        <w:adjustRightInd/>
        <w:rPr>
          <w:sz w:val="28"/>
          <w:szCs w:val="28"/>
          <w:lang w:val="uk-UA"/>
        </w:rPr>
      </w:pPr>
      <w:r>
        <w:rPr>
          <w:sz w:val="28"/>
          <w:szCs w:val="28"/>
          <w:lang w:val="uk-UA"/>
        </w:rPr>
        <w:t>5</w:t>
      </w:r>
      <w:r w:rsidR="005E231D" w:rsidRPr="005E231D">
        <w:rPr>
          <w:sz w:val="28"/>
          <w:szCs w:val="28"/>
          <w:lang w:val="uk-UA"/>
        </w:rPr>
        <w:t>. Професіоналізм. Розуміння змісту цього слова.</w:t>
      </w:r>
    </w:p>
    <w:p w:rsidR="00D62C14" w:rsidRDefault="00D62C14" w:rsidP="005E231D">
      <w:pPr>
        <w:widowControl/>
        <w:autoSpaceDE/>
        <w:autoSpaceDN/>
        <w:adjustRightInd/>
        <w:rPr>
          <w:sz w:val="28"/>
          <w:szCs w:val="28"/>
          <w:lang w:val="uk-UA"/>
        </w:rPr>
      </w:pPr>
      <w:r>
        <w:rPr>
          <w:sz w:val="28"/>
          <w:szCs w:val="28"/>
          <w:lang w:val="uk-UA"/>
        </w:rPr>
        <w:t>6</w:t>
      </w:r>
      <w:r w:rsidR="005E231D" w:rsidRPr="005E231D">
        <w:rPr>
          <w:sz w:val="28"/>
          <w:szCs w:val="28"/>
          <w:lang w:val="uk-UA"/>
        </w:rPr>
        <w:t xml:space="preserve">. Професійний досвід. </w:t>
      </w:r>
    </w:p>
    <w:p w:rsidR="005E231D" w:rsidRDefault="00D62C14" w:rsidP="005E231D">
      <w:pPr>
        <w:widowControl/>
        <w:autoSpaceDE/>
        <w:autoSpaceDN/>
        <w:adjustRightInd/>
        <w:rPr>
          <w:sz w:val="28"/>
          <w:szCs w:val="28"/>
          <w:lang w:val="uk-UA"/>
        </w:rPr>
      </w:pPr>
      <w:r>
        <w:rPr>
          <w:sz w:val="28"/>
          <w:szCs w:val="28"/>
          <w:lang w:val="uk-UA"/>
        </w:rPr>
        <w:t>7</w:t>
      </w:r>
      <w:r w:rsidR="005E231D">
        <w:rPr>
          <w:sz w:val="28"/>
          <w:szCs w:val="28"/>
          <w:lang w:val="uk-UA"/>
        </w:rPr>
        <w:t>. Чи вважаєте ви професію кравця престижною в наш час?</w:t>
      </w:r>
    </w:p>
    <w:p w:rsidR="005E231D" w:rsidRDefault="00D62C14" w:rsidP="005E231D">
      <w:pPr>
        <w:widowControl/>
        <w:autoSpaceDE/>
        <w:autoSpaceDN/>
        <w:adjustRightInd/>
        <w:rPr>
          <w:sz w:val="28"/>
          <w:szCs w:val="28"/>
          <w:lang w:val="uk-UA"/>
        </w:rPr>
      </w:pPr>
      <w:r>
        <w:rPr>
          <w:sz w:val="28"/>
          <w:szCs w:val="28"/>
          <w:lang w:val="uk-UA"/>
        </w:rPr>
        <w:t>8</w:t>
      </w:r>
      <w:r w:rsidR="005E231D">
        <w:rPr>
          <w:sz w:val="28"/>
          <w:szCs w:val="28"/>
          <w:lang w:val="uk-UA"/>
        </w:rPr>
        <w:t>. Чи виготовляли ви  колись швейні вироби і які?</w:t>
      </w:r>
    </w:p>
    <w:p w:rsidR="005E231D" w:rsidRDefault="00D62C14" w:rsidP="005E231D">
      <w:pPr>
        <w:widowControl/>
        <w:autoSpaceDE/>
        <w:autoSpaceDN/>
        <w:adjustRightInd/>
        <w:rPr>
          <w:sz w:val="28"/>
          <w:szCs w:val="28"/>
          <w:lang w:val="uk-UA"/>
        </w:rPr>
      </w:pPr>
      <w:r>
        <w:rPr>
          <w:sz w:val="28"/>
          <w:szCs w:val="28"/>
          <w:lang w:val="uk-UA"/>
        </w:rPr>
        <w:t>9</w:t>
      </w:r>
      <w:r w:rsidR="005E231D">
        <w:rPr>
          <w:sz w:val="28"/>
          <w:szCs w:val="28"/>
          <w:lang w:val="uk-UA"/>
        </w:rPr>
        <w:t xml:space="preserve">. Як ви вважаєте чи залежить загальний вигляд людини від роботи кравця? </w:t>
      </w:r>
    </w:p>
    <w:p w:rsidR="005E231D" w:rsidRDefault="005E231D" w:rsidP="005E231D">
      <w:pPr>
        <w:widowControl/>
        <w:autoSpaceDE/>
        <w:autoSpaceDN/>
        <w:adjustRightInd/>
        <w:rPr>
          <w:sz w:val="28"/>
          <w:szCs w:val="28"/>
          <w:lang w:val="uk-UA"/>
        </w:rPr>
      </w:pPr>
      <w:r>
        <w:rPr>
          <w:sz w:val="28"/>
          <w:szCs w:val="28"/>
          <w:lang w:val="uk-UA"/>
        </w:rPr>
        <w:t>1</w:t>
      </w:r>
      <w:r w:rsidR="00D62C14">
        <w:rPr>
          <w:sz w:val="28"/>
          <w:szCs w:val="28"/>
          <w:lang w:val="uk-UA"/>
        </w:rPr>
        <w:t>0</w:t>
      </w:r>
      <w:r>
        <w:rPr>
          <w:sz w:val="28"/>
          <w:szCs w:val="28"/>
          <w:lang w:val="uk-UA"/>
        </w:rPr>
        <w:t xml:space="preserve"> Чи знаєте ви яке обладнання та інструменти використовують при пошитті одягу?</w:t>
      </w:r>
    </w:p>
    <w:p w:rsidR="005E231D" w:rsidRDefault="00D62C14" w:rsidP="005E231D">
      <w:pPr>
        <w:widowControl/>
        <w:autoSpaceDE/>
        <w:autoSpaceDN/>
        <w:adjustRightInd/>
        <w:rPr>
          <w:sz w:val="28"/>
          <w:szCs w:val="28"/>
          <w:lang w:val="uk-UA"/>
        </w:rPr>
      </w:pPr>
      <w:r>
        <w:rPr>
          <w:sz w:val="28"/>
          <w:szCs w:val="28"/>
          <w:lang w:val="uk-UA"/>
        </w:rPr>
        <w:t>11</w:t>
      </w:r>
      <w:r w:rsidR="005E231D">
        <w:rPr>
          <w:sz w:val="28"/>
          <w:szCs w:val="28"/>
          <w:lang w:val="uk-UA"/>
        </w:rPr>
        <w:t>. Як ви вважаєте від чого залежить якість і загальний вигляд одягу?</w:t>
      </w:r>
    </w:p>
    <w:p w:rsidR="005E231D" w:rsidRDefault="00D62C14" w:rsidP="005E231D">
      <w:pPr>
        <w:widowControl/>
        <w:autoSpaceDE/>
        <w:autoSpaceDN/>
        <w:adjustRightInd/>
        <w:rPr>
          <w:sz w:val="28"/>
          <w:szCs w:val="28"/>
          <w:lang w:val="uk-UA"/>
        </w:rPr>
      </w:pPr>
      <w:r>
        <w:rPr>
          <w:sz w:val="28"/>
          <w:szCs w:val="28"/>
          <w:lang w:val="uk-UA"/>
        </w:rPr>
        <w:t>12</w:t>
      </w:r>
      <w:r w:rsidR="005E231D">
        <w:rPr>
          <w:sz w:val="28"/>
          <w:szCs w:val="28"/>
          <w:lang w:val="uk-UA"/>
        </w:rPr>
        <w:t>. Як ви  бачите своє майбутнє</w:t>
      </w:r>
      <w:r w:rsidR="00205EE4">
        <w:rPr>
          <w:sz w:val="28"/>
          <w:szCs w:val="28"/>
          <w:lang w:val="uk-UA"/>
        </w:rPr>
        <w:t xml:space="preserve">, </w:t>
      </w:r>
      <w:r w:rsidR="005E231D">
        <w:rPr>
          <w:sz w:val="28"/>
          <w:szCs w:val="28"/>
          <w:lang w:val="uk-UA"/>
        </w:rPr>
        <w:t xml:space="preserve"> пов’язуючи його із професією кравця?</w:t>
      </w:r>
    </w:p>
    <w:p w:rsidR="00AF3D46" w:rsidRDefault="00AF3D46" w:rsidP="005E231D">
      <w:pPr>
        <w:widowControl/>
        <w:autoSpaceDE/>
        <w:autoSpaceDN/>
        <w:adjustRightInd/>
        <w:rPr>
          <w:sz w:val="28"/>
          <w:szCs w:val="28"/>
          <w:lang w:val="uk-UA"/>
        </w:rPr>
      </w:pPr>
    </w:p>
    <w:p w:rsidR="003C2589" w:rsidRDefault="003C2589" w:rsidP="005E231D">
      <w:pPr>
        <w:widowControl/>
        <w:autoSpaceDE/>
        <w:autoSpaceDN/>
        <w:adjustRightInd/>
        <w:rPr>
          <w:sz w:val="28"/>
          <w:szCs w:val="28"/>
          <w:lang w:val="uk-UA"/>
        </w:rPr>
      </w:pPr>
    </w:p>
    <w:p w:rsidR="00D62C14" w:rsidRDefault="00D62C14" w:rsidP="005E231D">
      <w:pPr>
        <w:widowControl/>
        <w:autoSpaceDE/>
        <w:autoSpaceDN/>
        <w:adjustRightInd/>
        <w:rPr>
          <w:sz w:val="28"/>
          <w:szCs w:val="28"/>
          <w:lang w:val="uk-UA"/>
        </w:rPr>
      </w:pPr>
    </w:p>
    <w:p w:rsidR="00D62C14" w:rsidRDefault="00D62C14" w:rsidP="005E231D">
      <w:pPr>
        <w:widowControl/>
        <w:autoSpaceDE/>
        <w:autoSpaceDN/>
        <w:adjustRightInd/>
        <w:rPr>
          <w:sz w:val="28"/>
          <w:szCs w:val="28"/>
          <w:lang w:val="uk-UA"/>
        </w:rPr>
      </w:pPr>
    </w:p>
    <w:p w:rsidR="00D62C14" w:rsidRDefault="00D62C14" w:rsidP="005E231D">
      <w:pPr>
        <w:widowControl/>
        <w:autoSpaceDE/>
        <w:autoSpaceDN/>
        <w:adjustRightInd/>
        <w:rPr>
          <w:sz w:val="28"/>
          <w:szCs w:val="28"/>
          <w:lang w:val="uk-UA"/>
        </w:rPr>
      </w:pPr>
    </w:p>
    <w:p w:rsidR="00D62C14" w:rsidRDefault="00D62C14" w:rsidP="005E231D">
      <w:pPr>
        <w:widowControl/>
        <w:autoSpaceDE/>
        <w:autoSpaceDN/>
        <w:adjustRightInd/>
        <w:rPr>
          <w:sz w:val="28"/>
          <w:szCs w:val="28"/>
          <w:lang w:val="uk-UA"/>
        </w:rPr>
      </w:pPr>
    </w:p>
    <w:p w:rsidR="00D62C14" w:rsidRDefault="00D62C14" w:rsidP="005E231D">
      <w:pPr>
        <w:widowControl/>
        <w:autoSpaceDE/>
        <w:autoSpaceDN/>
        <w:adjustRightInd/>
        <w:rPr>
          <w:sz w:val="28"/>
          <w:szCs w:val="28"/>
          <w:lang w:val="uk-UA"/>
        </w:rPr>
      </w:pPr>
    </w:p>
    <w:p w:rsidR="00D62C14" w:rsidRDefault="00D62C14" w:rsidP="005E231D">
      <w:pPr>
        <w:widowControl/>
        <w:autoSpaceDE/>
        <w:autoSpaceDN/>
        <w:adjustRightInd/>
        <w:rPr>
          <w:sz w:val="28"/>
          <w:szCs w:val="28"/>
          <w:lang w:val="uk-UA"/>
        </w:rPr>
      </w:pPr>
    </w:p>
    <w:p w:rsidR="00D62C14" w:rsidRPr="000B4677" w:rsidRDefault="00D62C14" w:rsidP="005E231D">
      <w:pPr>
        <w:widowControl/>
        <w:autoSpaceDE/>
        <w:autoSpaceDN/>
        <w:adjustRightInd/>
        <w:rPr>
          <w:sz w:val="28"/>
          <w:szCs w:val="28"/>
          <w:lang w:val="uk-UA"/>
        </w:rPr>
      </w:pPr>
    </w:p>
    <w:p w:rsidR="00586EF9" w:rsidRPr="000B4677" w:rsidRDefault="00586EF9" w:rsidP="005E231D">
      <w:pPr>
        <w:widowControl/>
        <w:autoSpaceDE/>
        <w:autoSpaceDN/>
        <w:adjustRightInd/>
        <w:rPr>
          <w:sz w:val="28"/>
          <w:szCs w:val="28"/>
          <w:lang w:val="uk-UA"/>
        </w:rPr>
      </w:pPr>
    </w:p>
    <w:p w:rsidR="00586EF9" w:rsidRPr="000B4677" w:rsidRDefault="00586EF9" w:rsidP="005E231D">
      <w:pPr>
        <w:widowControl/>
        <w:autoSpaceDE/>
        <w:autoSpaceDN/>
        <w:adjustRightInd/>
        <w:rPr>
          <w:sz w:val="28"/>
          <w:szCs w:val="28"/>
          <w:lang w:val="uk-UA"/>
        </w:rPr>
      </w:pPr>
    </w:p>
    <w:p w:rsidR="00586EF9" w:rsidRPr="000B4677" w:rsidRDefault="00586EF9" w:rsidP="005E231D">
      <w:pPr>
        <w:widowControl/>
        <w:autoSpaceDE/>
        <w:autoSpaceDN/>
        <w:adjustRightInd/>
        <w:rPr>
          <w:sz w:val="28"/>
          <w:szCs w:val="28"/>
          <w:lang w:val="uk-UA"/>
        </w:rPr>
      </w:pPr>
    </w:p>
    <w:p w:rsidR="00586EF9" w:rsidRPr="000B4677" w:rsidRDefault="00586EF9" w:rsidP="005E231D">
      <w:pPr>
        <w:widowControl/>
        <w:autoSpaceDE/>
        <w:autoSpaceDN/>
        <w:adjustRightInd/>
        <w:rPr>
          <w:sz w:val="28"/>
          <w:szCs w:val="28"/>
          <w:lang w:val="uk-UA"/>
        </w:rPr>
      </w:pPr>
    </w:p>
    <w:p w:rsidR="00586EF9" w:rsidRPr="000B4677" w:rsidRDefault="00586EF9" w:rsidP="005E231D">
      <w:pPr>
        <w:widowControl/>
        <w:autoSpaceDE/>
        <w:autoSpaceDN/>
        <w:adjustRightInd/>
        <w:rPr>
          <w:sz w:val="28"/>
          <w:szCs w:val="28"/>
          <w:lang w:val="uk-UA"/>
        </w:rPr>
      </w:pPr>
    </w:p>
    <w:p w:rsidR="00D62C14" w:rsidRDefault="00D62C14" w:rsidP="005E231D">
      <w:pPr>
        <w:widowControl/>
        <w:autoSpaceDE/>
        <w:autoSpaceDN/>
        <w:adjustRightInd/>
        <w:rPr>
          <w:sz w:val="28"/>
          <w:szCs w:val="28"/>
          <w:lang w:val="uk-UA"/>
        </w:rPr>
      </w:pPr>
    </w:p>
    <w:p w:rsidR="00D62C14" w:rsidRDefault="00D62C14" w:rsidP="005E231D">
      <w:pPr>
        <w:widowControl/>
        <w:autoSpaceDE/>
        <w:autoSpaceDN/>
        <w:adjustRightInd/>
        <w:rPr>
          <w:sz w:val="28"/>
          <w:szCs w:val="28"/>
          <w:lang w:val="uk-UA"/>
        </w:rPr>
      </w:pPr>
    </w:p>
    <w:p w:rsidR="00AF3D46" w:rsidRPr="00586EF9" w:rsidRDefault="00AF3D46" w:rsidP="00AF3D46">
      <w:pPr>
        <w:widowControl/>
        <w:autoSpaceDE/>
        <w:autoSpaceDN/>
        <w:adjustRightInd/>
        <w:jc w:val="center"/>
        <w:rPr>
          <w:b/>
          <w:sz w:val="32"/>
          <w:szCs w:val="28"/>
          <w:lang w:val="uk-UA"/>
        </w:rPr>
      </w:pPr>
      <w:r w:rsidRPr="00586EF9">
        <w:rPr>
          <w:b/>
          <w:sz w:val="32"/>
          <w:szCs w:val="28"/>
          <w:lang w:val="uk-UA"/>
        </w:rPr>
        <w:t>Перелік питань для співбесіди</w:t>
      </w:r>
    </w:p>
    <w:p w:rsidR="00AF3D46" w:rsidRPr="000B4677" w:rsidRDefault="00AF3D46" w:rsidP="00AF3D46">
      <w:pPr>
        <w:widowControl/>
        <w:autoSpaceDE/>
        <w:autoSpaceDN/>
        <w:adjustRightInd/>
        <w:jc w:val="center"/>
        <w:rPr>
          <w:b/>
          <w:sz w:val="32"/>
          <w:szCs w:val="28"/>
        </w:rPr>
      </w:pPr>
      <w:r w:rsidRPr="00586EF9">
        <w:rPr>
          <w:b/>
          <w:sz w:val="32"/>
          <w:szCs w:val="28"/>
          <w:lang w:val="uk-UA"/>
        </w:rPr>
        <w:t>під час приймальної кампанії до Ліцею</w:t>
      </w:r>
    </w:p>
    <w:p w:rsidR="00586EF9" w:rsidRPr="000B4677" w:rsidRDefault="00586EF9" w:rsidP="00AF3D46">
      <w:pPr>
        <w:widowControl/>
        <w:autoSpaceDE/>
        <w:autoSpaceDN/>
        <w:adjustRightInd/>
        <w:jc w:val="center"/>
        <w:rPr>
          <w:b/>
          <w:sz w:val="32"/>
          <w:szCs w:val="28"/>
        </w:rPr>
      </w:pPr>
    </w:p>
    <w:p w:rsidR="00AF3D46" w:rsidRPr="00AF3D46" w:rsidRDefault="00AF3D46" w:rsidP="00AF3D46">
      <w:pPr>
        <w:widowControl/>
        <w:autoSpaceDE/>
        <w:autoSpaceDN/>
        <w:adjustRightInd/>
        <w:jc w:val="center"/>
        <w:rPr>
          <w:b/>
          <w:i/>
          <w:sz w:val="28"/>
          <w:szCs w:val="28"/>
          <w:lang w:val="uk-UA"/>
        </w:rPr>
      </w:pPr>
      <w:r>
        <w:rPr>
          <w:b/>
          <w:sz w:val="28"/>
          <w:szCs w:val="28"/>
          <w:lang w:val="uk-UA"/>
        </w:rPr>
        <w:t xml:space="preserve">для учнів з професії:  </w:t>
      </w:r>
      <w:r w:rsidRPr="00AF3D46">
        <w:rPr>
          <w:b/>
          <w:i/>
          <w:sz w:val="28"/>
          <w:szCs w:val="28"/>
          <w:lang w:val="uk-UA"/>
        </w:rPr>
        <w:t>« Штукатур; Лицювальник-плиточник»</w:t>
      </w:r>
    </w:p>
    <w:p w:rsidR="00AF3D46" w:rsidRPr="00AF3D46" w:rsidRDefault="00AF3D46" w:rsidP="00AF3D46">
      <w:pPr>
        <w:widowControl/>
        <w:autoSpaceDE/>
        <w:autoSpaceDN/>
        <w:adjustRightInd/>
        <w:jc w:val="center"/>
        <w:rPr>
          <w:b/>
          <w:i/>
          <w:sz w:val="28"/>
          <w:szCs w:val="28"/>
          <w:lang w:val="uk-UA"/>
        </w:rPr>
      </w:pPr>
    </w:p>
    <w:p w:rsidR="00AF3D46" w:rsidRPr="00AF3D46" w:rsidRDefault="00AF3D46" w:rsidP="00AF3D46">
      <w:pPr>
        <w:widowControl/>
        <w:autoSpaceDE/>
        <w:autoSpaceDN/>
        <w:adjustRightInd/>
        <w:rPr>
          <w:b/>
          <w:i/>
          <w:sz w:val="28"/>
          <w:szCs w:val="28"/>
          <w:u w:val="single"/>
          <w:lang w:val="uk-UA"/>
        </w:rPr>
      </w:pPr>
      <w:r w:rsidRPr="00AF3D46">
        <w:rPr>
          <w:b/>
          <w:i/>
          <w:sz w:val="28"/>
          <w:szCs w:val="28"/>
          <w:u w:val="single"/>
          <w:lang w:val="uk-UA"/>
        </w:rPr>
        <w:t>І. Загальний розвиток та комунікабельність.</w:t>
      </w:r>
    </w:p>
    <w:p w:rsidR="00586EF9" w:rsidRPr="00586EF9" w:rsidRDefault="00586EF9" w:rsidP="00586EF9">
      <w:pPr>
        <w:widowControl/>
        <w:autoSpaceDE/>
        <w:autoSpaceDN/>
        <w:adjustRightInd/>
        <w:rPr>
          <w:sz w:val="28"/>
          <w:szCs w:val="28"/>
          <w:lang w:val="uk-UA"/>
        </w:rPr>
      </w:pPr>
      <w:r w:rsidRPr="00586EF9">
        <w:rPr>
          <w:sz w:val="28"/>
          <w:szCs w:val="28"/>
          <w:lang w:val="uk-UA"/>
        </w:rPr>
        <w:t>1.  Чи вмієш ти планувати свою діяльність?</w:t>
      </w:r>
    </w:p>
    <w:p w:rsidR="00586EF9" w:rsidRPr="00586EF9" w:rsidRDefault="00586EF9" w:rsidP="00586EF9">
      <w:pPr>
        <w:widowControl/>
        <w:autoSpaceDE/>
        <w:autoSpaceDN/>
        <w:adjustRightInd/>
        <w:rPr>
          <w:sz w:val="28"/>
          <w:szCs w:val="28"/>
          <w:lang w:val="uk-UA"/>
        </w:rPr>
      </w:pPr>
      <w:r w:rsidRPr="00586EF9">
        <w:rPr>
          <w:sz w:val="28"/>
          <w:szCs w:val="28"/>
          <w:lang w:val="uk-UA"/>
        </w:rPr>
        <w:t>2. Які предмети тебе найбільше цікавили під час навчання в школі?</w:t>
      </w:r>
    </w:p>
    <w:p w:rsidR="00586EF9" w:rsidRPr="00586EF9" w:rsidRDefault="00586EF9" w:rsidP="00586EF9">
      <w:pPr>
        <w:widowControl/>
        <w:autoSpaceDE/>
        <w:autoSpaceDN/>
        <w:adjustRightInd/>
        <w:rPr>
          <w:sz w:val="28"/>
          <w:szCs w:val="28"/>
          <w:lang w:val="uk-UA"/>
        </w:rPr>
      </w:pPr>
      <w:r w:rsidRPr="00586EF9">
        <w:rPr>
          <w:sz w:val="28"/>
          <w:szCs w:val="28"/>
          <w:lang w:val="uk-UA"/>
        </w:rPr>
        <w:t>3. Чи любиш ти спілкуватись?</w:t>
      </w:r>
    </w:p>
    <w:p w:rsidR="00586EF9" w:rsidRPr="00586EF9" w:rsidRDefault="00586EF9" w:rsidP="00586EF9">
      <w:pPr>
        <w:widowControl/>
        <w:autoSpaceDE/>
        <w:autoSpaceDN/>
        <w:adjustRightInd/>
        <w:rPr>
          <w:sz w:val="28"/>
          <w:szCs w:val="28"/>
          <w:lang w:val="uk-UA"/>
        </w:rPr>
      </w:pPr>
      <w:r w:rsidRPr="00586EF9">
        <w:rPr>
          <w:sz w:val="28"/>
          <w:szCs w:val="28"/>
          <w:lang w:val="uk-UA"/>
        </w:rPr>
        <w:t>4. Чим захоплюєшся?</w:t>
      </w:r>
    </w:p>
    <w:p w:rsidR="00586EF9" w:rsidRPr="00586EF9" w:rsidRDefault="00586EF9" w:rsidP="00586EF9">
      <w:pPr>
        <w:widowControl/>
        <w:autoSpaceDE/>
        <w:autoSpaceDN/>
        <w:adjustRightInd/>
        <w:rPr>
          <w:sz w:val="28"/>
          <w:szCs w:val="28"/>
          <w:lang w:val="uk-UA"/>
        </w:rPr>
      </w:pPr>
      <w:r w:rsidRPr="00586EF9">
        <w:rPr>
          <w:sz w:val="28"/>
          <w:szCs w:val="28"/>
          <w:lang w:val="uk-UA"/>
        </w:rPr>
        <w:t>5. Яку роль відіграє спорт у твоєму житті?</w:t>
      </w:r>
    </w:p>
    <w:p w:rsidR="00586EF9" w:rsidRPr="00586EF9" w:rsidRDefault="00586EF9" w:rsidP="00586EF9">
      <w:pPr>
        <w:widowControl/>
        <w:autoSpaceDE/>
        <w:autoSpaceDN/>
        <w:adjustRightInd/>
        <w:rPr>
          <w:sz w:val="28"/>
          <w:szCs w:val="28"/>
          <w:lang w:val="uk-UA"/>
        </w:rPr>
      </w:pPr>
      <w:r w:rsidRPr="00586EF9">
        <w:rPr>
          <w:sz w:val="28"/>
          <w:szCs w:val="28"/>
          <w:lang w:val="uk-UA"/>
        </w:rPr>
        <w:t>6. Скільки часу ти проводиш у соціальних мережах?</w:t>
      </w:r>
    </w:p>
    <w:p w:rsidR="00586EF9" w:rsidRPr="00586EF9" w:rsidRDefault="00586EF9" w:rsidP="00586EF9">
      <w:pPr>
        <w:widowControl/>
        <w:autoSpaceDE/>
        <w:autoSpaceDN/>
        <w:adjustRightInd/>
        <w:rPr>
          <w:sz w:val="28"/>
          <w:szCs w:val="28"/>
          <w:lang w:val="uk-UA"/>
        </w:rPr>
      </w:pPr>
      <w:r w:rsidRPr="00586EF9">
        <w:rPr>
          <w:sz w:val="28"/>
          <w:szCs w:val="28"/>
          <w:lang w:val="uk-UA"/>
        </w:rPr>
        <w:t>7. Чим би ти хотів зайнятись у позакласний час?</w:t>
      </w:r>
    </w:p>
    <w:p w:rsidR="00586EF9" w:rsidRPr="00586EF9" w:rsidRDefault="00586EF9" w:rsidP="00586EF9">
      <w:pPr>
        <w:widowControl/>
        <w:autoSpaceDE/>
        <w:autoSpaceDN/>
        <w:adjustRightInd/>
        <w:rPr>
          <w:sz w:val="28"/>
          <w:szCs w:val="28"/>
          <w:lang w:val="uk-UA"/>
        </w:rPr>
      </w:pPr>
      <w:r w:rsidRPr="00586EF9">
        <w:rPr>
          <w:sz w:val="28"/>
          <w:szCs w:val="28"/>
          <w:lang w:val="uk-UA"/>
        </w:rPr>
        <w:t>8. Як ти розумієш поняття «трудова дисципліна»?</w:t>
      </w:r>
    </w:p>
    <w:p w:rsidR="00586EF9" w:rsidRPr="00586EF9" w:rsidRDefault="00586EF9" w:rsidP="00586EF9">
      <w:pPr>
        <w:widowControl/>
        <w:autoSpaceDE/>
        <w:autoSpaceDN/>
        <w:adjustRightInd/>
        <w:rPr>
          <w:sz w:val="28"/>
          <w:szCs w:val="28"/>
          <w:lang w:val="uk-UA"/>
        </w:rPr>
      </w:pPr>
      <w:r w:rsidRPr="00586EF9">
        <w:rPr>
          <w:sz w:val="28"/>
          <w:szCs w:val="28"/>
          <w:lang w:val="uk-UA"/>
        </w:rPr>
        <w:t>9. Що тобі відомо про норми працевлаштування?</w:t>
      </w:r>
    </w:p>
    <w:p w:rsidR="00AF3D46" w:rsidRPr="00AF3D46" w:rsidRDefault="00586EF9" w:rsidP="00586EF9">
      <w:pPr>
        <w:widowControl/>
        <w:autoSpaceDE/>
        <w:autoSpaceDN/>
        <w:adjustRightInd/>
        <w:rPr>
          <w:sz w:val="28"/>
          <w:szCs w:val="28"/>
          <w:lang w:val="uk-UA"/>
        </w:rPr>
      </w:pPr>
      <w:r w:rsidRPr="00586EF9">
        <w:rPr>
          <w:sz w:val="28"/>
          <w:szCs w:val="28"/>
          <w:lang w:val="uk-UA"/>
        </w:rPr>
        <w:t xml:space="preserve">10. Хто найбільше </w:t>
      </w:r>
      <w:proofErr w:type="spellStart"/>
      <w:r w:rsidRPr="00586EF9">
        <w:rPr>
          <w:sz w:val="28"/>
          <w:szCs w:val="28"/>
          <w:lang w:val="uk-UA"/>
        </w:rPr>
        <w:t>повпливав</w:t>
      </w:r>
      <w:proofErr w:type="spellEnd"/>
      <w:r w:rsidRPr="00586EF9">
        <w:rPr>
          <w:sz w:val="28"/>
          <w:szCs w:val="28"/>
          <w:lang w:val="uk-UA"/>
        </w:rPr>
        <w:t xml:space="preserve"> на твій вибір професії?</w:t>
      </w:r>
    </w:p>
    <w:p w:rsidR="00AF3D46" w:rsidRPr="000B4677" w:rsidRDefault="00AF3D46" w:rsidP="00AF3D46">
      <w:pPr>
        <w:widowControl/>
        <w:autoSpaceDE/>
        <w:autoSpaceDN/>
        <w:adjustRightInd/>
        <w:rPr>
          <w:sz w:val="28"/>
          <w:szCs w:val="28"/>
        </w:rPr>
      </w:pPr>
    </w:p>
    <w:p w:rsidR="00586EF9" w:rsidRPr="000B4677" w:rsidRDefault="00586EF9" w:rsidP="00AF3D46">
      <w:pPr>
        <w:widowControl/>
        <w:autoSpaceDE/>
        <w:autoSpaceDN/>
        <w:adjustRightInd/>
        <w:rPr>
          <w:sz w:val="28"/>
          <w:szCs w:val="28"/>
        </w:rPr>
      </w:pPr>
    </w:p>
    <w:p w:rsidR="00AF3D46" w:rsidRPr="0072589D" w:rsidRDefault="00AF3D46" w:rsidP="00AF3D46">
      <w:pPr>
        <w:widowControl/>
        <w:autoSpaceDE/>
        <w:autoSpaceDN/>
        <w:adjustRightInd/>
        <w:rPr>
          <w:b/>
          <w:i/>
          <w:sz w:val="28"/>
          <w:szCs w:val="28"/>
          <w:u w:val="single"/>
          <w:lang w:val="uk-UA"/>
        </w:rPr>
      </w:pPr>
      <w:r w:rsidRPr="00AF3D46">
        <w:rPr>
          <w:b/>
          <w:i/>
          <w:sz w:val="28"/>
          <w:szCs w:val="28"/>
          <w:u w:val="single"/>
          <w:lang w:val="uk-UA"/>
        </w:rPr>
        <w:t>ІІ. Обізнаність в напрямку обраної професії.</w:t>
      </w:r>
    </w:p>
    <w:p w:rsidR="00D62C14" w:rsidRDefault="00D62C14" w:rsidP="00AF3D46">
      <w:pPr>
        <w:widowControl/>
        <w:autoSpaceDE/>
        <w:autoSpaceDN/>
        <w:adjustRightInd/>
        <w:rPr>
          <w:sz w:val="28"/>
          <w:szCs w:val="28"/>
          <w:lang w:val="uk-UA"/>
        </w:rPr>
      </w:pPr>
      <w:r>
        <w:rPr>
          <w:sz w:val="28"/>
          <w:szCs w:val="28"/>
          <w:lang w:val="uk-UA"/>
        </w:rPr>
        <w:t xml:space="preserve">1. Вибір професії. </w:t>
      </w:r>
    </w:p>
    <w:p w:rsidR="00AF3D46" w:rsidRPr="00AF3D46" w:rsidRDefault="00D62C14" w:rsidP="00AF3D46">
      <w:pPr>
        <w:widowControl/>
        <w:autoSpaceDE/>
        <w:autoSpaceDN/>
        <w:adjustRightInd/>
        <w:rPr>
          <w:sz w:val="28"/>
          <w:szCs w:val="28"/>
          <w:lang w:val="uk-UA"/>
        </w:rPr>
      </w:pPr>
      <w:r>
        <w:rPr>
          <w:sz w:val="28"/>
          <w:szCs w:val="28"/>
          <w:lang w:val="uk-UA"/>
        </w:rPr>
        <w:t>2</w:t>
      </w:r>
      <w:r w:rsidR="00AF3D46" w:rsidRPr="00AF3D46">
        <w:rPr>
          <w:sz w:val="28"/>
          <w:szCs w:val="28"/>
          <w:lang w:val="uk-UA"/>
        </w:rPr>
        <w:t>. Хто чи що вплинуло на вибір вашої професії?</w:t>
      </w:r>
    </w:p>
    <w:p w:rsidR="00AF3D46" w:rsidRPr="00AF3D46" w:rsidRDefault="00D62C14" w:rsidP="00AF3D46">
      <w:pPr>
        <w:widowControl/>
        <w:autoSpaceDE/>
        <w:autoSpaceDN/>
        <w:adjustRightInd/>
        <w:rPr>
          <w:sz w:val="28"/>
          <w:szCs w:val="28"/>
          <w:lang w:val="uk-UA"/>
        </w:rPr>
      </w:pPr>
      <w:r>
        <w:rPr>
          <w:sz w:val="28"/>
          <w:szCs w:val="28"/>
          <w:lang w:val="uk-UA"/>
        </w:rPr>
        <w:t>3</w:t>
      </w:r>
      <w:r w:rsidR="00AF3D46" w:rsidRPr="00AF3D46">
        <w:rPr>
          <w:sz w:val="28"/>
          <w:szCs w:val="28"/>
          <w:lang w:val="uk-UA"/>
        </w:rPr>
        <w:t xml:space="preserve">. Що </w:t>
      </w:r>
      <w:r w:rsidR="00AF3D46">
        <w:rPr>
          <w:sz w:val="28"/>
          <w:szCs w:val="28"/>
          <w:lang w:val="uk-UA"/>
        </w:rPr>
        <w:t>вас приваблює в професії  штукатур; лицювальник-плиточник</w:t>
      </w:r>
      <w:r w:rsidR="00AF3D46" w:rsidRPr="00AF3D46">
        <w:rPr>
          <w:sz w:val="28"/>
          <w:szCs w:val="28"/>
          <w:lang w:val="uk-UA"/>
        </w:rPr>
        <w:t>?</w:t>
      </w:r>
    </w:p>
    <w:p w:rsidR="00D62C14" w:rsidRDefault="00D62C14" w:rsidP="00AF3D46">
      <w:pPr>
        <w:widowControl/>
        <w:autoSpaceDE/>
        <w:autoSpaceDN/>
        <w:adjustRightInd/>
        <w:rPr>
          <w:sz w:val="28"/>
          <w:szCs w:val="28"/>
          <w:lang w:val="uk-UA"/>
        </w:rPr>
      </w:pPr>
      <w:r>
        <w:rPr>
          <w:sz w:val="28"/>
          <w:szCs w:val="28"/>
          <w:lang w:val="uk-UA"/>
        </w:rPr>
        <w:t>4</w:t>
      </w:r>
      <w:r w:rsidR="00AF3D46" w:rsidRPr="00AF3D46">
        <w:rPr>
          <w:sz w:val="28"/>
          <w:szCs w:val="28"/>
          <w:lang w:val="uk-UA"/>
        </w:rPr>
        <w:t xml:space="preserve">. Професійний досвід. </w:t>
      </w:r>
    </w:p>
    <w:p w:rsidR="00AF3D46" w:rsidRDefault="00D62C14" w:rsidP="00AF3D46">
      <w:pPr>
        <w:widowControl/>
        <w:autoSpaceDE/>
        <w:autoSpaceDN/>
        <w:adjustRightInd/>
        <w:rPr>
          <w:sz w:val="28"/>
          <w:szCs w:val="28"/>
          <w:lang w:val="uk-UA"/>
        </w:rPr>
      </w:pPr>
      <w:r>
        <w:rPr>
          <w:sz w:val="28"/>
          <w:szCs w:val="28"/>
          <w:lang w:val="uk-UA"/>
        </w:rPr>
        <w:t>5</w:t>
      </w:r>
      <w:r w:rsidR="00AF3D46" w:rsidRPr="00AF3D46">
        <w:rPr>
          <w:sz w:val="28"/>
          <w:szCs w:val="28"/>
          <w:lang w:val="uk-UA"/>
        </w:rPr>
        <w:t>. Чи вважаєте ви профес</w:t>
      </w:r>
      <w:r w:rsidR="00205EE4">
        <w:rPr>
          <w:sz w:val="28"/>
          <w:szCs w:val="28"/>
          <w:lang w:val="uk-UA"/>
        </w:rPr>
        <w:t>ію  штукатура; лицювальника-плиточника</w:t>
      </w:r>
      <w:r w:rsidR="00AF3D46">
        <w:rPr>
          <w:sz w:val="28"/>
          <w:szCs w:val="28"/>
          <w:lang w:val="uk-UA"/>
        </w:rPr>
        <w:t xml:space="preserve"> п</w:t>
      </w:r>
      <w:bookmarkStart w:id="1" w:name="_GoBack"/>
      <w:bookmarkEnd w:id="1"/>
      <w:r w:rsidR="00AF3D46">
        <w:rPr>
          <w:sz w:val="28"/>
          <w:szCs w:val="28"/>
          <w:lang w:val="uk-UA"/>
        </w:rPr>
        <w:t>рестижною в наш час?</w:t>
      </w:r>
    </w:p>
    <w:p w:rsidR="00AF3D46" w:rsidRDefault="00D62C14" w:rsidP="00AF3D46">
      <w:pPr>
        <w:widowControl/>
        <w:autoSpaceDE/>
        <w:autoSpaceDN/>
        <w:adjustRightInd/>
        <w:rPr>
          <w:sz w:val="28"/>
          <w:szCs w:val="28"/>
          <w:lang w:val="uk-UA"/>
        </w:rPr>
      </w:pPr>
      <w:r>
        <w:rPr>
          <w:sz w:val="28"/>
          <w:szCs w:val="28"/>
          <w:lang w:val="uk-UA"/>
        </w:rPr>
        <w:t>6</w:t>
      </w:r>
      <w:r w:rsidR="00AF3D46">
        <w:rPr>
          <w:sz w:val="28"/>
          <w:szCs w:val="28"/>
          <w:lang w:val="uk-UA"/>
        </w:rPr>
        <w:t>. Чи знаєте які роботи виконує штукатур?</w:t>
      </w:r>
    </w:p>
    <w:p w:rsidR="00AF3D46" w:rsidRDefault="00D62C14" w:rsidP="00AF3D46">
      <w:pPr>
        <w:widowControl/>
        <w:autoSpaceDE/>
        <w:autoSpaceDN/>
        <w:adjustRightInd/>
        <w:rPr>
          <w:sz w:val="28"/>
          <w:szCs w:val="28"/>
          <w:lang w:val="uk-UA"/>
        </w:rPr>
      </w:pPr>
      <w:r>
        <w:rPr>
          <w:sz w:val="28"/>
          <w:szCs w:val="28"/>
          <w:lang w:val="uk-UA"/>
        </w:rPr>
        <w:t>7</w:t>
      </w:r>
      <w:r w:rsidR="00AF3D46">
        <w:rPr>
          <w:sz w:val="28"/>
          <w:szCs w:val="28"/>
          <w:lang w:val="uk-UA"/>
        </w:rPr>
        <w:t>.</w:t>
      </w:r>
      <w:r w:rsidR="00AF3D46" w:rsidRPr="00AF3D46">
        <w:rPr>
          <w:sz w:val="28"/>
          <w:szCs w:val="28"/>
          <w:lang w:val="uk-UA"/>
        </w:rPr>
        <w:t>Чи знаєте які роботи виконує</w:t>
      </w:r>
      <w:r w:rsidR="00AF3D46">
        <w:rPr>
          <w:sz w:val="28"/>
          <w:szCs w:val="28"/>
          <w:lang w:val="uk-UA"/>
        </w:rPr>
        <w:t xml:space="preserve">  лицювальник-плиточник?</w:t>
      </w:r>
    </w:p>
    <w:p w:rsidR="00AF3D46" w:rsidRDefault="00D62C14" w:rsidP="00AF3D46">
      <w:pPr>
        <w:widowControl/>
        <w:autoSpaceDE/>
        <w:autoSpaceDN/>
        <w:adjustRightInd/>
        <w:rPr>
          <w:sz w:val="28"/>
          <w:szCs w:val="28"/>
          <w:lang w:val="uk-UA"/>
        </w:rPr>
      </w:pPr>
      <w:r>
        <w:rPr>
          <w:sz w:val="28"/>
          <w:szCs w:val="28"/>
          <w:lang w:val="uk-UA"/>
        </w:rPr>
        <w:t>8</w:t>
      </w:r>
      <w:r w:rsidR="00AF3D46">
        <w:rPr>
          <w:sz w:val="28"/>
          <w:szCs w:val="28"/>
          <w:lang w:val="uk-UA"/>
        </w:rPr>
        <w:t>. Чи бували ви на будівництві і що вам там найбільше сподобалося?</w:t>
      </w:r>
    </w:p>
    <w:p w:rsidR="00AF3D46" w:rsidRDefault="00D62C14" w:rsidP="005E231D">
      <w:pPr>
        <w:widowControl/>
        <w:autoSpaceDE/>
        <w:autoSpaceDN/>
        <w:adjustRightInd/>
        <w:rPr>
          <w:sz w:val="28"/>
          <w:szCs w:val="28"/>
          <w:lang w:val="en-US"/>
        </w:rPr>
      </w:pPr>
      <w:r>
        <w:rPr>
          <w:sz w:val="28"/>
          <w:szCs w:val="28"/>
          <w:lang w:val="uk-UA"/>
        </w:rPr>
        <w:t>9</w:t>
      </w:r>
      <w:r w:rsidR="00782C2E">
        <w:rPr>
          <w:sz w:val="28"/>
          <w:szCs w:val="28"/>
          <w:lang w:val="uk-UA"/>
        </w:rPr>
        <w:t>. Бачення вашого майбутнього у професії штукатур; лицювальник-плиточник.</w:t>
      </w:r>
    </w:p>
    <w:p w:rsidR="002C7FB5" w:rsidRDefault="002C7FB5" w:rsidP="005E231D">
      <w:pPr>
        <w:widowControl/>
        <w:autoSpaceDE/>
        <w:autoSpaceDN/>
        <w:adjustRightInd/>
        <w:rPr>
          <w:sz w:val="28"/>
          <w:szCs w:val="28"/>
          <w:lang w:val="en-US"/>
        </w:rPr>
      </w:pPr>
    </w:p>
    <w:p w:rsidR="002C7FB5" w:rsidRPr="002C7FB5" w:rsidRDefault="002C7FB5" w:rsidP="005E231D">
      <w:pPr>
        <w:widowControl/>
        <w:autoSpaceDE/>
        <w:autoSpaceDN/>
        <w:adjustRightInd/>
        <w:rPr>
          <w:sz w:val="28"/>
          <w:szCs w:val="28"/>
          <w:lang w:val="en-US"/>
        </w:rPr>
      </w:pPr>
      <w:r>
        <w:rPr>
          <w:noProof/>
          <w:sz w:val="28"/>
          <w:szCs w:val="28"/>
          <w:lang w:val="uk-UA" w:eastAsia="uk-UA"/>
        </w:rPr>
        <w:lastRenderedPageBreak/>
        <w:drawing>
          <wp:inline distT="0" distB="0" distL="0" distR="0">
            <wp:extent cx="5936615" cy="8324850"/>
            <wp:effectExtent l="19050" t="0" r="6985" b="0"/>
            <wp:docPr id="7" name="Рисунок 6" descr="C:\Users\BonD\Desktop\ліжко\Untitled.FR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nD\Desktop\ліжко\Untitled.FR121.jpg"/>
                    <pic:cNvPicPr>
                      <a:picLocks noChangeAspect="1" noChangeArrowheads="1"/>
                    </pic:cNvPicPr>
                  </pic:nvPicPr>
                  <pic:blipFill>
                    <a:blip r:embed="rId9"/>
                    <a:srcRect/>
                    <a:stretch>
                      <a:fillRect/>
                    </a:stretch>
                  </pic:blipFill>
                  <pic:spPr bwMode="auto">
                    <a:xfrm>
                      <a:off x="0" y="0"/>
                      <a:ext cx="5936615" cy="8324850"/>
                    </a:xfrm>
                    <a:prstGeom prst="rect">
                      <a:avLst/>
                    </a:prstGeom>
                    <a:noFill/>
                    <a:ln w="9525">
                      <a:noFill/>
                      <a:miter lim="800000"/>
                      <a:headEnd/>
                      <a:tailEnd/>
                    </a:ln>
                  </pic:spPr>
                </pic:pic>
              </a:graphicData>
            </a:graphic>
          </wp:inline>
        </w:drawing>
      </w:r>
    </w:p>
    <w:sectPr w:rsidR="002C7FB5" w:rsidRPr="002C7FB5" w:rsidSect="00DA3D29">
      <w:pgSz w:w="11909" w:h="16834"/>
      <w:pgMar w:top="426" w:right="851" w:bottom="567" w:left="1701" w:header="708" w:footer="708" w:gutter="0"/>
      <w:cols w:space="6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846DFAC"/>
    <w:lvl w:ilvl="0">
      <w:numFmt w:val="bullet"/>
      <w:lvlText w:val="*"/>
      <w:lvlJc w:val="left"/>
    </w:lvl>
  </w:abstractNum>
  <w:abstractNum w:abstractNumId="1">
    <w:nsid w:val="005C6C8E"/>
    <w:multiLevelType w:val="hybridMultilevel"/>
    <w:tmpl w:val="A4003A0C"/>
    <w:lvl w:ilvl="0" w:tplc="EC46F81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B373C4"/>
    <w:multiLevelType w:val="hybridMultilevel"/>
    <w:tmpl w:val="85E6502C"/>
    <w:lvl w:ilvl="0" w:tplc="A04054B8">
      <w:numFmt w:val="bullet"/>
      <w:lvlText w:val="-"/>
      <w:lvlJc w:val="left"/>
      <w:pPr>
        <w:tabs>
          <w:tab w:val="num" w:pos="3195"/>
        </w:tabs>
        <w:ind w:left="3195" w:hanging="360"/>
      </w:pPr>
      <w:rPr>
        <w:rFonts w:ascii="Times New Roman" w:eastAsia="Times New Roman" w:hAnsi="Times New Roman" w:hint="default"/>
      </w:rPr>
    </w:lvl>
    <w:lvl w:ilvl="1" w:tplc="04190003" w:tentative="1">
      <w:start w:val="1"/>
      <w:numFmt w:val="bullet"/>
      <w:lvlText w:val="o"/>
      <w:lvlJc w:val="left"/>
      <w:pPr>
        <w:tabs>
          <w:tab w:val="num" w:pos="3915"/>
        </w:tabs>
        <w:ind w:left="3915" w:hanging="360"/>
      </w:pPr>
      <w:rPr>
        <w:rFonts w:ascii="Courier New" w:hAnsi="Courier New" w:hint="default"/>
      </w:rPr>
    </w:lvl>
    <w:lvl w:ilvl="2" w:tplc="04190005" w:tentative="1">
      <w:start w:val="1"/>
      <w:numFmt w:val="bullet"/>
      <w:lvlText w:val=""/>
      <w:lvlJc w:val="left"/>
      <w:pPr>
        <w:tabs>
          <w:tab w:val="num" w:pos="4635"/>
        </w:tabs>
        <w:ind w:left="4635" w:hanging="360"/>
      </w:pPr>
      <w:rPr>
        <w:rFonts w:ascii="Wingdings" w:hAnsi="Wingdings" w:hint="default"/>
      </w:rPr>
    </w:lvl>
    <w:lvl w:ilvl="3" w:tplc="04190001" w:tentative="1">
      <w:start w:val="1"/>
      <w:numFmt w:val="bullet"/>
      <w:lvlText w:val=""/>
      <w:lvlJc w:val="left"/>
      <w:pPr>
        <w:tabs>
          <w:tab w:val="num" w:pos="5355"/>
        </w:tabs>
        <w:ind w:left="5355" w:hanging="360"/>
      </w:pPr>
      <w:rPr>
        <w:rFonts w:ascii="Symbol" w:hAnsi="Symbol" w:hint="default"/>
      </w:rPr>
    </w:lvl>
    <w:lvl w:ilvl="4" w:tplc="04190003" w:tentative="1">
      <w:start w:val="1"/>
      <w:numFmt w:val="bullet"/>
      <w:lvlText w:val="o"/>
      <w:lvlJc w:val="left"/>
      <w:pPr>
        <w:tabs>
          <w:tab w:val="num" w:pos="6075"/>
        </w:tabs>
        <w:ind w:left="6075" w:hanging="360"/>
      </w:pPr>
      <w:rPr>
        <w:rFonts w:ascii="Courier New" w:hAnsi="Courier New" w:hint="default"/>
      </w:rPr>
    </w:lvl>
    <w:lvl w:ilvl="5" w:tplc="04190005" w:tentative="1">
      <w:start w:val="1"/>
      <w:numFmt w:val="bullet"/>
      <w:lvlText w:val=""/>
      <w:lvlJc w:val="left"/>
      <w:pPr>
        <w:tabs>
          <w:tab w:val="num" w:pos="6795"/>
        </w:tabs>
        <w:ind w:left="6795" w:hanging="360"/>
      </w:pPr>
      <w:rPr>
        <w:rFonts w:ascii="Wingdings" w:hAnsi="Wingdings" w:hint="default"/>
      </w:rPr>
    </w:lvl>
    <w:lvl w:ilvl="6" w:tplc="04190001" w:tentative="1">
      <w:start w:val="1"/>
      <w:numFmt w:val="bullet"/>
      <w:lvlText w:val=""/>
      <w:lvlJc w:val="left"/>
      <w:pPr>
        <w:tabs>
          <w:tab w:val="num" w:pos="7515"/>
        </w:tabs>
        <w:ind w:left="7515" w:hanging="360"/>
      </w:pPr>
      <w:rPr>
        <w:rFonts w:ascii="Symbol" w:hAnsi="Symbol" w:hint="default"/>
      </w:rPr>
    </w:lvl>
    <w:lvl w:ilvl="7" w:tplc="04190003" w:tentative="1">
      <w:start w:val="1"/>
      <w:numFmt w:val="bullet"/>
      <w:lvlText w:val="o"/>
      <w:lvlJc w:val="left"/>
      <w:pPr>
        <w:tabs>
          <w:tab w:val="num" w:pos="8235"/>
        </w:tabs>
        <w:ind w:left="8235" w:hanging="360"/>
      </w:pPr>
      <w:rPr>
        <w:rFonts w:ascii="Courier New" w:hAnsi="Courier New" w:hint="default"/>
      </w:rPr>
    </w:lvl>
    <w:lvl w:ilvl="8" w:tplc="04190005" w:tentative="1">
      <w:start w:val="1"/>
      <w:numFmt w:val="bullet"/>
      <w:lvlText w:val=""/>
      <w:lvlJc w:val="left"/>
      <w:pPr>
        <w:tabs>
          <w:tab w:val="num" w:pos="8955"/>
        </w:tabs>
        <w:ind w:left="8955" w:hanging="360"/>
      </w:pPr>
      <w:rPr>
        <w:rFonts w:ascii="Wingdings" w:hAnsi="Wingdings" w:hint="default"/>
      </w:rPr>
    </w:lvl>
  </w:abstractNum>
  <w:abstractNum w:abstractNumId="3">
    <w:nsid w:val="03772A80"/>
    <w:multiLevelType w:val="hybridMultilevel"/>
    <w:tmpl w:val="B28E7590"/>
    <w:lvl w:ilvl="0" w:tplc="04F21C3C">
      <w:start w:val="6"/>
      <w:numFmt w:val="decimal"/>
      <w:lvlText w:val="%1."/>
      <w:lvlJc w:val="left"/>
      <w:pPr>
        <w:tabs>
          <w:tab w:val="num" w:pos="1065"/>
        </w:tabs>
        <w:ind w:left="1065" w:hanging="360"/>
      </w:pPr>
      <w:rPr>
        <w:rFonts w:cs="Times New Roman" w:hint="default"/>
      </w:rPr>
    </w:lvl>
    <w:lvl w:ilvl="1" w:tplc="04190019" w:tentative="1">
      <w:start w:val="1"/>
      <w:numFmt w:val="lowerLetter"/>
      <w:lvlText w:val="%2."/>
      <w:lvlJc w:val="left"/>
      <w:pPr>
        <w:tabs>
          <w:tab w:val="num" w:pos="1785"/>
        </w:tabs>
        <w:ind w:left="1785" w:hanging="360"/>
      </w:pPr>
      <w:rPr>
        <w:rFonts w:cs="Times New Roman"/>
      </w:rPr>
    </w:lvl>
    <w:lvl w:ilvl="2" w:tplc="0419001B" w:tentative="1">
      <w:start w:val="1"/>
      <w:numFmt w:val="lowerRoman"/>
      <w:lvlText w:val="%3."/>
      <w:lvlJc w:val="right"/>
      <w:pPr>
        <w:tabs>
          <w:tab w:val="num" w:pos="2505"/>
        </w:tabs>
        <w:ind w:left="2505" w:hanging="180"/>
      </w:pPr>
      <w:rPr>
        <w:rFonts w:cs="Times New Roman"/>
      </w:rPr>
    </w:lvl>
    <w:lvl w:ilvl="3" w:tplc="0419000F" w:tentative="1">
      <w:start w:val="1"/>
      <w:numFmt w:val="decimal"/>
      <w:lvlText w:val="%4."/>
      <w:lvlJc w:val="left"/>
      <w:pPr>
        <w:tabs>
          <w:tab w:val="num" w:pos="3225"/>
        </w:tabs>
        <w:ind w:left="3225" w:hanging="360"/>
      </w:pPr>
      <w:rPr>
        <w:rFonts w:cs="Times New Roman"/>
      </w:rPr>
    </w:lvl>
    <w:lvl w:ilvl="4" w:tplc="04190019" w:tentative="1">
      <w:start w:val="1"/>
      <w:numFmt w:val="lowerLetter"/>
      <w:lvlText w:val="%5."/>
      <w:lvlJc w:val="left"/>
      <w:pPr>
        <w:tabs>
          <w:tab w:val="num" w:pos="3945"/>
        </w:tabs>
        <w:ind w:left="3945" w:hanging="360"/>
      </w:pPr>
      <w:rPr>
        <w:rFonts w:cs="Times New Roman"/>
      </w:rPr>
    </w:lvl>
    <w:lvl w:ilvl="5" w:tplc="0419001B" w:tentative="1">
      <w:start w:val="1"/>
      <w:numFmt w:val="lowerRoman"/>
      <w:lvlText w:val="%6."/>
      <w:lvlJc w:val="right"/>
      <w:pPr>
        <w:tabs>
          <w:tab w:val="num" w:pos="4665"/>
        </w:tabs>
        <w:ind w:left="4665" w:hanging="180"/>
      </w:pPr>
      <w:rPr>
        <w:rFonts w:cs="Times New Roman"/>
      </w:rPr>
    </w:lvl>
    <w:lvl w:ilvl="6" w:tplc="0419000F" w:tentative="1">
      <w:start w:val="1"/>
      <w:numFmt w:val="decimal"/>
      <w:lvlText w:val="%7."/>
      <w:lvlJc w:val="left"/>
      <w:pPr>
        <w:tabs>
          <w:tab w:val="num" w:pos="5385"/>
        </w:tabs>
        <w:ind w:left="5385" w:hanging="360"/>
      </w:pPr>
      <w:rPr>
        <w:rFonts w:cs="Times New Roman"/>
      </w:rPr>
    </w:lvl>
    <w:lvl w:ilvl="7" w:tplc="04190019" w:tentative="1">
      <w:start w:val="1"/>
      <w:numFmt w:val="lowerLetter"/>
      <w:lvlText w:val="%8."/>
      <w:lvlJc w:val="left"/>
      <w:pPr>
        <w:tabs>
          <w:tab w:val="num" w:pos="6105"/>
        </w:tabs>
        <w:ind w:left="6105" w:hanging="360"/>
      </w:pPr>
      <w:rPr>
        <w:rFonts w:cs="Times New Roman"/>
      </w:rPr>
    </w:lvl>
    <w:lvl w:ilvl="8" w:tplc="0419001B" w:tentative="1">
      <w:start w:val="1"/>
      <w:numFmt w:val="lowerRoman"/>
      <w:lvlText w:val="%9."/>
      <w:lvlJc w:val="right"/>
      <w:pPr>
        <w:tabs>
          <w:tab w:val="num" w:pos="6825"/>
        </w:tabs>
        <w:ind w:left="6825" w:hanging="180"/>
      </w:pPr>
      <w:rPr>
        <w:rFonts w:cs="Times New Roman"/>
      </w:rPr>
    </w:lvl>
  </w:abstractNum>
  <w:abstractNum w:abstractNumId="4">
    <w:nsid w:val="05D2084F"/>
    <w:multiLevelType w:val="hybridMultilevel"/>
    <w:tmpl w:val="F7BA1C80"/>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0768478E"/>
    <w:multiLevelType w:val="hybridMultilevel"/>
    <w:tmpl w:val="19DC713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0B4215A7"/>
    <w:multiLevelType w:val="hybridMultilevel"/>
    <w:tmpl w:val="B0204FD2"/>
    <w:lvl w:ilvl="0" w:tplc="E5D81A00">
      <w:start w:val="1"/>
      <w:numFmt w:val="decimal"/>
      <w:lvlText w:val="%1."/>
      <w:lvlJc w:val="left"/>
      <w:pPr>
        <w:tabs>
          <w:tab w:val="num" w:pos="540"/>
        </w:tabs>
        <w:ind w:left="540" w:hanging="360"/>
      </w:pPr>
      <w:rPr>
        <w:rFonts w:cs="Times New Roman" w:hint="default"/>
      </w:rPr>
    </w:lvl>
    <w:lvl w:ilvl="1" w:tplc="04190019" w:tentative="1">
      <w:start w:val="1"/>
      <w:numFmt w:val="lowerLetter"/>
      <w:lvlText w:val="%2."/>
      <w:lvlJc w:val="left"/>
      <w:pPr>
        <w:tabs>
          <w:tab w:val="num" w:pos="1260"/>
        </w:tabs>
        <w:ind w:left="1260" w:hanging="360"/>
      </w:pPr>
      <w:rPr>
        <w:rFonts w:cs="Times New Roman"/>
      </w:rPr>
    </w:lvl>
    <w:lvl w:ilvl="2" w:tplc="0419001B" w:tentative="1">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7">
    <w:nsid w:val="112C023A"/>
    <w:multiLevelType w:val="hybridMultilevel"/>
    <w:tmpl w:val="DF24E6DE"/>
    <w:lvl w:ilvl="0" w:tplc="0419000F">
      <w:start w:val="9"/>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19D00036"/>
    <w:multiLevelType w:val="singleLevel"/>
    <w:tmpl w:val="541ABB2E"/>
    <w:lvl w:ilvl="0">
      <w:start w:val="1"/>
      <w:numFmt w:val="decimal"/>
      <w:lvlText w:val="1.%1."/>
      <w:lvlJc w:val="left"/>
      <w:rPr>
        <w:rFonts w:ascii="Times New Roman" w:hAnsi="Times New Roman" w:cs="Times New Roman" w:hint="default"/>
      </w:rPr>
    </w:lvl>
  </w:abstractNum>
  <w:abstractNum w:abstractNumId="9">
    <w:nsid w:val="1AF31B82"/>
    <w:multiLevelType w:val="hybridMultilevel"/>
    <w:tmpl w:val="147655A4"/>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E6663B"/>
    <w:multiLevelType w:val="hybridMultilevel"/>
    <w:tmpl w:val="7B9A55AA"/>
    <w:lvl w:ilvl="0" w:tplc="2814009A">
      <w:start w:val="1"/>
      <w:numFmt w:val="decimal"/>
      <w:lvlText w:val="%1."/>
      <w:lvlJc w:val="left"/>
      <w:pPr>
        <w:tabs>
          <w:tab w:val="num" w:pos="540"/>
        </w:tabs>
        <w:ind w:left="540" w:hanging="360"/>
      </w:pPr>
      <w:rPr>
        <w:rFonts w:cs="Times New Roman" w:hint="default"/>
      </w:rPr>
    </w:lvl>
    <w:lvl w:ilvl="1" w:tplc="04190019" w:tentative="1">
      <w:start w:val="1"/>
      <w:numFmt w:val="lowerLetter"/>
      <w:lvlText w:val="%2."/>
      <w:lvlJc w:val="left"/>
      <w:pPr>
        <w:tabs>
          <w:tab w:val="num" w:pos="1260"/>
        </w:tabs>
        <w:ind w:left="1260" w:hanging="360"/>
      </w:pPr>
      <w:rPr>
        <w:rFonts w:cs="Times New Roman"/>
      </w:rPr>
    </w:lvl>
    <w:lvl w:ilvl="2" w:tplc="0419001B" w:tentative="1">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1">
    <w:nsid w:val="29E03398"/>
    <w:multiLevelType w:val="hybridMultilevel"/>
    <w:tmpl w:val="85488914"/>
    <w:lvl w:ilvl="0" w:tplc="0419000F">
      <w:start w:val="9"/>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nsid w:val="2AB10325"/>
    <w:multiLevelType w:val="hybridMultilevel"/>
    <w:tmpl w:val="7D4EB6D0"/>
    <w:lvl w:ilvl="0" w:tplc="0419000F">
      <w:start w:val="12"/>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2EBC0E0D"/>
    <w:multiLevelType w:val="hybridMultilevel"/>
    <w:tmpl w:val="6480E2FA"/>
    <w:lvl w:ilvl="0" w:tplc="AD681A8A">
      <w:start w:val="2"/>
      <w:numFmt w:val="bullet"/>
      <w:lvlText w:val="-"/>
      <w:lvlJc w:val="left"/>
      <w:pPr>
        <w:ind w:left="720" w:hanging="360"/>
      </w:pPr>
      <w:rPr>
        <w:rFonts w:ascii="Times New Roman" w:eastAsia="Times New Roman" w:hAnsi="Times New Roman" w:hint="default"/>
      </w:rPr>
    </w:lvl>
    <w:lvl w:ilvl="1" w:tplc="04220003">
      <w:start w:val="1"/>
      <w:numFmt w:val="bullet"/>
      <w:lvlText w:val="o"/>
      <w:lvlJc w:val="left"/>
      <w:pPr>
        <w:ind w:left="1440" w:hanging="360"/>
      </w:pPr>
      <w:rPr>
        <w:rFonts w:ascii="Courier New" w:hAnsi="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hint="default"/>
      </w:rPr>
    </w:lvl>
    <w:lvl w:ilvl="8" w:tplc="04220005">
      <w:start w:val="1"/>
      <w:numFmt w:val="bullet"/>
      <w:lvlText w:val=""/>
      <w:lvlJc w:val="left"/>
      <w:pPr>
        <w:ind w:left="6480" w:hanging="360"/>
      </w:pPr>
      <w:rPr>
        <w:rFonts w:ascii="Wingdings" w:hAnsi="Wingdings" w:hint="default"/>
      </w:rPr>
    </w:lvl>
  </w:abstractNum>
  <w:abstractNum w:abstractNumId="14">
    <w:nsid w:val="35525547"/>
    <w:multiLevelType w:val="hybridMultilevel"/>
    <w:tmpl w:val="B02AE22A"/>
    <w:lvl w:ilvl="0" w:tplc="0422000D">
      <w:start w:val="1"/>
      <w:numFmt w:val="bullet"/>
      <w:lvlText w:val=""/>
      <w:lvlJc w:val="left"/>
      <w:pPr>
        <w:ind w:left="730" w:hanging="360"/>
      </w:pPr>
      <w:rPr>
        <w:rFonts w:ascii="Wingdings" w:hAnsi="Wingdings" w:hint="default"/>
      </w:rPr>
    </w:lvl>
    <w:lvl w:ilvl="1" w:tplc="04220003">
      <w:start w:val="1"/>
      <w:numFmt w:val="bullet"/>
      <w:lvlText w:val="o"/>
      <w:lvlJc w:val="left"/>
      <w:pPr>
        <w:ind w:left="1450" w:hanging="360"/>
      </w:pPr>
      <w:rPr>
        <w:rFonts w:ascii="Courier New" w:hAnsi="Courier New" w:hint="default"/>
      </w:rPr>
    </w:lvl>
    <w:lvl w:ilvl="2" w:tplc="04220005">
      <w:start w:val="1"/>
      <w:numFmt w:val="bullet"/>
      <w:lvlText w:val=""/>
      <w:lvlJc w:val="left"/>
      <w:pPr>
        <w:ind w:left="2170" w:hanging="360"/>
      </w:pPr>
      <w:rPr>
        <w:rFonts w:ascii="Wingdings" w:hAnsi="Wingdings" w:hint="default"/>
      </w:rPr>
    </w:lvl>
    <w:lvl w:ilvl="3" w:tplc="04220001">
      <w:start w:val="1"/>
      <w:numFmt w:val="bullet"/>
      <w:lvlText w:val=""/>
      <w:lvlJc w:val="left"/>
      <w:pPr>
        <w:ind w:left="2890" w:hanging="360"/>
      </w:pPr>
      <w:rPr>
        <w:rFonts w:ascii="Symbol" w:hAnsi="Symbol" w:hint="default"/>
      </w:rPr>
    </w:lvl>
    <w:lvl w:ilvl="4" w:tplc="04220003">
      <w:start w:val="1"/>
      <w:numFmt w:val="bullet"/>
      <w:lvlText w:val="o"/>
      <w:lvlJc w:val="left"/>
      <w:pPr>
        <w:ind w:left="3610" w:hanging="360"/>
      </w:pPr>
      <w:rPr>
        <w:rFonts w:ascii="Courier New" w:hAnsi="Courier New" w:hint="default"/>
      </w:rPr>
    </w:lvl>
    <w:lvl w:ilvl="5" w:tplc="04220005">
      <w:start w:val="1"/>
      <w:numFmt w:val="bullet"/>
      <w:lvlText w:val=""/>
      <w:lvlJc w:val="left"/>
      <w:pPr>
        <w:ind w:left="4330" w:hanging="360"/>
      </w:pPr>
      <w:rPr>
        <w:rFonts w:ascii="Wingdings" w:hAnsi="Wingdings" w:hint="default"/>
      </w:rPr>
    </w:lvl>
    <w:lvl w:ilvl="6" w:tplc="04220001">
      <w:start w:val="1"/>
      <w:numFmt w:val="bullet"/>
      <w:lvlText w:val=""/>
      <w:lvlJc w:val="left"/>
      <w:pPr>
        <w:ind w:left="5050" w:hanging="360"/>
      </w:pPr>
      <w:rPr>
        <w:rFonts w:ascii="Symbol" w:hAnsi="Symbol" w:hint="default"/>
      </w:rPr>
    </w:lvl>
    <w:lvl w:ilvl="7" w:tplc="04220003">
      <w:start w:val="1"/>
      <w:numFmt w:val="bullet"/>
      <w:lvlText w:val="o"/>
      <w:lvlJc w:val="left"/>
      <w:pPr>
        <w:ind w:left="5770" w:hanging="360"/>
      </w:pPr>
      <w:rPr>
        <w:rFonts w:ascii="Courier New" w:hAnsi="Courier New" w:hint="default"/>
      </w:rPr>
    </w:lvl>
    <w:lvl w:ilvl="8" w:tplc="04220005">
      <w:start w:val="1"/>
      <w:numFmt w:val="bullet"/>
      <w:lvlText w:val=""/>
      <w:lvlJc w:val="left"/>
      <w:pPr>
        <w:ind w:left="6490" w:hanging="360"/>
      </w:pPr>
      <w:rPr>
        <w:rFonts w:ascii="Wingdings" w:hAnsi="Wingdings" w:hint="default"/>
      </w:rPr>
    </w:lvl>
  </w:abstractNum>
  <w:abstractNum w:abstractNumId="15">
    <w:nsid w:val="3BC70E28"/>
    <w:multiLevelType w:val="singleLevel"/>
    <w:tmpl w:val="F726254E"/>
    <w:lvl w:ilvl="0">
      <w:start w:val="1"/>
      <w:numFmt w:val="decimal"/>
      <w:lvlText w:val="2.%1."/>
      <w:lvlJc w:val="left"/>
      <w:pPr>
        <w:ind w:left="360" w:hanging="360"/>
      </w:pPr>
      <w:rPr>
        <w:rFonts w:ascii="Times New Roman" w:hAnsi="Times New Roman" w:cs="Times New Roman" w:hint="default"/>
      </w:rPr>
    </w:lvl>
  </w:abstractNum>
  <w:abstractNum w:abstractNumId="16">
    <w:nsid w:val="40B52AB3"/>
    <w:multiLevelType w:val="hybridMultilevel"/>
    <w:tmpl w:val="B85051D2"/>
    <w:lvl w:ilvl="0" w:tplc="0419000F">
      <w:start w:val="9"/>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7">
    <w:nsid w:val="42B90301"/>
    <w:multiLevelType w:val="hybridMultilevel"/>
    <w:tmpl w:val="8EF0F7D2"/>
    <w:lvl w:ilvl="0" w:tplc="E63085E2">
      <w:start w:val="1"/>
      <w:numFmt w:val="decimal"/>
      <w:lvlText w:val="%1."/>
      <w:lvlJc w:val="left"/>
      <w:pPr>
        <w:tabs>
          <w:tab w:val="num" w:pos="1065"/>
        </w:tabs>
        <w:ind w:left="1065" w:hanging="360"/>
      </w:pPr>
      <w:rPr>
        <w:rFonts w:cs="Times New Roman" w:hint="default"/>
      </w:rPr>
    </w:lvl>
    <w:lvl w:ilvl="1" w:tplc="04190019" w:tentative="1">
      <w:start w:val="1"/>
      <w:numFmt w:val="lowerLetter"/>
      <w:lvlText w:val="%2."/>
      <w:lvlJc w:val="left"/>
      <w:pPr>
        <w:tabs>
          <w:tab w:val="num" w:pos="1785"/>
        </w:tabs>
        <w:ind w:left="1785" w:hanging="360"/>
      </w:pPr>
      <w:rPr>
        <w:rFonts w:cs="Times New Roman"/>
      </w:rPr>
    </w:lvl>
    <w:lvl w:ilvl="2" w:tplc="0419001B" w:tentative="1">
      <w:start w:val="1"/>
      <w:numFmt w:val="lowerRoman"/>
      <w:lvlText w:val="%3."/>
      <w:lvlJc w:val="right"/>
      <w:pPr>
        <w:tabs>
          <w:tab w:val="num" w:pos="2505"/>
        </w:tabs>
        <w:ind w:left="2505" w:hanging="180"/>
      </w:pPr>
      <w:rPr>
        <w:rFonts w:cs="Times New Roman"/>
      </w:rPr>
    </w:lvl>
    <w:lvl w:ilvl="3" w:tplc="0419000F" w:tentative="1">
      <w:start w:val="1"/>
      <w:numFmt w:val="decimal"/>
      <w:lvlText w:val="%4."/>
      <w:lvlJc w:val="left"/>
      <w:pPr>
        <w:tabs>
          <w:tab w:val="num" w:pos="3225"/>
        </w:tabs>
        <w:ind w:left="3225" w:hanging="360"/>
      </w:pPr>
      <w:rPr>
        <w:rFonts w:cs="Times New Roman"/>
      </w:rPr>
    </w:lvl>
    <w:lvl w:ilvl="4" w:tplc="04190019" w:tentative="1">
      <w:start w:val="1"/>
      <w:numFmt w:val="lowerLetter"/>
      <w:lvlText w:val="%5."/>
      <w:lvlJc w:val="left"/>
      <w:pPr>
        <w:tabs>
          <w:tab w:val="num" w:pos="3945"/>
        </w:tabs>
        <w:ind w:left="3945" w:hanging="360"/>
      </w:pPr>
      <w:rPr>
        <w:rFonts w:cs="Times New Roman"/>
      </w:rPr>
    </w:lvl>
    <w:lvl w:ilvl="5" w:tplc="0419001B" w:tentative="1">
      <w:start w:val="1"/>
      <w:numFmt w:val="lowerRoman"/>
      <w:lvlText w:val="%6."/>
      <w:lvlJc w:val="right"/>
      <w:pPr>
        <w:tabs>
          <w:tab w:val="num" w:pos="4665"/>
        </w:tabs>
        <w:ind w:left="4665" w:hanging="180"/>
      </w:pPr>
      <w:rPr>
        <w:rFonts w:cs="Times New Roman"/>
      </w:rPr>
    </w:lvl>
    <w:lvl w:ilvl="6" w:tplc="0419000F" w:tentative="1">
      <w:start w:val="1"/>
      <w:numFmt w:val="decimal"/>
      <w:lvlText w:val="%7."/>
      <w:lvlJc w:val="left"/>
      <w:pPr>
        <w:tabs>
          <w:tab w:val="num" w:pos="5385"/>
        </w:tabs>
        <w:ind w:left="5385" w:hanging="360"/>
      </w:pPr>
      <w:rPr>
        <w:rFonts w:cs="Times New Roman"/>
      </w:rPr>
    </w:lvl>
    <w:lvl w:ilvl="7" w:tplc="04190019" w:tentative="1">
      <w:start w:val="1"/>
      <w:numFmt w:val="lowerLetter"/>
      <w:lvlText w:val="%8."/>
      <w:lvlJc w:val="left"/>
      <w:pPr>
        <w:tabs>
          <w:tab w:val="num" w:pos="6105"/>
        </w:tabs>
        <w:ind w:left="6105" w:hanging="360"/>
      </w:pPr>
      <w:rPr>
        <w:rFonts w:cs="Times New Roman"/>
      </w:rPr>
    </w:lvl>
    <w:lvl w:ilvl="8" w:tplc="0419001B" w:tentative="1">
      <w:start w:val="1"/>
      <w:numFmt w:val="lowerRoman"/>
      <w:lvlText w:val="%9."/>
      <w:lvlJc w:val="right"/>
      <w:pPr>
        <w:tabs>
          <w:tab w:val="num" w:pos="6825"/>
        </w:tabs>
        <w:ind w:left="6825" w:hanging="180"/>
      </w:pPr>
      <w:rPr>
        <w:rFonts w:cs="Times New Roman"/>
      </w:rPr>
    </w:lvl>
  </w:abstractNum>
  <w:abstractNum w:abstractNumId="18">
    <w:nsid w:val="458D75CD"/>
    <w:multiLevelType w:val="singleLevel"/>
    <w:tmpl w:val="F31AC218"/>
    <w:lvl w:ilvl="0">
      <w:start w:val="2"/>
      <w:numFmt w:val="decimal"/>
      <w:lvlText w:val="3.%1."/>
      <w:legacy w:legacy="1" w:legacySpace="0" w:legacyIndent="591"/>
      <w:lvlJc w:val="left"/>
      <w:rPr>
        <w:rFonts w:ascii="Times New Roman" w:hAnsi="Times New Roman" w:cs="Times New Roman" w:hint="default"/>
      </w:rPr>
    </w:lvl>
  </w:abstractNum>
  <w:abstractNum w:abstractNumId="19">
    <w:nsid w:val="460D2D03"/>
    <w:multiLevelType w:val="hybridMultilevel"/>
    <w:tmpl w:val="40C2D90A"/>
    <w:lvl w:ilvl="0" w:tplc="0419000F">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nsid w:val="46241B1D"/>
    <w:multiLevelType w:val="singleLevel"/>
    <w:tmpl w:val="DB0AA42C"/>
    <w:lvl w:ilvl="0">
      <w:start w:val="4"/>
      <w:numFmt w:val="decimal"/>
      <w:lvlText w:val="5.%1."/>
      <w:legacy w:legacy="1" w:legacySpace="0" w:legacyIndent="634"/>
      <w:lvlJc w:val="left"/>
      <w:rPr>
        <w:rFonts w:ascii="Times New Roman" w:hAnsi="Times New Roman" w:cs="Times New Roman" w:hint="default"/>
      </w:rPr>
    </w:lvl>
  </w:abstractNum>
  <w:abstractNum w:abstractNumId="21">
    <w:nsid w:val="4FB76F1F"/>
    <w:multiLevelType w:val="hybridMultilevel"/>
    <w:tmpl w:val="5290BF3A"/>
    <w:lvl w:ilvl="0" w:tplc="0419000F">
      <w:start w:val="9"/>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nsid w:val="526A0542"/>
    <w:multiLevelType w:val="hybridMultilevel"/>
    <w:tmpl w:val="AE405C26"/>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3">
    <w:nsid w:val="528509F9"/>
    <w:multiLevelType w:val="hybridMultilevel"/>
    <w:tmpl w:val="AEB2576E"/>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4">
    <w:nsid w:val="54464A94"/>
    <w:multiLevelType w:val="singleLevel"/>
    <w:tmpl w:val="91BEA24E"/>
    <w:lvl w:ilvl="0">
      <w:start w:val="1"/>
      <w:numFmt w:val="decimal"/>
      <w:lvlText w:val="6.%1."/>
      <w:legacy w:legacy="1" w:legacySpace="0" w:legacyIndent="706"/>
      <w:lvlJc w:val="left"/>
      <w:rPr>
        <w:rFonts w:ascii="Times New Roman" w:hAnsi="Times New Roman" w:cs="Times New Roman" w:hint="default"/>
      </w:rPr>
    </w:lvl>
  </w:abstractNum>
  <w:abstractNum w:abstractNumId="25">
    <w:nsid w:val="592E0A32"/>
    <w:multiLevelType w:val="hybridMultilevel"/>
    <w:tmpl w:val="0B46E0DA"/>
    <w:lvl w:ilvl="0" w:tplc="9E34A0AA">
      <w:start w:val="12"/>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2F524F3"/>
    <w:multiLevelType w:val="singleLevel"/>
    <w:tmpl w:val="F4F867F4"/>
    <w:lvl w:ilvl="0">
      <w:start w:val="6"/>
      <w:numFmt w:val="decimal"/>
      <w:lvlText w:val="5.%1."/>
      <w:legacy w:legacy="1" w:legacySpace="0" w:legacyIndent="504"/>
      <w:lvlJc w:val="left"/>
      <w:rPr>
        <w:rFonts w:ascii="Times New Roman" w:hAnsi="Times New Roman" w:cs="Times New Roman" w:hint="default"/>
        <w:sz w:val="28"/>
        <w:szCs w:val="28"/>
      </w:rPr>
    </w:lvl>
  </w:abstractNum>
  <w:abstractNum w:abstractNumId="27">
    <w:nsid w:val="681F3EC8"/>
    <w:multiLevelType w:val="hybridMultilevel"/>
    <w:tmpl w:val="F3AA86B6"/>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8">
    <w:nsid w:val="6FBF5065"/>
    <w:multiLevelType w:val="hybridMultilevel"/>
    <w:tmpl w:val="5EEAACBE"/>
    <w:lvl w:ilvl="0" w:tplc="58620586">
      <w:start w:val="1"/>
      <w:numFmt w:val="decimal"/>
      <w:lvlText w:val="%1."/>
      <w:lvlJc w:val="left"/>
      <w:pPr>
        <w:tabs>
          <w:tab w:val="num" w:pos="540"/>
        </w:tabs>
        <w:ind w:left="540" w:hanging="360"/>
      </w:pPr>
      <w:rPr>
        <w:rFonts w:cs="Times New Roman" w:hint="default"/>
      </w:rPr>
    </w:lvl>
    <w:lvl w:ilvl="1" w:tplc="04190019" w:tentative="1">
      <w:start w:val="1"/>
      <w:numFmt w:val="lowerLetter"/>
      <w:lvlText w:val="%2."/>
      <w:lvlJc w:val="left"/>
      <w:pPr>
        <w:tabs>
          <w:tab w:val="num" w:pos="1260"/>
        </w:tabs>
        <w:ind w:left="1260" w:hanging="360"/>
      </w:pPr>
      <w:rPr>
        <w:rFonts w:cs="Times New Roman"/>
      </w:rPr>
    </w:lvl>
    <w:lvl w:ilvl="2" w:tplc="0419001B" w:tentative="1">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29">
    <w:nsid w:val="7C6324E3"/>
    <w:multiLevelType w:val="hybridMultilevel"/>
    <w:tmpl w:val="A948CEDC"/>
    <w:lvl w:ilvl="0" w:tplc="808E6018">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0"/>
    <w:lvlOverride w:ilvl="0">
      <w:lvl w:ilvl="0">
        <w:numFmt w:val="bullet"/>
        <w:lvlText w:val="-"/>
        <w:legacy w:legacy="1" w:legacySpace="0" w:legacyIndent="168"/>
        <w:lvlJc w:val="left"/>
        <w:rPr>
          <w:rFonts w:ascii="Times New Roman" w:hAnsi="Times New Roman" w:hint="default"/>
        </w:rPr>
      </w:lvl>
    </w:lvlOverride>
  </w:num>
  <w:num w:numId="3">
    <w:abstractNumId w:val="0"/>
    <w:lvlOverride w:ilvl="0">
      <w:lvl w:ilvl="0">
        <w:numFmt w:val="bullet"/>
        <w:lvlText w:val="-"/>
        <w:legacy w:legacy="1" w:legacySpace="0" w:legacyIndent="167"/>
        <w:lvlJc w:val="left"/>
        <w:rPr>
          <w:rFonts w:ascii="Times New Roman" w:hAnsi="Times New Roman" w:hint="default"/>
        </w:rPr>
      </w:lvl>
    </w:lvlOverride>
  </w:num>
  <w:num w:numId="4">
    <w:abstractNumId w:val="18"/>
  </w:num>
  <w:num w:numId="5">
    <w:abstractNumId w:val="0"/>
    <w:lvlOverride w:ilvl="0">
      <w:lvl w:ilvl="0">
        <w:numFmt w:val="bullet"/>
        <w:lvlText w:val="-"/>
        <w:legacy w:legacy="1" w:legacySpace="0" w:legacyIndent="225"/>
        <w:lvlJc w:val="left"/>
        <w:rPr>
          <w:rFonts w:ascii="Times New Roman" w:hAnsi="Times New Roman" w:hint="default"/>
        </w:rPr>
      </w:lvl>
    </w:lvlOverride>
  </w:num>
  <w:num w:numId="6">
    <w:abstractNumId w:val="20"/>
  </w:num>
  <w:num w:numId="7">
    <w:abstractNumId w:val="26"/>
  </w:num>
  <w:num w:numId="8">
    <w:abstractNumId w:val="24"/>
  </w:num>
  <w:num w:numId="9">
    <w:abstractNumId w:val="15"/>
  </w:num>
  <w:num w:numId="10">
    <w:abstractNumId w:val="13"/>
  </w:num>
  <w:num w:numId="11">
    <w:abstractNumId w:val="14"/>
  </w:num>
  <w:num w:numId="12">
    <w:abstractNumId w:val="27"/>
  </w:num>
  <w:num w:numId="13">
    <w:abstractNumId w:val="2"/>
  </w:num>
  <w:num w:numId="14">
    <w:abstractNumId w:val="17"/>
  </w:num>
  <w:num w:numId="15">
    <w:abstractNumId w:val="5"/>
  </w:num>
  <w:num w:numId="16">
    <w:abstractNumId w:val="29"/>
  </w:num>
  <w:num w:numId="17">
    <w:abstractNumId w:val="28"/>
  </w:num>
  <w:num w:numId="18">
    <w:abstractNumId w:val="10"/>
  </w:num>
  <w:num w:numId="19">
    <w:abstractNumId w:val="23"/>
  </w:num>
  <w:num w:numId="20">
    <w:abstractNumId w:val="6"/>
  </w:num>
  <w:num w:numId="21">
    <w:abstractNumId w:val="4"/>
  </w:num>
  <w:num w:numId="22">
    <w:abstractNumId w:val="22"/>
  </w:num>
  <w:num w:numId="23">
    <w:abstractNumId w:val="16"/>
  </w:num>
  <w:num w:numId="24">
    <w:abstractNumId w:val="7"/>
  </w:num>
  <w:num w:numId="25">
    <w:abstractNumId w:val="11"/>
  </w:num>
  <w:num w:numId="26">
    <w:abstractNumId w:val="12"/>
  </w:num>
  <w:num w:numId="27">
    <w:abstractNumId w:val="21"/>
  </w:num>
  <w:num w:numId="28">
    <w:abstractNumId w:val="19"/>
  </w:num>
  <w:num w:numId="29">
    <w:abstractNumId w:val="3"/>
  </w:num>
  <w:num w:numId="30">
    <w:abstractNumId w:val="1"/>
  </w:num>
  <w:num w:numId="31">
    <w:abstractNumId w:val="25"/>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proofState w:spelling="clean" w:grammar="clean"/>
  <w:defaultTabStop w:val="708"/>
  <w:hyphenationZone w:val="425"/>
  <w:doNotHyphenateCaps/>
  <w:characterSpacingControl w:val="doNotCompress"/>
  <w:doNotValidateAgainstSchema/>
  <w:doNotDemarcateInvalidXml/>
  <w:compat/>
  <w:rsids>
    <w:rsidRoot w:val="00B006B9"/>
    <w:rsid w:val="000069E6"/>
    <w:rsid w:val="00010946"/>
    <w:rsid w:val="000140D2"/>
    <w:rsid w:val="00014A66"/>
    <w:rsid w:val="000232AF"/>
    <w:rsid w:val="0006054C"/>
    <w:rsid w:val="000658B3"/>
    <w:rsid w:val="0008676F"/>
    <w:rsid w:val="00086FEE"/>
    <w:rsid w:val="00095297"/>
    <w:rsid w:val="00095B4C"/>
    <w:rsid w:val="000977C0"/>
    <w:rsid w:val="000A3D17"/>
    <w:rsid w:val="000A611E"/>
    <w:rsid w:val="000B41F8"/>
    <w:rsid w:val="000B4677"/>
    <w:rsid w:val="000C5401"/>
    <w:rsid w:val="000D7412"/>
    <w:rsid w:val="001003E0"/>
    <w:rsid w:val="00102EE3"/>
    <w:rsid w:val="0011051E"/>
    <w:rsid w:val="00112FA2"/>
    <w:rsid w:val="0011608B"/>
    <w:rsid w:val="00122790"/>
    <w:rsid w:val="001343CC"/>
    <w:rsid w:val="001526DC"/>
    <w:rsid w:val="001549FD"/>
    <w:rsid w:val="001615F5"/>
    <w:rsid w:val="00161B78"/>
    <w:rsid w:val="00163ED1"/>
    <w:rsid w:val="001642E0"/>
    <w:rsid w:val="00182237"/>
    <w:rsid w:val="00191AE3"/>
    <w:rsid w:val="001A3AD2"/>
    <w:rsid w:val="001B072C"/>
    <w:rsid w:val="001B56F0"/>
    <w:rsid w:val="001B6FA0"/>
    <w:rsid w:val="001C1AD3"/>
    <w:rsid w:val="001D6FFA"/>
    <w:rsid w:val="001E4A67"/>
    <w:rsid w:val="001E5D49"/>
    <w:rsid w:val="001F2616"/>
    <w:rsid w:val="001F6C2D"/>
    <w:rsid w:val="002048DE"/>
    <w:rsid w:val="00205EE4"/>
    <w:rsid w:val="002228E8"/>
    <w:rsid w:val="0025498E"/>
    <w:rsid w:val="002663FC"/>
    <w:rsid w:val="00272510"/>
    <w:rsid w:val="002A30A6"/>
    <w:rsid w:val="002B2FE1"/>
    <w:rsid w:val="002B62AE"/>
    <w:rsid w:val="002B6A86"/>
    <w:rsid w:val="002C3040"/>
    <w:rsid w:val="002C7D14"/>
    <w:rsid w:val="002C7FB5"/>
    <w:rsid w:val="002D164D"/>
    <w:rsid w:val="002D39F4"/>
    <w:rsid w:val="002F2B4A"/>
    <w:rsid w:val="002F45B1"/>
    <w:rsid w:val="00300ECD"/>
    <w:rsid w:val="0031310A"/>
    <w:rsid w:val="00316500"/>
    <w:rsid w:val="0032173D"/>
    <w:rsid w:val="003308A8"/>
    <w:rsid w:val="00335B75"/>
    <w:rsid w:val="00337D18"/>
    <w:rsid w:val="00354643"/>
    <w:rsid w:val="00354C38"/>
    <w:rsid w:val="00354EF2"/>
    <w:rsid w:val="003738E8"/>
    <w:rsid w:val="00377A04"/>
    <w:rsid w:val="003938F8"/>
    <w:rsid w:val="0039452E"/>
    <w:rsid w:val="00395373"/>
    <w:rsid w:val="00396C97"/>
    <w:rsid w:val="003A4DBC"/>
    <w:rsid w:val="003B0F74"/>
    <w:rsid w:val="003B458E"/>
    <w:rsid w:val="003C001D"/>
    <w:rsid w:val="003C2589"/>
    <w:rsid w:val="003D0EE5"/>
    <w:rsid w:val="003E5B16"/>
    <w:rsid w:val="003F42F9"/>
    <w:rsid w:val="003F5416"/>
    <w:rsid w:val="004047AB"/>
    <w:rsid w:val="0041208F"/>
    <w:rsid w:val="004126DE"/>
    <w:rsid w:val="004222D9"/>
    <w:rsid w:val="00425EFD"/>
    <w:rsid w:val="00451DAE"/>
    <w:rsid w:val="00465D71"/>
    <w:rsid w:val="00484F12"/>
    <w:rsid w:val="00494BD6"/>
    <w:rsid w:val="004A5879"/>
    <w:rsid w:val="004B1D3F"/>
    <w:rsid w:val="004B3B0C"/>
    <w:rsid w:val="004B5FE5"/>
    <w:rsid w:val="004D30F1"/>
    <w:rsid w:val="004D5D5D"/>
    <w:rsid w:val="004E22DF"/>
    <w:rsid w:val="004E7E3B"/>
    <w:rsid w:val="005034AC"/>
    <w:rsid w:val="00503D15"/>
    <w:rsid w:val="00506323"/>
    <w:rsid w:val="0052095F"/>
    <w:rsid w:val="00526F33"/>
    <w:rsid w:val="00532ED0"/>
    <w:rsid w:val="005334D0"/>
    <w:rsid w:val="00544D7D"/>
    <w:rsid w:val="00550F43"/>
    <w:rsid w:val="00551F96"/>
    <w:rsid w:val="00564820"/>
    <w:rsid w:val="005723EA"/>
    <w:rsid w:val="00586A54"/>
    <w:rsid w:val="00586EF9"/>
    <w:rsid w:val="005938F4"/>
    <w:rsid w:val="005B1F48"/>
    <w:rsid w:val="005C20DB"/>
    <w:rsid w:val="005C3FFD"/>
    <w:rsid w:val="005E231D"/>
    <w:rsid w:val="005E6CF4"/>
    <w:rsid w:val="00654410"/>
    <w:rsid w:val="006660FB"/>
    <w:rsid w:val="00676D1A"/>
    <w:rsid w:val="0069229E"/>
    <w:rsid w:val="00696B8C"/>
    <w:rsid w:val="006A0230"/>
    <w:rsid w:val="006B712E"/>
    <w:rsid w:val="006C021D"/>
    <w:rsid w:val="006C4D44"/>
    <w:rsid w:val="006C5195"/>
    <w:rsid w:val="006D1D68"/>
    <w:rsid w:val="006D235F"/>
    <w:rsid w:val="006D3A59"/>
    <w:rsid w:val="006E41B0"/>
    <w:rsid w:val="006F0821"/>
    <w:rsid w:val="006F6148"/>
    <w:rsid w:val="00701544"/>
    <w:rsid w:val="00702D36"/>
    <w:rsid w:val="0070715C"/>
    <w:rsid w:val="007103A4"/>
    <w:rsid w:val="0072589D"/>
    <w:rsid w:val="00730977"/>
    <w:rsid w:val="0073329B"/>
    <w:rsid w:val="007426A9"/>
    <w:rsid w:val="007505DE"/>
    <w:rsid w:val="00752255"/>
    <w:rsid w:val="00781DEE"/>
    <w:rsid w:val="00782C2E"/>
    <w:rsid w:val="00783168"/>
    <w:rsid w:val="0079267D"/>
    <w:rsid w:val="007A0CB1"/>
    <w:rsid w:val="007A7503"/>
    <w:rsid w:val="007B4CCE"/>
    <w:rsid w:val="007C0CD0"/>
    <w:rsid w:val="007D3EBD"/>
    <w:rsid w:val="007D7B6E"/>
    <w:rsid w:val="007E7590"/>
    <w:rsid w:val="00812ECB"/>
    <w:rsid w:val="00830E79"/>
    <w:rsid w:val="008368A9"/>
    <w:rsid w:val="00843BA6"/>
    <w:rsid w:val="0084733F"/>
    <w:rsid w:val="00861597"/>
    <w:rsid w:val="00876773"/>
    <w:rsid w:val="008774F2"/>
    <w:rsid w:val="00891785"/>
    <w:rsid w:val="008937B4"/>
    <w:rsid w:val="008A3232"/>
    <w:rsid w:val="008A509C"/>
    <w:rsid w:val="008B2DC0"/>
    <w:rsid w:val="008D214B"/>
    <w:rsid w:val="008D5BDC"/>
    <w:rsid w:val="0091455C"/>
    <w:rsid w:val="00922BD0"/>
    <w:rsid w:val="00937828"/>
    <w:rsid w:val="00941D50"/>
    <w:rsid w:val="00947668"/>
    <w:rsid w:val="00955573"/>
    <w:rsid w:val="00957C6A"/>
    <w:rsid w:val="009606E4"/>
    <w:rsid w:val="00966DC0"/>
    <w:rsid w:val="00982C13"/>
    <w:rsid w:val="00984D46"/>
    <w:rsid w:val="00995CC9"/>
    <w:rsid w:val="00996193"/>
    <w:rsid w:val="009C168E"/>
    <w:rsid w:val="009C37AF"/>
    <w:rsid w:val="009C7B6E"/>
    <w:rsid w:val="009C7B95"/>
    <w:rsid w:val="009D2D72"/>
    <w:rsid w:val="009E22A8"/>
    <w:rsid w:val="009F08C8"/>
    <w:rsid w:val="009F20AC"/>
    <w:rsid w:val="00A0167B"/>
    <w:rsid w:val="00A0303D"/>
    <w:rsid w:val="00A04425"/>
    <w:rsid w:val="00A31942"/>
    <w:rsid w:val="00A60B05"/>
    <w:rsid w:val="00AA0007"/>
    <w:rsid w:val="00AB0860"/>
    <w:rsid w:val="00AB2C5F"/>
    <w:rsid w:val="00AB3589"/>
    <w:rsid w:val="00AD3557"/>
    <w:rsid w:val="00AD4B46"/>
    <w:rsid w:val="00AF3D46"/>
    <w:rsid w:val="00AF61BC"/>
    <w:rsid w:val="00B006B9"/>
    <w:rsid w:val="00B00E83"/>
    <w:rsid w:val="00B056B5"/>
    <w:rsid w:val="00B12854"/>
    <w:rsid w:val="00B2051F"/>
    <w:rsid w:val="00B300C8"/>
    <w:rsid w:val="00B30839"/>
    <w:rsid w:val="00B31720"/>
    <w:rsid w:val="00B377B7"/>
    <w:rsid w:val="00B42379"/>
    <w:rsid w:val="00B46C7C"/>
    <w:rsid w:val="00B62FDD"/>
    <w:rsid w:val="00B90766"/>
    <w:rsid w:val="00BC5BE1"/>
    <w:rsid w:val="00BE16DB"/>
    <w:rsid w:val="00BF2871"/>
    <w:rsid w:val="00C10EC9"/>
    <w:rsid w:val="00C134DE"/>
    <w:rsid w:val="00C26B70"/>
    <w:rsid w:val="00C60C13"/>
    <w:rsid w:val="00C7534D"/>
    <w:rsid w:val="00C81A19"/>
    <w:rsid w:val="00C84B61"/>
    <w:rsid w:val="00C96484"/>
    <w:rsid w:val="00C97FCB"/>
    <w:rsid w:val="00CB1567"/>
    <w:rsid w:val="00CB28C1"/>
    <w:rsid w:val="00CB5BD1"/>
    <w:rsid w:val="00CC2CD3"/>
    <w:rsid w:val="00CD4988"/>
    <w:rsid w:val="00CF5768"/>
    <w:rsid w:val="00CF770C"/>
    <w:rsid w:val="00D01BD6"/>
    <w:rsid w:val="00D11818"/>
    <w:rsid w:val="00D14589"/>
    <w:rsid w:val="00D15E06"/>
    <w:rsid w:val="00D20E2B"/>
    <w:rsid w:val="00D24A97"/>
    <w:rsid w:val="00D37B17"/>
    <w:rsid w:val="00D44F2A"/>
    <w:rsid w:val="00D51272"/>
    <w:rsid w:val="00D5177D"/>
    <w:rsid w:val="00D51E54"/>
    <w:rsid w:val="00D62C14"/>
    <w:rsid w:val="00D678AC"/>
    <w:rsid w:val="00D9206A"/>
    <w:rsid w:val="00D93CDB"/>
    <w:rsid w:val="00DA3D29"/>
    <w:rsid w:val="00DB7822"/>
    <w:rsid w:val="00DC1C78"/>
    <w:rsid w:val="00DC4B93"/>
    <w:rsid w:val="00E01174"/>
    <w:rsid w:val="00E23FBD"/>
    <w:rsid w:val="00E31B55"/>
    <w:rsid w:val="00E533AC"/>
    <w:rsid w:val="00E54370"/>
    <w:rsid w:val="00E627C7"/>
    <w:rsid w:val="00E629B3"/>
    <w:rsid w:val="00E631D7"/>
    <w:rsid w:val="00E82A8C"/>
    <w:rsid w:val="00E92952"/>
    <w:rsid w:val="00EA18A5"/>
    <w:rsid w:val="00EE15CE"/>
    <w:rsid w:val="00EF223D"/>
    <w:rsid w:val="00F140A1"/>
    <w:rsid w:val="00F14263"/>
    <w:rsid w:val="00F24327"/>
    <w:rsid w:val="00F27EC0"/>
    <w:rsid w:val="00F31108"/>
    <w:rsid w:val="00F46A32"/>
    <w:rsid w:val="00F658BC"/>
    <w:rsid w:val="00F775B8"/>
    <w:rsid w:val="00F814E3"/>
    <w:rsid w:val="00F854BA"/>
    <w:rsid w:val="00F91073"/>
    <w:rsid w:val="00F93112"/>
    <w:rsid w:val="00FB60B3"/>
    <w:rsid w:val="00FD3B41"/>
    <w:rsid w:val="00FE12F0"/>
    <w:rsid w:val="00FE1ACF"/>
    <w:rsid w:val="00FE70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EF9"/>
    <w:pPr>
      <w:widowControl w:val="0"/>
      <w:autoSpaceDE w:val="0"/>
      <w:autoSpaceDN w:val="0"/>
      <w:adjustRightInd w:val="0"/>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B006B9"/>
    <w:pPr>
      <w:widowControl/>
      <w:autoSpaceDE/>
      <w:autoSpaceDN/>
      <w:adjustRightInd/>
      <w:ind w:firstLine="709"/>
      <w:jc w:val="both"/>
    </w:pPr>
    <w:rPr>
      <w:rFonts w:ascii="Consolas" w:eastAsia="Calibri" w:hAnsi="Consolas"/>
      <w:sz w:val="21"/>
      <w:szCs w:val="21"/>
    </w:rPr>
  </w:style>
  <w:style w:type="character" w:customStyle="1" w:styleId="a4">
    <w:name w:val="Текст Знак"/>
    <w:link w:val="a3"/>
    <w:uiPriority w:val="99"/>
    <w:locked/>
    <w:rsid w:val="00B006B9"/>
    <w:rPr>
      <w:rFonts w:ascii="Consolas" w:hAnsi="Consolas" w:cs="Times New Roman"/>
      <w:sz w:val="21"/>
    </w:rPr>
  </w:style>
  <w:style w:type="paragraph" w:styleId="a5">
    <w:name w:val="List Paragraph"/>
    <w:basedOn w:val="a"/>
    <w:uiPriority w:val="99"/>
    <w:qFormat/>
    <w:rsid w:val="009C7B6E"/>
    <w:pPr>
      <w:ind w:left="720"/>
    </w:pPr>
  </w:style>
  <w:style w:type="paragraph" w:styleId="a6">
    <w:name w:val="Balloon Text"/>
    <w:basedOn w:val="a"/>
    <w:link w:val="a7"/>
    <w:uiPriority w:val="99"/>
    <w:semiHidden/>
    <w:rsid w:val="00B62FDD"/>
    <w:rPr>
      <w:rFonts w:ascii="Tahoma" w:hAnsi="Tahoma"/>
      <w:sz w:val="16"/>
      <w:szCs w:val="16"/>
    </w:rPr>
  </w:style>
  <w:style w:type="character" w:customStyle="1" w:styleId="a7">
    <w:name w:val="Текст выноски Знак"/>
    <w:link w:val="a6"/>
    <w:uiPriority w:val="99"/>
    <w:semiHidden/>
    <w:locked/>
    <w:rsid w:val="00B62FDD"/>
    <w:rPr>
      <w:rFonts w:ascii="Tahoma" w:hAnsi="Tahoma" w:cs="Times New Roman"/>
      <w:sz w:val="16"/>
      <w:lang w:val="ru-RU" w:eastAsia="ru-RU"/>
    </w:rPr>
  </w:style>
  <w:style w:type="character" w:customStyle="1" w:styleId="apple-converted-space">
    <w:name w:val="apple-converted-space"/>
    <w:uiPriority w:val="99"/>
    <w:rsid w:val="00941D50"/>
    <w:rPr>
      <w:rFonts w:cs="Times New Roman"/>
    </w:rPr>
  </w:style>
  <w:style w:type="character" w:styleId="a8">
    <w:name w:val="Hyperlink"/>
    <w:uiPriority w:val="99"/>
    <w:rsid w:val="00941D50"/>
    <w:rPr>
      <w:rFonts w:cs="Times New Roman"/>
      <w:color w:val="0000FF"/>
      <w:u w:val="single"/>
    </w:rPr>
  </w:style>
  <w:style w:type="paragraph" w:customStyle="1" w:styleId="rvps2">
    <w:name w:val="rvps2"/>
    <w:basedOn w:val="a"/>
    <w:rsid w:val="003C2589"/>
    <w:pPr>
      <w:widowControl/>
      <w:autoSpaceDE/>
      <w:autoSpaceDN/>
      <w:adjustRightInd/>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EF9"/>
    <w:pPr>
      <w:widowControl w:val="0"/>
      <w:autoSpaceDE w:val="0"/>
      <w:autoSpaceDN w:val="0"/>
      <w:adjustRightInd w:val="0"/>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B006B9"/>
    <w:pPr>
      <w:widowControl/>
      <w:autoSpaceDE/>
      <w:autoSpaceDN/>
      <w:adjustRightInd/>
      <w:ind w:firstLine="709"/>
      <w:jc w:val="both"/>
    </w:pPr>
    <w:rPr>
      <w:rFonts w:ascii="Consolas" w:eastAsia="Calibri" w:hAnsi="Consolas"/>
      <w:sz w:val="21"/>
      <w:szCs w:val="21"/>
    </w:rPr>
  </w:style>
  <w:style w:type="character" w:customStyle="1" w:styleId="a4">
    <w:name w:val="Текст Знак"/>
    <w:link w:val="a3"/>
    <w:uiPriority w:val="99"/>
    <w:locked/>
    <w:rsid w:val="00B006B9"/>
    <w:rPr>
      <w:rFonts w:ascii="Consolas" w:hAnsi="Consolas" w:cs="Times New Roman"/>
      <w:sz w:val="21"/>
    </w:rPr>
  </w:style>
  <w:style w:type="paragraph" w:styleId="a5">
    <w:name w:val="List Paragraph"/>
    <w:basedOn w:val="a"/>
    <w:uiPriority w:val="99"/>
    <w:qFormat/>
    <w:rsid w:val="009C7B6E"/>
    <w:pPr>
      <w:ind w:left="720"/>
    </w:pPr>
  </w:style>
  <w:style w:type="paragraph" w:styleId="a6">
    <w:name w:val="Balloon Text"/>
    <w:basedOn w:val="a"/>
    <w:link w:val="a7"/>
    <w:uiPriority w:val="99"/>
    <w:semiHidden/>
    <w:rsid w:val="00B62FDD"/>
    <w:rPr>
      <w:rFonts w:ascii="Tahoma" w:hAnsi="Tahoma"/>
      <w:sz w:val="16"/>
      <w:szCs w:val="16"/>
    </w:rPr>
  </w:style>
  <w:style w:type="character" w:customStyle="1" w:styleId="a7">
    <w:name w:val="Текст выноски Знак"/>
    <w:link w:val="a6"/>
    <w:uiPriority w:val="99"/>
    <w:semiHidden/>
    <w:locked/>
    <w:rsid w:val="00B62FDD"/>
    <w:rPr>
      <w:rFonts w:ascii="Tahoma" w:hAnsi="Tahoma" w:cs="Times New Roman"/>
      <w:sz w:val="16"/>
      <w:lang w:val="ru-RU" w:eastAsia="ru-RU"/>
    </w:rPr>
  </w:style>
  <w:style w:type="character" w:customStyle="1" w:styleId="apple-converted-space">
    <w:name w:val="apple-converted-space"/>
    <w:uiPriority w:val="99"/>
    <w:rsid w:val="00941D50"/>
    <w:rPr>
      <w:rFonts w:cs="Times New Roman"/>
    </w:rPr>
  </w:style>
  <w:style w:type="character" w:styleId="a8">
    <w:name w:val="Hyperlink"/>
    <w:uiPriority w:val="99"/>
    <w:rsid w:val="00941D50"/>
    <w:rPr>
      <w:rFonts w:cs="Times New Roman"/>
      <w:color w:val="0000FF"/>
      <w:u w:val="single"/>
    </w:rPr>
  </w:style>
  <w:style w:type="paragraph" w:customStyle="1" w:styleId="rvps2">
    <w:name w:val="rvps2"/>
    <w:basedOn w:val="a"/>
    <w:rsid w:val="003C2589"/>
    <w:pPr>
      <w:widowControl/>
      <w:autoSpaceDE/>
      <w:autoSpaceDN/>
      <w:adjustRightInd/>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09756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zakon3.rada.gov.ua/laws/show/3551-12"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52A7D-C4C5-4D3C-924F-3D7D8547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16</Pages>
  <Words>2543</Words>
  <Characters>16478</Characters>
  <Application>Microsoft Office Word</Application>
  <DocSecurity>0</DocSecurity>
  <Lines>137</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18984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BonD</cp:lastModifiedBy>
  <cp:revision>5</cp:revision>
  <cp:lastPrinted>2019-06-13T05:20:00Z</cp:lastPrinted>
  <dcterms:created xsi:type="dcterms:W3CDTF">2019-06-05T09:53:00Z</dcterms:created>
  <dcterms:modified xsi:type="dcterms:W3CDTF">2019-06-24T09:39:00Z</dcterms:modified>
</cp:coreProperties>
</file>