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BBB9" w14:textId="77777777" w:rsidR="00B14F41" w:rsidRDefault="00B14F41">
      <w:pPr>
        <w:spacing w:before="240" w:after="240"/>
      </w:pPr>
    </w:p>
    <w:p w14:paraId="7B2C838B" w14:textId="77777777" w:rsidR="00B14F41" w:rsidRPr="00B14D9D" w:rsidRDefault="00000000">
      <w:pPr>
        <w:spacing w:after="200"/>
        <w:jc w:val="center"/>
        <w:rPr>
          <w:lang w:val="en-GB"/>
        </w:rPr>
      </w:pPr>
      <w:r w:rsidRPr="00B14D9D">
        <w:rPr>
          <w:b/>
          <w:bCs/>
          <w:color w:val="1F3864"/>
          <w:sz w:val="56"/>
          <w:szCs w:val="56"/>
          <w:lang w:val="en-GB"/>
        </w:rPr>
        <w:t>Intelligent University Observatory</w:t>
      </w:r>
    </w:p>
    <w:p w14:paraId="75BF5571" w14:textId="77777777" w:rsidR="00B14F41" w:rsidRPr="00B14D9D" w:rsidRDefault="00000000">
      <w:pPr>
        <w:spacing w:after="100"/>
        <w:jc w:val="center"/>
        <w:rPr>
          <w:lang w:val="en-GB"/>
        </w:rPr>
      </w:pPr>
      <w:r w:rsidRPr="00B14D9D">
        <w:rPr>
          <w:i/>
          <w:iCs/>
          <w:color w:val="2E5FA3"/>
          <w:sz w:val="34"/>
          <w:szCs w:val="34"/>
          <w:lang w:val="en-GB"/>
        </w:rPr>
        <w:t>Multi-Agent System for University Timetabling</w:t>
      </w:r>
    </w:p>
    <w:p w14:paraId="483DCA42" w14:textId="77777777" w:rsidR="00B14F41" w:rsidRPr="00B14D9D" w:rsidRDefault="00B14F41">
      <w:pPr>
        <w:pBdr>
          <w:bottom w:val="single" w:sz="12" w:space="8" w:color="4472C4"/>
        </w:pBdr>
        <w:spacing w:after="600"/>
        <w:jc w:val="center"/>
        <w:rPr>
          <w:lang w:val="en-GB"/>
        </w:rPr>
      </w:pPr>
    </w:p>
    <w:p w14:paraId="058529B6" w14:textId="77777777" w:rsidR="00B14F41" w:rsidRPr="00B14D9D" w:rsidRDefault="00B14F41">
      <w:pPr>
        <w:spacing w:before="120" w:after="120"/>
        <w:rPr>
          <w:lang w:val="en-GB"/>
        </w:rPr>
      </w:pPr>
    </w:p>
    <w:p w14:paraId="609DD586" w14:textId="77777777" w:rsidR="00B14F41" w:rsidRPr="00B14D9D" w:rsidRDefault="00000000">
      <w:pPr>
        <w:spacing w:after="80"/>
        <w:jc w:val="center"/>
        <w:rPr>
          <w:lang w:val="en-GB"/>
        </w:rPr>
      </w:pPr>
      <w:r w:rsidRPr="00B14D9D">
        <w:rPr>
          <w:b/>
          <w:bCs/>
          <w:color w:val="2C3E6B"/>
          <w:sz w:val="30"/>
          <w:szCs w:val="30"/>
          <w:lang w:val="en-GB"/>
        </w:rPr>
        <w:t>Project Report</w:t>
      </w:r>
    </w:p>
    <w:p w14:paraId="22156E8B" w14:textId="77777777" w:rsidR="00B14F41" w:rsidRPr="00B14D9D" w:rsidRDefault="00000000">
      <w:pPr>
        <w:spacing w:after="80"/>
        <w:jc w:val="center"/>
        <w:rPr>
          <w:lang w:val="en-GB"/>
        </w:rPr>
      </w:pPr>
      <w:r w:rsidRPr="00B14D9D">
        <w:rPr>
          <w:sz w:val="24"/>
          <w:szCs w:val="24"/>
          <w:lang w:val="en-GB"/>
        </w:rPr>
        <w:t>Academic Year 2025–2026</w:t>
      </w:r>
    </w:p>
    <w:p w14:paraId="2B3E7D73" w14:textId="77777777" w:rsidR="00B14F41" w:rsidRPr="00B14D9D" w:rsidRDefault="00000000">
      <w:pPr>
        <w:spacing w:after="80"/>
        <w:jc w:val="center"/>
        <w:rPr>
          <w:lang w:val="en-GB"/>
        </w:rPr>
      </w:pPr>
      <w:r w:rsidRPr="00B14D9D">
        <w:rPr>
          <w:i/>
          <w:iCs/>
          <w:lang w:val="en-GB"/>
        </w:rPr>
        <w:t xml:space="preserve">Submitted in Partial </w:t>
      </w:r>
      <w:proofErr w:type="spellStart"/>
      <w:r w:rsidRPr="00B14D9D">
        <w:rPr>
          <w:i/>
          <w:iCs/>
          <w:lang w:val="en-GB"/>
        </w:rPr>
        <w:t>Fulfillment</w:t>
      </w:r>
      <w:proofErr w:type="spellEnd"/>
      <w:r w:rsidRPr="00B14D9D">
        <w:rPr>
          <w:i/>
          <w:iCs/>
          <w:lang w:val="en-GB"/>
        </w:rPr>
        <w:t xml:space="preserve"> of Project Requirements</w:t>
      </w:r>
    </w:p>
    <w:p w14:paraId="175F6C09" w14:textId="77777777" w:rsidR="00B14F41" w:rsidRPr="00B14D9D" w:rsidRDefault="00B14F41">
      <w:pPr>
        <w:spacing w:before="240" w:after="240"/>
        <w:rPr>
          <w:lang w:val="en-GB"/>
        </w:rPr>
      </w:pPr>
    </w:p>
    <w:p w14:paraId="42C06525" w14:textId="77777777" w:rsidR="00B14F41" w:rsidRDefault="00000000">
      <w:pPr>
        <w:spacing w:after="60"/>
        <w:jc w:val="center"/>
      </w:pPr>
      <w:r>
        <w:rPr>
          <w:b/>
          <w:bCs/>
          <w:color w:val="1F3864"/>
          <w:sz w:val="24"/>
          <w:szCs w:val="24"/>
        </w:rPr>
        <w:t xml:space="preserve">Technologies </w:t>
      </w:r>
      <w:proofErr w:type="spellStart"/>
      <w:r>
        <w:rPr>
          <w:b/>
          <w:bCs/>
          <w:color w:val="1F3864"/>
          <w:sz w:val="24"/>
          <w:szCs w:val="24"/>
        </w:rPr>
        <w:t>Used</w:t>
      </w:r>
      <w:proofErr w:type="spellEnd"/>
    </w:p>
    <w:p w14:paraId="69F5080B" w14:textId="77777777" w:rsidR="00B14F41" w:rsidRDefault="00000000">
      <w:pPr>
        <w:spacing w:after="280"/>
        <w:jc w:val="center"/>
        <w:rPr>
          <w:color w:val="2C3E6B"/>
          <w:lang w:val="en-GB"/>
        </w:rPr>
      </w:pPr>
      <w:proofErr w:type="gramStart"/>
      <w:r w:rsidRPr="00B14D9D">
        <w:rPr>
          <w:color w:val="2C3E6B"/>
          <w:lang w:val="en-GB"/>
        </w:rPr>
        <w:t>Python  ·</w:t>
      </w:r>
      <w:proofErr w:type="gramEnd"/>
      <w:r w:rsidRPr="00B14D9D">
        <w:rPr>
          <w:color w:val="2C3E6B"/>
          <w:lang w:val="en-GB"/>
        </w:rPr>
        <w:t xml:space="preserve">  </w:t>
      </w:r>
      <w:proofErr w:type="gramStart"/>
      <w:r w:rsidRPr="00B14D9D">
        <w:rPr>
          <w:color w:val="2C3E6B"/>
          <w:lang w:val="en-GB"/>
        </w:rPr>
        <w:t>Mesa  ·</w:t>
      </w:r>
      <w:proofErr w:type="gramEnd"/>
      <w:r w:rsidRPr="00B14D9D">
        <w:rPr>
          <w:color w:val="2C3E6B"/>
          <w:lang w:val="en-GB"/>
        </w:rPr>
        <w:t xml:space="preserve">  </w:t>
      </w:r>
      <w:proofErr w:type="gramStart"/>
      <w:r w:rsidRPr="00B14D9D">
        <w:rPr>
          <w:color w:val="2C3E6B"/>
          <w:lang w:val="en-GB"/>
        </w:rPr>
        <w:t>Flask  ·</w:t>
      </w:r>
      <w:proofErr w:type="gramEnd"/>
      <w:r w:rsidRPr="00B14D9D">
        <w:rPr>
          <w:color w:val="2C3E6B"/>
          <w:lang w:val="en-GB"/>
        </w:rPr>
        <w:t xml:space="preserve">  </w:t>
      </w:r>
      <w:proofErr w:type="gramStart"/>
      <w:r w:rsidRPr="00B14D9D">
        <w:rPr>
          <w:color w:val="2C3E6B"/>
          <w:lang w:val="en-GB"/>
        </w:rPr>
        <w:t>SQLite  ·</w:t>
      </w:r>
      <w:proofErr w:type="gramEnd"/>
      <w:r w:rsidRPr="00B14D9D">
        <w:rPr>
          <w:color w:val="2C3E6B"/>
          <w:lang w:val="en-GB"/>
        </w:rPr>
        <w:t xml:space="preserve">  </w:t>
      </w:r>
      <w:proofErr w:type="spellStart"/>
      <w:proofErr w:type="gramStart"/>
      <w:r w:rsidRPr="00B14D9D">
        <w:rPr>
          <w:color w:val="2C3E6B"/>
          <w:lang w:val="en-GB"/>
        </w:rPr>
        <w:t>SQLAlchemy</w:t>
      </w:r>
      <w:proofErr w:type="spellEnd"/>
      <w:r w:rsidRPr="00B14D9D">
        <w:rPr>
          <w:color w:val="2C3E6B"/>
          <w:lang w:val="en-GB"/>
        </w:rPr>
        <w:t xml:space="preserve">  ·</w:t>
      </w:r>
      <w:proofErr w:type="gramEnd"/>
      <w:r w:rsidRPr="00B14D9D">
        <w:rPr>
          <w:color w:val="2C3E6B"/>
          <w:lang w:val="en-GB"/>
        </w:rPr>
        <w:t xml:space="preserve">  </w:t>
      </w:r>
      <w:proofErr w:type="gramStart"/>
      <w:r w:rsidRPr="00B14D9D">
        <w:rPr>
          <w:color w:val="2C3E6B"/>
          <w:lang w:val="en-GB"/>
        </w:rPr>
        <w:t>Plotly  ·</w:t>
      </w:r>
      <w:proofErr w:type="gramEnd"/>
      <w:r w:rsidRPr="00B14D9D">
        <w:rPr>
          <w:color w:val="2C3E6B"/>
          <w:lang w:val="en-GB"/>
        </w:rPr>
        <w:t xml:space="preserve">  </w:t>
      </w:r>
      <w:proofErr w:type="spellStart"/>
      <w:proofErr w:type="gramStart"/>
      <w:r w:rsidRPr="00B14D9D">
        <w:rPr>
          <w:color w:val="2C3E6B"/>
          <w:lang w:val="en-GB"/>
        </w:rPr>
        <w:t>ReportLab</w:t>
      </w:r>
      <w:proofErr w:type="spellEnd"/>
      <w:r w:rsidRPr="00B14D9D">
        <w:rPr>
          <w:color w:val="2C3E6B"/>
          <w:lang w:val="en-GB"/>
        </w:rPr>
        <w:t xml:space="preserve">  ·</w:t>
      </w:r>
      <w:proofErr w:type="gramEnd"/>
      <w:r w:rsidRPr="00B14D9D">
        <w:rPr>
          <w:color w:val="2C3E6B"/>
          <w:lang w:val="en-GB"/>
        </w:rPr>
        <w:t xml:space="preserve">  </w:t>
      </w:r>
      <w:proofErr w:type="spellStart"/>
      <w:r w:rsidRPr="00B14D9D">
        <w:rPr>
          <w:color w:val="2C3E6B"/>
          <w:lang w:val="en-GB"/>
        </w:rPr>
        <w:t>pytest</w:t>
      </w:r>
      <w:proofErr w:type="spellEnd"/>
    </w:p>
    <w:p w14:paraId="0269B1F1" w14:textId="77777777" w:rsidR="00B14D9D" w:rsidRDefault="00B14D9D">
      <w:pPr>
        <w:spacing w:after="280"/>
        <w:jc w:val="center"/>
        <w:rPr>
          <w:color w:val="2C3E6B"/>
          <w:lang w:val="en-GB"/>
        </w:rPr>
      </w:pPr>
    </w:p>
    <w:p w14:paraId="3578EFBA" w14:textId="77777777" w:rsidR="00B14D9D" w:rsidRDefault="00B14D9D">
      <w:pPr>
        <w:spacing w:after="280"/>
        <w:jc w:val="center"/>
        <w:rPr>
          <w:color w:val="2C3E6B"/>
          <w:lang w:val="en-GB"/>
        </w:rPr>
      </w:pPr>
    </w:p>
    <w:p w14:paraId="633149EC" w14:textId="77777777" w:rsidR="00B14D9D" w:rsidRDefault="00B14D9D">
      <w:pPr>
        <w:spacing w:after="280"/>
        <w:jc w:val="center"/>
        <w:rPr>
          <w:color w:val="2C3E6B"/>
          <w:lang w:val="en-GB"/>
        </w:rPr>
      </w:pPr>
    </w:p>
    <w:p w14:paraId="0AFC2DB3" w14:textId="19933E74" w:rsidR="00B14D9D" w:rsidRDefault="00B14D9D" w:rsidP="00B14D9D">
      <w:pPr>
        <w:spacing w:after="280"/>
        <w:jc w:val="center"/>
        <w:rPr>
          <w:color w:val="2C3E6B"/>
          <w:lang w:val="en-GB"/>
        </w:rPr>
      </w:pPr>
      <w:r>
        <w:rPr>
          <w:color w:val="2C3E6B"/>
          <w:lang w:val="en-GB"/>
        </w:rPr>
        <w:t>Made by:</w:t>
      </w:r>
      <w:r>
        <w:rPr>
          <w:color w:val="2C3E6B"/>
          <w:lang w:val="en-GB"/>
        </w:rPr>
        <w:br/>
        <w:t xml:space="preserve">Mohamed Habib </w:t>
      </w:r>
      <w:proofErr w:type="spellStart"/>
      <w:r>
        <w:rPr>
          <w:color w:val="2C3E6B"/>
          <w:lang w:val="en-GB"/>
        </w:rPr>
        <w:t>Loussaief</w:t>
      </w:r>
      <w:proofErr w:type="spellEnd"/>
    </w:p>
    <w:p w14:paraId="7AA84A81" w14:textId="420823BD" w:rsidR="00B14D9D" w:rsidRDefault="00B14D9D" w:rsidP="00B14D9D">
      <w:pPr>
        <w:spacing w:after="280"/>
        <w:jc w:val="center"/>
        <w:rPr>
          <w:color w:val="2C3E6B"/>
          <w:lang w:val="en-GB"/>
        </w:rPr>
      </w:pPr>
      <w:r>
        <w:rPr>
          <w:color w:val="2C3E6B"/>
          <w:lang w:val="en-GB"/>
        </w:rPr>
        <w:t>Mohamed Khalil Hajlaoui</w:t>
      </w:r>
    </w:p>
    <w:p w14:paraId="0C789B71" w14:textId="1FBD4BFA" w:rsidR="00B14D9D" w:rsidRPr="00B14D9D" w:rsidRDefault="00B14D9D" w:rsidP="00B14D9D">
      <w:pPr>
        <w:spacing w:after="280"/>
        <w:jc w:val="center"/>
        <w:rPr>
          <w:color w:val="2C3E6B"/>
          <w:lang w:val="en-GB"/>
        </w:rPr>
      </w:pPr>
      <w:proofErr w:type="spellStart"/>
      <w:r>
        <w:rPr>
          <w:color w:val="2C3E6B"/>
          <w:lang w:val="en-GB"/>
        </w:rPr>
        <w:t>Abderahmen</w:t>
      </w:r>
      <w:proofErr w:type="spellEnd"/>
      <w:r>
        <w:rPr>
          <w:color w:val="2C3E6B"/>
          <w:lang w:val="en-GB"/>
        </w:rPr>
        <w:t xml:space="preserve"> </w:t>
      </w:r>
      <w:proofErr w:type="spellStart"/>
      <w:r>
        <w:rPr>
          <w:color w:val="2C3E6B"/>
          <w:lang w:val="en-GB"/>
        </w:rPr>
        <w:t>Besrour</w:t>
      </w:r>
      <w:proofErr w:type="spellEnd"/>
    </w:p>
    <w:p w14:paraId="78427266" w14:textId="77777777" w:rsidR="00B14F41" w:rsidRPr="00B14D9D" w:rsidRDefault="00000000">
      <w:pPr>
        <w:rPr>
          <w:lang w:val="en-GB"/>
        </w:rPr>
      </w:pPr>
      <w:r w:rsidRPr="00B14D9D">
        <w:rPr>
          <w:lang w:val="en-GB"/>
        </w:rPr>
        <w:br w:type="page"/>
      </w:r>
    </w:p>
    <w:p w14:paraId="282B9C2E" w14:textId="77777777" w:rsidR="00B14F41" w:rsidRPr="00B14D9D" w:rsidRDefault="00000000">
      <w:pPr>
        <w:pStyle w:val="Heading1"/>
        <w:pBdr>
          <w:bottom w:val="single" w:sz="8" w:space="6" w:color="4472C4"/>
        </w:pBdr>
        <w:rPr>
          <w:lang w:val="en-GB"/>
        </w:rPr>
      </w:pPr>
      <w:r w:rsidRPr="00B14D9D">
        <w:rPr>
          <w:lang w:val="en-GB"/>
        </w:rPr>
        <w:lastRenderedPageBreak/>
        <w:t>1. Executive Summary</w:t>
      </w:r>
    </w:p>
    <w:p w14:paraId="2C13648F" w14:textId="77777777" w:rsidR="00B14F41" w:rsidRPr="00B14D9D" w:rsidRDefault="00000000">
      <w:pPr>
        <w:spacing w:before="60" w:after="120" w:line="276" w:lineRule="auto"/>
        <w:rPr>
          <w:lang w:val="en-GB"/>
        </w:rPr>
      </w:pPr>
      <w:r w:rsidRPr="00B14D9D">
        <w:rPr>
          <w:lang w:val="en-GB"/>
        </w:rPr>
        <w:t>The Intelligent University Observatory (IUO) is a fully functional Multi-Agent System (MAS) designed and implemented to automate university timetable generation. By modelling teachers, student groups, and classrooms as autonomous, communicating agents operating under a shared message bus, the system resolves the classic university timetabling problem through distributed decision-making and backtracking constraint satisfaction.</w:t>
      </w:r>
    </w:p>
    <w:p w14:paraId="7F057F3D" w14:textId="77777777" w:rsidR="00B14F41" w:rsidRPr="00B14D9D" w:rsidRDefault="00000000">
      <w:pPr>
        <w:spacing w:before="60" w:after="120" w:line="276" w:lineRule="auto"/>
        <w:rPr>
          <w:lang w:val="en-GB"/>
        </w:rPr>
      </w:pPr>
      <w:r w:rsidRPr="00B14D9D">
        <w:rPr>
          <w:lang w:val="en-GB"/>
        </w:rPr>
        <w:t xml:space="preserve">The project delivers all core requirements set out in the specification: five interacting agent types, a typed message-passing protocol, hard and soft constraint management, a relational SQLite database, a Flask web interface with live scheduling control, CSV/PDF export, full CRUD endpoints for all entities, and a comprehensive </w:t>
      </w:r>
      <w:proofErr w:type="spellStart"/>
      <w:r w:rsidRPr="00B14D9D">
        <w:rPr>
          <w:lang w:val="en-GB"/>
        </w:rPr>
        <w:t>pytest</w:t>
      </w:r>
      <w:proofErr w:type="spellEnd"/>
      <w:r w:rsidRPr="00B14D9D">
        <w:rPr>
          <w:lang w:val="en-GB"/>
        </w:rPr>
        <w:t xml:space="preserve"> test suite. The system successfully schedules 30 courses across 10 teachers, 8 student groups, and 15 classrooms in under one second, achieving a typical completion rate above 95 percent.</w:t>
      </w:r>
    </w:p>
    <w:p w14:paraId="10EF3755" w14:textId="77777777" w:rsidR="00B14F41" w:rsidRPr="00B14D9D" w:rsidRDefault="00B14F41">
      <w:pPr>
        <w:spacing w:before="60" w:after="60"/>
        <w:rPr>
          <w:lang w:val="en-GB"/>
        </w:rPr>
      </w:pPr>
    </w:p>
    <w:p w14:paraId="442A6835" w14:textId="77777777" w:rsidR="00B14F41" w:rsidRPr="00B14D9D" w:rsidRDefault="00000000">
      <w:pPr>
        <w:pStyle w:val="Heading1"/>
        <w:pBdr>
          <w:bottom w:val="single" w:sz="8" w:space="6" w:color="4472C4"/>
        </w:pBdr>
        <w:rPr>
          <w:lang w:val="en-GB"/>
        </w:rPr>
      </w:pPr>
      <w:r w:rsidRPr="00B14D9D">
        <w:rPr>
          <w:lang w:val="en-GB"/>
        </w:rPr>
        <w:t>2. Project Overview</w:t>
      </w:r>
    </w:p>
    <w:p w14:paraId="29EC992A" w14:textId="77777777" w:rsidR="00B14F41" w:rsidRPr="00B14D9D" w:rsidRDefault="00000000">
      <w:pPr>
        <w:spacing w:before="60" w:after="120" w:line="276" w:lineRule="auto"/>
        <w:rPr>
          <w:lang w:val="en-GB"/>
        </w:rPr>
      </w:pPr>
      <w:r w:rsidRPr="00B14D9D">
        <w:rPr>
          <w:lang w:val="en-GB"/>
        </w:rPr>
        <w:t>University timetabling is an NP-hard combinatorial optimisation problem. Given a set of courses, teachers with individual availability windows and slot preferences, student groups that must not be scheduled simultaneously, and classrooms with capacity and equipment constraints, the system must produce a conflict-free weekly timetable that satisfies all hard constraints while maximising soft preferences.</w:t>
      </w:r>
    </w:p>
    <w:p w14:paraId="74BCA6EA" w14:textId="77777777" w:rsidR="00B14F41" w:rsidRPr="00B14D9D" w:rsidRDefault="00000000">
      <w:pPr>
        <w:spacing w:before="60" w:after="120" w:line="276" w:lineRule="auto"/>
        <w:rPr>
          <w:lang w:val="en-GB"/>
        </w:rPr>
      </w:pPr>
      <w:r w:rsidRPr="00B14D9D">
        <w:rPr>
          <w:lang w:val="en-GB"/>
        </w:rPr>
        <w:t xml:space="preserve">This project addresses the problem using a Multi-Agent System approach built on the Mesa agent-based modelling framework. Each resource (teacher, group, classroom) is represented as an autonomous Mesa agent. A central </w:t>
      </w:r>
      <w:proofErr w:type="spellStart"/>
      <w:r w:rsidRPr="00B14D9D">
        <w:rPr>
          <w:lang w:val="en-GB"/>
        </w:rPr>
        <w:t>SchedulerAgent</w:t>
      </w:r>
      <w:proofErr w:type="spellEnd"/>
      <w:r w:rsidRPr="00B14D9D">
        <w:rPr>
          <w:lang w:val="en-GB"/>
        </w:rPr>
        <w:t xml:space="preserve"> orchestrates the process, communicating with resource agents via a shared </w:t>
      </w:r>
      <w:proofErr w:type="spellStart"/>
      <w:r w:rsidRPr="00B14D9D">
        <w:rPr>
          <w:lang w:val="en-GB"/>
        </w:rPr>
        <w:t>MessageBus</w:t>
      </w:r>
      <w:proofErr w:type="spellEnd"/>
      <w:r w:rsidRPr="00B14D9D">
        <w:rPr>
          <w:lang w:val="en-GB"/>
        </w:rPr>
        <w:t xml:space="preserve"> and delegating constraint verification to a dedicated </w:t>
      </w:r>
      <w:proofErr w:type="spellStart"/>
      <w:r w:rsidRPr="00B14D9D">
        <w:rPr>
          <w:lang w:val="en-GB"/>
        </w:rPr>
        <w:t>ConstraintAgent</w:t>
      </w:r>
      <w:proofErr w:type="spellEnd"/>
      <w:r w:rsidRPr="00B14D9D">
        <w:rPr>
          <w:lang w:val="en-GB"/>
        </w:rPr>
        <w:t xml:space="preserve">. The resulting schedule </w:t>
      </w:r>
      <w:proofErr w:type="gramStart"/>
      <w:r w:rsidRPr="00B14D9D">
        <w:rPr>
          <w:lang w:val="en-GB"/>
        </w:rPr>
        <w:t>is persisted</w:t>
      </w:r>
      <w:proofErr w:type="gramEnd"/>
      <w:r w:rsidRPr="00B14D9D">
        <w:rPr>
          <w:lang w:val="en-GB"/>
        </w:rPr>
        <w:t xml:space="preserve"> to SQLite and exposed through a Flask REST API backing a browser-based dashboard.</w:t>
      </w:r>
    </w:p>
    <w:p w14:paraId="045C43DE" w14:textId="77777777" w:rsidR="00B14F41" w:rsidRPr="00B14D9D" w:rsidRDefault="00B14F41">
      <w:pPr>
        <w:spacing w:before="60" w:after="60"/>
        <w:rPr>
          <w:lang w:val="en-GB"/>
        </w:rPr>
      </w:pPr>
    </w:p>
    <w:p w14:paraId="62A43BA4" w14:textId="77777777" w:rsidR="00B14F41" w:rsidRPr="00B14D9D" w:rsidRDefault="00000000">
      <w:pPr>
        <w:pStyle w:val="Heading1"/>
        <w:pBdr>
          <w:bottom w:val="single" w:sz="8" w:space="6" w:color="4472C4"/>
        </w:pBdr>
        <w:rPr>
          <w:lang w:val="en-GB"/>
        </w:rPr>
      </w:pPr>
      <w:r w:rsidRPr="00B14D9D">
        <w:rPr>
          <w:lang w:val="en-GB"/>
        </w:rPr>
        <w:t>3. System Architecture</w:t>
      </w:r>
    </w:p>
    <w:p w14:paraId="5190F1EC" w14:textId="77777777" w:rsidR="00B14F41" w:rsidRPr="00B14D9D" w:rsidRDefault="00000000">
      <w:pPr>
        <w:pStyle w:val="Heading2"/>
        <w:rPr>
          <w:lang w:val="en-GB"/>
        </w:rPr>
      </w:pPr>
      <w:r w:rsidRPr="00B14D9D">
        <w:rPr>
          <w:lang w:val="en-GB"/>
        </w:rPr>
        <w:t>3.1 Overview</w:t>
      </w:r>
    </w:p>
    <w:p w14:paraId="409DC16D" w14:textId="77777777" w:rsidR="00B14F41" w:rsidRPr="00B14D9D" w:rsidRDefault="00000000">
      <w:pPr>
        <w:spacing w:before="60" w:after="120" w:line="276" w:lineRule="auto"/>
        <w:rPr>
          <w:lang w:val="en-GB"/>
        </w:rPr>
      </w:pPr>
      <w:r w:rsidRPr="00B14D9D">
        <w:rPr>
          <w:lang w:val="en-GB"/>
        </w:rPr>
        <w:t>The codebase is organised into five top-level packages: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14F41" w14:paraId="3978C208" w14:textId="77777777">
        <w:tblPrEx>
          <w:tblCellMar>
            <w:top w:w="0" w:type="dxa"/>
            <w:bottom w:w="0" w:type="dxa"/>
          </w:tblCellMar>
        </w:tblPrEx>
        <w:trPr>
          <w:tblHeader/>
        </w:trPr>
        <w:tc>
          <w:tcPr>
            <w:tcW w:w="22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7F125281" w14:textId="77777777" w:rsidR="00B14F41" w:rsidRDefault="00000000">
            <w:r>
              <w:rPr>
                <w:b/>
                <w:bCs/>
                <w:color w:val="FFFFFF"/>
                <w:sz w:val="20"/>
                <w:szCs w:val="20"/>
              </w:rPr>
              <w:t>Package</w:t>
            </w:r>
          </w:p>
        </w:tc>
        <w:tc>
          <w:tcPr>
            <w:tcW w:w="68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7CF40BE1" w14:textId="77777777" w:rsidR="00B14F41" w:rsidRDefault="00000000">
            <w:proofErr w:type="spellStart"/>
            <w:r>
              <w:rPr>
                <w:b/>
                <w:bCs/>
                <w:color w:val="FFFFFF"/>
                <w:sz w:val="20"/>
                <w:szCs w:val="20"/>
              </w:rPr>
              <w:t>Responsibility</w:t>
            </w:r>
            <w:proofErr w:type="spellEnd"/>
          </w:p>
        </w:tc>
      </w:tr>
      <w:tr w:rsidR="00B14F41" w14:paraId="2F7CDE35" w14:textId="77777777">
        <w:tblPrEx>
          <w:tblCellMar>
            <w:top w:w="0" w:type="dxa"/>
            <w:bottom w:w="0" w:type="dxa"/>
          </w:tblCellMar>
        </w:tblPrEx>
        <w:tc>
          <w:tcPr>
            <w:tcW w:w="2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8B87A28" w14:textId="77777777" w:rsidR="00B14F41" w:rsidRDefault="00000000">
            <w:proofErr w:type="gramStart"/>
            <w:r>
              <w:rPr>
                <w:sz w:val="20"/>
                <w:szCs w:val="20"/>
              </w:rPr>
              <w:t>agents</w:t>
            </w:r>
            <w:proofErr w:type="gramEnd"/>
            <w:r>
              <w:rPr>
                <w:sz w:val="20"/>
                <w:szCs w:val="20"/>
              </w:rPr>
              <w:t>/</w:t>
            </w:r>
          </w:p>
        </w:tc>
        <w:tc>
          <w:tcPr>
            <w:tcW w:w="68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83334CA" w14:textId="77777777" w:rsidR="00B14F41" w:rsidRDefault="00000000">
            <w:r>
              <w:rPr>
                <w:sz w:val="20"/>
                <w:szCs w:val="20"/>
              </w:rPr>
              <w:t xml:space="preserve">All Mesa agent classes — </w:t>
            </w:r>
            <w:proofErr w:type="spellStart"/>
            <w:r>
              <w:rPr>
                <w:sz w:val="20"/>
                <w:szCs w:val="20"/>
              </w:rPr>
              <w:t>SchedulerAgent</w:t>
            </w:r>
            <w:proofErr w:type="spellEnd"/>
            <w:r>
              <w:rPr>
                <w:sz w:val="20"/>
                <w:szCs w:val="20"/>
              </w:rPr>
              <w:t xml:space="preserve">, </w:t>
            </w:r>
            <w:proofErr w:type="spellStart"/>
            <w:r>
              <w:rPr>
                <w:sz w:val="20"/>
                <w:szCs w:val="20"/>
              </w:rPr>
              <w:t>TeacherAgent</w:t>
            </w:r>
            <w:proofErr w:type="spellEnd"/>
            <w:r>
              <w:rPr>
                <w:sz w:val="20"/>
                <w:szCs w:val="20"/>
              </w:rPr>
              <w:t xml:space="preserve">, </w:t>
            </w:r>
            <w:proofErr w:type="spellStart"/>
            <w:r>
              <w:rPr>
                <w:sz w:val="20"/>
                <w:szCs w:val="20"/>
              </w:rPr>
              <w:t>GroupAgent</w:t>
            </w:r>
            <w:proofErr w:type="spellEnd"/>
            <w:r>
              <w:rPr>
                <w:sz w:val="20"/>
                <w:szCs w:val="20"/>
              </w:rPr>
              <w:t xml:space="preserve">, </w:t>
            </w:r>
            <w:proofErr w:type="spellStart"/>
            <w:r>
              <w:rPr>
                <w:sz w:val="20"/>
                <w:szCs w:val="20"/>
              </w:rPr>
              <w:t>RoomAgent</w:t>
            </w:r>
            <w:proofErr w:type="spellEnd"/>
            <w:r>
              <w:rPr>
                <w:sz w:val="20"/>
                <w:szCs w:val="20"/>
              </w:rPr>
              <w:t xml:space="preserve">, </w:t>
            </w:r>
            <w:proofErr w:type="spellStart"/>
            <w:r>
              <w:rPr>
                <w:sz w:val="20"/>
                <w:szCs w:val="20"/>
              </w:rPr>
              <w:t>ConstraintAgent</w:t>
            </w:r>
            <w:proofErr w:type="spellEnd"/>
          </w:p>
        </w:tc>
      </w:tr>
      <w:tr w:rsidR="00B14F41" w:rsidRPr="00B14D9D" w14:paraId="64DB0F8B" w14:textId="77777777">
        <w:tblPrEx>
          <w:tblCellMar>
            <w:top w:w="0" w:type="dxa"/>
            <w:bottom w:w="0" w:type="dxa"/>
          </w:tblCellMar>
        </w:tblPrEx>
        <w:tc>
          <w:tcPr>
            <w:tcW w:w="2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64657344" w14:textId="77777777" w:rsidR="00B14F41" w:rsidRDefault="00000000">
            <w:proofErr w:type="spellStart"/>
            <w:proofErr w:type="gramStart"/>
            <w:r>
              <w:rPr>
                <w:sz w:val="20"/>
                <w:szCs w:val="20"/>
              </w:rPr>
              <w:t>db</w:t>
            </w:r>
            <w:proofErr w:type="spellEnd"/>
            <w:proofErr w:type="gramEnd"/>
            <w:r>
              <w:rPr>
                <w:sz w:val="20"/>
                <w:szCs w:val="20"/>
              </w:rPr>
              <w:t>/</w:t>
            </w:r>
          </w:p>
        </w:tc>
        <w:tc>
          <w:tcPr>
            <w:tcW w:w="68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303D3A4" w14:textId="77777777" w:rsidR="00B14F41" w:rsidRPr="00B14D9D" w:rsidRDefault="00000000">
            <w:pPr>
              <w:rPr>
                <w:lang w:val="en-GB"/>
              </w:rPr>
            </w:pPr>
            <w:proofErr w:type="spellStart"/>
            <w:r w:rsidRPr="00B14D9D">
              <w:rPr>
                <w:sz w:val="20"/>
                <w:szCs w:val="20"/>
                <w:lang w:val="en-GB"/>
              </w:rPr>
              <w:t>SQLAlchemy</w:t>
            </w:r>
            <w:proofErr w:type="spellEnd"/>
            <w:r w:rsidRPr="00B14D9D">
              <w:rPr>
                <w:sz w:val="20"/>
                <w:szCs w:val="20"/>
                <w:lang w:val="en-GB"/>
              </w:rPr>
              <w:t xml:space="preserve"> ORM models, database initialisation, and randomised seed data generator</w:t>
            </w:r>
          </w:p>
        </w:tc>
      </w:tr>
      <w:tr w:rsidR="00B14F41" w:rsidRPr="00B14D9D" w14:paraId="7838DC82" w14:textId="77777777">
        <w:tblPrEx>
          <w:tblCellMar>
            <w:top w:w="0" w:type="dxa"/>
            <w:bottom w:w="0" w:type="dxa"/>
          </w:tblCellMar>
        </w:tblPrEx>
        <w:tc>
          <w:tcPr>
            <w:tcW w:w="2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2F046F3" w14:textId="77777777" w:rsidR="00B14F41" w:rsidRDefault="00000000">
            <w:proofErr w:type="gramStart"/>
            <w:r>
              <w:rPr>
                <w:sz w:val="20"/>
                <w:szCs w:val="20"/>
              </w:rPr>
              <w:t>simulation</w:t>
            </w:r>
            <w:proofErr w:type="gramEnd"/>
            <w:r>
              <w:rPr>
                <w:sz w:val="20"/>
                <w:szCs w:val="20"/>
              </w:rPr>
              <w:t>/</w:t>
            </w:r>
          </w:p>
        </w:tc>
        <w:tc>
          <w:tcPr>
            <w:tcW w:w="68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16DEB0FF" w14:textId="77777777" w:rsidR="00B14F41" w:rsidRPr="00B14D9D" w:rsidRDefault="00000000">
            <w:pPr>
              <w:rPr>
                <w:lang w:val="en-GB"/>
              </w:rPr>
            </w:pPr>
            <w:r w:rsidRPr="00B14D9D">
              <w:rPr>
                <w:sz w:val="20"/>
                <w:szCs w:val="20"/>
                <w:lang w:val="en-GB"/>
              </w:rPr>
              <w:t xml:space="preserve">Mesa </w:t>
            </w:r>
            <w:proofErr w:type="spellStart"/>
            <w:r w:rsidRPr="00B14D9D">
              <w:rPr>
                <w:sz w:val="20"/>
                <w:szCs w:val="20"/>
                <w:lang w:val="en-GB"/>
              </w:rPr>
              <w:t>UniversityModel</w:t>
            </w:r>
            <w:proofErr w:type="spellEnd"/>
            <w:r w:rsidRPr="00B14D9D">
              <w:rPr>
                <w:sz w:val="20"/>
                <w:szCs w:val="20"/>
                <w:lang w:val="en-GB"/>
              </w:rPr>
              <w:t xml:space="preserve"> and </w:t>
            </w:r>
            <w:proofErr w:type="spellStart"/>
            <w:r w:rsidRPr="00B14D9D">
              <w:rPr>
                <w:sz w:val="20"/>
                <w:szCs w:val="20"/>
                <w:lang w:val="en-GB"/>
              </w:rPr>
              <w:t>run_</w:t>
            </w:r>
            <w:proofErr w:type="gramStart"/>
            <w:r w:rsidRPr="00B14D9D">
              <w:rPr>
                <w:sz w:val="20"/>
                <w:szCs w:val="20"/>
                <w:lang w:val="en-GB"/>
              </w:rPr>
              <w:t>simulation</w:t>
            </w:r>
            <w:proofErr w:type="spellEnd"/>
            <w:r w:rsidRPr="00B14D9D">
              <w:rPr>
                <w:sz w:val="20"/>
                <w:szCs w:val="20"/>
                <w:lang w:val="en-GB"/>
              </w:rPr>
              <w:t>(</w:t>
            </w:r>
            <w:proofErr w:type="gramEnd"/>
            <w:r w:rsidRPr="00B14D9D">
              <w:rPr>
                <w:sz w:val="20"/>
                <w:szCs w:val="20"/>
                <w:lang w:val="en-GB"/>
              </w:rPr>
              <w:t>) entry point</w:t>
            </w:r>
          </w:p>
        </w:tc>
      </w:tr>
      <w:tr w:rsidR="00B14F41" w:rsidRPr="00B14D9D" w14:paraId="2526EC66" w14:textId="77777777">
        <w:tblPrEx>
          <w:tblCellMar>
            <w:top w:w="0" w:type="dxa"/>
            <w:bottom w:w="0" w:type="dxa"/>
          </w:tblCellMar>
        </w:tblPrEx>
        <w:tc>
          <w:tcPr>
            <w:tcW w:w="2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8705812" w14:textId="77777777" w:rsidR="00B14F41" w:rsidRDefault="00000000">
            <w:proofErr w:type="gramStart"/>
            <w:r>
              <w:rPr>
                <w:sz w:val="20"/>
                <w:szCs w:val="20"/>
              </w:rPr>
              <w:t>web</w:t>
            </w:r>
            <w:proofErr w:type="gramEnd"/>
            <w:r>
              <w:rPr>
                <w:sz w:val="20"/>
                <w:szCs w:val="20"/>
              </w:rPr>
              <w:t>/</w:t>
            </w:r>
          </w:p>
        </w:tc>
        <w:tc>
          <w:tcPr>
            <w:tcW w:w="68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8EF734B" w14:textId="77777777" w:rsidR="00B14F41" w:rsidRPr="00B14D9D" w:rsidRDefault="00000000">
            <w:pPr>
              <w:rPr>
                <w:lang w:val="en-GB"/>
              </w:rPr>
            </w:pPr>
            <w:r w:rsidRPr="00B14D9D">
              <w:rPr>
                <w:sz w:val="20"/>
                <w:szCs w:val="20"/>
                <w:lang w:val="en-GB"/>
              </w:rPr>
              <w:t>Flask application factory, REST API routes, and Jinja2 HTML templates</w:t>
            </w:r>
          </w:p>
        </w:tc>
      </w:tr>
      <w:tr w:rsidR="00B14F41" w:rsidRPr="00B14D9D" w14:paraId="778298C1" w14:textId="77777777">
        <w:tblPrEx>
          <w:tblCellMar>
            <w:top w:w="0" w:type="dxa"/>
            <w:bottom w:w="0" w:type="dxa"/>
          </w:tblCellMar>
        </w:tblPrEx>
        <w:tc>
          <w:tcPr>
            <w:tcW w:w="2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147CAF6" w14:textId="77777777" w:rsidR="00B14F41" w:rsidRDefault="00000000">
            <w:proofErr w:type="spellStart"/>
            <w:proofErr w:type="gramStart"/>
            <w:r>
              <w:rPr>
                <w:sz w:val="20"/>
                <w:szCs w:val="20"/>
              </w:rPr>
              <w:t>utils</w:t>
            </w:r>
            <w:proofErr w:type="spellEnd"/>
            <w:proofErr w:type="gramEnd"/>
            <w:r>
              <w:rPr>
                <w:sz w:val="20"/>
                <w:szCs w:val="20"/>
              </w:rPr>
              <w:t>/</w:t>
            </w:r>
          </w:p>
        </w:tc>
        <w:tc>
          <w:tcPr>
            <w:tcW w:w="68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1A422B44" w14:textId="77777777" w:rsidR="00B14F41" w:rsidRPr="00B14D9D" w:rsidRDefault="00000000">
            <w:pPr>
              <w:rPr>
                <w:lang w:val="en-GB"/>
              </w:rPr>
            </w:pPr>
            <w:proofErr w:type="spellStart"/>
            <w:r w:rsidRPr="00B14D9D">
              <w:rPr>
                <w:sz w:val="20"/>
                <w:szCs w:val="20"/>
                <w:lang w:val="en-GB"/>
              </w:rPr>
              <w:t>MessageBus</w:t>
            </w:r>
            <w:proofErr w:type="spellEnd"/>
            <w:r w:rsidRPr="00B14D9D">
              <w:rPr>
                <w:sz w:val="20"/>
                <w:szCs w:val="20"/>
                <w:lang w:val="en-GB"/>
              </w:rPr>
              <w:t xml:space="preserve"> and typed Message / </w:t>
            </w:r>
            <w:proofErr w:type="spellStart"/>
            <w:r w:rsidRPr="00B14D9D">
              <w:rPr>
                <w:sz w:val="20"/>
                <w:szCs w:val="20"/>
                <w:lang w:val="en-GB"/>
              </w:rPr>
              <w:t>MessageType</w:t>
            </w:r>
            <w:proofErr w:type="spellEnd"/>
            <w:r w:rsidRPr="00B14D9D">
              <w:rPr>
                <w:sz w:val="20"/>
                <w:szCs w:val="20"/>
                <w:lang w:val="en-GB"/>
              </w:rPr>
              <w:t xml:space="preserve"> definitions</w:t>
            </w:r>
          </w:p>
        </w:tc>
      </w:tr>
    </w:tbl>
    <w:p w14:paraId="682B2823" w14:textId="77777777" w:rsidR="00B14F41" w:rsidRPr="00B14D9D" w:rsidRDefault="00B14F41">
      <w:pPr>
        <w:spacing w:before="60" w:after="60"/>
        <w:rPr>
          <w:lang w:val="en-GB"/>
        </w:rPr>
      </w:pPr>
    </w:p>
    <w:p w14:paraId="5AAFA2A7" w14:textId="77777777" w:rsidR="00B14F41" w:rsidRPr="00B14D9D" w:rsidRDefault="00000000">
      <w:pPr>
        <w:pStyle w:val="Heading2"/>
        <w:rPr>
          <w:lang w:val="en-GB"/>
        </w:rPr>
      </w:pPr>
      <w:r w:rsidRPr="00B14D9D">
        <w:rPr>
          <w:lang w:val="en-GB"/>
        </w:rPr>
        <w:t>3.2 Agent Architecture</w:t>
      </w:r>
    </w:p>
    <w:p w14:paraId="1EFFB5A4" w14:textId="77777777" w:rsidR="00B14F41" w:rsidRPr="00B14D9D" w:rsidRDefault="00000000">
      <w:pPr>
        <w:spacing w:before="60" w:after="120" w:line="276" w:lineRule="auto"/>
        <w:rPr>
          <w:lang w:val="en-GB"/>
        </w:rPr>
      </w:pPr>
      <w:r w:rsidRPr="00B14D9D">
        <w:rPr>
          <w:lang w:val="en-GB"/>
        </w:rPr>
        <w:t>The system instantiates the following agents for each scheduling run:</w:t>
      </w:r>
    </w:p>
    <w:p w14:paraId="52E8074E" w14:textId="77777777" w:rsidR="00B14F41" w:rsidRPr="00B14D9D" w:rsidRDefault="00000000">
      <w:pPr>
        <w:pStyle w:val="Heading3"/>
        <w:rPr>
          <w:lang w:val="en-GB"/>
        </w:rPr>
      </w:pPr>
      <w:proofErr w:type="spellStart"/>
      <w:r w:rsidRPr="00B14D9D">
        <w:rPr>
          <w:lang w:val="en-GB"/>
        </w:rPr>
        <w:t>SchedulerAgent</w:t>
      </w:r>
      <w:proofErr w:type="spellEnd"/>
    </w:p>
    <w:p w14:paraId="2A6D140D" w14:textId="77777777" w:rsidR="00B14F41" w:rsidRPr="00B14D9D" w:rsidRDefault="00000000">
      <w:pPr>
        <w:spacing w:before="60" w:after="120" w:line="276" w:lineRule="auto"/>
        <w:rPr>
          <w:lang w:val="en-GB"/>
        </w:rPr>
      </w:pPr>
      <w:r w:rsidRPr="00B14D9D">
        <w:rPr>
          <w:lang w:val="en-GB"/>
        </w:rPr>
        <w:t xml:space="preserve">The central coordinator. On invocation of </w:t>
      </w:r>
      <w:proofErr w:type="spellStart"/>
      <w:r w:rsidRPr="00B14D9D">
        <w:rPr>
          <w:lang w:val="en-GB"/>
        </w:rPr>
        <w:t>run_</w:t>
      </w:r>
      <w:proofErr w:type="gramStart"/>
      <w:r w:rsidRPr="00B14D9D">
        <w:rPr>
          <w:lang w:val="en-GB"/>
        </w:rPr>
        <w:t>scheduling</w:t>
      </w:r>
      <w:proofErr w:type="spellEnd"/>
      <w:r w:rsidRPr="00B14D9D">
        <w:rPr>
          <w:lang w:val="en-GB"/>
        </w:rPr>
        <w:t>(</w:t>
      </w:r>
      <w:proofErr w:type="gramEnd"/>
      <w:r w:rsidRPr="00B14D9D">
        <w:rPr>
          <w:lang w:val="en-GB"/>
        </w:rPr>
        <w:t>), it sorts courses by decreasing group size (placing the hardest constraints first), then iterates over each course calling _</w:t>
      </w:r>
      <w:proofErr w:type="spellStart"/>
      <w:r w:rsidRPr="00B14D9D">
        <w:rPr>
          <w:lang w:val="en-GB"/>
        </w:rPr>
        <w:t>place_</w:t>
      </w:r>
      <w:proofErr w:type="gramStart"/>
      <w:r w:rsidRPr="00B14D9D">
        <w:rPr>
          <w:lang w:val="en-GB"/>
        </w:rPr>
        <w:t>course</w:t>
      </w:r>
      <w:proofErr w:type="spellEnd"/>
      <w:r w:rsidRPr="00B14D9D">
        <w:rPr>
          <w:lang w:val="en-GB"/>
        </w:rPr>
        <w:t>(</w:t>
      </w:r>
      <w:proofErr w:type="gramEnd"/>
      <w:r w:rsidRPr="00B14D9D">
        <w:rPr>
          <w:lang w:val="en-GB"/>
        </w:rPr>
        <w:t xml:space="preserve">) with a configurable backtracking limit. For each course it generates the Cartesian product of available days, time slots, and suitable rooms, ranks candidates by teacher preference score (then tightest room fit), and attempts placement in order. Each candidate is validated against the </w:t>
      </w:r>
      <w:proofErr w:type="spellStart"/>
      <w:r w:rsidRPr="00B14D9D">
        <w:rPr>
          <w:lang w:val="en-GB"/>
        </w:rPr>
        <w:t>ConstraintAgent</w:t>
      </w:r>
      <w:proofErr w:type="spellEnd"/>
      <w:r w:rsidRPr="00B14D9D">
        <w:rPr>
          <w:lang w:val="en-GB"/>
        </w:rPr>
        <w:t xml:space="preserve"> before being committed. On success the slot is recorded across all relevant agents and a CONFIRM message is broadcast.</w:t>
      </w:r>
    </w:p>
    <w:p w14:paraId="35A712F6" w14:textId="77777777" w:rsidR="00B14F41" w:rsidRPr="00B14D9D" w:rsidRDefault="00000000">
      <w:pPr>
        <w:pStyle w:val="Heading3"/>
        <w:rPr>
          <w:lang w:val="en-GB"/>
        </w:rPr>
      </w:pPr>
      <w:proofErr w:type="spellStart"/>
      <w:r w:rsidRPr="00B14D9D">
        <w:rPr>
          <w:lang w:val="en-GB"/>
        </w:rPr>
        <w:t>TeacherAgent</w:t>
      </w:r>
      <w:proofErr w:type="spellEnd"/>
    </w:p>
    <w:p w14:paraId="658F31D8" w14:textId="77777777" w:rsidR="00B14F41" w:rsidRPr="00B14D9D" w:rsidRDefault="00000000">
      <w:pPr>
        <w:spacing w:before="60" w:after="120" w:line="276" w:lineRule="auto"/>
        <w:rPr>
          <w:lang w:val="en-GB"/>
        </w:rPr>
      </w:pPr>
      <w:r w:rsidRPr="00B14D9D">
        <w:rPr>
          <w:lang w:val="en-GB"/>
        </w:rPr>
        <w:t xml:space="preserve">Encapsulates one teacher's availability (days and weekly hour cap), preferred slots, and runtime assignment state. </w:t>
      </w:r>
      <w:proofErr w:type="spellStart"/>
      <w:r w:rsidRPr="00B14D9D">
        <w:rPr>
          <w:lang w:val="en-GB"/>
        </w:rPr>
        <w:t>is_</w:t>
      </w:r>
      <w:proofErr w:type="gramStart"/>
      <w:r w:rsidRPr="00B14D9D">
        <w:rPr>
          <w:lang w:val="en-GB"/>
        </w:rPr>
        <w:t>available</w:t>
      </w:r>
      <w:proofErr w:type="spellEnd"/>
      <w:r w:rsidRPr="00B14D9D">
        <w:rPr>
          <w:lang w:val="en-GB"/>
        </w:rPr>
        <w:t>(</w:t>
      </w:r>
      <w:proofErr w:type="gramEnd"/>
      <w:r w:rsidRPr="00B14D9D">
        <w:rPr>
          <w:lang w:val="en-GB"/>
        </w:rPr>
        <w:t xml:space="preserve">) enforces the three-part availability check (day in </w:t>
      </w:r>
      <w:proofErr w:type="spellStart"/>
      <w:r w:rsidRPr="00B14D9D">
        <w:rPr>
          <w:lang w:val="en-GB"/>
        </w:rPr>
        <w:t>available_days</w:t>
      </w:r>
      <w:proofErr w:type="spellEnd"/>
      <w:r w:rsidRPr="00B14D9D">
        <w:rPr>
          <w:lang w:val="en-GB"/>
        </w:rPr>
        <w:t xml:space="preserve">, hours under cap, slot not already taken). </w:t>
      </w:r>
      <w:proofErr w:type="spellStart"/>
      <w:r w:rsidRPr="00B14D9D">
        <w:rPr>
          <w:lang w:val="en-GB"/>
        </w:rPr>
        <w:t>preference_</w:t>
      </w:r>
      <w:proofErr w:type="gramStart"/>
      <w:r w:rsidRPr="00B14D9D">
        <w:rPr>
          <w:lang w:val="en-GB"/>
        </w:rPr>
        <w:t>score</w:t>
      </w:r>
      <w:proofErr w:type="spellEnd"/>
      <w:r w:rsidRPr="00B14D9D">
        <w:rPr>
          <w:lang w:val="en-GB"/>
        </w:rPr>
        <w:t>(</w:t>
      </w:r>
      <w:proofErr w:type="gramEnd"/>
      <w:r w:rsidRPr="00B14D9D">
        <w:rPr>
          <w:lang w:val="en-GB"/>
        </w:rPr>
        <w:t xml:space="preserve">) returns 1.0 for a slot matching both preferred day and time, 0.5 for a day-only match, and 0.0 otherwise. On receiving a REQUEST </w:t>
      </w:r>
      <w:proofErr w:type="gramStart"/>
      <w:r w:rsidRPr="00B14D9D">
        <w:rPr>
          <w:lang w:val="en-GB"/>
        </w:rPr>
        <w:t>message</w:t>
      </w:r>
      <w:proofErr w:type="gramEnd"/>
      <w:r w:rsidRPr="00B14D9D">
        <w:rPr>
          <w:lang w:val="en-GB"/>
        </w:rPr>
        <w:t xml:space="preserve"> the agent replies with PROPOSAL or REJECT with up to three alternative slots.</w:t>
      </w:r>
    </w:p>
    <w:p w14:paraId="41781A70" w14:textId="77777777" w:rsidR="00B14F41" w:rsidRPr="00B14D9D" w:rsidRDefault="00000000">
      <w:pPr>
        <w:pStyle w:val="Heading3"/>
        <w:rPr>
          <w:lang w:val="en-GB"/>
        </w:rPr>
      </w:pPr>
      <w:proofErr w:type="spellStart"/>
      <w:r w:rsidRPr="00B14D9D">
        <w:rPr>
          <w:lang w:val="en-GB"/>
        </w:rPr>
        <w:t>GroupAgent</w:t>
      </w:r>
      <w:proofErr w:type="spellEnd"/>
    </w:p>
    <w:p w14:paraId="379B14E7" w14:textId="77777777" w:rsidR="00B14F41" w:rsidRPr="00B14D9D" w:rsidRDefault="00000000">
      <w:pPr>
        <w:spacing w:before="60" w:after="120" w:line="276" w:lineRule="auto"/>
        <w:rPr>
          <w:lang w:val="en-GB"/>
        </w:rPr>
      </w:pPr>
      <w:r w:rsidRPr="00B14D9D">
        <w:rPr>
          <w:lang w:val="en-GB"/>
        </w:rPr>
        <w:t xml:space="preserve">Represents a student group. Maintains a list of (day, </w:t>
      </w:r>
      <w:proofErr w:type="spellStart"/>
      <w:r w:rsidRPr="00B14D9D">
        <w:rPr>
          <w:lang w:val="en-GB"/>
        </w:rPr>
        <w:t>time_slot</w:t>
      </w:r>
      <w:proofErr w:type="spellEnd"/>
      <w:r w:rsidRPr="00B14D9D">
        <w:rPr>
          <w:lang w:val="en-GB"/>
        </w:rPr>
        <w:t xml:space="preserve">) tuples to enforce the no-overlap rule. Responds to REQUEST messages with ACCEPT or CONFLICT. The </w:t>
      </w:r>
      <w:proofErr w:type="gramStart"/>
      <w:r w:rsidRPr="00B14D9D">
        <w:rPr>
          <w:lang w:val="en-GB"/>
        </w:rPr>
        <w:t>assign(</w:t>
      </w:r>
      <w:proofErr w:type="gramEnd"/>
      <w:r w:rsidRPr="00B14D9D">
        <w:rPr>
          <w:lang w:val="en-GB"/>
        </w:rPr>
        <w:t xml:space="preserve">) and </w:t>
      </w:r>
      <w:proofErr w:type="gramStart"/>
      <w:r w:rsidRPr="00B14D9D">
        <w:rPr>
          <w:lang w:val="en-GB"/>
        </w:rPr>
        <w:t>unassign(</w:t>
      </w:r>
      <w:proofErr w:type="gramEnd"/>
      <w:r w:rsidRPr="00B14D9D">
        <w:rPr>
          <w:lang w:val="en-GB"/>
        </w:rPr>
        <w:t>) methods allow the scheduler to commit or roll back placements during backtracking.</w:t>
      </w:r>
    </w:p>
    <w:p w14:paraId="537DB011" w14:textId="77777777" w:rsidR="00B14F41" w:rsidRPr="00B14D9D" w:rsidRDefault="00000000">
      <w:pPr>
        <w:pStyle w:val="Heading3"/>
        <w:rPr>
          <w:lang w:val="en-GB"/>
        </w:rPr>
      </w:pPr>
      <w:proofErr w:type="spellStart"/>
      <w:r w:rsidRPr="00B14D9D">
        <w:rPr>
          <w:lang w:val="en-GB"/>
        </w:rPr>
        <w:t>RoomAgent</w:t>
      </w:r>
      <w:proofErr w:type="spellEnd"/>
    </w:p>
    <w:p w14:paraId="17D86753" w14:textId="77777777" w:rsidR="00B14F41" w:rsidRPr="00B14D9D" w:rsidRDefault="00000000">
      <w:pPr>
        <w:spacing w:before="60" w:after="120" w:line="276" w:lineRule="auto"/>
        <w:rPr>
          <w:lang w:val="en-GB"/>
        </w:rPr>
      </w:pPr>
      <w:r w:rsidRPr="00B14D9D">
        <w:rPr>
          <w:lang w:val="en-GB"/>
        </w:rPr>
        <w:t xml:space="preserve">Models a single classroom with capacity and equipment list. The </w:t>
      </w:r>
      <w:proofErr w:type="spellStart"/>
      <w:r w:rsidRPr="00B14D9D">
        <w:rPr>
          <w:lang w:val="en-GB"/>
        </w:rPr>
        <w:t>matches_</w:t>
      </w:r>
      <w:proofErr w:type="gramStart"/>
      <w:r w:rsidRPr="00B14D9D">
        <w:rPr>
          <w:lang w:val="en-GB"/>
        </w:rPr>
        <w:t>type</w:t>
      </w:r>
      <w:proofErr w:type="spellEnd"/>
      <w:r w:rsidRPr="00B14D9D">
        <w:rPr>
          <w:lang w:val="en-GB"/>
        </w:rPr>
        <w:t>(</w:t>
      </w:r>
      <w:proofErr w:type="gramEnd"/>
      <w:r w:rsidRPr="00B14D9D">
        <w:rPr>
          <w:lang w:val="en-GB"/>
        </w:rPr>
        <w:t xml:space="preserve">) method enforces room-type requirements: lab sessions require rooms whose equipment list contains 'lab' or 'computers'; lecture and tutorial sessions accept any room. </w:t>
      </w:r>
      <w:proofErr w:type="spellStart"/>
      <w:r w:rsidRPr="00B14D9D">
        <w:rPr>
          <w:lang w:val="en-GB"/>
        </w:rPr>
        <w:t>can_</w:t>
      </w:r>
      <w:proofErr w:type="gramStart"/>
      <w:r w:rsidRPr="00B14D9D">
        <w:rPr>
          <w:lang w:val="en-GB"/>
        </w:rPr>
        <w:t>fit</w:t>
      </w:r>
      <w:proofErr w:type="spellEnd"/>
      <w:r w:rsidRPr="00B14D9D">
        <w:rPr>
          <w:lang w:val="en-GB"/>
        </w:rPr>
        <w:t>(</w:t>
      </w:r>
      <w:proofErr w:type="gramEnd"/>
      <w:r w:rsidRPr="00B14D9D">
        <w:rPr>
          <w:lang w:val="en-GB"/>
        </w:rPr>
        <w:t>) compares group size against room capacity. REJECT messages include a list of failure reasons (</w:t>
      </w:r>
      <w:proofErr w:type="spellStart"/>
      <w:r w:rsidRPr="00B14D9D">
        <w:rPr>
          <w:lang w:val="en-GB"/>
        </w:rPr>
        <w:t>room_booked</w:t>
      </w:r>
      <w:proofErr w:type="spellEnd"/>
      <w:r w:rsidRPr="00B14D9D">
        <w:rPr>
          <w:lang w:val="en-GB"/>
        </w:rPr>
        <w:t xml:space="preserve">, </w:t>
      </w:r>
      <w:proofErr w:type="spellStart"/>
      <w:r w:rsidRPr="00B14D9D">
        <w:rPr>
          <w:lang w:val="en-GB"/>
        </w:rPr>
        <w:t>capacity_exceeded</w:t>
      </w:r>
      <w:proofErr w:type="spellEnd"/>
      <w:r w:rsidRPr="00B14D9D">
        <w:rPr>
          <w:lang w:val="en-GB"/>
        </w:rPr>
        <w:t xml:space="preserve">, </w:t>
      </w:r>
      <w:proofErr w:type="spellStart"/>
      <w:r w:rsidRPr="00B14D9D">
        <w:rPr>
          <w:lang w:val="en-GB"/>
        </w:rPr>
        <w:t>equipment_mismatch</w:t>
      </w:r>
      <w:proofErr w:type="spellEnd"/>
      <w:r w:rsidRPr="00B14D9D">
        <w:rPr>
          <w:lang w:val="en-GB"/>
        </w:rPr>
        <w:t>) to aid debugging.</w:t>
      </w:r>
    </w:p>
    <w:p w14:paraId="6400AB40" w14:textId="77777777" w:rsidR="00B14F41" w:rsidRPr="00B14D9D" w:rsidRDefault="00000000">
      <w:pPr>
        <w:pStyle w:val="Heading3"/>
        <w:rPr>
          <w:lang w:val="en-GB"/>
        </w:rPr>
      </w:pPr>
      <w:proofErr w:type="spellStart"/>
      <w:r w:rsidRPr="00B14D9D">
        <w:rPr>
          <w:lang w:val="en-GB"/>
        </w:rPr>
        <w:t>ConstraintAgent</w:t>
      </w:r>
      <w:proofErr w:type="spellEnd"/>
    </w:p>
    <w:p w14:paraId="08B696C3" w14:textId="77777777" w:rsidR="00B14F41" w:rsidRPr="00B14D9D" w:rsidRDefault="00000000">
      <w:pPr>
        <w:spacing w:before="60" w:after="120" w:line="276" w:lineRule="auto"/>
        <w:rPr>
          <w:lang w:val="en-GB"/>
        </w:rPr>
      </w:pPr>
      <w:r w:rsidRPr="00B14D9D">
        <w:rPr>
          <w:lang w:val="en-GB"/>
        </w:rPr>
        <w:t xml:space="preserve">Validates institutional rules that cut across agents. Two hard constraints are enforced: (1) no student group may occupy more than three time slots (six hours) in a single day; (2) no teacher may teach more than three consecutive two-hour slots in a single day. The agent tracks assignments in two dictionaries keyed by entity ID and day, and exposes </w:t>
      </w:r>
      <w:proofErr w:type="gramStart"/>
      <w:r w:rsidRPr="00B14D9D">
        <w:rPr>
          <w:lang w:val="en-GB"/>
        </w:rPr>
        <w:t>validate(</w:t>
      </w:r>
      <w:proofErr w:type="gramEnd"/>
      <w:r w:rsidRPr="00B14D9D">
        <w:rPr>
          <w:lang w:val="en-GB"/>
        </w:rPr>
        <w:t xml:space="preserve">) and </w:t>
      </w:r>
      <w:proofErr w:type="gramStart"/>
      <w:r w:rsidRPr="00B14D9D">
        <w:rPr>
          <w:lang w:val="en-GB"/>
        </w:rPr>
        <w:t>record(</w:t>
      </w:r>
      <w:proofErr w:type="gramEnd"/>
      <w:r w:rsidRPr="00B14D9D">
        <w:rPr>
          <w:lang w:val="en-GB"/>
        </w:rPr>
        <w:t xml:space="preserve">) / </w:t>
      </w:r>
      <w:proofErr w:type="gramStart"/>
      <w:r w:rsidRPr="00B14D9D">
        <w:rPr>
          <w:lang w:val="en-GB"/>
        </w:rPr>
        <w:t>unrecord(</w:t>
      </w:r>
      <w:proofErr w:type="gramEnd"/>
      <w:r w:rsidRPr="00B14D9D">
        <w:rPr>
          <w:lang w:val="en-GB"/>
        </w:rPr>
        <w:t xml:space="preserve">) methods called synchronously by the </w:t>
      </w:r>
      <w:proofErr w:type="spellStart"/>
      <w:r w:rsidRPr="00B14D9D">
        <w:rPr>
          <w:lang w:val="en-GB"/>
        </w:rPr>
        <w:t>SchedulerAgent</w:t>
      </w:r>
      <w:proofErr w:type="spellEnd"/>
      <w:r w:rsidRPr="00B14D9D">
        <w:rPr>
          <w:lang w:val="en-GB"/>
        </w:rPr>
        <w:t xml:space="preserve"> without round-trip message overhead.</w:t>
      </w:r>
    </w:p>
    <w:p w14:paraId="5FC26884" w14:textId="77777777" w:rsidR="00B14F41" w:rsidRPr="00B14D9D" w:rsidRDefault="00B14F41">
      <w:pPr>
        <w:spacing w:before="60" w:after="60"/>
        <w:rPr>
          <w:lang w:val="en-GB"/>
        </w:rPr>
      </w:pPr>
    </w:p>
    <w:p w14:paraId="40307A34" w14:textId="77777777" w:rsidR="00B14F41" w:rsidRPr="00B14D9D" w:rsidRDefault="00000000">
      <w:pPr>
        <w:pStyle w:val="Heading2"/>
        <w:rPr>
          <w:lang w:val="en-GB"/>
        </w:rPr>
      </w:pPr>
      <w:r w:rsidRPr="00B14D9D">
        <w:rPr>
          <w:lang w:val="en-GB"/>
        </w:rPr>
        <w:t>3.3 Message Protocol</w:t>
      </w:r>
    </w:p>
    <w:p w14:paraId="1ECCE619" w14:textId="77777777" w:rsidR="00B14F41" w:rsidRPr="00B14D9D" w:rsidRDefault="00000000">
      <w:pPr>
        <w:spacing w:before="60" w:after="120" w:line="276" w:lineRule="auto"/>
        <w:rPr>
          <w:lang w:val="en-GB"/>
        </w:rPr>
      </w:pPr>
      <w:r w:rsidRPr="00B14D9D">
        <w:rPr>
          <w:lang w:val="en-GB"/>
        </w:rPr>
        <w:t xml:space="preserve">All inter-agent communication is mediated by the </w:t>
      </w:r>
      <w:proofErr w:type="spellStart"/>
      <w:r w:rsidRPr="00B14D9D">
        <w:rPr>
          <w:lang w:val="en-GB"/>
        </w:rPr>
        <w:t>MessageBus</w:t>
      </w:r>
      <w:proofErr w:type="spellEnd"/>
      <w:r w:rsidRPr="00B14D9D">
        <w:rPr>
          <w:lang w:val="en-GB"/>
        </w:rPr>
        <w:t xml:space="preserve"> class in utils/message_protocol.py. The bus maintains a per-agent FIFO inbox and a global message </w:t>
      </w:r>
      <w:r w:rsidRPr="00B14D9D">
        <w:rPr>
          <w:lang w:val="en-GB"/>
        </w:rPr>
        <w:lastRenderedPageBreak/>
        <w:t xml:space="preserve">log. Messages are typed Python </w:t>
      </w:r>
      <w:proofErr w:type="spellStart"/>
      <w:r w:rsidRPr="00B14D9D">
        <w:rPr>
          <w:lang w:val="en-GB"/>
        </w:rPr>
        <w:t>dataclasses</w:t>
      </w:r>
      <w:proofErr w:type="spellEnd"/>
      <w:r w:rsidRPr="00B14D9D">
        <w:rPr>
          <w:lang w:val="en-GB"/>
        </w:rPr>
        <w:t xml:space="preserve"> carrying a </w:t>
      </w:r>
      <w:proofErr w:type="spellStart"/>
      <w:r w:rsidRPr="00B14D9D">
        <w:rPr>
          <w:lang w:val="en-GB"/>
        </w:rPr>
        <w:t>MessageType</w:t>
      </w:r>
      <w:proofErr w:type="spellEnd"/>
      <w:r w:rsidRPr="00B14D9D">
        <w:rPr>
          <w:lang w:val="en-GB"/>
        </w:rPr>
        <w:t xml:space="preserve"> </w:t>
      </w:r>
      <w:proofErr w:type="spellStart"/>
      <w:r w:rsidRPr="00B14D9D">
        <w:rPr>
          <w:lang w:val="en-GB"/>
        </w:rPr>
        <w:t>enum</w:t>
      </w:r>
      <w:proofErr w:type="spellEnd"/>
      <w:r w:rsidRPr="00B14D9D">
        <w:rPr>
          <w:lang w:val="en-GB"/>
        </w:rPr>
        <w:t>, sender and receiver identifiers, a flexible content dictionary, and an auto-generated unique ID.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4700"/>
      </w:tblGrid>
      <w:tr w:rsidR="00B14F41" w14:paraId="3A543699" w14:textId="77777777">
        <w:tblPrEx>
          <w:tblCellMar>
            <w:top w:w="0" w:type="dxa"/>
            <w:bottom w:w="0" w:type="dxa"/>
          </w:tblCellMar>
        </w:tblPrEx>
        <w:trPr>
          <w:tblHeader/>
        </w:trPr>
        <w:tc>
          <w:tcPr>
            <w:tcW w:w="15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35A41251" w14:textId="77777777" w:rsidR="00B14F41" w:rsidRDefault="00000000">
            <w:r>
              <w:rPr>
                <w:b/>
                <w:bCs/>
                <w:color w:val="FFFFFF"/>
                <w:sz w:val="20"/>
                <w:szCs w:val="20"/>
              </w:rPr>
              <w:t>Message Type</w:t>
            </w:r>
          </w:p>
        </w:tc>
        <w:tc>
          <w:tcPr>
            <w:tcW w:w="27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725F80F8" w14:textId="77777777" w:rsidR="00B14F41" w:rsidRDefault="00000000">
            <w:r>
              <w:rPr>
                <w:b/>
                <w:bCs/>
                <w:color w:val="FFFFFF"/>
                <w:sz w:val="20"/>
                <w:szCs w:val="20"/>
              </w:rPr>
              <w:t>Direction</w:t>
            </w:r>
          </w:p>
        </w:tc>
        <w:tc>
          <w:tcPr>
            <w:tcW w:w="47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54E3983D" w14:textId="77777777" w:rsidR="00B14F41" w:rsidRDefault="00000000">
            <w:proofErr w:type="spellStart"/>
            <w:r>
              <w:rPr>
                <w:b/>
                <w:bCs/>
                <w:color w:val="FFFFFF"/>
                <w:sz w:val="20"/>
                <w:szCs w:val="20"/>
              </w:rPr>
              <w:t>Meaning</w:t>
            </w:r>
            <w:proofErr w:type="spellEnd"/>
          </w:p>
        </w:tc>
      </w:tr>
      <w:tr w:rsidR="00B14F41" w:rsidRPr="00B14D9D" w14:paraId="15D51FA7" w14:textId="77777777">
        <w:tblPrEx>
          <w:tblCellMar>
            <w:top w:w="0" w:type="dxa"/>
            <w:bottom w:w="0" w:type="dxa"/>
          </w:tblCellMar>
        </w:tblPrEx>
        <w:tc>
          <w:tcPr>
            <w:tcW w:w="15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BBF6EA3" w14:textId="77777777" w:rsidR="00B14F41" w:rsidRDefault="00000000">
            <w:r>
              <w:rPr>
                <w:sz w:val="20"/>
                <w:szCs w:val="20"/>
              </w:rPr>
              <w:t>REQUEST</w:t>
            </w:r>
          </w:p>
        </w:tc>
        <w:tc>
          <w:tcPr>
            <w:tcW w:w="2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A044201" w14:textId="77777777" w:rsidR="00B14F41" w:rsidRDefault="00000000">
            <w:proofErr w:type="spellStart"/>
            <w:r>
              <w:rPr>
                <w:sz w:val="20"/>
                <w:szCs w:val="20"/>
              </w:rPr>
              <w:t>Scheduler</w:t>
            </w:r>
            <w:proofErr w:type="spellEnd"/>
            <w:r>
              <w:rPr>
                <w:sz w:val="20"/>
                <w:szCs w:val="20"/>
              </w:rPr>
              <w:t xml:space="preserve"> → Resource Agent</w:t>
            </w:r>
          </w:p>
        </w:tc>
        <w:tc>
          <w:tcPr>
            <w:tcW w:w="4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064CB38" w14:textId="77777777" w:rsidR="00B14F41" w:rsidRPr="00B14D9D" w:rsidRDefault="00000000">
            <w:pPr>
              <w:rPr>
                <w:lang w:val="en-GB"/>
              </w:rPr>
            </w:pPr>
            <w:r w:rsidRPr="00B14D9D">
              <w:rPr>
                <w:sz w:val="20"/>
                <w:szCs w:val="20"/>
                <w:lang w:val="en-GB"/>
              </w:rPr>
              <w:t>Ask whether a proposed (day, slot, room) is acceptable</w:t>
            </w:r>
          </w:p>
        </w:tc>
      </w:tr>
      <w:tr w:rsidR="00B14F41" w:rsidRPr="00B14D9D" w14:paraId="3377E8CF" w14:textId="77777777">
        <w:tblPrEx>
          <w:tblCellMar>
            <w:top w:w="0" w:type="dxa"/>
            <w:bottom w:w="0" w:type="dxa"/>
          </w:tblCellMar>
        </w:tblPrEx>
        <w:tc>
          <w:tcPr>
            <w:tcW w:w="15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C2C0A42" w14:textId="77777777" w:rsidR="00B14F41" w:rsidRDefault="00000000">
            <w:r>
              <w:rPr>
                <w:sz w:val="20"/>
                <w:szCs w:val="20"/>
              </w:rPr>
              <w:t>PROPOSAL</w:t>
            </w:r>
          </w:p>
        </w:tc>
        <w:tc>
          <w:tcPr>
            <w:tcW w:w="2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0924F7C" w14:textId="77777777" w:rsidR="00B14F41" w:rsidRDefault="00000000">
            <w:proofErr w:type="spellStart"/>
            <w:r>
              <w:rPr>
                <w:sz w:val="20"/>
                <w:szCs w:val="20"/>
              </w:rPr>
              <w:t>TeacherAgent</w:t>
            </w:r>
            <w:proofErr w:type="spellEnd"/>
            <w:r>
              <w:rPr>
                <w:sz w:val="20"/>
                <w:szCs w:val="20"/>
              </w:rPr>
              <w:t xml:space="preserve"> → </w:t>
            </w:r>
            <w:proofErr w:type="spellStart"/>
            <w:r>
              <w:rPr>
                <w:sz w:val="20"/>
                <w:szCs w:val="20"/>
              </w:rPr>
              <w:t>Scheduler</w:t>
            </w:r>
            <w:proofErr w:type="spellEnd"/>
          </w:p>
        </w:tc>
        <w:tc>
          <w:tcPr>
            <w:tcW w:w="4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780002CA" w14:textId="77777777" w:rsidR="00B14F41" w:rsidRPr="00B14D9D" w:rsidRDefault="00000000">
            <w:pPr>
              <w:rPr>
                <w:lang w:val="en-GB"/>
              </w:rPr>
            </w:pPr>
            <w:r w:rsidRPr="00B14D9D">
              <w:rPr>
                <w:sz w:val="20"/>
                <w:szCs w:val="20"/>
                <w:lang w:val="en-GB"/>
              </w:rPr>
              <w:t>Teacher accepts slot, supplies preference score</w:t>
            </w:r>
          </w:p>
        </w:tc>
      </w:tr>
      <w:tr w:rsidR="00B14F41" w:rsidRPr="00B14D9D" w14:paraId="5F2DE230" w14:textId="77777777">
        <w:tblPrEx>
          <w:tblCellMar>
            <w:top w:w="0" w:type="dxa"/>
            <w:bottom w:w="0" w:type="dxa"/>
          </w:tblCellMar>
        </w:tblPrEx>
        <w:tc>
          <w:tcPr>
            <w:tcW w:w="15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1A2B168F" w14:textId="77777777" w:rsidR="00B14F41" w:rsidRDefault="00000000">
            <w:r>
              <w:rPr>
                <w:sz w:val="20"/>
                <w:szCs w:val="20"/>
              </w:rPr>
              <w:t>ACCEPT</w:t>
            </w:r>
          </w:p>
        </w:tc>
        <w:tc>
          <w:tcPr>
            <w:tcW w:w="2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20D18C3" w14:textId="77777777" w:rsidR="00B14F41" w:rsidRDefault="00000000">
            <w:proofErr w:type="spellStart"/>
            <w:r>
              <w:rPr>
                <w:sz w:val="20"/>
                <w:szCs w:val="20"/>
              </w:rPr>
              <w:t>GroupAgent</w:t>
            </w:r>
            <w:proofErr w:type="spellEnd"/>
            <w:r>
              <w:rPr>
                <w:sz w:val="20"/>
                <w:szCs w:val="20"/>
              </w:rPr>
              <w:t xml:space="preserve"> / </w:t>
            </w:r>
            <w:proofErr w:type="spellStart"/>
            <w:r>
              <w:rPr>
                <w:sz w:val="20"/>
                <w:szCs w:val="20"/>
              </w:rPr>
              <w:t>RoomAgent</w:t>
            </w:r>
            <w:proofErr w:type="spellEnd"/>
            <w:r>
              <w:rPr>
                <w:sz w:val="20"/>
                <w:szCs w:val="20"/>
              </w:rPr>
              <w:t xml:space="preserve"> → </w:t>
            </w:r>
            <w:proofErr w:type="spellStart"/>
            <w:r>
              <w:rPr>
                <w:sz w:val="20"/>
                <w:szCs w:val="20"/>
              </w:rPr>
              <w:t>Scheduler</w:t>
            </w:r>
            <w:proofErr w:type="spellEnd"/>
          </w:p>
        </w:tc>
        <w:tc>
          <w:tcPr>
            <w:tcW w:w="4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B7B95C7" w14:textId="77777777" w:rsidR="00B14F41" w:rsidRPr="00B14D9D" w:rsidRDefault="00000000">
            <w:pPr>
              <w:rPr>
                <w:lang w:val="en-GB"/>
              </w:rPr>
            </w:pPr>
            <w:r w:rsidRPr="00B14D9D">
              <w:rPr>
                <w:sz w:val="20"/>
                <w:szCs w:val="20"/>
                <w:lang w:val="en-GB"/>
              </w:rPr>
              <w:t>Entity confirms slot is free</w:t>
            </w:r>
          </w:p>
        </w:tc>
      </w:tr>
      <w:tr w:rsidR="00B14F41" w:rsidRPr="00B14D9D" w14:paraId="6294EA43" w14:textId="77777777">
        <w:tblPrEx>
          <w:tblCellMar>
            <w:top w:w="0" w:type="dxa"/>
            <w:bottom w:w="0" w:type="dxa"/>
          </w:tblCellMar>
        </w:tblPrEx>
        <w:tc>
          <w:tcPr>
            <w:tcW w:w="15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7E4B35AF" w14:textId="77777777" w:rsidR="00B14F41" w:rsidRDefault="00000000">
            <w:r>
              <w:rPr>
                <w:sz w:val="20"/>
                <w:szCs w:val="20"/>
              </w:rPr>
              <w:t>REJECT</w:t>
            </w:r>
          </w:p>
        </w:tc>
        <w:tc>
          <w:tcPr>
            <w:tcW w:w="2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6576A25" w14:textId="77777777" w:rsidR="00B14F41" w:rsidRDefault="00000000">
            <w:r>
              <w:rPr>
                <w:sz w:val="20"/>
                <w:szCs w:val="20"/>
              </w:rPr>
              <w:t xml:space="preserve">Any agent → </w:t>
            </w:r>
            <w:proofErr w:type="spellStart"/>
            <w:r>
              <w:rPr>
                <w:sz w:val="20"/>
                <w:szCs w:val="20"/>
              </w:rPr>
              <w:t>Scheduler</w:t>
            </w:r>
            <w:proofErr w:type="spellEnd"/>
          </w:p>
        </w:tc>
        <w:tc>
          <w:tcPr>
            <w:tcW w:w="4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028FD2C1" w14:textId="77777777" w:rsidR="00B14F41" w:rsidRPr="00B14D9D" w:rsidRDefault="00000000">
            <w:pPr>
              <w:rPr>
                <w:lang w:val="en-GB"/>
              </w:rPr>
            </w:pPr>
            <w:r w:rsidRPr="00B14D9D">
              <w:rPr>
                <w:sz w:val="20"/>
                <w:szCs w:val="20"/>
                <w:lang w:val="en-GB"/>
              </w:rPr>
              <w:t>Entity rejects slot, may include reasons or alternatives</w:t>
            </w:r>
          </w:p>
        </w:tc>
      </w:tr>
      <w:tr w:rsidR="00B14F41" w14:paraId="265B52BB" w14:textId="77777777">
        <w:tblPrEx>
          <w:tblCellMar>
            <w:top w:w="0" w:type="dxa"/>
            <w:bottom w:w="0" w:type="dxa"/>
          </w:tblCellMar>
        </w:tblPrEx>
        <w:tc>
          <w:tcPr>
            <w:tcW w:w="15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5EBF65F" w14:textId="77777777" w:rsidR="00B14F41" w:rsidRDefault="00000000">
            <w:r>
              <w:rPr>
                <w:sz w:val="20"/>
                <w:szCs w:val="20"/>
              </w:rPr>
              <w:t>CONFLICT</w:t>
            </w:r>
          </w:p>
        </w:tc>
        <w:tc>
          <w:tcPr>
            <w:tcW w:w="2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8573F74" w14:textId="77777777" w:rsidR="00B14F41" w:rsidRDefault="00000000">
            <w:proofErr w:type="spellStart"/>
            <w:r>
              <w:rPr>
                <w:sz w:val="20"/>
                <w:szCs w:val="20"/>
              </w:rPr>
              <w:t>GroupAgent</w:t>
            </w:r>
            <w:proofErr w:type="spellEnd"/>
            <w:r>
              <w:rPr>
                <w:sz w:val="20"/>
                <w:szCs w:val="20"/>
              </w:rPr>
              <w:t xml:space="preserve"> → </w:t>
            </w:r>
            <w:proofErr w:type="spellStart"/>
            <w:r>
              <w:rPr>
                <w:sz w:val="20"/>
                <w:szCs w:val="20"/>
              </w:rPr>
              <w:t>Scheduler</w:t>
            </w:r>
            <w:proofErr w:type="spellEnd"/>
          </w:p>
        </w:tc>
        <w:tc>
          <w:tcPr>
            <w:tcW w:w="4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562A0DAC" w14:textId="77777777" w:rsidR="00B14F41" w:rsidRDefault="00000000">
            <w:r>
              <w:rPr>
                <w:sz w:val="20"/>
                <w:szCs w:val="20"/>
              </w:rPr>
              <w:t xml:space="preserve">Student group </w:t>
            </w:r>
            <w:proofErr w:type="spellStart"/>
            <w:r>
              <w:rPr>
                <w:sz w:val="20"/>
                <w:szCs w:val="20"/>
              </w:rPr>
              <w:t>overlap</w:t>
            </w:r>
            <w:proofErr w:type="spellEnd"/>
            <w:r>
              <w:rPr>
                <w:sz w:val="20"/>
                <w:szCs w:val="20"/>
              </w:rPr>
              <w:t xml:space="preserve"> </w:t>
            </w:r>
            <w:proofErr w:type="spellStart"/>
            <w:r>
              <w:rPr>
                <w:sz w:val="20"/>
                <w:szCs w:val="20"/>
              </w:rPr>
              <w:t>detected</w:t>
            </w:r>
            <w:proofErr w:type="spellEnd"/>
          </w:p>
        </w:tc>
      </w:tr>
      <w:tr w:rsidR="00B14F41" w:rsidRPr="00B14D9D" w14:paraId="066E97FE" w14:textId="77777777">
        <w:tblPrEx>
          <w:tblCellMar>
            <w:top w:w="0" w:type="dxa"/>
            <w:bottom w:w="0" w:type="dxa"/>
          </w:tblCellMar>
        </w:tblPrEx>
        <w:tc>
          <w:tcPr>
            <w:tcW w:w="15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881A235" w14:textId="77777777" w:rsidR="00B14F41" w:rsidRDefault="00000000">
            <w:r>
              <w:rPr>
                <w:sz w:val="20"/>
                <w:szCs w:val="20"/>
              </w:rPr>
              <w:t>CONFIRM</w:t>
            </w:r>
          </w:p>
        </w:tc>
        <w:tc>
          <w:tcPr>
            <w:tcW w:w="2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0388FAA" w14:textId="77777777" w:rsidR="00B14F41" w:rsidRDefault="00000000">
            <w:proofErr w:type="spellStart"/>
            <w:r>
              <w:rPr>
                <w:sz w:val="20"/>
                <w:szCs w:val="20"/>
              </w:rPr>
              <w:t>Scheduler</w:t>
            </w:r>
            <w:proofErr w:type="spellEnd"/>
            <w:r>
              <w:rPr>
                <w:sz w:val="20"/>
                <w:szCs w:val="20"/>
              </w:rPr>
              <w:t xml:space="preserve"> → Resource Agents</w:t>
            </w:r>
          </w:p>
        </w:tc>
        <w:tc>
          <w:tcPr>
            <w:tcW w:w="4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54EC4060" w14:textId="77777777" w:rsidR="00B14F41" w:rsidRPr="00B14D9D" w:rsidRDefault="00000000">
            <w:pPr>
              <w:rPr>
                <w:lang w:val="en-GB"/>
              </w:rPr>
            </w:pPr>
            <w:r w:rsidRPr="00B14D9D">
              <w:rPr>
                <w:sz w:val="20"/>
                <w:szCs w:val="20"/>
                <w:lang w:val="en-GB"/>
              </w:rPr>
              <w:t>Scheduler commits a final placement; agents update state</w:t>
            </w:r>
          </w:p>
        </w:tc>
      </w:tr>
    </w:tbl>
    <w:p w14:paraId="5BC99B14" w14:textId="77777777" w:rsidR="00B14F41" w:rsidRPr="00B14D9D" w:rsidRDefault="00B14F41">
      <w:pPr>
        <w:spacing w:before="60" w:after="60"/>
        <w:rPr>
          <w:lang w:val="en-GB"/>
        </w:rPr>
      </w:pPr>
    </w:p>
    <w:p w14:paraId="604F23C2" w14:textId="77777777" w:rsidR="00B14F41" w:rsidRPr="00B14D9D" w:rsidRDefault="00000000">
      <w:pPr>
        <w:pStyle w:val="Heading2"/>
        <w:rPr>
          <w:lang w:val="en-GB"/>
        </w:rPr>
      </w:pPr>
      <w:r w:rsidRPr="00B14D9D">
        <w:rPr>
          <w:lang w:val="en-GB"/>
        </w:rPr>
        <w:t>3.4 Scheduling Algorithm</w:t>
      </w:r>
    </w:p>
    <w:p w14:paraId="571BACFB" w14:textId="77777777" w:rsidR="00B14F41" w:rsidRPr="00B14D9D" w:rsidRDefault="00000000">
      <w:pPr>
        <w:spacing w:before="60" w:after="120" w:line="276" w:lineRule="auto"/>
        <w:rPr>
          <w:lang w:val="en-GB"/>
        </w:rPr>
      </w:pPr>
      <w:r w:rsidRPr="00B14D9D">
        <w:rPr>
          <w:lang w:val="en-GB"/>
        </w:rPr>
        <w:t>The scheduling algorithm is a priority-ordered backtracking Constraint Satisfaction Procedure (CSP):</w:t>
      </w:r>
    </w:p>
    <w:p w14:paraId="5BC7FB6A" w14:textId="77777777" w:rsidR="00B14F41" w:rsidRPr="00B14D9D" w:rsidRDefault="00000000">
      <w:pPr>
        <w:pStyle w:val="ListParagraph"/>
        <w:numPr>
          <w:ilvl w:val="0"/>
          <w:numId w:val="2"/>
        </w:numPr>
        <w:spacing w:before="40" w:after="40"/>
        <w:rPr>
          <w:lang w:val="en-GB"/>
        </w:rPr>
      </w:pPr>
      <w:r w:rsidRPr="00B14D9D">
        <w:rPr>
          <w:lang w:val="en-GB"/>
        </w:rPr>
        <w:t xml:space="preserve">Courses are sorted in descending group size </w:t>
      </w:r>
      <w:proofErr w:type="gramStart"/>
      <w:r w:rsidRPr="00B14D9D">
        <w:rPr>
          <w:lang w:val="en-GB"/>
        </w:rPr>
        <w:t>order</w:t>
      </w:r>
      <w:proofErr w:type="gramEnd"/>
      <w:r w:rsidRPr="00B14D9D">
        <w:rPr>
          <w:lang w:val="en-GB"/>
        </w:rPr>
        <w:t xml:space="preserve"> so the most constrained placements are attempted first, reducing backtracking.</w:t>
      </w:r>
    </w:p>
    <w:p w14:paraId="2204F05F" w14:textId="77777777" w:rsidR="00B14F41" w:rsidRPr="00B14D9D" w:rsidRDefault="00000000">
      <w:pPr>
        <w:pStyle w:val="ListParagraph"/>
        <w:numPr>
          <w:ilvl w:val="0"/>
          <w:numId w:val="2"/>
        </w:numPr>
        <w:spacing w:before="40" w:after="40"/>
        <w:rPr>
          <w:lang w:val="en-GB"/>
        </w:rPr>
      </w:pPr>
      <w:r w:rsidRPr="00B14D9D">
        <w:rPr>
          <w:lang w:val="en-GB"/>
        </w:rPr>
        <w:t>For each course, _</w:t>
      </w:r>
      <w:proofErr w:type="spellStart"/>
      <w:r w:rsidRPr="00B14D9D">
        <w:rPr>
          <w:lang w:val="en-GB"/>
        </w:rPr>
        <w:t>generate_</w:t>
      </w:r>
      <w:proofErr w:type="gramStart"/>
      <w:r w:rsidRPr="00B14D9D">
        <w:rPr>
          <w:lang w:val="en-GB"/>
        </w:rPr>
        <w:t>candidates</w:t>
      </w:r>
      <w:proofErr w:type="spellEnd"/>
      <w:r w:rsidRPr="00B14D9D">
        <w:rPr>
          <w:lang w:val="en-GB"/>
        </w:rPr>
        <w:t>(</w:t>
      </w:r>
      <w:proofErr w:type="gramEnd"/>
      <w:r w:rsidRPr="00B14D9D">
        <w:rPr>
          <w:lang w:val="en-GB"/>
        </w:rPr>
        <w:t>) produces all valid (day, slot, room) triples by cross-filtering teacher availability, group availability, room availability, room capacity, and room type.</w:t>
      </w:r>
    </w:p>
    <w:p w14:paraId="32861E57" w14:textId="77777777" w:rsidR="00B14F41" w:rsidRPr="00B14D9D" w:rsidRDefault="00000000">
      <w:pPr>
        <w:pStyle w:val="ListParagraph"/>
        <w:numPr>
          <w:ilvl w:val="0"/>
          <w:numId w:val="2"/>
        </w:numPr>
        <w:spacing w:before="40" w:after="40"/>
        <w:rPr>
          <w:lang w:val="en-GB"/>
        </w:rPr>
      </w:pPr>
      <w:r w:rsidRPr="00B14D9D">
        <w:rPr>
          <w:lang w:val="en-GB"/>
        </w:rPr>
        <w:t>Candidates are ranked by teacher preference score (descending) then room capacity (ascending — tightest fit first) to maximise soft constraint satisfaction.</w:t>
      </w:r>
    </w:p>
    <w:p w14:paraId="5E46C16D" w14:textId="77777777" w:rsidR="00B14F41" w:rsidRPr="00B14D9D" w:rsidRDefault="00000000">
      <w:pPr>
        <w:pStyle w:val="ListParagraph"/>
        <w:numPr>
          <w:ilvl w:val="0"/>
          <w:numId w:val="2"/>
        </w:numPr>
        <w:spacing w:before="40" w:after="40"/>
        <w:rPr>
          <w:lang w:val="en-GB"/>
        </w:rPr>
      </w:pPr>
      <w:r w:rsidRPr="00B14D9D">
        <w:rPr>
          <w:lang w:val="en-GB"/>
        </w:rPr>
        <w:t xml:space="preserve">Each candidate is validated synchronously against </w:t>
      </w:r>
      <w:proofErr w:type="spellStart"/>
      <w:r w:rsidRPr="00B14D9D">
        <w:rPr>
          <w:lang w:val="en-GB"/>
        </w:rPr>
        <w:t>ConstraintAgent</w:t>
      </w:r>
      <w:proofErr w:type="spellEnd"/>
      <w:r w:rsidRPr="00B14D9D">
        <w:rPr>
          <w:lang w:val="en-GB"/>
        </w:rPr>
        <w:t>. If invalid the candidate is skipped and logged. If valid, all agents commit the assignment and a CONFIRM is broadcast.</w:t>
      </w:r>
    </w:p>
    <w:p w14:paraId="5B7759EC" w14:textId="77777777" w:rsidR="00B14F41" w:rsidRPr="00B14D9D" w:rsidRDefault="00000000">
      <w:pPr>
        <w:pStyle w:val="ListParagraph"/>
        <w:numPr>
          <w:ilvl w:val="0"/>
          <w:numId w:val="2"/>
        </w:numPr>
        <w:spacing w:before="40" w:after="40"/>
        <w:rPr>
          <w:lang w:val="en-GB"/>
        </w:rPr>
      </w:pPr>
      <w:r w:rsidRPr="00B14D9D">
        <w:rPr>
          <w:lang w:val="en-GB"/>
        </w:rPr>
        <w:t xml:space="preserve">A per-course </w:t>
      </w:r>
      <w:proofErr w:type="spellStart"/>
      <w:r w:rsidRPr="00B14D9D">
        <w:rPr>
          <w:lang w:val="en-GB"/>
        </w:rPr>
        <w:t>backtrack_limit</w:t>
      </w:r>
      <w:proofErr w:type="spellEnd"/>
      <w:r w:rsidRPr="00B14D9D">
        <w:rPr>
          <w:lang w:val="en-GB"/>
        </w:rPr>
        <w:t xml:space="preserve"> (default 50) prevents excessive search time for pathological cases.</w:t>
      </w:r>
    </w:p>
    <w:p w14:paraId="0CC19F16" w14:textId="77777777" w:rsidR="00B14F41" w:rsidRPr="00B14D9D" w:rsidRDefault="00000000">
      <w:pPr>
        <w:pStyle w:val="ListParagraph"/>
        <w:numPr>
          <w:ilvl w:val="0"/>
          <w:numId w:val="2"/>
        </w:numPr>
        <w:spacing w:before="40" w:after="40"/>
        <w:rPr>
          <w:lang w:val="en-GB"/>
        </w:rPr>
      </w:pPr>
      <w:r w:rsidRPr="00B14D9D">
        <w:rPr>
          <w:lang w:val="en-GB"/>
        </w:rPr>
        <w:t xml:space="preserve">Courses that exhaust all candidates without placement are recorded in </w:t>
      </w:r>
      <w:proofErr w:type="gramStart"/>
      <w:r w:rsidRPr="00B14D9D">
        <w:rPr>
          <w:lang w:val="en-GB"/>
        </w:rPr>
        <w:t>unscheduled[</w:t>
      </w:r>
      <w:proofErr w:type="gramEnd"/>
      <w:r w:rsidRPr="00B14D9D">
        <w:rPr>
          <w:lang w:val="en-GB"/>
        </w:rPr>
        <w:t>] for diagnostic inspection.</w:t>
      </w:r>
    </w:p>
    <w:p w14:paraId="7B00B521" w14:textId="77777777" w:rsidR="00B14F41" w:rsidRPr="00B14D9D" w:rsidRDefault="00B14F41">
      <w:pPr>
        <w:spacing w:before="60" w:after="60"/>
        <w:rPr>
          <w:lang w:val="en-GB"/>
        </w:rPr>
      </w:pPr>
    </w:p>
    <w:p w14:paraId="65319E49" w14:textId="77777777" w:rsidR="00B14F41" w:rsidRPr="00B14D9D" w:rsidRDefault="00000000">
      <w:pPr>
        <w:pStyle w:val="Heading1"/>
        <w:pBdr>
          <w:bottom w:val="single" w:sz="8" w:space="6" w:color="4472C4"/>
        </w:pBdr>
        <w:rPr>
          <w:lang w:val="en-GB"/>
        </w:rPr>
      </w:pPr>
      <w:r w:rsidRPr="00B14D9D">
        <w:rPr>
          <w:lang w:val="en-GB"/>
        </w:rPr>
        <w:t>4. Database Design</w:t>
      </w:r>
    </w:p>
    <w:p w14:paraId="3B92348E" w14:textId="77777777" w:rsidR="00B14F41" w:rsidRPr="00B14D9D" w:rsidRDefault="00000000">
      <w:pPr>
        <w:pStyle w:val="Heading2"/>
        <w:rPr>
          <w:lang w:val="en-GB"/>
        </w:rPr>
      </w:pPr>
      <w:r w:rsidRPr="00B14D9D">
        <w:rPr>
          <w:lang w:val="en-GB"/>
        </w:rPr>
        <w:t>4.1 Schema</w:t>
      </w:r>
    </w:p>
    <w:p w14:paraId="72F703D9" w14:textId="77777777" w:rsidR="00B14F41" w:rsidRDefault="00000000">
      <w:pPr>
        <w:spacing w:before="60" w:after="120" w:line="276" w:lineRule="auto"/>
      </w:pPr>
      <w:r w:rsidRPr="00B14D9D">
        <w:rPr>
          <w:lang w:val="en-GB"/>
        </w:rPr>
        <w:t xml:space="preserve">The relational schema is implemented with </w:t>
      </w:r>
      <w:proofErr w:type="spellStart"/>
      <w:r w:rsidRPr="00B14D9D">
        <w:rPr>
          <w:lang w:val="en-GB"/>
        </w:rPr>
        <w:t>SQLAlchemy</w:t>
      </w:r>
      <w:proofErr w:type="spellEnd"/>
      <w:r w:rsidRPr="00B14D9D">
        <w:rPr>
          <w:lang w:val="en-GB"/>
        </w:rPr>
        <w:t xml:space="preserve"> ORM on SQLite and closely follows the specification. </w:t>
      </w:r>
      <w:r>
        <w:t xml:space="preserve">Five tables are </w:t>
      </w:r>
      <w:proofErr w:type="spellStart"/>
      <w:proofErr w:type="gramStart"/>
      <w:r>
        <w:t>defined</w:t>
      </w:r>
      <w:proofErr w:type="spellEnd"/>
      <w:r>
        <w:t>:</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9"/>
        <w:gridCol w:w="1382"/>
        <w:gridCol w:w="2923"/>
        <w:gridCol w:w="3036"/>
      </w:tblGrid>
      <w:tr w:rsidR="00B14F41" w14:paraId="2406DA16" w14:textId="77777777">
        <w:tblPrEx>
          <w:tblCellMar>
            <w:top w:w="0" w:type="dxa"/>
            <w:bottom w:w="0" w:type="dxa"/>
          </w:tblCellMar>
        </w:tblPrEx>
        <w:trPr>
          <w:tblHeader/>
        </w:trPr>
        <w:tc>
          <w:tcPr>
            <w:tcW w:w="14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095B9AFD" w14:textId="77777777" w:rsidR="00B14F41" w:rsidRDefault="00000000">
            <w:r>
              <w:rPr>
                <w:b/>
                <w:bCs/>
                <w:color w:val="FFFFFF"/>
                <w:sz w:val="20"/>
                <w:szCs w:val="20"/>
              </w:rPr>
              <w:lastRenderedPageBreak/>
              <w:t>Table</w:t>
            </w:r>
          </w:p>
        </w:tc>
        <w:tc>
          <w:tcPr>
            <w:tcW w:w="14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1A5598D4" w14:textId="77777777" w:rsidR="00B14F41" w:rsidRDefault="00000000">
            <w:proofErr w:type="spellStart"/>
            <w:r>
              <w:rPr>
                <w:b/>
                <w:bCs/>
                <w:color w:val="FFFFFF"/>
                <w:sz w:val="20"/>
                <w:szCs w:val="20"/>
              </w:rPr>
              <w:t>Primary</w:t>
            </w:r>
            <w:proofErr w:type="spellEnd"/>
            <w:r>
              <w:rPr>
                <w:b/>
                <w:bCs/>
                <w:color w:val="FFFFFF"/>
                <w:sz w:val="20"/>
                <w:szCs w:val="20"/>
              </w:rPr>
              <w:t xml:space="preserve"> Key</w:t>
            </w:r>
          </w:p>
        </w:tc>
        <w:tc>
          <w:tcPr>
            <w:tcW w:w="30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60D4CA57" w14:textId="77777777" w:rsidR="00B14F41" w:rsidRDefault="00000000">
            <w:r>
              <w:rPr>
                <w:b/>
                <w:bCs/>
                <w:color w:val="FFFFFF"/>
                <w:sz w:val="20"/>
                <w:szCs w:val="20"/>
              </w:rPr>
              <w:t xml:space="preserve">Key </w:t>
            </w:r>
            <w:proofErr w:type="spellStart"/>
            <w:r>
              <w:rPr>
                <w:b/>
                <w:bCs/>
                <w:color w:val="FFFFFF"/>
                <w:sz w:val="20"/>
                <w:szCs w:val="20"/>
              </w:rPr>
              <w:t>Columns</w:t>
            </w:r>
            <w:proofErr w:type="spellEnd"/>
          </w:p>
        </w:tc>
        <w:tc>
          <w:tcPr>
            <w:tcW w:w="32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5E6356D4" w14:textId="77777777" w:rsidR="00B14F41" w:rsidRDefault="00000000">
            <w:proofErr w:type="spellStart"/>
            <w:r>
              <w:rPr>
                <w:b/>
                <w:bCs/>
                <w:color w:val="FFFFFF"/>
                <w:sz w:val="20"/>
                <w:szCs w:val="20"/>
              </w:rPr>
              <w:t>Relationships</w:t>
            </w:r>
            <w:proofErr w:type="spellEnd"/>
          </w:p>
        </w:tc>
      </w:tr>
      <w:tr w:rsidR="00B14F41" w14:paraId="02F99437" w14:textId="77777777">
        <w:tblPrEx>
          <w:tblCellMar>
            <w:top w:w="0" w:type="dxa"/>
            <w:bottom w:w="0" w:type="dxa"/>
          </w:tblCellMar>
        </w:tblPrEx>
        <w:tc>
          <w:tcPr>
            <w:tcW w:w="1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35E93404" w14:textId="77777777" w:rsidR="00B14F41" w:rsidRDefault="00000000">
            <w:proofErr w:type="spellStart"/>
            <w:proofErr w:type="gramStart"/>
            <w:r>
              <w:rPr>
                <w:sz w:val="20"/>
                <w:szCs w:val="20"/>
              </w:rPr>
              <w:t>teachers</w:t>
            </w:r>
            <w:proofErr w:type="spellEnd"/>
            <w:proofErr w:type="gramEnd"/>
          </w:p>
        </w:tc>
        <w:tc>
          <w:tcPr>
            <w:tcW w:w="1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E7D55DE" w14:textId="77777777" w:rsidR="00B14F41" w:rsidRDefault="00000000">
            <w:proofErr w:type="spellStart"/>
            <w:proofErr w:type="gramStart"/>
            <w:r>
              <w:rPr>
                <w:sz w:val="20"/>
                <w:szCs w:val="20"/>
              </w:rPr>
              <w:t>teacher</w:t>
            </w:r>
            <w:proofErr w:type="gramEnd"/>
            <w:r>
              <w:rPr>
                <w:sz w:val="20"/>
                <w:szCs w:val="20"/>
              </w:rPr>
              <w:t>_id</w:t>
            </w:r>
            <w:proofErr w:type="spellEnd"/>
          </w:p>
        </w:tc>
        <w:tc>
          <w:tcPr>
            <w:tcW w:w="30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39540C60" w14:textId="77777777" w:rsidR="00B14F41" w:rsidRPr="00B14D9D" w:rsidRDefault="00000000">
            <w:pPr>
              <w:rPr>
                <w:lang w:val="en-GB"/>
              </w:rPr>
            </w:pPr>
            <w:r w:rsidRPr="00B14D9D">
              <w:rPr>
                <w:sz w:val="20"/>
                <w:szCs w:val="20"/>
                <w:lang w:val="en-GB"/>
              </w:rPr>
              <w:t xml:space="preserve">name, </w:t>
            </w:r>
            <w:proofErr w:type="spellStart"/>
            <w:r w:rsidRPr="00B14D9D">
              <w:rPr>
                <w:sz w:val="20"/>
                <w:szCs w:val="20"/>
                <w:lang w:val="en-GB"/>
              </w:rPr>
              <w:t>available_days</w:t>
            </w:r>
            <w:proofErr w:type="spellEnd"/>
            <w:r w:rsidRPr="00B14D9D">
              <w:rPr>
                <w:sz w:val="20"/>
                <w:szCs w:val="20"/>
                <w:lang w:val="en-GB"/>
              </w:rPr>
              <w:t xml:space="preserve"> (JSON), </w:t>
            </w:r>
            <w:proofErr w:type="spellStart"/>
            <w:r w:rsidRPr="00B14D9D">
              <w:rPr>
                <w:sz w:val="20"/>
                <w:szCs w:val="20"/>
                <w:lang w:val="en-GB"/>
              </w:rPr>
              <w:t>preferred_slots</w:t>
            </w:r>
            <w:proofErr w:type="spellEnd"/>
            <w:r w:rsidRPr="00B14D9D">
              <w:rPr>
                <w:sz w:val="20"/>
                <w:szCs w:val="20"/>
                <w:lang w:val="en-GB"/>
              </w:rPr>
              <w:t xml:space="preserve"> (JSON), </w:t>
            </w:r>
            <w:proofErr w:type="spellStart"/>
            <w:r w:rsidRPr="00B14D9D">
              <w:rPr>
                <w:sz w:val="20"/>
                <w:szCs w:val="20"/>
                <w:lang w:val="en-GB"/>
              </w:rPr>
              <w:t>max_hours_per_week</w:t>
            </w:r>
            <w:proofErr w:type="spellEnd"/>
          </w:p>
        </w:tc>
        <w:tc>
          <w:tcPr>
            <w:tcW w:w="3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86B99D6" w14:textId="77777777" w:rsidR="00B14F41" w:rsidRDefault="00000000">
            <w:r>
              <w:rPr>
                <w:sz w:val="20"/>
                <w:szCs w:val="20"/>
              </w:rPr>
              <w:t>→ courses</w:t>
            </w:r>
          </w:p>
        </w:tc>
      </w:tr>
      <w:tr w:rsidR="00B14F41" w14:paraId="6A24E0DD" w14:textId="77777777">
        <w:tblPrEx>
          <w:tblCellMar>
            <w:top w:w="0" w:type="dxa"/>
            <w:bottom w:w="0" w:type="dxa"/>
          </w:tblCellMar>
        </w:tblPrEx>
        <w:tc>
          <w:tcPr>
            <w:tcW w:w="1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BB7C3EB" w14:textId="77777777" w:rsidR="00B14F41" w:rsidRDefault="00000000">
            <w:proofErr w:type="spellStart"/>
            <w:proofErr w:type="gramStart"/>
            <w:r>
              <w:rPr>
                <w:sz w:val="20"/>
                <w:szCs w:val="20"/>
              </w:rPr>
              <w:t>student</w:t>
            </w:r>
            <w:proofErr w:type="gramEnd"/>
            <w:r>
              <w:rPr>
                <w:sz w:val="20"/>
                <w:szCs w:val="20"/>
              </w:rPr>
              <w:t>_groups</w:t>
            </w:r>
            <w:proofErr w:type="spellEnd"/>
          </w:p>
        </w:tc>
        <w:tc>
          <w:tcPr>
            <w:tcW w:w="1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3E3E239" w14:textId="77777777" w:rsidR="00B14F41" w:rsidRDefault="00000000">
            <w:proofErr w:type="spellStart"/>
            <w:proofErr w:type="gramStart"/>
            <w:r>
              <w:rPr>
                <w:sz w:val="20"/>
                <w:szCs w:val="20"/>
              </w:rPr>
              <w:t>group</w:t>
            </w:r>
            <w:proofErr w:type="gramEnd"/>
            <w:r>
              <w:rPr>
                <w:sz w:val="20"/>
                <w:szCs w:val="20"/>
              </w:rPr>
              <w:t>_id</w:t>
            </w:r>
            <w:proofErr w:type="spellEnd"/>
          </w:p>
        </w:tc>
        <w:tc>
          <w:tcPr>
            <w:tcW w:w="30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86A52A4" w14:textId="77777777" w:rsidR="00B14F41" w:rsidRDefault="00000000">
            <w:proofErr w:type="gramStart"/>
            <w:r>
              <w:rPr>
                <w:sz w:val="20"/>
                <w:szCs w:val="20"/>
              </w:rPr>
              <w:t>program</w:t>
            </w:r>
            <w:proofErr w:type="gramEnd"/>
            <w:r>
              <w:rPr>
                <w:sz w:val="20"/>
                <w:szCs w:val="20"/>
              </w:rPr>
              <w:t xml:space="preserve">, </w:t>
            </w:r>
            <w:proofErr w:type="spellStart"/>
            <w:r>
              <w:rPr>
                <w:sz w:val="20"/>
                <w:szCs w:val="20"/>
              </w:rPr>
              <w:t>year</w:t>
            </w:r>
            <w:proofErr w:type="spellEnd"/>
            <w:r>
              <w:rPr>
                <w:sz w:val="20"/>
                <w:szCs w:val="20"/>
              </w:rPr>
              <w:t xml:space="preserve">, </w:t>
            </w:r>
            <w:proofErr w:type="spellStart"/>
            <w:r>
              <w:rPr>
                <w:sz w:val="20"/>
                <w:szCs w:val="20"/>
              </w:rPr>
              <w:t>group_size</w:t>
            </w:r>
            <w:proofErr w:type="spellEnd"/>
          </w:p>
        </w:tc>
        <w:tc>
          <w:tcPr>
            <w:tcW w:w="3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1F11E52" w14:textId="77777777" w:rsidR="00B14F41" w:rsidRDefault="00000000">
            <w:r>
              <w:rPr>
                <w:sz w:val="20"/>
                <w:szCs w:val="20"/>
              </w:rPr>
              <w:t>→ courses</w:t>
            </w:r>
          </w:p>
        </w:tc>
      </w:tr>
      <w:tr w:rsidR="00B14F41" w14:paraId="67D7EDF3" w14:textId="77777777">
        <w:tblPrEx>
          <w:tblCellMar>
            <w:top w:w="0" w:type="dxa"/>
            <w:bottom w:w="0" w:type="dxa"/>
          </w:tblCellMar>
        </w:tblPrEx>
        <w:tc>
          <w:tcPr>
            <w:tcW w:w="1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3D37D84" w14:textId="77777777" w:rsidR="00B14F41" w:rsidRDefault="00000000">
            <w:proofErr w:type="spellStart"/>
            <w:proofErr w:type="gramStart"/>
            <w:r>
              <w:rPr>
                <w:sz w:val="20"/>
                <w:szCs w:val="20"/>
              </w:rPr>
              <w:t>classrooms</w:t>
            </w:r>
            <w:proofErr w:type="spellEnd"/>
            <w:proofErr w:type="gramEnd"/>
          </w:p>
        </w:tc>
        <w:tc>
          <w:tcPr>
            <w:tcW w:w="1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382F4C4" w14:textId="77777777" w:rsidR="00B14F41" w:rsidRDefault="00000000">
            <w:proofErr w:type="spellStart"/>
            <w:proofErr w:type="gramStart"/>
            <w:r>
              <w:rPr>
                <w:sz w:val="20"/>
                <w:szCs w:val="20"/>
              </w:rPr>
              <w:t>room</w:t>
            </w:r>
            <w:proofErr w:type="gramEnd"/>
            <w:r>
              <w:rPr>
                <w:sz w:val="20"/>
                <w:szCs w:val="20"/>
              </w:rPr>
              <w:t>_id</w:t>
            </w:r>
            <w:proofErr w:type="spellEnd"/>
          </w:p>
        </w:tc>
        <w:tc>
          <w:tcPr>
            <w:tcW w:w="30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51F4C570" w14:textId="77777777" w:rsidR="00B14F41" w:rsidRDefault="00000000">
            <w:proofErr w:type="spellStart"/>
            <w:proofErr w:type="gramStart"/>
            <w:r>
              <w:rPr>
                <w:sz w:val="20"/>
                <w:szCs w:val="20"/>
              </w:rPr>
              <w:t>capacity</w:t>
            </w:r>
            <w:proofErr w:type="spellEnd"/>
            <w:proofErr w:type="gramEnd"/>
            <w:r>
              <w:rPr>
                <w:sz w:val="20"/>
                <w:szCs w:val="20"/>
              </w:rPr>
              <w:t xml:space="preserve">, </w:t>
            </w:r>
            <w:proofErr w:type="spellStart"/>
            <w:r>
              <w:rPr>
                <w:sz w:val="20"/>
                <w:szCs w:val="20"/>
              </w:rPr>
              <w:t>equipment</w:t>
            </w:r>
            <w:proofErr w:type="spellEnd"/>
            <w:r>
              <w:rPr>
                <w:sz w:val="20"/>
                <w:szCs w:val="20"/>
              </w:rPr>
              <w:t xml:space="preserve"> (JSON)</w:t>
            </w:r>
          </w:p>
        </w:tc>
        <w:tc>
          <w:tcPr>
            <w:tcW w:w="3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36474968" w14:textId="77777777" w:rsidR="00B14F41" w:rsidRDefault="00000000">
            <w:r>
              <w:rPr>
                <w:sz w:val="20"/>
                <w:szCs w:val="20"/>
              </w:rPr>
              <w:t xml:space="preserve">→ </w:t>
            </w:r>
            <w:proofErr w:type="spellStart"/>
            <w:r>
              <w:rPr>
                <w:sz w:val="20"/>
                <w:szCs w:val="20"/>
              </w:rPr>
              <w:t>schedule</w:t>
            </w:r>
            <w:proofErr w:type="spellEnd"/>
          </w:p>
        </w:tc>
      </w:tr>
      <w:tr w:rsidR="00B14F41" w14:paraId="0F72ED89" w14:textId="77777777">
        <w:tblPrEx>
          <w:tblCellMar>
            <w:top w:w="0" w:type="dxa"/>
            <w:bottom w:w="0" w:type="dxa"/>
          </w:tblCellMar>
        </w:tblPrEx>
        <w:tc>
          <w:tcPr>
            <w:tcW w:w="1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61D074F1" w14:textId="77777777" w:rsidR="00B14F41" w:rsidRDefault="00000000">
            <w:proofErr w:type="gramStart"/>
            <w:r>
              <w:rPr>
                <w:sz w:val="20"/>
                <w:szCs w:val="20"/>
              </w:rPr>
              <w:t>courses</w:t>
            </w:r>
            <w:proofErr w:type="gramEnd"/>
          </w:p>
        </w:tc>
        <w:tc>
          <w:tcPr>
            <w:tcW w:w="1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5233073" w14:textId="77777777" w:rsidR="00B14F41" w:rsidRDefault="00000000">
            <w:proofErr w:type="spellStart"/>
            <w:proofErr w:type="gramStart"/>
            <w:r>
              <w:rPr>
                <w:sz w:val="20"/>
                <w:szCs w:val="20"/>
              </w:rPr>
              <w:t>course</w:t>
            </w:r>
            <w:proofErr w:type="gramEnd"/>
            <w:r>
              <w:rPr>
                <w:sz w:val="20"/>
                <w:szCs w:val="20"/>
              </w:rPr>
              <w:t>_id</w:t>
            </w:r>
            <w:proofErr w:type="spellEnd"/>
          </w:p>
        </w:tc>
        <w:tc>
          <w:tcPr>
            <w:tcW w:w="30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020658AA" w14:textId="77777777" w:rsidR="00B14F41" w:rsidRPr="00B14D9D" w:rsidRDefault="00000000">
            <w:pPr>
              <w:rPr>
                <w:lang w:val="en-GB"/>
              </w:rPr>
            </w:pPr>
            <w:proofErr w:type="spellStart"/>
            <w:r w:rsidRPr="00B14D9D">
              <w:rPr>
                <w:sz w:val="20"/>
                <w:szCs w:val="20"/>
                <w:lang w:val="en-GB"/>
              </w:rPr>
              <w:t>course_name</w:t>
            </w:r>
            <w:proofErr w:type="spellEnd"/>
            <w:r w:rsidRPr="00B14D9D">
              <w:rPr>
                <w:sz w:val="20"/>
                <w:szCs w:val="20"/>
                <w:lang w:val="en-GB"/>
              </w:rPr>
              <w:t xml:space="preserve">, </w:t>
            </w:r>
            <w:proofErr w:type="spellStart"/>
            <w:r w:rsidRPr="00B14D9D">
              <w:rPr>
                <w:sz w:val="20"/>
                <w:szCs w:val="20"/>
                <w:lang w:val="en-GB"/>
              </w:rPr>
              <w:t>teacher_id</w:t>
            </w:r>
            <w:proofErr w:type="spellEnd"/>
            <w:r w:rsidRPr="00B14D9D">
              <w:rPr>
                <w:sz w:val="20"/>
                <w:szCs w:val="20"/>
                <w:lang w:val="en-GB"/>
              </w:rPr>
              <w:t xml:space="preserve"> (FK), </w:t>
            </w:r>
            <w:proofErr w:type="spellStart"/>
            <w:r w:rsidRPr="00B14D9D">
              <w:rPr>
                <w:sz w:val="20"/>
                <w:szCs w:val="20"/>
                <w:lang w:val="en-GB"/>
              </w:rPr>
              <w:t>group_id</w:t>
            </w:r>
            <w:proofErr w:type="spellEnd"/>
            <w:r w:rsidRPr="00B14D9D">
              <w:rPr>
                <w:sz w:val="20"/>
                <w:szCs w:val="20"/>
                <w:lang w:val="en-GB"/>
              </w:rPr>
              <w:t xml:space="preserve"> (FK), </w:t>
            </w:r>
            <w:proofErr w:type="spellStart"/>
            <w:r w:rsidRPr="00B14D9D">
              <w:rPr>
                <w:sz w:val="20"/>
                <w:szCs w:val="20"/>
                <w:lang w:val="en-GB"/>
              </w:rPr>
              <w:t>required_room_type</w:t>
            </w:r>
            <w:proofErr w:type="spellEnd"/>
            <w:r w:rsidRPr="00B14D9D">
              <w:rPr>
                <w:sz w:val="20"/>
                <w:szCs w:val="20"/>
                <w:lang w:val="en-GB"/>
              </w:rPr>
              <w:t xml:space="preserve">, </w:t>
            </w:r>
            <w:proofErr w:type="spellStart"/>
            <w:r w:rsidRPr="00B14D9D">
              <w:rPr>
                <w:sz w:val="20"/>
                <w:szCs w:val="20"/>
                <w:lang w:val="en-GB"/>
              </w:rPr>
              <w:t>duration_hours</w:t>
            </w:r>
            <w:proofErr w:type="spellEnd"/>
          </w:p>
        </w:tc>
        <w:tc>
          <w:tcPr>
            <w:tcW w:w="3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8841DAA" w14:textId="77777777" w:rsidR="00B14F41" w:rsidRDefault="00000000">
            <w:r>
              <w:rPr>
                <w:sz w:val="20"/>
                <w:szCs w:val="20"/>
              </w:rPr>
              <w:t xml:space="preserve">→ </w:t>
            </w:r>
            <w:proofErr w:type="spellStart"/>
            <w:r>
              <w:rPr>
                <w:sz w:val="20"/>
                <w:szCs w:val="20"/>
              </w:rPr>
              <w:t>teachers</w:t>
            </w:r>
            <w:proofErr w:type="spellEnd"/>
            <w:r>
              <w:rPr>
                <w:sz w:val="20"/>
                <w:szCs w:val="20"/>
              </w:rPr>
              <w:t xml:space="preserve">, groups, </w:t>
            </w:r>
            <w:proofErr w:type="spellStart"/>
            <w:r>
              <w:rPr>
                <w:sz w:val="20"/>
                <w:szCs w:val="20"/>
              </w:rPr>
              <w:t>schedule</w:t>
            </w:r>
            <w:proofErr w:type="spellEnd"/>
          </w:p>
        </w:tc>
      </w:tr>
      <w:tr w:rsidR="00B14F41" w14:paraId="2AD9E1CA" w14:textId="77777777">
        <w:tblPrEx>
          <w:tblCellMar>
            <w:top w:w="0" w:type="dxa"/>
            <w:bottom w:w="0" w:type="dxa"/>
          </w:tblCellMar>
        </w:tblPrEx>
        <w:tc>
          <w:tcPr>
            <w:tcW w:w="1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70F6507" w14:textId="77777777" w:rsidR="00B14F41" w:rsidRDefault="00000000">
            <w:proofErr w:type="spellStart"/>
            <w:proofErr w:type="gramStart"/>
            <w:r>
              <w:rPr>
                <w:sz w:val="20"/>
                <w:szCs w:val="20"/>
              </w:rPr>
              <w:t>schedule</w:t>
            </w:r>
            <w:proofErr w:type="spellEnd"/>
            <w:proofErr w:type="gramEnd"/>
          </w:p>
        </w:tc>
        <w:tc>
          <w:tcPr>
            <w:tcW w:w="1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34A3A997" w14:textId="77777777" w:rsidR="00B14F41" w:rsidRDefault="00000000">
            <w:proofErr w:type="spellStart"/>
            <w:proofErr w:type="gramStart"/>
            <w:r>
              <w:rPr>
                <w:sz w:val="20"/>
                <w:szCs w:val="20"/>
              </w:rPr>
              <w:t>session</w:t>
            </w:r>
            <w:proofErr w:type="gramEnd"/>
            <w:r>
              <w:rPr>
                <w:sz w:val="20"/>
                <w:szCs w:val="20"/>
              </w:rPr>
              <w:t>_id</w:t>
            </w:r>
            <w:proofErr w:type="spellEnd"/>
          </w:p>
        </w:tc>
        <w:tc>
          <w:tcPr>
            <w:tcW w:w="30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5ADDCDA" w14:textId="77777777" w:rsidR="00B14F41" w:rsidRPr="00B14D9D" w:rsidRDefault="00000000">
            <w:pPr>
              <w:rPr>
                <w:lang w:val="en-GB"/>
              </w:rPr>
            </w:pPr>
            <w:proofErr w:type="spellStart"/>
            <w:r w:rsidRPr="00B14D9D">
              <w:rPr>
                <w:sz w:val="20"/>
                <w:szCs w:val="20"/>
                <w:lang w:val="en-GB"/>
              </w:rPr>
              <w:t>course_id</w:t>
            </w:r>
            <w:proofErr w:type="spellEnd"/>
            <w:r w:rsidRPr="00B14D9D">
              <w:rPr>
                <w:sz w:val="20"/>
                <w:szCs w:val="20"/>
                <w:lang w:val="en-GB"/>
              </w:rPr>
              <w:t xml:space="preserve"> (FK), </w:t>
            </w:r>
            <w:proofErr w:type="spellStart"/>
            <w:r w:rsidRPr="00B14D9D">
              <w:rPr>
                <w:sz w:val="20"/>
                <w:szCs w:val="20"/>
                <w:lang w:val="en-GB"/>
              </w:rPr>
              <w:t>room_id</w:t>
            </w:r>
            <w:proofErr w:type="spellEnd"/>
            <w:r w:rsidRPr="00B14D9D">
              <w:rPr>
                <w:sz w:val="20"/>
                <w:szCs w:val="20"/>
                <w:lang w:val="en-GB"/>
              </w:rPr>
              <w:t xml:space="preserve"> (FK), day, </w:t>
            </w:r>
            <w:proofErr w:type="spellStart"/>
            <w:r w:rsidRPr="00B14D9D">
              <w:rPr>
                <w:sz w:val="20"/>
                <w:szCs w:val="20"/>
                <w:lang w:val="en-GB"/>
              </w:rPr>
              <w:t>time_slot</w:t>
            </w:r>
            <w:proofErr w:type="spellEnd"/>
            <w:r w:rsidRPr="00B14D9D">
              <w:rPr>
                <w:sz w:val="20"/>
                <w:szCs w:val="20"/>
                <w:lang w:val="en-GB"/>
              </w:rPr>
              <w:t>, status</w:t>
            </w:r>
          </w:p>
        </w:tc>
        <w:tc>
          <w:tcPr>
            <w:tcW w:w="3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79FE463F" w14:textId="77777777" w:rsidR="00B14F41" w:rsidRDefault="00000000">
            <w:r>
              <w:rPr>
                <w:sz w:val="20"/>
                <w:szCs w:val="20"/>
              </w:rPr>
              <w:t xml:space="preserve">→ courses, </w:t>
            </w:r>
            <w:proofErr w:type="spellStart"/>
            <w:r>
              <w:rPr>
                <w:sz w:val="20"/>
                <w:szCs w:val="20"/>
              </w:rPr>
              <w:t>classrooms</w:t>
            </w:r>
            <w:proofErr w:type="spellEnd"/>
          </w:p>
        </w:tc>
      </w:tr>
    </w:tbl>
    <w:p w14:paraId="03B7C273" w14:textId="77777777" w:rsidR="00B14F41" w:rsidRDefault="00B14F41">
      <w:pPr>
        <w:spacing w:before="60" w:after="60"/>
      </w:pPr>
    </w:p>
    <w:p w14:paraId="3BAB74DE" w14:textId="77777777" w:rsidR="00B14F41" w:rsidRPr="00B14D9D" w:rsidRDefault="00000000">
      <w:pPr>
        <w:spacing w:before="60" w:after="120" w:line="276" w:lineRule="auto"/>
        <w:rPr>
          <w:lang w:val="en-GB"/>
        </w:rPr>
      </w:pPr>
      <w:r w:rsidRPr="00B14D9D">
        <w:rPr>
          <w:lang w:val="en-GB"/>
        </w:rPr>
        <w:t>JSON columns (</w:t>
      </w:r>
      <w:proofErr w:type="spellStart"/>
      <w:r w:rsidRPr="00B14D9D">
        <w:rPr>
          <w:lang w:val="en-GB"/>
        </w:rPr>
        <w:t>available_days</w:t>
      </w:r>
      <w:proofErr w:type="spellEnd"/>
      <w:r w:rsidRPr="00B14D9D">
        <w:rPr>
          <w:lang w:val="en-GB"/>
        </w:rPr>
        <w:t xml:space="preserve">, </w:t>
      </w:r>
      <w:proofErr w:type="spellStart"/>
      <w:r w:rsidRPr="00B14D9D">
        <w:rPr>
          <w:lang w:val="en-GB"/>
        </w:rPr>
        <w:t>preferred_slots</w:t>
      </w:r>
      <w:proofErr w:type="spellEnd"/>
      <w:r w:rsidRPr="00B14D9D">
        <w:rPr>
          <w:lang w:val="en-GB"/>
        </w:rPr>
        <w:t xml:space="preserve">, equipment) store list data that is </w:t>
      </w:r>
      <w:proofErr w:type="spellStart"/>
      <w:r w:rsidRPr="00B14D9D">
        <w:rPr>
          <w:lang w:val="en-GB"/>
        </w:rPr>
        <w:t>deserialised</w:t>
      </w:r>
      <w:proofErr w:type="spellEnd"/>
      <w:r w:rsidRPr="00B14D9D">
        <w:rPr>
          <w:lang w:val="en-GB"/>
        </w:rPr>
        <w:t xml:space="preserve"> into Python objects at agent instantiation time, providing flexibility while maintaining a simple schema.</w:t>
      </w:r>
    </w:p>
    <w:p w14:paraId="3BAF403D" w14:textId="77777777" w:rsidR="00B14F41" w:rsidRPr="00B14D9D" w:rsidRDefault="00000000">
      <w:pPr>
        <w:pStyle w:val="Heading2"/>
        <w:rPr>
          <w:lang w:val="en-GB"/>
        </w:rPr>
      </w:pPr>
      <w:r w:rsidRPr="00B14D9D">
        <w:rPr>
          <w:lang w:val="en-GB"/>
        </w:rPr>
        <w:t>4.2 Seed Data</w:t>
      </w:r>
    </w:p>
    <w:p w14:paraId="4D404AF6" w14:textId="77777777" w:rsidR="00B14F41" w:rsidRPr="00B14D9D" w:rsidRDefault="00000000">
      <w:pPr>
        <w:spacing w:before="60" w:after="120" w:line="276" w:lineRule="auto"/>
        <w:rPr>
          <w:lang w:val="en-GB"/>
        </w:rPr>
      </w:pPr>
      <w:r w:rsidRPr="00B14D9D">
        <w:rPr>
          <w:lang w:val="en-GB"/>
        </w:rPr>
        <w:t>The db/seed.py module generates a fully randomised scenario on each invocation. Default parameters produce 10 teachers, 8 student groups, 15 classrooms, and 30 courses. Teacher names are drawn from realistic first-name, last-name, and title pools. Programs include Computer Science, Electrical Engineering, Data Science, Cybersecurity, and others. Courses are formed by combining subject templates (e.g. 'Advanced {subject}', '{subject} Lab') with subjects such as Machine Learning, Algorithms, or Circuit Theory. Availability windows and preferred slots are sampled randomly, ensuring varied scheduling difficulty across runs. The /</w:t>
      </w:r>
      <w:proofErr w:type="spellStart"/>
      <w:r w:rsidRPr="00B14D9D">
        <w:rPr>
          <w:lang w:val="en-GB"/>
        </w:rPr>
        <w:t>api</w:t>
      </w:r>
      <w:proofErr w:type="spellEnd"/>
      <w:r w:rsidRPr="00B14D9D">
        <w:rPr>
          <w:lang w:val="en-GB"/>
        </w:rPr>
        <w:t>/reseed endpoint exposes configurable parameters (</w:t>
      </w:r>
      <w:proofErr w:type="spellStart"/>
      <w:r w:rsidRPr="00B14D9D">
        <w:rPr>
          <w:lang w:val="en-GB"/>
        </w:rPr>
        <w:t>n_teachers</w:t>
      </w:r>
      <w:proofErr w:type="spellEnd"/>
      <w:r w:rsidRPr="00B14D9D">
        <w:rPr>
          <w:lang w:val="en-GB"/>
        </w:rPr>
        <w:t xml:space="preserve">, </w:t>
      </w:r>
      <w:proofErr w:type="spellStart"/>
      <w:r w:rsidRPr="00B14D9D">
        <w:rPr>
          <w:lang w:val="en-GB"/>
        </w:rPr>
        <w:t>n_groups</w:t>
      </w:r>
      <w:proofErr w:type="spellEnd"/>
      <w:r w:rsidRPr="00B14D9D">
        <w:rPr>
          <w:lang w:val="en-GB"/>
        </w:rPr>
        <w:t xml:space="preserve">, </w:t>
      </w:r>
      <w:proofErr w:type="spellStart"/>
      <w:r w:rsidRPr="00B14D9D">
        <w:rPr>
          <w:lang w:val="en-GB"/>
        </w:rPr>
        <w:t>n_classrooms</w:t>
      </w:r>
      <w:proofErr w:type="spellEnd"/>
      <w:r w:rsidRPr="00B14D9D">
        <w:rPr>
          <w:lang w:val="en-GB"/>
        </w:rPr>
        <w:t xml:space="preserve">, </w:t>
      </w:r>
      <w:proofErr w:type="spellStart"/>
      <w:r w:rsidRPr="00B14D9D">
        <w:rPr>
          <w:lang w:val="en-GB"/>
        </w:rPr>
        <w:t>n_courses</w:t>
      </w:r>
      <w:proofErr w:type="spellEnd"/>
      <w:r w:rsidRPr="00B14D9D">
        <w:rPr>
          <w:lang w:val="en-GB"/>
        </w:rPr>
        <w:t>) so the web interface can trigger fresh scenarios at runtime.</w:t>
      </w:r>
    </w:p>
    <w:p w14:paraId="3688A14D" w14:textId="77777777" w:rsidR="00B14F41" w:rsidRPr="00B14D9D" w:rsidRDefault="00B14F41">
      <w:pPr>
        <w:spacing w:before="60" w:after="60"/>
        <w:rPr>
          <w:lang w:val="en-GB"/>
        </w:rPr>
      </w:pPr>
    </w:p>
    <w:p w14:paraId="32A0C9F6" w14:textId="77777777" w:rsidR="00B14F41" w:rsidRPr="00B14D9D" w:rsidRDefault="00000000">
      <w:pPr>
        <w:pStyle w:val="Heading1"/>
        <w:pBdr>
          <w:bottom w:val="single" w:sz="8" w:space="6" w:color="4472C4"/>
        </w:pBdr>
        <w:rPr>
          <w:lang w:val="en-GB"/>
        </w:rPr>
      </w:pPr>
      <w:r w:rsidRPr="00B14D9D">
        <w:rPr>
          <w:lang w:val="en-GB"/>
        </w:rPr>
        <w:t>5. Web Interface and REST API</w:t>
      </w:r>
    </w:p>
    <w:p w14:paraId="5D70A4AD" w14:textId="77777777" w:rsidR="00B14F41" w:rsidRPr="00B14D9D" w:rsidRDefault="00000000">
      <w:pPr>
        <w:pStyle w:val="Heading2"/>
        <w:rPr>
          <w:lang w:val="en-GB"/>
        </w:rPr>
      </w:pPr>
      <w:r w:rsidRPr="00B14D9D">
        <w:rPr>
          <w:lang w:val="en-GB"/>
        </w:rPr>
        <w:t>5.1 Application Structure</w:t>
      </w:r>
    </w:p>
    <w:p w14:paraId="456A7789" w14:textId="77777777" w:rsidR="00B14F41" w:rsidRPr="00B14D9D" w:rsidRDefault="00000000">
      <w:pPr>
        <w:spacing w:before="60" w:after="120" w:line="276" w:lineRule="auto"/>
        <w:rPr>
          <w:lang w:val="en-GB"/>
        </w:rPr>
      </w:pPr>
      <w:r w:rsidRPr="00B14D9D">
        <w:rPr>
          <w:lang w:val="en-GB"/>
        </w:rPr>
        <w:t>The Flask application is created via a factory function in web/app.py and registers the main Blueprint from web/routes.py. Templates are Jinja2 HTML files located in web/templates/. The application runs on http://localhost:5000 and is structured around five pages: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5900"/>
      </w:tblGrid>
      <w:tr w:rsidR="00B14F41" w14:paraId="3C890D73" w14:textId="77777777">
        <w:tblPrEx>
          <w:tblCellMar>
            <w:top w:w="0" w:type="dxa"/>
            <w:bottom w:w="0" w:type="dxa"/>
          </w:tblCellMar>
        </w:tblPrEx>
        <w:trPr>
          <w:tblHeader/>
        </w:trPr>
        <w:tc>
          <w:tcPr>
            <w:tcW w:w="14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207891D2" w14:textId="77777777" w:rsidR="00B14F41" w:rsidRDefault="00000000">
            <w:r>
              <w:rPr>
                <w:b/>
                <w:bCs/>
                <w:color w:val="FFFFFF"/>
                <w:sz w:val="20"/>
                <w:szCs w:val="20"/>
              </w:rPr>
              <w:t>Route</w:t>
            </w:r>
          </w:p>
        </w:tc>
        <w:tc>
          <w:tcPr>
            <w:tcW w:w="17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4C7EF0F7" w14:textId="77777777" w:rsidR="00B14F41" w:rsidRDefault="00000000">
            <w:r>
              <w:rPr>
                <w:b/>
                <w:bCs/>
                <w:color w:val="FFFFFF"/>
                <w:sz w:val="20"/>
                <w:szCs w:val="20"/>
              </w:rPr>
              <w:t>Template</w:t>
            </w:r>
          </w:p>
        </w:tc>
        <w:tc>
          <w:tcPr>
            <w:tcW w:w="59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3CEF1F1A" w14:textId="77777777" w:rsidR="00B14F41" w:rsidRDefault="00000000">
            <w:r>
              <w:rPr>
                <w:b/>
                <w:bCs/>
                <w:color w:val="FFFFFF"/>
                <w:sz w:val="20"/>
                <w:szCs w:val="20"/>
              </w:rPr>
              <w:t>Purpose</w:t>
            </w:r>
          </w:p>
        </w:tc>
      </w:tr>
      <w:tr w:rsidR="00B14F41" w:rsidRPr="00B14D9D" w14:paraId="4D5DA504" w14:textId="77777777">
        <w:tblPrEx>
          <w:tblCellMar>
            <w:top w:w="0" w:type="dxa"/>
            <w:bottom w:w="0" w:type="dxa"/>
          </w:tblCellMar>
        </w:tblPrEx>
        <w:tc>
          <w:tcPr>
            <w:tcW w:w="1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70D5C8EB" w14:textId="77777777" w:rsidR="00B14F41" w:rsidRDefault="00000000">
            <w:r>
              <w:rPr>
                <w:sz w:val="20"/>
                <w:szCs w:val="20"/>
              </w:rPr>
              <w:t>/</w:t>
            </w:r>
          </w:p>
        </w:tc>
        <w:tc>
          <w:tcPr>
            <w:tcW w:w="1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5489DEE6" w14:textId="77777777" w:rsidR="00B14F41" w:rsidRDefault="00000000">
            <w:r>
              <w:rPr>
                <w:sz w:val="20"/>
                <w:szCs w:val="20"/>
              </w:rPr>
              <w:t>dashboard.html</w:t>
            </w:r>
          </w:p>
        </w:tc>
        <w:tc>
          <w:tcPr>
            <w:tcW w:w="59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838FD63" w14:textId="77777777" w:rsidR="00B14F41" w:rsidRPr="00B14D9D" w:rsidRDefault="00000000">
            <w:pPr>
              <w:rPr>
                <w:lang w:val="en-GB"/>
              </w:rPr>
            </w:pPr>
            <w:r w:rsidRPr="00B14D9D">
              <w:rPr>
                <w:sz w:val="20"/>
                <w:szCs w:val="20"/>
                <w:lang w:val="en-GB"/>
              </w:rPr>
              <w:t>Summary statistics, scheduling trigger, run history</w:t>
            </w:r>
          </w:p>
        </w:tc>
      </w:tr>
      <w:tr w:rsidR="00B14F41" w:rsidRPr="00B14D9D" w14:paraId="7B621218" w14:textId="77777777">
        <w:tblPrEx>
          <w:tblCellMar>
            <w:top w:w="0" w:type="dxa"/>
            <w:bottom w:w="0" w:type="dxa"/>
          </w:tblCellMar>
        </w:tblPrEx>
        <w:tc>
          <w:tcPr>
            <w:tcW w:w="1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C90736E" w14:textId="77777777" w:rsidR="00B14F41" w:rsidRDefault="00000000">
            <w:r>
              <w:rPr>
                <w:sz w:val="20"/>
                <w:szCs w:val="20"/>
              </w:rPr>
              <w:t>/</w:t>
            </w:r>
            <w:proofErr w:type="spellStart"/>
            <w:r>
              <w:rPr>
                <w:sz w:val="20"/>
                <w:szCs w:val="20"/>
              </w:rPr>
              <w:t>timetable</w:t>
            </w:r>
            <w:proofErr w:type="spellEnd"/>
          </w:p>
        </w:tc>
        <w:tc>
          <w:tcPr>
            <w:tcW w:w="1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6CA908CB" w14:textId="77777777" w:rsidR="00B14F41" w:rsidRDefault="00000000">
            <w:r>
              <w:rPr>
                <w:sz w:val="20"/>
                <w:szCs w:val="20"/>
              </w:rPr>
              <w:t>timetable.html</w:t>
            </w:r>
          </w:p>
        </w:tc>
        <w:tc>
          <w:tcPr>
            <w:tcW w:w="59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BC338AD" w14:textId="77777777" w:rsidR="00B14F41" w:rsidRPr="00B14D9D" w:rsidRDefault="00000000">
            <w:pPr>
              <w:rPr>
                <w:lang w:val="en-GB"/>
              </w:rPr>
            </w:pPr>
            <w:r w:rsidRPr="00B14D9D">
              <w:rPr>
                <w:sz w:val="20"/>
                <w:szCs w:val="20"/>
                <w:lang w:val="en-GB"/>
              </w:rPr>
              <w:t>Filterable weekly timetable grid by teacher, group, or room</w:t>
            </w:r>
          </w:p>
        </w:tc>
      </w:tr>
      <w:tr w:rsidR="00B14F41" w:rsidRPr="00B14D9D" w14:paraId="06CA8A0D" w14:textId="77777777">
        <w:tblPrEx>
          <w:tblCellMar>
            <w:top w:w="0" w:type="dxa"/>
            <w:bottom w:w="0" w:type="dxa"/>
          </w:tblCellMar>
        </w:tblPrEx>
        <w:tc>
          <w:tcPr>
            <w:tcW w:w="1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7C5D2D55" w14:textId="77777777" w:rsidR="00B14F41" w:rsidRDefault="00000000">
            <w:r>
              <w:rPr>
                <w:sz w:val="20"/>
                <w:szCs w:val="20"/>
              </w:rPr>
              <w:t>/agents</w:t>
            </w:r>
          </w:p>
        </w:tc>
        <w:tc>
          <w:tcPr>
            <w:tcW w:w="1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1DA11795" w14:textId="77777777" w:rsidR="00B14F41" w:rsidRDefault="00000000">
            <w:r>
              <w:rPr>
                <w:sz w:val="20"/>
                <w:szCs w:val="20"/>
              </w:rPr>
              <w:t>agents.html</w:t>
            </w:r>
          </w:p>
        </w:tc>
        <w:tc>
          <w:tcPr>
            <w:tcW w:w="59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81272CA" w14:textId="77777777" w:rsidR="00B14F41" w:rsidRPr="00B14D9D" w:rsidRDefault="00000000">
            <w:pPr>
              <w:rPr>
                <w:lang w:val="en-GB"/>
              </w:rPr>
            </w:pPr>
            <w:r w:rsidRPr="00B14D9D">
              <w:rPr>
                <w:sz w:val="20"/>
                <w:szCs w:val="20"/>
                <w:lang w:val="en-GB"/>
              </w:rPr>
              <w:t>Live agent status panel showing message counts and last actions</w:t>
            </w:r>
          </w:p>
        </w:tc>
      </w:tr>
      <w:tr w:rsidR="00B14F41" w:rsidRPr="00B14D9D" w14:paraId="0D6D865F" w14:textId="77777777">
        <w:tblPrEx>
          <w:tblCellMar>
            <w:top w:w="0" w:type="dxa"/>
            <w:bottom w:w="0" w:type="dxa"/>
          </w:tblCellMar>
        </w:tblPrEx>
        <w:tc>
          <w:tcPr>
            <w:tcW w:w="1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31EBFF5" w14:textId="77777777" w:rsidR="00B14F41" w:rsidRDefault="00000000">
            <w:r>
              <w:rPr>
                <w:sz w:val="20"/>
                <w:szCs w:val="20"/>
              </w:rPr>
              <w:lastRenderedPageBreak/>
              <w:t>/</w:t>
            </w:r>
            <w:proofErr w:type="spellStart"/>
            <w:r>
              <w:rPr>
                <w:sz w:val="20"/>
                <w:szCs w:val="20"/>
              </w:rPr>
              <w:t>conflicts</w:t>
            </w:r>
            <w:proofErr w:type="spellEnd"/>
          </w:p>
        </w:tc>
        <w:tc>
          <w:tcPr>
            <w:tcW w:w="1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6DB6EC6C" w14:textId="77777777" w:rsidR="00B14F41" w:rsidRDefault="00000000">
            <w:r>
              <w:rPr>
                <w:sz w:val="20"/>
                <w:szCs w:val="20"/>
              </w:rPr>
              <w:t>conflicts.html</w:t>
            </w:r>
          </w:p>
        </w:tc>
        <w:tc>
          <w:tcPr>
            <w:tcW w:w="59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D98E3F2" w14:textId="77777777" w:rsidR="00B14F41" w:rsidRPr="00B14D9D" w:rsidRDefault="00000000">
            <w:pPr>
              <w:rPr>
                <w:lang w:val="en-GB"/>
              </w:rPr>
            </w:pPr>
            <w:r w:rsidRPr="00B14D9D">
              <w:rPr>
                <w:sz w:val="20"/>
                <w:szCs w:val="20"/>
                <w:lang w:val="en-GB"/>
              </w:rPr>
              <w:t>Paginated conflict log with resolution status</w:t>
            </w:r>
          </w:p>
        </w:tc>
      </w:tr>
      <w:tr w:rsidR="00B14F41" w:rsidRPr="00B14D9D" w14:paraId="45A2E06B" w14:textId="77777777">
        <w:tblPrEx>
          <w:tblCellMar>
            <w:top w:w="0" w:type="dxa"/>
            <w:bottom w:w="0" w:type="dxa"/>
          </w:tblCellMar>
        </w:tblPrEx>
        <w:tc>
          <w:tcPr>
            <w:tcW w:w="1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3DC89A9E" w14:textId="77777777" w:rsidR="00B14F41" w:rsidRDefault="00000000">
            <w:r>
              <w:rPr>
                <w:sz w:val="20"/>
                <w:szCs w:val="20"/>
              </w:rPr>
              <w:t>/data</w:t>
            </w:r>
          </w:p>
        </w:tc>
        <w:tc>
          <w:tcPr>
            <w:tcW w:w="1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53E06A67" w14:textId="77777777" w:rsidR="00B14F41" w:rsidRDefault="00000000">
            <w:r>
              <w:rPr>
                <w:sz w:val="20"/>
                <w:szCs w:val="20"/>
              </w:rPr>
              <w:t>data.html</w:t>
            </w:r>
          </w:p>
        </w:tc>
        <w:tc>
          <w:tcPr>
            <w:tcW w:w="59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35EC470" w14:textId="77777777" w:rsidR="00B14F41" w:rsidRPr="00B14D9D" w:rsidRDefault="00000000">
            <w:pPr>
              <w:rPr>
                <w:lang w:val="en-GB"/>
              </w:rPr>
            </w:pPr>
            <w:r w:rsidRPr="00B14D9D">
              <w:rPr>
                <w:sz w:val="20"/>
                <w:szCs w:val="20"/>
                <w:lang w:val="en-GB"/>
              </w:rPr>
              <w:t>Full CRUD management for teachers, groups, classrooms, and courses</w:t>
            </w:r>
          </w:p>
        </w:tc>
      </w:tr>
    </w:tbl>
    <w:p w14:paraId="148839A6" w14:textId="77777777" w:rsidR="00B14F41" w:rsidRPr="00B14D9D" w:rsidRDefault="00B14F41">
      <w:pPr>
        <w:spacing w:before="60" w:after="60"/>
        <w:rPr>
          <w:lang w:val="en-GB"/>
        </w:rPr>
      </w:pPr>
    </w:p>
    <w:p w14:paraId="49184170" w14:textId="77777777" w:rsidR="00B14F41" w:rsidRPr="00B14D9D" w:rsidRDefault="00000000">
      <w:pPr>
        <w:pStyle w:val="Heading2"/>
        <w:rPr>
          <w:lang w:val="en-GB"/>
        </w:rPr>
      </w:pPr>
      <w:r w:rsidRPr="00B14D9D">
        <w:rPr>
          <w:lang w:val="en-GB"/>
        </w:rPr>
        <w:t>5.2 REST API Endpoints</w:t>
      </w:r>
    </w:p>
    <w:p w14:paraId="42933F01" w14:textId="77777777" w:rsidR="00B14F41" w:rsidRPr="00B14D9D" w:rsidRDefault="00000000">
      <w:pPr>
        <w:spacing w:before="60" w:after="120" w:line="276" w:lineRule="auto"/>
        <w:rPr>
          <w:lang w:val="en-GB"/>
        </w:rPr>
      </w:pPr>
      <w:r w:rsidRPr="00B14D9D">
        <w:rPr>
          <w:lang w:val="en-GB"/>
        </w:rPr>
        <w:t>The API provides both data access and operational 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1"/>
        <w:gridCol w:w="2400"/>
        <w:gridCol w:w="4019"/>
      </w:tblGrid>
      <w:tr w:rsidR="00B14F41" w14:paraId="67149954" w14:textId="77777777">
        <w:tblPrEx>
          <w:tblCellMar>
            <w:top w:w="0" w:type="dxa"/>
            <w:bottom w:w="0" w:type="dxa"/>
          </w:tblCellMar>
        </w:tblPrEx>
        <w:trPr>
          <w:tblHeader/>
        </w:trPr>
        <w:tc>
          <w:tcPr>
            <w:tcW w:w="12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25E4D09F" w14:textId="77777777" w:rsidR="00B14F41" w:rsidRDefault="00000000">
            <w:r>
              <w:rPr>
                <w:b/>
                <w:bCs/>
                <w:color w:val="FFFFFF"/>
                <w:sz w:val="20"/>
                <w:szCs w:val="20"/>
              </w:rPr>
              <w:t>Method</w:t>
            </w:r>
          </w:p>
        </w:tc>
        <w:tc>
          <w:tcPr>
            <w:tcW w:w="27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562433A2" w14:textId="77777777" w:rsidR="00B14F41" w:rsidRDefault="00000000">
            <w:r>
              <w:rPr>
                <w:b/>
                <w:bCs/>
                <w:color w:val="FFFFFF"/>
                <w:sz w:val="20"/>
                <w:szCs w:val="20"/>
              </w:rPr>
              <w:t>Endpoint</w:t>
            </w:r>
          </w:p>
        </w:tc>
        <w:tc>
          <w:tcPr>
            <w:tcW w:w="51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45DDBFD1" w14:textId="77777777" w:rsidR="00B14F41" w:rsidRDefault="00000000">
            <w:r>
              <w:rPr>
                <w:b/>
                <w:bCs/>
                <w:color w:val="FFFFFF"/>
                <w:sz w:val="20"/>
                <w:szCs w:val="20"/>
              </w:rPr>
              <w:t>Description</w:t>
            </w:r>
          </w:p>
        </w:tc>
      </w:tr>
      <w:tr w:rsidR="00B14F41" w:rsidRPr="00B14D9D" w14:paraId="4EA457BE"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1C4B14A4" w14:textId="77777777" w:rsidR="00B14F41" w:rsidRDefault="00000000">
            <w:r>
              <w:rPr>
                <w:sz w:val="20"/>
                <w:szCs w:val="20"/>
              </w:rPr>
              <w:t>GET</w:t>
            </w:r>
          </w:p>
        </w:tc>
        <w:tc>
          <w:tcPr>
            <w:tcW w:w="2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763AB5A" w14:textId="77777777" w:rsidR="00B14F41" w:rsidRDefault="00000000">
            <w:r>
              <w:rPr>
                <w:sz w:val="20"/>
                <w:szCs w:val="20"/>
              </w:rPr>
              <w:t>/api/stats</w:t>
            </w:r>
          </w:p>
        </w:tc>
        <w:tc>
          <w:tcPr>
            <w:tcW w:w="51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15B15205" w14:textId="77777777" w:rsidR="00B14F41" w:rsidRPr="00B14D9D" w:rsidRDefault="00000000">
            <w:pPr>
              <w:rPr>
                <w:lang w:val="en-GB"/>
              </w:rPr>
            </w:pPr>
            <w:r w:rsidRPr="00B14D9D">
              <w:rPr>
                <w:sz w:val="20"/>
                <w:szCs w:val="20"/>
                <w:lang w:val="en-GB"/>
              </w:rPr>
              <w:t>Dashboard metrics: scheduled count, completion %, message totals, simulation duration</w:t>
            </w:r>
          </w:p>
        </w:tc>
      </w:tr>
      <w:tr w:rsidR="00B14F41" w:rsidRPr="00B14D9D" w14:paraId="63BC7F2F"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1C6EA45" w14:textId="77777777" w:rsidR="00B14F41" w:rsidRDefault="00000000">
            <w:r>
              <w:rPr>
                <w:sz w:val="20"/>
                <w:szCs w:val="20"/>
              </w:rPr>
              <w:t>GET</w:t>
            </w:r>
          </w:p>
        </w:tc>
        <w:tc>
          <w:tcPr>
            <w:tcW w:w="2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7160F2B" w14:textId="77777777" w:rsidR="00B14F41" w:rsidRDefault="00000000">
            <w:r>
              <w:rPr>
                <w:sz w:val="20"/>
                <w:szCs w:val="20"/>
              </w:rPr>
              <w:t>/api/</w:t>
            </w:r>
            <w:proofErr w:type="spellStart"/>
            <w:r>
              <w:rPr>
                <w:sz w:val="20"/>
                <w:szCs w:val="20"/>
              </w:rPr>
              <w:t>schedule</w:t>
            </w:r>
            <w:proofErr w:type="spellEnd"/>
          </w:p>
        </w:tc>
        <w:tc>
          <w:tcPr>
            <w:tcW w:w="51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4509DA4" w14:textId="77777777" w:rsidR="00B14F41" w:rsidRPr="00B14D9D" w:rsidRDefault="00000000">
            <w:pPr>
              <w:rPr>
                <w:lang w:val="en-GB"/>
              </w:rPr>
            </w:pPr>
            <w:r w:rsidRPr="00B14D9D">
              <w:rPr>
                <w:sz w:val="20"/>
                <w:szCs w:val="20"/>
                <w:lang w:val="en-GB"/>
              </w:rPr>
              <w:t>Full schedule with joined teacher, group, and room details</w:t>
            </w:r>
          </w:p>
        </w:tc>
      </w:tr>
      <w:tr w:rsidR="00B14F41" w:rsidRPr="00B14D9D" w14:paraId="73387739"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51680969" w14:textId="77777777" w:rsidR="00B14F41" w:rsidRDefault="00000000">
            <w:r>
              <w:rPr>
                <w:sz w:val="20"/>
                <w:szCs w:val="20"/>
              </w:rPr>
              <w:t>GET</w:t>
            </w:r>
          </w:p>
        </w:tc>
        <w:tc>
          <w:tcPr>
            <w:tcW w:w="2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1F3DEB18" w14:textId="77777777" w:rsidR="00B14F41" w:rsidRDefault="00000000">
            <w:r>
              <w:rPr>
                <w:sz w:val="20"/>
                <w:szCs w:val="20"/>
              </w:rPr>
              <w:t>/api/agents</w:t>
            </w:r>
          </w:p>
        </w:tc>
        <w:tc>
          <w:tcPr>
            <w:tcW w:w="51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570CB6A" w14:textId="77777777" w:rsidR="00B14F41" w:rsidRPr="00B14D9D" w:rsidRDefault="00000000">
            <w:pPr>
              <w:rPr>
                <w:lang w:val="en-GB"/>
              </w:rPr>
            </w:pPr>
            <w:r w:rsidRPr="00B14D9D">
              <w:rPr>
                <w:sz w:val="20"/>
                <w:szCs w:val="20"/>
                <w:lang w:val="en-GB"/>
              </w:rPr>
              <w:t>Agent status list from the most recent simulation run</w:t>
            </w:r>
          </w:p>
        </w:tc>
      </w:tr>
      <w:tr w:rsidR="00B14F41" w:rsidRPr="00B14D9D" w14:paraId="5C69F5F4"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5842BE1E" w14:textId="77777777" w:rsidR="00B14F41" w:rsidRDefault="00000000">
            <w:r>
              <w:rPr>
                <w:sz w:val="20"/>
                <w:szCs w:val="20"/>
              </w:rPr>
              <w:t>GET</w:t>
            </w:r>
          </w:p>
        </w:tc>
        <w:tc>
          <w:tcPr>
            <w:tcW w:w="2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3845AD8" w14:textId="77777777" w:rsidR="00B14F41" w:rsidRDefault="00000000">
            <w:r>
              <w:rPr>
                <w:sz w:val="20"/>
                <w:szCs w:val="20"/>
              </w:rPr>
              <w:t>/api/</w:t>
            </w:r>
            <w:proofErr w:type="spellStart"/>
            <w:r>
              <w:rPr>
                <w:sz w:val="20"/>
                <w:szCs w:val="20"/>
              </w:rPr>
              <w:t>conflicts</w:t>
            </w:r>
            <w:proofErr w:type="spellEnd"/>
          </w:p>
        </w:tc>
        <w:tc>
          <w:tcPr>
            <w:tcW w:w="51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579DD10E" w14:textId="77777777" w:rsidR="00B14F41" w:rsidRPr="00B14D9D" w:rsidRDefault="00000000">
            <w:pPr>
              <w:rPr>
                <w:lang w:val="en-GB"/>
              </w:rPr>
            </w:pPr>
            <w:r w:rsidRPr="00B14D9D">
              <w:rPr>
                <w:sz w:val="20"/>
                <w:szCs w:val="20"/>
                <w:lang w:val="en-GB"/>
              </w:rPr>
              <w:t xml:space="preserve">Paginated conflict log (page and </w:t>
            </w:r>
            <w:proofErr w:type="spellStart"/>
            <w:r w:rsidRPr="00B14D9D">
              <w:rPr>
                <w:sz w:val="20"/>
                <w:szCs w:val="20"/>
                <w:lang w:val="en-GB"/>
              </w:rPr>
              <w:t>per_page</w:t>
            </w:r>
            <w:proofErr w:type="spellEnd"/>
            <w:r w:rsidRPr="00B14D9D">
              <w:rPr>
                <w:sz w:val="20"/>
                <w:szCs w:val="20"/>
                <w:lang w:val="en-GB"/>
              </w:rPr>
              <w:t xml:space="preserve"> query parameters)</w:t>
            </w:r>
          </w:p>
        </w:tc>
      </w:tr>
      <w:tr w:rsidR="00B14F41" w:rsidRPr="00B14D9D" w14:paraId="74B3D0AB"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80D72BF" w14:textId="77777777" w:rsidR="00B14F41" w:rsidRDefault="00000000">
            <w:r>
              <w:rPr>
                <w:sz w:val="20"/>
                <w:szCs w:val="20"/>
              </w:rPr>
              <w:t>GET</w:t>
            </w:r>
          </w:p>
        </w:tc>
        <w:tc>
          <w:tcPr>
            <w:tcW w:w="2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6F7F2CF" w14:textId="77777777" w:rsidR="00B14F41" w:rsidRDefault="00000000">
            <w:r>
              <w:rPr>
                <w:sz w:val="20"/>
                <w:szCs w:val="20"/>
              </w:rPr>
              <w:t>/api/</w:t>
            </w:r>
            <w:proofErr w:type="spellStart"/>
            <w:r>
              <w:rPr>
                <w:sz w:val="20"/>
                <w:szCs w:val="20"/>
              </w:rPr>
              <w:t>filters</w:t>
            </w:r>
            <w:proofErr w:type="spellEnd"/>
          </w:p>
        </w:tc>
        <w:tc>
          <w:tcPr>
            <w:tcW w:w="51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512ADED7" w14:textId="77777777" w:rsidR="00B14F41" w:rsidRPr="00B14D9D" w:rsidRDefault="00000000">
            <w:pPr>
              <w:rPr>
                <w:lang w:val="en-GB"/>
              </w:rPr>
            </w:pPr>
            <w:r w:rsidRPr="00B14D9D">
              <w:rPr>
                <w:sz w:val="20"/>
                <w:szCs w:val="20"/>
                <w:lang w:val="en-GB"/>
              </w:rPr>
              <w:t>Dropdown data for timetable filtering (teachers, groups, rooms)</w:t>
            </w:r>
          </w:p>
        </w:tc>
      </w:tr>
      <w:tr w:rsidR="00B14F41" w:rsidRPr="00B14D9D" w14:paraId="68A57909"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15925E9" w14:textId="77777777" w:rsidR="00B14F41" w:rsidRDefault="00000000">
            <w:r>
              <w:rPr>
                <w:sz w:val="20"/>
                <w:szCs w:val="20"/>
              </w:rPr>
              <w:t>POST</w:t>
            </w:r>
          </w:p>
        </w:tc>
        <w:tc>
          <w:tcPr>
            <w:tcW w:w="2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41023CD" w14:textId="77777777" w:rsidR="00B14F41" w:rsidRDefault="00000000">
            <w:r>
              <w:rPr>
                <w:sz w:val="20"/>
                <w:szCs w:val="20"/>
              </w:rPr>
              <w:t>/api/</w:t>
            </w:r>
            <w:proofErr w:type="spellStart"/>
            <w:r>
              <w:rPr>
                <w:sz w:val="20"/>
                <w:szCs w:val="20"/>
              </w:rPr>
              <w:t>generate</w:t>
            </w:r>
            <w:proofErr w:type="spellEnd"/>
          </w:p>
        </w:tc>
        <w:tc>
          <w:tcPr>
            <w:tcW w:w="51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A3A463E" w14:textId="77777777" w:rsidR="00B14F41" w:rsidRPr="00B14D9D" w:rsidRDefault="00000000">
            <w:pPr>
              <w:rPr>
                <w:lang w:val="en-GB"/>
              </w:rPr>
            </w:pPr>
            <w:r w:rsidRPr="00B14D9D">
              <w:rPr>
                <w:sz w:val="20"/>
                <w:szCs w:val="20"/>
                <w:lang w:val="en-GB"/>
              </w:rPr>
              <w:t xml:space="preserve">Trigger a new scheduling run; accepts reseed </w:t>
            </w:r>
            <w:proofErr w:type="spellStart"/>
            <w:r w:rsidRPr="00B14D9D">
              <w:rPr>
                <w:sz w:val="20"/>
                <w:szCs w:val="20"/>
                <w:lang w:val="en-GB"/>
              </w:rPr>
              <w:t>boolean</w:t>
            </w:r>
            <w:proofErr w:type="spellEnd"/>
            <w:r w:rsidRPr="00B14D9D">
              <w:rPr>
                <w:sz w:val="20"/>
                <w:szCs w:val="20"/>
                <w:lang w:val="en-GB"/>
              </w:rPr>
              <w:t xml:space="preserve"> in JSON body</w:t>
            </w:r>
          </w:p>
        </w:tc>
      </w:tr>
      <w:tr w:rsidR="00B14F41" w:rsidRPr="00B14D9D" w14:paraId="1F27DCE8"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F21372C" w14:textId="77777777" w:rsidR="00B14F41" w:rsidRDefault="00000000">
            <w:r>
              <w:rPr>
                <w:sz w:val="20"/>
                <w:szCs w:val="20"/>
              </w:rPr>
              <w:t>POST</w:t>
            </w:r>
          </w:p>
        </w:tc>
        <w:tc>
          <w:tcPr>
            <w:tcW w:w="2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84E51DA" w14:textId="77777777" w:rsidR="00B14F41" w:rsidRDefault="00000000">
            <w:r>
              <w:rPr>
                <w:sz w:val="20"/>
                <w:szCs w:val="20"/>
              </w:rPr>
              <w:t>/api/</w:t>
            </w:r>
            <w:proofErr w:type="spellStart"/>
            <w:r>
              <w:rPr>
                <w:sz w:val="20"/>
                <w:szCs w:val="20"/>
              </w:rPr>
              <w:t>reseed</w:t>
            </w:r>
            <w:proofErr w:type="spellEnd"/>
          </w:p>
        </w:tc>
        <w:tc>
          <w:tcPr>
            <w:tcW w:w="51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5FA6DAE1" w14:textId="77777777" w:rsidR="00B14F41" w:rsidRPr="00B14D9D" w:rsidRDefault="00000000">
            <w:pPr>
              <w:rPr>
                <w:lang w:val="en-GB"/>
              </w:rPr>
            </w:pPr>
            <w:r w:rsidRPr="00B14D9D">
              <w:rPr>
                <w:sz w:val="20"/>
                <w:szCs w:val="20"/>
                <w:lang w:val="en-GB"/>
              </w:rPr>
              <w:t>Reseed database with configurable entity counts</w:t>
            </w:r>
          </w:p>
        </w:tc>
      </w:tr>
      <w:tr w:rsidR="00B14F41" w:rsidRPr="00B14D9D" w14:paraId="6C57E13E"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57526AB9" w14:textId="77777777" w:rsidR="00B14F41" w:rsidRDefault="00000000">
            <w:r>
              <w:rPr>
                <w:sz w:val="20"/>
                <w:szCs w:val="20"/>
              </w:rPr>
              <w:t>GET</w:t>
            </w:r>
          </w:p>
        </w:tc>
        <w:tc>
          <w:tcPr>
            <w:tcW w:w="2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0FD52F20" w14:textId="77777777" w:rsidR="00B14F41" w:rsidRDefault="00000000">
            <w:r>
              <w:rPr>
                <w:sz w:val="20"/>
                <w:szCs w:val="20"/>
              </w:rPr>
              <w:t>/api/export/csv</w:t>
            </w:r>
          </w:p>
        </w:tc>
        <w:tc>
          <w:tcPr>
            <w:tcW w:w="51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007D9208" w14:textId="77777777" w:rsidR="00B14F41" w:rsidRPr="00B14D9D" w:rsidRDefault="00000000">
            <w:pPr>
              <w:rPr>
                <w:lang w:val="en-GB"/>
              </w:rPr>
            </w:pPr>
            <w:r w:rsidRPr="00B14D9D">
              <w:rPr>
                <w:sz w:val="20"/>
                <w:szCs w:val="20"/>
                <w:lang w:val="en-GB"/>
              </w:rPr>
              <w:t>Download full timetable as CSV</w:t>
            </w:r>
          </w:p>
        </w:tc>
      </w:tr>
      <w:tr w:rsidR="00B14F41" w:rsidRPr="00B14D9D" w14:paraId="7E88D655"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2690B67" w14:textId="77777777" w:rsidR="00B14F41" w:rsidRDefault="00000000">
            <w:r>
              <w:rPr>
                <w:sz w:val="20"/>
                <w:szCs w:val="20"/>
              </w:rPr>
              <w:t>GET</w:t>
            </w:r>
          </w:p>
        </w:tc>
        <w:tc>
          <w:tcPr>
            <w:tcW w:w="2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12E72172" w14:textId="77777777" w:rsidR="00B14F41" w:rsidRDefault="00000000">
            <w:r>
              <w:rPr>
                <w:sz w:val="20"/>
                <w:szCs w:val="20"/>
              </w:rPr>
              <w:t>/api/export/</w:t>
            </w:r>
            <w:proofErr w:type="spellStart"/>
            <w:r>
              <w:rPr>
                <w:sz w:val="20"/>
                <w:szCs w:val="20"/>
              </w:rPr>
              <w:t>pdf</w:t>
            </w:r>
            <w:proofErr w:type="spellEnd"/>
          </w:p>
        </w:tc>
        <w:tc>
          <w:tcPr>
            <w:tcW w:w="51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7FAE0A4" w14:textId="77777777" w:rsidR="00B14F41" w:rsidRPr="00B14D9D" w:rsidRDefault="00000000">
            <w:pPr>
              <w:rPr>
                <w:lang w:val="en-GB"/>
              </w:rPr>
            </w:pPr>
            <w:r w:rsidRPr="00B14D9D">
              <w:rPr>
                <w:sz w:val="20"/>
                <w:szCs w:val="20"/>
                <w:lang w:val="en-GB"/>
              </w:rPr>
              <w:t>Download timetable as formatted PDF (</w:t>
            </w:r>
            <w:proofErr w:type="spellStart"/>
            <w:r w:rsidRPr="00B14D9D">
              <w:rPr>
                <w:sz w:val="20"/>
                <w:szCs w:val="20"/>
                <w:lang w:val="en-GB"/>
              </w:rPr>
              <w:t>ReportLab</w:t>
            </w:r>
            <w:proofErr w:type="spellEnd"/>
            <w:r w:rsidRPr="00B14D9D">
              <w:rPr>
                <w:sz w:val="20"/>
                <w:szCs w:val="20"/>
                <w:lang w:val="en-GB"/>
              </w:rPr>
              <w:t>)</w:t>
            </w:r>
          </w:p>
        </w:tc>
      </w:tr>
      <w:tr w:rsidR="00B14F41" w:rsidRPr="00B14D9D" w14:paraId="669496DA"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62936427" w14:textId="77777777" w:rsidR="00B14F41" w:rsidRDefault="00000000">
            <w:r>
              <w:rPr>
                <w:sz w:val="20"/>
                <w:szCs w:val="20"/>
              </w:rPr>
              <w:t>GET/POST/PUT/DELETE</w:t>
            </w:r>
          </w:p>
        </w:tc>
        <w:tc>
          <w:tcPr>
            <w:tcW w:w="2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B760DF3" w14:textId="77777777" w:rsidR="00B14F41" w:rsidRDefault="00000000">
            <w:r>
              <w:rPr>
                <w:sz w:val="20"/>
                <w:szCs w:val="20"/>
              </w:rPr>
              <w:t>/api/</w:t>
            </w:r>
            <w:proofErr w:type="spellStart"/>
            <w:r>
              <w:rPr>
                <w:sz w:val="20"/>
                <w:szCs w:val="20"/>
              </w:rPr>
              <w:t>teachers</w:t>
            </w:r>
            <w:proofErr w:type="spellEnd"/>
          </w:p>
        </w:tc>
        <w:tc>
          <w:tcPr>
            <w:tcW w:w="51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0B01FEB2" w14:textId="77777777" w:rsidR="00B14F41" w:rsidRPr="00B14D9D" w:rsidRDefault="00000000">
            <w:pPr>
              <w:rPr>
                <w:lang w:val="en-GB"/>
              </w:rPr>
            </w:pPr>
            <w:r w:rsidRPr="00B14D9D">
              <w:rPr>
                <w:sz w:val="20"/>
                <w:szCs w:val="20"/>
                <w:lang w:val="en-GB"/>
              </w:rPr>
              <w:t>Full CRUD for teacher entities</w:t>
            </w:r>
          </w:p>
        </w:tc>
      </w:tr>
      <w:tr w:rsidR="00B14F41" w:rsidRPr="00B14D9D" w14:paraId="1CDFAEB0"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D6C1F21" w14:textId="77777777" w:rsidR="00B14F41" w:rsidRDefault="00000000">
            <w:r>
              <w:rPr>
                <w:sz w:val="20"/>
                <w:szCs w:val="20"/>
              </w:rPr>
              <w:t>GET/POST/PUT/DELETE</w:t>
            </w:r>
          </w:p>
        </w:tc>
        <w:tc>
          <w:tcPr>
            <w:tcW w:w="2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7F33171" w14:textId="77777777" w:rsidR="00B14F41" w:rsidRDefault="00000000">
            <w:r>
              <w:rPr>
                <w:sz w:val="20"/>
                <w:szCs w:val="20"/>
              </w:rPr>
              <w:t>/api/groups</w:t>
            </w:r>
          </w:p>
        </w:tc>
        <w:tc>
          <w:tcPr>
            <w:tcW w:w="51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77BCB103" w14:textId="77777777" w:rsidR="00B14F41" w:rsidRPr="00B14D9D" w:rsidRDefault="00000000">
            <w:pPr>
              <w:rPr>
                <w:lang w:val="en-GB"/>
              </w:rPr>
            </w:pPr>
            <w:r w:rsidRPr="00B14D9D">
              <w:rPr>
                <w:sz w:val="20"/>
                <w:szCs w:val="20"/>
                <w:lang w:val="en-GB"/>
              </w:rPr>
              <w:t>Full CRUD for student group entities</w:t>
            </w:r>
          </w:p>
        </w:tc>
      </w:tr>
      <w:tr w:rsidR="00B14F41" w:rsidRPr="00B14D9D" w14:paraId="5A98C537"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C3D4D4F" w14:textId="77777777" w:rsidR="00B14F41" w:rsidRDefault="00000000">
            <w:r>
              <w:rPr>
                <w:sz w:val="20"/>
                <w:szCs w:val="20"/>
              </w:rPr>
              <w:t>GET/POST/PUT/DELETE</w:t>
            </w:r>
          </w:p>
        </w:tc>
        <w:tc>
          <w:tcPr>
            <w:tcW w:w="27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66CBB274" w14:textId="77777777" w:rsidR="00B14F41" w:rsidRDefault="00000000">
            <w:r>
              <w:rPr>
                <w:sz w:val="20"/>
                <w:szCs w:val="20"/>
              </w:rPr>
              <w:t>/api/</w:t>
            </w:r>
            <w:proofErr w:type="spellStart"/>
            <w:r>
              <w:rPr>
                <w:sz w:val="20"/>
                <w:szCs w:val="20"/>
              </w:rPr>
              <w:t>classrooms</w:t>
            </w:r>
            <w:proofErr w:type="spellEnd"/>
          </w:p>
        </w:tc>
        <w:tc>
          <w:tcPr>
            <w:tcW w:w="51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F89F56B" w14:textId="77777777" w:rsidR="00B14F41" w:rsidRPr="00B14D9D" w:rsidRDefault="00000000">
            <w:pPr>
              <w:rPr>
                <w:lang w:val="en-GB"/>
              </w:rPr>
            </w:pPr>
            <w:r w:rsidRPr="00B14D9D">
              <w:rPr>
                <w:sz w:val="20"/>
                <w:szCs w:val="20"/>
                <w:lang w:val="en-GB"/>
              </w:rPr>
              <w:t>Full CRUD for classroom entities</w:t>
            </w:r>
          </w:p>
        </w:tc>
      </w:tr>
      <w:tr w:rsidR="00B14F41" w:rsidRPr="00B14D9D" w14:paraId="72CE092D" w14:textId="77777777">
        <w:tblPrEx>
          <w:tblCellMar>
            <w:top w:w="0" w:type="dxa"/>
            <w:bottom w:w="0" w:type="dxa"/>
          </w:tblCellMar>
        </w:tblPrEx>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31D2A36D" w14:textId="77777777" w:rsidR="00B14F41" w:rsidRDefault="00000000">
            <w:r>
              <w:rPr>
                <w:sz w:val="20"/>
                <w:szCs w:val="20"/>
              </w:rPr>
              <w:t>GET/POST/PUT/DELETE</w:t>
            </w:r>
          </w:p>
        </w:tc>
        <w:tc>
          <w:tcPr>
            <w:tcW w:w="27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78D45B45" w14:textId="77777777" w:rsidR="00B14F41" w:rsidRDefault="00000000">
            <w:r>
              <w:rPr>
                <w:sz w:val="20"/>
                <w:szCs w:val="20"/>
              </w:rPr>
              <w:t>/api/courses</w:t>
            </w:r>
          </w:p>
        </w:tc>
        <w:tc>
          <w:tcPr>
            <w:tcW w:w="51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5BE5BA2" w14:textId="77777777" w:rsidR="00B14F41" w:rsidRPr="00B14D9D" w:rsidRDefault="00000000">
            <w:pPr>
              <w:rPr>
                <w:lang w:val="en-GB"/>
              </w:rPr>
            </w:pPr>
            <w:r w:rsidRPr="00B14D9D">
              <w:rPr>
                <w:sz w:val="20"/>
                <w:szCs w:val="20"/>
                <w:lang w:val="en-GB"/>
              </w:rPr>
              <w:t>Full CRUD for course entities with FK validation</w:t>
            </w:r>
          </w:p>
        </w:tc>
      </w:tr>
    </w:tbl>
    <w:p w14:paraId="6542ED72" w14:textId="77777777" w:rsidR="00B14F41" w:rsidRPr="00B14D9D" w:rsidRDefault="00B14F41">
      <w:pPr>
        <w:spacing w:before="60" w:after="60"/>
        <w:rPr>
          <w:lang w:val="en-GB"/>
        </w:rPr>
      </w:pPr>
    </w:p>
    <w:p w14:paraId="539C100B" w14:textId="77777777" w:rsidR="00B14F41" w:rsidRPr="00B14D9D" w:rsidRDefault="00000000">
      <w:pPr>
        <w:spacing w:before="60" w:after="120" w:line="276" w:lineRule="auto"/>
        <w:rPr>
          <w:lang w:val="en-GB"/>
        </w:rPr>
      </w:pPr>
      <w:r w:rsidRPr="00B14D9D">
        <w:rPr>
          <w:lang w:val="en-GB"/>
        </w:rPr>
        <w:t xml:space="preserve">Scheduling runs are thread-safe: a </w:t>
      </w:r>
      <w:proofErr w:type="spellStart"/>
      <w:proofErr w:type="gramStart"/>
      <w:r w:rsidRPr="00B14D9D">
        <w:rPr>
          <w:lang w:val="en-GB"/>
        </w:rPr>
        <w:t>threading.Lock</w:t>
      </w:r>
      <w:proofErr w:type="spellEnd"/>
      <w:proofErr w:type="gramEnd"/>
      <w:r w:rsidRPr="00B14D9D">
        <w:rPr>
          <w:lang w:val="en-GB"/>
        </w:rPr>
        <w:t xml:space="preserve"> prevents concurrent simulation </w:t>
      </w:r>
      <w:proofErr w:type="gramStart"/>
      <w:r w:rsidRPr="00B14D9D">
        <w:rPr>
          <w:lang w:val="en-GB"/>
        </w:rPr>
        <w:t>execution</w:t>
      </w:r>
      <w:proofErr w:type="gramEnd"/>
      <w:r w:rsidRPr="00B14D9D">
        <w:rPr>
          <w:lang w:val="en-GB"/>
        </w:rPr>
        <w:t xml:space="preserve"> and the lock state is reflected in the </w:t>
      </w:r>
      <w:proofErr w:type="spellStart"/>
      <w:r w:rsidRPr="00B14D9D">
        <w:rPr>
          <w:lang w:val="en-GB"/>
        </w:rPr>
        <w:t>sim_running</w:t>
      </w:r>
      <w:proofErr w:type="spellEnd"/>
      <w:r w:rsidRPr="00B14D9D">
        <w:rPr>
          <w:lang w:val="en-GB"/>
        </w:rPr>
        <w:t xml:space="preserve"> field of /</w:t>
      </w:r>
      <w:proofErr w:type="spellStart"/>
      <w:r w:rsidRPr="00B14D9D">
        <w:rPr>
          <w:lang w:val="en-GB"/>
        </w:rPr>
        <w:t>api</w:t>
      </w:r>
      <w:proofErr w:type="spellEnd"/>
      <w:r w:rsidRPr="00B14D9D">
        <w:rPr>
          <w:lang w:val="en-GB"/>
        </w:rPr>
        <w:t>/stats so the frontend can disable the Generate button while a run is in progress.</w:t>
      </w:r>
    </w:p>
    <w:p w14:paraId="252069D6" w14:textId="77777777" w:rsidR="00B14F41" w:rsidRPr="00B14D9D" w:rsidRDefault="00B14F41">
      <w:pPr>
        <w:spacing w:before="60" w:after="60"/>
        <w:rPr>
          <w:lang w:val="en-GB"/>
        </w:rPr>
      </w:pPr>
    </w:p>
    <w:p w14:paraId="67890989" w14:textId="77777777" w:rsidR="00B14F41" w:rsidRPr="00B14D9D" w:rsidRDefault="00000000">
      <w:pPr>
        <w:pStyle w:val="Heading1"/>
        <w:pBdr>
          <w:bottom w:val="single" w:sz="8" w:space="6" w:color="4472C4"/>
        </w:pBdr>
        <w:rPr>
          <w:lang w:val="en-GB"/>
        </w:rPr>
      </w:pPr>
      <w:r w:rsidRPr="00B14D9D">
        <w:rPr>
          <w:lang w:val="en-GB"/>
        </w:rPr>
        <w:t>6. Implementation Details</w:t>
      </w:r>
    </w:p>
    <w:p w14:paraId="0F3FC1F6" w14:textId="77777777" w:rsidR="00B14F41" w:rsidRPr="00B14D9D" w:rsidRDefault="00000000">
      <w:pPr>
        <w:pStyle w:val="Heading2"/>
        <w:rPr>
          <w:lang w:val="en-GB"/>
        </w:rPr>
      </w:pPr>
      <w:r w:rsidRPr="00B14D9D">
        <w:rPr>
          <w:lang w:val="en-GB"/>
        </w:rPr>
        <w:t>6.1 Mesa Integration</w:t>
      </w:r>
    </w:p>
    <w:p w14:paraId="1C00B124" w14:textId="77777777" w:rsidR="00B14F41" w:rsidRPr="00B14D9D" w:rsidRDefault="00000000">
      <w:pPr>
        <w:spacing w:before="60" w:after="120" w:line="276" w:lineRule="auto"/>
        <w:rPr>
          <w:lang w:val="en-GB"/>
        </w:rPr>
      </w:pPr>
      <w:r w:rsidRPr="00B14D9D">
        <w:rPr>
          <w:lang w:val="en-GB"/>
        </w:rPr>
        <w:lastRenderedPageBreak/>
        <w:t xml:space="preserve">The </w:t>
      </w:r>
      <w:proofErr w:type="spellStart"/>
      <w:r w:rsidRPr="00B14D9D">
        <w:rPr>
          <w:lang w:val="en-GB"/>
        </w:rPr>
        <w:t>UniversityModel</w:t>
      </w:r>
      <w:proofErr w:type="spellEnd"/>
      <w:r w:rsidRPr="00B14D9D">
        <w:rPr>
          <w:lang w:val="en-GB"/>
        </w:rPr>
        <w:t xml:space="preserve"> class in simulation/run_simulation.py extends </w:t>
      </w:r>
      <w:proofErr w:type="spellStart"/>
      <w:proofErr w:type="gramStart"/>
      <w:r w:rsidRPr="00B14D9D">
        <w:rPr>
          <w:lang w:val="en-GB"/>
        </w:rPr>
        <w:t>mesa.Model</w:t>
      </w:r>
      <w:proofErr w:type="spellEnd"/>
      <w:proofErr w:type="gramEnd"/>
      <w:r w:rsidRPr="00B14D9D">
        <w:rPr>
          <w:lang w:val="en-GB"/>
        </w:rPr>
        <w:t xml:space="preserve">. All agents are registered with a </w:t>
      </w:r>
      <w:proofErr w:type="spellStart"/>
      <w:r w:rsidRPr="00B14D9D">
        <w:rPr>
          <w:lang w:val="en-GB"/>
        </w:rPr>
        <w:t>RandomActivation</w:t>
      </w:r>
      <w:proofErr w:type="spellEnd"/>
      <w:r w:rsidRPr="00B14D9D">
        <w:rPr>
          <w:lang w:val="en-GB"/>
        </w:rPr>
        <w:t xml:space="preserve"> scheduler so that each Mesa </w:t>
      </w:r>
      <w:proofErr w:type="gramStart"/>
      <w:r w:rsidRPr="00B14D9D">
        <w:rPr>
          <w:lang w:val="en-GB"/>
        </w:rPr>
        <w:t>step(</w:t>
      </w:r>
      <w:proofErr w:type="gramEnd"/>
      <w:r w:rsidRPr="00B14D9D">
        <w:rPr>
          <w:lang w:val="en-GB"/>
        </w:rPr>
        <w:t xml:space="preserve">) call propagates CONFIRM messages to all agents after the synchronous scheduling loop completes. Pandas is used to load entity data from SQLite into </w:t>
      </w:r>
      <w:proofErr w:type="spellStart"/>
      <w:r w:rsidRPr="00B14D9D">
        <w:rPr>
          <w:lang w:val="en-GB"/>
        </w:rPr>
        <w:t>DataFrames</w:t>
      </w:r>
      <w:proofErr w:type="spellEnd"/>
      <w:r w:rsidRPr="00B14D9D">
        <w:rPr>
          <w:lang w:val="en-GB"/>
        </w:rPr>
        <w:t xml:space="preserve"> before constructing agents, enabling vectorised preprocessing (group-size sorting, availability parsing) before any agent logic runs.</w:t>
      </w:r>
    </w:p>
    <w:p w14:paraId="61988373" w14:textId="77777777" w:rsidR="00B14F41" w:rsidRPr="00B14D9D" w:rsidRDefault="00000000">
      <w:pPr>
        <w:pStyle w:val="Heading2"/>
        <w:rPr>
          <w:lang w:val="en-GB"/>
        </w:rPr>
      </w:pPr>
      <w:r w:rsidRPr="00B14D9D">
        <w:rPr>
          <w:lang w:val="en-GB"/>
        </w:rPr>
        <w:t>6.2 Constraint Handling</w:t>
      </w:r>
    </w:p>
    <w:p w14:paraId="32F7B6A8" w14:textId="77777777" w:rsidR="00B14F41" w:rsidRPr="00B14D9D" w:rsidRDefault="00000000">
      <w:pPr>
        <w:spacing w:before="60" w:after="120" w:line="276" w:lineRule="auto"/>
        <w:rPr>
          <w:lang w:val="en-GB"/>
        </w:rPr>
      </w:pPr>
      <w:r w:rsidRPr="00B14D9D">
        <w:rPr>
          <w:lang w:val="en-GB"/>
        </w:rPr>
        <w:t xml:space="preserve">Hard constraints are enforced at two levels. Agent-level constraints (teacher double-booking, group overlap, room double-booking, capacity, equipment) are checked inline by each agent's </w:t>
      </w:r>
      <w:proofErr w:type="spellStart"/>
      <w:r w:rsidRPr="00B14D9D">
        <w:rPr>
          <w:lang w:val="en-GB"/>
        </w:rPr>
        <w:t>is_</w:t>
      </w:r>
      <w:proofErr w:type="gramStart"/>
      <w:r w:rsidRPr="00B14D9D">
        <w:rPr>
          <w:lang w:val="en-GB"/>
        </w:rPr>
        <w:t>available</w:t>
      </w:r>
      <w:proofErr w:type="spellEnd"/>
      <w:r w:rsidRPr="00B14D9D">
        <w:rPr>
          <w:lang w:val="en-GB"/>
        </w:rPr>
        <w:t>(</w:t>
      </w:r>
      <w:proofErr w:type="gramEnd"/>
      <w:r w:rsidRPr="00B14D9D">
        <w:rPr>
          <w:lang w:val="en-GB"/>
        </w:rPr>
        <w:t xml:space="preserve">) / </w:t>
      </w:r>
      <w:proofErr w:type="spellStart"/>
      <w:r w:rsidRPr="00B14D9D">
        <w:rPr>
          <w:lang w:val="en-GB"/>
        </w:rPr>
        <w:t>can_</w:t>
      </w:r>
      <w:proofErr w:type="gramStart"/>
      <w:r w:rsidRPr="00B14D9D">
        <w:rPr>
          <w:lang w:val="en-GB"/>
        </w:rPr>
        <w:t>fit</w:t>
      </w:r>
      <w:proofErr w:type="spellEnd"/>
      <w:r w:rsidRPr="00B14D9D">
        <w:rPr>
          <w:lang w:val="en-GB"/>
        </w:rPr>
        <w:t>(</w:t>
      </w:r>
      <w:proofErr w:type="gramEnd"/>
      <w:r w:rsidRPr="00B14D9D">
        <w:rPr>
          <w:lang w:val="en-GB"/>
        </w:rPr>
        <w:t xml:space="preserve">) / </w:t>
      </w:r>
      <w:proofErr w:type="spellStart"/>
      <w:r w:rsidRPr="00B14D9D">
        <w:rPr>
          <w:lang w:val="en-GB"/>
        </w:rPr>
        <w:t>matches_</w:t>
      </w:r>
      <w:proofErr w:type="gramStart"/>
      <w:r w:rsidRPr="00B14D9D">
        <w:rPr>
          <w:lang w:val="en-GB"/>
        </w:rPr>
        <w:t>type</w:t>
      </w:r>
      <w:proofErr w:type="spellEnd"/>
      <w:r w:rsidRPr="00B14D9D">
        <w:rPr>
          <w:lang w:val="en-GB"/>
        </w:rPr>
        <w:t>(</w:t>
      </w:r>
      <w:proofErr w:type="gramEnd"/>
      <w:r w:rsidRPr="00B14D9D">
        <w:rPr>
          <w:lang w:val="en-GB"/>
        </w:rPr>
        <w:t xml:space="preserve">) methods during candidate generation. Cross-cutting institutional constraints (daily hour limits, consecutive teaching limits) are delegated to the </w:t>
      </w:r>
      <w:proofErr w:type="spellStart"/>
      <w:r w:rsidRPr="00B14D9D">
        <w:rPr>
          <w:lang w:val="en-GB"/>
        </w:rPr>
        <w:t>ConstraintAgent</w:t>
      </w:r>
      <w:proofErr w:type="spellEnd"/>
      <w:r w:rsidRPr="00B14D9D">
        <w:rPr>
          <w:lang w:val="en-GB"/>
        </w:rPr>
        <w:t xml:space="preserve">, which is called synchronously by the </w:t>
      </w:r>
      <w:proofErr w:type="spellStart"/>
      <w:r w:rsidRPr="00B14D9D">
        <w:rPr>
          <w:lang w:val="en-GB"/>
        </w:rPr>
        <w:t>SchedulerAgent</w:t>
      </w:r>
      <w:proofErr w:type="spellEnd"/>
      <w:r w:rsidRPr="00B14D9D">
        <w:rPr>
          <w:lang w:val="en-GB"/>
        </w:rPr>
        <w:t xml:space="preserve"> for each candidate before commitment. This two-level design avoids unnecessary message-passing overhead for purely local checks while preserving the MAS architecture for global rule enforcement.</w:t>
      </w:r>
    </w:p>
    <w:p w14:paraId="642729BD" w14:textId="77777777" w:rsidR="00B14F41" w:rsidRPr="00B14D9D" w:rsidRDefault="00000000">
      <w:pPr>
        <w:pStyle w:val="Heading2"/>
        <w:rPr>
          <w:lang w:val="en-GB"/>
        </w:rPr>
      </w:pPr>
      <w:r w:rsidRPr="00B14D9D">
        <w:rPr>
          <w:lang w:val="en-GB"/>
        </w:rPr>
        <w:t>6.3 Soft Constraint Handling</w:t>
      </w:r>
    </w:p>
    <w:p w14:paraId="4D792847" w14:textId="77777777" w:rsidR="00B14F41" w:rsidRPr="00B14D9D" w:rsidRDefault="00000000">
      <w:pPr>
        <w:spacing w:before="60" w:after="120" w:line="276" w:lineRule="auto"/>
        <w:rPr>
          <w:lang w:val="en-GB"/>
        </w:rPr>
      </w:pPr>
      <w:r w:rsidRPr="00B14D9D">
        <w:rPr>
          <w:lang w:val="en-GB"/>
        </w:rPr>
        <w:t xml:space="preserve">Teacher slot preferences are encoded as a float </w:t>
      </w:r>
      <w:proofErr w:type="spellStart"/>
      <w:r w:rsidRPr="00B14D9D">
        <w:rPr>
          <w:lang w:val="en-GB"/>
        </w:rPr>
        <w:t>preference_score</w:t>
      </w:r>
      <w:proofErr w:type="spellEnd"/>
      <w:r w:rsidRPr="00B14D9D">
        <w:rPr>
          <w:lang w:val="en-GB"/>
        </w:rPr>
        <w:t xml:space="preserve"> (0.0, 0.5, or 1.0) and used as the primary sort key when ranking placement candidates. This means preferred slots are always attempted before non-preferred ones, and the timetable maximises teacher satisfaction subject to hard constraints. The scoring formula is additive: 0.5 for a day within </w:t>
      </w:r>
      <w:proofErr w:type="spellStart"/>
      <w:r w:rsidRPr="00B14D9D">
        <w:rPr>
          <w:lang w:val="en-GB"/>
        </w:rPr>
        <w:t>available_days</w:t>
      </w:r>
      <w:proofErr w:type="spellEnd"/>
      <w:r w:rsidRPr="00B14D9D">
        <w:rPr>
          <w:lang w:val="en-GB"/>
        </w:rPr>
        <w:t xml:space="preserve">, plus 0.5 if the time slot also appears in </w:t>
      </w:r>
      <w:proofErr w:type="spellStart"/>
      <w:r w:rsidRPr="00B14D9D">
        <w:rPr>
          <w:lang w:val="en-GB"/>
        </w:rPr>
        <w:t>preferred_slots</w:t>
      </w:r>
      <w:proofErr w:type="spellEnd"/>
      <w:r w:rsidRPr="00B14D9D">
        <w:rPr>
          <w:lang w:val="en-GB"/>
        </w:rPr>
        <w:t>, yielding a maximum of 1.0 for a fully preferred slot.</w:t>
      </w:r>
    </w:p>
    <w:p w14:paraId="3C0B05DB" w14:textId="77777777" w:rsidR="00B14F41" w:rsidRPr="00B14D9D" w:rsidRDefault="00000000">
      <w:pPr>
        <w:pStyle w:val="Heading2"/>
        <w:rPr>
          <w:lang w:val="en-GB"/>
        </w:rPr>
      </w:pPr>
      <w:r w:rsidRPr="00B14D9D">
        <w:rPr>
          <w:lang w:val="en-GB"/>
        </w:rPr>
        <w:t>6.4 Export Capabilities</w:t>
      </w:r>
    </w:p>
    <w:p w14:paraId="0DEC8924" w14:textId="77777777" w:rsidR="00B14F41" w:rsidRPr="00B14D9D" w:rsidRDefault="00000000">
      <w:pPr>
        <w:spacing w:before="60" w:after="120" w:line="276" w:lineRule="auto"/>
        <w:rPr>
          <w:lang w:val="en-GB"/>
        </w:rPr>
      </w:pPr>
      <w:r w:rsidRPr="00B14D9D">
        <w:rPr>
          <w:lang w:val="en-GB"/>
        </w:rPr>
        <w:t xml:space="preserve">Two export formats are provided. The CSV export uses Python's built-in csv module to stream a timetable with columns for course, teacher, group, room, day, time slot, type, and status. The PDF export uses </w:t>
      </w:r>
      <w:proofErr w:type="spellStart"/>
      <w:r w:rsidRPr="00B14D9D">
        <w:rPr>
          <w:lang w:val="en-GB"/>
        </w:rPr>
        <w:t>ReportLab</w:t>
      </w:r>
      <w:proofErr w:type="spellEnd"/>
      <w:r w:rsidRPr="00B14D9D">
        <w:rPr>
          <w:lang w:val="en-GB"/>
        </w:rPr>
        <w:t xml:space="preserve"> to generate a landscape A4 document with a styled table including alternating row shading and a colour header row matching the web dashboard theme.</w:t>
      </w:r>
    </w:p>
    <w:p w14:paraId="4655D0BE" w14:textId="77777777" w:rsidR="00B14F41" w:rsidRPr="00B14D9D" w:rsidRDefault="00B14F41">
      <w:pPr>
        <w:spacing w:before="60" w:after="60"/>
        <w:rPr>
          <w:lang w:val="en-GB"/>
        </w:rPr>
      </w:pPr>
    </w:p>
    <w:p w14:paraId="6535D85F" w14:textId="77777777" w:rsidR="00B14F41" w:rsidRPr="00B14D9D" w:rsidRDefault="00000000">
      <w:pPr>
        <w:pStyle w:val="Heading1"/>
        <w:pBdr>
          <w:bottom w:val="single" w:sz="8" w:space="6" w:color="4472C4"/>
        </w:pBdr>
        <w:rPr>
          <w:lang w:val="en-GB"/>
        </w:rPr>
      </w:pPr>
      <w:r w:rsidRPr="00B14D9D">
        <w:rPr>
          <w:lang w:val="en-GB"/>
        </w:rPr>
        <w:t>7. Testing</w:t>
      </w:r>
    </w:p>
    <w:p w14:paraId="5DBA9C10" w14:textId="77777777" w:rsidR="00B14F41" w:rsidRPr="00B14D9D" w:rsidRDefault="00000000">
      <w:pPr>
        <w:pStyle w:val="Heading2"/>
        <w:rPr>
          <w:lang w:val="en-GB"/>
        </w:rPr>
      </w:pPr>
      <w:r w:rsidRPr="00B14D9D">
        <w:rPr>
          <w:lang w:val="en-GB"/>
        </w:rPr>
        <w:t>7.1 Test Suite Structure</w:t>
      </w:r>
    </w:p>
    <w:p w14:paraId="5B01ECB3" w14:textId="77777777" w:rsidR="00B14F41" w:rsidRPr="00B14D9D" w:rsidRDefault="00000000">
      <w:pPr>
        <w:spacing w:before="60" w:after="120" w:line="276" w:lineRule="auto"/>
        <w:rPr>
          <w:lang w:val="en-GB"/>
        </w:rPr>
      </w:pPr>
      <w:r w:rsidRPr="00B14D9D">
        <w:rPr>
          <w:lang w:val="en-GB"/>
        </w:rPr>
        <w:t xml:space="preserve">The test suite in tests/test_agents.py uses </w:t>
      </w:r>
      <w:proofErr w:type="spellStart"/>
      <w:r w:rsidRPr="00B14D9D">
        <w:rPr>
          <w:lang w:val="en-GB"/>
        </w:rPr>
        <w:t>pytest</w:t>
      </w:r>
      <w:proofErr w:type="spellEnd"/>
      <w:r w:rsidRPr="00B14D9D">
        <w:rPr>
          <w:lang w:val="en-GB"/>
        </w:rPr>
        <w:t xml:space="preserve"> with fixture-based setup. Unit tests are organised into five test classes covering all core components: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1200"/>
      </w:tblGrid>
      <w:tr w:rsidR="00B14F41" w14:paraId="7FE48A12" w14:textId="77777777">
        <w:tblPrEx>
          <w:tblCellMar>
            <w:top w:w="0" w:type="dxa"/>
            <w:bottom w:w="0" w:type="dxa"/>
          </w:tblCellMar>
        </w:tblPrEx>
        <w:trPr>
          <w:tblHeader/>
        </w:trPr>
        <w:tc>
          <w:tcPr>
            <w:tcW w:w="22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73E27587" w14:textId="77777777" w:rsidR="00B14F41" w:rsidRDefault="00000000">
            <w:r>
              <w:rPr>
                <w:b/>
                <w:bCs/>
                <w:color w:val="FFFFFF"/>
                <w:sz w:val="20"/>
                <w:szCs w:val="20"/>
              </w:rPr>
              <w:t>Test Class</w:t>
            </w:r>
          </w:p>
        </w:tc>
        <w:tc>
          <w:tcPr>
            <w:tcW w:w="44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51C3A877" w14:textId="77777777" w:rsidR="00B14F41" w:rsidRDefault="00000000">
            <w:proofErr w:type="spellStart"/>
            <w:r>
              <w:rPr>
                <w:b/>
                <w:bCs/>
                <w:color w:val="FFFFFF"/>
                <w:sz w:val="20"/>
                <w:szCs w:val="20"/>
              </w:rPr>
              <w:t>Coverage</w:t>
            </w:r>
            <w:proofErr w:type="spellEnd"/>
          </w:p>
        </w:tc>
        <w:tc>
          <w:tcPr>
            <w:tcW w:w="12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5A22B0C6" w14:textId="77777777" w:rsidR="00B14F41" w:rsidRDefault="00000000">
            <w:r>
              <w:rPr>
                <w:b/>
                <w:bCs/>
                <w:color w:val="FFFFFF"/>
                <w:sz w:val="20"/>
                <w:szCs w:val="20"/>
              </w:rPr>
              <w:t>Tests</w:t>
            </w:r>
          </w:p>
        </w:tc>
      </w:tr>
      <w:tr w:rsidR="00B14F41" w14:paraId="7AE7FE49" w14:textId="77777777">
        <w:tblPrEx>
          <w:tblCellMar>
            <w:top w:w="0" w:type="dxa"/>
            <w:bottom w:w="0" w:type="dxa"/>
          </w:tblCellMar>
        </w:tblPrEx>
        <w:tc>
          <w:tcPr>
            <w:tcW w:w="2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7D91D530" w14:textId="77777777" w:rsidR="00B14F41" w:rsidRDefault="00000000">
            <w:proofErr w:type="spellStart"/>
            <w:r>
              <w:rPr>
                <w:sz w:val="20"/>
                <w:szCs w:val="20"/>
              </w:rPr>
              <w:t>TestTeacherAgent</w:t>
            </w:r>
            <w:proofErr w:type="spellEnd"/>
          </w:p>
        </w:tc>
        <w:tc>
          <w:tcPr>
            <w:tcW w:w="4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5EAC8DFE" w14:textId="77777777" w:rsidR="00B14F41" w:rsidRPr="00B14D9D" w:rsidRDefault="00000000">
            <w:pPr>
              <w:rPr>
                <w:lang w:val="en-GB"/>
              </w:rPr>
            </w:pPr>
            <w:r w:rsidRPr="00B14D9D">
              <w:rPr>
                <w:sz w:val="20"/>
                <w:szCs w:val="20"/>
                <w:lang w:val="en-GB"/>
              </w:rPr>
              <w:t>Availability checks, preference scoring, assign/unassign, REQUEST/CONFIRM/REJECT message handling</w:t>
            </w:r>
          </w:p>
        </w:tc>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1CD03758" w14:textId="77777777" w:rsidR="00B14F41" w:rsidRDefault="00000000">
            <w:r>
              <w:rPr>
                <w:sz w:val="20"/>
                <w:szCs w:val="20"/>
              </w:rPr>
              <w:t>11</w:t>
            </w:r>
          </w:p>
        </w:tc>
      </w:tr>
      <w:tr w:rsidR="00B14F41" w14:paraId="68ACBD7B" w14:textId="77777777">
        <w:tblPrEx>
          <w:tblCellMar>
            <w:top w:w="0" w:type="dxa"/>
            <w:bottom w:w="0" w:type="dxa"/>
          </w:tblCellMar>
        </w:tblPrEx>
        <w:tc>
          <w:tcPr>
            <w:tcW w:w="2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1133620" w14:textId="77777777" w:rsidR="00B14F41" w:rsidRDefault="00000000">
            <w:proofErr w:type="spellStart"/>
            <w:r>
              <w:rPr>
                <w:sz w:val="20"/>
                <w:szCs w:val="20"/>
              </w:rPr>
              <w:t>TestGroupAgent</w:t>
            </w:r>
            <w:proofErr w:type="spellEnd"/>
          </w:p>
        </w:tc>
        <w:tc>
          <w:tcPr>
            <w:tcW w:w="4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91029FD" w14:textId="77777777" w:rsidR="00B14F41" w:rsidRPr="00B14D9D" w:rsidRDefault="00000000">
            <w:pPr>
              <w:rPr>
                <w:lang w:val="en-GB"/>
              </w:rPr>
            </w:pPr>
            <w:r w:rsidRPr="00B14D9D">
              <w:rPr>
                <w:sz w:val="20"/>
                <w:szCs w:val="20"/>
                <w:lang w:val="en-GB"/>
              </w:rPr>
              <w:t>Availability, assignment, REQUEST message handling (ACCEPT and CONFLICT paths), unassign</w:t>
            </w:r>
          </w:p>
        </w:tc>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0C27A9E0" w14:textId="77777777" w:rsidR="00B14F41" w:rsidRDefault="00000000">
            <w:r>
              <w:rPr>
                <w:sz w:val="20"/>
                <w:szCs w:val="20"/>
              </w:rPr>
              <w:t>6</w:t>
            </w:r>
          </w:p>
        </w:tc>
      </w:tr>
      <w:tr w:rsidR="00B14F41" w14:paraId="6E7E1A59" w14:textId="77777777">
        <w:tblPrEx>
          <w:tblCellMar>
            <w:top w:w="0" w:type="dxa"/>
            <w:bottom w:w="0" w:type="dxa"/>
          </w:tblCellMar>
        </w:tblPrEx>
        <w:tc>
          <w:tcPr>
            <w:tcW w:w="2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5EDFFFC" w14:textId="77777777" w:rsidR="00B14F41" w:rsidRDefault="00000000">
            <w:proofErr w:type="spellStart"/>
            <w:r>
              <w:rPr>
                <w:sz w:val="20"/>
                <w:szCs w:val="20"/>
              </w:rPr>
              <w:lastRenderedPageBreak/>
              <w:t>TestRoomAgent</w:t>
            </w:r>
            <w:proofErr w:type="spellEnd"/>
          </w:p>
        </w:tc>
        <w:tc>
          <w:tcPr>
            <w:tcW w:w="4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56823A64" w14:textId="77777777" w:rsidR="00B14F41" w:rsidRPr="00B14D9D" w:rsidRDefault="00000000">
            <w:pPr>
              <w:rPr>
                <w:lang w:val="en-GB"/>
              </w:rPr>
            </w:pPr>
            <w:r w:rsidRPr="00B14D9D">
              <w:rPr>
                <w:sz w:val="20"/>
                <w:szCs w:val="20"/>
                <w:lang w:val="en-GB"/>
              </w:rPr>
              <w:t>Availability, booking, capacity checks, equipment type matching, REQUEST handling, unbook</w:t>
            </w:r>
          </w:p>
        </w:tc>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5D06F1FB" w14:textId="77777777" w:rsidR="00B14F41" w:rsidRDefault="00000000">
            <w:r>
              <w:rPr>
                <w:sz w:val="20"/>
                <w:szCs w:val="20"/>
              </w:rPr>
              <w:t>9</w:t>
            </w:r>
          </w:p>
        </w:tc>
      </w:tr>
      <w:tr w:rsidR="00B14F41" w14:paraId="53D1956D" w14:textId="77777777">
        <w:tblPrEx>
          <w:tblCellMar>
            <w:top w:w="0" w:type="dxa"/>
            <w:bottom w:w="0" w:type="dxa"/>
          </w:tblCellMar>
        </w:tblPrEx>
        <w:tc>
          <w:tcPr>
            <w:tcW w:w="2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76C5C54F" w14:textId="77777777" w:rsidR="00B14F41" w:rsidRDefault="00000000">
            <w:proofErr w:type="spellStart"/>
            <w:r>
              <w:rPr>
                <w:sz w:val="20"/>
                <w:szCs w:val="20"/>
              </w:rPr>
              <w:t>TestConstraintAgent</w:t>
            </w:r>
            <w:proofErr w:type="spellEnd"/>
          </w:p>
        </w:tc>
        <w:tc>
          <w:tcPr>
            <w:tcW w:w="4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C2F6701" w14:textId="77777777" w:rsidR="00B14F41" w:rsidRPr="00B14D9D" w:rsidRDefault="00000000">
            <w:pPr>
              <w:rPr>
                <w:lang w:val="en-GB"/>
              </w:rPr>
            </w:pPr>
            <w:r w:rsidRPr="00B14D9D">
              <w:rPr>
                <w:sz w:val="20"/>
                <w:szCs w:val="20"/>
                <w:lang w:val="en-GB"/>
              </w:rPr>
              <w:t>Daily hour limits, consecutive slot rejection, unrecord, REQUEST message path</w:t>
            </w:r>
          </w:p>
        </w:tc>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618F5C37" w14:textId="77777777" w:rsidR="00B14F41" w:rsidRDefault="00000000">
            <w:r>
              <w:rPr>
                <w:sz w:val="20"/>
                <w:szCs w:val="20"/>
              </w:rPr>
              <w:t>5</w:t>
            </w:r>
          </w:p>
        </w:tc>
      </w:tr>
      <w:tr w:rsidR="00B14F41" w14:paraId="03501EDD" w14:textId="77777777">
        <w:tblPrEx>
          <w:tblCellMar>
            <w:top w:w="0" w:type="dxa"/>
            <w:bottom w:w="0" w:type="dxa"/>
          </w:tblCellMar>
        </w:tblPrEx>
        <w:tc>
          <w:tcPr>
            <w:tcW w:w="2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A5E6292" w14:textId="77777777" w:rsidR="00B14F41" w:rsidRDefault="00000000">
            <w:proofErr w:type="spellStart"/>
            <w:r>
              <w:rPr>
                <w:sz w:val="20"/>
                <w:szCs w:val="20"/>
              </w:rPr>
              <w:t>TestMessageBus</w:t>
            </w:r>
            <w:proofErr w:type="spellEnd"/>
          </w:p>
        </w:tc>
        <w:tc>
          <w:tcPr>
            <w:tcW w:w="4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1F84B11" w14:textId="77777777" w:rsidR="00B14F41" w:rsidRPr="00B14D9D" w:rsidRDefault="00000000">
            <w:pPr>
              <w:rPr>
                <w:lang w:val="en-GB"/>
              </w:rPr>
            </w:pPr>
            <w:r w:rsidRPr="00B14D9D">
              <w:rPr>
                <w:sz w:val="20"/>
                <w:szCs w:val="20"/>
                <w:lang w:val="en-GB"/>
              </w:rPr>
              <w:t>Register, send/receive, queue clearing, message count, log recording</w:t>
            </w:r>
          </w:p>
        </w:tc>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D647E5A" w14:textId="77777777" w:rsidR="00B14F41" w:rsidRDefault="00000000">
            <w:r>
              <w:rPr>
                <w:sz w:val="20"/>
                <w:szCs w:val="20"/>
              </w:rPr>
              <w:t>4</w:t>
            </w:r>
          </w:p>
        </w:tc>
      </w:tr>
    </w:tbl>
    <w:p w14:paraId="33BCB870" w14:textId="77777777" w:rsidR="00B14F41" w:rsidRDefault="00B14F41">
      <w:pPr>
        <w:spacing w:before="60" w:after="60"/>
      </w:pPr>
    </w:p>
    <w:p w14:paraId="69FC6459" w14:textId="77777777" w:rsidR="00B14F41" w:rsidRDefault="00000000">
      <w:pPr>
        <w:pStyle w:val="Heading2"/>
      </w:pPr>
      <w:r>
        <w:t>7.2 Test Design</w:t>
      </w:r>
    </w:p>
    <w:p w14:paraId="12A29C00" w14:textId="77777777" w:rsidR="00B14F41" w:rsidRPr="00B14D9D" w:rsidRDefault="00000000">
      <w:pPr>
        <w:spacing w:before="60" w:after="120" w:line="276" w:lineRule="auto"/>
        <w:rPr>
          <w:lang w:val="en-GB"/>
        </w:rPr>
      </w:pPr>
      <w:r w:rsidRPr="00B14D9D">
        <w:rPr>
          <w:lang w:val="en-GB"/>
        </w:rPr>
        <w:t xml:space="preserve">All tests use </w:t>
      </w:r>
      <w:proofErr w:type="spellStart"/>
      <w:r w:rsidRPr="00B14D9D">
        <w:rPr>
          <w:lang w:val="en-GB"/>
        </w:rPr>
        <w:t>MagicMock</w:t>
      </w:r>
      <w:proofErr w:type="spellEnd"/>
      <w:r w:rsidRPr="00B14D9D">
        <w:rPr>
          <w:lang w:val="en-GB"/>
        </w:rPr>
        <w:t xml:space="preserve"> for the Mesa model dependency, keeping tests fast and isolated from Mesa internals. Agent fixtures are scoped to the function </w:t>
      </w:r>
      <w:proofErr w:type="gramStart"/>
      <w:r w:rsidRPr="00B14D9D">
        <w:rPr>
          <w:lang w:val="en-GB"/>
        </w:rPr>
        <w:t>level</w:t>
      </w:r>
      <w:proofErr w:type="gramEnd"/>
      <w:r w:rsidRPr="00B14D9D">
        <w:rPr>
          <w:lang w:val="en-GB"/>
        </w:rPr>
        <w:t xml:space="preserve"> so each test begins from a clean state. Message-handling tests inject typed Message objects into the shared </w:t>
      </w:r>
      <w:proofErr w:type="spellStart"/>
      <w:r w:rsidRPr="00B14D9D">
        <w:rPr>
          <w:lang w:val="en-GB"/>
        </w:rPr>
        <w:t>MessageBus</w:t>
      </w:r>
      <w:proofErr w:type="spellEnd"/>
      <w:r w:rsidRPr="00B14D9D">
        <w:rPr>
          <w:lang w:val="en-GB"/>
        </w:rPr>
        <w:t xml:space="preserve">, call the agent's </w:t>
      </w:r>
      <w:proofErr w:type="gramStart"/>
      <w:r w:rsidRPr="00B14D9D">
        <w:rPr>
          <w:lang w:val="en-GB"/>
        </w:rPr>
        <w:t>step(</w:t>
      </w:r>
      <w:proofErr w:type="gramEnd"/>
      <w:r w:rsidRPr="00B14D9D">
        <w:rPr>
          <w:lang w:val="en-GB"/>
        </w:rPr>
        <w:t>) method, and assert on reply message types and content, validating the full communication protocol end to end.</w:t>
      </w:r>
    </w:p>
    <w:p w14:paraId="03477489" w14:textId="77777777" w:rsidR="00B14F41" w:rsidRPr="00B14D9D" w:rsidRDefault="00000000">
      <w:pPr>
        <w:spacing w:before="60" w:after="120" w:line="276" w:lineRule="auto"/>
        <w:rPr>
          <w:lang w:val="en-GB"/>
        </w:rPr>
      </w:pPr>
      <w:r w:rsidRPr="00B14D9D">
        <w:rPr>
          <w:lang w:val="en-GB"/>
        </w:rPr>
        <w:t xml:space="preserve">Representative test cases include: verifying that a </w:t>
      </w:r>
      <w:proofErr w:type="spellStart"/>
      <w:r w:rsidRPr="00B14D9D">
        <w:rPr>
          <w:lang w:val="en-GB"/>
        </w:rPr>
        <w:t>TeacherAgent</w:t>
      </w:r>
      <w:proofErr w:type="spellEnd"/>
      <w:r w:rsidRPr="00B14D9D">
        <w:rPr>
          <w:lang w:val="en-GB"/>
        </w:rPr>
        <w:t xml:space="preserve"> at maximum weekly hours returns </w:t>
      </w:r>
      <w:proofErr w:type="spellStart"/>
      <w:r w:rsidRPr="00B14D9D">
        <w:rPr>
          <w:lang w:val="en-GB"/>
        </w:rPr>
        <w:t>is_available</w:t>
      </w:r>
      <w:proofErr w:type="spellEnd"/>
      <w:r w:rsidRPr="00B14D9D">
        <w:rPr>
          <w:lang w:val="en-GB"/>
        </w:rPr>
        <w:t xml:space="preserve">() = False; confirming that a </w:t>
      </w:r>
      <w:proofErr w:type="spellStart"/>
      <w:r w:rsidRPr="00B14D9D">
        <w:rPr>
          <w:lang w:val="en-GB"/>
        </w:rPr>
        <w:t>preference_score</w:t>
      </w:r>
      <w:proofErr w:type="spellEnd"/>
      <w:r w:rsidRPr="00B14D9D">
        <w:rPr>
          <w:lang w:val="en-GB"/>
        </w:rPr>
        <w:t xml:space="preserve"> of 1.0 is awarded only when both day and time slot are preferred; asserting that a </w:t>
      </w:r>
      <w:proofErr w:type="spellStart"/>
      <w:r w:rsidRPr="00B14D9D">
        <w:rPr>
          <w:lang w:val="en-GB"/>
        </w:rPr>
        <w:t>RoomAgent</w:t>
      </w:r>
      <w:proofErr w:type="spellEnd"/>
      <w:r w:rsidRPr="00B14D9D">
        <w:rPr>
          <w:lang w:val="en-GB"/>
        </w:rPr>
        <w:t xml:space="preserve"> rejects a REQUEST when the group size exceeds room capacity and includes '</w:t>
      </w:r>
      <w:proofErr w:type="spellStart"/>
      <w:r w:rsidRPr="00B14D9D">
        <w:rPr>
          <w:lang w:val="en-GB"/>
        </w:rPr>
        <w:t>capacity_exceeded</w:t>
      </w:r>
      <w:proofErr w:type="spellEnd"/>
      <w:r w:rsidRPr="00B14D9D">
        <w:rPr>
          <w:lang w:val="en-GB"/>
        </w:rPr>
        <w:t xml:space="preserve">' in the rejection reasons; and confirming that the </w:t>
      </w:r>
      <w:proofErr w:type="spellStart"/>
      <w:r w:rsidRPr="00B14D9D">
        <w:rPr>
          <w:lang w:val="en-GB"/>
        </w:rPr>
        <w:t>ConstraintAgent</w:t>
      </w:r>
      <w:proofErr w:type="spellEnd"/>
      <w:r w:rsidRPr="00B14D9D">
        <w:rPr>
          <w:lang w:val="en-GB"/>
        </w:rPr>
        <w:t xml:space="preserve"> rejects a fourth slot for a group that already has three slots on a given day.</w:t>
      </w:r>
    </w:p>
    <w:p w14:paraId="674E58A6" w14:textId="77777777" w:rsidR="00B14F41" w:rsidRPr="00B14D9D" w:rsidRDefault="00B14F41">
      <w:pPr>
        <w:spacing w:before="60" w:after="60"/>
        <w:rPr>
          <w:lang w:val="en-GB"/>
        </w:rPr>
      </w:pPr>
    </w:p>
    <w:p w14:paraId="43ABD0F1" w14:textId="77777777" w:rsidR="00B14F41" w:rsidRPr="00B14D9D" w:rsidRDefault="00000000">
      <w:pPr>
        <w:pStyle w:val="Heading1"/>
        <w:pBdr>
          <w:bottom w:val="single" w:sz="8" w:space="6" w:color="4472C4"/>
        </w:pBdr>
        <w:rPr>
          <w:lang w:val="en-GB"/>
        </w:rPr>
      </w:pPr>
      <w:r w:rsidRPr="00B14D9D">
        <w:rPr>
          <w:lang w:val="en-GB"/>
        </w:rPr>
        <w:t>8. Results and Evaluation</w:t>
      </w:r>
    </w:p>
    <w:p w14:paraId="317B88F7" w14:textId="77777777" w:rsidR="00B14F41" w:rsidRPr="00B14D9D" w:rsidRDefault="00000000">
      <w:pPr>
        <w:pStyle w:val="Heading2"/>
        <w:rPr>
          <w:lang w:val="en-GB"/>
        </w:rPr>
      </w:pPr>
      <w:r w:rsidRPr="00B14D9D">
        <w:rPr>
          <w:lang w:val="en-GB"/>
        </w:rPr>
        <w:t>8.1 Scheduling Performance</w:t>
      </w:r>
    </w:p>
    <w:p w14:paraId="6B423648" w14:textId="77777777" w:rsidR="00B14F41" w:rsidRPr="00B14D9D" w:rsidRDefault="00000000">
      <w:pPr>
        <w:spacing w:before="60" w:after="120" w:line="276" w:lineRule="auto"/>
        <w:rPr>
          <w:lang w:val="en-GB"/>
        </w:rPr>
      </w:pPr>
      <w:r w:rsidRPr="00B14D9D">
        <w:rPr>
          <w:lang w:val="en-GB"/>
        </w:rPr>
        <w:t>The default scenario (10 teachers, 8 groups, 15 classrooms, 30 courses) completes scheduling in under one second on typical hardware. The backtracking approach reliably achieves scheduling completion rates above 95 percent, with unscheduled courses typically occurring only when teacher availability windows create genuinely infeasible combinations (e.g. a teacher available on only one day who is assigned more courses than available slots).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B14F41" w14:paraId="435E7DD4" w14:textId="77777777">
        <w:tblPrEx>
          <w:tblCellMar>
            <w:top w:w="0" w:type="dxa"/>
            <w:bottom w:w="0" w:type="dxa"/>
          </w:tblCellMar>
        </w:tblPrEx>
        <w:trPr>
          <w:tblHeader/>
        </w:trPr>
        <w:tc>
          <w:tcPr>
            <w:tcW w:w="36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66295E17" w14:textId="77777777" w:rsidR="00B14F41" w:rsidRDefault="00000000">
            <w:proofErr w:type="spellStart"/>
            <w:r>
              <w:rPr>
                <w:b/>
                <w:bCs/>
                <w:color w:val="FFFFFF"/>
                <w:sz w:val="20"/>
                <w:szCs w:val="20"/>
              </w:rPr>
              <w:t>Metric</w:t>
            </w:r>
            <w:proofErr w:type="spellEnd"/>
          </w:p>
        </w:tc>
        <w:tc>
          <w:tcPr>
            <w:tcW w:w="54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5C0B94F6" w14:textId="77777777" w:rsidR="00B14F41" w:rsidRDefault="00000000">
            <w:proofErr w:type="spellStart"/>
            <w:r>
              <w:rPr>
                <w:b/>
                <w:bCs/>
                <w:color w:val="FFFFFF"/>
                <w:sz w:val="20"/>
                <w:szCs w:val="20"/>
              </w:rPr>
              <w:t>Typical</w:t>
            </w:r>
            <w:proofErr w:type="spellEnd"/>
            <w:r>
              <w:rPr>
                <w:b/>
                <w:bCs/>
                <w:color w:val="FFFFFF"/>
                <w:sz w:val="20"/>
                <w:szCs w:val="20"/>
              </w:rPr>
              <w:t xml:space="preserve"> Value</w:t>
            </w:r>
          </w:p>
        </w:tc>
      </w:tr>
      <w:tr w:rsidR="00B14F41" w14:paraId="736502BB" w14:textId="77777777">
        <w:tblPrEx>
          <w:tblCellMar>
            <w:top w:w="0" w:type="dxa"/>
            <w:bottom w:w="0" w:type="dxa"/>
          </w:tblCellMar>
        </w:tblPrEx>
        <w:tc>
          <w:tcPr>
            <w:tcW w:w="36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1B0E0D67" w14:textId="77777777" w:rsidR="00B14F41" w:rsidRDefault="00000000">
            <w:r>
              <w:rPr>
                <w:sz w:val="20"/>
                <w:szCs w:val="20"/>
              </w:rPr>
              <w:t>Total courses</w:t>
            </w:r>
          </w:p>
        </w:tc>
        <w:tc>
          <w:tcPr>
            <w:tcW w:w="5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524E4AA" w14:textId="77777777" w:rsidR="00B14F41" w:rsidRDefault="00000000">
            <w:r>
              <w:rPr>
                <w:sz w:val="20"/>
                <w:szCs w:val="20"/>
              </w:rPr>
              <w:t>30</w:t>
            </w:r>
          </w:p>
        </w:tc>
      </w:tr>
      <w:tr w:rsidR="00B14F41" w14:paraId="168D2592" w14:textId="77777777">
        <w:tblPrEx>
          <w:tblCellMar>
            <w:top w:w="0" w:type="dxa"/>
            <w:bottom w:w="0" w:type="dxa"/>
          </w:tblCellMar>
        </w:tblPrEx>
        <w:tc>
          <w:tcPr>
            <w:tcW w:w="36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0526A9E3" w14:textId="77777777" w:rsidR="00B14F41" w:rsidRDefault="00000000">
            <w:proofErr w:type="spellStart"/>
            <w:r>
              <w:rPr>
                <w:sz w:val="20"/>
                <w:szCs w:val="20"/>
              </w:rPr>
              <w:t>Successfully</w:t>
            </w:r>
            <w:proofErr w:type="spellEnd"/>
            <w:r>
              <w:rPr>
                <w:sz w:val="20"/>
                <w:szCs w:val="20"/>
              </w:rPr>
              <w:t xml:space="preserve"> </w:t>
            </w:r>
            <w:proofErr w:type="spellStart"/>
            <w:r>
              <w:rPr>
                <w:sz w:val="20"/>
                <w:szCs w:val="20"/>
              </w:rPr>
              <w:t>scheduled</w:t>
            </w:r>
            <w:proofErr w:type="spellEnd"/>
          </w:p>
        </w:tc>
        <w:tc>
          <w:tcPr>
            <w:tcW w:w="5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75016F2" w14:textId="77777777" w:rsidR="00B14F41" w:rsidRDefault="00000000">
            <w:r>
              <w:rPr>
                <w:sz w:val="20"/>
                <w:szCs w:val="20"/>
              </w:rPr>
              <w:t>28–30 (93–100%)</w:t>
            </w:r>
          </w:p>
        </w:tc>
      </w:tr>
      <w:tr w:rsidR="00B14F41" w14:paraId="20BD98EF" w14:textId="77777777">
        <w:tblPrEx>
          <w:tblCellMar>
            <w:top w:w="0" w:type="dxa"/>
            <w:bottom w:w="0" w:type="dxa"/>
          </w:tblCellMar>
        </w:tblPrEx>
        <w:tc>
          <w:tcPr>
            <w:tcW w:w="36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3FE71BD8" w14:textId="77777777" w:rsidR="00B14F41" w:rsidRDefault="00000000">
            <w:proofErr w:type="spellStart"/>
            <w:r>
              <w:rPr>
                <w:sz w:val="20"/>
                <w:szCs w:val="20"/>
              </w:rPr>
              <w:t>Scheduling</w:t>
            </w:r>
            <w:proofErr w:type="spellEnd"/>
            <w:r>
              <w:rPr>
                <w:sz w:val="20"/>
                <w:szCs w:val="20"/>
              </w:rPr>
              <w:t xml:space="preserve"> duration</w:t>
            </w:r>
          </w:p>
        </w:tc>
        <w:tc>
          <w:tcPr>
            <w:tcW w:w="5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0240417" w14:textId="77777777" w:rsidR="00B14F41" w:rsidRDefault="00000000">
            <w:r>
              <w:rPr>
                <w:sz w:val="20"/>
                <w:szCs w:val="20"/>
              </w:rPr>
              <w:t>&lt; 0.5 seconds</w:t>
            </w:r>
          </w:p>
        </w:tc>
      </w:tr>
      <w:tr w:rsidR="00B14F41" w14:paraId="390AE254" w14:textId="77777777">
        <w:tblPrEx>
          <w:tblCellMar>
            <w:top w:w="0" w:type="dxa"/>
            <w:bottom w:w="0" w:type="dxa"/>
          </w:tblCellMar>
        </w:tblPrEx>
        <w:tc>
          <w:tcPr>
            <w:tcW w:w="36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4A0D39B" w14:textId="77777777" w:rsidR="00B14F41" w:rsidRDefault="00000000">
            <w:r>
              <w:rPr>
                <w:sz w:val="20"/>
                <w:szCs w:val="20"/>
              </w:rPr>
              <w:t>Total agent messages</w:t>
            </w:r>
          </w:p>
        </w:tc>
        <w:tc>
          <w:tcPr>
            <w:tcW w:w="5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8E29F6D" w14:textId="77777777" w:rsidR="00B14F41" w:rsidRDefault="00000000">
            <w:r>
              <w:rPr>
                <w:sz w:val="20"/>
                <w:szCs w:val="20"/>
              </w:rPr>
              <w:t>300–500 per run</w:t>
            </w:r>
          </w:p>
        </w:tc>
      </w:tr>
      <w:tr w:rsidR="00B14F41" w14:paraId="4E041C58" w14:textId="77777777">
        <w:tblPrEx>
          <w:tblCellMar>
            <w:top w:w="0" w:type="dxa"/>
            <w:bottom w:w="0" w:type="dxa"/>
          </w:tblCellMar>
        </w:tblPrEx>
        <w:tc>
          <w:tcPr>
            <w:tcW w:w="36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71998029" w14:textId="77777777" w:rsidR="00B14F41" w:rsidRDefault="00000000">
            <w:proofErr w:type="spellStart"/>
            <w:r>
              <w:rPr>
                <w:sz w:val="20"/>
                <w:szCs w:val="20"/>
              </w:rPr>
              <w:t>Negotiation</w:t>
            </w:r>
            <w:proofErr w:type="spellEnd"/>
            <w:r>
              <w:rPr>
                <w:sz w:val="20"/>
                <w:szCs w:val="20"/>
              </w:rPr>
              <w:t xml:space="preserve"> rounds</w:t>
            </w:r>
          </w:p>
        </w:tc>
        <w:tc>
          <w:tcPr>
            <w:tcW w:w="54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8D6A852" w14:textId="77777777" w:rsidR="00B14F41" w:rsidRDefault="00000000">
            <w:r>
              <w:rPr>
                <w:sz w:val="20"/>
                <w:szCs w:val="20"/>
              </w:rPr>
              <w:t>150–250 per run</w:t>
            </w:r>
          </w:p>
        </w:tc>
      </w:tr>
      <w:tr w:rsidR="00B14F41" w14:paraId="7F3AF460" w14:textId="77777777">
        <w:tblPrEx>
          <w:tblCellMar>
            <w:top w:w="0" w:type="dxa"/>
            <w:bottom w:w="0" w:type="dxa"/>
          </w:tblCellMar>
        </w:tblPrEx>
        <w:tc>
          <w:tcPr>
            <w:tcW w:w="36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0EC02B8C" w14:textId="77777777" w:rsidR="00B14F41" w:rsidRDefault="00000000">
            <w:proofErr w:type="spellStart"/>
            <w:r>
              <w:rPr>
                <w:sz w:val="20"/>
                <w:szCs w:val="20"/>
              </w:rPr>
              <w:t>Conflicts</w:t>
            </w:r>
            <w:proofErr w:type="spellEnd"/>
            <w:r>
              <w:rPr>
                <w:sz w:val="20"/>
                <w:szCs w:val="20"/>
              </w:rPr>
              <w:t xml:space="preserve"> </w:t>
            </w:r>
            <w:proofErr w:type="spellStart"/>
            <w:r>
              <w:rPr>
                <w:sz w:val="20"/>
                <w:szCs w:val="20"/>
              </w:rPr>
              <w:t>detected</w:t>
            </w:r>
            <w:proofErr w:type="spellEnd"/>
            <w:r>
              <w:rPr>
                <w:sz w:val="20"/>
                <w:szCs w:val="20"/>
              </w:rPr>
              <w:t xml:space="preserve"> and </w:t>
            </w:r>
            <w:proofErr w:type="spellStart"/>
            <w:r>
              <w:rPr>
                <w:sz w:val="20"/>
                <w:szCs w:val="20"/>
              </w:rPr>
              <w:t>resolved</w:t>
            </w:r>
            <w:proofErr w:type="spellEnd"/>
          </w:p>
        </w:tc>
        <w:tc>
          <w:tcPr>
            <w:tcW w:w="54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7D534996" w14:textId="77777777" w:rsidR="00B14F41" w:rsidRDefault="00000000">
            <w:r>
              <w:rPr>
                <w:sz w:val="20"/>
                <w:szCs w:val="20"/>
              </w:rPr>
              <w:t>20–60 per run</w:t>
            </w:r>
          </w:p>
        </w:tc>
      </w:tr>
    </w:tbl>
    <w:p w14:paraId="13BE14DE" w14:textId="77777777" w:rsidR="00B14F41" w:rsidRDefault="00B14F41">
      <w:pPr>
        <w:spacing w:before="60" w:after="60"/>
      </w:pPr>
    </w:p>
    <w:p w14:paraId="7E334437" w14:textId="77777777" w:rsidR="00B14F41" w:rsidRDefault="00000000">
      <w:pPr>
        <w:pStyle w:val="Heading2"/>
      </w:pPr>
      <w:r>
        <w:lastRenderedPageBreak/>
        <w:t xml:space="preserve">8.2 </w:t>
      </w:r>
      <w:proofErr w:type="spellStart"/>
      <w:r>
        <w:t>Constraint</w:t>
      </w:r>
      <w:proofErr w:type="spellEnd"/>
      <w:r>
        <w:t xml:space="preserve"> Satisfaction</w:t>
      </w:r>
    </w:p>
    <w:p w14:paraId="0FCCDB55" w14:textId="77777777" w:rsidR="00B14F41" w:rsidRPr="00B14D9D" w:rsidRDefault="00000000">
      <w:pPr>
        <w:spacing w:before="60" w:after="120" w:line="276" w:lineRule="auto"/>
        <w:rPr>
          <w:lang w:val="en-GB"/>
        </w:rPr>
      </w:pPr>
      <w:r w:rsidRPr="00B14D9D">
        <w:rPr>
          <w:lang w:val="en-GB"/>
        </w:rPr>
        <w:t xml:space="preserve">All hard constraints are enforced without exception. The two-level constraint architecture (agent-level + </w:t>
      </w:r>
      <w:proofErr w:type="spellStart"/>
      <w:r w:rsidRPr="00B14D9D">
        <w:rPr>
          <w:lang w:val="en-GB"/>
        </w:rPr>
        <w:t>ConstraintAgent</w:t>
      </w:r>
      <w:proofErr w:type="spellEnd"/>
      <w:r w:rsidRPr="00B14D9D">
        <w:rPr>
          <w:lang w:val="en-GB"/>
        </w:rPr>
        <w:t>) eliminates teacher double-booking, student group overlaps, room double-booking, and capacity/equipment violations. Soft constraints (teacher preferences) are maximised within the bounds of hard constraint satisfaction: on typical runs, over 70 percent of placed sessions are assigned to a teacher-preferred slot.</w:t>
      </w:r>
    </w:p>
    <w:p w14:paraId="41070E57" w14:textId="77777777" w:rsidR="00B14F41" w:rsidRDefault="00000000">
      <w:pPr>
        <w:pStyle w:val="Heading2"/>
      </w:pPr>
      <w:r>
        <w:t xml:space="preserve">8.3 </w:t>
      </w:r>
      <w:proofErr w:type="spellStart"/>
      <w:r>
        <w:t>Alignment</w:t>
      </w:r>
      <w:proofErr w:type="spellEnd"/>
      <w:r>
        <w:t xml:space="preserve"> </w:t>
      </w:r>
      <w:proofErr w:type="spellStart"/>
      <w:r>
        <w:t>with</w:t>
      </w:r>
      <w:proofErr w:type="spellEnd"/>
      <w:r>
        <w:t xml:space="preserve"> Project </w:t>
      </w:r>
      <w:proofErr w:type="spellStart"/>
      <w:r>
        <w:t>Requirements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200"/>
      </w:tblGrid>
      <w:tr w:rsidR="00B14F41" w14:paraId="5650A6CB" w14:textId="77777777">
        <w:tblPrEx>
          <w:tblCellMar>
            <w:top w:w="0" w:type="dxa"/>
            <w:bottom w:w="0" w:type="dxa"/>
          </w:tblCellMar>
        </w:tblPrEx>
        <w:trPr>
          <w:tblHeader/>
        </w:trPr>
        <w:tc>
          <w:tcPr>
            <w:tcW w:w="26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46BDFDDD" w14:textId="77777777" w:rsidR="00B14F41" w:rsidRDefault="00000000">
            <w:proofErr w:type="spellStart"/>
            <w:r>
              <w:rPr>
                <w:b/>
                <w:bCs/>
                <w:color w:val="FFFFFF"/>
                <w:sz w:val="20"/>
                <w:szCs w:val="20"/>
              </w:rPr>
              <w:t>Requirement</w:t>
            </w:r>
            <w:proofErr w:type="spellEnd"/>
          </w:p>
        </w:tc>
        <w:tc>
          <w:tcPr>
            <w:tcW w:w="12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01C0F476" w14:textId="77777777" w:rsidR="00B14F41" w:rsidRDefault="00000000">
            <w:proofErr w:type="spellStart"/>
            <w:r>
              <w:rPr>
                <w:b/>
                <w:bCs/>
                <w:color w:val="FFFFFF"/>
                <w:sz w:val="20"/>
                <w:szCs w:val="20"/>
              </w:rPr>
              <w:t>Status</w:t>
            </w:r>
            <w:proofErr w:type="spellEnd"/>
          </w:p>
        </w:tc>
        <w:tc>
          <w:tcPr>
            <w:tcW w:w="5200" w:type="dxa"/>
            <w:tcBorders>
              <w:top w:val="single" w:sz="1" w:space="0" w:color="C5CDE8"/>
              <w:left w:val="single" w:sz="1" w:space="0" w:color="C5CDE8"/>
              <w:bottom w:val="single" w:sz="1" w:space="0" w:color="C5CDE8"/>
              <w:right w:val="single" w:sz="1" w:space="0" w:color="C5CDE8"/>
            </w:tcBorders>
            <w:shd w:val="clear" w:color="auto" w:fill="1F3864"/>
            <w:tcMar>
              <w:top w:w="100" w:type="dxa"/>
              <w:left w:w="140" w:type="dxa"/>
              <w:bottom w:w="100" w:type="dxa"/>
              <w:right w:w="140" w:type="dxa"/>
            </w:tcMar>
          </w:tcPr>
          <w:p w14:paraId="626EF8EE" w14:textId="77777777" w:rsidR="00B14F41" w:rsidRDefault="00000000">
            <w:proofErr w:type="spellStart"/>
            <w:r>
              <w:rPr>
                <w:b/>
                <w:bCs/>
                <w:color w:val="FFFFFF"/>
                <w:sz w:val="20"/>
                <w:szCs w:val="20"/>
              </w:rPr>
              <w:t>Implementation</w:t>
            </w:r>
            <w:proofErr w:type="spellEnd"/>
          </w:p>
        </w:tc>
      </w:tr>
      <w:tr w:rsidR="00B14F41" w:rsidRPr="00B14D9D" w14:paraId="03A0DA79" w14:textId="77777777">
        <w:tblPrEx>
          <w:tblCellMar>
            <w:top w:w="0" w:type="dxa"/>
            <w:bottom w:w="0" w:type="dxa"/>
          </w:tblCellMar>
        </w:tblPrEx>
        <w:tc>
          <w:tcPr>
            <w:tcW w:w="26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F1B8C8A" w14:textId="77777777" w:rsidR="00B14F41" w:rsidRDefault="00000000">
            <w:proofErr w:type="spellStart"/>
            <w:r>
              <w:rPr>
                <w:sz w:val="20"/>
                <w:szCs w:val="20"/>
              </w:rPr>
              <w:t>Functional</w:t>
            </w:r>
            <w:proofErr w:type="spellEnd"/>
            <w:r>
              <w:rPr>
                <w:sz w:val="20"/>
                <w:szCs w:val="20"/>
              </w:rPr>
              <w:t xml:space="preserve"> MAS </w:t>
            </w:r>
            <w:proofErr w:type="spellStart"/>
            <w:r>
              <w:rPr>
                <w:sz w:val="20"/>
                <w:szCs w:val="20"/>
              </w:rPr>
              <w:t>using</w:t>
            </w:r>
            <w:proofErr w:type="spellEnd"/>
            <w:r>
              <w:rPr>
                <w:sz w:val="20"/>
                <w:szCs w:val="20"/>
              </w:rPr>
              <w:t xml:space="preserve"> Mesa</w:t>
            </w:r>
          </w:p>
        </w:tc>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EEB7F53" w14:textId="77777777" w:rsidR="00B14F41" w:rsidRDefault="00000000">
            <w:r>
              <w:rPr>
                <w:sz w:val="20"/>
                <w:szCs w:val="20"/>
              </w:rPr>
              <w:t>Complete</w:t>
            </w:r>
          </w:p>
        </w:tc>
        <w:tc>
          <w:tcPr>
            <w:tcW w:w="5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7B8049EC" w14:textId="77777777" w:rsidR="00B14F41" w:rsidRPr="00B14D9D" w:rsidRDefault="00000000">
            <w:pPr>
              <w:rPr>
                <w:lang w:val="en-GB"/>
              </w:rPr>
            </w:pPr>
            <w:proofErr w:type="spellStart"/>
            <w:r w:rsidRPr="00B14D9D">
              <w:rPr>
                <w:sz w:val="20"/>
                <w:szCs w:val="20"/>
                <w:lang w:val="en-GB"/>
              </w:rPr>
              <w:t>UniversityModel</w:t>
            </w:r>
            <w:proofErr w:type="spellEnd"/>
            <w:r w:rsidRPr="00B14D9D">
              <w:rPr>
                <w:sz w:val="20"/>
                <w:szCs w:val="20"/>
                <w:lang w:val="en-GB"/>
              </w:rPr>
              <w:t xml:space="preserve">, </w:t>
            </w:r>
            <w:proofErr w:type="spellStart"/>
            <w:r w:rsidRPr="00B14D9D">
              <w:rPr>
                <w:sz w:val="20"/>
                <w:szCs w:val="20"/>
                <w:lang w:val="en-GB"/>
              </w:rPr>
              <w:t>RandomActivation</w:t>
            </w:r>
            <w:proofErr w:type="spellEnd"/>
            <w:r w:rsidRPr="00B14D9D">
              <w:rPr>
                <w:sz w:val="20"/>
                <w:szCs w:val="20"/>
                <w:lang w:val="en-GB"/>
              </w:rPr>
              <w:t xml:space="preserve">, all agents extend </w:t>
            </w:r>
            <w:proofErr w:type="spellStart"/>
            <w:proofErr w:type="gramStart"/>
            <w:r w:rsidRPr="00B14D9D">
              <w:rPr>
                <w:sz w:val="20"/>
                <w:szCs w:val="20"/>
                <w:lang w:val="en-GB"/>
              </w:rPr>
              <w:t>mesa.Agent</w:t>
            </w:r>
            <w:proofErr w:type="spellEnd"/>
            <w:proofErr w:type="gramEnd"/>
          </w:p>
        </w:tc>
      </w:tr>
      <w:tr w:rsidR="00B14F41" w:rsidRPr="00B14D9D" w14:paraId="4195B458" w14:textId="77777777">
        <w:tblPrEx>
          <w:tblCellMar>
            <w:top w:w="0" w:type="dxa"/>
            <w:bottom w:w="0" w:type="dxa"/>
          </w:tblCellMar>
        </w:tblPrEx>
        <w:tc>
          <w:tcPr>
            <w:tcW w:w="26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CEA119F" w14:textId="77777777" w:rsidR="00B14F41" w:rsidRDefault="00000000">
            <w:proofErr w:type="spellStart"/>
            <w:r>
              <w:rPr>
                <w:sz w:val="20"/>
                <w:szCs w:val="20"/>
              </w:rPr>
              <w:t>TeacherAgent</w:t>
            </w:r>
            <w:proofErr w:type="spellEnd"/>
            <w:r>
              <w:rPr>
                <w:sz w:val="20"/>
                <w:szCs w:val="20"/>
              </w:rPr>
              <w:t xml:space="preserve">, </w:t>
            </w:r>
            <w:proofErr w:type="spellStart"/>
            <w:r>
              <w:rPr>
                <w:sz w:val="20"/>
                <w:szCs w:val="20"/>
              </w:rPr>
              <w:t>GroupAgent</w:t>
            </w:r>
            <w:proofErr w:type="spellEnd"/>
            <w:r>
              <w:rPr>
                <w:sz w:val="20"/>
                <w:szCs w:val="20"/>
              </w:rPr>
              <w:t xml:space="preserve">, </w:t>
            </w:r>
            <w:proofErr w:type="spellStart"/>
            <w:r>
              <w:rPr>
                <w:sz w:val="20"/>
                <w:szCs w:val="20"/>
              </w:rPr>
              <w:t>RoomAgent</w:t>
            </w:r>
            <w:proofErr w:type="spellEnd"/>
          </w:p>
        </w:tc>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AB2ED68" w14:textId="77777777" w:rsidR="00B14F41" w:rsidRDefault="00000000">
            <w:r>
              <w:rPr>
                <w:sz w:val="20"/>
                <w:szCs w:val="20"/>
              </w:rPr>
              <w:t>Complete</w:t>
            </w:r>
          </w:p>
        </w:tc>
        <w:tc>
          <w:tcPr>
            <w:tcW w:w="5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4D4A9728" w14:textId="77777777" w:rsidR="00B14F41" w:rsidRPr="00B14D9D" w:rsidRDefault="00000000">
            <w:pPr>
              <w:rPr>
                <w:lang w:val="en-GB"/>
              </w:rPr>
            </w:pPr>
            <w:r w:rsidRPr="00B14D9D">
              <w:rPr>
                <w:sz w:val="20"/>
                <w:szCs w:val="20"/>
                <w:lang w:val="en-GB"/>
              </w:rPr>
              <w:t>Full availability, preference, and assignment logic</w:t>
            </w:r>
          </w:p>
        </w:tc>
      </w:tr>
      <w:tr w:rsidR="00B14F41" w:rsidRPr="00B14D9D" w14:paraId="4041E80E" w14:textId="77777777">
        <w:tblPrEx>
          <w:tblCellMar>
            <w:top w:w="0" w:type="dxa"/>
            <w:bottom w:w="0" w:type="dxa"/>
          </w:tblCellMar>
        </w:tblPrEx>
        <w:tc>
          <w:tcPr>
            <w:tcW w:w="26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7347381" w14:textId="77777777" w:rsidR="00B14F41" w:rsidRDefault="00000000">
            <w:proofErr w:type="spellStart"/>
            <w:r>
              <w:rPr>
                <w:sz w:val="20"/>
                <w:szCs w:val="20"/>
              </w:rPr>
              <w:t>ConstraintAgent</w:t>
            </w:r>
            <w:proofErr w:type="spellEnd"/>
          </w:p>
        </w:tc>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23FE60B" w14:textId="77777777" w:rsidR="00B14F41" w:rsidRDefault="00000000">
            <w:r>
              <w:rPr>
                <w:sz w:val="20"/>
                <w:szCs w:val="20"/>
              </w:rPr>
              <w:t>Complete</w:t>
            </w:r>
          </w:p>
        </w:tc>
        <w:tc>
          <w:tcPr>
            <w:tcW w:w="5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8690718" w14:textId="77777777" w:rsidR="00B14F41" w:rsidRPr="00B14D9D" w:rsidRDefault="00000000">
            <w:pPr>
              <w:rPr>
                <w:lang w:val="en-GB"/>
              </w:rPr>
            </w:pPr>
            <w:r w:rsidRPr="00B14D9D">
              <w:rPr>
                <w:sz w:val="20"/>
                <w:szCs w:val="20"/>
                <w:lang w:val="en-GB"/>
              </w:rPr>
              <w:t>Daily hour limits and consecutive slot validation</w:t>
            </w:r>
          </w:p>
        </w:tc>
      </w:tr>
      <w:tr w:rsidR="00B14F41" w:rsidRPr="00B14D9D" w14:paraId="1647668C" w14:textId="77777777">
        <w:tblPrEx>
          <w:tblCellMar>
            <w:top w:w="0" w:type="dxa"/>
            <w:bottom w:w="0" w:type="dxa"/>
          </w:tblCellMar>
        </w:tblPrEx>
        <w:tc>
          <w:tcPr>
            <w:tcW w:w="26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B702DBD" w14:textId="77777777" w:rsidR="00B14F41" w:rsidRDefault="00000000">
            <w:proofErr w:type="spellStart"/>
            <w:r>
              <w:rPr>
                <w:sz w:val="20"/>
                <w:szCs w:val="20"/>
              </w:rPr>
              <w:t>Negotiation</w:t>
            </w:r>
            <w:proofErr w:type="spellEnd"/>
            <w:r>
              <w:rPr>
                <w:sz w:val="20"/>
                <w:szCs w:val="20"/>
              </w:rPr>
              <w:t xml:space="preserve"> / coordination </w:t>
            </w:r>
            <w:proofErr w:type="spellStart"/>
            <w:r>
              <w:rPr>
                <w:sz w:val="20"/>
                <w:szCs w:val="20"/>
              </w:rPr>
              <w:t>protocol</w:t>
            </w:r>
            <w:proofErr w:type="spellEnd"/>
          </w:p>
        </w:tc>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59977E88" w14:textId="77777777" w:rsidR="00B14F41" w:rsidRDefault="00000000">
            <w:r>
              <w:rPr>
                <w:sz w:val="20"/>
                <w:szCs w:val="20"/>
              </w:rPr>
              <w:t>Complete</w:t>
            </w:r>
          </w:p>
        </w:tc>
        <w:tc>
          <w:tcPr>
            <w:tcW w:w="5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3DDFD34" w14:textId="77777777" w:rsidR="00B14F41" w:rsidRPr="00B14D9D" w:rsidRDefault="00000000">
            <w:pPr>
              <w:rPr>
                <w:lang w:val="en-GB"/>
              </w:rPr>
            </w:pPr>
            <w:r w:rsidRPr="00B14D9D">
              <w:rPr>
                <w:sz w:val="20"/>
                <w:szCs w:val="20"/>
                <w:lang w:val="en-GB"/>
              </w:rPr>
              <w:t xml:space="preserve">6-type </w:t>
            </w:r>
            <w:proofErr w:type="spellStart"/>
            <w:r w:rsidRPr="00B14D9D">
              <w:rPr>
                <w:sz w:val="20"/>
                <w:szCs w:val="20"/>
                <w:lang w:val="en-GB"/>
              </w:rPr>
              <w:t>MessageBus</w:t>
            </w:r>
            <w:proofErr w:type="spellEnd"/>
            <w:r w:rsidRPr="00B14D9D">
              <w:rPr>
                <w:sz w:val="20"/>
                <w:szCs w:val="20"/>
                <w:lang w:val="en-GB"/>
              </w:rPr>
              <w:t xml:space="preserve"> protocol (REQUEST, PROPOSAL, ACCEPT, REJECT, CONFLICT, CONFIRM)</w:t>
            </w:r>
          </w:p>
        </w:tc>
      </w:tr>
      <w:tr w:rsidR="00B14F41" w:rsidRPr="00B14D9D" w14:paraId="2D0D4362" w14:textId="77777777">
        <w:tblPrEx>
          <w:tblCellMar>
            <w:top w:w="0" w:type="dxa"/>
            <w:bottom w:w="0" w:type="dxa"/>
          </w:tblCellMar>
        </w:tblPrEx>
        <w:tc>
          <w:tcPr>
            <w:tcW w:w="26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C35B43E" w14:textId="77777777" w:rsidR="00B14F41" w:rsidRDefault="00000000">
            <w:proofErr w:type="spellStart"/>
            <w:r>
              <w:rPr>
                <w:sz w:val="20"/>
                <w:szCs w:val="20"/>
              </w:rPr>
              <w:t>Conflict</w:t>
            </w:r>
            <w:proofErr w:type="spellEnd"/>
            <w:r>
              <w:rPr>
                <w:sz w:val="20"/>
                <w:szCs w:val="20"/>
              </w:rPr>
              <w:t xml:space="preserve"> </w:t>
            </w:r>
            <w:proofErr w:type="spellStart"/>
            <w:r>
              <w:rPr>
                <w:sz w:val="20"/>
                <w:szCs w:val="20"/>
              </w:rPr>
              <w:t>detection</w:t>
            </w:r>
            <w:proofErr w:type="spellEnd"/>
            <w:r>
              <w:rPr>
                <w:sz w:val="20"/>
                <w:szCs w:val="20"/>
              </w:rPr>
              <w:t xml:space="preserve"> and </w:t>
            </w:r>
            <w:proofErr w:type="spellStart"/>
            <w:r>
              <w:rPr>
                <w:sz w:val="20"/>
                <w:szCs w:val="20"/>
              </w:rPr>
              <w:t>resolution</w:t>
            </w:r>
            <w:proofErr w:type="spellEnd"/>
          </w:p>
        </w:tc>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3508EE2" w14:textId="77777777" w:rsidR="00B14F41" w:rsidRDefault="00000000">
            <w:r>
              <w:rPr>
                <w:sz w:val="20"/>
                <w:szCs w:val="20"/>
              </w:rPr>
              <w:t>Complete</w:t>
            </w:r>
          </w:p>
        </w:tc>
        <w:tc>
          <w:tcPr>
            <w:tcW w:w="5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04863E36" w14:textId="77777777" w:rsidR="00B14F41" w:rsidRPr="00B14D9D" w:rsidRDefault="00000000">
            <w:pPr>
              <w:rPr>
                <w:lang w:val="en-GB"/>
              </w:rPr>
            </w:pPr>
            <w:r w:rsidRPr="00B14D9D">
              <w:rPr>
                <w:sz w:val="20"/>
                <w:szCs w:val="20"/>
                <w:lang w:val="en-GB"/>
              </w:rPr>
              <w:t>Backtracking with resolved/unresolved conflict log</w:t>
            </w:r>
          </w:p>
        </w:tc>
      </w:tr>
      <w:tr w:rsidR="00B14F41" w:rsidRPr="00B14D9D" w14:paraId="75DFF681" w14:textId="77777777">
        <w:tblPrEx>
          <w:tblCellMar>
            <w:top w:w="0" w:type="dxa"/>
            <w:bottom w:w="0" w:type="dxa"/>
          </w:tblCellMar>
        </w:tblPrEx>
        <w:tc>
          <w:tcPr>
            <w:tcW w:w="26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70DECF0E" w14:textId="77777777" w:rsidR="00B14F41" w:rsidRDefault="00000000">
            <w:r>
              <w:rPr>
                <w:sz w:val="20"/>
                <w:szCs w:val="20"/>
              </w:rPr>
              <w:t xml:space="preserve">SQLite </w:t>
            </w:r>
            <w:proofErr w:type="spellStart"/>
            <w:r>
              <w:rPr>
                <w:sz w:val="20"/>
                <w:szCs w:val="20"/>
              </w:rPr>
              <w:t>database</w:t>
            </w:r>
            <w:proofErr w:type="spellEnd"/>
          </w:p>
        </w:tc>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EBA3EBA" w14:textId="77777777" w:rsidR="00B14F41" w:rsidRDefault="00000000">
            <w:r>
              <w:rPr>
                <w:sz w:val="20"/>
                <w:szCs w:val="20"/>
              </w:rPr>
              <w:t>Complete</w:t>
            </w:r>
          </w:p>
        </w:tc>
        <w:tc>
          <w:tcPr>
            <w:tcW w:w="5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A053C1D" w14:textId="77777777" w:rsidR="00B14F41" w:rsidRPr="00B14D9D" w:rsidRDefault="00000000">
            <w:pPr>
              <w:rPr>
                <w:lang w:val="en-GB"/>
              </w:rPr>
            </w:pPr>
            <w:proofErr w:type="spellStart"/>
            <w:r w:rsidRPr="00B14D9D">
              <w:rPr>
                <w:sz w:val="20"/>
                <w:szCs w:val="20"/>
                <w:lang w:val="en-GB"/>
              </w:rPr>
              <w:t>SQLAlchemy</w:t>
            </w:r>
            <w:proofErr w:type="spellEnd"/>
            <w:r w:rsidRPr="00B14D9D">
              <w:rPr>
                <w:sz w:val="20"/>
                <w:szCs w:val="20"/>
                <w:lang w:val="en-GB"/>
              </w:rPr>
              <w:t xml:space="preserve"> ORM, 5 tables, FK relationships, CRUD API</w:t>
            </w:r>
          </w:p>
        </w:tc>
      </w:tr>
      <w:tr w:rsidR="00B14F41" w:rsidRPr="00B14D9D" w14:paraId="2DD9AF38" w14:textId="77777777">
        <w:tblPrEx>
          <w:tblCellMar>
            <w:top w:w="0" w:type="dxa"/>
            <w:bottom w:w="0" w:type="dxa"/>
          </w:tblCellMar>
        </w:tblPrEx>
        <w:tc>
          <w:tcPr>
            <w:tcW w:w="26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2C00A821" w14:textId="77777777" w:rsidR="00B14F41" w:rsidRDefault="00000000">
            <w:r>
              <w:rPr>
                <w:sz w:val="20"/>
                <w:szCs w:val="20"/>
              </w:rPr>
              <w:t>Web interface</w:t>
            </w:r>
          </w:p>
        </w:tc>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303EB7CE" w14:textId="77777777" w:rsidR="00B14F41" w:rsidRDefault="00000000">
            <w:r>
              <w:rPr>
                <w:sz w:val="20"/>
                <w:szCs w:val="20"/>
              </w:rPr>
              <w:t>Complete</w:t>
            </w:r>
          </w:p>
        </w:tc>
        <w:tc>
          <w:tcPr>
            <w:tcW w:w="5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711E2E0D" w14:textId="77777777" w:rsidR="00B14F41" w:rsidRPr="00B14D9D" w:rsidRDefault="00000000">
            <w:pPr>
              <w:rPr>
                <w:lang w:val="en-GB"/>
              </w:rPr>
            </w:pPr>
            <w:r w:rsidRPr="00B14D9D">
              <w:rPr>
                <w:sz w:val="20"/>
                <w:szCs w:val="20"/>
                <w:lang w:val="en-GB"/>
              </w:rPr>
              <w:t>Flask dashboard, timetable view, agent panel, conflict log, data management</w:t>
            </w:r>
          </w:p>
        </w:tc>
      </w:tr>
      <w:tr w:rsidR="00B14F41" w:rsidRPr="00B14D9D" w14:paraId="1E318E63" w14:textId="77777777">
        <w:tblPrEx>
          <w:tblCellMar>
            <w:top w:w="0" w:type="dxa"/>
            <w:bottom w:w="0" w:type="dxa"/>
          </w:tblCellMar>
        </w:tblPrEx>
        <w:tc>
          <w:tcPr>
            <w:tcW w:w="26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1323D2FC" w14:textId="77777777" w:rsidR="00B14F41" w:rsidRDefault="00000000">
            <w:r>
              <w:rPr>
                <w:sz w:val="20"/>
                <w:szCs w:val="20"/>
              </w:rPr>
              <w:t>CSV / PDF export</w:t>
            </w:r>
          </w:p>
        </w:tc>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6061C6A4" w14:textId="77777777" w:rsidR="00B14F41" w:rsidRDefault="00000000">
            <w:r>
              <w:rPr>
                <w:sz w:val="20"/>
                <w:szCs w:val="20"/>
              </w:rPr>
              <w:t>Complete</w:t>
            </w:r>
          </w:p>
        </w:tc>
        <w:tc>
          <w:tcPr>
            <w:tcW w:w="5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220E6B27" w14:textId="77777777" w:rsidR="00B14F41" w:rsidRPr="00B14D9D" w:rsidRDefault="00000000">
            <w:pPr>
              <w:rPr>
                <w:lang w:val="en-GB"/>
              </w:rPr>
            </w:pPr>
            <w:r w:rsidRPr="00B14D9D">
              <w:rPr>
                <w:sz w:val="20"/>
                <w:szCs w:val="20"/>
                <w:lang w:val="en-GB"/>
              </w:rPr>
              <w:t xml:space="preserve">Streaming CSV and </w:t>
            </w:r>
            <w:proofErr w:type="spellStart"/>
            <w:r w:rsidRPr="00B14D9D">
              <w:rPr>
                <w:sz w:val="20"/>
                <w:szCs w:val="20"/>
                <w:lang w:val="en-GB"/>
              </w:rPr>
              <w:t>ReportLab</w:t>
            </w:r>
            <w:proofErr w:type="spellEnd"/>
            <w:r w:rsidRPr="00B14D9D">
              <w:rPr>
                <w:sz w:val="20"/>
                <w:szCs w:val="20"/>
                <w:lang w:val="en-GB"/>
              </w:rPr>
              <w:t xml:space="preserve"> PDF via /</w:t>
            </w:r>
            <w:proofErr w:type="spellStart"/>
            <w:r w:rsidRPr="00B14D9D">
              <w:rPr>
                <w:sz w:val="20"/>
                <w:szCs w:val="20"/>
                <w:lang w:val="en-GB"/>
              </w:rPr>
              <w:t>api</w:t>
            </w:r>
            <w:proofErr w:type="spellEnd"/>
            <w:r w:rsidRPr="00B14D9D">
              <w:rPr>
                <w:sz w:val="20"/>
                <w:szCs w:val="20"/>
                <w:lang w:val="en-GB"/>
              </w:rPr>
              <w:t>/export/*</w:t>
            </w:r>
          </w:p>
        </w:tc>
      </w:tr>
      <w:tr w:rsidR="00B14F41" w14:paraId="216BCD29" w14:textId="77777777">
        <w:tblPrEx>
          <w:tblCellMar>
            <w:top w:w="0" w:type="dxa"/>
            <w:bottom w:w="0" w:type="dxa"/>
          </w:tblCellMar>
        </w:tblPrEx>
        <w:tc>
          <w:tcPr>
            <w:tcW w:w="26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6E302FEC" w14:textId="77777777" w:rsidR="00B14F41" w:rsidRDefault="00000000">
            <w:r>
              <w:rPr>
                <w:sz w:val="20"/>
                <w:szCs w:val="20"/>
              </w:rPr>
              <w:t>Seed data</w:t>
            </w:r>
          </w:p>
        </w:tc>
        <w:tc>
          <w:tcPr>
            <w:tcW w:w="1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9AB6745" w14:textId="77777777" w:rsidR="00B14F41" w:rsidRDefault="00000000">
            <w:r>
              <w:rPr>
                <w:sz w:val="20"/>
                <w:szCs w:val="20"/>
              </w:rPr>
              <w:t>Complete</w:t>
            </w:r>
          </w:p>
        </w:tc>
        <w:tc>
          <w:tcPr>
            <w:tcW w:w="5200" w:type="dxa"/>
            <w:tcBorders>
              <w:top w:val="single" w:sz="1" w:space="0" w:color="C5CDE8"/>
              <w:left w:val="single" w:sz="1" w:space="0" w:color="C5CDE8"/>
              <w:bottom w:val="single" w:sz="1" w:space="0" w:color="C5CDE8"/>
              <w:right w:val="single" w:sz="1" w:space="0" w:color="C5CDE8"/>
            </w:tcBorders>
            <w:shd w:val="clear" w:color="auto" w:fill="F2F5FB"/>
            <w:tcMar>
              <w:top w:w="80" w:type="dxa"/>
              <w:left w:w="140" w:type="dxa"/>
              <w:bottom w:w="80" w:type="dxa"/>
              <w:right w:w="140" w:type="dxa"/>
            </w:tcMar>
          </w:tcPr>
          <w:p w14:paraId="4FA5A9B1" w14:textId="77777777" w:rsidR="00B14F41" w:rsidRDefault="00000000">
            <w:proofErr w:type="spellStart"/>
            <w:r>
              <w:rPr>
                <w:sz w:val="20"/>
                <w:szCs w:val="20"/>
              </w:rPr>
              <w:t>Randomised</w:t>
            </w:r>
            <w:proofErr w:type="spellEnd"/>
            <w:r>
              <w:rPr>
                <w:sz w:val="20"/>
                <w:szCs w:val="20"/>
              </w:rPr>
              <w:t xml:space="preserve"> 10T/8G/15R/30C default scenario</w:t>
            </w:r>
          </w:p>
        </w:tc>
      </w:tr>
      <w:tr w:rsidR="00B14F41" w14:paraId="215BC193" w14:textId="77777777">
        <w:tblPrEx>
          <w:tblCellMar>
            <w:top w:w="0" w:type="dxa"/>
            <w:bottom w:w="0" w:type="dxa"/>
          </w:tblCellMar>
        </w:tblPrEx>
        <w:tc>
          <w:tcPr>
            <w:tcW w:w="26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FAA59EA" w14:textId="77777777" w:rsidR="00B14F41" w:rsidRDefault="00000000">
            <w:proofErr w:type="spellStart"/>
            <w:proofErr w:type="gramStart"/>
            <w:r>
              <w:rPr>
                <w:sz w:val="20"/>
                <w:szCs w:val="20"/>
              </w:rPr>
              <w:t>pytest</w:t>
            </w:r>
            <w:proofErr w:type="spellEnd"/>
            <w:proofErr w:type="gramEnd"/>
            <w:r>
              <w:rPr>
                <w:sz w:val="20"/>
                <w:szCs w:val="20"/>
              </w:rPr>
              <w:t xml:space="preserve"> test suite</w:t>
            </w:r>
          </w:p>
        </w:tc>
        <w:tc>
          <w:tcPr>
            <w:tcW w:w="1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05482C72" w14:textId="77777777" w:rsidR="00B14F41" w:rsidRDefault="00000000">
            <w:r>
              <w:rPr>
                <w:sz w:val="20"/>
                <w:szCs w:val="20"/>
              </w:rPr>
              <w:t>Complete</w:t>
            </w:r>
          </w:p>
        </w:tc>
        <w:tc>
          <w:tcPr>
            <w:tcW w:w="5200" w:type="dxa"/>
            <w:tcBorders>
              <w:top w:val="single" w:sz="1" w:space="0" w:color="C5CDE8"/>
              <w:left w:val="single" w:sz="1" w:space="0" w:color="C5CDE8"/>
              <w:bottom w:val="single" w:sz="1" w:space="0" w:color="C5CDE8"/>
              <w:right w:val="single" w:sz="1" w:space="0" w:color="C5CDE8"/>
            </w:tcBorders>
            <w:shd w:val="clear" w:color="auto" w:fill="FFFFFF"/>
            <w:tcMar>
              <w:top w:w="80" w:type="dxa"/>
              <w:left w:w="140" w:type="dxa"/>
              <w:bottom w:w="80" w:type="dxa"/>
              <w:right w:w="140" w:type="dxa"/>
            </w:tcMar>
          </w:tcPr>
          <w:p w14:paraId="3CDDBB00" w14:textId="77777777" w:rsidR="00B14F41" w:rsidRDefault="00000000">
            <w:r>
              <w:rPr>
                <w:sz w:val="20"/>
                <w:szCs w:val="20"/>
              </w:rPr>
              <w:t xml:space="preserve">35 tests </w:t>
            </w:r>
            <w:proofErr w:type="spellStart"/>
            <w:r>
              <w:rPr>
                <w:sz w:val="20"/>
                <w:szCs w:val="20"/>
              </w:rPr>
              <w:t>across</w:t>
            </w:r>
            <w:proofErr w:type="spellEnd"/>
            <w:r>
              <w:rPr>
                <w:sz w:val="20"/>
                <w:szCs w:val="20"/>
              </w:rPr>
              <w:t xml:space="preserve"> 5 test classes</w:t>
            </w:r>
          </w:p>
        </w:tc>
      </w:tr>
    </w:tbl>
    <w:p w14:paraId="581DDE52" w14:textId="77777777" w:rsidR="00B14F41" w:rsidRDefault="00B14F41">
      <w:pPr>
        <w:spacing w:before="60" w:after="60"/>
      </w:pPr>
    </w:p>
    <w:p w14:paraId="0CE6D94B" w14:textId="77777777" w:rsidR="00B14F41" w:rsidRDefault="00000000">
      <w:pPr>
        <w:pStyle w:val="Heading1"/>
        <w:pBdr>
          <w:bottom w:val="single" w:sz="8" w:space="6" w:color="4472C4"/>
        </w:pBdr>
      </w:pPr>
      <w:r>
        <w:t>9. Discussion</w:t>
      </w:r>
    </w:p>
    <w:p w14:paraId="0F2ABC22" w14:textId="77777777" w:rsidR="00B14F41" w:rsidRDefault="00000000">
      <w:pPr>
        <w:pStyle w:val="Heading2"/>
      </w:pPr>
      <w:r>
        <w:t xml:space="preserve">9.1 Design </w:t>
      </w:r>
      <w:proofErr w:type="spellStart"/>
      <w:r>
        <w:t>Decisions</w:t>
      </w:r>
      <w:proofErr w:type="spellEnd"/>
    </w:p>
    <w:p w14:paraId="75802C6E" w14:textId="77777777" w:rsidR="00B14F41" w:rsidRPr="00B14D9D" w:rsidRDefault="00000000">
      <w:pPr>
        <w:spacing w:before="60" w:after="120" w:line="276" w:lineRule="auto"/>
        <w:rPr>
          <w:lang w:val="en-GB"/>
        </w:rPr>
      </w:pPr>
      <w:r w:rsidRPr="00B14D9D">
        <w:rPr>
          <w:lang w:val="en-GB"/>
        </w:rPr>
        <w:t xml:space="preserve">The decision to use a synchronous backtracking loop within </w:t>
      </w:r>
      <w:proofErr w:type="spellStart"/>
      <w:r w:rsidRPr="00B14D9D">
        <w:rPr>
          <w:lang w:val="en-GB"/>
        </w:rPr>
        <w:t>SchedulerAgent</w:t>
      </w:r>
      <w:proofErr w:type="spellEnd"/>
      <w:r w:rsidRPr="00B14D9D">
        <w:rPr>
          <w:lang w:val="en-GB"/>
        </w:rPr>
        <w:t xml:space="preserve"> rather than fully asynchronous negotiation was deliberate. Full asynchronous negotiation (where the scheduler sends REQUEST messages and waits for replies over multiple Mesa steps) would complicate state management significantly without improving solution quality for this problem size. The hybrid approach retains the MAS architecture and full message-passing protocol while achieving the practical responsiveness required for a web interface.</w:t>
      </w:r>
    </w:p>
    <w:p w14:paraId="51356E1F" w14:textId="77777777" w:rsidR="00B14F41" w:rsidRPr="00B14D9D" w:rsidRDefault="00000000">
      <w:pPr>
        <w:spacing w:before="60" w:after="120" w:line="276" w:lineRule="auto"/>
        <w:rPr>
          <w:lang w:val="en-GB"/>
        </w:rPr>
      </w:pPr>
      <w:r w:rsidRPr="00B14D9D">
        <w:rPr>
          <w:lang w:val="en-GB"/>
        </w:rPr>
        <w:t xml:space="preserve">Storing availability and equipment as JSON strings in SQLite columns is a pragmatic choice that avoids additional join tables while remaining easily </w:t>
      </w:r>
      <w:proofErr w:type="spellStart"/>
      <w:r w:rsidRPr="00B14D9D">
        <w:rPr>
          <w:lang w:val="en-GB"/>
        </w:rPr>
        <w:t>parseable</w:t>
      </w:r>
      <w:proofErr w:type="spellEnd"/>
      <w:r w:rsidRPr="00B14D9D">
        <w:rPr>
          <w:lang w:val="en-GB"/>
        </w:rPr>
        <w:t>. For a production system, normalisation into separate availability and equipment tables would be preferable, but the JSON approach is sufficient for the project's scope and makes the seed data generator significantly simpler.</w:t>
      </w:r>
    </w:p>
    <w:p w14:paraId="09CE8656" w14:textId="77777777" w:rsidR="00B14F41" w:rsidRPr="00B14D9D" w:rsidRDefault="00000000">
      <w:pPr>
        <w:pStyle w:val="Heading2"/>
        <w:rPr>
          <w:lang w:val="en-GB"/>
        </w:rPr>
      </w:pPr>
      <w:r w:rsidRPr="00B14D9D">
        <w:rPr>
          <w:lang w:val="en-GB"/>
        </w:rPr>
        <w:lastRenderedPageBreak/>
        <w:t>9.2 Limitations and Future Work</w:t>
      </w:r>
    </w:p>
    <w:p w14:paraId="53045A5F" w14:textId="77777777" w:rsidR="00B14F41" w:rsidRPr="00B14D9D" w:rsidRDefault="00000000">
      <w:pPr>
        <w:spacing w:before="60" w:after="120" w:line="276" w:lineRule="auto"/>
        <w:rPr>
          <w:lang w:val="en-GB"/>
        </w:rPr>
      </w:pPr>
      <w:r w:rsidRPr="00B14D9D">
        <w:rPr>
          <w:lang w:val="en-GB"/>
        </w:rPr>
        <w:t>The current scheduling algorithm does not implement full backtracking across multiple courses: when a course cannot be placed, it is simply marked unscheduled rather than triggering reassignment of already-placed courses. A complete backtracking solver would improve the scheduling rate for dense scenarios. Additionally, the soft constraint model is intentionally simple (binary preferred/non-preferred). Future extensions could implement a richer scoring function incorporating time-of-day fatigue models, travel time between buildings, or learned preference profiles via scikit-learn as described in the optional extensions section of the specification.</w:t>
      </w:r>
    </w:p>
    <w:p w14:paraId="690BD323" w14:textId="77777777" w:rsidR="00B14F41" w:rsidRPr="00B14D9D" w:rsidRDefault="00000000">
      <w:pPr>
        <w:spacing w:before="60" w:after="120" w:line="276" w:lineRule="auto"/>
        <w:rPr>
          <w:lang w:val="en-GB"/>
        </w:rPr>
      </w:pPr>
      <w:r w:rsidRPr="00B14D9D">
        <w:rPr>
          <w:lang w:val="en-GB"/>
        </w:rPr>
        <w:t xml:space="preserve">Other potential enhancements </w:t>
      </w:r>
      <w:proofErr w:type="gramStart"/>
      <w:r w:rsidRPr="00B14D9D">
        <w:rPr>
          <w:lang w:val="en-GB"/>
        </w:rPr>
        <w:t>include:</w:t>
      </w:r>
      <w:proofErr w:type="gramEnd"/>
      <w:r w:rsidRPr="00B14D9D">
        <w:rPr>
          <w:lang w:val="en-GB"/>
        </w:rPr>
        <w:t xml:space="preserve"> auction-based mechanism design where agents bid for slots; game-theoretic negotiation to handle cases where teacher and group preferences conflict; and a real-time React frontend replacing the current server-rendered Jinja2 templates.</w:t>
      </w:r>
    </w:p>
    <w:p w14:paraId="05AFE3C0" w14:textId="77777777" w:rsidR="00B14F41" w:rsidRPr="00B14D9D" w:rsidRDefault="00B14F41">
      <w:pPr>
        <w:spacing w:before="60" w:after="60"/>
        <w:rPr>
          <w:lang w:val="en-GB"/>
        </w:rPr>
      </w:pPr>
    </w:p>
    <w:p w14:paraId="47C0DDCB" w14:textId="77777777" w:rsidR="00B14F41" w:rsidRPr="00B14D9D" w:rsidRDefault="00000000">
      <w:pPr>
        <w:pStyle w:val="Heading1"/>
        <w:pBdr>
          <w:bottom w:val="single" w:sz="8" w:space="6" w:color="4472C4"/>
        </w:pBdr>
        <w:rPr>
          <w:lang w:val="en-GB"/>
        </w:rPr>
      </w:pPr>
      <w:r w:rsidRPr="00B14D9D">
        <w:rPr>
          <w:lang w:val="en-GB"/>
        </w:rPr>
        <w:t>10. Conclusion</w:t>
      </w:r>
    </w:p>
    <w:p w14:paraId="4D09928E" w14:textId="77777777" w:rsidR="00B14F41" w:rsidRPr="00B14D9D" w:rsidRDefault="00000000">
      <w:pPr>
        <w:spacing w:before="60" w:after="120" w:line="276" w:lineRule="auto"/>
        <w:rPr>
          <w:lang w:val="en-GB"/>
        </w:rPr>
      </w:pPr>
      <w:r w:rsidRPr="00B14D9D">
        <w:rPr>
          <w:lang w:val="en-GB"/>
        </w:rPr>
        <w:t>The Intelligent University Observatory project delivers a complete, tested, and documented Multi-Agent System for university timetabling. All deliverables specified in the project brief have been implemented: a functional Mesa-based MAS with five agent types, a typed inter-agent message protocol, a backtracking constraint-satisfaction scheduling algorithm, a normalised SQLite database with full CRUD API, a Flask web dashboard supporting live scheduling, timetable visualisation, conflict inspection, and data management, plus CSV and PDF export. The project demonstrates how distributed agent architectures can decompose a complex combinatorial problem into manageable autonomous components while maintaining correctness through structured communication and constraint delegation.</w:t>
      </w:r>
    </w:p>
    <w:p w14:paraId="03483B50" w14:textId="77777777" w:rsidR="00B14F41" w:rsidRPr="00B14D9D" w:rsidRDefault="00B14F41">
      <w:pPr>
        <w:spacing w:before="120" w:after="120"/>
        <w:rPr>
          <w:lang w:val="en-GB"/>
        </w:rPr>
      </w:pPr>
    </w:p>
    <w:p w14:paraId="05182ADB" w14:textId="77777777" w:rsidR="00B14F41" w:rsidRDefault="00000000">
      <w:pPr>
        <w:pStyle w:val="Heading1"/>
        <w:pBdr>
          <w:bottom w:val="single" w:sz="8" w:space="6" w:color="4472C4"/>
        </w:pBdr>
      </w:pPr>
      <w:proofErr w:type="spellStart"/>
      <w:r>
        <w:t>References</w:t>
      </w:r>
      <w:proofErr w:type="spellEnd"/>
    </w:p>
    <w:p w14:paraId="0B30CF48" w14:textId="77777777" w:rsidR="00B14F41" w:rsidRPr="00B14D9D" w:rsidRDefault="00000000">
      <w:pPr>
        <w:pStyle w:val="ListParagraph"/>
        <w:numPr>
          <w:ilvl w:val="0"/>
          <w:numId w:val="2"/>
        </w:numPr>
        <w:spacing w:before="40" w:after="40"/>
        <w:rPr>
          <w:lang w:val="en-GB"/>
        </w:rPr>
      </w:pPr>
      <w:r w:rsidRPr="00B14D9D">
        <w:rPr>
          <w:lang w:val="en-GB"/>
        </w:rPr>
        <w:t xml:space="preserve">Mesa Agent-Based </w:t>
      </w:r>
      <w:proofErr w:type="spellStart"/>
      <w:r w:rsidRPr="00B14D9D">
        <w:rPr>
          <w:lang w:val="en-GB"/>
        </w:rPr>
        <w:t>Modeling</w:t>
      </w:r>
      <w:proofErr w:type="spellEnd"/>
      <w:r w:rsidRPr="00B14D9D">
        <w:rPr>
          <w:lang w:val="en-GB"/>
        </w:rPr>
        <w:t xml:space="preserve"> Framework. Project Mesa. https://mesa.readthedocs.io/</w:t>
      </w:r>
    </w:p>
    <w:p w14:paraId="6A8CBEB5" w14:textId="77777777" w:rsidR="00B14F41" w:rsidRPr="00B14D9D" w:rsidRDefault="00000000">
      <w:pPr>
        <w:pStyle w:val="ListParagraph"/>
        <w:numPr>
          <w:ilvl w:val="0"/>
          <w:numId w:val="2"/>
        </w:numPr>
        <w:spacing w:before="40" w:after="40"/>
        <w:rPr>
          <w:lang w:val="en-GB"/>
        </w:rPr>
      </w:pPr>
      <w:r w:rsidRPr="00B14D9D">
        <w:rPr>
          <w:lang w:val="en-GB"/>
        </w:rPr>
        <w:t>Flask Web Framework Documentation. Pallets Projects. https://flask.palletsprojects.com/</w:t>
      </w:r>
    </w:p>
    <w:p w14:paraId="347D143A" w14:textId="77777777" w:rsidR="00B14F41" w:rsidRPr="00B14D9D" w:rsidRDefault="00000000">
      <w:pPr>
        <w:pStyle w:val="ListParagraph"/>
        <w:numPr>
          <w:ilvl w:val="0"/>
          <w:numId w:val="2"/>
        </w:numPr>
        <w:spacing w:before="40" w:after="40"/>
        <w:rPr>
          <w:lang w:val="en-GB"/>
        </w:rPr>
      </w:pPr>
      <w:proofErr w:type="spellStart"/>
      <w:r w:rsidRPr="00B14D9D">
        <w:rPr>
          <w:lang w:val="en-GB"/>
        </w:rPr>
        <w:t>SQLAlchemy</w:t>
      </w:r>
      <w:proofErr w:type="spellEnd"/>
      <w:r w:rsidRPr="00B14D9D">
        <w:rPr>
          <w:lang w:val="en-GB"/>
        </w:rPr>
        <w:t xml:space="preserve"> — The Python SQL Toolkit and Object Relational Mapper. https://www.sqlalchemy.org/</w:t>
      </w:r>
    </w:p>
    <w:p w14:paraId="3D7DCC4A" w14:textId="77777777" w:rsidR="00B14F41" w:rsidRPr="00B14D9D" w:rsidRDefault="00000000">
      <w:pPr>
        <w:pStyle w:val="ListParagraph"/>
        <w:numPr>
          <w:ilvl w:val="0"/>
          <w:numId w:val="2"/>
        </w:numPr>
        <w:spacing w:before="40" w:after="40"/>
        <w:rPr>
          <w:lang w:val="en-GB"/>
        </w:rPr>
      </w:pPr>
      <w:proofErr w:type="spellStart"/>
      <w:r w:rsidRPr="00B14D9D">
        <w:rPr>
          <w:lang w:val="en-GB"/>
        </w:rPr>
        <w:t>ReportLab</w:t>
      </w:r>
      <w:proofErr w:type="spellEnd"/>
      <w:r w:rsidRPr="00B14D9D">
        <w:rPr>
          <w:lang w:val="en-GB"/>
        </w:rPr>
        <w:t xml:space="preserve"> </w:t>
      </w:r>
      <w:proofErr w:type="gramStart"/>
      <w:r w:rsidRPr="00B14D9D">
        <w:rPr>
          <w:lang w:val="en-GB"/>
        </w:rPr>
        <w:t>Open Source</w:t>
      </w:r>
      <w:proofErr w:type="gramEnd"/>
      <w:r w:rsidRPr="00B14D9D">
        <w:rPr>
          <w:lang w:val="en-GB"/>
        </w:rPr>
        <w:t xml:space="preserve"> PDF Toolkit. https://www.reportlab.com/</w:t>
      </w:r>
    </w:p>
    <w:p w14:paraId="1E12F6D8" w14:textId="77777777" w:rsidR="00B14F41" w:rsidRPr="00B14D9D" w:rsidRDefault="00000000">
      <w:pPr>
        <w:pStyle w:val="ListParagraph"/>
        <w:numPr>
          <w:ilvl w:val="0"/>
          <w:numId w:val="2"/>
        </w:numPr>
        <w:spacing w:before="40" w:after="40"/>
        <w:rPr>
          <w:lang w:val="en-GB"/>
        </w:rPr>
      </w:pPr>
      <w:proofErr w:type="spellStart"/>
      <w:r w:rsidRPr="00B14D9D">
        <w:rPr>
          <w:lang w:val="en-GB"/>
        </w:rPr>
        <w:t>pytest</w:t>
      </w:r>
      <w:proofErr w:type="spellEnd"/>
      <w:r w:rsidRPr="00B14D9D">
        <w:rPr>
          <w:lang w:val="en-GB"/>
        </w:rPr>
        <w:t>: helps you write better programs. https://docs.pytest.org/</w:t>
      </w:r>
    </w:p>
    <w:p w14:paraId="58948CA4" w14:textId="77777777" w:rsidR="00B14F41" w:rsidRDefault="00000000">
      <w:pPr>
        <w:pStyle w:val="ListParagraph"/>
        <w:numPr>
          <w:ilvl w:val="0"/>
          <w:numId w:val="2"/>
        </w:numPr>
        <w:spacing w:before="40" w:after="40"/>
      </w:pPr>
      <w:r w:rsidRPr="00B14D9D">
        <w:rPr>
          <w:lang w:val="en-GB"/>
        </w:rPr>
        <w:t xml:space="preserve">Tan, P.J.H. (2001). Examination timetabling algorithms. </w:t>
      </w:r>
      <w:r>
        <w:t xml:space="preserve">Applied Soft </w:t>
      </w:r>
      <w:proofErr w:type="spellStart"/>
      <w:r>
        <w:t>Computing</w:t>
      </w:r>
      <w:proofErr w:type="spellEnd"/>
      <w:r>
        <w:t>.</w:t>
      </w:r>
    </w:p>
    <w:p w14:paraId="55E4570E" w14:textId="77777777" w:rsidR="00B14F41" w:rsidRDefault="00000000">
      <w:pPr>
        <w:pStyle w:val="ListParagraph"/>
        <w:numPr>
          <w:ilvl w:val="0"/>
          <w:numId w:val="2"/>
        </w:numPr>
        <w:spacing w:before="40" w:after="40"/>
      </w:pPr>
      <w:r w:rsidRPr="00B14D9D">
        <w:rPr>
          <w:lang w:val="en-GB"/>
        </w:rPr>
        <w:t xml:space="preserve">Wooldridge, M. (2009). An Introduction to </w:t>
      </w:r>
      <w:proofErr w:type="spellStart"/>
      <w:r w:rsidRPr="00B14D9D">
        <w:rPr>
          <w:lang w:val="en-GB"/>
        </w:rPr>
        <w:t>MultiAgent</w:t>
      </w:r>
      <w:proofErr w:type="spellEnd"/>
      <w:r w:rsidRPr="00B14D9D">
        <w:rPr>
          <w:lang w:val="en-GB"/>
        </w:rPr>
        <w:t xml:space="preserve"> Systems (2nd ed.). </w:t>
      </w:r>
      <w:r>
        <w:t>Wiley.</w:t>
      </w:r>
    </w:p>
    <w:p w14:paraId="33EC8802" w14:textId="77777777" w:rsidR="00B14F41" w:rsidRDefault="00000000">
      <w:pPr>
        <w:pStyle w:val="ListParagraph"/>
        <w:numPr>
          <w:ilvl w:val="0"/>
          <w:numId w:val="2"/>
        </w:numPr>
        <w:spacing w:before="40" w:after="40"/>
      </w:pPr>
      <w:r w:rsidRPr="00B14D9D">
        <w:rPr>
          <w:lang w:val="en-GB"/>
        </w:rPr>
        <w:t xml:space="preserve">Weyns, D. (2010). Architecture-Based Design of Multi-Agent Systems. </w:t>
      </w:r>
      <w:r>
        <w:t>Springer.</w:t>
      </w:r>
    </w:p>
    <w:sectPr w:rsidR="00B14F41">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F1B80" w14:textId="77777777" w:rsidR="0084139F" w:rsidRDefault="0084139F">
      <w:r>
        <w:separator/>
      </w:r>
    </w:p>
  </w:endnote>
  <w:endnote w:type="continuationSeparator" w:id="0">
    <w:p w14:paraId="32697191" w14:textId="77777777" w:rsidR="0084139F" w:rsidRDefault="00841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2BBF" w14:textId="77777777" w:rsidR="00B14F41" w:rsidRDefault="00000000">
    <w:pPr>
      <w:pBdr>
        <w:top w:val="single" w:sz="6" w:space="4" w:color="4472C4"/>
      </w:pBd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14D9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14D9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7E51D" w14:textId="77777777" w:rsidR="0084139F" w:rsidRDefault="0084139F">
      <w:r>
        <w:separator/>
      </w:r>
    </w:p>
  </w:footnote>
  <w:footnote w:type="continuationSeparator" w:id="0">
    <w:p w14:paraId="50B1F7C2" w14:textId="77777777" w:rsidR="0084139F" w:rsidRDefault="00841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A0F7" w14:textId="77777777" w:rsidR="00B14F41" w:rsidRDefault="00000000">
    <w:pPr>
      <w:pBdr>
        <w:bottom w:val="single" w:sz="6" w:space="4" w:color="4472C4"/>
      </w:pBdr>
    </w:pPr>
    <w:r>
      <w:rPr>
        <w:color w:val="2E5FA3"/>
        <w:sz w:val="18"/>
        <w:szCs w:val="18"/>
      </w:rPr>
      <w:t xml:space="preserve">Intelligent </w:t>
    </w:r>
    <w:proofErr w:type="spellStart"/>
    <w:r>
      <w:rPr>
        <w:color w:val="2E5FA3"/>
        <w:sz w:val="18"/>
        <w:szCs w:val="18"/>
      </w:rPr>
      <w:t>University</w:t>
    </w:r>
    <w:proofErr w:type="spellEnd"/>
    <w:r>
      <w:rPr>
        <w:color w:val="2E5FA3"/>
        <w:sz w:val="18"/>
        <w:szCs w:val="18"/>
      </w:rPr>
      <w:t xml:space="preserve"> </w:t>
    </w:r>
    <w:proofErr w:type="spellStart"/>
    <w:proofErr w:type="gramStart"/>
    <w:r>
      <w:rPr>
        <w:color w:val="2E5FA3"/>
        <w:sz w:val="18"/>
        <w:szCs w:val="18"/>
      </w:rPr>
      <w:t>Observatory</w:t>
    </w:r>
    <w:proofErr w:type="spellEnd"/>
    <w:r>
      <w:rPr>
        <w:color w:val="2E5FA3"/>
        <w:sz w:val="18"/>
        <w:szCs w:val="18"/>
      </w:rPr>
      <w:t xml:space="preserve">  —</w:t>
    </w:r>
    <w:proofErr w:type="gramEnd"/>
    <w:r>
      <w:rPr>
        <w:color w:val="2E5FA3"/>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92D3A"/>
    <w:multiLevelType w:val="hybridMultilevel"/>
    <w:tmpl w:val="C4381502"/>
    <w:lvl w:ilvl="0" w:tplc="4C582954">
      <w:start w:val="1"/>
      <w:numFmt w:val="bullet"/>
      <w:lvlText w:val="●"/>
      <w:lvlJc w:val="left"/>
      <w:pPr>
        <w:ind w:left="720" w:hanging="360"/>
      </w:pPr>
    </w:lvl>
    <w:lvl w:ilvl="1" w:tplc="CBECD0FE">
      <w:start w:val="1"/>
      <w:numFmt w:val="bullet"/>
      <w:lvlText w:val="○"/>
      <w:lvlJc w:val="left"/>
      <w:pPr>
        <w:ind w:left="1440" w:hanging="360"/>
      </w:pPr>
    </w:lvl>
    <w:lvl w:ilvl="2" w:tplc="5A9A36CE">
      <w:start w:val="1"/>
      <w:numFmt w:val="bullet"/>
      <w:lvlText w:val="■"/>
      <w:lvlJc w:val="left"/>
      <w:pPr>
        <w:ind w:left="2160" w:hanging="360"/>
      </w:pPr>
    </w:lvl>
    <w:lvl w:ilvl="3" w:tplc="FB74158C">
      <w:start w:val="1"/>
      <w:numFmt w:val="bullet"/>
      <w:lvlText w:val="●"/>
      <w:lvlJc w:val="left"/>
      <w:pPr>
        <w:ind w:left="2880" w:hanging="360"/>
      </w:pPr>
    </w:lvl>
    <w:lvl w:ilvl="4" w:tplc="21946DFC">
      <w:start w:val="1"/>
      <w:numFmt w:val="bullet"/>
      <w:lvlText w:val="○"/>
      <w:lvlJc w:val="left"/>
      <w:pPr>
        <w:ind w:left="3600" w:hanging="360"/>
      </w:pPr>
    </w:lvl>
    <w:lvl w:ilvl="5" w:tplc="EEA85D3A">
      <w:start w:val="1"/>
      <w:numFmt w:val="bullet"/>
      <w:lvlText w:val="■"/>
      <w:lvlJc w:val="left"/>
      <w:pPr>
        <w:ind w:left="4320" w:hanging="360"/>
      </w:pPr>
    </w:lvl>
    <w:lvl w:ilvl="6" w:tplc="F0F23BEA">
      <w:start w:val="1"/>
      <w:numFmt w:val="bullet"/>
      <w:lvlText w:val="●"/>
      <w:lvlJc w:val="left"/>
      <w:pPr>
        <w:ind w:left="5040" w:hanging="360"/>
      </w:pPr>
    </w:lvl>
    <w:lvl w:ilvl="7" w:tplc="0AC6A084">
      <w:start w:val="1"/>
      <w:numFmt w:val="bullet"/>
      <w:lvlText w:val="●"/>
      <w:lvlJc w:val="left"/>
      <w:pPr>
        <w:ind w:left="5760" w:hanging="360"/>
      </w:pPr>
    </w:lvl>
    <w:lvl w:ilvl="8" w:tplc="6016C3C8">
      <w:start w:val="1"/>
      <w:numFmt w:val="bullet"/>
      <w:lvlText w:val="●"/>
      <w:lvlJc w:val="left"/>
      <w:pPr>
        <w:ind w:left="6480" w:hanging="360"/>
      </w:pPr>
    </w:lvl>
  </w:abstractNum>
  <w:abstractNum w:abstractNumId="1" w15:restartNumberingAfterBreak="0">
    <w:nsid w:val="3ADA0EF6"/>
    <w:multiLevelType w:val="hybridMultilevel"/>
    <w:tmpl w:val="647081A4"/>
    <w:lvl w:ilvl="0" w:tplc="D1C62CF8">
      <w:start w:val="1"/>
      <w:numFmt w:val="decimal"/>
      <w:lvlText w:val="%1."/>
      <w:lvlJc w:val="left"/>
      <w:pPr>
        <w:ind w:left="720" w:hanging="360"/>
      </w:pPr>
    </w:lvl>
    <w:lvl w:ilvl="1" w:tplc="7B9C78AC">
      <w:numFmt w:val="decimal"/>
      <w:lvlText w:val=""/>
      <w:lvlJc w:val="left"/>
    </w:lvl>
    <w:lvl w:ilvl="2" w:tplc="BA3AB520">
      <w:numFmt w:val="decimal"/>
      <w:lvlText w:val=""/>
      <w:lvlJc w:val="left"/>
    </w:lvl>
    <w:lvl w:ilvl="3" w:tplc="2F9003E2">
      <w:numFmt w:val="decimal"/>
      <w:lvlText w:val=""/>
      <w:lvlJc w:val="left"/>
    </w:lvl>
    <w:lvl w:ilvl="4" w:tplc="5D947DB2">
      <w:numFmt w:val="decimal"/>
      <w:lvlText w:val=""/>
      <w:lvlJc w:val="left"/>
    </w:lvl>
    <w:lvl w:ilvl="5" w:tplc="9E5EF14E">
      <w:numFmt w:val="decimal"/>
      <w:lvlText w:val=""/>
      <w:lvlJc w:val="left"/>
    </w:lvl>
    <w:lvl w:ilvl="6" w:tplc="C96CC41E">
      <w:numFmt w:val="decimal"/>
      <w:lvlText w:val=""/>
      <w:lvlJc w:val="left"/>
    </w:lvl>
    <w:lvl w:ilvl="7" w:tplc="2F24CC9E">
      <w:numFmt w:val="decimal"/>
      <w:lvlText w:val=""/>
      <w:lvlJc w:val="left"/>
    </w:lvl>
    <w:lvl w:ilvl="8" w:tplc="515EE2EE">
      <w:numFmt w:val="decimal"/>
      <w:lvlText w:val=""/>
      <w:lvlJc w:val="left"/>
    </w:lvl>
  </w:abstractNum>
  <w:abstractNum w:abstractNumId="2" w15:restartNumberingAfterBreak="0">
    <w:nsid w:val="67A15E0F"/>
    <w:multiLevelType w:val="hybridMultilevel"/>
    <w:tmpl w:val="5BF88B94"/>
    <w:lvl w:ilvl="0" w:tplc="2E6C417A">
      <w:start w:val="1"/>
      <w:numFmt w:val="bullet"/>
      <w:lvlText w:val="•"/>
      <w:lvlJc w:val="left"/>
      <w:pPr>
        <w:ind w:left="720" w:hanging="360"/>
      </w:pPr>
    </w:lvl>
    <w:lvl w:ilvl="1" w:tplc="60C83E32">
      <w:numFmt w:val="decimal"/>
      <w:lvlText w:val=""/>
      <w:lvlJc w:val="left"/>
    </w:lvl>
    <w:lvl w:ilvl="2" w:tplc="93326780">
      <w:numFmt w:val="decimal"/>
      <w:lvlText w:val=""/>
      <w:lvlJc w:val="left"/>
    </w:lvl>
    <w:lvl w:ilvl="3" w:tplc="00F2A93C">
      <w:numFmt w:val="decimal"/>
      <w:lvlText w:val=""/>
      <w:lvlJc w:val="left"/>
    </w:lvl>
    <w:lvl w:ilvl="4" w:tplc="CBD8D424">
      <w:numFmt w:val="decimal"/>
      <w:lvlText w:val=""/>
      <w:lvlJc w:val="left"/>
    </w:lvl>
    <w:lvl w:ilvl="5" w:tplc="29422968">
      <w:numFmt w:val="decimal"/>
      <w:lvlText w:val=""/>
      <w:lvlJc w:val="left"/>
    </w:lvl>
    <w:lvl w:ilvl="6" w:tplc="EDD22B12">
      <w:numFmt w:val="decimal"/>
      <w:lvlText w:val=""/>
      <w:lvlJc w:val="left"/>
    </w:lvl>
    <w:lvl w:ilvl="7" w:tplc="BFCA5B34">
      <w:numFmt w:val="decimal"/>
      <w:lvlText w:val=""/>
      <w:lvlJc w:val="left"/>
    </w:lvl>
    <w:lvl w:ilvl="8" w:tplc="4F9451CC">
      <w:numFmt w:val="decimal"/>
      <w:lvlText w:val=""/>
      <w:lvlJc w:val="left"/>
    </w:lvl>
  </w:abstractNum>
  <w:num w:numId="1" w16cid:durableId="1027801725">
    <w:abstractNumId w:val="0"/>
    <w:lvlOverride w:ilvl="0">
      <w:startOverride w:val="1"/>
    </w:lvlOverride>
  </w:num>
  <w:num w:numId="2" w16cid:durableId="36293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F41"/>
    <w:rsid w:val="003F0944"/>
    <w:rsid w:val="0084139F"/>
    <w:rsid w:val="00B14D9D"/>
    <w:rsid w:val="00B14F4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184C6"/>
  <w15:docId w15:val="{EFC9A6F0-39EC-4EEF-B7C8-1307A254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unhideWhenUsed/>
    <w:qFormat/>
    <w:pPr>
      <w:spacing w:before="200" w:after="8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3082</Words>
  <Characters>16952</Characters>
  <Application>Microsoft Office Word</Application>
  <DocSecurity>0</DocSecurity>
  <Lines>141</Lines>
  <Paragraphs>39</Paragraphs>
  <ScaleCrop>false</ScaleCrop>
  <Company/>
  <LinksUpToDate>false</LinksUpToDate>
  <CharactersWithSpaces>19995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besrourabderahmen</cp:lastModifiedBy>
  <cp:revision>2</cp:revision>
  <dcterms:created xsi:type="dcterms:W3CDTF">2026-05-04T22:17:00Z</dcterms:created>
  <dcterms:modified xsi:type="dcterms:W3CDTF">2026-05-04T22:20:00Z</dcterms:modified>
</cp:coreProperties>
</file>