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6"/>
        <w:gridCol w:w="3117"/>
        <w:gridCol w:w="3117"/>
      </w:tblGrid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center"/>
              <w:rPr>
                <w:lang w:val="es-NI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>Tab</w:t>
            </w: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>la</w:t>
            </w: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 xml:space="preserve"> de comparación de código C++ </w:t>
            </w: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>BlackBox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NI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ab/>
              <w:t>Positivo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NI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>Negativo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NI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>Interesante</w:t>
            </w:r>
          </w:p>
        </w:tc>
      </w:tr>
      <w:tr>
        <w:trPr>
          <w:trHeight w:val="3448" w:hRule="atLeast"/>
        </w:trPr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NI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>n casi todos los ejercicios, el código de blackbox es</w:t>
            </w: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 xml:space="preserve"> m</w:t>
            </w: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>ás corto, más eficiente y mejor ordenado.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NI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NI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>Facilita la redacción del código.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NI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>Suele ser código más corto y eficiente.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NI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>El código está mejor ordenado u organizado.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NI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NI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>Es menos específico, además está en inglés y en algunos ejercicios presentó fallas, como en el ejercicio 9 y 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NI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NI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>Es menos específico que al ser hecho por un humano.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NI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>Solo posee el idioma inglés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NI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>En ciertos ejercicios presentó fallas en la redacción del código, llevando a una falla de comparación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NI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NI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 xml:space="preserve">Es interesante que </w:t>
            </w: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>implica un desafío para el aprendizaje al no ser utilizado como una herramienta, además, puede llegar a no ser acertado si no escribimos el prompt correcto, por lo que habría que aprender a comunicarse con la IA. Hablando más específicamente de los ejercicios, fue interesante que no utilizara “using namespace std” en muchos de ellos.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NI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NI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 xml:space="preserve">- </w:t>
            </w: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>Implica un desafío para el aprendizaje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NI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 xml:space="preserve">- </w:t>
            </w: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>Necesita el prompt correcto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NI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 xml:space="preserve">- </w:t>
            </w: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  <w:t>Omite el uso de “using namespace std”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NI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NI" w:eastAsia="en-US" w:bidi="ar-SA"/>
              </w:rPr>
            </w:r>
          </w:p>
        </w:tc>
      </w:tr>
    </w:tbl>
    <w:p>
      <w:pPr>
        <w:pStyle w:val="Normal"/>
        <w:spacing w:before="0" w:after="160"/>
        <w:rPr>
          <w:lang w:val="es-NI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Ttulo1">
    <w:name w:val="Heading 1"/>
    <w:basedOn w:val="Normal"/>
    <w:next w:val="Normal"/>
    <w:link w:val="Heading1Char"/>
    <w:uiPriority w:val="9"/>
    <w:qFormat/>
    <w:rsid w:val="0075089b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Heading2Char"/>
    <w:uiPriority w:val="9"/>
    <w:semiHidden/>
    <w:unhideWhenUsed/>
    <w:qFormat/>
    <w:rsid w:val="0075089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Heading3Char"/>
    <w:uiPriority w:val="9"/>
    <w:semiHidden/>
    <w:unhideWhenUsed/>
    <w:qFormat/>
    <w:rsid w:val="0075089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75089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75089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75089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75089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75089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75089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75089b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75089b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75089b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75089b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uiPriority w:val="9"/>
    <w:semiHidden/>
    <w:qFormat/>
    <w:rsid w:val="0075089b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uiPriority w:val="9"/>
    <w:semiHidden/>
    <w:qFormat/>
    <w:rsid w:val="0075089b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uiPriority w:val="9"/>
    <w:semiHidden/>
    <w:qFormat/>
    <w:rsid w:val="0075089b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uiPriority w:val="9"/>
    <w:semiHidden/>
    <w:qFormat/>
    <w:rsid w:val="0075089b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uiPriority w:val="9"/>
    <w:semiHidden/>
    <w:qFormat/>
    <w:rsid w:val="0075089b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uiPriority w:val="10"/>
    <w:qFormat/>
    <w:rsid w:val="0075089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75089b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5089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089b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50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89b"/>
    <w:rPr>
      <w:b/>
      <w:bCs/>
      <w:smallCaps/>
      <w:color w:val="0F4761" w:themeColor="accent1" w:themeShade="bf"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general">
    <w:name w:val="Title"/>
    <w:basedOn w:val="Normal"/>
    <w:next w:val="Normal"/>
    <w:link w:val="TitleChar"/>
    <w:uiPriority w:val="10"/>
    <w:qFormat/>
    <w:rsid w:val="0075089b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itleChar"/>
    <w:uiPriority w:val="11"/>
    <w:qFormat/>
    <w:rsid w:val="0075089b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89b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89b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5089b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508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CD4E-BAD2-457C-9F45-1C8CA898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LibreOffice/7.3.6.2$Windows_X86_64 LibreOffice_project/c28ca90fd6e1a19e189fc16c05f8f8924961e12e</Application>
  <AppVersion>15.0000</AppVersion>
  <Pages>1</Pages>
  <Words>181</Words>
  <Characters>881</Characters>
  <CharactersWithSpaces>1048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2024-05-03T03:57:00Z</dcterms:created>
  <dc:creator>David Espinoza</dc:creator>
  <dc:description/>
  <dc:language>es-NI</dc:language>
  <cp:lastModifiedBy/>
  <dcterms:modified xsi:type="dcterms:W3CDTF">2024-05-03T02:00:25Z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