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中间代码设计方案</w:t>
      </w:r>
    </w:p>
    <w:p>
      <w:pPr>
        <w:ind w:firstLine="420"/>
        <w:rPr>
          <w:rFonts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中间代码设计是方便模块在翻译时的统一，中间代码设计应该要有足够的拓展性，可不断增加句式，在满足拓展性前提下足够简单方便，越简单对于模型捕捉到联系理论会足够容易，也意味着模型准确度会更高。</w:t>
      </w:r>
    </w:p>
    <w:p>
      <w:pPr>
        <w:rPr>
          <w:rFonts w:ascii="华文仿宋" w:hAnsi="华文仿宋" w:eastAsia="华文仿宋"/>
          <w:sz w:val="32"/>
          <w:szCs w:val="32"/>
        </w:rPr>
      </w:pPr>
    </w:p>
    <w:p>
      <w:pPr>
        <w:rPr>
          <w:rFonts w:ascii="华文仿宋" w:hAnsi="华文仿宋" w:eastAsia="华文仿宋"/>
          <w:sz w:val="32"/>
          <w:szCs w:val="32"/>
        </w:rPr>
      </w:pPr>
    </w:p>
    <w:p>
      <w:pPr>
        <w:pStyle w:val="2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一 定义类别</w:t>
      </w:r>
    </w:p>
    <w:p>
      <w:pPr>
        <w:pStyle w:val="3"/>
        <w:numPr>
          <w:ilvl w:val="1"/>
          <w:numId w:val="1"/>
        </w:numPr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整型</w:t>
      </w:r>
    </w:p>
    <w:p>
      <w:pPr>
        <w:rPr>
          <w:rFonts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标识符:</w:t>
      </w:r>
      <w:r>
        <w:rPr>
          <w:rFonts w:ascii="华文仿宋" w:hAnsi="华文仿宋" w:eastAsia="华文仿宋"/>
          <w:sz w:val="32"/>
          <w:szCs w:val="32"/>
        </w:rPr>
        <w:t xml:space="preserve"> </w:t>
      </w:r>
      <w:r>
        <w:rPr>
          <w:rFonts w:hint="eastAsia" w:ascii="华文仿宋" w:hAnsi="华文仿宋" w:eastAsia="华文仿宋"/>
          <w:sz w:val="32"/>
          <w:szCs w:val="32"/>
        </w:rPr>
        <w:t>int</w:t>
      </w:r>
    </w:p>
    <w:p>
      <w:pPr>
        <w:rPr>
          <w:rFonts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例子：int</w:t>
      </w:r>
      <w:r>
        <w:rPr>
          <w:rFonts w:ascii="华文仿宋" w:hAnsi="华文仿宋" w:eastAsia="华文仿宋"/>
          <w:sz w:val="32"/>
          <w:szCs w:val="32"/>
        </w:rPr>
        <w:t xml:space="preserve"> </w:t>
      </w:r>
      <w:r>
        <w:rPr>
          <w:rFonts w:hint="eastAsia" w:ascii="华文仿宋" w:hAnsi="华文仿宋" w:eastAsia="华文仿宋"/>
          <w:sz w:val="32"/>
          <w:szCs w:val="32"/>
        </w:rPr>
        <w:t>a；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字符型</w:t>
      </w:r>
    </w:p>
    <w:p>
      <w:pPr>
        <w:rPr>
          <w:rFonts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标识符:</w:t>
      </w:r>
      <w:r>
        <w:rPr>
          <w:rFonts w:ascii="华文仿宋" w:hAnsi="华文仿宋" w:eastAsia="华文仿宋"/>
          <w:sz w:val="32"/>
          <w:szCs w:val="32"/>
        </w:rPr>
        <w:t xml:space="preserve"> </w:t>
      </w:r>
      <w:r>
        <w:rPr>
          <w:rFonts w:hint="eastAsia" w:ascii="华文仿宋" w:hAnsi="华文仿宋" w:eastAsia="华文仿宋"/>
          <w:sz w:val="32"/>
          <w:szCs w:val="32"/>
        </w:rPr>
        <w:t>string</w:t>
      </w:r>
    </w:p>
    <w:p>
      <w:pPr>
        <w:rPr>
          <w:rFonts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例子：string</w:t>
      </w:r>
      <w:r>
        <w:rPr>
          <w:rFonts w:ascii="华文仿宋" w:hAnsi="华文仿宋" w:eastAsia="华文仿宋"/>
          <w:sz w:val="32"/>
          <w:szCs w:val="32"/>
        </w:rPr>
        <w:t xml:space="preserve"> </w:t>
      </w:r>
      <w:r>
        <w:rPr>
          <w:rFonts w:hint="eastAsia" w:ascii="华文仿宋" w:hAnsi="华文仿宋" w:eastAsia="华文仿宋"/>
          <w:sz w:val="32"/>
          <w:szCs w:val="32"/>
        </w:rPr>
        <w:t>a；</w:t>
      </w:r>
    </w:p>
    <w:p>
      <w:pPr>
        <w:pStyle w:val="3"/>
        <w:numPr>
          <w:ilvl w:val="1"/>
          <w:numId w:val="1"/>
        </w:numPr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布尔型</w:t>
      </w:r>
    </w:p>
    <w:p>
      <w:pPr>
        <w:rPr>
          <w:rFonts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标识符:</w:t>
      </w:r>
      <w:r>
        <w:rPr>
          <w:rFonts w:ascii="华文仿宋" w:hAnsi="华文仿宋" w:eastAsia="华文仿宋"/>
          <w:sz w:val="32"/>
          <w:szCs w:val="32"/>
        </w:rPr>
        <w:t xml:space="preserve"> </w:t>
      </w:r>
      <w:r>
        <w:rPr>
          <w:rFonts w:hint="eastAsia" w:ascii="华文仿宋" w:hAnsi="华文仿宋" w:eastAsia="华文仿宋"/>
          <w:sz w:val="32"/>
          <w:szCs w:val="32"/>
        </w:rPr>
        <w:t>bool</w:t>
      </w:r>
    </w:p>
    <w:p>
      <w:pPr>
        <w:rPr>
          <w:rFonts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例子：bool</w:t>
      </w:r>
      <w:r>
        <w:rPr>
          <w:rFonts w:ascii="华文仿宋" w:hAnsi="华文仿宋" w:eastAsia="华文仿宋"/>
          <w:sz w:val="32"/>
          <w:szCs w:val="32"/>
        </w:rPr>
        <w:t xml:space="preserve"> </w:t>
      </w:r>
      <w:r>
        <w:rPr>
          <w:rFonts w:hint="eastAsia" w:ascii="华文仿宋" w:hAnsi="华文仿宋" w:eastAsia="华文仿宋"/>
          <w:sz w:val="32"/>
          <w:szCs w:val="32"/>
        </w:rPr>
        <w:t>a</w:t>
      </w:r>
    </w:p>
    <w:p>
      <w:pPr>
        <w:pStyle w:val="3"/>
        <w:numPr>
          <w:ilvl w:val="1"/>
          <w:numId w:val="1"/>
        </w:numPr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空</w:t>
      </w:r>
    </w:p>
    <w:p>
      <w:pPr>
        <w:rPr>
          <w:rFonts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标识符:</w:t>
      </w:r>
      <w:r>
        <w:rPr>
          <w:rFonts w:ascii="华文仿宋" w:hAnsi="华文仿宋" w:eastAsia="华文仿宋"/>
          <w:sz w:val="32"/>
          <w:szCs w:val="32"/>
        </w:rPr>
        <w:t xml:space="preserve">  </w:t>
      </w:r>
      <w:r>
        <w:rPr>
          <w:rFonts w:hint="eastAsia" w:ascii="华文仿宋" w:hAnsi="华文仿宋" w:eastAsia="华文仿宋"/>
          <w:sz w:val="32"/>
          <w:szCs w:val="32"/>
        </w:rPr>
        <w:t>void</w:t>
      </w:r>
    </w:p>
    <w:p>
      <w:pPr>
        <w:pStyle w:val="3"/>
        <w:numPr>
          <w:ilvl w:val="1"/>
          <w:numId w:val="1"/>
        </w:numPr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数组定义格式</w:t>
      </w:r>
    </w:p>
    <w:p>
      <w:pPr>
        <w:rPr>
          <w:rFonts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标识符:</w:t>
      </w:r>
      <w:r>
        <w:rPr>
          <w:rFonts w:ascii="华文仿宋" w:hAnsi="华文仿宋" w:eastAsia="华文仿宋"/>
          <w:sz w:val="32"/>
          <w:szCs w:val="32"/>
        </w:rPr>
        <w:t xml:space="preserve"> </w:t>
      </w:r>
      <w:r>
        <w:rPr>
          <w:rFonts w:hint="eastAsia" w:ascii="华文仿宋" w:hAnsi="华文仿宋" w:eastAsia="华文仿宋"/>
          <w:sz w:val="32"/>
          <w:szCs w:val="32"/>
        </w:rPr>
        <w:t>类型+元素数量+变量名</w:t>
      </w:r>
    </w:p>
    <w:p>
      <w:pPr>
        <w:rPr>
          <w:rFonts w:hint="eastAsia"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例子：int</w:t>
      </w:r>
      <w:r>
        <w:rPr>
          <w:rFonts w:ascii="华文仿宋" w:hAnsi="华文仿宋" w:eastAsia="华文仿宋"/>
          <w:sz w:val="32"/>
          <w:szCs w:val="32"/>
        </w:rPr>
        <w:t xml:space="preserve"> </w:t>
      </w:r>
      <w:r>
        <w:rPr>
          <w:rFonts w:hint="eastAsia" w:ascii="华文仿宋" w:hAnsi="华文仿宋" w:eastAsia="华文仿宋"/>
          <w:sz w:val="32"/>
          <w:szCs w:val="32"/>
        </w:rPr>
        <w:t>10</w:t>
      </w:r>
      <w:r>
        <w:rPr>
          <w:rFonts w:ascii="华文仿宋" w:hAnsi="华文仿宋" w:eastAsia="华文仿宋"/>
          <w:sz w:val="32"/>
          <w:szCs w:val="32"/>
        </w:rPr>
        <w:t xml:space="preserve"> </w:t>
      </w:r>
      <w:r>
        <w:rPr>
          <w:rFonts w:hint="eastAsia" w:ascii="华文仿宋" w:hAnsi="华文仿宋" w:eastAsia="华文仿宋"/>
          <w:sz w:val="32"/>
          <w:szCs w:val="32"/>
        </w:rPr>
        <w:t>array</w:t>
      </w:r>
    </w:p>
    <w:p>
      <w:pPr>
        <w:pStyle w:val="3"/>
        <w:numPr>
          <w:ilvl w:val="1"/>
          <w:numId w:val="1"/>
        </w:numPr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  <w:lang w:val="en-US" w:eastAsia="zh-CN"/>
        </w:rPr>
        <w:t>不指明类型</w:t>
      </w:r>
    </w:p>
    <w:p>
      <w:pPr>
        <w:rPr>
          <w:rFonts w:hint="eastAsia" w:ascii="华文仿宋" w:hAnsi="华文仿宋" w:eastAsia="华文仿宋"/>
          <w:sz w:val="32"/>
          <w:szCs w:val="32"/>
          <w:lang w:eastAsia="zh-CN"/>
        </w:rPr>
      </w:pPr>
      <w:r>
        <w:rPr>
          <w:rFonts w:hint="eastAsia" w:ascii="华文仿宋" w:hAnsi="华文仿宋" w:eastAsia="华文仿宋"/>
          <w:sz w:val="32"/>
          <w:szCs w:val="32"/>
        </w:rPr>
        <w:t>标识符:</w:t>
      </w:r>
      <w:r>
        <w:rPr>
          <w:rFonts w:ascii="华文仿宋" w:hAnsi="华文仿宋" w:eastAsia="华文仿宋"/>
          <w:sz w:val="32"/>
          <w:szCs w:val="32"/>
        </w:rPr>
        <w:t xml:space="preserve"> 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auto</w:t>
      </w:r>
    </w:p>
    <w:p>
      <w:pPr>
        <w:rPr>
          <w:rFonts w:hint="default" w:ascii="华文仿宋" w:hAnsi="华文仿宋" w:eastAsia="华文仿宋"/>
          <w:sz w:val="32"/>
          <w:szCs w:val="32"/>
          <w:lang w:val="en-US" w:eastAsia="zh-CN"/>
        </w:rPr>
      </w:pPr>
      <w:r>
        <w:rPr>
          <w:rFonts w:hint="eastAsia" w:ascii="华文仿宋" w:hAnsi="华文仿宋" w:eastAsia="华文仿宋"/>
          <w:sz w:val="32"/>
          <w:szCs w:val="32"/>
        </w:rPr>
        <w:t>例子：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auto a</w:t>
      </w:r>
      <w:bookmarkStart w:id="0" w:name="_GoBack"/>
      <w:bookmarkEnd w:id="0"/>
    </w:p>
    <w:p>
      <w:pPr>
        <w:rPr>
          <w:rFonts w:hint="eastAsia" w:ascii="华文仿宋" w:hAnsi="华文仿宋" w:eastAsia="华文仿宋"/>
          <w:sz w:val="32"/>
          <w:szCs w:val="32"/>
        </w:rPr>
      </w:pPr>
    </w:p>
    <w:p/>
    <w:p/>
    <w:p>
      <w:pPr>
        <w:pStyle w:val="2"/>
      </w:pPr>
      <w:r>
        <w:rPr>
          <w:rFonts w:hint="eastAsia"/>
        </w:rPr>
        <w:t>二 计算类别</w:t>
      </w:r>
    </w:p>
    <w:p>
      <w:pPr>
        <w:rPr>
          <w:rFonts w:hint="eastAsia"/>
        </w:rPr>
      </w:pPr>
      <w:r>
        <w:rPr>
          <w:rFonts w:hint="eastAsia"/>
        </w:rPr>
        <w:t>在这个类别中无细分，与C++一致</w:t>
      </w:r>
    </w:p>
    <w:p>
      <w:pPr>
        <w:pStyle w:val="2"/>
      </w:pPr>
      <w:r>
        <w:rPr>
          <w:rFonts w:hint="eastAsia"/>
        </w:rPr>
        <w:t>三</w:t>
      </w:r>
      <w:r>
        <w:t xml:space="preserve"> </w:t>
      </w:r>
      <w:r>
        <w:rPr>
          <w:rFonts w:hint="eastAsia"/>
        </w:rPr>
        <w:t>判断类别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if类型</w:t>
      </w:r>
    </w:p>
    <w:p>
      <w:pPr>
        <w:rPr>
          <w:rFonts w:hint="eastAsia"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标识符:</w:t>
      </w:r>
      <w:r>
        <w:rPr>
          <w:rFonts w:ascii="华文仿宋" w:hAnsi="华文仿宋" w:eastAsia="华文仿宋"/>
          <w:sz w:val="32"/>
          <w:szCs w:val="32"/>
        </w:rPr>
        <w:t xml:space="preserve">  </w:t>
      </w:r>
      <w:r>
        <w:rPr>
          <w:rFonts w:hint="eastAsia" w:ascii="华文仿宋" w:hAnsi="华文仿宋" w:eastAsia="华文仿宋"/>
          <w:sz w:val="32"/>
          <w:szCs w:val="32"/>
        </w:rPr>
        <w:t>if</w:t>
      </w:r>
      <w:r>
        <w:rPr>
          <w:rFonts w:ascii="华文仿宋" w:hAnsi="华文仿宋" w:eastAsia="华文仿宋"/>
          <w:sz w:val="32"/>
          <w:szCs w:val="32"/>
        </w:rPr>
        <w:t xml:space="preserve"> </w:t>
      </w:r>
      <w:r>
        <w:rPr>
          <w:rFonts w:hint="eastAsia" w:ascii="华文仿宋" w:hAnsi="华文仿宋" w:eastAsia="华文仿宋"/>
          <w:sz w:val="32"/>
          <w:szCs w:val="32"/>
        </w:rPr>
        <w:t>+条件表达式</w:t>
      </w:r>
    </w:p>
    <w:p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类型</w:t>
      </w:r>
    </w:p>
    <w:p>
      <w:pPr>
        <w:rPr>
          <w:rFonts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标识符:</w:t>
      </w:r>
      <w:r>
        <w:rPr>
          <w:rFonts w:ascii="华文仿宋" w:hAnsi="华文仿宋" w:eastAsia="华文仿宋"/>
          <w:sz w:val="32"/>
          <w:szCs w:val="32"/>
        </w:rPr>
        <w:t xml:space="preserve">  </w:t>
      </w:r>
      <w:r>
        <w:rPr>
          <w:rFonts w:hint="eastAsia" w:ascii="华文仿宋" w:hAnsi="华文仿宋" w:eastAsia="华文仿宋"/>
          <w:sz w:val="32"/>
          <w:szCs w:val="32"/>
        </w:rPr>
        <w:t>else</w:t>
      </w:r>
    </w:p>
    <w:p>
      <w:pPr>
        <w:pStyle w:val="3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elif类型</w:t>
      </w:r>
    </w:p>
    <w:p>
      <w:pPr>
        <w:rPr>
          <w:rFonts w:hint="eastAsia"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标识符:</w:t>
      </w:r>
      <w:r>
        <w:rPr>
          <w:rFonts w:ascii="华文仿宋" w:hAnsi="华文仿宋" w:eastAsia="华文仿宋"/>
          <w:sz w:val="32"/>
          <w:szCs w:val="32"/>
        </w:rPr>
        <w:t xml:space="preserve">  el</w:t>
      </w:r>
      <w:r>
        <w:rPr>
          <w:rFonts w:hint="eastAsia" w:ascii="华文仿宋" w:hAnsi="华文仿宋" w:eastAsia="华文仿宋"/>
          <w:sz w:val="32"/>
          <w:szCs w:val="32"/>
        </w:rPr>
        <w:t>if</w:t>
      </w:r>
      <w:r>
        <w:rPr>
          <w:rFonts w:ascii="华文仿宋" w:hAnsi="华文仿宋" w:eastAsia="华文仿宋"/>
          <w:sz w:val="32"/>
          <w:szCs w:val="32"/>
        </w:rPr>
        <w:t xml:space="preserve"> </w:t>
      </w:r>
      <w:r>
        <w:rPr>
          <w:rFonts w:hint="eastAsia" w:ascii="华文仿宋" w:hAnsi="华文仿宋" w:eastAsia="华文仿宋"/>
          <w:sz w:val="32"/>
          <w:szCs w:val="32"/>
        </w:rPr>
        <w:t>+条件表达式</w:t>
      </w:r>
    </w:p>
    <w:p>
      <w:pPr>
        <w:rPr>
          <w:rFonts w:ascii="华文仿宋" w:hAnsi="华文仿宋" w:eastAsia="华文仿宋"/>
          <w:sz w:val="32"/>
          <w:szCs w:val="32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四 循环类别</w:t>
      </w:r>
    </w:p>
    <w:p>
      <w:pPr>
        <w:pStyle w:val="3"/>
      </w:pPr>
      <w:r>
        <w:rPr>
          <w:rFonts w:hint="eastAsia"/>
        </w:rPr>
        <w:t>4.1</w:t>
      </w:r>
      <w:r>
        <w:t xml:space="preserve"> while</w:t>
      </w:r>
      <w:r>
        <w:rPr>
          <w:rFonts w:hint="eastAsia"/>
        </w:rPr>
        <w:t>类型</w:t>
      </w:r>
    </w:p>
    <w:p>
      <w:pPr>
        <w:rPr>
          <w:rFonts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标识符:</w:t>
      </w:r>
      <w:r>
        <w:rPr>
          <w:rFonts w:ascii="华文仿宋" w:hAnsi="华文仿宋" w:eastAsia="华文仿宋"/>
          <w:sz w:val="32"/>
          <w:szCs w:val="32"/>
        </w:rPr>
        <w:t xml:space="preserve">  while</w:t>
      </w:r>
      <w:r>
        <w:rPr>
          <w:rFonts w:hint="eastAsia" w:ascii="华文仿宋" w:hAnsi="华文仿宋" w:eastAsia="华文仿宋"/>
          <w:sz w:val="32"/>
          <w:szCs w:val="32"/>
        </w:rPr>
        <w:t>+条件表达式</w:t>
      </w:r>
    </w:p>
    <w:p>
      <w:pPr>
        <w:pStyle w:val="3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for类别</w:t>
      </w:r>
    </w:p>
    <w:p>
      <w:pPr>
        <w:rPr>
          <w:rFonts w:hint="eastAsia"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标识符：for</w:t>
      </w:r>
      <w:r>
        <w:rPr>
          <w:rFonts w:ascii="华文仿宋" w:hAnsi="华文仿宋" w:eastAsia="华文仿宋"/>
          <w:sz w:val="32"/>
          <w:szCs w:val="32"/>
        </w:rPr>
        <w:t xml:space="preserve"> </w:t>
      </w:r>
      <w:r>
        <w:rPr>
          <w:rFonts w:hint="eastAsia" w:ascii="华文仿宋" w:hAnsi="华文仿宋" w:eastAsia="华文仿宋"/>
          <w:sz w:val="32"/>
          <w:szCs w:val="32"/>
        </w:rPr>
        <w:t>+</w:t>
      </w:r>
      <w:r>
        <w:rPr>
          <w:rFonts w:ascii="华文仿宋" w:hAnsi="华文仿宋" w:eastAsia="华文仿宋"/>
          <w:sz w:val="32"/>
          <w:szCs w:val="32"/>
        </w:rPr>
        <w:t xml:space="preserve"> </w:t>
      </w:r>
      <w:r>
        <w:rPr>
          <w:rFonts w:hint="eastAsia" w:ascii="华文仿宋" w:hAnsi="华文仿宋" w:eastAsia="华文仿宋"/>
          <w:sz w:val="32"/>
          <w:szCs w:val="32"/>
        </w:rPr>
        <w:t>遍历元素 +</w:t>
      </w:r>
      <w:r>
        <w:rPr>
          <w:rFonts w:ascii="华文仿宋" w:hAnsi="华文仿宋" w:eastAsia="华文仿宋"/>
          <w:sz w:val="32"/>
          <w:szCs w:val="32"/>
        </w:rPr>
        <w:t xml:space="preserve"> 遍历集合</w:t>
      </w:r>
      <w:r>
        <w:rPr>
          <w:rFonts w:hint="eastAsia" w:ascii="华文仿宋" w:hAnsi="华文仿宋" w:eastAsia="华文仿宋"/>
          <w:sz w:val="32"/>
          <w:szCs w:val="32"/>
        </w:rPr>
        <w:t>（遍历元素可能用temp，就是不指定的情况下）</w:t>
      </w:r>
    </w:p>
    <w:p>
      <w:pPr>
        <w:rPr>
          <w:rFonts w:hint="eastAsia" w:ascii="华文仿宋" w:hAnsi="华文仿宋" w:eastAsia="华文仿宋"/>
          <w:sz w:val="32"/>
          <w:szCs w:val="32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E34C7"/>
    <w:multiLevelType w:val="multilevel"/>
    <w:tmpl w:val="389E34C7"/>
    <w:lvl w:ilvl="0" w:tentative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5D"/>
    <w:rsid w:val="00064C1B"/>
    <w:rsid w:val="0009306B"/>
    <w:rsid w:val="001765A3"/>
    <w:rsid w:val="001D1F5F"/>
    <w:rsid w:val="002E003E"/>
    <w:rsid w:val="00503806"/>
    <w:rsid w:val="00550180"/>
    <w:rsid w:val="005F7AAB"/>
    <w:rsid w:val="00613FA4"/>
    <w:rsid w:val="00884AAA"/>
    <w:rsid w:val="00A21EFA"/>
    <w:rsid w:val="00A23FA6"/>
    <w:rsid w:val="00A63E3E"/>
    <w:rsid w:val="00B41B36"/>
    <w:rsid w:val="00BB54FF"/>
    <w:rsid w:val="00C8345D"/>
    <w:rsid w:val="00D7784F"/>
    <w:rsid w:val="00DF13FC"/>
    <w:rsid w:val="00E64D2F"/>
    <w:rsid w:val="00F74E35"/>
    <w:rsid w:val="32CD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66</Words>
  <Characters>381</Characters>
  <Lines>3</Lines>
  <Paragraphs>1</Paragraphs>
  <TotalTime>1</TotalTime>
  <ScaleCrop>false</ScaleCrop>
  <LinksUpToDate>false</LinksUpToDate>
  <CharactersWithSpaces>446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2020-11-18T07:35:00Z</dcterms:created>
  <dc:creator>王业超</dc:creator>
  <cp:lastModifiedBy>WANG</cp:lastModifiedBy>
  <dcterms:modified xsi:type="dcterms:W3CDTF">2020-12-02T11:44:02Z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