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spacing w:after="0" w:line="36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MALAWI UNIVERSITY OF SCIENCE AND TECHNOLOGY</w:t>
      </w:r>
    </w:p>
    <w:p w:rsidR="00000000" w:rsidDel="00000000" w:rsidP="00000000" w:rsidRDefault="00000000" w:rsidRPr="00000000" w14:paraId="00000002">
      <w:pPr>
        <w:pageBreakBefore w:val="0"/>
        <w:spacing w:line="36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PHYS-111 Lecture 1 Tutorial Questions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highlight w:val="whit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density of gold is</w:t>
      </w:r>
      <m:oMath>
        <m:r>
          <w:rPr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 19.3 g/c</m:t>
        </m:r>
        <m:sSup>
          <m:sSupPr>
            <m:ctrlPr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m</m:t>
            </m:r>
          </m:e>
          <m:sup>
            <m:r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3</m:t>
            </m:r>
          </m:sup>
        </m:sSup>
      </m:oMath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. What is this value in kilograms per cubic meter?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solid piece of lead has a mass of 23.94 g and a volume of 2.10 cm</w:t>
      </w: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From these data, calculate the density of lead in SI units.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How many years is 1.00 gigasecond? (Assume a 365-day year.)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Write the following quantities using unit prefixes.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0.005 m  (b)  5000 g    (c) 0.0000075 s    (d) 0.00000000872 m/s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Express the following numbers using scientific notation.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120000000    (b) 0.00000000034. 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How many significant figures are in the following numbers?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78.9</w:t>
      </w:r>
      <m:oMath>
        <m:r>
          <m:t>±</m:t>
        </m:r>
      </m:oMath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0.2   (b) 3.788 </w:t>
      </w:r>
      <m:oMath>
        <m:r>
          <m:t>×</m:t>
        </m:r>
        <m:r>
          <w:rPr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1</m:t>
        </m:r>
        <m:sSup>
          <m:sSupPr>
            <m:ctrlPr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0</m:t>
            </m:r>
          </m:e>
          <m:sup>
            <m:r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9</m:t>
            </m:r>
          </m:sup>
        </m:sSup>
      </m:oMath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(c) 2.46</w:t>
      </w:r>
      <m:oMath>
        <m:r>
          <m:t>×</m:t>
        </m:r>
        <m:r>
          <w:rPr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1</m:t>
        </m:r>
        <m:sSup>
          <m:sSupPr>
            <m:ctrlPr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0</m:t>
            </m:r>
          </m:e>
          <m:sup>
            <m:r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-</m:t>
            </m:r>
            <m:r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6</m:t>
            </m:r>
          </m:sup>
        </m:sSup>
      </m:oMath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(d) 0.0053.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Which of the following equations are dimensionally correct?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m:oMath>
        <m:sSub>
          <m:sSubPr>
            <m:ctrlPr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f</m:t>
            </m:r>
          </m:sub>
        </m:sSub>
        <m:r>
          <w:rPr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=</m:t>
        </m:r>
        <m:sSub>
          <m:sSubPr>
            <m:ctrlPr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0</m:t>
            </m:r>
          </m:sub>
        </m:sSub>
        <m:r>
          <w:rPr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+ax</m:t>
        </m:r>
      </m:oMath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where </w:t>
      </w:r>
      <m:oMath>
        <m:sSub>
          <m:sSubPr>
            <m:ctrlPr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f</m:t>
            </m:r>
          </m:sub>
        </m:sSub>
      </m:oMath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and </w:t>
      </w:r>
      <m:oMath>
        <m:sSub>
          <m:sSubPr>
            <m:ctrlPr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0</m:t>
            </m:r>
          </m:sub>
        </m:sSub>
      </m:oMath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are final &amp; initial velocities respectively, </w:t>
      </w:r>
      <m:oMath>
        <m:r>
          <w:rPr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a </m:t>
        </m:r>
      </m:oMath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is the acceleration and </w:t>
      </w:r>
      <m:oMath>
        <m:r>
          <w:rPr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x </m:t>
        </m:r>
      </m:oMath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is the displacement.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m:oMath>
        <m:r>
          <w:rPr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y=2m </m:t>
        </m:r>
        <m:box>
          <m:boxPr>
            <m:opEmu m:val="1"/>
            <m:ctrlPr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boxPr>
          <m:e>
            <m:r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>cos</m:t>
            </m:r>
          </m:e>
        </m:box>
        <m:r>
          <w:rPr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cos</m:t>
        </m:r>
        <m:r>
          <w:rPr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 </m:t>
        </m:r>
        <m:r>
          <w:rPr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 </m:t>
        </m:r>
        <m:d>
          <m:dPr>
            <m:begChr m:val="("/>
            <m:endChr m:val=")"/>
            <m:ctrlPr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kx</m:t>
            </m:r>
          </m:e>
        </m:d>
        <m:r>
          <w:rPr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,</m:t>
        </m:r>
        <m:r>
          <w:rPr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 </m:t>
        </m:r>
      </m:oMath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where </w:t>
      </w:r>
      <m:oMath>
        <m:r>
          <w:rPr>
            <w:i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k= 2 </m:t>
        </m:r>
        <m:sSup>
          <m:sSupPr>
            <m:ctrlPr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m</m:t>
            </m:r>
          </m:e>
          <m:sup>
            <m:r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-</m:t>
            </m:r>
            <m:r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1</m:t>
            </m:r>
          </m:sup>
        </m:sSup>
      </m:oMath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are displacements in x- and y-axes respectively.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position of a particle moving under uniform acceleration is some function of time and the acceleration. Find the simplest equation that describes the position of that particle.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What order of magnitude are the following numbers?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0.008 6   (b). 0.002 1.  (c). 720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(a). The position of a particle in space is described by  (3.00, 4.00) m. Find the polar coordinates of this particle.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(b). The polar coordinates of a point in space are given by (5.00 m, 37</w:t>
      </w: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). Express these coordinates in rectangular form.</w:t>
      </w:r>
    </w:p>
    <w:sectPr>
      <w:pgSz w:h="15840" w:w="12240" w:orient="portrait"/>
      <w:pgMar w:bottom="1440" w:top="1134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Overloc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sz w:val="24"/>
        <w:szCs w:val="24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Overlock" w:cs="Overlock" w:eastAsia="Overlock" w:hAnsi="Overlock"/>
        <w:sz w:val="24"/>
        <w:szCs w:val="24"/>
        <w:lang w:val="en-GB"/>
      </w:rPr>
    </w:rPrDefault>
    <w:pPrDefault>
      <w:pPr>
        <w:spacing w:after="120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4511D2"/>
    <w:pPr>
      <w:spacing w:after="120" w:line="240" w:lineRule="auto"/>
      <w:jc w:val="both"/>
    </w:pPr>
    <w:rPr>
      <w:rFonts w:ascii="Maiandra GD" w:cs="Times New Roman" w:eastAsia="Times New Roman" w:hAnsi="Maiandra GD"/>
      <w:sz w:val="24"/>
      <w:szCs w:val="24"/>
      <w:lang w:val="en-GB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511D2"/>
    <w:pPr>
      <w:spacing w:after="0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4511D2"/>
    <w:rPr>
      <w:rFonts w:ascii="Tahoma" w:cs="Tahoma" w:eastAsia="Times New Roman" w:hAnsi="Tahoma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 w:val="1"/>
    <w:rsid w:val="00DF01B1"/>
    <w:pPr>
      <w:ind w:left="720"/>
      <w:contextualSpacing w:val="1"/>
    </w:pPr>
  </w:style>
  <w:style w:type="character" w:styleId="PlaceholderText">
    <w:name w:val="Placeholder Text"/>
    <w:basedOn w:val="DefaultParagraphFont"/>
    <w:uiPriority w:val="99"/>
    <w:semiHidden w:val="1"/>
    <w:rsid w:val="001C2905"/>
    <w:rPr>
      <w:color w:val="808080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A96596"/>
    <w:pPr>
      <w:spacing w:after="200"/>
    </w:pPr>
    <w:rPr>
      <w:i w:val="1"/>
      <w:iCs w:val="1"/>
      <w:color w:val="1f497d" w:themeColor="text2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verlock-regular.ttf"/><Relationship Id="rId2" Type="http://schemas.openxmlformats.org/officeDocument/2006/relationships/font" Target="fonts/Overlock-bold.ttf"/><Relationship Id="rId3" Type="http://schemas.openxmlformats.org/officeDocument/2006/relationships/font" Target="fonts/Overlock-italic.ttf"/><Relationship Id="rId4" Type="http://schemas.openxmlformats.org/officeDocument/2006/relationships/font" Target="fonts/Overloc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mC3kHQfs9OX/oBIL0TQIcg6FHLw==">AMUW2mX1thLQO/hpQZWp3/KQKKw9oyLTkTRSbmsvzPIvnaAM5zNBGuVNELohLncLgbtWxuaOXU2cSrrc4DkOlHYl+R2axS37S7wtCpcFTqat0YrpzIuPMYQ=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2019-10-17T08:16:00Z</dcterms:created>
  <dc:creator>Perfecto Mnjeza</dc:creator>
</cp:coreProperties>
</file>