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0441" w14:textId="11736E63" w:rsidR="00F97F58" w:rsidRDefault="00D32959" w:rsidP="00D32959">
      <w:pPr>
        <w:rPr>
          <w:rFonts w:ascii="Times New Roman" w:hAnsi="Times New Roman" w:cs="Times New Roman"/>
          <w:b/>
          <w:bCs/>
          <w:sz w:val="26"/>
          <w:szCs w:val="26"/>
        </w:rPr>
      </w:pPr>
      <w:r w:rsidRPr="00D32959">
        <w:rPr>
          <w:rFonts w:ascii="Times New Roman" w:hAnsi="Times New Roman" w:cs="Times New Roman"/>
          <w:b/>
          <w:bCs/>
          <w:sz w:val="26"/>
          <w:szCs w:val="26"/>
        </w:rPr>
        <w:t>I. Project Overview</w:t>
      </w:r>
    </w:p>
    <w:p w14:paraId="145E8091" w14:textId="3EE430C8" w:rsidR="00D32959" w:rsidRDefault="00D32959" w:rsidP="00D32959">
      <w:pPr>
        <w:rPr>
          <w:rFonts w:ascii="Times New Roman" w:hAnsi="Times New Roman" w:cs="Times New Roman"/>
        </w:rPr>
      </w:pPr>
      <w:r>
        <w:rPr>
          <w:rFonts w:ascii="Times New Roman" w:hAnsi="Times New Roman" w:cs="Times New Roman"/>
        </w:rPr>
        <w:tab/>
        <w:t>{Program name} is a console-based application that is designed to assist small clinical institutions in managing the recipients of their services. This program allows designated personnel to register patients and visitors, view the clinic’s schedule for up to five (5) days’ time—skipping weekends of course, whence the clinic may be closed, create appointments for the schedule slots that are open, and attach records</w:t>
      </w:r>
      <w:r w:rsidR="00C02F13">
        <w:rPr>
          <w:rFonts w:ascii="Times New Roman" w:hAnsi="Times New Roman" w:cs="Times New Roman"/>
        </w:rPr>
        <w:t xml:space="preserve"> of different types</w:t>
      </w:r>
      <w:r>
        <w:rPr>
          <w:rFonts w:ascii="Times New Roman" w:hAnsi="Times New Roman" w:cs="Times New Roman"/>
        </w:rPr>
        <w:t xml:space="preserve"> to existing patients/visitors. </w:t>
      </w:r>
    </w:p>
    <w:p w14:paraId="0935D26E" w14:textId="3A622EE2" w:rsidR="00C02F13" w:rsidRDefault="00C02F13" w:rsidP="00D32959">
      <w:pPr>
        <w:rPr>
          <w:rFonts w:ascii="Times New Roman" w:hAnsi="Times New Roman" w:cs="Times New Roman"/>
        </w:rPr>
      </w:pPr>
    </w:p>
    <w:p w14:paraId="0C09CEA3" w14:textId="0BA746EF" w:rsidR="00C02F13" w:rsidRDefault="00C02F13" w:rsidP="00C02F13">
      <w:pPr>
        <w:rPr>
          <w:rFonts w:ascii="Times New Roman" w:hAnsi="Times New Roman" w:cs="Times New Roman"/>
          <w:b/>
          <w:bCs/>
          <w:sz w:val="26"/>
          <w:szCs w:val="26"/>
        </w:rPr>
      </w:pPr>
      <w:r w:rsidRPr="00D32959">
        <w:rPr>
          <w:rFonts w:ascii="Times New Roman" w:hAnsi="Times New Roman" w:cs="Times New Roman"/>
          <w:b/>
          <w:bCs/>
          <w:sz w:val="26"/>
          <w:szCs w:val="26"/>
        </w:rPr>
        <w:t>I</w:t>
      </w:r>
      <w:r>
        <w:rPr>
          <w:rFonts w:ascii="Times New Roman" w:hAnsi="Times New Roman" w:cs="Times New Roman"/>
          <w:b/>
          <w:bCs/>
          <w:sz w:val="26"/>
          <w:szCs w:val="26"/>
        </w:rPr>
        <w:t>I</w:t>
      </w:r>
      <w:r w:rsidRPr="00D32959">
        <w:rPr>
          <w:rFonts w:ascii="Times New Roman" w:hAnsi="Times New Roman" w:cs="Times New Roman"/>
          <w:b/>
          <w:bCs/>
          <w:sz w:val="26"/>
          <w:szCs w:val="26"/>
        </w:rPr>
        <w:t xml:space="preserve">. </w:t>
      </w:r>
      <w:r>
        <w:rPr>
          <w:rFonts w:ascii="Times New Roman" w:hAnsi="Times New Roman" w:cs="Times New Roman"/>
          <w:b/>
          <w:bCs/>
          <w:sz w:val="26"/>
          <w:szCs w:val="26"/>
        </w:rPr>
        <w:t>Explanation of how OOP principles were applied</w:t>
      </w:r>
    </w:p>
    <w:p w14:paraId="6F48F291" w14:textId="394D1597" w:rsidR="00C02F13" w:rsidRDefault="00C02F13" w:rsidP="00C02F13">
      <w:pPr>
        <w:rPr>
          <w:rFonts w:ascii="Times New Roman" w:hAnsi="Times New Roman" w:cs="Times New Roman"/>
        </w:rPr>
      </w:pPr>
      <w:r>
        <w:rPr>
          <w:rFonts w:ascii="Times New Roman" w:hAnsi="Times New Roman" w:cs="Times New Roman"/>
        </w:rPr>
        <w:tab/>
        <w:t xml:space="preserve">{Program name} </w:t>
      </w:r>
      <w:r>
        <w:rPr>
          <w:rFonts w:ascii="Times New Roman" w:hAnsi="Times New Roman" w:cs="Times New Roman"/>
        </w:rPr>
        <w:t>demonstrates the following core principles of OOP:</w:t>
      </w:r>
    </w:p>
    <w:p w14:paraId="5D421F84" w14:textId="2B2A4D77" w:rsidR="00C02F13" w:rsidRPr="00C02F13" w:rsidRDefault="00C02F13" w:rsidP="00C02F13">
      <w:pPr>
        <w:pStyle w:val="ListParagraph"/>
        <w:numPr>
          <w:ilvl w:val="0"/>
          <w:numId w:val="5"/>
        </w:numPr>
        <w:rPr>
          <w:rFonts w:ascii="Times New Roman" w:hAnsi="Times New Roman" w:cs="Times New Roman"/>
          <w:b/>
          <w:bCs/>
        </w:rPr>
      </w:pPr>
      <w:r w:rsidRPr="00C02F13">
        <w:rPr>
          <w:rFonts w:ascii="Times New Roman" w:hAnsi="Times New Roman" w:cs="Times New Roman"/>
          <w:b/>
          <w:bCs/>
        </w:rPr>
        <w:t>Abstraction</w:t>
      </w:r>
    </w:p>
    <w:p w14:paraId="63AD57AF" w14:textId="3A8809E3" w:rsidR="00C02F13" w:rsidRDefault="00467B5E" w:rsidP="00F27600">
      <w:pPr>
        <w:ind w:left="360" w:firstLine="360"/>
        <w:rPr>
          <w:rFonts w:ascii="Times New Roman" w:hAnsi="Times New Roman" w:cs="Times New Roman"/>
        </w:rPr>
      </w:pPr>
      <w:r>
        <w:rPr>
          <w:rFonts w:ascii="Times New Roman" w:hAnsi="Times New Roman" w:cs="Times New Roman"/>
        </w:rPr>
        <w:t xml:space="preserve">A great application of Abstraction in the code can be found in </w:t>
      </w:r>
      <w:r>
        <w:rPr>
          <w:rFonts w:ascii="Times New Roman" w:hAnsi="Times New Roman" w:cs="Times New Roman"/>
          <w:i/>
          <w:iCs/>
        </w:rPr>
        <w:t>Input.java</w:t>
      </w:r>
      <w:r>
        <w:rPr>
          <w:rFonts w:ascii="Times New Roman" w:hAnsi="Times New Roman" w:cs="Times New Roman"/>
        </w:rPr>
        <w:t xml:space="preserve">. Within it is the </w:t>
      </w:r>
      <w:proofErr w:type="gramStart"/>
      <w:r>
        <w:rPr>
          <w:rFonts w:ascii="Times New Roman" w:hAnsi="Times New Roman" w:cs="Times New Roman"/>
        </w:rPr>
        <w:t>choice</w:t>
      </w:r>
      <w:r w:rsidR="005C1394">
        <w:rPr>
          <w:rFonts w:ascii="Times New Roman" w:hAnsi="Times New Roman" w:cs="Times New Roman"/>
        </w:rPr>
        <w:t>(</w:t>
      </w:r>
      <w:proofErr w:type="gramEnd"/>
      <w:r w:rsidR="005C1394">
        <w:rPr>
          <w:rFonts w:ascii="Times New Roman" w:hAnsi="Times New Roman" w:cs="Times New Roman"/>
        </w:rPr>
        <w:t xml:space="preserve">) </w:t>
      </w:r>
      <w:r>
        <w:rPr>
          <w:rFonts w:ascii="Times New Roman" w:hAnsi="Times New Roman" w:cs="Times New Roman"/>
        </w:rPr>
        <w:t>function and the line</w:t>
      </w:r>
      <w:r w:rsidR="005C1394">
        <w:rPr>
          <w:rFonts w:ascii="Times New Roman" w:hAnsi="Times New Roman" w:cs="Times New Roman"/>
        </w:rPr>
        <w:t>()</w:t>
      </w:r>
      <w:r>
        <w:rPr>
          <w:rFonts w:ascii="Times New Roman" w:hAnsi="Times New Roman" w:cs="Times New Roman"/>
        </w:rPr>
        <w:t xml:space="preserve"> function. Both utilize logic to handle inappropriate input and allows the return of Paired values, which in turn, allows the program to do things like operation cancelling, controllable error log printing, and </w:t>
      </w:r>
      <w:r w:rsidR="005C1394">
        <w:rPr>
          <w:rFonts w:ascii="Times New Roman" w:hAnsi="Times New Roman" w:cs="Times New Roman"/>
        </w:rPr>
        <w:t>caching</w:t>
      </w:r>
      <w:r>
        <w:rPr>
          <w:rFonts w:ascii="Times New Roman" w:hAnsi="Times New Roman" w:cs="Times New Roman"/>
        </w:rPr>
        <w:t>.</w:t>
      </w:r>
    </w:p>
    <w:p w14:paraId="0FF02F25" w14:textId="7FC0EE21" w:rsidR="005C1394" w:rsidRDefault="005C1394" w:rsidP="00F27600">
      <w:pPr>
        <w:ind w:left="360" w:firstLine="360"/>
        <w:rPr>
          <w:rFonts w:ascii="Times New Roman" w:hAnsi="Times New Roman" w:cs="Times New Roman"/>
        </w:rPr>
      </w:pPr>
      <w:r>
        <w:rPr>
          <w:rFonts w:ascii="Times New Roman" w:hAnsi="Times New Roman" w:cs="Times New Roman"/>
        </w:rPr>
        <w:t>Abstracting this code allows the program to hide the extra bulk and complexity, letting the programmer to use it later on with a simple instance method call.</w:t>
      </w:r>
    </w:p>
    <w:p w14:paraId="389F3EAC" w14:textId="0EC5A70D" w:rsidR="005C1394" w:rsidRPr="00C02F13" w:rsidRDefault="005C1394" w:rsidP="005C1394">
      <w:pPr>
        <w:pStyle w:val="ListParagraph"/>
        <w:numPr>
          <w:ilvl w:val="0"/>
          <w:numId w:val="5"/>
        </w:numPr>
        <w:rPr>
          <w:rFonts w:ascii="Times New Roman" w:hAnsi="Times New Roman" w:cs="Times New Roman"/>
          <w:b/>
          <w:bCs/>
        </w:rPr>
      </w:pPr>
      <w:r>
        <w:rPr>
          <w:rFonts w:ascii="Times New Roman" w:hAnsi="Times New Roman" w:cs="Times New Roman"/>
          <w:b/>
          <w:bCs/>
        </w:rPr>
        <w:t>Inheritance</w:t>
      </w:r>
    </w:p>
    <w:p w14:paraId="2F6CA863" w14:textId="78E1B49C" w:rsidR="005C1394" w:rsidRDefault="005C1394" w:rsidP="00F27600">
      <w:pPr>
        <w:ind w:left="360" w:firstLine="360"/>
        <w:rPr>
          <w:rFonts w:ascii="Times New Roman" w:hAnsi="Times New Roman" w:cs="Times New Roman"/>
        </w:rPr>
      </w:pPr>
      <w:r>
        <w:rPr>
          <w:rFonts w:ascii="Times New Roman" w:hAnsi="Times New Roman" w:cs="Times New Roman"/>
        </w:rPr>
        <w:t xml:space="preserve">A great application of </w:t>
      </w:r>
      <w:r>
        <w:rPr>
          <w:rFonts w:ascii="Times New Roman" w:hAnsi="Times New Roman" w:cs="Times New Roman"/>
        </w:rPr>
        <w:t xml:space="preserve">Inheritance in the code can be found in </w:t>
      </w:r>
      <w:r>
        <w:rPr>
          <w:rFonts w:ascii="Times New Roman" w:hAnsi="Times New Roman" w:cs="Times New Roman"/>
          <w:i/>
          <w:iCs/>
        </w:rPr>
        <w:t>Note.java</w:t>
      </w:r>
      <w:r>
        <w:rPr>
          <w:rFonts w:ascii="Times New Roman" w:hAnsi="Times New Roman" w:cs="Times New Roman"/>
        </w:rPr>
        <w:t>. The Note class is the parent class for the following: the Record class, the Vaccine class, and the Prescription class. The child classes have differing constructors, attributes and functionalities, but they all inherit from the parent Note class. Since the Resident class allows the binding of notes to its instances, any of the three child classes can be attached.</w:t>
      </w:r>
    </w:p>
    <w:p w14:paraId="31D158F4" w14:textId="24BD00A0" w:rsidR="005C1394" w:rsidRPr="00C02F13" w:rsidRDefault="005C1394" w:rsidP="005C1394">
      <w:pPr>
        <w:pStyle w:val="ListParagraph"/>
        <w:numPr>
          <w:ilvl w:val="0"/>
          <w:numId w:val="5"/>
        </w:numPr>
        <w:rPr>
          <w:rFonts w:ascii="Times New Roman" w:hAnsi="Times New Roman" w:cs="Times New Roman"/>
          <w:b/>
          <w:bCs/>
        </w:rPr>
      </w:pPr>
      <w:r>
        <w:rPr>
          <w:rFonts w:ascii="Times New Roman" w:hAnsi="Times New Roman" w:cs="Times New Roman"/>
          <w:b/>
          <w:bCs/>
        </w:rPr>
        <w:t>Polymorphism</w:t>
      </w:r>
    </w:p>
    <w:p w14:paraId="21A122D6" w14:textId="5170349B" w:rsidR="005C1394" w:rsidRDefault="005C1394" w:rsidP="00F27600">
      <w:pPr>
        <w:ind w:left="360" w:firstLine="36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Pair.java</w:t>
      </w:r>
      <w:r>
        <w:rPr>
          <w:rFonts w:ascii="Times New Roman" w:hAnsi="Times New Roman" w:cs="Times New Roman"/>
        </w:rPr>
        <w:t xml:space="preserve"> class allows the creation of paired values. Examples are a pair of a </w:t>
      </w:r>
      <w:r>
        <w:rPr>
          <w:rFonts w:ascii="Times New Roman" w:hAnsi="Times New Roman" w:cs="Times New Roman"/>
          <w:i/>
          <w:iCs/>
        </w:rPr>
        <w:t>Boolean</w:t>
      </w:r>
      <w:r>
        <w:rPr>
          <w:rFonts w:ascii="Times New Roman" w:hAnsi="Times New Roman" w:cs="Times New Roman"/>
        </w:rPr>
        <w:t xml:space="preserve">: </w:t>
      </w:r>
      <w:r w:rsidRPr="005C1394">
        <w:rPr>
          <w:rFonts w:ascii="Times New Roman" w:hAnsi="Times New Roman" w:cs="Times New Roman"/>
          <w:u w:val="single"/>
        </w:rPr>
        <w:t>validity</w:t>
      </w:r>
      <w:r>
        <w:rPr>
          <w:rFonts w:ascii="Times New Roman" w:hAnsi="Times New Roman" w:cs="Times New Roman"/>
          <w:u w:val="single"/>
        </w:rPr>
        <w:t xml:space="preserve"> </w:t>
      </w:r>
      <w:r>
        <w:rPr>
          <w:rFonts w:ascii="Times New Roman" w:hAnsi="Times New Roman" w:cs="Times New Roman"/>
        </w:rPr>
        <w:t xml:space="preserve">and </w:t>
      </w:r>
      <w:r w:rsidR="00EC2127">
        <w:rPr>
          <w:rFonts w:ascii="Times New Roman" w:hAnsi="Times New Roman" w:cs="Times New Roman"/>
        </w:rPr>
        <w:t xml:space="preserve">an </w:t>
      </w:r>
      <w:r>
        <w:rPr>
          <w:rFonts w:ascii="Times New Roman" w:hAnsi="Times New Roman" w:cs="Times New Roman"/>
          <w:i/>
          <w:iCs/>
        </w:rPr>
        <w:t>Integer</w:t>
      </w:r>
      <w:r>
        <w:rPr>
          <w:rFonts w:ascii="Times New Roman" w:hAnsi="Times New Roman" w:cs="Times New Roman"/>
        </w:rPr>
        <w:t xml:space="preserve">: </w:t>
      </w:r>
      <w:r>
        <w:rPr>
          <w:rFonts w:ascii="Times New Roman" w:hAnsi="Times New Roman" w:cs="Times New Roman"/>
          <w:u w:val="single"/>
        </w:rPr>
        <w:t>choice</w:t>
      </w:r>
      <w:r>
        <w:rPr>
          <w:rFonts w:ascii="Times New Roman" w:hAnsi="Times New Roman" w:cs="Times New Roman"/>
        </w:rPr>
        <w:t xml:space="preserve">. </w:t>
      </w:r>
      <w:r w:rsidR="00EC2127">
        <w:rPr>
          <w:rFonts w:ascii="Times New Roman" w:hAnsi="Times New Roman" w:cs="Times New Roman"/>
        </w:rPr>
        <w:t xml:space="preserve">The validity had been utilized to check if the choice should be accepted by the program. If the validity is true, then the program allows the processing of the choice. If invalid, however, the program displays an error log. </w:t>
      </w:r>
    </w:p>
    <w:p w14:paraId="14CDC8EA" w14:textId="28F2BC44" w:rsidR="00EC2127" w:rsidRDefault="00EC2127" w:rsidP="00F27600">
      <w:pPr>
        <w:ind w:left="360" w:firstLine="360"/>
        <w:rPr>
          <w:rFonts w:ascii="Times New Roman" w:hAnsi="Times New Roman" w:cs="Times New Roman"/>
        </w:rPr>
      </w:pPr>
      <w:r>
        <w:rPr>
          <w:rFonts w:ascii="Times New Roman" w:hAnsi="Times New Roman" w:cs="Times New Roman"/>
        </w:rPr>
        <w:t xml:space="preserve">Expanding on this, since a Boolean can only hold two possible values, we can instead use a pair of an </w:t>
      </w:r>
      <w:r w:rsidRPr="00EC2127">
        <w:rPr>
          <w:rFonts w:ascii="Times New Roman" w:hAnsi="Times New Roman" w:cs="Times New Roman"/>
          <w:i/>
          <w:iCs/>
        </w:rPr>
        <w:t>Integer</w:t>
      </w:r>
      <w:r>
        <w:rPr>
          <w:rFonts w:ascii="Times New Roman" w:hAnsi="Times New Roman" w:cs="Times New Roman"/>
        </w:rPr>
        <w:t xml:space="preserve">: </w:t>
      </w:r>
      <w:r>
        <w:rPr>
          <w:rFonts w:ascii="Times New Roman" w:hAnsi="Times New Roman" w:cs="Times New Roman"/>
          <w:u w:val="single"/>
        </w:rPr>
        <w:t>state</w:t>
      </w:r>
      <w:r>
        <w:rPr>
          <w:rFonts w:ascii="Times New Roman" w:hAnsi="Times New Roman" w:cs="Times New Roman"/>
        </w:rPr>
        <w:t xml:space="preserve"> and an </w:t>
      </w:r>
      <w:r>
        <w:rPr>
          <w:rFonts w:ascii="Times New Roman" w:hAnsi="Times New Roman" w:cs="Times New Roman"/>
          <w:i/>
          <w:iCs/>
        </w:rPr>
        <w:t>Integer</w:t>
      </w:r>
      <w:r>
        <w:rPr>
          <w:rFonts w:ascii="Times New Roman" w:hAnsi="Times New Roman" w:cs="Times New Roman"/>
        </w:rPr>
        <w:t xml:space="preserve">: </w:t>
      </w:r>
      <w:r>
        <w:rPr>
          <w:rFonts w:ascii="Times New Roman" w:hAnsi="Times New Roman" w:cs="Times New Roman"/>
          <w:u w:val="single"/>
        </w:rPr>
        <w:t>choice</w:t>
      </w:r>
      <w:r>
        <w:rPr>
          <w:rFonts w:ascii="Times New Roman" w:hAnsi="Times New Roman" w:cs="Times New Roman"/>
        </w:rPr>
        <w:t>. This allows the program to handle not only an invalid input, but an out-of-bounds input as well. (</w:t>
      </w:r>
      <w:r>
        <w:rPr>
          <w:rFonts w:ascii="Times New Roman" w:hAnsi="Times New Roman" w:cs="Times New Roman"/>
          <w:i/>
          <w:iCs/>
        </w:rPr>
        <w:t>Try entering a number that is not in the menu, or a non-numeric character in the choice field to see this particular Pair in action.</w:t>
      </w:r>
      <w:r>
        <w:rPr>
          <w:rFonts w:ascii="Times New Roman" w:hAnsi="Times New Roman" w:cs="Times New Roman"/>
        </w:rPr>
        <w:t>)</w:t>
      </w:r>
    </w:p>
    <w:p w14:paraId="032D42B1" w14:textId="1A53D83D" w:rsidR="00EC2127" w:rsidRDefault="00EC2127" w:rsidP="00F27600">
      <w:pPr>
        <w:ind w:left="360" w:firstLine="360"/>
        <w:rPr>
          <w:rFonts w:ascii="Times New Roman" w:hAnsi="Times New Roman" w:cs="Times New Roman"/>
        </w:rPr>
      </w:pPr>
      <w:r>
        <w:rPr>
          <w:rFonts w:ascii="Times New Roman" w:hAnsi="Times New Roman" w:cs="Times New Roman"/>
        </w:rPr>
        <w:t>The Pair class is polymorphic, allowing a pair of different arguments to be passed through the same constructor.</w:t>
      </w:r>
    </w:p>
    <w:p w14:paraId="1D9B64D8" w14:textId="4FBB9EBE" w:rsidR="00EC2127" w:rsidRDefault="00EC2127" w:rsidP="005C1394">
      <w:pPr>
        <w:ind w:left="360"/>
        <w:rPr>
          <w:rFonts w:ascii="Times New Roman" w:hAnsi="Times New Roman" w:cs="Times New Roman"/>
        </w:rPr>
      </w:pPr>
    </w:p>
    <w:p w14:paraId="6BC5B317" w14:textId="1A7471EB" w:rsidR="00F27600" w:rsidRDefault="00F27600" w:rsidP="005C1394">
      <w:pPr>
        <w:ind w:left="360"/>
        <w:rPr>
          <w:rFonts w:ascii="Times New Roman" w:hAnsi="Times New Roman" w:cs="Times New Roman"/>
        </w:rPr>
      </w:pPr>
    </w:p>
    <w:p w14:paraId="004301E4" w14:textId="25AC402D" w:rsidR="00F27600" w:rsidRDefault="00F27600" w:rsidP="005C1394">
      <w:pPr>
        <w:ind w:left="360"/>
        <w:rPr>
          <w:rFonts w:ascii="Times New Roman" w:hAnsi="Times New Roman" w:cs="Times New Roman"/>
        </w:rPr>
      </w:pPr>
    </w:p>
    <w:p w14:paraId="5C26C89A" w14:textId="77777777" w:rsidR="00F27600" w:rsidRDefault="00F27600" w:rsidP="005C1394">
      <w:pPr>
        <w:ind w:left="360"/>
        <w:rPr>
          <w:rFonts w:ascii="Times New Roman" w:hAnsi="Times New Roman" w:cs="Times New Roman"/>
        </w:rPr>
      </w:pPr>
    </w:p>
    <w:p w14:paraId="2D22CB2B" w14:textId="5ED62C63" w:rsidR="00EC2127" w:rsidRPr="00C02F13" w:rsidRDefault="00EC2127" w:rsidP="00EC2127">
      <w:pPr>
        <w:pStyle w:val="ListParagraph"/>
        <w:numPr>
          <w:ilvl w:val="0"/>
          <w:numId w:val="5"/>
        </w:numPr>
        <w:rPr>
          <w:rFonts w:ascii="Times New Roman" w:hAnsi="Times New Roman" w:cs="Times New Roman"/>
          <w:b/>
          <w:bCs/>
        </w:rPr>
      </w:pPr>
      <w:r>
        <w:rPr>
          <w:rFonts w:ascii="Times New Roman" w:hAnsi="Times New Roman" w:cs="Times New Roman"/>
          <w:b/>
          <w:bCs/>
        </w:rPr>
        <w:lastRenderedPageBreak/>
        <w:t>Encapsulation</w:t>
      </w:r>
    </w:p>
    <w:p w14:paraId="400579EA" w14:textId="75193018" w:rsidR="00EC2127" w:rsidRPr="00EC2127" w:rsidRDefault="00EC2127" w:rsidP="00F27600">
      <w:pPr>
        <w:ind w:left="360" w:firstLine="360"/>
        <w:rPr>
          <w:rFonts w:ascii="Times New Roman" w:hAnsi="Times New Roman" w:cs="Times New Roman"/>
        </w:rPr>
      </w:pPr>
      <w:r>
        <w:rPr>
          <w:rFonts w:ascii="Times New Roman" w:hAnsi="Times New Roman" w:cs="Times New Roman"/>
        </w:rPr>
        <w:t>Getters and Setters are</w:t>
      </w:r>
      <w:r w:rsidR="00F27600">
        <w:rPr>
          <w:rFonts w:ascii="Times New Roman" w:hAnsi="Times New Roman" w:cs="Times New Roman"/>
        </w:rPr>
        <w:t xml:space="preserve"> standard and can be found</w:t>
      </w:r>
      <w:r>
        <w:rPr>
          <w:rFonts w:ascii="Times New Roman" w:hAnsi="Times New Roman" w:cs="Times New Roman"/>
        </w:rPr>
        <w:t xml:space="preserve"> everywhere in the code, making sure that unwanted data changes will not accidentally occur, and that values will never take on an invalid format</w:t>
      </w:r>
      <w:r>
        <w:rPr>
          <w:rFonts w:ascii="Times New Roman" w:hAnsi="Times New Roman" w:cs="Times New Roman" w:hint="eastAsia"/>
        </w:rPr>
        <w:t>.</w:t>
      </w:r>
      <w:r>
        <w:rPr>
          <w:rFonts w:ascii="Times New Roman" w:hAnsi="Times New Roman" w:cs="Times New Roman"/>
        </w:rPr>
        <w:t xml:space="preserve"> An example would be</w:t>
      </w:r>
      <w:r w:rsidR="00F27600">
        <w:rPr>
          <w:rFonts w:ascii="Times New Roman" w:hAnsi="Times New Roman" w:cs="Times New Roman"/>
        </w:rPr>
        <w:t xml:space="preserve"> the Resident class. The sex of the resident, in particular, takes on the form of an integer ranging from 0-2 (0: MALE, 1: FEMALE, 2: OTHER). Without the use of a proper setter, it can be easily updated to a value that is outside the given range.</w:t>
      </w:r>
    </w:p>
    <w:p w14:paraId="05DAB152" w14:textId="77777777" w:rsidR="005C1394" w:rsidRPr="005C1394" w:rsidRDefault="005C1394" w:rsidP="005C1394">
      <w:pPr>
        <w:ind w:left="360"/>
        <w:rPr>
          <w:rFonts w:ascii="Times New Roman" w:hAnsi="Times New Roman" w:cs="Times New Roman"/>
        </w:rPr>
      </w:pPr>
    </w:p>
    <w:p w14:paraId="277C63B2" w14:textId="6A09794E" w:rsidR="005C1394" w:rsidRDefault="005C1394" w:rsidP="00C02F13">
      <w:pPr>
        <w:ind w:left="360"/>
        <w:rPr>
          <w:rFonts w:ascii="Times New Roman" w:hAnsi="Times New Roman" w:cs="Times New Roman"/>
        </w:rPr>
      </w:pPr>
    </w:p>
    <w:p w14:paraId="414E6846" w14:textId="1CEFCD4F" w:rsidR="00F27600" w:rsidRDefault="00F27600" w:rsidP="00F27600">
      <w:pPr>
        <w:rPr>
          <w:rFonts w:ascii="Times New Roman" w:hAnsi="Times New Roman" w:cs="Times New Roman"/>
          <w:b/>
          <w:bCs/>
          <w:sz w:val="26"/>
          <w:szCs w:val="26"/>
        </w:rPr>
      </w:pPr>
      <w:r w:rsidRPr="00D32959">
        <w:rPr>
          <w:rFonts w:ascii="Times New Roman" w:hAnsi="Times New Roman" w:cs="Times New Roman"/>
          <w:b/>
          <w:bCs/>
          <w:sz w:val="26"/>
          <w:szCs w:val="26"/>
        </w:rPr>
        <w:t>I</w:t>
      </w:r>
      <w:r>
        <w:rPr>
          <w:rFonts w:ascii="Times New Roman" w:hAnsi="Times New Roman" w:cs="Times New Roman"/>
          <w:b/>
          <w:bCs/>
          <w:sz w:val="26"/>
          <w:szCs w:val="26"/>
        </w:rPr>
        <w:t>I</w:t>
      </w:r>
      <w:r>
        <w:rPr>
          <w:rFonts w:ascii="Times New Roman" w:hAnsi="Times New Roman" w:cs="Times New Roman"/>
          <w:b/>
          <w:bCs/>
          <w:sz w:val="26"/>
          <w:szCs w:val="26"/>
        </w:rPr>
        <w:t>I</w:t>
      </w:r>
      <w:r w:rsidRPr="00D32959">
        <w:rPr>
          <w:rFonts w:ascii="Times New Roman" w:hAnsi="Times New Roman" w:cs="Times New Roman"/>
          <w:b/>
          <w:bCs/>
          <w:sz w:val="26"/>
          <w:szCs w:val="26"/>
        </w:rPr>
        <w:t xml:space="preserve">. </w:t>
      </w:r>
      <w:r>
        <w:rPr>
          <w:rFonts w:ascii="Times New Roman" w:hAnsi="Times New Roman" w:cs="Times New Roman"/>
          <w:b/>
          <w:bCs/>
          <w:sz w:val="26"/>
          <w:szCs w:val="26"/>
        </w:rPr>
        <w:t>Explanation of how OOP principles were applied</w:t>
      </w:r>
    </w:p>
    <w:p w14:paraId="087F96C8" w14:textId="5EF72720" w:rsidR="005C1394" w:rsidRDefault="00F27600" w:rsidP="00C02F13">
      <w:pPr>
        <w:ind w:left="360"/>
        <w:rPr>
          <w:rFonts w:ascii="Times New Roman" w:hAnsi="Times New Roman" w:cs="Times New Roman"/>
          <w:b/>
          <w:bCs/>
          <w:sz w:val="24"/>
          <w:szCs w:val="24"/>
        </w:rPr>
      </w:pPr>
      <w:r>
        <w:rPr>
          <w:rFonts w:ascii="Times New Roman" w:hAnsi="Times New Roman" w:cs="Times New Roman"/>
          <w:b/>
          <w:bCs/>
          <w:sz w:val="24"/>
          <w:szCs w:val="24"/>
        </w:rPr>
        <w:t xml:space="preserve">SDG 3: </w:t>
      </w:r>
      <w:r w:rsidRPr="00F27600">
        <w:rPr>
          <w:rFonts w:ascii="Times New Roman" w:hAnsi="Times New Roman" w:cs="Times New Roman"/>
          <w:b/>
          <w:bCs/>
          <w:sz w:val="24"/>
          <w:szCs w:val="24"/>
        </w:rPr>
        <w:t>Good Health and Well-being</w:t>
      </w:r>
    </w:p>
    <w:p w14:paraId="39C23CB8" w14:textId="4F2015C4" w:rsidR="00F27600" w:rsidRPr="00F27600" w:rsidRDefault="00F27600" w:rsidP="00F27600">
      <w:pPr>
        <w:ind w:left="360" w:firstLine="360"/>
        <w:rPr>
          <w:rFonts w:ascii="Times New Roman" w:hAnsi="Times New Roman" w:cs="Times New Roman"/>
        </w:rPr>
      </w:pPr>
      <w:r w:rsidRPr="00F27600">
        <w:rPr>
          <w:rFonts w:ascii="Times New Roman" w:hAnsi="Times New Roman" w:cs="Times New Roman"/>
        </w:rPr>
        <w:t>The program plays a</w:t>
      </w:r>
      <w:r>
        <w:rPr>
          <w:rFonts w:ascii="Times New Roman" w:hAnsi="Times New Roman" w:cs="Times New Roman"/>
        </w:rPr>
        <w:t xml:space="preserve">n important </w:t>
      </w:r>
      <w:r w:rsidRPr="00F27600">
        <w:rPr>
          <w:rFonts w:ascii="Times New Roman" w:hAnsi="Times New Roman" w:cs="Times New Roman"/>
        </w:rPr>
        <w:t xml:space="preserve">role in </w:t>
      </w:r>
      <w:r>
        <w:rPr>
          <w:rFonts w:ascii="Times New Roman" w:hAnsi="Times New Roman" w:cs="Times New Roman"/>
        </w:rPr>
        <w:t>optimizing</w:t>
      </w:r>
      <w:r w:rsidRPr="00F27600">
        <w:rPr>
          <w:rFonts w:ascii="Times New Roman" w:hAnsi="Times New Roman" w:cs="Times New Roman"/>
        </w:rPr>
        <w:t xml:space="preserve"> clinic operations by managing schedules, ensuring that appointments are organized efficiently. It allows the clinic staff to create and track appointments, reducing scheduling conflicts and improving patient flow. By integrating these functions, the system ensures a smoother daily operation, enabling the clinic to provide timely care to patients.</w:t>
      </w:r>
    </w:p>
    <w:p w14:paraId="4AA4E25F" w14:textId="5398D358" w:rsidR="00F27600" w:rsidRDefault="00F27600" w:rsidP="00F27600">
      <w:pPr>
        <w:ind w:left="360" w:firstLine="360"/>
        <w:rPr>
          <w:rFonts w:ascii="Times New Roman" w:hAnsi="Times New Roman" w:cs="Times New Roman"/>
        </w:rPr>
      </w:pPr>
      <w:r w:rsidRPr="00F27600">
        <w:rPr>
          <w:rFonts w:ascii="Times New Roman" w:hAnsi="Times New Roman" w:cs="Times New Roman"/>
        </w:rPr>
        <w:t>Additionally, the program's ability to create and manage resident records integrates directly into the clinic's operational workflow. By linking patient information with their appointment schedules, the system helps maintain comprehensive records that are easily accessible to medical staff. This integration not only improves administrative efficiency but also supports better patient care by keeping all necessary details in one centralized location.</w:t>
      </w:r>
    </w:p>
    <w:p w14:paraId="3057A910" w14:textId="53B02E5B" w:rsidR="00F27600" w:rsidRDefault="00F27600" w:rsidP="00F27600">
      <w:pPr>
        <w:rPr>
          <w:rFonts w:ascii="Times New Roman" w:hAnsi="Times New Roman" w:cs="Times New Roman"/>
        </w:rPr>
      </w:pPr>
    </w:p>
    <w:p w14:paraId="28EF2EDA" w14:textId="7AE53A35" w:rsidR="00E75417" w:rsidRDefault="00E75417" w:rsidP="00F27600">
      <w:pPr>
        <w:rPr>
          <w:rFonts w:ascii="Times New Roman" w:hAnsi="Times New Roman" w:cs="Times New Roman"/>
        </w:rPr>
      </w:pPr>
    </w:p>
    <w:p w14:paraId="46F6FB5D" w14:textId="0C15FF39" w:rsidR="00E75417" w:rsidRDefault="00E75417" w:rsidP="00F27600">
      <w:pPr>
        <w:rPr>
          <w:rFonts w:ascii="Times New Roman" w:hAnsi="Times New Roman" w:cs="Times New Roman"/>
        </w:rPr>
      </w:pPr>
    </w:p>
    <w:p w14:paraId="42ECD86B" w14:textId="133748E1" w:rsidR="00E75417" w:rsidRDefault="00E75417" w:rsidP="00F27600">
      <w:pPr>
        <w:rPr>
          <w:rFonts w:ascii="Times New Roman" w:hAnsi="Times New Roman" w:cs="Times New Roman"/>
        </w:rPr>
      </w:pPr>
    </w:p>
    <w:p w14:paraId="4AF3A891" w14:textId="0096B1CC" w:rsidR="00E75417" w:rsidRDefault="00E75417" w:rsidP="00F27600">
      <w:pPr>
        <w:rPr>
          <w:rFonts w:ascii="Times New Roman" w:hAnsi="Times New Roman" w:cs="Times New Roman"/>
        </w:rPr>
      </w:pPr>
    </w:p>
    <w:p w14:paraId="302FA0E6" w14:textId="2E3C5D77" w:rsidR="00E75417" w:rsidRDefault="00E75417" w:rsidP="00F27600">
      <w:pPr>
        <w:rPr>
          <w:rFonts w:ascii="Times New Roman" w:hAnsi="Times New Roman" w:cs="Times New Roman"/>
        </w:rPr>
      </w:pPr>
    </w:p>
    <w:p w14:paraId="5CDA6F44" w14:textId="42EB5B68" w:rsidR="00E75417" w:rsidRDefault="00E75417" w:rsidP="00F27600">
      <w:pPr>
        <w:rPr>
          <w:rFonts w:ascii="Times New Roman" w:hAnsi="Times New Roman" w:cs="Times New Roman"/>
        </w:rPr>
      </w:pPr>
    </w:p>
    <w:p w14:paraId="5A1E82E4" w14:textId="5F90440F" w:rsidR="00E75417" w:rsidRDefault="00E75417" w:rsidP="00F27600">
      <w:pPr>
        <w:rPr>
          <w:rFonts w:ascii="Times New Roman" w:hAnsi="Times New Roman" w:cs="Times New Roman"/>
        </w:rPr>
      </w:pPr>
    </w:p>
    <w:p w14:paraId="3C8FEE7B" w14:textId="78BCC843" w:rsidR="00E75417" w:rsidRDefault="00E75417" w:rsidP="00F27600">
      <w:pPr>
        <w:rPr>
          <w:rFonts w:ascii="Times New Roman" w:hAnsi="Times New Roman" w:cs="Times New Roman"/>
        </w:rPr>
      </w:pPr>
    </w:p>
    <w:p w14:paraId="7D5B9B89" w14:textId="3E6AD7DF" w:rsidR="00E75417" w:rsidRDefault="00E75417" w:rsidP="00F27600">
      <w:pPr>
        <w:rPr>
          <w:rFonts w:ascii="Times New Roman" w:hAnsi="Times New Roman" w:cs="Times New Roman"/>
        </w:rPr>
      </w:pPr>
    </w:p>
    <w:p w14:paraId="23E85EA7" w14:textId="248401F0" w:rsidR="00E75417" w:rsidRDefault="00E75417" w:rsidP="00F27600">
      <w:pPr>
        <w:rPr>
          <w:rFonts w:ascii="Times New Roman" w:hAnsi="Times New Roman" w:cs="Times New Roman"/>
        </w:rPr>
      </w:pPr>
    </w:p>
    <w:p w14:paraId="774B22C9" w14:textId="1882679E" w:rsidR="00E75417" w:rsidRDefault="00E75417" w:rsidP="00F27600">
      <w:pPr>
        <w:rPr>
          <w:rFonts w:ascii="Times New Roman" w:hAnsi="Times New Roman" w:cs="Times New Roman"/>
        </w:rPr>
      </w:pPr>
    </w:p>
    <w:p w14:paraId="5DCDCFC5" w14:textId="3BA89B53" w:rsidR="00E75417" w:rsidRDefault="00E75417" w:rsidP="00F27600">
      <w:pPr>
        <w:rPr>
          <w:rFonts w:ascii="Times New Roman" w:hAnsi="Times New Roman" w:cs="Times New Roman"/>
        </w:rPr>
      </w:pPr>
    </w:p>
    <w:p w14:paraId="4E5B8210" w14:textId="77777777" w:rsidR="00E75417" w:rsidRDefault="00E75417" w:rsidP="00F27600">
      <w:pPr>
        <w:rPr>
          <w:rFonts w:ascii="Times New Roman" w:hAnsi="Times New Roman" w:cs="Times New Roman"/>
        </w:rPr>
      </w:pPr>
    </w:p>
    <w:p w14:paraId="42758B3A" w14:textId="3D89AB35" w:rsidR="00F27600" w:rsidRDefault="00F27600" w:rsidP="00F27600">
      <w:pPr>
        <w:rPr>
          <w:rFonts w:ascii="Times New Roman" w:hAnsi="Times New Roman" w:cs="Times New Roman"/>
          <w:b/>
          <w:bCs/>
          <w:sz w:val="26"/>
          <w:szCs w:val="26"/>
        </w:rPr>
      </w:pPr>
      <w:r w:rsidRPr="00D32959">
        <w:rPr>
          <w:rFonts w:ascii="Times New Roman" w:hAnsi="Times New Roman" w:cs="Times New Roman"/>
          <w:b/>
          <w:bCs/>
          <w:sz w:val="26"/>
          <w:szCs w:val="26"/>
        </w:rPr>
        <w:lastRenderedPageBreak/>
        <w:t>I</w:t>
      </w:r>
      <w:r>
        <w:rPr>
          <w:rFonts w:ascii="Times New Roman" w:hAnsi="Times New Roman" w:cs="Times New Roman"/>
          <w:b/>
          <w:bCs/>
          <w:sz w:val="26"/>
          <w:szCs w:val="26"/>
        </w:rPr>
        <w:t>V</w:t>
      </w:r>
      <w:r w:rsidRPr="00D32959">
        <w:rPr>
          <w:rFonts w:ascii="Times New Roman" w:hAnsi="Times New Roman" w:cs="Times New Roman"/>
          <w:b/>
          <w:bCs/>
          <w:sz w:val="26"/>
          <w:szCs w:val="26"/>
        </w:rPr>
        <w:t xml:space="preserve">. </w:t>
      </w:r>
      <w:r>
        <w:rPr>
          <w:rFonts w:ascii="Times New Roman" w:hAnsi="Times New Roman" w:cs="Times New Roman"/>
          <w:b/>
          <w:bCs/>
          <w:sz w:val="26"/>
          <w:szCs w:val="26"/>
        </w:rPr>
        <w:t>Instructions for running the program</w:t>
      </w:r>
    </w:p>
    <w:p w14:paraId="326B0F4E" w14:textId="42394F57" w:rsidR="00F27600" w:rsidRDefault="00F27600" w:rsidP="00F27600">
      <w:pPr>
        <w:rPr>
          <w:rFonts w:ascii="Times New Roman" w:hAnsi="Times New Roman" w:cs="Times New Roman"/>
        </w:rPr>
      </w:pPr>
      <w:r>
        <w:rPr>
          <w:rFonts w:ascii="Times New Roman" w:hAnsi="Times New Roman" w:cs="Times New Roman"/>
        </w:rPr>
        <w:tab/>
      </w:r>
      <w:r>
        <w:rPr>
          <w:rFonts w:ascii="Times New Roman" w:hAnsi="Times New Roman" w:cs="Times New Roman"/>
        </w:rPr>
        <w:t>Note: this program is meant to be administrated by designated personnel. The administrator will receive patient information</w:t>
      </w:r>
      <w:r w:rsidR="00E75417">
        <w:rPr>
          <w:rFonts w:ascii="Times New Roman" w:hAnsi="Times New Roman" w:cs="Times New Roman"/>
        </w:rPr>
        <w:t xml:space="preserve"> documents</w:t>
      </w:r>
      <w:r>
        <w:rPr>
          <w:rFonts w:ascii="Times New Roman" w:hAnsi="Times New Roman" w:cs="Times New Roman"/>
        </w:rPr>
        <w:t>, records of vaccination, prescription or visit</w:t>
      </w:r>
      <w:r w:rsidR="00E75417">
        <w:rPr>
          <w:rFonts w:ascii="Times New Roman" w:hAnsi="Times New Roman" w:cs="Times New Roman"/>
        </w:rPr>
        <w:t>, and approved appointment documents, before they will enter the data into the program.</w:t>
      </w:r>
    </w:p>
    <w:p w14:paraId="75FE93B5" w14:textId="4ED85D9F" w:rsidR="00F27600" w:rsidRDefault="00E75417" w:rsidP="00F27600">
      <w:pPr>
        <w:rPr>
          <w:rFonts w:ascii="Times New Roman" w:hAnsi="Times New Roman" w:cs="Times New Roman"/>
        </w:rPr>
      </w:pPr>
      <w:r>
        <w:rPr>
          <w:rFonts w:ascii="Times New Roman" w:hAnsi="Times New Roman" w:cs="Times New Roman"/>
        </w:rPr>
        <w:t>Upon execution, the program immediately asks for authorization.</w:t>
      </w:r>
    </w:p>
    <w:p w14:paraId="19D6CEFF" w14:textId="0424C8BF" w:rsidR="00E75417" w:rsidRDefault="00E75417" w:rsidP="00F27600">
      <w:pPr>
        <w:rPr>
          <w:rFonts w:ascii="Times New Roman" w:hAnsi="Times New Roman" w:cs="Times New Roman"/>
        </w:rPr>
      </w:pPr>
      <w:r w:rsidRPr="00E75417">
        <w:rPr>
          <w:rFonts w:ascii="Times New Roman" w:hAnsi="Times New Roman" w:cs="Times New Roman"/>
        </w:rPr>
        <w:drawing>
          <wp:inline distT="0" distB="0" distL="0" distR="0" wp14:anchorId="4644CFEA" wp14:editId="58E92B08">
            <wp:extent cx="2495898" cy="752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5898" cy="752580"/>
                    </a:xfrm>
                    <a:prstGeom prst="rect">
                      <a:avLst/>
                    </a:prstGeom>
                  </pic:spPr>
                </pic:pic>
              </a:graphicData>
            </a:graphic>
          </wp:inline>
        </w:drawing>
      </w:r>
    </w:p>
    <w:p w14:paraId="1235FE03" w14:textId="3BB32AC2" w:rsidR="00E75417" w:rsidRDefault="00E75417" w:rsidP="00F27600">
      <w:pPr>
        <w:rPr>
          <w:rFonts w:ascii="Times New Roman" w:hAnsi="Times New Roman" w:cs="Times New Roman"/>
        </w:rPr>
      </w:pPr>
      <w:r>
        <w:rPr>
          <w:rFonts w:ascii="Times New Roman" w:hAnsi="Times New Roman" w:cs="Times New Roman"/>
        </w:rPr>
        <w:t>Once the user is authorized, they are brought to the main menu:</w:t>
      </w:r>
    </w:p>
    <w:p w14:paraId="637C1D61" w14:textId="27998185" w:rsidR="00E75417" w:rsidRDefault="00E75417" w:rsidP="00F27600">
      <w:pPr>
        <w:rPr>
          <w:rFonts w:ascii="Times New Roman" w:hAnsi="Times New Roman" w:cs="Times New Roman"/>
        </w:rPr>
      </w:pPr>
      <w:r w:rsidRPr="00E75417">
        <w:rPr>
          <w:rFonts w:ascii="Times New Roman" w:hAnsi="Times New Roman" w:cs="Times New Roman"/>
        </w:rPr>
        <w:drawing>
          <wp:inline distT="0" distB="0" distL="0" distR="0" wp14:anchorId="187186C9" wp14:editId="564C99AC">
            <wp:extent cx="3134162"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162" cy="1552792"/>
                    </a:xfrm>
                    <a:prstGeom prst="rect">
                      <a:avLst/>
                    </a:prstGeom>
                  </pic:spPr>
                </pic:pic>
              </a:graphicData>
            </a:graphic>
          </wp:inline>
        </w:drawing>
      </w:r>
    </w:p>
    <w:p w14:paraId="470A9FC3" w14:textId="3D901F68" w:rsidR="00E75417" w:rsidRDefault="00E75417" w:rsidP="00E75417">
      <w:pPr>
        <w:pStyle w:val="ListParagraph"/>
        <w:numPr>
          <w:ilvl w:val="0"/>
          <w:numId w:val="6"/>
        </w:numPr>
        <w:rPr>
          <w:rFonts w:ascii="Times New Roman" w:hAnsi="Times New Roman" w:cs="Times New Roman"/>
        </w:rPr>
      </w:pPr>
      <w:r w:rsidRPr="00E75417">
        <w:rPr>
          <w:rFonts w:ascii="Times New Roman" w:hAnsi="Times New Roman" w:cs="Times New Roman"/>
          <w:b/>
          <w:bCs/>
        </w:rPr>
        <w:t>Register Resident</w:t>
      </w:r>
      <w:r>
        <w:rPr>
          <w:rFonts w:ascii="Times New Roman" w:hAnsi="Times New Roman" w:cs="Times New Roman"/>
        </w:rPr>
        <w:t>: Initiates the process of resident registration. Make sure that the Resident’s full name, sex, and birthdate are ready.</w:t>
      </w:r>
    </w:p>
    <w:p w14:paraId="5D119E77" w14:textId="5AFE50F8" w:rsidR="00E75417" w:rsidRDefault="00E75417" w:rsidP="00E75417">
      <w:pPr>
        <w:pStyle w:val="ListParagraph"/>
        <w:numPr>
          <w:ilvl w:val="0"/>
          <w:numId w:val="6"/>
        </w:numPr>
        <w:rPr>
          <w:rFonts w:ascii="Times New Roman" w:hAnsi="Times New Roman" w:cs="Times New Roman"/>
        </w:rPr>
      </w:pPr>
      <w:r w:rsidRPr="00E75417">
        <w:rPr>
          <w:rFonts w:ascii="Times New Roman" w:hAnsi="Times New Roman" w:cs="Times New Roman"/>
          <w:b/>
          <w:bCs/>
        </w:rPr>
        <w:t>View Resident</w:t>
      </w:r>
      <w:r>
        <w:rPr>
          <w:rFonts w:ascii="Times New Roman" w:hAnsi="Times New Roman" w:cs="Times New Roman"/>
        </w:rPr>
        <w:t>: Shows the user an input field. Entering a Resident’s ID displays the Resident’s details in full.</w:t>
      </w:r>
    </w:p>
    <w:p w14:paraId="69750E63" w14:textId="659C1604" w:rsidR="00E75417" w:rsidRDefault="00E75417" w:rsidP="00E75417">
      <w:pPr>
        <w:pStyle w:val="ListParagraph"/>
        <w:numPr>
          <w:ilvl w:val="0"/>
          <w:numId w:val="6"/>
        </w:numPr>
        <w:rPr>
          <w:rFonts w:ascii="Times New Roman" w:hAnsi="Times New Roman" w:cs="Times New Roman"/>
        </w:rPr>
      </w:pPr>
      <w:r w:rsidRPr="00E75417">
        <w:rPr>
          <w:rFonts w:ascii="Times New Roman" w:hAnsi="Times New Roman" w:cs="Times New Roman"/>
          <w:b/>
          <w:bCs/>
        </w:rPr>
        <w:t>Residents</w:t>
      </w:r>
      <w:r>
        <w:rPr>
          <w:rFonts w:ascii="Times New Roman" w:hAnsi="Times New Roman" w:cs="Times New Roman"/>
        </w:rPr>
        <w:t>: Shows the entire list of Residents that are registered.</w:t>
      </w:r>
    </w:p>
    <w:p w14:paraId="5922065D" w14:textId="33901F97" w:rsidR="00E75417" w:rsidRDefault="00E75417" w:rsidP="00E75417">
      <w:pPr>
        <w:pStyle w:val="ListParagraph"/>
        <w:numPr>
          <w:ilvl w:val="0"/>
          <w:numId w:val="6"/>
        </w:numPr>
        <w:rPr>
          <w:rFonts w:ascii="Times New Roman" w:hAnsi="Times New Roman" w:cs="Times New Roman"/>
        </w:rPr>
      </w:pPr>
      <w:r w:rsidRPr="00E75417">
        <w:rPr>
          <w:rFonts w:ascii="Times New Roman" w:hAnsi="Times New Roman" w:cs="Times New Roman"/>
          <w:b/>
          <w:bCs/>
        </w:rPr>
        <w:t>Schedule Appointment</w:t>
      </w:r>
      <w:r>
        <w:rPr>
          <w:rFonts w:ascii="Times New Roman" w:hAnsi="Times New Roman" w:cs="Times New Roman"/>
        </w:rPr>
        <w:t>: Shows the schedule for up to five days’ time, along with how many appointment slots are open for each day. Open slots can be selected to create an appointment for a registered resident. Taken slots can be selected to mark them as completed, creating a visitation record.</w:t>
      </w:r>
    </w:p>
    <w:p w14:paraId="3B18AB0A" w14:textId="07AB9691" w:rsidR="00E75417" w:rsidRDefault="00E75417" w:rsidP="00E75417">
      <w:pPr>
        <w:pStyle w:val="ListParagraph"/>
        <w:numPr>
          <w:ilvl w:val="0"/>
          <w:numId w:val="6"/>
        </w:numPr>
        <w:rPr>
          <w:rFonts w:ascii="Times New Roman" w:hAnsi="Times New Roman" w:cs="Times New Roman"/>
        </w:rPr>
      </w:pPr>
      <w:r>
        <w:rPr>
          <w:rFonts w:ascii="Times New Roman" w:hAnsi="Times New Roman" w:cs="Times New Roman"/>
          <w:b/>
          <w:bCs/>
        </w:rPr>
        <w:t>View Schedule</w:t>
      </w:r>
      <w:r>
        <w:rPr>
          <w:rFonts w:ascii="Times New Roman" w:hAnsi="Times New Roman" w:cs="Times New Roman"/>
        </w:rPr>
        <w:t>: Shows the schedule for the day.</w:t>
      </w:r>
    </w:p>
    <w:p w14:paraId="5CBBF78A" w14:textId="03E666EF" w:rsidR="000D3060" w:rsidRDefault="000D3060" w:rsidP="000D3060">
      <w:pPr>
        <w:rPr>
          <w:rFonts w:ascii="Times New Roman" w:hAnsi="Times New Roman" w:cs="Times New Roman"/>
        </w:rPr>
      </w:pPr>
    </w:p>
    <w:p w14:paraId="39078D35" w14:textId="77777777" w:rsidR="000D3060" w:rsidRDefault="000D3060" w:rsidP="000D3060">
      <w:pPr>
        <w:rPr>
          <w:rFonts w:ascii="Times New Roman" w:hAnsi="Times New Roman" w:cs="Times New Roman"/>
        </w:rPr>
      </w:pPr>
    </w:p>
    <w:p w14:paraId="5E8B26E3" w14:textId="75DBBDC8" w:rsidR="000D3060" w:rsidRPr="000D3060" w:rsidRDefault="000D3060" w:rsidP="000D3060">
      <w:pPr>
        <w:rPr>
          <w:rFonts w:ascii="Times New Roman" w:hAnsi="Times New Roman" w:cs="Times New Roman"/>
          <w:b/>
          <w:bCs/>
        </w:rPr>
      </w:pPr>
      <w:r>
        <w:rPr>
          <w:rFonts w:ascii="Times New Roman" w:hAnsi="Times New Roman" w:cs="Times New Roman"/>
          <w:b/>
          <w:bCs/>
        </w:rPr>
        <w:t>Register Resident</w:t>
      </w:r>
    </w:p>
    <w:p w14:paraId="33AC2134" w14:textId="32CD13CA" w:rsidR="000D3060" w:rsidRPr="000D3060" w:rsidRDefault="000D3060" w:rsidP="000D3060">
      <w:pPr>
        <w:rPr>
          <w:rFonts w:ascii="Times New Roman" w:hAnsi="Times New Roman" w:cs="Times New Roman"/>
          <w:i/>
          <w:iCs/>
        </w:rPr>
      </w:pPr>
      <w:r w:rsidRPr="000D3060">
        <w:rPr>
          <w:rFonts w:ascii="Times New Roman" w:hAnsi="Times New Roman" w:cs="Times New Roman"/>
          <w:i/>
          <w:iCs/>
        </w:rPr>
        <w:t>Note: Pressing Enter while any field is empty will show this message. Subsequently entering “Y” will terminate the process. Entering anything else will allow you to continue where you left off.</w:t>
      </w:r>
    </w:p>
    <w:p w14:paraId="08DE0971" w14:textId="0A0C8D08" w:rsidR="000D3060" w:rsidRDefault="000D3060" w:rsidP="000D3060">
      <w:pPr>
        <w:rPr>
          <w:rFonts w:ascii="Times New Roman" w:hAnsi="Times New Roman" w:cs="Times New Roman"/>
        </w:rPr>
      </w:pPr>
      <w:r w:rsidRPr="000D3060">
        <w:rPr>
          <w:rFonts w:ascii="Times New Roman" w:hAnsi="Times New Roman" w:cs="Times New Roman"/>
        </w:rPr>
        <w:drawing>
          <wp:inline distT="0" distB="0" distL="0" distR="0" wp14:anchorId="6A70A924" wp14:editId="7F15A88F">
            <wp:extent cx="2124371" cy="4191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371" cy="419158"/>
                    </a:xfrm>
                    <a:prstGeom prst="rect">
                      <a:avLst/>
                    </a:prstGeom>
                  </pic:spPr>
                </pic:pic>
              </a:graphicData>
            </a:graphic>
          </wp:inline>
        </w:drawing>
      </w:r>
    </w:p>
    <w:p w14:paraId="1E8B2AA0" w14:textId="5BEEF0E0" w:rsidR="000D3060" w:rsidRDefault="000D3060" w:rsidP="000D3060">
      <w:pPr>
        <w:rPr>
          <w:rFonts w:ascii="Times New Roman" w:hAnsi="Times New Roman" w:cs="Times New Roman"/>
        </w:rPr>
      </w:pPr>
    </w:p>
    <w:p w14:paraId="789B966A" w14:textId="77777777" w:rsidR="000D3060" w:rsidRDefault="000D3060" w:rsidP="000D3060">
      <w:pPr>
        <w:rPr>
          <w:rFonts w:ascii="Times New Roman" w:hAnsi="Times New Roman" w:cs="Times New Roman"/>
        </w:rPr>
      </w:pPr>
    </w:p>
    <w:p w14:paraId="24B0D927" w14:textId="77777777" w:rsidR="000D3060" w:rsidRPr="000D3060" w:rsidRDefault="000D3060" w:rsidP="000D3060">
      <w:pPr>
        <w:rPr>
          <w:rFonts w:ascii="Times New Roman" w:hAnsi="Times New Roman" w:cs="Times New Roman"/>
        </w:rPr>
      </w:pPr>
      <w:r>
        <w:rPr>
          <w:rFonts w:ascii="Times New Roman" w:hAnsi="Times New Roman" w:cs="Times New Roman"/>
        </w:rPr>
        <w:lastRenderedPageBreak/>
        <w:t>The first fields will ask for the full name of the Resident, starting from the First Name, Middle Name, and finally, Last Name.</w:t>
      </w:r>
    </w:p>
    <w:p w14:paraId="1D10B307" w14:textId="71C0EE70" w:rsidR="000D3060" w:rsidRDefault="000D3060" w:rsidP="000D3060">
      <w:pPr>
        <w:rPr>
          <w:rFonts w:ascii="Times New Roman" w:hAnsi="Times New Roman" w:cs="Times New Roman"/>
        </w:rPr>
      </w:pPr>
      <w:r w:rsidRPr="000D3060">
        <w:rPr>
          <w:rFonts w:ascii="Times New Roman" w:hAnsi="Times New Roman" w:cs="Times New Roman"/>
        </w:rPr>
        <w:drawing>
          <wp:inline distT="0" distB="0" distL="0" distR="0" wp14:anchorId="0AEE64DC" wp14:editId="76A011E7">
            <wp:extent cx="2857899" cy="1047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1047896"/>
                    </a:xfrm>
                    <a:prstGeom prst="rect">
                      <a:avLst/>
                    </a:prstGeom>
                  </pic:spPr>
                </pic:pic>
              </a:graphicData>
            </a:graphic>
          </wp:inline>
        </w:drawing>
      </w:r>
    </w:p>
    <w:p w14:paraId="3D8E0D97" w14:textId="0F8F6AD4" w:rsidR="000D3060" w:rsidRDefault="000D3060" w:rsidP="000D3060">
      <w:pPr>
        <w:rPr>
          <w:rFonts w:ascii="Times New Roman" w:hAnsi="Times New Roman" w:cs="Times New Roman"/>
        </w:rPr>
      </w:pPr>
      <w:r>
        <w:rPr>
          <w:rFonts w:ascii="Times New Roman" w:hAnsi="Times New Roman" w:cs="Times New Roman"/>
        </w:rPr>
        <w:t>This is followed by this field, asking for a number which maps to either MALE, FEMALE, or OTHER.</w:t>
      </w:r>
      <w:r w:rsidR="00454843">
        <w:rPr>
          <w:rFonts w:ascii="Times New Roman" w:hAnsi="Times New Roman" w:cs="Times New Roman"/>
        </w:rPr>
        <w:t xml:space="preserve"> Entering a number outside the expected range will prompt cancellation.</w:t>
      </w:r>
    </w:p>
    <w:p w14:paraId="55F5B956" w14:textId="5F66A60B" w:rsidR="000D3060" w:rsidRDefault="000D3060" w:rsidP="000D3060">
      <w:pPr>
        <w:rPr>
          <w:rFonts w:ascii="Times New Roman" w:hAnsi="Times New Roman" w:cs="Times New Roman"/>
        </w:rPr>
      </w:pPr>
      <w:r w:rsidRPr="000D3060">
        <w:rPr>
          <w:rFonts w:ascii="Times New Roman" w:hAnsi="Times New Roman" w:cs="Times New Roman"/>
        </w:rPr>
        <w:drawing>
          <wp:inline distT="0" distB="0" distL="0" distR="0" wp14:anchorId="39ACA699" wp14:editId="2F801306">
            <wp:extent cx="2534004" cy="1133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004" cy="1133633"/>
                    </a:xfrm>
                    <a:prstGeom prst="rect">
                      <a:avLst/>
                    </a:prstGeom>
                  </pic:spPr>
                </pic:pic>
              </a:graphicData>
            </a:graphic>
          </wp:inline>
        </w:drawing>
      </w:r>
    </w:p>
    <w:p w14:paraId="7FFCDE2A" w14:textId="23DB603A" w:rsidR="000D3060" w:rsidRDefault="000D3060" w:rsidP="000D3060">
      <w:pPr>
        <w:rPr>
          <w:rFonts w:ascii="Times New Roman" w:hAnsi="Times New Roman" w:cs="Times New Roman"/>
        </w:rPr>
      </w:pPr>
      <w:r>
        <w:rPr>
          <w:rFonts w:ascii="Times New Roman" w:hAnsi="Times New Roman" w:cs="Times New Roman"/>
        </w:rPr>
        <w:t>Finally, the program asks for the Resident’s birthdate.</w:t>
      </w:r>
      <w:r w:rsidR="00454843">
        <w:rPr>
          <w:rFonts w:ascii="Times New Roman" w:hAnsi="Times New Roman" w:cs="Times New Roman"/>
        </w:rPr>
        <w:t xml:space="preserve"> </w:t>
      </w:r>
    </w:p>
    <w:p w14:paraId="4B56ED20" w14:textId="740B7C40" w:rsidR="000D3060" w:rsidRDefault="000D3060" w:rsidP="000D3060">
      <w:pPr>
        <w:rPr>
          <w:rFonts w:ascii="Times New Roman" w:hAnsi="Times New Roman" w:cs="Times New Roman"/>
        </w:rPr>
      </w:pPr>
      <w:r w:rsidRPr="000D3060">
        <w:rPr>
          <w:rFonts w:ascii="Times New Roman" w:hAnsi="Times New Roman" w:cs="Times New Roman"/>
        </w:rPr>
        <w:drawing>
          <wp:inline distT="0" distB="0" distL="0" distR="0" wp14:anchorId="446F394B" wp14:editId="79F5D6A6">
            <wp:extent cx="3077004" cy="160042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1600423"/>
                    </a:xfrm>
                    <a:prstGeom prst="rect">
                      <a:avLst/>
                    </a:prstGeom>
                  </pic:spPr>
                </pic:pic>
              </a:graphicData>
            </a:graphic>
          </wp:inline>
        </w:drawing>
      </w:r>
    </w:p>
    <w:p w14:paraId="77AA8D32" w14:textId="05EAA674" w:rsidR="00454843" w:rsidRDefault="00454843" w:rsidP="000D3060">
      <w:pPr>
        <w:rPr>
          <w:rFonts w:ascii="Times New Roman" w:hAnsi="Times New Roman" w:cs="Times New Roman"/>
        </w:rPr>
      </w:pPr>
      <w:r>
        <w:rPr>
          <w:rFonts w:ascii="Times New Roman" w:hAnsi="Times New Roman" w:cs="Times New Roman"/>
        </w:rPr>
        <w:t>Invalid dates will not be accepted, and will prompt the user to enter the date again.</w:t>
      </w:r>
    </w:p>
    <w:p w14:paraId="16007347" w14:textId="44B5653C" w:rsidR="00454843" w:rsidRDefault="00454843" w:rsidP="000D3060">
      <w:pPr>
        <w:rPr>
          <w:rFonts w:ascii="Times New Roman" w:hAnsi="Times New Roman" w:cs="Times New Roman"/>
        </w:rPr>
      </w:pPr>
      <w:r w:rsidRPr="00454843">
        <w:rPr>
          <w:rFonts w:ascii="Times New Roman" w:hAnsi="Times New Roman" w:cs="Times New Roman"/>
        </w:rPr>
        <w:drawing>
          <wp:inline distT="0" distB="0" distL="0" distR="0" wp14:anchorId="76BD8BF7" wp14:editId="60AF6B54">
            <wp:extent cx="2695951" cy="156231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5951" cy="1562318"/>
                    </a:xfrm>
                    <a:prstGeom prst="rect">
                      <a:avLst/>
                    </a:prstGeom>
                  </pic:spPr>
                </pic:pic>
              </a:graphicData>
            </a:graphic>
          </wp:inline>
        </w:drawing>
      </w:r>
    </w:p>
    <w:p w14:paraId="7DF981F7" w14:textId="5D233665" w:rsidR="00454843" w:rsidRDefault="00454843" w:rsidP="000D3060">
      <w:pPr>
        <w:rPr>
          <w:rFonts w:ascii="Times New Roman" w:hAnsi="Times New Roman" w:cs="Times New Roman"/>
        </w:rPr>
      </w:pPr>
    </w:p>
    <w:p w14:paraId="2AEA9656" w14:textId="04962C53" w:rsidR="006757BF" w:rsidRDefault="006757BF" w:rsidP="000D3060">
      <w:pPr>
        <w:rPr>
          <w:rFonts w:ascii="Times New Roman" w:hAnsi="Times New Roman" w:cs="Times New Roman"/>
        </w:rPr>
      </w:pPr>
    </w:p>
    <w:p w14:paraId="102F1FC8" w14:textId="7AE2F4E6" w:rsidR="006757BF" w:rsidRDefault="006757BF" w:rsidP="000D3060">
      <w:pPr>
        <w:rPr>
          <w:rFonts w:ascii="Times New Roman" w:hAnsi="Times New Roman" w:cs="Times New Roman"/>
        </w:rPr>
      </w:pPr>
    </w:p>
    <w:p w14:paraId="1C1A423A" w14:textId="24C9B081" w:rsidR="006757BF" w:rsidRPr="000D3060" w:rsidRDefault="006757BF" w:rsidP="006757BF">
      <w:pPr>
        <w:rPr>
          <w:rFonts w:ascii="Times New Roman" w:hAnsi="Times New Roman" w:cs="Times New Roman"/>
          <w:b/>
          <w:bCs/>
        </w:rPr>
      </w:pPr>
      <w:r>
        <w:rPr>
          <w:rFonts w:ascii="Times New Roman" w:hAnsi="Times New Roman" w:cs="Times New Roman"/>
          <w:b/>
          <w:bCs/>
        </w:rPr>
        <w:lastRenderedPageBreak/>
        <w:t>View Resident</w:t>
      </w:r>
    </w:p>
    <w:p w14:paraId="6FDA1310" w14:textId="3674240B" w:rsidR="006757BF" w:rsidRDefault="006757BF" w:rsidP="000D3060">
      <w:pPr>
        <w:rPr>
          <w:rFonts w:ascii="Times New Roman" w:hAnsi="Times New Roman" w:cs="Times New Roman"/>
          <w:i/>
          <w:iCs/>
        </w:rPr>
      </w:pPr>
      <w:r w:rsidRPr="000D3060">
        <w:rPr>
          <w:rFonts w:ascii="Times New Roman" w:hAnsi="Times New Roman" w:cs="Times New Roman"/>
          <w:i/>
          <w:iCs/>
        </w:rPr>
        <w:t>Note</w:t>
      </w:r>
      <w:r>
        <w:rPr>
          <w:rFonts w:ascii="Times New Roman" w:hAnsi="Times New Roman" w:cs="Times New Roman"/>
          <w:i/>
          <w:iCs/>
        </w:rPr>
        <w:t>: To exit this menu, press Enter while the field is empty. Then Enter ‘Y’ to terminate operation.</w:t>
      </w:r>
    </w:p>
    <w:p w14:paraId="20979C28" w14:textId="5C76A74A"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31C8F192" wp14:editId="04E83CF1">
            <wp:extent cx="3439005"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619211"/>
                    </a:xfrm>
                    <a:prstGeom prst="rect">
                      <a:avLst/>
                    </a:prstGeom>
                  </pic:spPr>
                </pic:pic>
              </a:graphicData>
            </a:graphic>
          </wp:inline>
        </w:drawing>
      </w:r>
    </w:p>
    <w:p w14:paraId="4EFCB57F" w14:textId="22563806" w:rsidR="006757BF" w:rsidRDefault="006757BF" w:rsidP="000D3060">
      <w:pPr>
        <w:rPr>
          <w:rFonts w:ascii="Times New Roman" w:hAnsi="Times New Roman" w:cs="Times New Roman"/>
        </w:rPr>
      </w:pPr>
      <w:r>
        <w:rPr>
          <w:rFonts w:ascii="Times New Roman" w:hAnsi="Times New Roman" w:cs="Times New Roman"/>
        </w:rPr>
        <w:t xml:space="preserve">To view a specific resident, enter the Resident’s ID. You may view the Residents and their IDs in the </w:t>
      </w:r>
      <w:r>
        <w:rPr>
          <w:rFonts w:ascii="Times New Roman" w:hAnsi="Times New Roman" w:cs="Times New Roman"/>
          <w:b/>
          <w:bCs/>
        </w:rPr>
        <w:t>Residents</w:t>
      </w:r>
      <w:r>
        <w:rPr>
          <w:rFonts w:ascii="Times New Roman" w:hAnsi="Times New Roman" w:cs="Times New Roman"/>
        </w:rPr>
        <w:t xml:space="preserve"> option in the main menu.</w:t>
      </w:r>
    </w:p>
    <w:p w14:paraId="60B00E5A" w14:textId="6F0D0104"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0991FDCB" wp14:editId="40C20A2C">
            <wp:extent cx="2200582" cy="40963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409632"/>
                    </a:xfrm>
                    <a:prstGeom prst="rect">
                      <a:avLst/>
                    </a:prstGeom>
                  </pic:spPr>
                </pic:pic>
              </a:graphicData>
            </a:graphic>
          </wp:inline>
        </w:drawing>
      </w:r>
    </w:p>
    <w:p w14:paraId="60ECD7C9" w14:textId="1CC5B786"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0C47D6F3" wp14:editId="3B0DD589">
            <wp:extent cx="3439005" cy="211484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2114845"/>
                    </a:xfrm>
                    <a:prstGeom prst="rect">
                      <a:avLst/>
                    </a:prstGeom>
                  </pic:spPr>
                </pic:pic>
              </a:graphicData>
            </a:graphic>
          </wp:inline>
        </w:drawing>
      </w:r>
    </w:p>
    <w:p w14:paraId="681E3F7B" w14:textId="5F4D9EB1" w:rsidR="006757BF" w:rsidRDefault="006757BF" w:rsidP="000D3060">
      <w:pPr>
        <w:rPr>
          <w:rFonts w:ascii="Times New Roman" w:hAnsi="Times New Roman" w:cs="Times New Roman"/>
        </w:rPr>
      </w:pPr>
      <w:r>
        <w:rPr>
          <w:rFonts w:ascii="Times New Roman" w:hAnsi="Times New Roman" w:cs="Times New Roman"/>
        </w:rPr>
        <w:t>The Log options show as follows:</w:t>
      </w:r>
    </w:p>
    <w:p w14:paraId="3FCDD26E" w14:textId="286CBAD5"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793CB200" wp14:editId="288599DF">
            <wp:extent cx="3181794" cy="97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971686"/>
                    </a:xfrm>
                    <a:prstGeom prst="rect">
                      <a:avLst/>
                    </a:prstGeom>
                  </pic:spPr>
                </pic:pic>
              </a:graphicData>
            </a:graphic>
          </wp:inline>
        </w:drawing>
      </w:r>
    </w:p>
    <w:p w14:paraId="6E484768" w14:textId="36B2815B"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47CEB986" wp14:editId="60B01282">
            <wp:extent cx="2333951" cy="80973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809738"/>
                    </a:xfrm>
                    <a:prstGeom prst="rect">
                      <a:avLst/>
                    </a:prstGeom>
                  </pic:spPr>
                </pic:pic>
              </a:graphicData>
            </a:graphic>
          </wp:inline>
        </w:drawing>
      </w:r>
    </w:p>
    <w:p w14:paraId="79196223" w14:textId="5DD6D000" w:rsidR="006757BF" w:rsidRDefault="006757BF" w:rsidP="000D3060">
      <w:pPr>
        <w:rPr>
          <w:rFonts w:ascii="Times New Roman" w:hAnsi="Times New Roman" w:cs="Times New Roman"/>
        </w:rPr>
      </w:pPr>
    </w:p>
    <w:p w14:paraId="14F67070" w14:textId="4D442365" w:rsidR="006757BF" w:rsidRDefault="006757BF" w:rsidP="000D3060">
      <w:pPr>
        <w:rPr>
          <w:rFonts w:ascii="Times New Roman" w:hAnsi="Times New Roman" w:cs="Times New Roman"/>
        </w:rPr>
      </w:pPr>
    </w:p>
    <w:p w14:paraId="4A0EC80F" w14:textId="341DD6A5" w:rsidR="006757BF" w:rsidRDefault="006757BF" w:rsidP="000D3060">
      <w:pPr>
        <w:rPr>
          <w:rFonts w:ascii="Times New Roman" w:hAnsi="Times New Roman" w:cs="Times New Roman"/>
        </w:rPr>
      </w:pPr>
    </w:p>
    <w:p w14:paraId="77C040B2" w14:textId="257ED4D1" w:rsidR="006757BF" w:rsidRDefault="006757BF" w:rsidP="000D3060">
      <w:pPr>
        <w:rPr>
          <w:rFonts w:ascii="Times New Roman" w:hAnsi="Times New Roman" w:cs="Times New Roman"/>
        </w:rPr>
      </w:pPr>
    </w:p>
    <w:p w14:paraId="0DB71BFD" w14:textId="77777777" w:rsidR="006757BF" w:rsidRDefault="006757BF" w:rsidP="000D3060">
      <w:pPr>
        <w:rPr>
          <w:rFonts w:ascii="Times New Roman" w:hAnsi="Times New Roman" w:cs="Times New Roman"/>
        </w:rPr>
      </w:pPr>
    </w:p>
    <w:p w14:paraId="1B24BC1F" w14:textId="3B225EAD" w:rsidR="006757BF" w:rsidRDefault="006757BF" w:rsidP="000D3060">
      <w:pPr>
        <w:rPr>
          <w:rFonts w:ascii="Times New Roman" w:hAnsi="Times New Roman" w:cs="Times New Roman"/>
        </w:rPr>
      </w:pPr>
      <w:r>
        <w:rPr>
          <w:rFonts w:ascii="Times New Roman" w:hAnsi="Times New Roman" w:cs="Times New Roman"/>
        </w:rPr>
        <w:lastRenderedPageBreak/>
        <w:t>With existing records, the View Records option will have something to show.</w:t>
      </w:r>
    </w:p>
    <w:p w14:paraId="3096DCBA" w14:textId="6CF3C9C2"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16D56188" wp14:editId="130B61C5">
            <wp:extent cx="3829584" cy="25911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2591162"/>
                    </a:xfrm>
                    <a:prstGeom prst="rect">
                      <a:avLst/>
                    </a:prstGeom>
                  </pic:spPr>
                </pic:pic>
              </a:graphicData>
            </a:graphic>
          </wp:inline>
        </w:drawing>
      </w:r>
    </w:p>
    <w:p w14:paraId="5F900086" w14:textId="77777777" w:rsidR="006757BF" w:rsidRDefault="006757BF" w:rsidP="000D3060">
      <w:pPr>
        <w:rPr>
          <w:rFonts w:ascii="Times New Roman" w:hAnsi="Times New Roman" w:cs="Times New Roman"/>
        </w:rPr>
      </w:pPr>
    </w:p>
    <w:p w14:paraId="28CA1E29" w14:textId="327107FF" w:rsidR="006757BF" w:rsidRDefault="006757BF" w:rsidP="006757BF">
      <w:pPr>
        <w:rPr>
          <w:rFonts w:ascii="Times New Roman" w:hAnsi="Times New Roman" w:cs="Times New Roman"/>
          <w:b/>
          <w:bCs/>
        </w:rPr>
      </w:pPr>
      <w:r>
        <w:rPr>
          <w:rFonts w:ascii="Times New Roman" w:hAnsi="Times New Roman" w:cs="Times New Roman"/>
          <w:b/>
          <w:bCs/>
        </w:rPr>
        <w:t>View Resident</w:t>
      </w:r>
    </w:p>
    <w:p w14:paraId="354C8A05" w14:textId="34498759" w:rsidR="006757BF" w:rsidRDefault="006757BF" w:rsidP="006757BF">
      <w:pPr>
        <w:rPr>
          <w:rFonts w:ascii="Times New Roman" w:hAnsi="Times New Roman" w:cs="Times New Roman"/>
        </w:rPr>
      </w:pPr>
      <w:r>
        <w:rPr>
          <w:rFonts w:ascii="Times New Roman" w:hAnsi="Times New Roman" w:cs="Times New Roman"/>
        </w:rPr>
        <w:t>This option simply shows a list of registered residents with their IDs</w:t>
      </w:r>
    </w:p>
    <w:p w14:paraId="178B8EA2" w14:textId="1967D008" w:rsidR="006757BF" w:rsidRDefault="006757BF" w:rsidP="000D3060">
      <w:pPr>
        <w:rPr>
          <w:rFonts w:ascii="Times New Roman" w:hAnsi="Times New Roman" w:cs="Times New Roman"/>
        </w:rPr>
      </w:pPr>
      <w:r w:rsidRPr="006757BF">
        <w:rPr>
          <w:rFonts w:ascii="Times New Roman" w:hAnsi="Times New Roman" w:cs="Times New Roman"/>
        </w:rPr>
        <w:drawing>
          <wp:inline distT="0" distB="0" distL="0" distR="0" wp14:anchorId="0F4CE9A2" wp14:editId="14ABAF11">
            <wp:extent cx="3543795"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3795" cy="1438476"/>
                    </a:xfrm>
                    <a:prstGeom prst="rect">
                      <a:avLst/>
                    </a:prstGeom>
                  </pic:spPr>
                </pic:pic>
              </a:graphicData>
            </a:graphic>
          </wp:inline>
        </w:drawing>
      </w:r>
    </w:p>
    <w:p w14:paraId="3EA486DE" w14:textId="53B020BE" w:rsidR="006757BF" w:rsidRDefault="0027727E" w:rsidP="000D3060">
      <w:pPr>
        <w:rPr>
          <w:rFonts w:ascii="Times New Roman" w:hAnsi="Times New Roman" w:cs="Times New Roman"/>
        </w:rPr>
      </w:pPr>
      <w:r>
        <w:rPr>
          <w:rFonts w:ascii="Times New Roman" w:hAnsi="Times New Roman" w:cs="Times New Roman"/>
        </w:rPr>
        <w:t xml:space="preserve">Note: </w:t>
      </w:r>
      <w:r w:rsidR="006757BF">
        <w:rPr>
          <w:rFonts w:ascii="Times New Roman" w:hAnsi="Times New Roman" w:cs="Times New Roman"/>
        </w:rPr>
        <w:t>These are</w:t>
      </w:r>
      <w:r>
        <w:rPr>
          <w:rFonts w:ascii="Times New Roman" w:hAnsi="Times New Roman" w:cs="Times New Roman"/>
        </w:rPr>
        <w:t xml:space="preserve"> only</w:t>
      </w:r>
      <w:r w:rsidR="006757BF">
        <w:rPr>
          <w:rFonts w:ascii="Times New Roman" w:hAnsi="Times New Roman" w:cs="Times New Roman"/>
        </w:rPr>
        <w:t xml:space="preserve"> example data</w:t>
      </w:r>
      <w:r>
        <w:rPr>
          <w:rFonts w:ascii="Times New Roman" w:hAnsi="Times New Roman" w:cs="Times New Roman"/>
        </w:rPr>
        <w:t xml:space="preserve">, automatically registered by the </w:t>
      </w:r>
      <w:proofErr w:type="gramStart"/>
      <w:r>
        <w:rPr>
          <w:rFonts w:ascii="Times New Roman" w:hAnsi="Times New Roman" w:cs="Times New Roman"/>
        </w:rPr>
        <w:t>Preload(</w:t>
      </w:r>
      <w:proofErr w:type="gramEnd"/>
      <w:r>
        <w:rPr>
          <w:rFonts w:ascii="Times New Roman" w:hAnsi="Times New Roman" w:cs="Times New Roman"/>
        </w:rPr>
        <w:t xml:space="preserve">) function in </w:t>
      </w:r>
      <w:r>
        <w:rPr>
          <w:rFonts w:ascii="Times New Roman" w:hAnsi="Times New Roman" w:cs="Times New Roman"/>
          <w:i/>
          <w:iCs/>
        </w:rPr>
        <w:t>App.java</w:t>
      </w:r>
      <w:r>
        <w:rPr>
          <w:rFonts w:ascii="Times New Roman" w:hAnsi="Times New Roman" w:cs="Times New Roman"/>
        </w:rPr>
        <w:t>. To turn it off, simply turn the invoke into a comment.</w:t>
      </w:r>
    </w:p>
    <w:p w14:paraId="26E4F988" w14:textId="241183F7" w:rsidR="0027727E" w:rsidRDefault="0027727E" w:rsidP="000D3060">
      <w:pPr>
        <w:rPr>
          <w:rFonts w:ascii="Times New Roman" w:hAnsi="Times New Roman" w:cs="Times New Roman"/>
        </w:rPr>
      </w:pPr>
    </w:p>
    <w:p w14:paraId="4F005FF7" w14:textId="14F2A2CC" w:rsidR="0027727E" w:rsidRDefault="0027727E" w:rsidP="000D3060">
      <w:pPr>
        <w:rPr>
          <w:rFonts w:ascii="Times New Roman" w:hAnsi="Times New Roman" w:cs="Times New Roman"/>
        </w:rPr>
      </w:pPr>
    </w:p>
    <w:p w14:paraId="3B5C1BB1" w14:textId="579F15E3" w:rsidR="0027727E" w:rsidRDefault="0027727E" w:rsidP="000D3060">
      <w:pPr>
        <w:rPr>
          <w:rFonts w:ascii="Times New Roman" w:hAnsi="Times New Roman" w:cs="Times New Roman"/>
        </w:rPr>
      </w:pPr>
    </w:p>
    <w:p w14:paraId="0D179556" w14:textId="5CC8BEFC" w:rsidR="0027727E" w:rsidRDefault="0027727E" w:rsidP="000D3060">
      <w:pPr>
        <w:rPr>
          <w:rFonts w:ascii="Times New Roman" w:hAnsi="Times New Roman" w:cs="Times New Roman"/>
        </w:rPr>
      </w:pPr>
    </w:p>
    <w:p w14:paraId="1C53B2F9" w14:textId="5205C3BC" w:rsidR="0027727E" w:rsidRDefault="0027727E" w:rsidP="000D3060">
      <w:pPr>
        <w:rPr>
          <w:rFonts w:ascii="Times New Roman" w:hAnsi="Times New Roman" w:cs="Times New Roman"/>
        </w:rPr>
      </w:pPr>
    </w:p>
    <w:p w14:paraId="4232F5DD" w14:textId="380EEEB6" w:rsidR="0027727E" w:rsidRDefault="0027727E" w:rsidP="000D3060">
      <w:pPr>
        <w:rPr>
          <w:rFonts w:ascii="Times New Roman" w:hAnsi="Times New Roman" w:cs="Times New Roman"/>
        </w:rPr>
      </w:pPr>
    </w:p>
    <w:p w14:paraId="2FE88446" w14:textId="06274833" w:rsidR="0027727E" w:rsidRDefault="0027727E" w:rsidP="000D3060">
      <w:pPr>
        <w:rPr>
          <w:rFonts w:ascii="Times New Roman" w:hAnsi="Times New Roman" w:cs="Times New Roman"/>
        </w:rPr>
      </w:pPr>
    </w:p>
    <w:p w14:paraId="2C098D0B" w14:textId="0574A189" w:rsidR="0027727E" w:rsidRDefault="0027727E" w:rsidP="000D3060">
      <w:pPr>
        <w:rPr>
          <w:rFonts w:ascii="Times New Roman" w:hAnsi="Times New Roman" w:cs="Times New Roman"/>
        </w:rPr>
      </w:pPr>
    </w:p>
    <w:p w14:paraId="6665C3A2" w14:textId="77777777" w:rsidR="0027727E" w:rsidRDefault="0027727E" w:rsidP="000D3060">
      <w:pPr>
        <w:rPr>
          <w:rFonts w:ascii="Times New Roman" w:hAnsi="Times New Roman" w:cs="Times New Roman"/>
        </w:rPr>
      </w:pPr>
    </w:p>
    <w:p w14:paraId="108A1D94" w14:textId="2C68BD22" w:rsidR="0027727E" w:rsidRDefault="0027727E" w:rsidP="000D3060">
      <w:pPr>
        <w:rPr>
          <w:rFonts w:ascii="Times New Roman" w:hAnsi="Times New Roman" w:cs="Times New Roman"/>
          <w:b/>
          <w:bCs/>
        </w:rPr>
      </w:pPr>
      <w:r>
        <w:rPr>
          <w:rFonts w:ascii="Times New Roman" w:hAnsi="Times New Roman" w:cs="Times New Roman"/>
          <w:b/>
          <w:bCs/>
        </w:rPr>
        <w:lastRenderedPageBreak/>
        <w:t>Schedule Appointment</w:t>
      </w:r>
    </w:p>
    <w:p w14:paraId="492C9B0A" w14:textId="690F06E6"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4858EAA5" wp14:editId="162E9ABB">
            <wp:extent cx="4163006" cy="1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3006" cy="1790950"/>
                    </a:xfrm>
                    <a:prstGeom prst="rect">
                      <a:avLst/>
                    </a:prstGeom>
                  </pic:spPr>
                </pic:pic>
              </a:graphicData>
            </a:graphic>
          </wp:inline>
        </w:drawing>
      </w:r>
    </w:p>
    <w:p w14:paraId="008898B9" w14:textId="27E5292E" w:rsidR="0027727E" w:rsidRDefault="0027727E" w:rsidP="000D3060">
      <w:pPr>
        <w:rPr>
          <w:rFonts w:ascii="Times New Roman" w:hAnsi="Times New Roman" w:cs="Times New Roman"/>
        </w:rPr>
      </w:pPr>
      <w:r>
        <w:rPr>
          <w:rFonts w:ascii="Times New Roman" w:hAnsi="Times New Roman" w:cs="Times New Roman"/>
        </w:rPr>
        <w:t>Shown are the clinic’s operating days. Since the date this documentation is written is December 7, 2024 (Saturday), the next open day is December 9 (Monday) and then the next four open days. Shown also are the open slots for each day. Selecting a day will bring the user to the Slot Appointment menu.</w:t>
      </w:r>
    </w:p>
    <w:p w14:paraId="005BFBD0" w14:textId="77777777"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00173102" wp14:editId="14BFDD04">
            <wp:extent cx="3991532" cy="209579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1532" cy="2095792"/>
                    </a:xfrm>
                    <a:prstGeom prst="rect">
                      <a:avLst/>
                    </a:prstGeom>
                  </pic:spPr>
                </pic:pic>
              </a:graphicData>
            </a:graphic>
          </wp:inline>
        </w:drawing>
      </w:r>
    </w:p>
    <w:p w14:paraId="1D698415" w14:textId="7DFD7AC6"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4157EB74" wp14:editId="64F09E80">
            <wp:extent cx="2962688" cy="144800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1448002"/>
                    </a:xfrm>
                    <a:prstGeom prst="rect">
                      <a:avLst/>
                    </a:prstGeom>
                  </pic:spPr>
                </pic:pic>
              </a:graphicData>
            </a:graphic>
          </wp:inline>
        </w:drawing>
      </w:r>
    </w:p>
    <w:p w14:paraId="73855CF5" w14:textId="77777777" w:rsidR="0027727E" w:rsidRDefault="0027727E" w:rsidP="000D3060">
      <w:pPr>
        <w:rPr>
          <w:rFonts w:ascii="Times New Roman" w:hAnsi="Times New Roman" w:cs="Times New Roman"/>
        </w:rPr>
      </w:pPr>
      <w:r>
        <w:rPr>
          <w:rFonts w:ascii="Times New Roman" w:hAnsi="Times New Roman" w:cs="Times New Roman"/>
        </w:rPr>
        <w:t xml:space="preserve">The program will ask for the Resident to be appointed the slot, and then a reason to be recorded for the Visitation log. Upon confirming, the slot will then become taken. </w:t>
      </w:r>
    </w:p>
    <w:p w14:paraId="289C4943" w14:textId="77777777" w:rsidR="0027727E" w:rsidRDefault="0027727E" w:rsidP="000D3060">
      <w:pPr>
        <w:rPr>
          <w:rFonts w:ascii="Times New Roman" w:hAnsi="Times New Roman" w:cs="Times New Roman"/>
        </w:rPr>
      </w:pPr>
    </w:p>
    <w:p w14:paraId="12F3C59A" w14:textId="77777777" w:rsidR="0027727E" w:rsidRDefault="0027727E" w:rsidP="000D3060">
      <w:pPr>
        <w:rPr>
          <w:rFonts w:ascii="Times New Roman" w:hAnsi="Times New Roman" w:cs="Times New Roman"/>
        </w:rPr>
      </w:pPr>
    </w:p>
    <w:p w14:paraId="1E37797B" w14:textId="77777777" w:rsidR="0027727E" w:rsidRDefault="0027727E" w:rsidP="000D3060">
      <w:pPr>
        <w:rPr>
          <w:rFonts w:ascii="Times New Roman" w:hAnsi="Times New Roman" w:cs="Times New Roman"/>
        </w:rPr>
      </w:pPr>
    </w:p>
    <w:p w14:paraId="0E6776FC" w14:textId="77777777" w:rsidR="0027727E" w:rsidRDefault="0027727E" w:rsidP="000D3060">
      <w:pPr>
        <w:rPr>
          <w:rFonts w:ascii="Times New Roman" w:hAnsi="Times New Roman" w:cs="Times New Roman"/>
        </w:rPr>
      </w:pPr>
    </w:p>
    <w:p w14:paraId="3CC1634A" w14:textId="324C6189" w:rsidR="0027727E" w:rsidRDefault="0027727E" w:rsidP="000D3060">
      <w:pPr>
        <w:rPr>
          <w:rFonts w:ascii="Times New Roman" w:hAnsi="Times New Roman" w:cs="Times New Roman"/>
        </w:rPr>
      </w:pPr>
      <w:r>
        <w:rPr>
          <w:rFonts w:ascii="Times New Roman" w:hAnsi="Times New Roman" w:cs="Times New Roman"/>
        </w:rPr>
        <w:lastRenderedPageBreak/>
        <w:t>Selecting it again will show the appointment details instead.</w:t>
      </w:r>
    </w:p>
    <w:p w14:paraId="0060FDF7" w14:textId="3746A341"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5FA8B470" wp14:editId="661F0D58">
            <wp:extent cx="3686689" cy="181952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689" cy="1819529"/>
                    </a:xfrm>
                    <a:prstGeom prst="rect">
                      <a:avLst/>
                    </a:prstGeom>
                  </pic:spPr>
                </pic:pic>
              </a:graphicData>
            </a:graphic>
          </wp:inline>
        </w:drawing>
      </w:r>
    </w:p>
    <w:p w14:paraId="2BF1D054" w14:textId="4A09F2A7" w:rsidR="0027727E" w:rsidRDefault="0027727E" w:rsidP="000D3060">
      <w:pPr>
        <w:rPr>
          <w:rFonts w:ascii="Times New Roman" w:hAnsi="Times New Roman" w:cs="Times New Roman"/>
        </w:rPr>
      </w:pPr>
      <w:r>
        <w:rPr>
          <w:rFonts w:ascii="Times New Roman" w:hAnsi="Times New Roman" w:cs="Times New Roman"/>
        </w:rPr>
        <w:t>By marking it as Completed, it will create a record for the Resident, which can be viewed anytime in the View Residents option.</w:t>
      </w:r>
    </w:p>
    <w:p w14:paraId="7AAEC5A2" w14:textId="6C304525"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1BABFF8C" wp14:editId="30774F77">
            <wp:extent cx="5001323"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1323" cy="276264"/>
                    </a:xfrm>
                    <a:prstGeom prst="rect">
                      <a:avLst/>
                    </a:prstGeom>
                  </pic:spPr>
                </pic:pic>
              </a:graphicData>
            </a:graphic>
          </wp:inline>
        </w:drawing>
      </w:r>
    </w:p>
    <w:p w14:paraId="12D99022" w14:textId="302CCC44" w:rsidR="0027727E" w:rsidRDefault="0027727E" w:rsidP="000D3060">
      <w:pPr>
        <w:rPr>
          <w:rFonts w:ascii="Times New Roman" w:hAnsi="Times New Roman" w:cs="Times New Roman"/>
        </w:rPr>
      </w:pPr>
      <w:r w:rsidRPr="0027727E">
        <w:rPr>
          <w:rFonts w:ascii="Times New Roman" w:hAnsi="Times New Roman" w:cs="Times New Roman"/>
        </w:rPr>
        <w:drawing>
          <wp:inline distT="0" distB="0" distL="0" distR="0" wp14:anchorId="0522D9A5" wp14:editId="25044737">
            <wp:extent cx="3200847" cy="114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847" cy="1143160"/>
                    </a:xfrm>
                    <a:prstGeom prst="rect">
                      <a:avLst/>
                    </a:prstGeom>
                  </pic:spPr>
                </pic:pic>
              </a:graphicData>
            </a:graphic>
          </wp:inline>
        </w:drawing>
      </w:r>
    </w:p>
    <w:p w14:paraId="41A52AE3" w14:textId="50EE666E" w:rsidR="0027727E" w:rsidRDefault="0027727E" w:rsidP="000D3060">
      <w:pPr>
        <w:rPr>
          <w:rFonts w:ascii="Times New Roman" w:hAnsi="Times New Roman" w:cs="Times New Roman"/>
        </w:rPr>
      </w:pPr>
    </w:p>
    <w:p w14:paraId="64DC7BDA" w14:textId="798837A1" w:rsidR="00B30731" w:rsidRDefault="00B30731" w:rsidP="000D3060">
      <w:pPr>
        <w:rPr>
          <w:rFonts w:ascii="Times New Roman" w:hAnsi="Times New Roman" w:cs="Times New Roman"/>
        </w:rPr>
      </w:pPr>
    </w:p>
    <w:p w14:paraId="79CB08BB" w14:textId="7D1AE7D7" w:rsidR="00B30731" w:rsidRDefault="00B30731" w:rsidP="000D3060">
      <w:pPr>
        <w:rPr>
          <w:rFonts w:ascii="Times New Roman" w:hAnsi="Times New Roman" w:cs="Times New Roman"/>
        </w:rPr>
      </w:pPr>
    </w:p>
    <w:p w14:paraId="0C3D1154" w14:textId="1DCE7E7D" w:rsidR="00B30731" w:rsidRDefault="00B30731" w:rsidP="000D3060">
      <w:pPr>
        <w:rPr>
          <w:rFonts w:ascii="Times New Roman" w:hAnsi="Times New Roman" w:cs="Times New Roman"/>
        </w:rPr>
      </w:pPr>
    </w:p>
    <w:p w14:paraId="15D73304" w14:textId="7BCCDD5E" w:rsidR="00B30731" w:rsidRDefault="00B30731" w:rsidP="000D3060">
      <w:pPr>
        <w:rPr>
          <w:rFonts w:ascii="Times New Roman" w:hAnsi="Times New Roman" w:cs="Times New Roman"/>
        </w:rPr>
      </w:pPr>
    </w:p>
    <w:p w14:paraId="7D5552D6" w14:textId="4D57C6F7" w:rsidR="00B30731" w:rsidRDefault="00B30731" w:rsidP="000D3060">
      <w:pPr>
        <w:rPr>
          <w:rFonts w:ascii="Times New Roman" w:hAnsi="Times New Roman" w:cs="Times New Roman"/>
        </w:rPr>
      </w:pPr>
    </w:p>
    <w:p w14:paraId="3B78C8DF" w14:textId="23BEF65E" w:rsidR="00B30731" w:rsidRDefault="00B30731" w:rsidP="000D3060">
      <w:pPr>
        <w:rPr>
          <w:rFonts w:ascii="Times New Roman" w:hAnsi="Times New Roman" w:cs="Times New Roman"/>
        </w:rPr>
      </w:pPr>
    </w:p>
    <w:p w14:paraId="6FFE4871" w14:textId="092DFE28" w:rsidR="00B30731" w:rsidRDefault="00B30731" w:rsidP="000D3060">
      <w:pPr>
        <w:rPr>
          <w:rFonts w:ascii="Times New Roman" w:hAnsi="Times New Roman" w:cs="Times New Roman"/>
        </w:rPr>
      </w:pPr>
    </w:p>
    <w:p w14:paraId="447BF59C" w14:textId="628A3A89" w:rsidR="00B30731" w:rsidRDefault="00B30731" w:rsidP="000D3060">
      <w:pPr>
        <w:rPr>
          <w:rFonts w:ascii="Times New Roman" w:hAnsi="Times New Roman" w:cs="Times New Roman"/>
        </w:rPr>
      </w:pPr>
    </w:p>
    <w:p w14:paraId="6BF483F1" w14:textId="1E769D27" w:rsidR="00B30731" w:rsidRDefault="00B30731" w:rsidP="000D3060">
      <w:pPr>
        <w:rPr>
          <w:rFonts w:ascii="Times New Roman" w:hAnsi="Times New Roman" w:cs="Times New Roman"/>
        </w:rPr>
      </w:pPr>
    </w:p>
    <w:p w14:paraId="4777AA86" w14:textId="54D5A9D9" w:rsidR="00B30731" w:rsidRDefault="00B30731" w:rsidP="000D3060">
      <w:pPr>
        <w:rPr>
          <w:rFonts w:ascii="Times New Roman" w:hAnsi="Times New Roman" w:cs="Times New Roman"/>
        </w:rPr>
      </w:pPr>
    </w:p>
    <w:p w14:paraId="23E1DB80" w14:textId="2AAE8608" w:rsidR="00B30731" w:rsidRDefault="00B30731" w:rsidP="000D3060">
      <w:pPr>
        <w:rPr>
          <w:rFonts w:ascii="Times New Roman" w:hAnsi="Times New Roman" w:cs="Times New Roman"/>
        </w:rPr>
      </w:pPr>
    </w:p>
    <w:p w14:paraId="0458B428" w14:textId="5A040E70" w:rsidR="00B30731" w:rsidRDefault="00B30731" w:rsidP="000D3060">
      <w:pPr>
        <w:rPr>
          <w:rFonts w:ascii="Times New Roman" w:hAnsi="Times New Roman" w:cs="Times New Roman"/>
        </w:rPr>
      </w:pPr>
    </w:p>
    <w:p w14:paraId="68AAC975" w14:textId="77777777" w:rsidR="00B30731" w:rsidRDefault="00B30731" w:rsidP="000D3060">
      <w:pPr>
        <w:rPr>
          <w:rFonts w:ascii="Times New Roman" w:hAnsi="Times New Roman" w:cs="Times New Roman"/>
        </w:rPr>
      </w:pPr>
    </w:p>
    <w:p w14:paraId="49FE5E73" w14:textId="57FF49A7" w:rsidR="0027727E" w:rsidRDefault="0027727E" w:rsidP="000D3060">
      <w:pPr>
        <w:rPr>
          <w:rFonts w:ascii="Times New Roman" w:hAnsi="Times New Roman" w:cs="Times New Roman"/>
          <w:b/>
          <w:bCs/>
        </w:rPr>
      </w:pPr>
      <w:r>
        <w:rPr>
          <w:rFonts w:ascii="Times New Roman" w:hAnsi="Times New Roman" w:cs="Times New Roman"/>
          <w:b/>
          <w:bCs/>
        </w:rPr>
        <w:lastRenderedPageBreak/>
        <w:t>View Schedule</w:t>
      </w:r>
    </w:p>
    <w:p w14:paraId="77B97ED4" w14:textId="719D2E47" w:rsidR="0027727E" w:rsidRDefault="0027727E" w:rsidP="000D3060">
      <w:pPr>
        <w:rPr>
          <w:rFonts w:ascii="Times New Roman" w:hAnsi="Times New Roman" w:cs="Times New Roman"/>
        </w:rPr>
      </w:pPr>
      <w:r>
        <w:rPr>
          <w:rFonts w:ascii="Times New Roman" w:hAnsi="Times New Roman" w:cs="Times New Roman"/>
        </w:rPr>
        <w:t>This option simply shows a more detailed schedule for the day.</w:t>
      </w:r>
    </w:p>
    <w:p w14:paraId="36053EB9" w14:textId="23C4FDEA" w:rsidR="0027727E" w:rsidRPr="0027727E" w:rsidRDefault="00B30731" w:rsidP="000D3060">
      <w:pPr>
        <w:rPr>
          <w:rFonts w:ascii="Times New Roman" w:hAnsi="Times New Roman" w:cs="Times New Roman"/>
        </w:rPr>
      </w:pPr>
      <w:r w:rsidRPr="00B30731">
        <w:rPr>
          <w:rFonts w:ascii="Times New Roman" w:hAnsi="Times New Roman" w:cs="Times New Roman"/>
        </w:rPr>
        <w:drawing>
          <wp:inline distT="0" distB="0" distL="0" distR="0" wp14:anchorId="574DC3F6" wp14:editId="5D6398EB">
            <wp:extent cx="4563112" cy="3715268"/>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3112" cy="3715268"/>
                    </a:xfrm>
                    <a:prstGeom prst="rect">
                      <a:avLst/>
                    </a:prstGeom>
                  </pic:spPr>
                </pic:pic>
              </a:graphicData>
            </a:graphic>
          </wp:inline>
        </w:drawing>
      </w:r>
    </w:p>
    <w:p w14:paraId="747B94FA" w14:textId="77777777" w:rsidR="0027727E" w:rsidRPr="0027727E" w:rsidRDefault="0027727E" w:rsidP="000D3060">
      <w:pPr>
        <w:rPr>
          <w:rFonts w:ascii="Times New Roman" w:hAnsi="Times New Roman" w:cs="Times New Roman"/>
        </w:rPr>
      </w:pPr>
    </w:p>
    <w:sectPr w:rsidR="0027727E" w:rsidRPr="0027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39F"/>
    <w:multiLevelType w:val="hybridMultilevel"/>
    <w:tmpl w:val="FD789F28"/>
    <w:lvl w:ilvl="0" w:tplc="D41A7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14291"/>
    <w:multiLevelType w:val="hybridMultilevel"/>
    <w:tmpl w:val="007E2948"/>
    <w:lvl w:ilvl="0" w:tplc="E90AE4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B796C"/>
    <w:multiLevelType w:val="hybridMultilevel"/>
    <w:tmpl w:val="D1761998"/>
    <w:lvl w:ilvl="0" w:tplc="95242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179DD"/>
    <w:multiLevelType w:val="hybridMultilevel"/>
    <w:tmpl w:val="8E0E164C"/>
    <w:lvl w:ilvl="0" w:tplc="483EEA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7127EF"/>
    <w:multiLevelType w:val="hybridMultilevel"/>
    <w:tmpl w:val="F5B0EFA8"/>
    <w:lvl w:ilvl="0" w:tplc="B6DA7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3199E"/>
    <w:multiLevelType w:val="hybridMultilevel"/>
    <w:tmpl w:val="6368E33E"/>
    <w:lvl w:ilvl="0" w:tplc="C27A6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854687">
    <w:abstractNumId w:val="0"/>
  </w:num>
  <w:num w:numId="2" w16cid:durableId="339701990">
    <w:abstractNumId w:val="1"/>
  </w:num>
  <w:num w:numId="3" w16cid:durableId="1970430379">
    <w:abstractNumId w:val="3"/>
  </w:num>
  <w:num w:numId="4" w16cid:durableId="279801895">
    <w:abstractNumId w:val="2"/>
  </w:num>
  <w:num w:numId="5" w16cid:durableId="1110592599">
    <w:abstractNumId w:val="5"/>
  </w:num>
  <w:num w:numId="6" w16cid:durableId="1217737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59"/>
    <w:rsid w:val="000D3060"/>
    <w:rsid w:val="0027727E"/>
    <w:rsid w:val="00454843"/>
    <w:rsid w:val="00467B5E"/>
    <w:rsid w:val="005C1394"/>
    <w:rsid w:val="006757BF"/>
    <w:rsid w:val="00B30731"/>
    <w:rsid w:val="00C02F13"/>
    <w:rsid w:val="00D32959"/>
    <w:rsid w:val="00E75417"/>
    <w:rsid w:val="00EC2127"/>
    <w:rsid w:val="00F27600"/>
    <w:rsid w:val="00F9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50FD"/>
  <w15:chartTrackingRefBased/>
  <w15:docId w15:val="{DE3591EF-30E5-448D-B5EA-2148214D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7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Jasiel Duran</dc:creator>
  <cp:keywords/>
  <dc:description/>
  <cp:lastModifiedBy>Jasiel Duran</cp:lastModifiedBy>
  <cp:revision>1</cp:revision>
  <dcterms:created xsi:type="dcterms:W3CDTF">2024-12-07T04:58:00Z</dcterms:created>
  <dcterms:modified xsi:type="dcterms:W3CDTF">2024-12-07T06:52:00Z</dcterms:modified>
</cp:coreProperties>
</file>