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left"/>
        <w:rPr>
          <w:rFonts w:ascii="Verdana" w:hAnsi="Verdana"/>
          <w:sz w:val="20"/>
          <w:u w:val="none"/>
        </w:rPr>
      </w:pPr>
    </w:p>
    <w:p>
      <w:pPr>
        <w:pStyle w:val="style62"/>
        <w:rPr>
          <w:rFonts w:ascii="Verdana" w:hAnsi="Verdana"/>
          <w:sz w:val="24"/>
          <w:szCs w:val="24"/>
          <w:u w:val="none"/>
        </w:rPr>
      </w:pPr>
    </w:p>
    <w:p>
      <w:pPr>
        <w:pStyle w:val="style0"/>
        <w:jc w:val="center"/>
        <w:rPr>
          <w:rFonts w:ascii="Verdana" w:cs="Calibri" w:hAnsi="Verdana"/>
          <w:b/>
          <w:sz w:val="28"/>
          <w:szCs w:val="28"/>
        </w:rPr>
      </w:pPr>
      <w:r>
        <w:rPr>
          <w:rFonts w:ascii="Verdana" w:hAnsi="Verdana"/>
          <w:b/>
          <w:noProof/>
          <w:sz w:val="28"/>
          <w:szCs w:val="28"/>
        </w:rPr>
        <w:t>Ms. Tejashree</w:t>
      </w:r>
      <w:r>
        <w:rPr>
          <w:rFonts w:ascii="Verdana" w:hAnsi="Verdana"/>
          <w:b/>
          <w:noProof/>
          <w:sz w:val="28"/>
          <w:szCs w:val="28"/>
        </w:rPr>
        <w:t xml:space="preserve"> Nagnath Shinde</w:t>
      </w:r>
    </w:p>
    <w:p>
      <w:pPr>
        <w:pStyle w:val="style0"/>
        <w:rPr>
          <w:rFonts w:ascii="Verdana" w:cs="Calibri" w:hAnsi="Verdana"/>
          <w:sz w:val="20"/>
          <w:szCs w:val="20"/>
        </w:rPr>
      </w:pPr>
      <w:r>
        <w:rPr>
          <w:rFonts w:ascii="Cambria" w:cs="Calibri" w:hAnsi="Cambria"/>
          <w:b/>
          <w:sz w:val="20"/>
          <w:szCs w:val="20"/>
        </w:rPr>
        <w:tab/>
      </w:r>
      <w:r>
        <w:rPr>
          <w:rFonts w:ascii="Cambria" w:cs="Calibri" w:hAnsi="Cambria"/>
          <w:b/>
          <w:sz w:val="20"/>
          <w:szCs w:val="20"/>
        </w:rPr>
        <w:tab/>
      </w:r>
      <w:r>
        <w:rPr>
          <w:rFonts w:ascii="Cambria" w:cs="Calibri" w:hAnsi="Cambria"/>
          <w:b/>
          <w:sz w:val="20"/>
          <w:szCs w:val="20"/>
        </w:rPr>
        <w:t xml:space="preserve"> </w:t>
      </w:r>
      <w:r>
        <w:rPr>
          <w:rFonts w:ascii="Cambria" w:cs="Calibri" w:hAnsi="Cambria"/>
          <w:b/>
          <w:sz w:val="20"/>
          <w:szCs w:val="20"/>
        </w:rPr>
        <w:tab/>
      </w:r>
      <w:r>
        <w:rPr>
          <w:rFonts w:ascii="Cambria" w:cs="Calibri" w:hAnsi="Cambria"/>
          <w:b/>
          <w:sz w:val="20"/>
          <w:szCs w:val="20"/>
        </w:rPr>
        <w:t xml:space="preserve">                    </w:t>
      </w:r>
      <w:r>
        <w:rPr>
          <w:rFonts w:ascii="Cambria" w:cs="Calibri" w:hAnsi="Cambria"/>
          <w:b/>
          <w:sz w:val="20"/>
          <w:szCs w:val="20"/>
        </w:rPr>
        <w:t xml:space="preserve">   </w:t>
      </w:r>
      <w:r>
        <w:rPr>
          <w:rFonts w:ascii="Verdana" w:cs="Calibri" w:hAnsi="Verdana"/>
          <w:b/>
          <w:sz w:val="20"/>
          <w:szCs w:val="20"/>
        </w:rPr>
        <w:t>P</w:t>
      </w:r>
      <w:r>
        <w:rPr>
          <w:rFonts w:ascii="Verdana" w:cs="Calibri" w:hAnsi="Verdana"/>
          <w:b/>
          <w:sz w:val="20"/>
          <w:szCs w:val="20"/>
        </w:rPr>
        <w:t>hone: +91-</w:t>
      </w:r>
      <w:r>
        <w:rPr>
          <w:rFonts w:cs="Calibri" w:hAnsi="Verdana"/>
          <w:b/>
          <w:sz w:val="20"/>
          <w:szCs w:val="20"/>
          <w:lang w:val="en-US"/>
        </w:rPr>
        <w:t xml:space="preserve"> 7620415616</w:t>
      </w:r>
      <w:r>
        <w:rPr>
          <w:rFonts w:cs="Calibri" w:hAnsi="Verdana"/>
          <w:b/>
          <w:sz w:val="20"/>
          <w:szCs w:val="20"/>
          <w:lang w:val="en-US"/>
        </w:rPr>
        <w:t>/</w:t>
      </w:r>
      <w:r>
        <w:rPr>
          <w:rFonts w:cs="Calibri" w:hAnsi="Verdana"/>
          <w:b/>
          <w:sz w:val="20"/>
          <w:szCs w:val="20"/>
          <w:lang w:val="en-US"/>
        </w:rPr>
        <w:t xml:space="preserve"> </w:t>
      </w:r>
      <w:r>
        <w:rPr>
          <w:rFonts w:cs="Calibri" w:hAnsi="Verdana"/>
          <w:b/>
          <w:sz w:val="20"/>
          <w:szCs w:val="20"/>
          <w:lang w:val="en-US"/>
        </w:rPr>
        <w:t>7769823959</w:t>
      </w:r>
    </w:p>
    <w:p>
      <w:pPr>
        <w:pStyle w:val="style0"/>
        <w:ind w:left="2880" w:firstLineChars="200"/>
        <w:rPr>
          <w:rFonts w:ascii="Verdana" w:cs="Calibri" w:hAnsi="Verdana"/>
          <w:sz w:val="20"/>
          <w:szCs w:val="20"/>
        </w:rPr>
      </w:pPr>
      <w:r>
        <w:rPr>
          <w:rFonts w:cs="Calibri" w:hAnsi="Verdana"/>
          <w:b/>
          <w:sz w:val="20"/>
          <w:szCs w:val="20"/>
          <w:lang w:val="en-US"/>
        </w:rPr>
        <w:t>Email Id</w:t>
      </w:r>
      <w:r>
        <w:rPr>
          <w:rFonts w:ascii="Verdana" w:cs="Calibri" w:hAnsi="Verdana"/>
          <w:b/>
          <w:sz w:val="20"/>
          <w:szCs w:val="20"/>
        </w:rPr>
        <w:t xml:space="preserve">: </w:t>
      </w:r>
      <w:r>
        <w:rPr>
          <w:rFonts w:ascii="Verdana" w:cs="Calibri" w:hAnsi="Verdana"/>
          <w:b/>
          <w:sz w:val="20"/>
          <w:szCs w:val="20"/>
        </w:rPr>
        <w:t>tejusn28gmail.com</w:t>
      </w:r>
    </w:p>
    <w:p>
      <w:pPr>
        <w:pStyle w:val="style4097"/>
        <w:pBdr>
          <w:bottom w:val="single" w:sz="4" w:space="1" w:color="auto"/>
        </w:pBdr>
        <w:tabs>
          <w:tab w:val="left" w:leader="none" w:pos="6930"/>
        </w:tabs>
        <w:rPr>
          <w:rFonts w:ascii="Cambria" w:cs="Calibri" w:hAnsi="Cambria"/>
          <w:sz w:val="20"/>
          <w:szCs w:val="20"/>
        </w:rPr>
      </w:pPr>
      <w:r>
        <w:rPr>
          <w:rFonts w:ascii="Cambria" w:cs="Calibri" w:hAnsi="Cambria"/>
          <w:sz w:val="20"/>
          <w:szCs w:val="20"/>
        </w:rPr>
        <w:tab/>
      </w:r>
    </w:p>
    <w:p>
      <w:pPr>
        <w:pStyle w:val="style0"/>
        <w:ind w:left="720"/>
        <w:jc w:val="left"/>
        <w:rPr>
          <w:rFonts w:ascii="Verdana" w:cs="Calibri" w:hAnsi="Verdana"/>
          <w:b/>
          <w:sz w:val="20"/>
          <w:szCs w:val="20"/>
        </w:rPr>
      </w:pPr>
      <w:r>
        <w:rPr>
          <w:rFonts w:ascii="Verdana" w:cs="Calibri" w:hAnsi="Verdana"/>
          <w:b/>
          <w:sz w:val="20"/>
          <w:szCs w:val="20"/>
        </w:rPr>
        <w:t xml:space="preserve">                                                        </w:t>
      </w:r>
      <w:r>
        <w:rPr>
          <w:rFonts w:ascii="Verdana" w:cs="Calibri" w:hAnsi="Verdana"/>
          <w:b/>
          <w:sz w:val="20"/>
          <w:szCs w:val="20"/>
        </w:rPr>
        <w:t xml:space="preserve"> Computer </w:t>
      </w:r>
      <w:r>
        <w:rPr>
          <w:rFonts w:ascii="Verdana" w:cs="Calibri" w:hAnsi="Verdana"/>
          <w:b/>
          <w:sz w:val="20"/>
          <w:szCs w:val="20"/>
        </w:rPr>
        <w:t>Science</w:t>
      </w:r>
      <w:r>
        <w:rPr>
          <w:rFonts w:ascii="Verdana" w:cs="Calibri" w:hAnsi="Verdana"/>
          <w:b/>
          <w:sz w:val="20"/>
          <w:szCs w:val="20"/>
        </w:rPr>
        <w:t xml:space="preserve"> Engineering </w:t>
      </w:r>
    </w:p>
    <w:p>
      <w:pPr>
        <w:pStyle w:val="style0"/>
        <w:ind w:left="2880" w:firstLine="720"/>
        <w:rPr>
          <w:rFonts w:ascii="Verdana" w:cs="Calibri" w:hAnsi="Verdana"/>
          <w:sz w:val="20"/>
          <w:szCs w:val="20"/>
        </w:rPr>
      </w:pPr>
    </w:p>
    <w:p>
      <w:pPr>
        <w:pStyle w:val="style0"/>
        <w:rPr>
          <w:rFonts w:ascii="Verdana" w:cs="Calibri" w:hAnsi="Verdana"/>
          <w:b/>
          <w:sz w:val="20"/>
          <w:szCs w:val="20"/>
        </w:rPr>
      </w:pPr>
    </w:p>
    <w:p>
      <w:pPr>
        <w:pStyle w:val="style0"/>
        <w:jc w:val="center"/>
        <w:rPr>
          <w:rFonts w:ascii="Verdana" w:cs="Calibri" w:hAnsi="Verdana"/>
          <w:sz w:val="20"/>
          <w:szCs w:val="20"/>
        </w:rPr>
      </w:pPr>
      <w:r>
        <w:rPr>
          <w:rFonts w:ascii="Cambria" w:eastAsia="Cambria" w:hAnsi="Cambria"/>
          <w:sz w:val="20"/>
          <w:szCs w:val="20"/>
        </w:rPr>
        <w:t>Proficient in design commercials and business website for clients according to the requirements</w:t>
      </w:r>
      <w:r>
        <w:rPr>
          <w:rFonts w:ascii="Cambria" w:eastAsia="Cambria" w:hAnsi="Cambria"/>
          <w:sz w:val="20"/>
          <w:szCs w:val="20"/>
        </w:rPr>
        <w:t>.</w:t>
      </w:r>
    </w:p>
    <w:p>
      <w:pPr>
        <w:pStyle w:val="style0"/>
        <w:rPr>
          <w:rFonts w:ascii="Verdana" w:hAnsi="Verdana"/>
          <w:b/>
          <w:bCs/>
          <w:noProof/>
          <w:sz w:val="20"/>
          <w:szCs w:val="20"/>
          <w:lang w:val="en-IN" w:eastAsia="en-IN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      </w:t>
      </w:r>
      <w:r>
        <w:rPr>
          <w:rFonts w:ascii="Verdana" w:hAnsi="Verdana"/>
          <w:b/>
          <w:bCs/>
          <w:noProof/>
          <w:sz w:val="20"/>
          <w:szCs w:val="20"/>
          <w:lang w:val="en-IN" w:eastAsia="en-IN"/>
        </w:rPr>
        <w:pict>
          <v:line id="1026" stroked="t" from="0.0pt,7.6pt" to="486.0pt,7.6pt" style="position:absolute;z-index:2;mso-position-horizontal-relative:text;mso-position-vertical-relative:text;mso-width-relative:page;mso-height-relative:page;mso-wrap-distance-left:0.0pt;mso-wrap-distance-right:0.0pt;visibility:visible;">
            <v:fill/>
          </v:line>
        </w:pict>
      </w:r>
      <w:r>
        <w:rPr>
          <w:rFonts w:ascii="Verdana" w:hAnsi="Verdana"/>
          <w:b/>
          <w:bCs/>
          <w:noProof/>
          <w:sz w:val="20"/>
          <w:szCs w:val="20"/>
          <w:lang w:val="en-IN" w:eastAsia="en-IN"/>
        </w:rPr>
        <w:t xml:space="preserve">                                                         </w:t>
      </w:r>
    </w:p>
    <w:p>
      <w:pPr>
        <w:pStyle w:val="style0"/>
        <w:rPr>
          <w:rFonts w:ascii="Verdana" w:hAnsi="Verdana"/>
          <w:b/>
          <w:bCs/>
          <w:noProof/>
          <w:sz w:val="20"/>
          <w:szCs w:val="20"/>
          <w:lang w:val="en-IN"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</w:tblGrid>
      <w:tr>
        <w:trPr>
          <w:trHeight w:val="280" w:hRule="atLeast"/>
        </w:trPr>
        <w:tc>
          <w:tcPr>
            <w:tcW w:w="22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0"/>
                <w:u w:val="single"/>
                <w:lang w:val="en-IN" w:eastAsia="en-IN"/>
              </w:rPr>
              <w:t>Objective:</w:t>
            </w:r>
            <w:r>
              <w:rPr>
                <w:rFonts w:ascii="Verdana" w:hAnsi="Verdana"/>
                <w:bCs/>
                <w:sz w:val="20"/>
                <w:szCs w:val="20"/>
                <w:u w:val="single"/>
              </w:rPr>
              <w:t xml:space="preserve"> </w:t>
            </w:r>
          </w:p>
        </w:tc>
      </w:tr>
    </w:tbl>
    <w:p>
      <w:pPr>
        <w:pStyle w:val="style0"/>
        <w:rPr>
          <w:rFonts w:ascii="Verdana" w:hAnsi="Verdana"/>
          <w:b/>
          <w:bCs/>
          <w:noProof/>
          <w:sz w:val="20"/>
          <w:szCs w:val="20"/>
          <w:lang w:val="en-IN" w:eastAsia="en-IN"/>
        </w:rPr>
      </w:pPr>
    </w:p>
    <w:p>
      <w:pPr>
        <w:pStyle w:val="style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To work for a progressive organization in a highly motivating environment that provides the best opportunities to grow and utilize my potential to the fullest to achieve the organization’s goal.</w:t>
      </w:r>
    </w:p>
    <w:p>
      <w:pPr>
        <w:pStyle w:val="style0"/>
        <w:spacing w:lineRule="auto" w:line="360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332"/>
        <w:gridCol w:w="5868"/>
      </w:tblGrid>
      <w:tr>
        <w:trPr>
          <w:gridAfter w:val="1"/>
          <w:wAfter w:w="5868" w:type="dxa"/>
          <w:trHeight w:val="280" w:hRule="atLeast"/>
        </w:trPr>
        <w:tc>
          <w:tcPr>
            <w:tcW w:w="36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Skill Set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: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Computer Basic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MS-CIT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spacing w:lineRule="atLeast" w:line="0"/>
              <w:jc w:val="left"/>
              <w:rPr>
                <w:rFonts w:ascii="Verdana" w:eastAsia="Cambria" w:hAnsi="Verdana"/>
                <w:sz w:val="20"/>
                <w:szCs w:val="20"/>
              </w:rPr>
            </w:pPr>
            <w:r>
              <w:rPr>
                <w:rFonts w:ascii="Verdana" w:eastAsia="Cambria" w:hAnsi="Verdana"/>
                <w:sz w:val="20"/>
                <w:szCs w:val="20"/>
              </w:rPr>
              <w:t>Software Development</w:t>
            </w:r>
          </w:p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spacing w:lineRule="atLeast" w:line="0"/>
              <w:rPr>
                <w:rFonts w:ascii="Verdana" w:eastAsia="Cambria" w:hAnsi="Verdana"/>
                <w:sz w:val="20"/>
                <w:szCs w:val="20"/>
              </w:rPr>
            </w:pPr>
            <w:r>
              <w:rPr>
                <w:rFonts w:ascii="Verdana" w:eastAsia="Cambria" w:hAnsi="Verdana"/>
                <w:sz w:val="20"/>
                <w:szCs w:val="20"/>
              </w:rPr>
              <w:t xml:space="preserve">A  result-oriented  professional  with  </w:t>
            </w:r>
            <w:r>
              <w:rPr>
                <w:rFonts w:ascii="Verdana" w:eastAsia="Cambria" w:hAnsi="Verdana"/>
                <w:b/>
                <w:sz w:val="20"/>
                <w:szCs w:val="20"/>
              </w:rPr>
              <w:t>6months</w:t>
            </w:r>
            <w:r>
              <w:rPr>
                <w:rFonts w:ascii="Verdana" w:eastAsia="Cambria" w:hAnsi="Verdana"/>
                <w:sz w:val="20"/>
                <w:szCs w:val="20"/>
              </w:rPr>
              <w:t xml:space="preserve">  of  experience in </w:t>
            </w:r>
            <w:r>
              <w:rPr>
                <w:rFonts w:ascii="Verdana" w:eastAsia="Cambria" w:hAnsi="Verdana"/>
                <w:b/>
                <w:sz w:val="20"/>
                <w:szCs w:val="20"/>
              </w:rPr>
              <w:t xml:space="preserve"> HTML5, CSS3, MySQL and JavaScript</w:t>
            </w:r>
            <w:r>
              <w:rPr>
                <w:rFonts w:eastAsia="Cambria" w:hAnsi="Verdana"/>
                <w:b/>
                <w:sz w:val="20"/>
                <w:szCs w:val="20"/>
                <w:lang w:val="en-US"/>
              </w:rPr>
              <w:t>.</w:t>
            </w:r>
          </w:p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spacing w:lineRule="atLeast" w:line="0"/>
              <w:jc w:val="left"/>
              <w:rPr>
                <w:rFonts w:ascii="Verdana" w:eastAsia="Cambria" w:hAnsi="Verdana"/>
                <w:sz w:val="20"/>
                <w:szCs w:val="20"/>
              </w:rPr>
            </w:pPr>
            <w:r>
              <w:rPr>
                <w:rFonts w:ascii="Verdana" w:eastAsia="Cambria" w:hAnsi="Verdana"/>
                <w:sz w:val="20"/>
                <w:szCs w:val="20"/>
              </w:rPr>
              <w:t>Web Designing</w:t>
            </w:r>
          </w:p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Verdana" w:cs="Calibri" w:hAnsi="Verdana"/>
                <w:b/>
                <w:sz w:val="20"/>
                <w:szCs w:val="20"/>
                <w:u w:val="single"/>
              </w:rPr>
            </w:pPr>
            <w:r>
              <w:rPr>
                <w:rFonts w:ascii="Verdana" w:eastAsia="Cambria" w:hAnsi="Verdana"/>
                <w:sz w:val="20"/>
                <w:szCs w:val="20"/>
              </w:rPr>
              <w:t xml:space="preserve">Drove efforts towards </w:t>
            </w:r>
            <w:r>
              <w:rPr>
                <w:rFonts w:ascii="Verdana" w:eastAsia="Cambria" w:hAnsi="Verdana"/>
                <w:b/>
                <w:sz w:val="20"/>
                <w:szCs w:val="20"/>
              </w:rPr>
              <w:t>maintaining software development practices</w:t>
            </w:r>
            <w:r>
              <w:rPr>
                <w:rFonts w:ascii="Verdana" w:eastAsia="Cambria" w:hAnsi="Verdana"/>
                <w:sz w:val="20"/>
                <w:szCs w:val="20"/>
              </w:rPr>
              <w:t>; adhered to company standards for coding and unit/functional test coverage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Operating System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Windows 7, Windows 98/XP.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Documentation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Office XP (Word, PowerPoint, Excel)</w:t>
            </w:r>
          </w:p>
        </w:tc>
      </w:tr>
    </w:tbl>
    <w:p>
      <w:pPr>
        <w:pStyle w:val="style0"/>
        <w:spacing w:lineRule="auto" w:line="360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332"/>
        <w:gridCol w:w="5868"/>
      </w:tblGrid>
      <w:tr>
        <w:trPr>
          <w:gridAfter w:val="1"/>
          <w:wAfter w:w="5868" w:type="dxa"/>
          <w:trHeight w:val="280" w:hRule="atLeast"/>
        </w:trPr>
        <w:tc>
          <w:tcPr>
            <w:tcW w:w="367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Technical skill</w:t>
            </w: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: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Cambria" w:hAnsi="Verdana"/>
                <w:bCs/>
                <w:sz w:val="20"/>
                <w:szCs w:val="20"/>
              </w:rPr>
              <w:t>Coding Languages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AngularJs, C,C++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spacing w:lineRule="atLeast" w:line="0"/>
              <w:jc w:val="left"/>
              <w:rPr>
                <w:rFonts w:ascii="Verdana" w:eastAsia="Cambria" w:hAnsi="Verdana"/>
                <w:sz w:val="20"/>
                <w:szCs w:val="20"/>
              </w:rPr>
            </w:pPr>
            <w:r>
              <w:rPr>
                <w:rFonts w:ascii="Verdana" w:eastAsia="Cambria" w:hAnsi="Verdana"/>
                <w:bCs/>
                <w:sz w:val="20"/>
                <w:szCs w:val="20"/>
              </w:rPr>
              <w:t>Web Technologies</w:t>
            </w:r>
          </w:p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Database</w:t>
            </w:r>
          </w:p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Miscellaneous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spacing w:lineRule="atLeast" w:line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HTML, CSS and Java Scripts (JQuery, Bootstrap )</w:t>
            </w:r>
          </w:p>
          <w:p>
            <w:pPr>
              <w:pStyle w:val="style0"/>
              <w:spacing w:lineRule="atLeast" w:line="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Cambria" w:cs="Arial" w:eastAsia="Cambria" w:hAnsi="Cambri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MySQL,</w:t>
            </w:r>
            <w:r>
              <w:rPr>
                <w:rFonts w:eastAsia="Cambria"/>
              </w:rPr>
              <w:t xml:space="preserve"> 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spacing w:lineRule="atLeast" w:line="0"/>
              <w:jc w:val="left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eastAsia="Cambria" w:hAnsi="Verdana"/>
                <w:bCs/>
                <w:sz w:val="20"/>
                <w:szCs w:val="20"/>
              </w:rPr>
              <w:t>Web Servers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Verdana" w:cs="Calibri" w:hAnsi="Verdana"/>
                <w:sz w:val="20"/>
                <w:szCs w:val="20"/>
              </w:rPr>
            </w:pPr>
            <w:r>
              <w:rPr>
                <w:rFonts w:ascii="Verdana" w:cs="Calibri" w:hAnsi="Verdana"/>
                <w:sz w:val="20"/>
                <w:szCs w:val="20"/>
              </w:rPr>
              <w:t>Apache Tomcat 9, XAMP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Web Development Tools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Dreamweaver cs3, Sublime Text3,AngularCLM,Notepad++</w:t>
            </w:r>
          </w:p>
        </w:tc>
      </w:tr>
    </w:tbl>
    <w:p>
      <w:pPr>
        <w:pStyle w:val="style0"/>
        <w:spacing w:lineRule="auto" w:line="360"/>
        <w:rPr>
          <w:rFonts w:ascii="Verdana" w:hAnsi="Verdana"/>
          <w:b/>
          <w:bCs/>
          <w:sz w:val="20"/>
          <w:szCs w:val="20"/>
        </w:rPr>
      </w:pPr>
    </w:p>
    <w:p>
      <w:pPr>
        <w:pStyle w:val="style0"/>
        <w:spacing w:lineRule="auto" w:line="360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440"/>
        <w:gridCol w:w="5760"/>
        <w:gridCol w:w="19"/>
      </w:tblGrid>
      <w:tr>
        <w:trPr>
          <w:gridAfter w:val="2"/>
          <w:wAfter w:w="5779" w:type="dxa"/>
          <w:trHeight w:val="280" w:hRule="atLeast"/>
        </w:trPr>
        <w:tc>
          <w:tcPr>
            <w:tcW w:w="37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Work Experience:1</w:t>
            </w:r>
          </w:p>
        </w:tc>
      </w:tr>
      <w:tr>
        <w:tblPrEx/>
        <w:trPr>
          <w:gridAfter w:val="1"/>
          <w:wAfter w:w="19" w:type="dxa"/>
          <w:trHeight w:val="280" w:hRule="atLeast"/>
        </w:trPr>
        <w:tc>
          <w:tcPr>
            <w:tcW w:w="95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From 03 January 2018 To </w:t>
            </w:r>
            <w:r>
              <w:rPr>
                <w:rFonts w:hAnsi="Verdana"/>
                <w:b/>
                <w:sz w:val="20"/>
                <w:szCs w:val="20"/>
                <w:lang w:val="en-US"/>
              </w:rPr>
              <w:t>31th May</w:t>
            </w:r>
            <w:r>
              <w:rPr>
                <w:rFonts w:hAnsi="Verdana"/>
                <w:b/>
                <w:sz w:val="20"/>
                <w:szCs w:val="20"/>
                <w:lang w:val="en-US"/>
              </w:rPr>
              <w:t xml:space="preserve"> 2018</w:t>
            </w:r>
          </w:p>
        </w:tc>
      </w:tr>
      <w:tr>
        <w:tblPrEx/>
        <w:trPr>
          <w:gridAfter w:val="1"/>
          <w:wAfter w:w="19" w:type="dxa"/>
          <w:trHeight w:val="280" w:hRule="atLeast"/>
        </w:trPr>
        <w:tc>
          <w:tcPr>
            <w:tcW w:w="95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Company Name: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eastAsia="Cambria"/>
                <w:b/>
              </w:rPr>
              <w:t>SSP Technology, Pune</w:t>
            </w:r>
          </w:p>
        </w:tc>
      </w:tr>
      <w:tr>
        <w:tblPrEx/>
        <w:trPr>
          <w:gridAfter w:val="1"/>
          <w:wAfter w:w="19" w:type="dxa"/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Company Profile 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SSP Technology provides various Software Development services to the clients located worldwide in order to rationalize their business processes and e-enabling their business.</w:t>
            </w:r>
          </w:p>
        </w:tc>
      </w:tr>
      <w:tr>
        <w:tblPrEx/>
        <w:trPr>
          <w:gridAfter w:val="1"/>
          <w:wAfter w:w="19" w:type="dxa"/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Duration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29"/>
              <w:ind w:left="-18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08 Months</w:t>
            </w:r>
          </w:p>
        </w:tc>
      </w:tr>
      <w:tr>
        <w:tblPrEx/>
        <w:trPr>
          <w:gridAfter w:val="1"/>
          <w:wAfter w:w="19" w:type="dxa"/>
          <w:cantSplit/>
          <w:trHeight w:val="265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Location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Pune</w:t>
            </w:r>
          </w:p>
        </w:tc>
      </w:tr>
      <w:tr>
        <w:tblPrEx/>
        <w:trPr>
          <w:gridAfter w:val="1"/>
          <w:wAfter w:w="19" w:type="dxa"/>
          <w:cantSplit/>
          <w:trHeight w:val="288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Designation 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Front end Developer</w:t>
            </w:r>
          </w:p>
        </w:tc>
      </w:tr>
      <w:tr>
        <w:tblPrEx/>
        <w:trPr>
          <w:trHeight w:val="373" w:hRule="atLeast"/>
        </w:trPr>
        <w:tc>
          <w:tcPr>
            <w:tcW w:w="9559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Job Responsibilities:</w:t>
            </w:r>
          </w:p>
          <w:p>
            <w:pPr>
              <w:pStyle w:val="style179"/>
              <w:numPr>
                <w:ilvl w:val="0"/>
                <w:numId w:val="3"/>
              </w:numPr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Strong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understanding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of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industry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trends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content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management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system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21"/>
              </w:numPr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Skilled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multitasking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working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on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several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projects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simultaneously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28"/>
              </w:numPr>
              <w:shd w:val="clear" w:color="ffffff" w:fill="ffffff"/>
              <w:spacing w:before="100" w:beforeAutospacing="true" w:after="100" w:afterAutospacing="true"/>
              <w:rPr/>
            </w:pP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Capability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to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work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and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flourish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in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fast-paced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 w:hint="default"/>
                <w:color w:val="333333"/>
                <w:sz w:val="24"/>
                <w:szCs w:val="24"/>
              </w:rPr>
              <w:t>environment</w:t>
            </w:r>
          </w:p>
          <w:p>
            <w:pPr>
              <w:pStyle w:val="style179"/>
              <w:numPr>
                <w:ilvl w:val="0"/>
                <w:numId w:val="0"/>
              </w:numPr>
              <w:shd w:val="clear" w:color="ffffff" w:fill="ffffff"/>
              <w:spacing w:before="100" w:beforeAutospacing="true" w:after="100" w:afterAutospacing="true"/>
              <w:ind w:left="720" w:firstLine="0"/>
              <w:rPr/>
            </w:pPr>
          </w:p>
          <w:p>
            <w:pPr>
              <w:pStyle w:val="style0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</w:p>
          <w:p>
            <w:pPr>
              <w:pStyle w:val="style0"/>
              <w:ind w:left="720"/>
              <w:rPr>
                <w:rFonts w:ascii="Verdana" w:hAnsi="Verdana"/>
                <w:color w:val="000000"/>
                <w:sz w:val="20"/>
              </w:rPr>
            </w:pPr>
          </w:p>
        </w:tc>
      </w:tr>
    </w:tbl>
    <w:p>
      <w:pPr>
        <w:pStyle w:val="style0"/>
        <w:spacing w:lineRule="auto" w:line="360"/>
        <w:rPr>
          <w:rFonts w:ascii="Verdana" w:hAnsi="Verdana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440"/>
        <w:gridCol w:w="5760"/>
      </w:tblGrid>
      <w:tr>
        <w:trPr>
          <w:gridAfter w:val="1"/>
          <w:wAfter w:w="5760" w:type="dxa"/>
          <w:trHeight w:val="280" w:hRule="atLeast"/>
        </w:trPr>
        <w:tc>
          <w:tcPr>
            <w:tcW w:w="37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spacing w:lineRule="auto" w:line="360"/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Industrial Training:</w:t>
            </w:r>
          </w:p>
        </w:tc>
      </w:tr>
      <w:tr>
        <w:tblPrEx/>
        <w:trPr>
          <w:trHeight w:val="280" w:hRule="atLeast"/>
        </w:trPr>
        <w:tc>
          <w:tcPr>
            <w:tcW w:w="954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Company Name: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hAnsi="Verdana"/>
                <w:sz w:val="20"/>
                <w:szCs w:val="20"/>
                <w:lang w:val="en-US"/>
              </w:rPr>
              <w:t>NIIT</w:t>
            </w:r>
            <w:r>
              <w:rPr>
                <w:rFonts w:ascii="Verdana" w:hAnsi="Verdana"/>
                <w:sz w:val="20"/>
                <w:szCs w:val="20"/>
              </w:rPr>
              <w:t>,Solapur</w:t>
            </w:r>
          </w:p>
        </w:tc>
      </w:tr>
      <w:tr>
        <w:tblPrEx/>
        <w:trPr>
          <w:cantSplit/>
          <w:trHeight w:val="413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rPr/>
            </w:pPr>
            <w:r>
              <w:rPr>
                <w:rFonts w:hint="default"/>
                <w:b w:val="false"/>
                <w:bCs w:val="false"/>
                <w:sz w:val="20"/>
                <w:szCs w:val="20"/>
              </w:rPr>
              <w:t>HTML5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sz w:val="22"/>
                <w:szCs w:val="22"/>
              </w:rPr>
              <w:t>Java</w:t>
            </w:r>
            <w:r>
              <w:rPr>
                <w:rFonts w:hint="default"/>
              </w:rPr>
              <w:t>,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sz w:val="22"/>
                <w:szCs w:val="22"/>
              </w:rPr>
              <w:t>Mysql</w:t>
            </w:r>
          </w:p>
          <w:p>
            <w:pPr>
              <w:pStyle w:val="style0"/>
              <w:spacing w:lineRule="auto" w:line="276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>
        <w:tblPrEx/>
        <w:trPr>
          <w:cantSplit/>
          <w:trHeight w:val="413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Location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spacing w:lineRule="auto" w:line="276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Solapur</w:t>
            </w:r>
          </w:p>
        </w:tc>
      </w:tr>
      <w:tr>
        <w:tblPrEx/>
        <w:trPr>
          <w:cantSplit/>
          <w:trHeight w:val="413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Domain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spacing w:lineRule="auto" w:line="276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hAnsi="Verdana"/>
                <w:bCs/>
                <w:sz w:val="18"/>
                <w:szCs w:val="18"/>
                <w:lang w:val="en-US"/>
              </w:rPr>
              <w:t>Web</w:t>
            </w:r>
            <w:r>
              <w:rPr>
                <w:rFonts w:hAnsi="Verdana"/>
                <w:bCs/>
                <w:sz w:val="18"/>
                <w:szCs w:val="18"/>
                <w:lang w:val="en-US"/>
              </w:rPr>
              <w:t>site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hAnsi="Verdana"/>
                <w:bCs/>
                <w:sz w:val="18"/>
                <w:szCs w:val="18"/>
                <w:lang w:val="en-US"/>
              </w:rPr>
              <w:t>Design</w:t>
            </w:r>
          </w:p>
        </w:tc>
      </w:tr>
      <w:tr>
        <w:tblPrEx/>
        <w:trPr>
          <w:cantSplit/>
          <w:trHeight w:val="413" w:hRule="atLeast"/>
        </w:trPr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Duration </w:t>
            </w:r>
          </w:p>
        </w:tc>
        <w:tc>
          <w:tcPr>
            <w:tcW w:w="720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spacing w:lineRule="auto" w:line="276"/>
              <w:rPr>
                <w:rFonts w:ascii="Verdana" w:hAnsi="Verdana"/>
              </w:rPr>
            </w:pPr>
            <w:r>
              <w:rPr>
                <w:rFonts w:hAnsi="Verdana"/>
                <w:sz w:val="20"/>
                <w:szCs w:val="20"/>
                <w:lang w:val="en-US"/>
              </w:rPr>
              <w:t>15</w:t>
            </w:r>
            <w:r>
              <w:rPr>
                <w:rFonts w:hAnsi="Verdana"/>
                <w:lang w:val="en-US"/>
              </w:rPr>
              <w:t xml:space="preserve"> </w:t>
            </w:r>
            <w:r>
              <w:rPr>
                <w:rFonts w:hAnsi="Verdana"/>
                <w:sz w:val="20"/>
                <w:szCs w:val="20"/>
                <w:lang w:val="en-US"/>
              </w:rPr>
              <w:t>days</w:t>
            </w:r>
          </w:p>
        </w:tc>
      </w:tr>
    </w:tbl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spacing w:lineRule="auto" w:line="360"/>
        <w:jc w:val="both"/>
        <w:rPr>
          <w:rFonts w:ascii="Verdana" w:hAnsi="Verdana"/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170"/>
        <w:gridCol w:w="3060"/>
        <w:gridCol w:w="1080"/>
        <w:gridCol w:w="1620"/>
      </w:tblGrid>
      <w:tr>
        <w:trPr>
          <w:gridAfter w:val="3"/>
          <w:wAfter w:w="5760" w:type="dxa"/>
          <w:trHeight w:val="280" w:hRule="atLeast"/>
        </w:trPr>
        <w:tc>
          <w:tcPr>
            <w:tcW w:w="37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Educational Qualification:</w:t>
            </w:r>
          </w:p>
        </w:tc>
      </w:tr>
      <w:tr>
        <w:tblPrEx/>
        <w:trPr>
          <w:trHeight w:val="310" w:hRule="atLeast"/>
        </w:trPr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University / Institute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Grades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Year</w:t>
            </w:r>
          </w:p>
        </w:tc>
      </w:tr>
      <w:tr>
        <w:tblPrEx/>
        <w:trPr>
          <w:trHeight w:val="368" w:hRule="atLeast"/>
        </w:trPr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B.E. 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(</w:t>
            </w:r>
            <w:r>
              <w:rPr>
                <w:rFonts w:hAnsi="Verdana"/>
                <w:bCs/>
                <w:sz w:val="18"/>
                <w:szCs w:val="18"/>
                <w:lang w:val="en-US"/>
              </w:rPr>
              <w:t>CSE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BMIT</w:t>
            </w:r>
            <w:r>
              <w:rPr>
                <w:rFonts w:ascii="Verdana" w:hAnsi="Verdana"/>
                <w:bCs/>
                <w:sz w:val="20"/>
                <w:szCs w:val="20"/>
              </w:rPr>
              <w:t>, Solapur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hAnsi="Verdana"/>
                <w:bCs/>
                <w:sz w:val="20"/>
                <w:szCs w:val="20"/>
                <w:lang w:val="en-US"/>
              </w:rPr>
              <w:t>75.12</w:t>
            </w:r>
            <w:r>
              <w:rPr>
                <w:rFonts w:ascii="Verdana" w:hAnsi="Verdana"/>
                <w:bCs/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201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7</w:t>
            </w:r>
          </w:p>
        </w:tc>
      </w:tr>
      <w:tr>
        <w:tblPrEx/>
        <w:trPr>
          <w:trHeight w:val="422" w:hRule="atLeast"/>
        </w:trPr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 xml:space="preserve">Diploma in </w:t>
            </w:r>
            <w:r>
              <w:rPr>
                <w:rFonts w:hint="default"/>
                <w:sz w:val="20"/>
                <w:szCs w:val="20"/>
              </w:rPr>
              <w:t xml:space="preserve">Computer </w:t>
            </w:r>
            <w:r>
              <w:rPr>
                <w:rFonts w:hint="default"/>
                <w:sz w:val="20"/>
                <w:szCs w:val="20"/>
              </w:rPr>
              <w:t>Technology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SWP Polytechnic</w:t>
            </w:r>
            <w:r>
              <w:rPr>
                <w:rFonts w:ascii="Verdana" w:hAnsi="Verdana"/>
                <w:bCs/>
                <w:sz w:val="20"/>
                <w:szCs w:val="20"/>
              </w:rPr>
              <w:t>, Solapur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hAnsi="Verdana"/>
                <w:bCs/>
                <w:sz w:val="20"/>
                <w:szCs w:val="20"/>
                <w:lang w:val="en-US"/>
              </w:rPr>
              <w:t>73.42</w:t>
            </w:r>
            <w:r>
              <w:rPr>
                <w:rFonts w:ascii="Verdana" w:hAnsi="Verdana"/>
                <w:bCs/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>
            <w:pPr>
              <w:pStyle w:val="style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201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4</w:t>
            </w:r>
          </w:p>
          <w:p>
            <w:pPr>
              <w:pStyle w:val="style0"/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</w:tr>
      <w:tr>
        <w:tblPrEx/>
        <w:trPr>
          <w:trHeight w:val="373" w:hRule="atLeast"/>
        </w:trPr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SSC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hAnsi="Verdana"/>
                <w:bCs/>
                <w:sz w:val="20"/>
                <w:szCs w:val="20"/>
                <w:lang w:val="en-US"/>
              </w:rPr>
              <w:t>UMS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 xml:space="preserve">V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High School, Solapur</w:t>
            </w:r>
          </w:p>
        </w:tc>
        <w:tc>
          <w:tcPr>
            <w:tcW w:w="10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74.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55</w:t>
            </w:r>
            <w:r>
              <w:rPr>
                <w:rFonts w:ascii="Verdana" w:hAnsi="Verdana"/>
                <w:bCs/>
                <w:sz w:val="20"/>
                <w:szCs w:val="20"/>
              </w:rPr>
              <w:t>%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>
            <w:pPr>
              <w:pStyle w:val="style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20</w:t>
            </w:r>
            <w:r>
              <w:rPr>
                <w:rFonts w:hAnsi="Verdana"/>
                <w:bCs/>
                <w:sz w:val="20"/>
                <w:szCs w:val="20"/>
                <w:lang w:val="en-US"/>
              </w:rPr>
              <w:t>11</w:t>
            </w:r>
          </w:p>
        </w:tc>
      </w:tr>
    </w:tbl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spacing w:lineRule="auto" w:line="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4028"/>
      </w:tblGrid>
      <w:tr>
        <w:trPr>
          <w:gridAfter w:val="1"/>
          <w:wAfter w:w="4028" w:type="dxa"/>
          <w:trHeight w:val="328" w:hRule="atLeast"/>
        </w:trPr>
        <w:tc>
          <w:tcPr>
            <w:tcW w:w="55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Achievement and Extra Curricular Activities:</w:t>
            </w:r>
          </w:p>
        </w:tc>
      </w:tr>
      <w:tr>
        <w:tblPrEx/>
        <w:trPr>
          <w:cantSplit/>
          <w:trHeight w:val="742" w:hRule="atLeast"/>
        </w:trPr>
        <w:tc>
          <w:tcPr>
            <w:tcW w:w="955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179"/>
              <w:numPr>
                <w:ilvl w:val="0"/>
                <w:numId w:val="25"/>
              </w:numPr>
              <w:jc w:val="both"/>
              <w:rPr/>
            </w:pPr>
            <w:r>
              <w:rPr>
                <w:rFonts w:hint="default"/>
              </w:rPr>
              <w:t>Got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1</w:t>
            </w:r>
            <w:r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prize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college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level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Quiz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competition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held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BMIT.</w:t>
            </w:r>
          </w:p>
          <w:p>
            <w:pPr>
              <w:pStyle w:val="style179"/>
              <w:numPr>
                <w:ilvl w:val="0"/>
                <w:numId w:val="15"/>
              </w:numPr>
              <w:rPr/>
            </w:pPr>
            <w:r>
              <w:rPr>
                <w:rFonts w:hint="default"/>
              </w:rPr>
              <w:t>Got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1</w:t>
            </w:r>
            <w:r>
              <w:rPr>
                <w:rFonts w:hint="default"/>
                <w:vertAlign w:val="superscript"/>
              </w:rPr>
              <w:t>st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Prize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school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level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Dogeboll</w:t>
            </w:r>
          </w:p>
          <w:p>
            <w:pPr>
              <w:pStyle w:val="style179"/>
              <w:numPr>
                <w:ilvl w:val="0"/>
                <w:numId w:val="27"/>
              </w:numPr>
              <w:rPr/>
            </w:pPr>
            <w:r>
              <w:rPr>
                <w:rFonts w:hint="default"/>
              </w:rPr>
              <w:t>Got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2</w:t>
            </w:r>
            <w:r>
              <w:rPr>
                <w:rFonts w:hint="default"/>
                <w:vertAlign w:val="superscript"/>
              </w:rPr>
              <w:t>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Prize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school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level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Kho-Kho</w:t>
            </w:r>
          </w:p>
          <w:p>
            <w:pPr>
              <w:pStyle w:val="style179"/>
              <w:numPr>
                <w:ilvl w:val="0"/>
                <w:numId w:val="10"/>
              </w:numPr>
              <w:rPr/>
            </w:pPr>
            <w:r>
              <w:rPr>
                <w:rFonts w:hint="default"/>
              </w:rPr>
              <w:t>Participated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rally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150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birth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anniversary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swami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Vivekananda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6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January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2013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rPr>
                <w:rFonts w:hint="default"/>
              </w:rPr>
              <w:t>Get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passed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4</w:t>
            </w:r>
            <w:r>
              <w:rPr>
                <w:rFonts w:hint="default"/>
                <w:vertAlign w:val="superscript"/>
              </w:rPr>
              <w:t>th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level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of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classical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singing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from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Akhil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Bhartiya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Gadhrava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Mahavidhyalaya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Madal,Mumbai.</w:t>
            </w:r>
          </w:p>
          <w:p>
            <w:pPr>
              <w:pStyle w:val="style0"/>
              <w:ind w:left="72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spacing w:lineRule="auto" w:line="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20"/>
        <w:gridCol w:w="5760"/>
      </w:tblGrid>
      <w:tr>
        <w:trPr>
          <w:gridAfter w:val="1"/>
          <w:wAfter w:w="5760" w:type="dxa"/>
          <w:trHeight w:val="280" w:hRule="atLeast"/>
        </w:trPr>
        <w:tc>
          <w:tcPr>
            <w:tcW w:w="37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Personal Details: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Father’s Name</w:t>
            </w:r>
          </w:p>
        </w:tc>
        <w:tc>
          <w:tcPr>
            <w:tcW w:w="73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Nagnath Kondiba Shinde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Date of Birth</w:t>
            </w:r>
          </w:p>
        </w:tc>
        <w:tc>
          <w:tcPr>
            <w:tcW w:w="73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hAnsi="Verdana"/>
                <w:sz w:val="20"/>
                <w:szCs w:val="20"/>
                <w:lang w:val="en-US"/>
              </w:rPr>
              <w:t>8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hAnsi="Verdana"/>
                <w:sz w:val="20"/>
                <w:szCs w:val="20"/>
                <w:lang w:val="en-US"/>
              </w:rPr>
              <w:t>10</w:t>
            </w:r>
            <w:r>
              <w:rPr>
                <w:rFonts w:ascii="Verdana" w:hAnsi="Verdana"/>
                <w:sz w:val="20"/>
                <w:szCs w:val="20"/>
              </w:rPr>
              <w:t>/199</w:t>
            </w:r>
            <w:r>
              <w:rPr>
                <w:rFonts w:hAnsi="Verdana"/>
                <w:sz w:val="20"/>
                <w:szCs w:val="20"/>
                <w:lang w:val="en-US"/>
              </w:rPr>
              <w:t>5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Nationality</w:t>
            </w:r>
          </w:p>
        </w:tc>
        <w:tc>
          <w:tcPr>
            <w:tcW w:w="73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Languages Known</w:t>
            </w:r>
          </w:p>
        </w:tc>
        <w:tc>
          <w:tcPr>
            <w:tcW w:w="73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ind w:left="-18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English, Hindi, Marathi</w:t>
            </w:r>
          </w:p>
        </w:tc>
      </w:tr>
      <w:tr>
        <w:tblPrEx/>
        <w:trPr>
          <w:cantSplit/>
          <w:trHeight w:val="535" w:hRule="atLeast"/>
        </w:trPr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Permanent Address</w:t>
            </w:r>
          </w:p>
        </w:tc>
        <w:tc>
          <w:tcPr>
            <w:tcW w:w="738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131 A 22/28, Ashirwad Nagar, Laxmi Peth</w:t>
            </w:r>
            <w:r>
              <w:rPr>
                <w:rFonts w:ascii="Verdana" w:hAnsi="Verdana"/>
                <w:sz w:val="20"/>
                <w:szCs w:val="20"/>
              </w:rPr>
              <w:t>, Solapur-41300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</w:tr>
    </w:tbl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spacing w:lineRule="auto" w:line="360"/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5775"/>
      </w:tblGrid>
      <w:tr>
        <w:trPr>
          <w:gridAfter w:val="1"/>
          <w:wAfter w:w="5775" w:type="dxa"/>
          <w:trHeight w:val="310" w:hRule="atLeast"/>
        </w:trPr>
        <w:tc>
          <w:tcPr>
            <w:tcW w:w="37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Declaration:</w:t>
            </w:r>
          </w:p>
        </w:tc>
      </w:tr>
      <w:tr>
        <w:tblPrEx/>
        <w:trPr>
          <w:cantSplit/>
          <w:trHeight w:val="454" w:hRule="atLeast"/>
        </w:trPr>
        <w:tc>
          <w:tcPr>
            <w:tcW w:w="9555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</w:p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 hereby declare that the above written information is true to the best of my knowledge.</w:t>
            </w:r>
          </w:p>
          <w:p>
            <w:pPr>
              <w:pStyle w:val="style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jc w:val="both"/>
        <w:rPr>
          <w:rFonts w:ascii="Verdana" w:hAnsi="Verdana"/>
          <w:b/>
          <w:sz w:val="20"/>
          <w:szCs w:val="20"/>
        </w:rPr>
      </w:pPr>
    </w:p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Date: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</w:p>
    <w:p>
      <w:pPr>
        <w:pStyle w:val="style0"/>
        <w:rPr>
          <w:rFonts w:ascii="Verdana" w:hAnsi="Verdana"/>
          <w:b/>
          <w:sz w:val="20"/>
          <w:szCs w:val="20"/>
        </w:rPr>
      </w:pPr>
    </w:p>
    <w:p>
      <w:pPr>
        <w:pStyle w:val="style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Place: </w:t>
      </w:r>
    </w:p>
    <w:p>
      <w:pPr>
        <w:pStyle w:val="style0"/>
        <w:widowControl w:val="fals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autoSpaceDE w:val="false"/>
        <w:autoSpaceDN w:val="false"/>
        <w:adjustRightInd w:val="false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</w:t>
      </w:r>
      <w:r>
        <w:rPr>
          <w:rFonts w:ascii="Verdana" w:hAnsi="Verdana"/>
          <w:b/>
          <w:sz w:val="20"/>
          <w:szCs w:val="20"/>
        </w:rPr>
        <w:t xml:space="preserve">               (</w:t>
      </w:r>
      <w:r>
        <w:rPr>
          <w:rFonts w:hAnsi="Verdana"/>
          <w:b/>
          <w:sz w:val="20"/>
          <w:szCs w:val="20"/>
          <w:lang w:val="en-US"/>
        </w:rPr>
        <w:t>Tejashree</w:t>
      </w:r>
      <w:r>
        <w:rPr>
          <w:rFonts w:ascii="Verdana" w:hAnsi="Verdana"/>
          <w:b/>
          <w:sz w:val="20"/>
          <w:szCs w:val="20"/>
        </w:rPr>
        <w:t xml:space="preserve"> Shinde</w:t>
      </w:r>
      <w:r>
        <w:rPr>
          <w:rFonts w:ascii="Verdana" w:hAnsi="Verdana"/>
          <w:b/>
          <w:sz w:val="20"/>
          <w:szCs w:val="20"/>
        </w:rPr>
        <w:t>)</w:t>
      </w:r>
    </w:p>
    <w:p>
      <w:pPr>
        <w:pStyle w:val="style0"/>
        <w:rPr>
          <w:rFonts w:ascii="Verdana" w:hAnsi="Verdana"/>
          <w:b/>
          <w:sz w:val="20"/>
          <w:szCs w:val="20"/>
        </w:rPr>
      </w:pPr>
    </w:p>
    <w:sectPr>
      <w:pgSz w:w="11909" w:h="16834" w:orient="portrait" w:code="9"/>
      <w:pgMar w:top="634" w:right="720" w:bottom="634" w:left="1296" w:header="0" w:footer="0" w:gutter="0"/>
      <w:pgBorders w:zOrder="front" w:display="allPages"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4405616"/>
    <w:lvl w:ilvl="0" w:tplc="5596EC8A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F3DAA86E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1C123032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67E895C4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B3A0BA6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24CE3F54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F65E2C2E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308F6E6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6B204066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6FE2262"/>
    <w:lvl w:ilvl="0" w:tplc="9206806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2FBA648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7892FAF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5F1E822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DF8A549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4372DDC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DC23F4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C22B41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7AF81F96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01"/>
    <w:lvl w:ilvl="0">
      <w:start w:val="1"/>
      <w:numFmt w:val="bullet"/>
      <w:lvlText w:val="●"/>
      <w:lvlJc w:val="left"/>
      <w:pPr>
        <w:tabs>
          <w:tab w:val="left" w:leader="none" w:pos="360"/>
        </w:tabs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○"/>
      <w:lvlJc w:val="left"/>
      <w:pPr>
        <w:tabs>
          <w:tab w:val="left" w:leader="none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■"/>
      <w:lvlJc w:val="left"/>
      <w:pPr>
        <w:tabs>
          <w:tab w:val="left" w:leader="none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left" w:leader="none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○"/>
      <w:lvlJc w:val="left"/>
      <w:pPr>
        <w:tabs>
          <w:tab w:val="left" w:leader="none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■"/>
      <w:lvlJc w:val="left"/>
      <w:pPr>
        <w:tabs>
          <w:tab w:val="left" w:leader="none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left" w:leader="none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○"/>
      <w:lvlJc w:val="left"/>
      <w:pPr>
        <w:tabs>
          <w:tab w:val="left" w:leader="none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■"/>
      <w:lvlJc w:val="left"/>
      <w:pPr>
        <w:tabs>
          <w:tab w:val="left" w:leader="none" w:pos="6120"/>
        </w:tabs>
        <w:ind w:left="6480" w:hanging="180"/>
      </w:pPr>
      <w:rPr>
        <w:rFonts w:ascii="Arial" w:eastAsia="Times New Roman" w:hAnsi="Arial"/>
      </w:rPr>
    </w:lvl>
  </w:abstractNum>
  <w:abstractNum w:abstractNumId="4">
    <w:nsid w:val="00000004"/>
    <w:multiLevelType w:val="hybridMultilevel"/>
    <w:tmpl w:val="B2FE6F78"/>
    <w:lvl w:ilvl="0" w:tplc="2C0AD7D0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</w:lvl>
    <w:lvl w:ilvl="1" w:tplc="F3383382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19C269A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32287D2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8F449A20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8A2C81C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930E1B3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63F633E0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8E26F34C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68F4B804"/>
    <w:lvl w:ilvl="0" w:tplc="6CC6407C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5AAAA990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8B0CC3EE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79E850A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CF4D786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C8341AFE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D204A49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8924D3E0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BB5C6AB2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C9AC7BA0"/>
    <w:lvl w:ilvl="0" w:tplc="3216CF3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DD964136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41C8283E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1EEA5F44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4762100C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E556BEAA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28467A76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835CC6A0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912E36F4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0B2F65C"/>
    <w:lvl w:ilvl="0" w:tplc="787A8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4F2B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9F60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EAA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AB5A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AC81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F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A9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9589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48487BC"/>
    <w:lvl w:ilvl="0" w:tplc="91342148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</w:lvl>
    <w:lvl w:ilvl="1" w:tplc="2DCC6F26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150C420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BA8627E0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2387094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1DA9C8A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DE643A60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F21CD56C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782CBB6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0">
    <w:nsid w:val="0000000A"/>
    <w:multiLevelType w:val="hybridMultilevel"/>
    <w:tmpl w:val="7E703102"/>
    <w:lvl w:ilvl="0" w:tplc="B076180A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 w:hint="default"/>
      </w:rPr>
    </w:lvl>
    <w:lvl w:ilvl="1" w:tplc="9DAA0E62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28665E5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cs="Wingdings" w:hAnsi="Wingdings" w:hint="default"/>
      </w:rPr>
    </w:lvl>
    <w:lvl w:ilvl="3" w:tplc="1A8CF38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cs="Symbol" w:hAnsi="Symbol" w:hint="default"/>
      </w:rPr>
    </w:lvl>
    <w:lvl w:ilvl="4" w:tplc="54549FC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EFBE1460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cs="Wingdings" w:hAnsi="Wingdings" w:hint="default"/>
      </w:rPr>
    </w:lvl>
    <w:lvl w:ilvl="6" w:tplc="10502F5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cs="Symbol" w:hAnsi="Symbol" w:hint="default"/>
      </w:rPr>
    </w:lvl>
    <w:lvl w:ilvl="7" w:tplc="E0EA258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2F065A02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cs="Wingdings" w:hAnsi="Wingdings" w:hint="default"/>
      </w:rPr>
    </w:lvl>
  </w:abstractNum>
  <w:abstractNum w:abstractNumId="11">
    <w:nsid w:val="0000000B"/>
    <w:multiLevelType w:val="multilevel"/>
    <w:tmpl w:val="00000002"/>
    <w:lvl w:ilvl="0">
      <w:start w:val="1"/>
      <w:numFmt w:val="bullet"/>
      <w:lvlText w:val="●"/>
      <w:lvlJc w:val="left"/>
      <w:pPr>
        <w:tabs>
          <w:tab w:val="left" w:leader="none" w:pos="360"/>
        </w:tabs>
        <w:ind w:left="720" w:hanging="360"/>
      </w:pPr>
      <w:rPr>
        <w:rFonts w:ascii="Arial" w:eastAsia="Times New Roman" w:hAnsi="Arial"/>
      </w:rPr>
    </w:lvl>
    <w:lvl w:ilvl="1">
      <w:start w:val="1"/>
      <w:numFmt w:val="bullet"/>
      <w:lvlText w:val="○"/>
      <w:lvlJc w:val="left"/>
      <w:pPr>
        <w:tabs>
          <w:tab w:val="left" w:leader="none" w:pos="1080"/>
        </w:tabs>
        <w:ind w:left="1440" w:hanging="360"/>
      </w:pPr>
      <w:rPr>
        <w:rFonts w:ascii="Arial" w:eastAsia="Times New Roman" w:hAnsi="Arial"/>
      </w:rPr>
    </w:lvl>
    <w:lvl w:ilvl="2">
      <w:start w:val="1"/>
      <w:numFmt w:val="bullet"/>
      <w:lvlText w:val="■"/>
      <w:lvlJc w:val="left"/>
      <w:pPr>
        <w:tabs>
          <w:tab w:val="left" w:leader="none" w:pos="1800"/>
        </w:tabs>
        <w:ind w:left="2160" w:hanging="18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tabs>
          <w:tab w:val="left" w:leader="none" w:pos="2520"/>
        </w:tabs>
        <w:ind w:left="2880" w:hanging="360"/>
      </w:pPr>
      <w:rPr>
        <w:rFonts w:ascii="Arial" w:eastAsia="Times New Roman" w:hAnsi="Arial"/>
      </w:rPr>
    </w:lvl>
    <w:lvl w:ilvl="4">
      <w:start w:val="1"/>
      <w:numFmt w:val="bullet"/>
      <w:lvlText w:val="○"/>
      <w:lvlJc w:val="left"/>
      <w:pPr>
        <w:tabs>
          <w:tab w:val="left" w:leader="none" w:pos="3240"/>
        </w:tabs>
        <w:ind w:left="3600" w:hanging="360"/>
      </w:pPr>
      <w:rPr>
        <w:rFonts w:ascii="Arial" w:eastAsia="Times New Roman" w:hAnsi="Arial"/>
      </w:rPr>
    </w:lvl>
    <w:lvl w:ilvl="5">
      <w:start w:val="1"/>
      <w:numFmt w:val="bullet"/>
      <w:lvlText w:val="■"/>
      <w:lvlJc w:val="left"/>
      <w:pPr>
        <w:tabs>
          <w:tab w:val="left" w:leader="none" w:pos="3960"/>
        </w:tabs>
        <w:ind w:left="4320" w:hanging="1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tabs>
          <w:tab w:val="left" w:leader="none" w:pos="4680"/>
        </w:tabs>
        <w:ind w:left="5040" w:hanging="360"/>
      </w:pPr>
      <w:rPr>
        <w:rFonts w:ascii="Arial" w:eastAsia="Times New Roman" w:hAnsi="Arial"/>
      </w:rPr>
    </w:lvl>
    <w:lvl w:ilvl="7">
      <w:start w:val="1"/>
      <w:numFmt w:val="bullet"/>
      <w:lvlText w:val="○"/>
      <w:lvlJc w:val="left"/>
      <w:pPr>
        <w:tabs>
          <w:tab w:val="left" w:leader="none" w:pos="5400"/>
        </w:tabs>
        <w:ind w:left="5760" w:hanging="360"/>
      </w:pPr>
      <w:rPr>
        <w:rFonts w:ascii="Arial" w:eastAsia="Times New Roman" w:hAnsi="Arial"/>
      </w:rPr>
    </w:lvl>
    <w:lvl w:ilvl="8">
      <w:start w:val="1"/>
      <w:numFmt w:val="bullet"/>
      <w:lvlText w:val="■"/>
      <w:lvlJc w:val="left"/>
      <w:pPr>
        <w:tabs>
          <w:tab w:val="left" w:leader="none" w:pos="6120"/>
        </w:tabs>
        <w:ind w:left="6480" w:hanging="180"/>
      </w:pPr>
      <w:rPr>
        <w:rFonts w:ascii="Arial" w:eastAsia="Times New Roman" w:hAnsi="Arial"/>
      </w:rPr>
    </w:lvl>
  </w:abstractNum>
  <w:abstractNum w:abstractNumId="12">
    <w:nsid w:val="0000000C"/>
    <w:multiLevelType w:val="hybridMultilevel"/>
    <w:tmpl w:val="A200452C"/>
    <w:lvl w:ilvl="0" w:tplc="7C7E504C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E6D295D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14B6D944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7F30E52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B6282A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C760310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2F0EBD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45202B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C26AF104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54AB340"/>
    <w:lvl w:ilvl="0" w:tplc="EC3A17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06AF58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B1C02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3E951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ED82BAE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34669E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D4A88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CD887BE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E32801B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38CB014"/>
    <w:lvl w:ilvl="0" w:tplc="A208BC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591ACB24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9A3208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C49E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B882EA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F47CF8D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54AB8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28069BC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EA72D2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55A2AD6"/>
    <w:lvl w:ilvl="0" w:tplc="12349AAE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B3068C7A">
      <w:start w:val="1"/>
      <w:numFmt w:val="bullet"/>
      <w:lvlText w:val="o"/>
      <w:lvlJc w:val="left"/>
      <w:pPr>
        <w:ind w:left="1515" w:hanging="360"/>
      </w:pPr>
      <w:rPr>
        <w:rFonts w:ascii="Courier New" w:cs="Courier New" w:hAnsi="Courier New" w:hint="default"/>
      </w:rPr>
    </w:lvl>
    <w:lvl w:ilvl="2" w:tplc="8FC032D6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C38081C4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6843E0E">
      <w:start w:val="1"/>
      <w:numFmt w:val="bullet"/>
      <w:lvlText w:val="o"/>
      <w:lvlJc w:val="left"/>
      <w:pPr>
        <w:ind w:left="3675" w:hanging="360"/>
      </w:pPr>
      <w:rPr>
        <w:rFonts w:ascii="Courier New" w:cs="Courier New" w:hAnsi="Courier New" w:hint="default"/>
      </w:rPr>
    </w:lvl>
    <w:lvl w:ilvl="5" w:tplc="F95A99E8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E8A4657A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6786D858">
      <w:start w:val="1"/>
      <w:numFmt w:val="bullet"/>
      <w:lvlText w:val="o"/>
      <w:lvlJc w:val="left"/>
      <w:pPr>
        <w:ind w:left="5835" w:hanging="360"/>
      </w:pPr>
      <w:rPr>
        <w:rFonts w:ascii="Courier New" w:cs="Courier New" w:hAnsi="Courier New" w:hint="default"/>
      </w:rPr>
    </w:lvl>
    <w:lvl w:ilvl="8" w:tplc="4E4C3584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0925FC0"/>
    <w:lvl w:ilvl="0" w:tplc="D604D322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plc="802A3378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DA5A2D6C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15E40EA6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5A3888CE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DE3E8736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B25A95B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F64BBF2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E86AC498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7">
    <w:nsid w:val="00000011"/>
    <w:multiLevelType w:val="hybridMultilevel"/>
    <w:tmpl w:val="DDB28B72"/>
    <w:lvl w:ilvl="0" w:tplc="C63A5082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</w:lvl>
    <w:lvl w:ilvl="1" w:tplc="1F042CCE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681ED7B4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A5D455C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C5F03F02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AC81D0A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739461E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648762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C4A1D64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8">
    <w:nsid w:val="00000012"/>
    <w:multiLevelType w:val="hybridMultilevel"/>
    <w:tmpl w:val="F7DC5BB0"/>
    <w:lvl w:ilvl="0" w:tplc="8A181AA4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7A92D80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F968A43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7EC842C0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1ED2A41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66E28C9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88CC64D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632887A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2A185E5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82A169A"/>
    <w:lvl w:ilvl="0" w:tplc="0EEAA7D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C3C02B3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B9EAE4CE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5B4AB088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FFC4CCD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CF4AD24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88746F1C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F912AA3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4A96DA3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C1FC7934"/>
    <w:lvl w:ilvl="0" w:tplc="B596E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40C9416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A89863B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463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EC8051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2C9CA29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1C7B3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6C1D42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B6EC025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E70331E"/>
    <w:lvl w:ilvl="0" w:tplc="5C022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2558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0723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0E8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2F10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9F85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0C9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A855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0BA2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3AAA077A"/>
    <w:lvl w:ilvl="0" w:tplc="787824AA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  <w:lvl w:ilvl="1" w:tplc="02C45920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A77A60AC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EA08470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1FEC234E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E5C08872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E2AC6202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8134155A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8F9AAF52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0"/>
  </w:num>
  <w:num w:numId="5">
    <w:abstractNumId w:val="15"/>
  </w:num>
  <w:num w:numId="6">
    <w:abstractNumId w:val="25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8"/>
  </w:num>
  <w:num w:numId="13">
    <w:abstractNumId w:val="13"/>
  </w:num>
  <w:num w:numId="14">
    <w:abstractNumId w:val="21"/>
  </w:num>
  <w:num w:numId="15">
    <w:abstractNumId w:val="28"/>
  </w:num>
  <w:num w:numId="16">
    <w:abstractNumId w:val="0"/>
  </w:num>
  <w:num w:numId="17">
    <w:abstractNumId w:val="17"/>
  </w:num>
  <w:num w:numId="18">
    <w:abstractNumId w:val="3"/>
  </w:num>
  <w:num w:numId="19">
    <w:abstractNumId w:val="12"/>
  </w:num>
  <w:num w:numId="20">
    <w:abstractNumId w:val="16"/>
  </w:num>
  <w:num w:numId="21">
    <w:abstractNumId w:val="19"/>
  </w:num>
  <w:num w:numId="22">
    <w:abstractNumId w:val="14"/>
  </w:num>
  <w:num w:numId="23">
    <w:abstractNumId w:val="4"/>
  </w:num>
  <w:num w:numId="24">
    <w:abstractNumId w:val="2"/>
  </w:num>
  <w:num w:numId="25">
    <w:abstractNumId w:val="24"/>
  </w:num>
  <w:num w:numId="26">
    <w:abstractNumId w:val="5"/>
  </w:num>
  <w:num w:numId="27">
    <w:abstractNumId w:val="26"/>
  </w:num>
  <w:num w:numId="28">
    <w:abstractNumId w:val="27"/>
  </w:num>
  <w:num w:numId="2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ShadeFormData/>
  <w:characterSpacingControl w:val="doNotCompress"/>
  <w:doNotValidateAgainstSchema/>
  <w:doNotDemarcateInvalidXml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  <w:lang w:val="en-US" w:eastAsia="en-US"/>
    </w:rPr>
  </w:style>
  <w:style w:type="paragraph" w:styleId="style2">
    <w:name w:val="heading 2"/>
    <w:basedOn w:val="style0"/>
    <w:next w:val="style0"/>
    <w:qFormat/>
    <w:pPr>
      <w:keepNext/>
      <w:jc w:val="center"/>
      <w:outlineLvl w:val="1"/>
    </w:pPr>
    <w:rPr>
      <w:b/>
      <w:szCs w:val="20"/>
    </w:rPr>
  </w:style>
  <w:style w:type="paragraph" w:styleId="style5">
    <w:name w:val="heading 5"/>
    <w:basedOn w:val="style0"/>
    <w:next w:val="style0"/>
    <w:qFormat/>
    <w:pPr>
      <w:keepNext/>
      <w:jc w:val="center"/>
      <w:outlineLvl w:val="4"/>
    </w:pPr>
    <w:rPr>
      <w:rFonts w:ascii="Verdana" w:hAnsi="Verdana"/>
      <w:b/>
      <w:sz w:val="18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b/>
      <w:sz w:val="32"/>
      <w:szCs w:val="20"/>
      <w:u w:val="single"/>
    </w:rPr>
  </w:style>
  <w:style w:type="paragraph" w:styleId="style29">
    <w:name w:val="footnote text"/>
    <w:basedOn w:val="style0"/>
    <w:next w:val="style29"/>
    <w:pPr/>
    <w:rPr>
      <w:sz w:val="20"/>
      <w:szCs w:val="20"/>
    </w:rPr>
  </w:style>
  <w:style w:type="paragraph" w:styleId="style67">
    <w:name w:val="Body Text Indent"/>
    <w:basedOn w:val="style0"/>
    <w:next w:val="style67"/>
    <w:pPr>
      <w:ind w:left="810" w:hanging="450"/>
    </w:pPr>
    <w:rPr>
      <w:szCs w:val="20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</w:pPr>
    <w:rPr>
      <w:rFonts w:ascii="Arial" w:cs="Arial" w:eastAsia="Calibri" w:hAnsi="Arial"/>
      <w:color w:val="000000"/>
      <w:sz w:val="24"/>
      <w:szCs w:val="24"/>
      <w:lang w:eastAsia="en-US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link w:val="style4098"/>
    <w:qFormat/>
    <w:uiPriority w:val="34"/>
    <w:pPr>
      <w:tabs>
        <w:tab w:val="left" w:leader="none" w:pos="288"/>
      </w:tabs>
      <w:ind w:left="288" w:hanging="288"/>
      <w:jc w:val="both"/>
      <w:contextualSpacing/>
    </w:pPr>
    <w:rPr>
      <w:rFonts w:ascii="Cambria" w:eastAsia="Calibri" w:hAnsi="Cambria"/>
      <w:sz w:val="20"/>
      <w:szCs w:val="20"/>
    </w:rPr>
  </w:style>
  <w:style w:type="character" w:customStyle="1" w:styleId="style4098">
    <w:name w:val="List Paragraph Char"/>
    <w:next w:val="style4098"/>
    <w:link w:val="style179"/>
    <w:uiPriority w:val="34"/>
    <w:rPr>
      <w:rFonts w:ascii="Cambria" w:eastAsia="Calibri" w:hAnsi="Cambria"/>
      <w:lang w:val="en-US" w:eastAsia="en-US"/>
    </w:rPr>
  </w:style>
  <w:style w:type="paragraph" w:styleId="style66">
    <w:name w:val="Body Text"/>
    <w:basedOn w:val="style0"/>
    <w:next w:val="style66"/>
    <w:pPr>
      <w:spacing w:before="0" w:after="120" w:lineRule="auto" w:line="276"/>
      <w:ind w:left="0" w:right="0"/>
    </w:pPr>
    <w:rPr>
      <w:rFonts w:ascii="Calibri" w:cs="Calibri" w:eastAsia="Times New Roman" w:hAnsi="Calibri"/>
      <w:sz w:val="22"/>
      <w:szCs w:val="22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Words>371</Words>
  <Pages>2</Pages>
  <Characters>2352</Characters>
  <Application>WPS Office</Application>
  <DocSecurity>0</DocSecurity>
  <Paragraphs>169</Paragraphs>
  <ScaleCrop>false</ScaleCrop>
  <Company>Tata Motors</Company>
  <LinksUpToDate>false</LinksUpToDate>
  <CharactersWithSpaces>2920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2018-09-11T18:26:00Z</dcterms:created>
  <dc:creator>MTW05531</dc:creator>
  <lastModifiedBy>itel S41</lastModifiedBy>
  <lastPrinted>2016-10-13T05:56:00Z</lastPrinted>
  <dcterms:modified xsi:type="dcterms:W3CDTF">2021-04-18T10:02:10Z</dcterms:modified>
  <revision>2</revision>
  <dc:title>CURRICULAM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