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13659" w14:textId="77777777" w:rsidR="00F500C1" w:rsidRDefault="00000000">
      <w:pPr>
        <w:pStyle w:val="Heading1"/>
      </w:pPr>
      <w:r>
        <w:t>Financial Sentiment Analysis Report</w:t>
      </w:r>
    </w:p>
    <w:p w14:paraId="0FBEBA78" w14:textId="77777777" w:rsidR="00F500C1" w:rsidRDefault="00000000">
      <w:pPr>
        <w:pStyle w:val="Heading2"/>
      </w:pPr>
      <w:r>
        <w:t>1. Introduction</w:t>
      </w:r>
    </w:p>
    <w:p w14:paraId="230441AC" w14:textId="77777777" w:rsidR="00F500C1" w:rsidRDefault="00000000">
      <w:r>
        <w:t>The primary goal of this project was to classify financial sentiments into negative, neutral, and positive classes using machine learning techniques. The dataset provided had a significant class imbalance, which affected the model's accuracy and generalization ability. Various methods were employed to improve the model’s performance while addressing this imbalance.</w:t>
      </w:r>
    </w:p>
    <w:p w14:paraId="7558202C" w14:textId="77777777" w:rsidR="00F500C1" w:rsidRDefault="00000000">
      <w:pPr>
        <w:pStyle w:val="Heading2"/>
      </w:pPr>
      <w:r>
        <w:t>2. Dataset Overview</w:t>
      </w:r>
    </w:p>
    <w:p w14:paraId="50D73D22" w14:textId="77777777" w:rsidR="00F500C1" w:rsidRDefault="00000000">
      <w:r>
        <w:t>Total Samples: 4306</w:t>
      </w:r>
      <w:r>
        <w:br/>
        <w:t>Class Distribution:</w:t>
      </w:r>
      <w:r>
        <w:br/>
        <w:t>- Neutral: 2879 (66.9%)</w:t>
      </w:r>
      <w:r>
        <w:br/>
        <w:t>- Positive: 1363 (31.6%)</w:t>
      </w:r>
      <w:r>
        <w:br/>
        <w:t>- Negative: 604 (14.0%)</w:t>
      </w:r>
      <w:r>
        <w:br/>
      </w:r>
      <w:r>
        <w:br/>
        <w:t>Challenges:</w:t>
      </w:r>
      <w:r>
        <w:br/>
        <w:t>- Imbalance Problem: The neutral class dominated the dataset, causing the model to predict this class more often and leading to poor recall for the minority classes (positive and negative).</w:t>
      </w:r>
    </w:p>
    <w:p w14:paraId="6C5112A5" w14:textId="77777777" w:rsidR="00F500C1" w:rsidRDefault="00000000">
      <w:pPr>
        <w:pStyle w:val="Heading2"/>
      </w:pPr>
      <w:r>
        <w:t>3. Base Model</w:t>
      </w:r>
    </w:p>
    <w:p w14:paraId="7D454736" w14:textId="77777777" w:rsidR="00F500C1" w:rsidRDefault="00000000">
      <w:r>
        <w:t>Architecture:</w:t>
      </w:r>
      <w:r>
        <w:br/>
        <w:t>- Embedding Layer: Converts text into dense numerical vectors.</w:t>
      </w:r>
      <w:r>
        <w:br/>
        <w:t>- Convolutional Layer: Captures local patterns in text sequences.</w:t>
      </w:r>
      <w:r>
        <w:br/>
        <w:t>- LSTM Layer: Captures sequential dependencies and context in the text.</w:t>
      </w:r>
      <w:r>
        <w:br/>
        <w:t>- Fully Connected Layer: Classifies into one of three sentiment classes (negative, neutral, positive).</w:t>
      </w:r>
      <w:r>
        <w:br/>
      </w:r>
      <w:r>
        <w:br/>
        <w:t>Results from Base Model:</w:t>
      </w:r>
      <w:r>
        <w:br/>
        <w:t>- Training Accuracy: High (80-90%)</w:t>
      </w:r>
      <w:r>
        <w:br/>
        <w:t>- Validation Accuracy: Lower (60-65%)</w:t>
      </w:r>
      <w:r>
        <w:br/>
        <w:t>Observations:</w:t>
      </w:r>
      <w:r>
        <w:br/>
        <w:t>- High training accuracy indicated overfitting.</w:t>
      </w:r>
      <w:r>
        <w:br/>
        <w:t>- Poor recall for minority classes (negative and positive).</w:t>
      </w:r>
    </w:p>
    <w:p w14:paraId="65C9EBCF" w14:textId="77777777" w:rsidR="00F500C1" w:rsidRDefault="00000000">
      <w:pPr>
        <w:pStyle w:val="Heading2"/>
      </w:pPr>
      <w:r>
        <w:t>4. Methods Used to Improve Accuracy</w:t>
      </w:r>
    </w:p>
    <w:p w14:paraId="0E685485" w14:textId="77777777" w:rsidR="00F500C1" w:rsidRDefault="00000000">
      <w:pPr>
        <w:pStyle w:val="Heading3"/>
      </w:pPr>
      <w:r>
        <w:t>4.1. Data Preprocessing</w:t>
      </w:r>
    </w:p>
    <w:p w14:paraId="537F3082" w14:textId="77777777" w:rsidR="00F500C1" w:rsidRDefault="00000000">
      <w:r>
        <w:t>- Text Cleaning: Removal of punctuation, numbers, and conversion to lowercase.</w:t>
      </w:r>
      <w:r>
        <w:br/>
        <w:t>- Tokenization: Splitting text into words and mapping them to numerical indices.</w:t>
      </w:r>
      <w:r>
        <w:br/>
        <w:t>- Padding: Ensured uniform input sequence length.</w:t>
      </w:r>
    </w:p>
    <w:p w14:paraId="5174BBEC" w14:textId="77777777" w:rsidR="00F500C1" w:rsidRDefault="00000000">
      <w:pPr>
        <w:pStyle w:val="Heading3"/>
      </w:pPr>
      <w:r>
        <w:lastRenderedPageBreak/>
        <w:t>4.2. Class Imbalance Solutions</w:t>
      </w:r>
    </w:p>
    <w:p w14:paraId="065A3EA1" w14:textId="77777777" w:rsidR="00F500C1" w:rsidRDefault="00000000">
      <w:pPr>
        <w:pStyle w:val="Heading4"/>
      </w:pPr>
      <w:r>
        <w:t>4.2.1. Class Weighting</w:t>
      </w:r>
    </w:p>
    <w:p w14:paraId="4F215D8F" w14:textId="77777777" w:rsidR="00F500C1" w:rsidRDefault="00000000">
      <w:r>
        <w:t>Adjusted loss contributions based on class frequencies.</w:t>
      </w:r>
      <w:r>
        <w:br/>
        <w:t>Neutral: 0.561</w:t>
      </w:r>
      <w:r>
        <w:br/>
        <w:t>Positive: 1.185</w:t>
      </w:r>
      <w:r>
        <w:br/>
        <w:t>Negative: 2.674</w:t>
      </w:r>
      <w:r>
        <w:br/>
        <w:t>Result: Improved loss convergence but failed to improve minority class recall significantly.</w:t>
      </w:r>
    </w:p>
    <w:p w14:paraId="4E0F2432" w14:textId="77777777" w:rsidR="00F500C1" w:rsidRDefault="00000000">
      <w:pPr>
        <w:pStyle w:val="Heading4"/>
      </w:pPr>
      <w:r>
        <w:t>4.2.2. Oversampling</w:t>
      </w:r>
    </w:p>
    <w:p w14:paraId="35EC658F" w14:textId="77777777" w:rsidR="00F500C1" w:rsidRDefault="00000000">
      <w:r>
        <w:t>Applied SMOTEENN (Synthetic Minority Oversampling + Edited Nearest Neighbors) to create a balanced dataset.</w:t>
      </w:r>
      <w:r>
        <w:br/>
        <w:t>Result: Improved recall and F1-scores for minority classes.</w:t>
      </w:r>
    </w:p>
    <w:p w14:paraId="4900FF28" w14:textId="77777777" w:rsidR="00F500C1" w:rsidRDefault="00000000">
      <w:pPr>
        <w:pStyle w:val="Heading4"/>
      </w:pPr>
      <w:r>
        <w:t>4.2.3. Undersampling</w:t>
      </w:r>
    </w:p>
    <w:p w14:paraId="46498410" w14:textId="77777777" w:rsidR="00F500C1" w:rsidRDefault="00000000">
      <w:r>
        <w:t>Reduced neutral class samples to balance the dataset.</w:t>
      </w:r>
      <w:r>
        <w:br/>
        <w:t>Trade-off: Risk of losing valuable information in the majority class.</w:t>
      </w:r>
    </w:p>
    <w:p w14:paraId="0D5C2E2F" w14:textId="77777777" w:rsidR="00F500C1" w:rsidRDefault="00000000">
      <w:pPr>
        <w:pStyle w:val="Heading3"/>
      </w:pPr>
      <w:r>
        <w:t>4.3. Alternative Loss Functions</w:t>
      </w:r>
    </w:p>
    <w:p w14:paraId="246488C8" w14:textId="77777777" w:rsidR="00F500C1" w:rsidRDefault="00000000">
      <w:r>
        <w:t>Focal Loss can help focus the training process on hard-to-classify minority samples.</w:t>
      </w:r>
      <w:r>
        <w:br/>
        <w:t>Parameters: alpha=0.25, gamma=2.0</w:t>
      </w:r>
      <w:r>
        <w:br/>
        <w:t>Result: Increased minority class recall while maintaining overall accuracy.</w:t>
      </w:r>
    </w:p>
    <w:p w14:paraId="3FE033FA" w14:textId="77777777" w:rsidR="00F500C1" w:rsidRDefault="00000000">
      <w:pPr>
        <w:pStyle w:val="Heading3"/>
      </w:pPr>
      <w:r>
        <w:t>4.4. Model Regularization</w:t>
      </w:r>
    </w:p>
    <w:p w14:paraId="1736D710" w14:textId="77777777" w:rsidR="00F500C1" w:rsidRDefault="00000000">
      <w:r>
        <w:t>- Batch Normalization: Added after convolutional and LSTM layers to stabilize learning. Improved generalization.</w:t>
      </w:r>
      <w:r>
        <w:br/>
        <w:t>- Dropout: Increased dropout rates to reduce overfitting.</w:t>
      </w:r>
    </w:p>
    <w:p w14:paraId="2DE5411A" w14:textId="77777777" w:rsidR="00F500C1" w:rsidRDefault="00000000">
      <w:pPr>
        <w:pStyle w:val="Heading3"/>
      </w:pPr>
      <w:r>
        <w:t>4.5. Hyperparameter Tuning</w:t>
      </w:r>
    </w:p>
    <w:p w14:paraId="4EFF5670" w14:textId="77777777" w:rsidR="00F500C1" w:rsidRDefault="00000000">
      <w:r>
        <w:t>Tested different configurations:</w:t>
      </w:r>
      <w:r>
        <w:br/>
        <w:t>- Embedding Size: 50, 100, 200</w:t>
      </w:r>
      <w:r>
        <w:br/>
        <w:t>- LSTM Units: 64, 128, 256</w:t>
      </w:r>
      <w:r>
        <w:br/>
        <w:t>- Convolutional Filters: 32, 64, 128</w:t>
      </w:r>
      <w:r>
        <w:br/>
        <w:t>Result: The simplest model (embed_size=50, conv_filters=32, lstm_units=64) performed best, likely due to the small dataset size.</w:t>
      </w:r>
    </w:p>
    <w:p w14:paraId="34A3F848" w14:textId="77777777" w:rsidR="00F500C1" w:rsidRDefault="00000000">
      <w:pPr>
        <w:pStyle w:val="Heading2"/>
      </w:pPr>
      <w:r>
        <w:t>5. Results Comparison</w:t>
      </w:r>
    </w:p>
    <w:p w14:paraId="1178A3B9" w14:textId="77777777" w:rsidR="00F500C1" w:rsidRDefault="00000000">
      <w:r>
        <w:t>| Model       | Embedding Size | Conv Filters | LSTM Units | Dropout | Accuracy | Precision (Macro) | Recall (Macro) | F1-Score (Macro) |</w:t>
      </w:r>
      <w:r>
        <w:br/>
        <w:t>|-------------|----------------|--------------|------------|---------|----------|-------------------|----------------|------------------|</w:t>
      </w:r>
      <w:r>
        <w:br/>
        <w:t>| Base        | 50             | 32           | 64         | 0.2     | 0.62     | 0.72              | 0.35           | 0.45             |</w:t>
      </w:r>
      <w:r>
        <w:br/>
        <w:t>| Weighted    | 50             | 32           | 64         | 0.2     | 0.65     | 0.75              | 0.42           | 0.50             |</w:t>
      </w:r>
      <w:r>
        <w:br/>
        <w:t xml:space="preserve">| Oversampled | 50             | 32           | 64         | 0.3     | 0.68     | 0.78              | 0.54           | 0.60             </w:t>
      </w:r>
      <w:r>
        <w:lastRenderedPageBreak/>
        <w:t>|</w:t>
      </w:r>
      <w:r>
        <w:br/>
        <w:t>| Focal Loss  | 50             | 32           | 64         | 0.3     | 0.69     | 0.80              | 0.58           | 0.62             |</w:t>
      </w:r>
    </w:p>
    <w:p w14:paraId="5C2DA135" w14:textId="77777777" w:rsidR="00F500C1" w:rsidRDefault="00000000">
      <w:pPr>
        <w:pStyle w:val="Heading2"/>
      </w:pPr>
      <w:r>
        <w:t>6. Technical Insights</w:t>
      </w:r>
    </w:p>
    <w:p w14:paraId="5D8E6683" w14:textId="77777777" w:rsidR="00F500C1" w:rsidRDefault="00000000">
      <w:r>
        <w:t>- Imbalanced Data Impacts Recall: Models without addressing class imbalance heavily predict the majority (neutral) class.</w:t>
      </w:r>
      <w:r>
        <w:br/>
        <w:t>- Regularization is Crucial: Overfitting was mitigated using dropout and batch normalization.</w:t>
      </w:r>
      <w:r>
        <w:br/>
        <w:t>- Focal Loss is Effective: Improves minority class recall significantly by penalizing the easy-to-predict majority class.</w:t>
      </w:r>
      <w:r>
        <w:br/>
        <w:t>- Simpler Models Work Better: Overly complex models tend to overfit small datasets.</w:t>
      </w:r>
    </w:p>
    <w:p w14:paraId="3AFF9DE3" w14:textId="77777777" w:rsidR="00F500C1" w:rsidRDefault="00000000">
      <w:pPr>
        <w:pStyle w:val="Heading2"/>
      </w:pPr>
      <w:r>
        <w:t>7. Final Recommendations</w:t>
      </w:r>
    </w:p>
    <w:p w14:paraId="7B58CF53" w14:textId="77777777" w:rsidR="00F500C1" w:rsidRDefault="00000000">
      <w:r>
        <w:t>- Use SMOTEENN for Balancing: Balances the dataset effectively without losing majority class information.</w:t>
      </w:r>
      <w:r>
        <w:br/>
        <w:t>- Focal Loss: Should be employed for tasks with severe class imbalance.</w:t>
      </w:r>
      <w:r>
        <w:br/>
        <w:t>- Simplify Architectures: Focus on lightweight models for small datasets.</w:t>
      </w:r>
      <w:r>
        <w:br/>
        <w:t>- Evaluate Using F1-Score: Use F1-Score and recall as primary metrics for imbalanced classification problems.</w:t>
      </w:r>
    </w:p>
    <w:p w14:paraId="19169665" w14:textId="77777777" w:rsidR="00F500C1" w:rsidRDefault="00000000">
      <w:pPr>
        <w:pStyle w:val="Heading2"/>
      </w:pPr>
      <w:r>
        <w:t>8. Conclusion</w:t>
      </w:r>
    </w:p>
    <w:p w14:paraId="78BD40C7" w14:textId="0F6B1173" w:rsidR="00A024F9" w:rsidRDefault="00000000">
      <w:r>
        <w:t>This project demonstrated the challenges of financial sentiment classification with an imbalanced dataset. Through methods like oversampling, focal loss, and regularization, we improved model performance, particularly for minority classes. Future work could explore transformer-based models (e.g., BERT) for further improvements.</w:t>
      </w:r>
    </w:p>
    <w:p w14:paraId="3D77EAFE" w14:textId="77777777" w:rsidR="00A024F9" w:rsidRDefault="00A024F9"/>
    <w:p w14:paraId="38B5333D" w14:textId="77777777" w:rsidR="00A024F9" w:rsidRPr="000813EA" w:rsidRDefault="00A024F9" w:rsidP="00A024F9">
      <w:pPr>
        <w:rPr>
          <w:b/>
          <w:bCs/>
          <w:u w:val="single"/>
        </w:rPr>
      </w:pPr>
      <w:r w:rsidRPr="000813EA">
        <w:rPr>
          <w:b/>
          <w:bCs/>
          <w:u w:val="single"/>
        </w:rPr>
        <w:t>TERMINAL OUTPUT</w:t>
      </w:r>
    </w:p>
    <w:p w14:paraId="1A7B6CE0" w14:textId="77777777" w:rsidR="00A024F9" w:rsidRDefault="00A024F9" w:rsidP="00A024F9">
      <w:r>
        <w:t>(sp3) tdena1@cam-linuxlab-</w:t>
      </w:r>
      <w:proofErr w:type="gramStart"/>
      <w:r>
        <w:t>22:~</w:t>
      </w:r>
      <w:proofErr w:type="gramEnd"/>
      <w:r>
        <w:t>/Small Project 3/</w:t>
      </w:r>
      <w:proofErr w:type="spellStart"/>
      <w:r>
        <w:t>dataset_Financial</w:t>
      </w:r>
      <w:proofErr w:type="spellEnd"/>
      <w:r>
        <w:t xml:space="preserve"> Sentiment Analysis$ python financial.py </w:t>
      </w:r>
    </w:p>
    <w:p w14:paraId="0C0C8C51" w14:textId="77777777" w:rsidR="00A024F9" w:rsidRDefault="00A024F9" w:rsidP="00A024F9">
      <w:r>
        <w:t xml:space="preserve">2024-11-19 14:05:53.682608: I </w:t>
      </w:r>
      <w:proofErr w:type="spellStart"/>
      <w:r>
        <w:t>tensorflow</w:t>
      </w:r>
      <w:proofErr w:type="spellEnd"/>
      <w:r>
        <w:t xml:space="preserve">/core/platform/cpu_feature_guard.cc:193] This TensorFlow binary is optimized with </w:t>
      </w:r>
      <w:proofErr w:type="spellStart"/>
      <w:r>
        <w:t>oneAPI</w:t>
      </w:r>
      <w:proofErr w:type="spellEnd"/>
      <w:r>
        <w:t xml:space="preserve"> Deep Neural Network Library (</w:t>
      </w:r>
      <w:proofErr w:type="spellStart"/>
      <w:r>
        <w:t>oneDNN</w:t>
      </w:r>
      <w:proofErr w:type="spellEnd"/>
      <w:r>
        <w:t>) to use the following CPU instructions in performance-critical operations:  SSE4.1 SSE4.2 AVX AVX2 FMA</w:t>
      </w:r>
    </w:p>
    <w:p w14:paraId="586FC914" w14:textId="77777777" w:rsidR="00A024F9" w:rsidRDefault="00A024F9" w:rsidP="00A024F9">
      <w:r>
        <w:t>To enable them in other operations, rebuild TensorFlow with the appropriate compiler flags.</w:t>
      </w:r>
    </w:p>
    <w:p w14:paraId="5381F34F" w14:textId="77777777" w:rsidR="00A024F9" w:rsidRDefault="00A024F9" w:rsidP="00A024F9"/>
    <w:p w14:paraId="3B5FFEE2" w14:textId="77777777" w:rsidR="00A024F9" w:rsidRDefault="00A024F9" w:rsidP="00A024F9">
      <w:r>
        <w:t>Training Model 1 with config: {'</w:t>
      </w:r>
      <w:proofErr w:type="spellStart"/>
      <w:r>
        <w:t>embed_size</w:t>
      </w:r>
      <w:proofErr w:type="spellEnd"/>
      <w:r>
        <w:t>': 50, '</w:t>
      </w:r>
      <w:proofErr w:type="spellStart"/>
      <w:r>
        <w:t>conv_filters</w:t>
      </w:r>
      <w:proofErr w:type="spellEnd"/>
      <w:r>
        <w:t>': 32, '</w:t>
      </w:r>
      <w:proofErr w:type="spellStart"/>
      <w:r>
        <w:t>lstm_units</w:t>
      </w:r>
      <w:proofErr w:type="spellEnd"/>
      <w:r>
        <w:t>': 64, '</w:t>
      </w:r>
      <w:proofErr w:type="spellStart"/>
      <w:r>
        <w:t>dropout_rate</w:t>
      </w:r>
      <w:proofErr w:type="spellEnd"/>
      <w:r>
        <w:t>': 0.3}</w:t>
      </w:r>
    </w:p>
    <w:p w14:paraId="6CC1EE21" w14:textId="77777777" w:rsidR="00A024F9" w:rsidRDefault="00A024F9" w:rsidP="00A024F9">
      <w:r>
        <w:lastRenderedPageBreak/>
        <w:t xml:space="preserve">2024-11-19 14:05:55.237704: E </w:t>
      </w:r>
      <w:proofErr w:type="spellStart"/>
      <w:r>
        <w:t>tensorflow</w:t>
      </w:r>
      <w:proofErr w:type="spellEnd"/>
      <w:r>
        <w:t>/</w:t>
      </w:r>
      <w:proofErr w:type="spellStart"/>
      <w:r>
        <w:t>stream_executor</w:t>
      </w:r>
      <w:proofErr w:type="spellEnd"/>
      <w:r>
        <w:t>/</w:t>
      </w:r>
      <w:proofErr w:type="spellStart"/>
      <w:r>
        <w:t>cuda</w:t>
      </w:r>
      <w:proofErr w:type="spellEnd"/>
      <w:r>
        <w:t xml:space="preserve">/cuda_driver.cc:265] failed call to </w:t>
      </w:r>
      <w:proofErr w:type="spellStart"/>
      <w:r>
        <w:t>cuInit</w:t>
      </w:r>
      <w:proofErr w:type="spellEnd"/>
      <w:r>
        <w:t>: CUDA_ERROR_NO_DEVICE: no CUDA-capable device is detected</w:t>
      </w:r>
    </w:p>
    <w:p w14:paraId="66D95382" w14:textId="77777777" w:rsidR="00A024F9" w:rsidRDefault="00A024F9" w:rsidP="00A024F9">
      <w:r>
        <w:t xml:space="preserve">2024-11-19 14:05:55.237737: I </w:t>
      </w:r>
      <w:proofErr w:type="spellStart"/>
      <w:r>
        <w:t>tensorflow</w:t>
      </w:r>
      <w:proofErr w:type="spellEnd"/>
      <w:r>
        <w:t>/</w:t>
      </w:r>
      <w:proofErr w:type="spellStart"/>
      <w:r>
        <w:t>stream_executor</w:t>
      </w:r>
      <w:proofErr w:type="spellEnd"/>
      <w:r>
        <w:t>/</w:t>
      </w:r>
      <w:proofErr w:type="spellStart"/>
      <w:r>
        <w:t>cuda</w:t>
      </w:r>
      <w:proofErr w:type="spellEnd"/>
      <w:r>
        <w:t>/cuda_diagnostics.cc:169] retrieving CUDA diagnostic information for host: cam-linuxlab-22</w:t>
      </w:r>
    </w:p>
    <w:p w14:paraId="3A65953E" w14:textId="77777777" w:rsidR="00A024F9" w:rsidRDefault="00A024F9" w:rsidP="00A024F9">
      <w:r>
        <w:t xml:space="preserve">2024-11-19 14:05:55.237745: I </w:t>
      </w:r>
      <w:proofErr w:type="spellStart"/>
      <w:r>
        <w:t>tensorflow</w:t>
      </w:r>
      <w:proofErr w:type="spellEnd"/>
      <w:r>
        <w:t>/</w:t>
      </w:r>
      <w:proofErr w:type="spellStart"/>
      <w:r>
        <w:t>stream_executor</w:t>
      </w:r>
      <w:proofErr w:type="spellEnd"/>
      <w:r>
        <w:t>/</w:t>
      </w:r>
      <w:proofErr w:type="spellStart"/>
      <w:r>
        <w:t>cuda</w:t>
      </w:r>
      <w:proofErr w:type="spellEnd"/>
      <w:r>
        <w:t>/cuda_diagnostics.cc:176] hostname: cam-linuxlab-22</w:t>
      </w:r>
    </w:p>
    <w:p w14:paraId="661B3E64" w14:textId="77777777" w:rsidR="00A024F9" w:rsidRDefault="00A024F9" w:rsidP="00A024F9">
      <w:r>
        <w:t xml:space="preserve">2024-11-19 14:05:55.237890: I </w:t>
      </w:r>
      <w:proofErr w:type="spellStart"/>
      <w:r>
        <w:t>tensorflow</w:t>
      </w:r>
      <w:proofErr w:type="spellEnd"/>
      <w:r>
        <w:t>/</w:t>
      </w:r>
      <w:proofErr w:type="spellStart"/>
      <w:r>
        <w:t>stream_executor</w:t>
      </w:r>
      <w:proofErr w:type="spellEnd"/>
      <w:r>
        <w:t>/</w:t>
      </w:r>
      <w:proofErr w:type="spellStart"/>
      <w:r>
        <w:t>cuda</w:t>
      </w:r>
      <w:proofErr w:type="spellEnd"/>
      <w:r>
        <w:t xml:space="preserve">/cuda_diagnostics.cc:200] </w:t>
      </w:r>
      <w:proofErr w:type="spellStart"/>
      <w:r>
        <w:t>libcuda</w:t>
      </w:r>
      <w:proofErr w:type="spellEnd"/>
      <w:r>
        <w:t xml:space="preserve"> reported version is: 470.256.2</w:t>
      </w:r>
    </w:p>
    <w:p w14:paraId="3E357E7C" w14:textId="77777777" w:rsidR="00A024F9" w:rsidRDefault="00A024F9" w:rsidP="00A024F9">
      <w:r>
        <w:t xml:space="preserve">2024-11-19 14:05:55.237915: I </w:t>
      </w:r>
      <w:proofErr w:type="spellStart"/>
      <w:r>
        <w:t>tensorflow</w:t>
      </w:r>
      <w:proofErr w:type="spellEnd"/>
      <w:r>
        <w:t>/</w:t>
      </w:r>
      <w:proofErr w:type="spellStart"/>
      <w:r>
        <w:t>stream_executor</w:t>
      </w:r>
      <w:proofErr w:type="spellEnd"/>
      <w:r>
        <w:t>/</w:t>
      </w:r>
      <w:proofErr w:type="spellStart"/>
      <w:r>
        <w:t>cuda</w:t>
      </w:r>
      <w:proofErr w:type="spellEnd"/>
      <w:r>
        <w:t>/cuda_diagnostics.cc:204] kernel reported version is: 470.256.2</w:t>
      </w:r>
    </w:p>
    <w:p w14:paraId="25423410" w14:textId="77777777" w:rsidR="00A024F9" w:rsidRDefault="00A024F9" w:rsidP="00A024F9">
      <w:r>
        <w:t xml:space="preserve">2024-11-19 14:05:55.237922: I </w:t>
      </w:r>
      <w:proofErr w:type="spellStart"/>
      <w:r>
        <w:t>tensorflow</w:t>
      </w:r>
      <w:proofErr w:type="spellEnd"/>
      <w:r>
        <w:t>/</w:t>
      </w:r>
      <w:proofErr w:type="spellStart"/>
      <w:r>
        <w:t>stream_executor</w:t>
      </w:r>
      <w:proofErr w:type="spellEnd"/>
      <w:r>
        <w:t>/</w:t>
      </w:r>
      <w:proofErr w:type="spellStart"/>
      <w:r>
        <w:t>cuda</w:t>
      </w:r>
      <w:proofErr w:type="spellEnd"/>
      <w:r>
        <w:t>/cuda_diagnostics.cc:310] kernel version seems to match DSO: 470.256.2</w:t>
      </w:r>
    </w:p>
    <w:p w14:paraId="77D41B8E" w14:textId="77777777" w:rsidR="00A024F9" w:rsidRDefault="00A024F9" w:rsidP="00A024F9">
      <w:r>
        <w:t xml:space="preserve">2024-11-19 14:05:55.238146: I </w:t>
      </w:r>
      <w:proofErr w:type="spellStart"/>
      <w:r>
        <w:t>tensorflow</w:t>
      </w:r>
      <w:proofErr w:type="spellEnd"/>
      <w:r>
        <w:t xml:space="preserve">/core/platform/cpu_feature_guard.cc:193] This TensorFlow binary is optimized with </w:t>
      </w:r>
      <w:proofErr w:type="spellStart"/>
      <w:r>
        <w:t>oneAPI</w:t>
      </w:r>
      <w:proofErr w:type="spellEnd"/>
      <w:r>
        <w:t xml:space="preserve"> Deep Neural Network Library (</w:t>
      </w:r>
      <w:proofErr w:type="spellStart"/>
      <w:r>
        <w:t>oneDNN</w:t>
      </w:r>
      <w:proofErr w:type="spellEnd"/>
      <w:r>
        <w:t>) to use the following CPU instructions in performance-critical operations:  SSE4.1 SSE4.2 AVX AVX2 FMA</w:t>
      </w:r>
    </w:p>
    <w:p w14:paraId="1F321D4F" w14:textId="77777777" w:rsidR="00A024F9" w:rsidRDefault="00A024F9" w:rsidP="00A024F9">
      <w:r>
        <w:t>To enable them in other operations, rebuild TensorFlow with the appropriate compiler flags.</w:t>
      </w:r>
    </w:p>
    <w:p w14:paraId="609B29CD" w14:textId="77777777" w:rsidR="00A024F9" w:rsidRDefault="00A024F9" w:rsidP="00A024F9">
      <w:r>
        <w:t>Epoch 1/10</w:t>
      </w:r>
    </w:p>
    <w:p w14:paraId="3B9F8FF7" w14:textId="77777777" w:rsidR="00A024F9" w:rsidRDefault="00A024F9" w:rsidP="00A024F9">
      <w:r>
        <w:t xml:space="preserve">31/31 - 2s - loss: 0.9671 - accuracy: 0.5826 - </w:t>
      </w:r>
      <w:proofErr w:type="spellStart"/>
      <w:r>
        <w:t>val_loss</w:t>
      </w:r>
      <w:proofErr w:type="spellEnd"/>
      <w:r>
        <w:t xml:space="preserve">: 0.9188 - </w:t>
      </w:r>
      <w:proofErr w:type="spellStart"/>
      <w:r>
        <w:t>val_accuracy</w:t>
      </w:r>
      <w:proofErr w:type="spellEnd"/>
      <w:r>
        <w:t>: 0.5938 - 2s/epoch - 57ms/step</w:t>
      </w:r>
    </w:p>
    <w:p w14:paraId="7362BF2F" w14:textId="77777777" w:rsidR="00A024F9" w:rsidRDefault="00A024F9" w:rsidP="00A024F9">
      <w:r>
        <w:t>Epoch 2/10</w:t>
      </w:r>
    </w:p>
    <w:p w14:paraId="2E4D60B7" w14:textId="77777777" w:rsidR="00A024F9" w:rsidRDefault="00A024F9" w:rsidP="00A024F9">
      <w:r>
        <w:t xml:space="preserve">31/31 - 0s - loss: 0.8674 - accuracy: 0.6047 - </w:t>
      </w:r>
      <w:proofErr w:type="spellStart"/>
      <w:r>
        <w:t>val_loss</w:t>
      </w:r>
      <w:proofErr w:type="spellEnd"/>
      <w:r>
        <w:t xml:space="preserve">: 0.8264 - </w:t>
      </w:r>
      <w:proofErr w:type="spellStart"/>
      <w:r>
        <w:t>val_accuracy</w:t>
      </w:r>
      <w:proofErr w:type="spellEnd"/>
      <w:r>
        <w:t>: 0.6423 - 499ms/epoch - 16ms/step</w:t>
      </w:r>
    </w:p>
    <w:p w14:paraId="698422DF" w14:textId="77777777" w:rsidR="00A024F9" w:rsidRDefault="00A024F9" w:rsidP="00A024F9">
      <w:r>
        <w:t>Epoch 3/10</w:t>
      </w:r>
    </w:p>
    <w:p w14:paraId="0D3AAF6A" w14:textId="77777777" w:rsidR="00A024F9" w:rsidRDefault="00A024F9" w:rsidP="00A024F9">
      <w:r>
        <w:t xml:space="preserve">31/31 - 1s - loss: 0.6804 - accuracy: 0.6997 - </w:t>
      </w:r>
      <w:proofErr w:type="spellStart"/>
      <w:r>
        <w:t>val_loss</w:t>
      </w:r>
      <w:proofErr w:type="spellEnd"/>
      <w:r>
        <w:t xml:space="preserve">: 0.7062 - </w:t>
      </w:r>
      <w:proofErr w:type="spellStart"/>
      <w:r>
        <w:t>val_accuracy</w:t>
      </w:r>
      <w:proofErr w:type="spellEnd"/>
      <w:r>
        <w:t>: 0.6897 - 521ms/epoch - 17ms/step</w:t>
      </w:r>
    </w:p>
    <w:p w14:paraId="1F68264A" w14:textId="77777777" w:rsidR="00A024F9" w:rsidRDefault="00A024F9" w:rsidP="00A024F9">
      <w:r>
        <w:t>Epoch 4/10</w:t>
      </w:r>
    </w:p>
    <w:p w14:paraId="7991A1DF" w14:textId="77777777" w:rsidR="00A024F9" w:rsidRDefault="00A024F9" w:rsidP="00A024F9">
      <w:r>
        <w:lastRenderedPageBreak/>
        <w:t xml:space="preserve">31/31 - 1s - loss: 0.5324 - accuracy: 0.7781 - </w:t>
      </w:r>
      <w:proofErr w:type="spellStart"/>
      <w:r>
        <w:t>val_loss</w:t>
      </w:r>
      <w:proofErr w:type="spellEnd"/>
      <w:r>
        <w:t xml:space="preserve">: 0.7161 - </w:t>
      </w:r>
      <w:proofErr w:type="spellStart"/>
      <w:r>
        <w:t>val_accuracy</w:t>
      </w:r>
      <w:proofErr w:type="spellEnd"/>
      <w:r>
        <w:t>: 0.6969 - 501ms/epoch - 16ms/step</w:t>
      </w:r>
    </w:p>
    <w:p w14:paraId="62FBE2AB" w14:textId="77777777" w:rsidR="00A024F9" w:rsidRDefault="00A024F9" w:rsidP="00A024F9">
      <w:r>
        <w:t>Epoch 5/10</w:t>
      </w:r>
    </w:p>
    <w:p w14:paraId="7433A14B" w14:textId="77777777" w:rsidR="00A024F9" w:rsidRDefault="00A024F9" w:rsidP="00A024F9">
      <w:r>
        <w:t xml:space="preserve">31/31 - 0s - loss: 0.4406 - accuracy: 0.8173 - </w:t>
      </w:r>
      <w:proofErr w:type="spellStart"/>
      <w:r>
        <w:t>val_loss</w:t>
      </w:r>
      <w:proofErr w:type="spellEnd"/>
      <w:r>
        <w:t xml:space="preserve">: 0.7691 - </w:t>
      </w:r>
      <w:proofErr w:type="spellStart"/>
      <w:r>
        <w:t>val_accuracy</w:t>
      </w:r>
      <w:proofErr w:type="spellEnd"/>
      <w:r>
        <w:t>: 0.6938 - 480ms/epoch - 15ms/step</w:t>
      </w:r>
    </w:p>
    <w:p w14:paraId="7BBFBF04" w14:textId="77777777" w:rsidR="00A024F9" w:rsidRDefault="00A024F9" w:rsidP="00A024F9">
      <w:r>
        <w:t>Epoch 6/10</w:t>
      </w:r>
    </w:p>
    <w:p w14:paraId="060FF790" w14:textId="77777777" w:rsidR="00A024F9" w:rsidRDefault="00A024F9" w:rsidP="00A024F9">
      <w:r>
        <w:t xml:space="preserve">31/31 - 1s - loss: 0.3761 - accuracy: 0.8411 - </w:t>
      </w:r>
      <w:proofErr w:type="spellStart"/>
      <w:r>
        <w:t>val_loss</w:t>
      </w:r>
      <w:proofErr w:type="spellEnd"/>
      <w:r>
        <w:t xml:space="preserve">: 0.9262 - </w:t>
      </w:r>
      <w:proofErr w:type="spellStart"/>
      <w:r>
        <w:t>val_accuracy</w:t>
      </w:r>
      <w:proofErr w:type="spellEnd"/>
      <w:r>
        <w:t>: 0.6928 - 529ms/epoch - 17ms/step</w:t>
      </w:r>
    </w:p>
    <w:p w14:paraId="2D991393" w14:textId="77777777" w:rsidR="00A024F9" w:rsidRDefault="00A024F9" w:rsidP="00A024F9">
      <w:r>
        <w:t>Epoch 7/10</w:t>
      </w:r>
    </w:p>
    <w:p w14:paraId="6490B415" w14:textId="77777777" w:rsidR="00A024F9" w:rsidRDefault="00A024F9" w:rsidP="00A024F9">
      <w:r>
        <w:t xml:space="preserve">31/31 - 1s - loss: 0.3402 - accuracy: 0.8542 - </w:t>
      </w:r>
      <w:proofErr w:type="spellStart"/>
      <w:r>
        <w:t>val_loss</w:t>
      </w:r>
      <w:proofErr w:type="spellEnd"/>
      <w:r>
        <w:t xml:space="preserve">: 0.9444 - </w:t>
      </w:r>
      <w:proofErr w:type="spellStart"/>
      <w:r>
        <w:t>val_accuracy</w:t>
      </w:r>
      <w:proofErr w:type="spellEnd"/>
      <w:r>
        <w:t>: 0.6866 - 513ms/epoch - 17ms/step</w:t>
      </w:r>
    </w:p>
    <w:p w14:paraId="1E5986FC" w14:textId="77777777" w:rsidR="00A024F9" w:rsidRDefault="00A024F9" w:rsidP="00A024F9">
      <w:r>
        <w:t>Epoch 8/10</w:t>
      </w:r>
    </w:p>
    <w:p w14:paraId="6B9C46F6" w14:textId="77777777" w:rsidR="00A024F9" w:rsidRDefault="00A024F9" w:rsidP="00A024F9">
      <w:r>
        <w:t xml:space="preserve">31/31 - 1s - loss: 0.3164 - accuracy: 0.8622 - </w:t>
      </w:r>
      <w:proofErr w:type="spellStart"/>
      <w:r>
        <w:t>val_loss</w:t>
      </w:r>
      <w:proofErr w:type="spellEnd"/>
      <w:r>
        <w:t xml:space="preserve">: 1.0643 - </w:t>
      </w:r>
      <w:proofErr w:type="spellStart"/>
      <w:r>
        <w:t>val_accuracy</w:t>
      </w:r>
      <w:proofErr w:type="spellEnd"/>
      <w:r>
        <w:t>: 0.6804 - 510ms/epoch - 16ms/step</w:t>
      </w:r>
    </w:p>
    <w:p w14:paraId="655B4E44" w14:textId="77777777" w:rsidR="00A024F9" w:rsidRDefault="00A024F9" w:rsidP="00A024F9">
      <w:r>
        <w:t>Epoch 9/10</w:t>
      </w:r>
    </w:p>
    <w:p w14:paraId="7AD66D20" w14:textId="77777777" w:rsidR="00A024F9" w:rsidRDefault="00A024F9" w:rsidP="00A024F9">
      <w:r>
        <w:t xml:space="preserve">31/31 - 1s - loss: 0.2986 - accuracy: 0.8653 - </w:t>
      </w:r>
      <w:proofErr w:type="spellStart"/>
      <w:r>
        <w:t>val_loss</w:t>
      </w:r>
      <w:proofErr w:type="spellEnd"/>
      <w:r>
        <w:t xml:space="preserve">: 1.2312 - </w:t>
      </w:r>
      <w:proofErr w:type="spellStart"/>
      <w:r>
        <w:t>val_accuracy</w:t>
      </w:r>
      <w:proofErr w:type="spellEnd"/>
      <w:r>
        <w:t>: 0.6691 - 509ms/epoch - 16ms/step</w:t>
      </w:r>
    </w:p>
    <w:p w14:paraId="0F257072" w14:textId="77777777" w:rsidR="00A024F9" w:rsidRDefault="00A024F9" w:rsidP="00A024F9">
      <w:r>
        <w:t>Epoch 10/10</w:t>
      </w:r>
    </w:p>
    <w:p w14:paraId="2A5776A5" w14:textId="77777777" w:rsidR="00A024F9" w:rsidRDefault="00A024F9" w:rsidP="00A024F9">
      <w:r>
        <w:t xml:space="preserve">31/31 - 1s - loss: 0.2815 - accuracy: 0.8700 - </w:t>
      </w:r>
      <w:proofErr w:type="spellStart"/>
      <w:r>
        <w:t>val_loss</w:t>
      </w:r>
      <w:proofErr w:type="spellEnd"/>
      <w:r>
        <w:t xml:space="preserve">: 1.1819 - </w:t>
      </w:r>
      <w:proofErr w:type="spellStart"/>
      <w:r>
        <w:t>val_accuracy</w:t>
      </w:r>
      <w:proofErr w:type="spellEnd"/>
      <w:r>
        <w:t>: 0.6804 - 508ms/epoch - 16ms/step</w:t>
      </w:r>
    </w:p>
    <w:p w14:paraId="786F5860" w14:textId="77777777" w:rsidR="00A024F9" w:rsidRDefault="00A024F9" w:rsidP="00A024F9"/>
    <w:p w14:paraId="629E632B" w14:textId="77777777" w:rsidR="00A024F9" w:rsidRDefault="00A024F9" w:rsidP="00A024F9">
      <w:r>
        <w:t>Training Model 2 with config: {'</w:t>
      </w:r>
      <w:proofErr w:type="spellStart"/>
      <w:r>
        <w:t>embed_size</w:t>
      </w:r>
      <w:proofErr w:type="spellEnd"/>
      <w:r>
        <w:t>': 100, '</w:t>
      </w:r>
      <w:proofErr w:type="spellStart"/>
      <w:r>
        <w:t>conv_filters</w:t>
      </w:r>
      <w:proofErr w:type="spellEnd"/>
      <w:r>
        <w:t>': 64, '</w:t>
      </w:r>
      <w:proofErr w:type="spellStart"/>
      <w:r>
        <w:t>lstm_units</w:t>
      </w:r>
      <w:proofErr w:type="spellEnd"/>
      <w:r>
        <w:t>': 128, '</w:t>
      </w:r>
      <w:proofErr w:type="spellStart"/>
      <w:r>
        <w:t>dropout_rate</w:t>
      </w:r>
      <w:proofErr w:type="spellEnd"/>
      <w:r>
        <w:t>': 0.4}</w:t>
      </w:r>
    </w:p>
    <w:p w14:paraId="714F520B" w14:textId="77777777" w:rsidR="00A024F9" w:rsidRDefault="00A024F9" w:rsidP="00A024F9">
      <w:r>
        <w:t>Epoch 1/10</w:t>
      </w:r>
    </w:p>
    <w:p w14:paraId="0B0B5FA5" w14:textId="77777777" w:rsidR="00A024F9" w:rsidRDefault="00A024F9" w:rsidP="00A024F9">
      <w:r>
        <w:t xml:space="preserve">31/31 - 2s - loss: 0.9536 - accuracy: 0.5851 - </w:t>
      </w:r>
      <w:proofErr w:type="spellStart"/>
      <w:r>
        <w:t>val_loss</w:t>
      </w:r>
      <w:proofErr w:type="spellEnd"/>
      <w:r>
        <w:t xml:space="preserve">: 0.9192 - </w:t>
      </w:r>
      <w:proofErr w:type="spellStart"/>
      <w:r>
        <w:t>val_accuracy</w:t>
      </w:r>
      <w:proofErr w:type="spellEnd"/>
      <w:r>
        <w:t>: 0.5938 - 2s/epoch - 66ms/step</w:t>
      </w:r>
    </w:p>
    <w:p w14:paraId="4E60E2C8" w14:textId="77777777" w:rsidR="00A024F9" w:rsidRDefault="00A024F9" w:rsidP="00A024F9">
      <w:r>
        <w:t>Epoch 2/10</w:t>
      </w:r>
    </w:p>
    <w:p w14:paraId="75E8E214" w14:textId="77777777" w:rsidR="00A024F9" w:rsidRDefault="00A024F9" w:rsidP="00A024F9">
      <w:r>
        <w:t xml:space="preserve">31/31 - 1s - loss: 0.8185 - accuracy: 0.6365 - </w:t>
      </w:r>
      <w:proofErr w:type="spellStart"/>
      <w:r>
        <w:t>val_loss</w:t>
      </w:r>
      <w:proofErr w:type="spellEnd"/>
      <w:r>
        <w:t xml:space="preserve">: 0.7518 - </w:t>
      </w:r>
      <w:proofErr w:type="spellStart"/>
      <w:r>
        <w:t>val_accuracy</w:t>
      </w:r>
      <w:proofErr w:type="spellEnd"/>
      <w:r>
        <w:t>: 0.6804 - 767ms/epoch - 25ms/step</w:t>
      </w:r>
    </w:p>
    <w:p w14:paraId="023607CA" w14:textId="77777777" w:rsidR="00A024F9" w:rsidRDefault="00A024F9" w:rsidP="00A024F9">
      <w:r>
        <w:t>Epoch 3/10</w:t>
      </w:r>
    </w:p>
    <w:p w14:paraId="6DD580DC" w14:textId="77777777" w:rsidR="00A024F9" w:rsidRDefault="00A024F9" w:rsidP="00A024F9">
      <w:r>
        <w:lastRenderedPageBreak/>
        <w:t xml:space="preserve">31/31 - 1s - loss: 0.6047 - accuracy: 0.7523 - </w:t>
      </w:r>
      <w:proofErr w:type="spellStart"/>
      <w:r>
        <w:t>val_loss</w:t>
      </w:r>
      <w:proofErr w:type="spellEnd"/>
      <w:r>
        <w:t xml:space="preserve">: 0.7384 - </w:t>
      </w:r>
      <w:proofErr w:type="spellStart"/>
      <w:r>
        <w:t>val_accuracy</w:t>
      </w:r>
      <w:proofErr w:type="spellEnd"/>
      <w:r>
        <w:t>: 0.6804 - 760ms/epoch - 25ms/step</w:t>
      </w:r>
    </w:p>
    <w:p w14:paraId="32BD65C5" w14:textId="77777777" w:rsidR="00A024F9" w:rsidRDefault="00A024F9" w:rsidP="00A024F9">
      <w:r>
        <w:t>Epoch 4/10</w:t>
      </w:r>
    </w:p>
    <w:p w14:paraId="26F60BE9" w14:textId="77777777" w:rsidR="00A024F9" w:rsidRDefault="00A024F9" w:rsidP="00A024F9">
      <w:r>
        <w:t xml:space="preserve">31/31 - 1s - loss: 0.4761 - accuracy: 0.8037 - </w:t>
      </w:r>
      <w:proofErr w:type="spellStart"/>
      <w:r>
        <w:t>val_loss</w:t>
      </w:r>
      <w:proofErr w:type="spellEnd"/>
      <w:r>
        <w:t xml:space="preserve">: 0.7698 - </w:t>
      </w:r>
      <w:proofErr w:type="spellStart"/>
      <w:r>
        <w:t>val_accuracy</w:t>
      </w:r>
      <w:proofErr w:type="spellEnd"/>
      <w:r>
        <w:t>: 0.6866 - 761ms/epoch - 25ms/step</w:t>
      </w:r>
    </w:p>
    <w:p w14:paraId="4833BF36" w14:textId="77777777" w:rsidR="00A024F9" w:rsidRDefault="00A024F9" w:rsidP="00A024F9">
      <w:r>
        <w:t>Epoch 5/10</w:t>
      </w:r>
    </w:p>
    <w:p w14:paraId="043B6518" w14:textId="77777777" w:rsidR="00A024F9" w:rsidRDefault="00A024F9" w:rsidP="00A024F9">
      <w:r>
        <w:t xml:space="preserve">31/31 - 1s - loss: 0.3990 - accuracy: 0.8326 - </w:t>
      </w:r>
      <w:proofErr w:type="spellStart"/>
      <w:r>
        <w:t>val_loss</w:t>
      </w:r>
      <w:proofErr w:type="spellEnd"/>
      <w:r>
        <w:t xml:space="preserve">: 0.9184 - </w:t>
      </w:r>
      <w:proofErr w:type="spellStart"/>
      <w:r>
        <w:t>val_accuracy</w:t>
      </w:r>
      <w:proofErr w:type="spellEnd"/>
      <w:r>
        <w:t>: 0.6825 - 764ms/epoch - 25ms/step</w:t>
      </w:r>
    </w:p>
    <w:p w14:paraId="75A20176" w14:textId="77777777" w:rsidR="00A024F9" w:rsidRDefault="00A024F9" w:rsidP="00A024F9">
      <w:r>
        <w:t>Epoch 6/10</w:t>
      </w:r>
    </w:p>
    <w:p w14:paraId="631F1176" w14:textId="77777777" w:rsidR="00A024F9" w:rsidRDefault="00A024F9" w:rsidP="00A024F9">
      <w:r>
        <w:t xml:space="preserve">31/31 - 1s - loss: 0.3330 - accuracy: 0.8558 - </w:t>
      </w:r>
      <w:proofErr w:type="spellStart"/>
      <w:r>
        <w:t>val_loss</w:t>
      </w:r>
      <w:proofErr w:type="spellEnd"/>
      <w:r>
        <w:t xml:space="preserve">: 1.0607 - </w:t>
      </w:r>
      <w:proofErr w:type="spellStart"/>
      <w:r>
        <w:t>val_accuracy</w:t>
      </w:r>
      <w:proofErr w:type="spellEnd"/>
      <w:r>
        <w:t>: 0.6856 - 760ms/epoch - 25ms/step</w:t>
      </w:r>
    </w:p>
    <w:p w14:paraId="39EDD6FA" w14:textId="77777777" w:rsidR="00A024F9" w:rsidRDefault="00A024F9" w:rsidP="00A024F9">
      <w:r>
        <w:t>Epoch 7/10</w:t>
      </w:r>
    </w:p>
    <w:p w14:paraId="745CF901" w14:textId="77777777" w:rsidR="00A024F9" w:rsidRDefault="00A024F9" w:rsidP="00A024F9">
      <w:r>
        <w:t xml:space="preserve">31/31 - 1s - loss: 0.2826 - accuracy: 0.8671 - </w:t>
      </w:r>
      <w:proofErr w:type="spellStart"/>
      <w:r>
        <w:t>val_loss</w:t>
      </w:r>
      <w:proofErr w:type="spellEnd"/>
      <w:r>
        <w:t xml:space="preserve">: 1.1184 - </w:t>
      </w:r>
      <w:proofErr w:type="spellStart"/>
      <w:r>
        <w:t>val_accuracy</w:t>
      </w:r>
      <w:proofErr w:type="spellEnd"/>
      <w:r>
        <w:t>: 0.6835 - 763ms/epoch - 25ms/step</w:t>
      </w:r>
    </w:p>
    <w:p w14:paraId="2DC98071" w14:textId="77777777" w:rsidR="00A024F9" w:rsidRDefault="00A024F9" w:rsidP="00A024F9">
      <w:r>
        <w:t>Epoch 8/10</w:t>
      </w:r>
    </w:p>
    <w:p w14:paraId="26514A3E" w14:textId="77777777" w:rsidR="00A024F9" w:rsidRDefault="00A024F9" w:rsidP="00A024F9">
      <w:r>
        <w:t xml:space="preserve">31/31 - 1s - loss: 0.2471 - accuracy: 0.8741 - </w:t>
      </w:r>
      <w:proofErr w:type="spellStart"/>
      <w:r>
        <w:t>val_loss</w:t>
      </w:r>
      <w:proofErr w:type="spellEnd"/>
      <w:r>
        <w:t xml:space="preserve">: 1.3684 - </w:t>
      </w:r>
      <w:proofErr w:type="spellStart"/>
      <w:r>
        <w:t>val_accuracy</w:t>
      </w:r>
      <w:proofErr w:type="spellEnd"/>
      <w:r>
        <w:t>: 0.6784 - 764ms/epoch - 25ms/step</w:t>
      </w:r>
    </w:p>
    <w:p w14:paraId="1799E22D" w14:textId="77777777" w:rsidR="00A024F9" w:rsidRDefault="00A024F9" w:rsidP="00A024F9">
      <w:r>
        <w:t>Epoch 9/10</w:t>
      </w:r>
    </w:p>
    <w:p w14:paraId="05868DED" w14:textId="77777777" w:rsidR="00A024F9" w:rsidRDefault="00A024F9" w:rsidP="00A024F9">
      <w:r>
        <w:t xml:space="preserve">31/31 - 1s - loss: 0.2005 - accuracy: 0.9231 - </w:t>
      </w:r>
      <w:proofErr w:type="spellStart"/>
      <w:r>
        <w:t>val_loss</w:t>
      </w:r>
      <w:proofErr w:type="spellEnd"/>
      <w:r>
        <w:t xml:space="preserve">: 1.4999 - </w:t>
      </w:r>
      <w:proofErr w:type="spellStart"/>
      <w:r>
        <w:t>val_accuracy</w:t>
      </w:r>
      <w:proofErr w:type="spellEnd"/>
      <w:r>
        <w:t>: 0.6247 - 763ms/epoch - 25ms/step</w:t>
      </w:r>
    </w:p>
    <w:p w14:paraId="15FF6BB5" w14:textId="77777777" w:rsidR="00A024F9" w:rsidRDefault="00A024F9" w:rsidP="00A024F9">
      <w:r>
        <w:t>Epoch 10/10</w:t>
      </w:r>
    </w:p>
    <w:p w14:paraId="02D3B17C" w14:textId="77777777" w:rsidR="00A024F9" w:rsidRDefault="00A024F9" w:rsidP="00A024F9">
      <w:r>
        <w:t xml:space="preserve">31/31 - 1s - loss: 0.1948 - accuracy: 0.9360 - </w:t>
      </w:r>
      <w:proofErr w:type="spellStart"/>
      <w:r>
        <w:t>val_loss</w:t>
      </w:r>
      <w:proofErr w:type="spellEnd"/>
      <w:r>
        <w:t xml:space="preserve">: 1.2643 - </w:t>
      </w:r>
      <w:proofErr w:type="spellStart"/>
      <w:r>
        <w:t>val_accuracy</w:t>
      </w:r>
      <w:proofErr w:type="spellEnd"/>
      <w:r>
        <w:t>: 0.6598 - 765ms/epoch - 25ms/step</w:t>
      </w:r>
    </w:p>
    <w:p w14:paraId="0E4C9467" w14:textId="77777777" w:rsidR="00A024F9" w:rsidRDefault="00A024F9" w:rsidP="00A024F9"/>
    <w:p w14:paraId="2AE5E94C" w14:textId="77777777" w:rsidR="00A024F9" w:rsidRDefault="00A024F9" w:rsidP="00A024F9">
      <w:r>
        <w:t>Training Model 3 with config: {'</w:t>
      </w:r>
      <w:proofErr w:type="spellStart"/>
      <w:r>
        <w:t>embed_size</w:t>
      </w:r>
      <w:proofErr w:type="spellEnd"/>
      <w:r>
        <w:t>': 200, '</w:t>
      </w:r>
      <w:proofErr w:type="spellStart"/>
      <w:r>
        <w:t>conv_filters</w:t>
      </w:r>
      <w:proofErr w:type="spellEnd"/>
      <w:r>
        <w:t>': 128, '</w:t>
      </w:r>
      <w:proofErr w:type="spellStart"/>
      <w:r>
        <w:t>lstm_units</w:t>
      </w:r>
      <w:proofErr w:type="spellEnd"/>
      <w:r>
        <w:t>': 256, '</w:t>
      </w:r>
      <w:proofErr w:type="spellStart"/>
      <w:r>
        <w:t>dropout_rate</w:t>
      </w:r>
      <w:proofErr w:type="spellEnd"/>
      <w:r>
        <w:t>': 0.5}</w:t>
      </w:r>
    </w:p>
    <w:p w14:paraId="5133C3BA" w14:textId="77777777" w:rsidR="00A024F9" w:rsidRDefault="00A024F9" w:rsidP="00A024F9">
      <w:r>
        <w:t>Epoch 1/10</w:t>
      </w:r>
    </w:p>
    <w:p w14:paraId="49E89C79" w14:textId="77777777" w:rsidR="00A024F9" w:rsidRDefault="00A024F9" w:rsidP="00A024F9">
      <w:r>
        <w:t xml:space="preserve">31/31 - 3s - loss: 0.9477 - accuracy: 0.5875 - </w:t>
      </w:r>
      <w:proofErr w:type="spellStart"/>
      <w:r>
        <w:t>val_loss</w:t>
      </w:r>
      <w:proofErr w:type="spellEnd"/>
      <w:r>
        <w:t xml:space="preserve">: 0.9184 - </w:t>
      </w:r>
      <w:proofErr w:type="spellStart"/>
      <w:r>
        <w:t>val_accuracy</w:t>
      </w:r>
      <w:proofErr w:type="spellEnd"/>
      <w:r>
        <w:t>: 0.5938 - 3s/epoch - 85ms/step</w:t>
      </w:r>
    </w:p>
    <w:p w14:paraId="7BC7A8FE" w14:textId="77777777" w:rsidR="00A024F9" w:rsidRDefault="00A024F9" w:rsidP="00A024F9">
      <w:r>
        <w:t>Epoch 2/10</w:t>
      </w:r>
    </w:p>
    <w:p w14:paraId="35AB0CB7" w14:textId="77777777" w:rsidR="00A024F9" w:rsidRDefault="00A024F9" w:rsidP="00A024F9">
      <w:r>
        <w:lastRenderedPageBreak/>
        <w:t xml:space="preserve">31/31 - 1s - loss: 0.8071 - accuracy: 0.6525 - </w:t>
      </w:r>
      <w:proofErr w:type="spellStart"/>
      <w:r>
        <w:t>val_loss</w:t>
      </w:r>
      <w:proofErr w:type="spellEnd"/>
      <w:r>
        <w:t xml:space="preserve">: 0.7673 - </w:t>
      </w:r>
      <w:proofErr w:type="spellStart"/>
      <w:r>
        <w:t>val_accuracy</w:t>
      </w:r>
      <w:proofErr w:type="spellEnd"/>
      <w:r>
        <w:t>: 0.6722 - 1s/epoch - 46ms/step</w:t>
      </w:r>
    </w:p>
    <w:p w14:paraId="7E13864B" w14:textId="77777777" w:rsidR="00A024F9" w:rsidRDefault="00A024F9" w:rsidP="00A024F9">
      <w:r>
        <w:t>Epoch 3/10</w:t>
      </w:r>
    </w:p>
    <w:p w14:paraId="4E13E5D4" w14:textId="77777777" w:rsidR="00A024F9" w:rsidRDefault="00A024F9" w:rsidP="00A024F9">
      <w:r>
        <w:t xml:space="preserve">31/31 - 1s - loss: 0.5959 - accuracy: 0.7531 - </w:t>
      </w:r>
      <w:proofErr w:type="spellStart"/>
      <w:r>
        <w:t>val_loss</w:t>
      </w:r>
      <w:proofErr w:type="spellEnd"/>
      <w:r>
        <w:t xml:space="preserve">: 0.7072 - </w:t>
      </w:r>
      <w:proofErr w:type="spellStart"/>
      <w:r>
        <w:t>val_accuracy</w:t>
      </w:r>
      <w:proofErr w:type="spellEnd"/>
      <w:r>
        <w:t>: 0.7072 - 1s/epoch - 45ms/step</w:t>
      </w:r>
    </w:p>
    <w:p w14:paraId="6C64D625" w14:textId="77777777" w:rsidR="00A024F9" w:rsidRDefault="00A024F9" w:rsidP="00A024F9">
      <w:r>
        <w:t>Epoch 4/10</w:t>
      </w:r>
    </w:p>
    <w:p w14:paraId="73784B5D" w14:textId="77777777" w:rsidR="00A024F9" w:rsidRDefault="00A024F9" w:rsidP="00A024F9">
      <w:r>
        <w:t xml:space="preserve">31/31 - 1s - loss: 0.4637 - accuracy: 0.8111 - </w:t>
      </w:r>
      <w:proofErr w:type="spellStart"/>
      <w:r>
        <w:t>val_loss</w:t>
      </w:r>
      <w:proofErr w:type="spellEnd"/>
      <w:r>
        <w:t xml:space="preserve">: 0.9001 - </w:t>
      </w:r>
      <w:proofErr w:type="spellStart"/>
      <w:r>
        <w:t>val_accuracy</w:t>
      </w:r>
      <w:proofErr w:type="spellEnd"/>
      <w:r>
        <w:t>: 0.6979 - 1s/epoch - 46ms/step</w:t>
      </w:r>
    </w:p>
    <w:p w14:paraId="68F02DA3" w14:textId="77777777" w:rsidR="00A024F9" w:rsidRDefault="00A024F9" w:rsidP="00A024F9">
      <w:r>
        <w:t>Epoch 5/10</w:t>
      </w:r>
    </w:p>
    <w:p w14:paraId="6113B3FC" w14:textId="77777777" w:rsidR="00A024F9" w:rsidRDefault="00A024F9" w:rsidP="00A024F9">
      <w:r>
        <w:t xml:space="preserve">31/31 - 1s - loss: 0.3789 - accuracy: 0.8364 - </w:t>
      </w:r>
      <w:proofErr w:type="spellStart"/>
      <w:r>
        <w:t>val_loss</w:t>
      </w:r>
      <w:proofErr w:type="spellEnd"/>
      <w:r>
        <w:t xml:space="preserve">: 0.9885 - </w:t>
      </w:r>
      <w:proofErr w:type="spellStart"/>
      <w:r>
        <w:t>val_accuracy</w:t>
      </w:r>
      <w:proofErr w:type="spellEnd"/>
      <w:r>
        <w:t>: 0.6866 - 1s/epoch - 46ms/step</w:t>
      </w:r>
    </w:p>
    <w:p w14:paraId="4BECA85B" w14:textId="77777777" w:rsidR="00A024F9" w:rsidRDefault="00A024F9" w:rsidP="00A024F9">
      <w:r>
        <w:t>Epoch 6/10</w:t>
      </w:r>
    </w:p>
    <w:p w14:paraId="510394C8" w14:textId="77777777" w:rsidR="00A024F9" w:rsidRDefault="00A024F9" w:rsidP="00A024F9">
      <w:r>
        <w:t xml:space="preserve">31/31 - 1s - loss: 0.3265 - accuracy: 0.8584 - </w:t>
      </w:r>
      <w:proofErr w:type="spellStart"/>
      <w:r>
        <w:t>val_loss</w:t>
      </w:r>
      <w:proofErr w:type="spellEnd"/>
      <w:r>
        <w:t xml:space="preserve">: 1.4051 - </w:t>
      </w:r>
      <w:proofErr w:type="spellStart"/>
      <w:r>
        <w:t>val_accuracy</w:t>
      </w:r>
      <w:proofErr w:type="spellEnd"/>
      <w:r>
        <w:t>: 0.6691 - 1s/epoch - 46ms/step</w:t>
      </w:r>
    </w:p>
    <w:p w14:paraId="116FA1D0" w14:textId="77777777" w:rsidR="00A024F9" w:rsidRDefault="00A024F9" w:rsidP="00A024F9">
      <w:r>
        <w:t>Epoch 7/10</w:t>
      </w:r>
    </w:p>
    <w:p w14:paraId="029F6449" w14:textId="77777777" w:rsidR="00A024F9" w:rsidRDefault="00A024F9" w:rsidP="00A024F9">
      <w:r>
        <w:t xml:space="preserve">31/31 - 1s - loss: 0.2933 - accuracy: 0.8643 - </w:t>
      </w:r>
      <w:proofErr w:type="spellStart"/>
      <w:r>
        <w:t>val_loss</w:t>
      </w:r>
      <w:proofErr w:type="spellEnd"/>
      <w:r>
        <w:t xml:space="preserve">: 1.1653 - </w:t>
      </w:r>
      <w:proofErr w:type="spellStart"/>
      <w:r>
        <w:t>val_accuracy</w:t>
      </w:r>
      <w:proofErr w:type="spellEnd"/>
      <w:r>
        <w:t>: 0.6773 - 1s/epoch - 46ms/step</w:t>
      </w:r>
    </w:p>
    <w:p w14:paraId="37D6EF14" w14:textId="77777777" w:rsidR="00A024F9" w:rsidRDefault="00A024F9" w:rsidP="00A024F9">
      <w:r>
        <w:t>Epoch 8/10</w:t>
      </w:r>
    </w:p>
    <w:p w14:paraId="4B9EB2B3" w14:textId="77777777" w:rsidR="00A024F9" w:rsidRDefault="00A024F9" w:rsidP="00A024F9">
      <w:r>
        <w:t xml:space="preserve">31/31 - 2s - loss: 0.2888 - accuracy: 0.8689 - </w:t>
      </w:r>
      <w:proofErr w:type="spellStart"/>
      <w:r>
        <w:t>val_loss</w:t>
      </w:r>
      <w:proofErr w:type="spellEnd"/>
      <w:r>
        <w:t xml:space="preserve">: 1.3951 - </w:t>
      </w:r>
      <w:proofErr w:type="spellStart"/>
      <w:r>
        <w:t>val_accuracy</w:t>
      </w:r>
      <w:proofErr w:type="spellEnd"/>
      <w:r>
        <w:t>: 0.6773 - 2s/epoch - 49ms/step</w:t>
      </w:r>
    </w:p>
    <w:p w14:paraId="223A651B" w14:textId="77777777" w:rsidR="00A024F9" w:rsidRDefault="00A024F9" w:rsidP="00A024F9">
      <w:r>
        <w:t>Epoch 9/10</w:t>
      </w:r>
    </w:p>
    <w:p w14:paraId="35457BC0" w14:textId="77777777" w:rsidR="00A024F9" w:rsidRDefault="00A024F9" w:rsidP="00A024F9">
      <w:r>
        <w:t xml:space="preserve">31/31 - 1s - loss: 0.2788 - accuracy: 0.8702 - </w:t>
      </w:r>
      <w:proofErr w:type="spellStart"/>
      <w:r>
        <w:t>val_loss</w:t>
      </w:r>
      <w:proofErr w:type="spellEnd"/>
      <w:r>
        <w:t xml:space="preserve">: 1.4432 - </w:t>
      </w:r>
      <w:proofErr w:type="spellStart"/>
      <w:r>
        <w:t>val_accuracy</w:t>
      </w:r>
      <w:proofErr w:type="spellEnd"/>
      <w:r>
        <w:t>: 0.6608 - 1s/epoch - 48ms/step</w:t>
      </w:r>
    </w:p>
    <w:p w14:paraId="45A93E68" w14:textId="77777777" w:rsidR="00A024F9" w:rsidRDefault="00A024F9" w:rsidP="00A024F9">
      <w:r>
        <w:t>Epoch 10/10</w:t>
      </w:r>
    </w:p>
    <w:p w14:paraId="08CBE477" w14:textId="77777777" w:rsidR="00A024F9" w:rsidRDefault="00A024F9" w:rsidP="00A024F9">
      <w:r>
        <w:t xml:space="preserve">31/31 - 2s - loss: 0.2658 - accuracy: 0.8710 - </w:t>
      </w:r>
      <w:proofErr w:type="spellStart"/>
      <w:r>
        <w:t>val_loss</w:t>
      </w:r>
      <w:proofErr w:type="spellEnd"/>
      <w:r>
        <w:t xml:space="preserve">: 1.3209 - </w:t>
      </w:r>
      <w:proofErr w:type="spellStart"/>
      <w:r>
        <w:t>val_accuracy</w:t>
      </w:r>
      <w:proofErr w:type="spellEnd"/>
      <w:r>
        <w:t>: 0.6722 - 2s/epoch - 48ms/step</w:t>
      </w:r>
    </w:p>
    <w:p w14:paraId="1108640D" w14:textId="77777777" w:rsidR="00A024F9" w:rsidRDefault="00A024F9" w:rsidP="00A024F9"/>
    <w:p w14:paraId="09F310C1" w14:textId="77777777" w:rsidR="00A024F9" w:rsidRDefault="00A024F9" w:rsidP="00A024F9">
      <w:r>
        <w:t>Model 1:</w:t>
      </w:r>
    </w:p>
    <w:p w14:paraId="4CD68146" w14:textId="77777777" w:rsidR="00A024F9" w:rsidRDefault="00A024F9" w:rsidP="00A024F9">
      <w:r>
        <w:t>Config: {'</w:t>
      </w:r>
      <w:proofErr w:type="spellStart"/>
      <w:r>
        <w:t>embed_size</w:t>
      </w:r>
      <w:proofErr w:type="spellEnd"/>
      <w:r>
        <w:t>': 50, '</w:t>
      </w:r>
      <w:proofErr w:type="spellStart"/>
      <w:r>
        <w:t>conv_filters</w:t>
      </w:r>
      <w:proofErr w:type="spellEnd"/>
      <w:r>
        <w:t>': 32, '</w:t>
      </w:r>
      <w:proofErr w:type="spellStart"/>
      <w:r>
        <w:t>lstm_units</w:t>
      </w:r>
      <w:proofErr w:type="spellEnd"/>
      <w:r>
        <w:t>': 64, '</w:t>
      </w:r>
      <w:proofErr w:type="spellStart"/>
      <w:r>
        <w:t>dropout_rate</w:t>
      </w:r>
      <w:proofErr w:type="spellEnd"/>
      <w:r>
        <w:t>': 0.3}</w:t>
      </w:r>
    </w:p>
    <w:p w14:paraId="5C2A2701" w14:textId="77777777" w:rsidR="00A024F9" w:rsidRDefault="00A024F9" w:rsidP="00A024F9">
      <w:r>
        <w:t>Loss: 1.1819, Accuracy: 0.6804</w:t>
      </w:r>
    </w:p>
    <w:p w14:paraId="582743A1" w14:textId="77777777" w:rsidR="00A024F9" w:rsidRDefault="00A024F9" w:rsidP="00A024F9"/>
    <w:p w14:paraId="755A5166" w14:textId="77777777" w:rsidR="00A024F9" w:rsidRDefault="00A024F9" w:rsidP="00A024F9">
      <w:r>
        <w:t>Model 2:</w:t>
      </w:r>
    </w:p>
    <w:p w14:paraId="24F1B50F" w14:textId="77777777" w:rsidR="00A024F9" w:rsidRDefault="00A024F9" w:rsidP="00A024F9">
      <w:r>
        <w:t>Config: {'</w:t>
      </w:r>
      <w:proofErr w:type="spellStart"/>
      <w:r>
        <w:t>embed_size</w:t>
      </w:r>
      <w:proofErr w:type="spellEnd"/>
      <w:r>
        <w:t>': 100, '</w:t>
      </w:r>
      <w:proofErr w:type="spellStart"/>
      <w:r>
        <w:t>conv_filters</w:t>
      </w:r>
      <w:proofErr w:type="spellEnd"/>
      <w:r>
        <w:t>': 64, '</w:t>
      </w:r>
      <w:proofErr w:type="spellStart"/>
      <w:r>
        <w:t>lstm_units</w:t>
      </w:r>
      <w:proofErr w:type="spellEnd"/>
      <w:r>
        <w:t>': 128, '</w:t>
      </w:r>
      <w:proofErr w:type="spellStart"/>
      <w:r>
        <w:t>dropout_rate</w:t>
      </w:r>
      <w:proofErr w:type="spellEnd"/>
      <w:r>
        <w:t>': 0.4}</w:t>
      </w:r>
    </w:p>
    <w:p w14:paraId="67BBD5CA" w14:textId="77777777" w:rsidR="00A024F9" w:rsidRDefault="00A024F9" w:rsidP="00A024F9">
      <w:r>
        <w:t>Loss: 1.2643, Accuracy: 0.6598</w:t>
      </w:r>
    </w:p>
    <w:p w14:paraId="2C05A251" w14:textId="77777777" w:rsidR="00A024F9" w:rsidRDefault="00A024F9" w:rsidP="00A024F9"/>
    <w:p w14:paraId="6F30C188" w14:textId="77777777" w:rsidR="00A024F9" w:rsidRDefault="00A024F9" w:rsidP="00A024F9">
      <w:r>
        <w:t>Model 3:</w:t>
      </w:r>
    </w:p>
    <w:p w14:paraId="3C7D82E1" w14:textId="77777777" w:rsidR="00A024F9" w:rsidRDefault="00A024F9" w:rsidP="00A024F9">
      <w:r>
        <w:t>Config: {'</w:t>
      </w:r>
      <w:proofErr w:type="spellStart"/>
      <w:r>
        <w:t>embed_size</w:t>
      </w:r>
      <w:proofErr w:type="spellEnd"/>
      <w:r>
        <w:t>': 200, '</w:t>
      </w:r>
      <w:proofErr w:type="spellStart"/>
      <w:r>
        <w:t>conv_filters</w:t>
      </w:r>
      <w:proofErr w:type="spellEnd"/>
      <w:r>
        <w:t>': 128, '</w:t>
      </w:r>
      <w:proofErr w:type="spellStart"/>
      <w:r>
        <w:t>lstm_units</w:t>
      </w:r>
      <w:proofErr w:type="spellEnd"/>
      <w:r>
        <w:t>': 256, '</w:t>
      </w:r>
      <w:proofErr w:type="spellStart"/>
      <w:r>
        <w:t>dropout_rate</w:t>
      </w:r>
      <w:proofErr w:type="spellEnd"/>
      <w:r>
        <w:t>': 0.5}</w:t>
      </w:r>
    </w:p>
    <w:p w14:paraId="3612D0F9" w14:textId="77777777" w:rsidR="00A024F9" w:rsidRPr="006C4D52" w:rsidRDefault="00A024F9" w:rsidP="00A024F9">
      <w:r>
        <w:t>Loss: 1.3209, Accuracy: 0.6722</w:t>
      </w:r>
    </w:p>
    <w:p w14:paraId="69100A6B" w14:textId="76E134D8" w:rsidR="00A024F9" w:rsidRDefault="00A024F9" w:rsidP="00A024F9"/>
    <w:sectPr w:rsidR="00A024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066370">
    <w:abstractNumId w:val="8"/>
  </w:num>
  <w:num w:numId="2" w16cid:durableId="1157572868">
    <w:abstractNumId w:val="6"/>
  </w:num>
  <w:num w:numId="3" w16cid:durableId="1038092300">
    <w:abstractNumId w:val="5"/>
  </w:num>
  <w:num w:numId="4" w16cid:durableId="525409522">
    <w:abstractNumId w:val="4"/>
  </w:num>
  <w:num w:numId="5" w16cid:durableId="313149103">
    <w:abstractNumId w:val="7"/>
  </w:num>
  <w:num w:numId="6" w16cid:durableId="1652441273">
    <w:abstractNumId w:val="3"/>
  </w:num>
  <w:num w:numId="7" w16cid:durableId="1092092184">
    <w:abstractNumId w:val="2"/>
  </w:num>
  <w:num w:numId="8" w16cid:durableId="754397009">
    <w:abstractNumId w:val="1"/>
  </w:num>
  <w:num w:numId="9" w16cid:durableId="210803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903"/>
    <w:rsid w:val="0006063C"/>
    <w:rsid w:val="0015074B"/>
    <w:rsid w:val="001A79AE"/>
    <w:rsid w:val="0029639D"/>
    <w:rsid w:val="00326F90"/>
    <w:rsid w:val="0080790F"/>
    <w:rsid w:val="00A024F9"/>
    <w:rsid w:val="00AA1D8D"/>
    <w:rsid w:val="00B47730"/>
    <w:rsid w:val="00CB0664"/>
    <w:rsid w:val="00F500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7BE27"/>
  <w14:defaultImageDpi w14:val="300"/>
  <w15:docId w15:val="{65E62E6C-E3CE-A74B-B95C-831F81DE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Trinidad Dena</cp:lastModifiedBy>
  <cp:revision>3</cp:revision>
  <cp:lastPrinted>2024-11-20T17:12:00Z</cp:lastPrinted>
  <dcterms:created xsi:type="dcterms:W3CDTF">2024-11-20T17:12:00Z</dcterms:created>
  <dcterms:modified xsi:type="dcterms:W3CDTF">2024-11-20T18:57:00Z</dcterms:modified>
  <cp:category/>
</cp:coreProperties>
</file>