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976D7">
      <w:pPr>
        <w:pStyle w:val="2"/>
        <w:numPr>
          <w:ilvl w:val="0"/>
          <w:numId w:val="1"/>
        </w:numPr>
        <w:bidi w:val="0"/>
        <w:jc w:val="both"/>
        <w:rPr>
          <w:rFonts w:hint="default"/>
          <w:lang w:val="vi-VN"/>
        </w:rPr>
      </w:pPr>
      <w:r>
        <w:rPr>
          <w:rFonts w:hint="default"/>
          <w:lang w:val="vi-VN"/>
        </w:rPr>
        <w:t>Cơ bản về lập trình mạng JavaSocket</w:t>
      </w:r>
    </w:p>
    <w:p w14:paraId="358D5CC8">
      <w:pPr>
        <w:pStyle w:val="3"/>
        <w:numPr>
          <w:ilvl w:val="0"/>
          <w:numId w:val="2"/>
        </w:numPr>
        <w:bidi w:val="0"/>
        <w:jc w:val="both"/>
        <w:rPr>
          <w:rFonts w:hint="default"/>
          <w:lang w:val="vi-VN"/>
        </w:rPr>
      </w:pPr>
      <w:r>
        <w:rPr>
          <w:rFonts w:hint="default"/>
          <w:lang w:val="vi-VN"/>
        </w:rPr>
        <w:t>Tổng quan:</w:t>
      </w:r>
    </w:p>
    <w:p w14:paraId="78377BE9">
      <w:pPr>
        <w:numPr>
          <w:numId w:val="0"/>
        </w:numPr>
        <w:jc w:val="both"/>
        <w:rPr>
          <w:rFonts w:hint="default"/>
          <w:lang w:val="vi-VN"/>
        </w:rPr>
      </w:pPr>
      <w:r>
        <w:rPr>
          <w:rFonts w:hint="default"/>
          <w:lang w:val="vi-VN"/>
        </w:rPr>
        <w:t>-  Nó là sự kết hợp giữa Lập trình phần mềm( Java ) +  Mạng máy tính + Cơ sở dữ liệu.</w:t>
      </w:r>
    </w:p>
    <w:p w14:paraId="66C7A908">
      <w:pPr>
        <w:numPr>
          <w:numId w:val="0"/>
        </w:numPr>
        <w:jc w:val="both"/>
        <w:rPr>
          <w:rFonts w:hint="default"/>
          <w:lang w:val="vi-VN"/>
        </w:rPr>
      </w:pPr>
      <w:r>
        <w:rPr>
          <w:rFonts w:hint="default"/>
          <w:lang w:val="vi-VN"/>
        </w:rPr>
        <w:t xml:space="preserve">-  </w:t>
      </w:r>
    </w:p>
    <w:p w14:paraId="7136B713">
      <w:pPr>
        <w:numPr>
          <w:numId w:val="0"/>
        </w:numPr>
        <w:jc w:val="both"/>
        <w:rPr>
          <w:rFonts w:hint="default"/>
          <w:lang w:val="vi-VN"/>
        </w:rPr>
      </w:pPr>
    </w:p>
    <w:p w14:paraId="1B3B8215">
      <w:pPr>
        <w:numPr>
          <w:numId w:val="0"/>
        </w:numPr>
        <w:jc w:val="both"/>
        <w:rPr>
          <w:rFonts w:hint="default"/>
          <w:lang w:val="vi-VN"/>
        </w:rPr>
      </w:pPr>
    </w:p>
    <w:p w14:paraId="648F9322">
      <w:pPr>
        <w:numPr>
          <w:numId w:val="0"/>
        </w:numPr>
        <w:jc w:val="both"/>
        <w:rPr>
          <w:rFonts w:hint="default"/>
          <w:lang w:val="vi-VN"/>
        </w:rPr>
      </w:pPr>
    </w:p>
    <w:p w14:paraId="66DF9D39">
      <w:pPr>
        <w:numPr>
          <w:numId w:val="0"/>
        </w:numPr>
        <w:jc w:val="both"/>
        <w:rPr>
          <w:rFonts w:hint="default"/>
          <w:lang w:val="vi-VN"/>
        </w:rPr>
      </w:pPr>
    </w:p>
    <w:p w14:paraId="6D5754EE">
      <w:pPr>
        <w:numPr>
          <w:numId w:val="0"/>
        </w:numPr>
        <w:jc w:val="both"/>
        <w:rPr>
          <w:rFonts w:hint="default"/>
          <w:lang w:val="vi-VN"/>
        </w:rPr>
      </w:pPr>
    </w:p>
    <w:p w14:paraId="2515777C">
      <w:pPr>
        <w:pStyle w:val="3"/>
        <w:numPr>
          <w:ilvl w:val="0"/>
          <w:numId w:val="2"/>
        </w:numPr>
        <w:bidi w:val="0"/>
        <w:rPr>
          <w:rFonts w:hint="default"/>
          <w:lang w:val="en-US"/>
        </w:rPr>
      </w:pPr>
      <w:r>
        <w:rPr>
          <w:rFonts w:hint="default"/>
          <w:lang w:val="en-US"/>
        </w:rPr>
        <w:t>Ki</w:t>
      </w:r>
      <w:r>
        <w:rPr>
          <w:rFonts w:hint="default"/>
          <w:lang w:val="vi-VN"/>
        </w:rPr>
        <w:t xml:space="preserve">ến thức về mạng </w:t>
      </w:r>
    </w:p>
    <w:p w14:paraId="4B70A239">
      <w:pPr>
        <w:rPr>
          <w:rFonts w:hint="default"/>
          <w:lang w:val="vi-VN"/>
        </w:rPr>
      </w:pPr>
    </w:p>
    <w:p w14:paraId="73CA4788">
      <w:pPr>
        <w:numPr>
          <w:ilvl w:val="0"/>
          <w:numId w:val="3"/>
        </w:numPr>
        <w:ind w:left="45" w:leftChars="0" w:firstLine="0" w:firstLineChars="0"/>
        <w:rPr>
          <w:rFonts w:hint="default"/>
          <w:lang w:val="vi-VN"/>
        </w:rPr>
      </w:pPr>
      <w:r>
        <w:rPr>
          <w:rFonts w:hint="default"/>
          <w:lang w:val="vi-VN"/>
        </w:rPr>
        <w:t>Địa chỉ IP : địa chỉ của máy mà nó kết nối đến máy khác để trung chuyển dữ liệu ( địa chỉ của một căn chung cư ) 192.168.255.255.</w:t>
      </w:r>
    </w:p>
    <w:p w14:paraId="501B5065">
      <w:pPr>
        <w:numPr>
          <w:numId w:val="0"/>
        </w:numPr>
        <w:ind w:left="45" w:leftChars="0"/>
        <w:rPr>
          <w:rFonts w:hint="default"/>
          <w:lang w:val="vi-VN"/>
        </w:rPr>
      </w:pPr>
    </w:p>
    <w:p w14:paraId="3D828463">
      <w:pPr>
        <w:numPr>
          <w:ilvl w:val="0"/>
          <w:numId w:val="3"/>
        </w:numPr>
        <w:ind w:left="45" w:leftChars="0" w:firstLine="0" w:firstLineChars="0"/>
        <w:rPr>
          <w:rFonts w:hint="default"/>
          <w:lang w:val="vi-VN"/>
        </w:rPr>
      </w:pPr>
      <w:r>
        <w:rPr>
          <w:rFonts w:hint="default"/>
          <w:lang w:val="vi-VN"/>
        </w:rPr>
        <w:t>Cổng Port: địa chỉ của tiến trình trên máy mà nó đang chạy( giống số nhà của một căn chung cư). 8080.</w:t>
      </w:r>
    </w:p>
    <w:p w14:paraId="39DA5BC0">
      <w:pPr>
        <w:numPr>
          <w:numId w:val="0"/>
        </w:numPr>
        <w:ind w:left="45" w:leftChars="0"/>
        <w:rPr>
          <w:rFonts w:hint="default"/>
          <w:lang w:val="vi-VN"/>
        </w:rPr>
      </w:pPr>
    </w:p>
    <w:p w14:paraId="0B78921A">
      <w:pPr>
        <w:numPr>
          <w:ilvl w:val="0"/>
          <w:numId w:val="3"/>
        </w:numPr>
        <w:ind w:left="45" w:leftChars="0" w:firstLine="0" w:firstLineChars="0"/>
        <w:rPr>
          <w:rFonts w:hint="default"/>
          <w:lang w:val="vi-VN"/>
        </w:rPr>
      </w:pPr>
      <w:r>
        <w:rPr>
          <w:rFonts w:hint="default"/>
          <w:lang w:val="vi-VN"/>
        </w:rPr>
        <w:t>Socket: là một giao diện để truyền thông,địa chỉ gồm địa chỉ IP của máy và Port của tiến trình đang chạy, được khởi tạo khi 1 tiến trình muốn truyền thông.</w:t>
      </w:r>
    </w:p>
    <w:p w14:paraId="6F7386C5">
      <w:pPr>
        <w:numPr>
          <w:numId w:val="0"/>
        </w:numPr>
        <w:ind w:left="45" w:leftChars="0"/>
        <w:rPr>
          <w:rFonts w:hint="default"/>
          <w:lang w:val="vi-VN"/>
        </w:rPr>
      </w:pPr>
    </w:p>
    <w:p w14:paraId="60074653">
      <w:pPr>
        <w:numPr>
          <w:ilvl w:val="0"/>
          <w:numId w:val="3"/>
        </w:numPr>
        <w:ind w:left="45" w:leftChars="0" w:firstLine="0" w:firstLineChars="0"/>
        <w:rPr>
          <w:rFonts w:hint="default"/>
          <w:lang w:val="vi-VN"/>
        </w:rPr>
      </w:pPr>
      <w:r>
        <w:rPr>
          <w:rFonts w:hint="default"/>
          <w:lang w:val="vi-VN"/>
        </w:rPr>
        <w:t xml:space="preserve">Mô hình lập trình mạng Client Server : </w:t>
      </w:r>
    </w:p>
    <w:p w14:paraId="15517E9B">
      <w:pPr>
        <w:numPr>
          <w:numId w:val="0"/>
        </w:numPr>
        <w:ind w:left="45" w:leftChars="0"/>
        <w:rPr>
          <w:rFonts w:hint="default"/>
          <w:lang w:val="vi-VN"/>
        </w:rPr>
      </w:pPr>
      <w:r>
        <w:rPr>
          <w:rFonts w:hint="default"/>
          <w:lang w:val="vi-VN"/>
        </w:rPr>
        <w:t xml:space="preserve">      -  Hiểu đơn giản là mỗi thằng sẽ cầm một src code của hệ thống trong đó:</w:t>
      </w:r>
    </w:p>
    <w:p w14:paraId="2C1B81E5">
      <w:pPr>
        <w:numPr>
          <w:numId w:val="0"/>
        </w:numPr>
        <w:ind w:left="45" w:leftChars="0"/>
        <w:rPr>
          <w:rFonts w:hint="default"/>
          <w:lang w:val="vi-VN"/>
        </w:rPr>
      </w:pPr>
      <w:r>
        <w:rPr>
          <w:rFonts w:hint="default"/>
          <w:lang w:val="vi-VN"/>
        </w:rPr>
        <w:t xml:space="preserve">           +    Server là máy chủ mà Client muốn connect đến để lấy dữ liệu. Luôn chạy</w:t>
      </w:r>
    </w:p>
    <w:p w14:paraId="4F45CE66">
      <w:pPr>
        <w:numPr>
          <w:numId w:val="0"/>
        </w:numPr>
        <w:ind w:left="45" w:leftChars="0"/>
        <w:rPr>
          <w:rFonts w:hint="default"/>
          <w:lang w:val="vi-VN"/>
        </w:rPr>
      </w:pPr>
      <w:r>
        <w:rPr>
          <w:rFonts w:hint="default"/>
          <w:lang w:val="vi-VN"/>
        </w:rPr>
        <w:t xml:space="preserve">           +   Client có thể có nhiều Client khác nhau,các địa chỉ mạng khác nhau, chúng giao tiếp với Server qua đối tượng Socket để tiếp nhận dữ liệu và trung chuyển dữ liệu từ Server. Tg chạy hữu hạn</w:t>
      </w:r>
    </w:p>
    <w:p w14:paraId="2425DEEE">
      <w:pPr>
        <w:numPr>
          <w:numId w:val="0"/>
        </w:numPr>
        <w:ind w:left="45" w:leftChars="0"/>
        <w:rPr>
          <w:rFonts w:hint="default"/>
          <w:lang w:val="vi-VN"/>
        </w:rPr>
      </w:pPr>
    </w:p>
    <w:p w14:paraId="4B949DF2">
      <w:pPr>
        <w:numPr>
          <w:numId w:val="0"/>
        </w:numPr>
        <w:ind w:left="45" w:leftChars="0"/>
        <w:rPr>
          <w:rFonts w:hint="default"/>
          <w:lang w:val="vi-VN"/>
        </w:rPr>
      </w:pPr>
      <w:r>
        <w:rPr>
          <w:rFonts w:hint="default"/>
          <w:lang w:val="vi-VN"/>
        </w:rPr>
        <w:t>Trong ngữ cảnh lập trình ở mô hình đơn giản( theo nhóm chẳng hạn ) , Server được coi như phần chứa logic xử lý, Database. Client chứa các src code liên quan đến giao diện tương ứng ở các máy thành viên khác nhau, chúng connect với Server và thực hiện trung chuyển dữ liệu.</w:t>
      </w:r>
    </w:p>
    <w:p w14:paraId="1F80C455">
      <w:pPr>
        <w:numPr>
          <w:numId w:val="0"/>
        </w:numPr>
        <w:ind w:left="45" w:leftChars="0"/>
        <w:rPr>
          <w:rFonts w:hint="default"/>
          <w:lang w:val="vi-VN"/>
        </w:rPr>
      </w:pPr>
    </w:p>
    <w:p w14:paraId="3A1DFA5D">
      <w:pPr>
        <w:numPr>
          <w:numId w:val="0"/>
        </w:numPr>
        <w:ind w:left="45" w:leftChars="0"/>
        <w:rPr>
          <w:rFonts w:hint="default"/>
          <w:lang w:val="vi-VN"/>
        </w:rPr>
      </w:pPr>
      <w:r>
        <w:rPr>
          <w:rFonts w:hint="default"/>
          <w:lang w:val="vi-VN"/>
        </w:rPr>
        <w:t>Trong những mô hình lớn, Client và Server có thể là các ứng dụng độc lập, Client chỉ truy cập vào dữ liệu của Server để thực hiện một chức năng nào đấy.</w:t>
      </w:r>
    </w:p>
    <w:p w14:paraId="063FE0AC">
      <w:pPr>
        <w:numPr>
          <w:numId w:val="0"/>
        </w:numPr>
        <w:ind w:left="45" w:leftChars="0"/>
        <w:rPr>
          <w:rFonts w:hint="default"/>
          <w:lang w:val="vi-VN"/>
        </w:rPr>
      </w:pPr>
    </w:p>
    <w:p w14:paraId="7FC13AF1">
      <w:pPr>
        <w:numPr>
          <w:numId w:val="0"/>
        </w:numPr>
        <w:ind w:left="45" w:leftChars="0"/>
        <w:rPr>
          <w:rFonts w:hint="default"/>
          <w:lang w:val="vi-VN"/>
        </w:rPr>
      </w:pPr>
    </w:p>
    <w:p w14:paraId="6DF83A11">
      <w:pPr>
        <w:numPr>
          <w:numId w:val="0"/>
        </w:numPr>
        <w:ind w:left="45" w:leftChars="0"/>
        <w:rPr>
          <w:rFonts w:hint="default"/>
          <w:lang w:val="vi-VN"/>
        </w:rPr>
      </w:pPr>
    </w:p>
    <w:p w14:paraId="614F09DB">
      <w:pPr>
        <w:numPr>
          <w:numId w:val="0"/>
        </w:numPr>
        <w:ind w:left="45" w:leftChars="0"/>
        <w:rPr>
          <w:rFonts w:hint="default"/>
          <w:lang w:val="vi-VN"/>
        </w:rPr>
      </w:pPr>
    </w:p>
    <w:p w14:paraId="16C29B00">
      <w:pPr>
        <w:numPr>
          <w:numId w:val="0"/>
        </w:numPr>
        <w:ind w:left="45" w:leftChars="0"/>
        <w:rPr>
          <w:rFonts w:hint="default"/>
          <w:lang w:val="vi-VN"/>
        </w:rPr>
      </w:pPr>
      <w:bookmarkStart w:id="0" w:name="_GoBack"/>
      <w:bookmarkEnd w:id="0"/>
    </w:p>
    <w:p w14:paraId="12694957">
      <w:pPr>
        <w:numPr>
          <w:numId w:val="0"/>
        </w:numPr>
        <w:ind w:left="45" w:leftChars="0"/>
        <w:rPr>
          <w:rFonts w:hint="default"/>
          <w:lang w:val="vi-VN"/>
        </w:rPr>
      </w:pPr>
    </w:p>
    <w:p w14:paraId="0EDFD95B">
      <w:pPr>
        <w:numPr>
          <w:numId w:val="0"/>
        </w:numPr>
        <w:ind w:left="45" w:leftChars="0"/>
        <w:rPr>
          <w:rFonts w:hint="default"/>
          <w:lang w:val="vi-VN"/>
        </w:rPr>
      </w:pPr>
    </w:p>
    <w:p w14:paraId="1B3341E2">
      <w:pPr>
        <w:numPr>
          <w:numId w:val="0"/>
        </w:numPr>
        <w:ind w:left="45" w:leftChars="0"/>
        <w:rPr>
          <w:rFonts w:hint="default"/>
          <w:lang w:val="vi-VN"/>
        </w:rPr>
      </w:pPr>
    </w:p>
    <w:p w14:paraId="32B0A2F4">
      <w:pPr>
        <w:numPr>
          <w:numId w:val="0"/>
        </w:numPr>
        <w:ind w:left="45" w:leftChars="0"/>
        <w:rPr>
          <w:rFonts w:hint="default"/>
          <w:lang w:val="vi-VN"/>
        </w:rPr>
      </w:pPr>
    </w:p>
    <w:p w14:paraId="3E09CD04">
      <w:pPr>
        <w:numPr>
          <w:numId w:val="0"/>
        </w:numPr>
        <w:rPr>
          <w:rFonts w:hint="default"/>
          <w:lang w:val="vi-VN"/>
        </w:rPr>
      </w:pPr>
      <w:r>
        <w:rPr>
          <w:rFonts w:hint="default"/>
          <w:lang w:val="vi-V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3C4CF"/>
    <w:multiLevelType w:val="singleLevel"/>
    <w:tmpl w:val="C2A3C4CF"/>
    <w:lvl w:ilvl="0" w:tentative="0">
      <w:start w:val="1"/>
      <w:numFmt w:val="upperLetter"/>
      <w:suff w:val="space"/>
      <w:lvlText w:val="%1."/>
      <w:lvlJc w:val="left"/>
      <w:pPr>
        <w:ind w:left="45" w:leftChars="0" w:firstLine="0" w:firstLineChars="0"/>
      </w:pPr>
    </w:lvl>
  </w:abstractNum>
  <w:abstractNum w:abstractNumId="1">
    <w:nsid w:val="F6C435FB"/>
    <w:multiLevelType w:val="singleLevel"/>
    <w:tmpl w:val="F6C435FB"/>
    <w:lvl w:ilvl="0" w:tentative="0">
      <w:start w:val="1"/>
      <w:numFmt w:val="decimal"/>
      <w:lvlText w:val="%1."/>
      <w:lvlJc w:val="left"/>
      <w:pPr>
        <w:tabs>
          <w:tab w:val="left" w:pos="312"/>
        </w:tabs>
      </w:pPr>
    </w:lvl>
  </w:abstractNum>
  <w:abstractNum w:abstractNumId="2">
    <w:nsid w:val="4DD64DBF"/>
    <w:multiLevelType w:val="singleLevel"/>
    <w:tmpl w:val="4DD64DBF"/>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2D2B"/>
    <w:rsid w:val="0A5828B1"/>
    <w:rsid w:val="11596FEB"/>
    <w:rsid w:val="1D82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2024-08-18T17:17:11Z</dcterms:created>
  <dc:creator>MEDIAMART PHU SON</dc:creator>
  <cp:lastModifiedBy>Trọng Ngọ Văn</cp:lastModifiedBy>
  <dcterms:modified xsi:type="dcterms:W3CDTF">2024-08-19T02:43:55Z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D1E974150B0A4C1FBD06E0BBB345FE70_12</vt:lpwstr>
  </property>
</Properties>
</file>