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LATOKEN PRE LISTING FORM</w:t>
      </w:r>
    </w:p>
    <w:p>
      <w:pPr/>
      <w:r>
        <w:rPr>
          <w:rFonts w:ascii="Times" w:hAnsi="Times" w:cs="Times"/>
          <w:sz w:val="23"/>
          <w:sz-cs w:val="23"/>
          <w:color w:val="1D1C1D"/>
        </w:rPr>
        <w:t xml:space="preserve">    * Enterprise full name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TrueSight DAO</w:t>
      </w:r>
    </w:p>
    <w:p>
      <w:pPr/>
      <w:r>
        <w:rPr>
          <w:rFonts w:ascii="Times" w:hAnsi="Times" w:cs="Times"/>
          <w:sz w:val="23"/>
          <w:sz-cs w:val="23"/>
          <w:color w:val="1D1C1D"/>
        </w:rPr>
        <w:t xml:space="preserve">    * Country of company registration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TBD</w:t>
      </w:r>
    </w:p>
    <w:p>
      <w:pPr/>
      <w:r>
        <w:rPr>
          <w:rFonts w:ascii="Times" w:hAnsi="Times" w:cs="Times"/>
          <w:sz w:val="23"/>
          <w:sz-cs w:val="23"/>
          <w:color w:val="1D1C1D"/>
        </w:rPr>
        <w:t xml:space="preserve">    * Enterprise registration number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TBD</w:t>
      </w:r>
    </w:p>
    <w:p>
      <w:pPr/>
      <w:r>
        <w:rPr>
          <w:rFonts w:ascii="Times" w:hAnsi="Times" w:cs="Times"/>
          <w:sz w:val="23"/>
          <w:sz-cs w:val="23"/>
          <w:color w:val="1D1C1D"/>
        </w:rPr>
        <w:t xml:space="preserve">    * Legal Address of enterprise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TBD</w:t>
      </w:r>
    </w:p>
    <w:p>
      <w:pPr/>
      <w:r>
        <w:rPr>
          <w:rFonts w:ascii="Times" w:hAnsi="Times" w:cs="Times"/>
          <w:sz w:val="23"/>
          <w:sz-cs w:val="23"/>
          <w:color w:val="1D1C1D"/>
        </w:rPr>
        <w:t xml:space="preserve">    * Full name of the company's representative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Zhiwen Teh</w:t>
      </w:r>
    </w:p>
    <w:p>
      <w:pPr/>
      <w:r>
        <w:rPr>
          <w:rFonts w:ascii="Times" w:hAnsi="Times" w:cs="Times"/>
          <w:sz w:val="23"/>
          <w:sz-cs w:val="23"/>
          <w:color w:val="1D1C1D"/>
        </w:rPr>
        <w:t xml:space="preserve">    * Passport/ Identification number of  company's representative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K4451223A</w:t>
      </w:r>
    </w:p>
    <w:p>
      <w:pPr/>
      <w:r>
        <w:rPr>
          <w:rFonts w:ascii="Times" w:hAnsi="Times" w:cs="Times"/>
          <w:sz w:val="23"/>
          <w:sz-cs w:val="23"/>
          <w:color w:val="1D1C1D"/>
        </w:rPr>
        <w:t xml:space="preserve">    * Legal Address of company's representative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1968 South Coast Highway #4616, Laguna Beach, California 92651 USA</w:t>
      </w:r>
    </w:p>
    <w:p>
      <w:pPr/>
      <w:r>
        <w:rPr>
          <w:rFonts w:ascii="Times" w:hAnsi="Times" w:cs="Times"/>
          <w:sz w:val="23"/>
          <w:sz-cs w:val="23"/>
          <w:color w:val="1D1C1D"/>
        </w:rPr>
        <w:t xml:space="preserve">    * Desired Launch date of IEO/Listing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4th April 2023</w:t>
      </w:r>
    </w:p>
    <w:p>
      <w:pPr/>
      <w:r>
        <w:rPr>
          <w:rFonts w:ascii="Times" w:hAnsi="Times" w:cs="Times"/>
          <w:sz w:val="23"/>
          <w:sz-cs w:val="23"/>
          <w:color w:val="1D1C1D"/>
        </w:rPr>
        <w:t xml:space="preserve">    * Token name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TrueSight DAO Governance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Solana Mint Address: </w:t>
      </w:r>
      <w:r>
        <w:rPr>
          <w:rFonts w:ascii="Arial" w:hAnsi="Arial" w:cs="Arial"/>
          <w:sz w:val="26"/>
          <w:sz-cs w:val="26"/>
          <w:spacing w:val="0"/>
        </w:rPr>
        <w:t xml:space="preserve">3wmsJkKWLdFT4tF4rG8zUZQ8M4hKUDtDuJW8q6i9KbgF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1D1C1D"/>
        </w:rPr>
        <w:t xml:space="preserve">    * Token ticker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TDG</w:t>
      </w:r>
    </w:p>
    <w:p>
      <w:pPr/>
      <w:r>
        <w:rPr>
          <w:rFonts w:ascii="Times" w:hAnsi="Times" w:cs="Times"/>
          <w:sz w:val="23"/>
          <w:sz-cs w:val="23"/>
          <w:color w:val="1D1C1D"/>
        </w:rPr>
        <w:t xml:space="preserve">* Token wallet address (link to their wallet on etherscan or what scan their wallet is on) </w:t>
      </w:r>
    </w:p>
    <w:p>
      <w:pPr/>
      <w:r>
        <w:rPr>
          <w:rFonts w:ascii="Times" w:hAnsi="Times" w:cs="Times"/>
          <w:sz w:val="24"/>
          <w:sz-cs w:val="24"/>
          <w:color w:val="1D1C1D"/>
        </w:rPr>
        <w:t xml:space="preserve">https://truesight.me/vault</w:t>
      </w:r>
    </w:p>
    <w:p>
      <w:pPr/>
      <w:r>
        <w:rPr>
          <w:rFonts w:ascii="Times" w:hAnsi="Times" w:cs="Times"/>
          <w:sz w:val="24"/>
          <w:sz-cs w:val="24"/>
          <w:color w:val="1D1C1D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1D1C1D"/>
        </w:rPr>
        <w:t xml:space="preserve">Solana Wallet Address: Giacu39yC5qWw1NR8RFos911GsPHhYzk31HYH1Tefiea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1D1C1D"/>
        </w:rPr>
        <w:t xml:space="preserve"> * Customer's website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TrueSight.Me</w:t>
      </w:r>
    </w:p>
    <w:p>
      <w:pPr/>
      <w:r>
        <w:rPr>
          <w:rFonts w:ascii="Times" w:hAnsi="Times" w:cs="Times"/>
          <w:sz w:val="23"/>
          <w:sz-cs w:val="23"/>
          <w:color w:val="1D1C1D"/>
        </w:rPr>
        <w:t xml:space="preserve">    * Customer's email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admin@truesight.me</w:t>
      </w:r>
    </w:p>
    <w:p>
      <w:pPr/>
      <w:r>
        <w:rPr>
          <w:rFonts w:ascii="Times" w:hAnsi="Times" w:cs="Times"/>
          <w:sz w:val="23"/>
          <w:sz-cs w:val="23"/>
          <w:color w:val="1D1C1D"/>
        </w:rPr>
        <w:t xml:space="preserve">    * Customer's second email address for CC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garyjob@truesight.me</w:t>
      </w:r>
    </w:p>
    <w:p>
      <w:pPr>
        <w:jc w:val="both"/>
      </w:pPr>
      <w:r>
        <w:rPr>
          <w:rFonts w:ascii="Times" w:hAnsi="Times" w:cs="Times"/>
          <w:sz w:val="23"/>
          <w:sz-cs w:val="23"/>
          <w:color w:val="1D1C1D"/>
        </w:rPr>
        <w:t xml:space="preserve">* Countries excluded in addition to standard list </w:t>
      </w:r>
      <w:r>
        <w:rPr>
          <w:rFonts w:ascii="Times" w:hAnsi="Times" w:cs="Times"/>
          <w:sz w:val="19"/>
          <w:sz-cs w:val="19"/>
          <w:color w:val="1D1C1D"/>
        </w:rPr>
        <w:t xml:space="preserve">( Afghanistan,</w:t>
      </w:r>
    </w:p>
    <w:p>
      <w:pPr>
        <w:jc w:val="both"/>
      </w:pPr>
      <w:r>
        <w:rPr>
          <w:rFonts w:ascii="Times" w:hAnsi="Times" w:cs="Times"/>
          <w:sz w:val="19"/>
          <w:sz-cs w:val="19"/>
          <w:color w:val="1D1C1D"/>
        </w:rPr>
        <w:t xml:space="preserve">Bosnia And Herzegovina, Cayman Islands, Democratic People's Republic of</w:t>
      </w:r>
    </w:p>
    <w:p>
      <w:pPr>
        <w:jc w:val="both"/>
      </w:pPr>
      <w:r>
        <w:rPr>
          <w:rFonts w:ascii="Times" w:hAnsi="Times" w:cs="Times"/>
          <w:sz w:val="19"/>
          <w:sz-cs w:val="19"/>
          <w:color w:val="1D1C1D"/>
        </w:rPr>
        <w:t xml:space="preserve">Korea (DPRK), Ethiopia, Iran, Iraq, Pakistan, Sri Lanka, Syria, Trinidad</w:t>
      </w:r>
    </w:p>
    <w:p>
      <w:pPr>
        <w:jc w:val="both"/>
      </w:pPr>
      <w:r>
        <w:rPr>
          <w:rFonts w:ascii="Times" w:hAnsi="Times" w:cs="Times"/>
          <w:sz w:val="19"/>
          <w:sz-cs w:val="19"/>
          <w:color w:val="1D1C1D"/>
        </w:rPr>
        <w:t xml:space="preserve">and Tobago, Tunisia, Uganda, the United States, Yemen)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1D1C1D"/>
        </w:rPr>
        <w:t xml:space="preserve"> * Which Trading pairs do you want to list (ETH, USDT, TRX, LA, BTC) :</w:t>
      </w:r>
    </w:p>
    <w:p>
      <w:pPr/>
      <w:r>
        <w:rPr>
          <w:rFonts w:ascii="Times" w:hAnsi="Times" w:cs="Times"/>
          <w:sz w:val="24"/>
          <w:sz-cs w:val="24"/>
        </w:rPr>
        <w:t xml:space="preserve">ETH, USDT, BTC, LA</w:t>
      </w:r>
    </w:p>
    <w:p>
      <w:pPr/>
      <w:r>
        <w:rPr>
          <w:rFonts w:ascii="Times" w:hAnsi="Times" w:cs="Times"/>
          <w:sz w:val="23"/>
          <w:sz-cs w:val="23"/>
          <w:color w:val="1D1C1D"/>
        </w:rPr>
        <w:t xml:space="preserve">* Have you conducted IEO/ICO before for this token? If yes, what is the estimate of how many token holders and tokens were distributed? </w:t>
      </w:r>
    </w:p>
    <w:p>
      <w:pPr/>
      <w:r>
        <w:rPr>
          <w:rFonts w:ascii="Times" w:hAnsi="Times" w:cs="Times"/>
          <w:sz w:val="24"/>
          <w:sz-cs w:val="24"/>
        </w:rPr>
        <w:t xml:space="preserve">Nope</w:t>
      </w:r>
    </w:p>
    <w:p>
      <w:pPr/>
      <w:r>
        <w:rPr>
          <w:rFonts w:ascii="Times" w:hAnsi="Times" w:cs="Times"/>
          <w:sz w:val="23"/>
          <w:sz-cs w:val="23"/>
          <w:color w:val="1D1C1D"/>
        </w:rPr>
        <w:t xml:space="preserve">* Have you been listed on other exchanges prior to listing on the LATOKEN exchange?</w:t>
      </w:r>
    </w:p>
    <w:p>
      <w:pPr/>
      <w:r>
        <w:rPr>
          <w:rFonts w:ascii="Times" w:hAnsi="Times" w:cs="Times"/>
          <w:sz w:val="24"/>
          <w:sz-cs w:val="24"/>
        </w:rPr>
        <w:t xml:space="preserve">Nope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