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7C" w:rsidRDefault="0030377C" w:rsidP="0030377C">
      <w:pPr>
        <w:ind w:left="-1418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0377C" w:rsidRDefault="0030377C" w:rsidP="0030377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30377C" w:rsidRDefault="0030377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" filled="f" stroked="f">
                <v:textbox>
                  <w:txbxContent>
                    <w:p w:rsidR="0030377C" w:rsidRDefault="0030377C" w:rsidP="0030377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30377C" w:rsidRDefault="0030377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>
            <wp:extent cx="8477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4573905" cy="68199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0377C" w:rsidRDefault="0030377C" w:rsidP="0030377C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30377C" w:rsidRDefault="0030377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30377C" w:rsidRDefault="0030377C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73.5pt;margin-top:8.3pt;width:360.15pt;height:53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" filled="f" stroked="f">
                <v:textbox style="mso-fit-shape-to-text:t">
                  <w:txbxContent>
                    <w:p w:rsidR="0030377C" w:rsidRDefault="0030377C" w:rsidP="0030377C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30377C" w:rsidRDefault="0030377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30377C" w:rsidRDefault="0030377C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30377C">
      <w:pPr>
        <w:ind w:firstLine="0"/>
        <w:jc w:val="both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</w:t>
      </w:r>
    </w:p>
    <w:p w:rsidR="0030377C" w:rsidRDefault="00F17D5D" w:rsidP="0030377C">
      <w:pPr>
        <w:jc w:val="center"/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Лабораторной работе №2-1</w:t>
      </w:r>
      <w:r w:rsidR="0030377C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:</w:t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«</w:t>
      </w:r>
      <w:r w:rsidR="00F17D5D" w:rsidRPr="00F17D5D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Транзакции. Изоляция транзакций</w:t>
      </w: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»</w:t>
      </w:r>
    </w:p>
    <w:p w:rsidR="0030377C" w:rsidRDefault="0030377C" w:rsidP="0030377C">
      <w:pPr>
        <w:ind w:firstLine="0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 Чыонг Тхи Ан Хай</w:t>
      </w:r>
    </w:p>
    <w:p w:rsidR="0030377C" w:rsidRDefault="0030377C" w:rsidP="00303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Б17-565</w:t>
      </w:r>
    </w:p>
    <w:p w:rsidR="0030377C" w:rsidRDefault="0030377C" w:rsidP="003037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6BC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Преподаватель:  Куприяшин М.А.</w:t>
      </w:r>
    </w:p>
    <w:p w:rsidR="0030377C" w:rsidRDefault="0030377C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30377C">
      <w:pPr>
        <w:rPr>
          <w:rFonts w:ascii="Times New Roman" w:hAnsi="Times New Roman" w:cs="Times New Roman"/>
          <w:sz w:val="36"/>
          <w:szCs w:val="36"/>
        </w:rPr>
      </w:pPr>
    </w:p>
    <w:p w:rsidR="00147FB3" w:rsidRDefault="00147FB3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7E6BC4">
      <w:pPr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7E6BC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2020</w:t>
      </w:r>
    </w:p>
    <w:p w:rsidR="007508A9" w:rsidRDefault="007508A9" w:rsidP="00147FB3">
      <w:pPr>
        <w:ind w:firstLine="0"/>
        <w:jc w:val="both"/>
        <w:rPr>
          <w:rFonts w:ascii="Times New Roman" w:hAnsi="Times New Roman" w:cs="Times New Roman"/>
          <w:noProof/>
          <w:sz w:val="32"/>
          <w:szCs w:val="32"/>
          <w:lang w:eastAsia="en-SG"/>
        </w:rPr>
      </w:pPr>
    </w:p>
    <w:p w:rsidR="000536E4" w:rsidRPr="007508A9" w:rsidRDefault="000536E4" w:rsidP="00147FB3">
      <w:pPr>
        <w:ind w:firstLine="0"/>
        <w:jc w:val="both"/>
        <w:rPr>
          <w:rFonts w:ascii="Times New Roman" w:hAnsi="Times New Roman" w:cs="Times New Roman"/>
          <w:noProof/>
          <w:sz w:val="32"/>
          <w:szCs w:val="32"/>
          <w:lang w:eastAsia="en-SG"/>
        </w:rPr>
      </w:pPr>
    </w:p>
    <w:p w:rsidR="0030377C" w:rsidRDefault="00147FB3" w:rsidP="007508A9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>
            <wp:extent cx="2495550" cy="668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B3" w:rsidRDefault="00147FB3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6BC4" w:rsidRDefault="007E6BC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Pr="00F17D5D" w:rsidRDefault="000536E4" w:rsidP="001F7B3C">
      <w:pPr>
        <w:ind w:firstLine="0"/>
        <w:rPr>
          <w:rFonts w:ascii="Times New Roman" w:hAnsi="Times New Roman" w:cs="Times New Roman"/>
          <w:sz w:val="32"/>
          <w:szCs w:val="28"/>
        </w:rPr>
      </w:pP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F17D5D" w:rsidRDefault="00F17D5D" w:rsidP="00F17D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17D5D">
        <w:rPr>
          <w:rFonts w:ascii="Times New Roman" w:hAnsi="Times New Roman" w:cs="Times New Roman"/>
          <w:sz w:val="28"/>
          <w:szCs w:val="28"/>
        </w:rPr>
        <w:t>Изучение механизмов базы данных, обеспечивающих целостно</w:t>
      </w:r>
      <w:r>
        <w:rPr>
          <w:rFonts w:ascii="Times New Roman" w:hAnsi="Times New Roman" w:cs="Times New Roman"/>
          <w:sz w:val="28"/>
          <w:szCs w:val="28"/>
        </w:rPr>
        <w:t>сть данных в условиях многополь</w:t>
      </w:r>
      <w:r w:rsidRPr="00F17D5D">
        <w:rPr>
          <w:rFonts w:ascii="Times New Roman" w:hAnsi="Times New Roman" w:cs="Times New Roman"/>
          <w:sz w:val="28"/>
          <w:szCs w:val="28"/>
        </w:rPr>
        <w:t>зовательского доступа.</w:t>
      </w:r>
    </w:p>
    <w:p w:rsidR="00033540" w:rsidRPr="00F17D5D" w:rsidRDefault="00033540" w:rsidP="00F17D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t>Ход работы</w:t>
      </w:r>
    </w:p>
    <w:p w:rsidR="007E6BC4" w:rsidRDefault="00DD0079" w:rsidP="00DD0079">
      <w:pPr>
        <w:pStyle w:val="ListParagraph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D0079">
        <w:rPr>
          <w:rFonts w:ascii="Times New Roman" w:hAnsi="Times New Roman" w:cs="Times New Roman"/>
          <w:b/>
          <w:i/>
          <w:sz w:val="28"/>
          <w:szCs w:val="28"/>
        </w:rPr>
        <w:t>Создать дополнительного пользователя в разрабатываемой подключаемой базе данных</w:t>
      </w:r>
      <w:r w:rsidR="007E6BC4" w:rsidRPr="005D64D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5F49D9" w:rsidRPr="005F49D9" w:rsidRDefault="005F49D9" w:rsidP="005F49D9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5F49D9">
        <w:rPr>
          <w:rFonts w:ascii="Times New Roman" w:hAnsi="Times New Roman" w:cs="Times New Roman"/>
          <w:sz w:val="28"/>
          <w:szCs w:val="28"/>
          <w:lang w:val="en-SG"/>
        </w:rPr>
        <w:t xml:space="preserve">SQL&gt; CREATE </w:t>
      </w:r>
      <w:r>
        <w:rPr>
          <w:rFonts w:ascii="Times New Roman" w:hAnsi="Times New Roman" w:cs="Times New Roman"/>
          <w:sz w:val="28"/>
          <w:szCs w:val="28"/>
          <w:lang w:val="en-SG"/>
        </w:rPr>
        <w:t>USER anhai IDENTIFIED BY anhai;</w:t>
      </w:r>
    </w:p>
    <w:p w:rsidR="005F49D9" w:rsidRPr="00B67149" w:rsidRDefault="005F49D9" w:rsidP="005F49D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User</w:t>
      </w:r>
      <w:r w:rsidRPr="00B67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created</w:t>
      </w:r>
      <w:r w:rsidRPr="00B67149">
        <w:rPr>
          <w:rFonts w:ascii="Times New Roman" w:hAnsi="Times New Roman" w:cs="Times New Roman"/>
          <w:sz w:val="28"/>
          <w:szCs w:val="28"/>
        </w:rPr>
        <w:t>.</w:t>
      </w:r>
    </w:p>
    <w:p w:rsidR="005F49D9" w:rsidRPr="005F49D9" w:rsidRDefault="005F49D9" w:rsidP="005F49D9">
      <w:pPr>
        <w:ind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5F49D9">
        <w:rPr>
          <w:rFonts w:ascii="Times New Roman" w:hAnsi="Times New Roman" w:cs="Times New Roman"/>
          <w:b/>
          <w:i/>
          <w:sz w:val="28"/>
          <w:szCs w:val="28"/>
        </w:rPr>
        <w:t>редоставить этому пользователю доступ к разработанным таблицам</w:t>
      </w:r>
    </w:p>
    <w:p w:rsidR="005F49D9" w:rsidRPr="005F49D9" w:rsidRDefault="005F49D9" w:rsidP="005F49D9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5F49D9">
        <w:rPr>
          <w:rFonts w:ascii="Times New Roman" w:hAnsi="Times New Roman" w:cs="Times New Roman"/>
          <w:sz w:val="28"/>
          <w:szCs w:val="28"/>
          <w:lang w:val="en-SG"/>
        </w:rPr>
        <w:t>SQL&gt; GRANT SELECT ANY TABLE, INSERT ANY TABLE, UPDATE ANY T</w:t>
      </w:r>
      <w:r>
        <w:rPr>
          <w:rFonts w:ascii="Times New Roman" w:hAnsi="Times New Roman" w:cs="Times New Roman"/>
          <w:sz w:val="28"/>
          <w:szCs w:val="28"/>
          <w:lang w:val="en-SG"/>
        </w:rPr>
        <w:t>ABLE, DELETE ANY TABLE TO anhai;</w:t>
      </w:r>
    </w:p>
    <w:p w:rsidR="005F49D9" w:rsidRPr="00B67149" w:rsidRDefault="005F49D9" w:rsidP="005F49D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Grant</w:t>
      </w:r>
      <w:r w:rsidRPr="00B67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succeeded</w:t>
      </w:r>
      <w:r w:rsidRPr="00B67149">
        <w:rPr>
          <w:rFonts w:ascii="Times New Roman" w:hAnsi="Times New Roman" w:cs="Times New Roman"/>
          <w:sz w:val="28"/>
          <w:szCs w:val="28"/>
        </w:rPr>
        <w:t>.</w:t>
      </w:r>
    </w:p>
    <w:p w:rsidR="005F49D9" w:rsidRPr="005F49D9" w:rsidRDefault="005F49D9" w:rsidP="005F49D9">
      <w:pPr>
        <w:ind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F49D9">
        <w:rPr>
          <w:rFonts w:ascii="Times New Roman" w:hAnsi="Times New Roman" w:cs="Times New Roman"/>
          <w:b/>
          <w:i/>
          <w:sz w:val="28"/>
          <w:szCs w:val="28"/>
        </w:rPr>
        <w:t>Предоставить привилегию создания сеанса пользователю</w:t>
      </w:r>
    </w:p>
    <w:p w:rsidR="005F49D9" w:rsidRPr="00B67149" w:rsidRDefault="005F49D9" w:rsidP="005F49D9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5F49D9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B67149">
        <w:rPr>
          <w:rFonts w:ascii="Times New Roman" w:hAnsi="Times New Roman" w:cs="Times New Roman"/>
          <w:sz w:val="28"/>
          <w:szCs w:val="28"/>
          <w:lang w:val="en-SG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SG"/>
        </w:rPr>
        <w:t>GRANT</w:t>
      </w:r>
      <w:r w:rsidRPr="00B671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CREATE</w:t>
      </w:r>
      <w:r w:rsidRPr="00B671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SESSION</w:t>
      </w:r>
      <w:r w:rsidRPr="00B671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TO</w:t>
      </w:r>
      <w:r w:rsidRPr="00B6714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anhai</w:t>
      </w:r>
      <w:r w:rsidRPr="00B67149">
        <w:rPr>
          <w:rFonts w:ascii="Times New Roman" w:hAnsi="Times New Roman" w:cs="Times New Roman"/>
          <w:sz w:val="28"/>
          <w:szCs w:val="28"/>
          <w:lang w:val="en-SG"/>
        </w:rPr>
        <w:t>;</w:t>
      </w:r>
    </w:p>
    <w:p w:rsidR="005F49D9" w:rsidRPr="005F49D9" w:rsidRDefault="005F49D9" w:rsidP="005F49D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F49D9">
        <w:rPr>
          <w:rFonts w:ascii="Times New Roman" w:hAnsi="Times New Roman" w:cs="Times New Roman"/>
          <w:sz w:val="28"/>
          <w:szCs w:val="28"/>
        </w:rPr>
        <w:t>Grant succeeded.</w:t>
      </w:r>
    </w:p>
    <w:p w:rsidR="005F49D9" w:rsidRDefault="005F49D9" w:rsidP="005F49D9">
      <w:pPr>
        <w:pStyle w:val="ListParagraph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D9">
        <w:rPr>
          <w:rFonts w:ascii="Times New Roman" w:hAnsi="Times New Roman" w:cs="Times New Roman"/>
          <w:b/>
          <w:i/>
          <w:sz w:val="28"/>
          <w:szCs w:val="28"/>
        </w:rPr>
        <w:t>Проверить, что созданный пользователь имеет доступ к созданным ранее таблицам.</w:t>
      </w:r>
      <w:r w:rsidRPr="005F49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0D3F" w:rsidRDefault="00230D3F" w:rsidP="00230D3F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F49D9" w:rsidRDefault="00230D3F" w:rsidP="005F49D9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30D3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 wp14:anchorId="3CB88873" wp14:editId="30C30858">
            <wp:extent cx="6120130" cy="2460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3F" w:rsidRDefault="00230D3F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230D3F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4D867D70" wp14:editId="325220CB">
            <wp:extent cx="4848225" cy="60856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5701" cy="60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B67149" w:rsidRPr="005F49D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</w:p>
    <w:p w:rsidR="00230D3F" w:rsidRPr="00230D3F" w:rsidRDefault="00230D3F" w:rsidP="00230D3F">
      <w:pPr>
        <w:pStyle w:val="ListParagraph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D3F">
        <w:rPr>
          <w:rFonts w:ascii="Times New Roman" w:hAnsi="Times New Roman" w:cs="Times New Roman"/>
          <w:b/>
          <w:i/>
          <w:sz w:val="28"/>
          <w:szCs w:val="28"/>
        </w:rPr>
        <w:lastRenderedPageBreak/>
        <w:t>Подключиться к экземпляру базы данных от лица каждого из пользователей одновременно (потребуется два одновременно работающих процесса SQL*Plus);</w:t>
      </w:r>
    </w:p>
    <w:p w:rsidR="008A6C69" w:rsidRDefault="00B67149" w:rsidP="00B67149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671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CE404" wp14:editId="40669BB3">
            <wp:extent cx="6196808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2074" cy="25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69" w:rsidRDefault="008A6C69" w:rsidP="007D69E3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67149" w:rsidRDefault="00B67149" w:rsidP="00B67149">
      <w:pPr>
        <w:pStyle w:val="ListParagraph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67149">
        <w:rPr>
          <w:rFonts w:ascii="Times New Roman" w:hAnsi="Times New Roman" w:cs="Times New Roman"/>
          <w:b/>
          <w:i/>
          <w:sz w:val="28"/>
          <w:szCs w:val="28"/>
        </w:rPr>
        <w:t>Начать транзакци</w:t>
      </w:r>
      <w:r>
        <w:rPr>
          <w:rFonts w:ascii="Times New Roman" w:hAnsi="Times New Roman" w:cs="Times New Roman"/>
          <w:b/>
          <w:i/>
          <w:sz w:val="28"/>
          <w:szCs w:val="28"/>
        </w:rPr>
        <w:t>ю от лица первого пользователя</w:t>
      </w:r>
    </w:p>
    <w:p w:rsidR="00C22F90" w:rsidRPr="00937F14" w:rsidRDefault="00937F14" w:rsidP="00937F14">
      <w:pPr>
        <w:pStyle w:val="ListParagraph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F14">
        <w:rPr>
          <w:rFonts w:ascii="Times New Roman" w:hAnsi="Times New Roman" w:cs="Times New Roman"/>
          <w:sz w:val="28"/>
          <w:szCs w:val="28"/>
        </w:rPr>
        <w:t xml:space="preserve">Выполнить изменение данных в </w:t>
      </w:r>
      <w:r w:rsidRPr="00937F14">
        <w:rPr>
          <w:rFonts w:ascii="Times New Roman" w:hAnsi="Times New Roman" w:cs="Times New Roman"/>
          <w:sz w:val="28"/>
          <w:szCs w:val="28"/>
        </w:rPr>
        <w:t>таблице от лица первого пользователя</w:t>
      </w:r>
      <w:r w:rsidRPr="00937F14">
        <w:rPr>
          <w:rFonts w:ascii="Times New Roman" w:hAnsi="Times New Roman" w:cs="Times New Roman"/>
          <w:sz w:val="28"/>
          <w:szCs w:val="28"/>
        </w:rPr>
        <w:t xml:space="preserve">: </w:t>
      </w:r>
      <w:r w:rsidR="00C22F90" w:rsidRPr="00937F14">
        <w:rPr>
          <w:rFonts w:ascii="Times New Roman" w:hAnsi="Times New Roman" w:cs="Times New Roman"/>
          <w:sz w:val="28"/>
          <w:szCs w:val="28"/>
        </w:rPr>
        <w:t>обновить Movie_name</w:t>
      </w:r>
      <w:r w:rsidRPr="00937F14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937F14">
        <w:rPr>
          <w:rFonts w:ascii="Times New Roman" w:hAnsi="Times New Roman" w:cs="Times New Roman"/>
          <w:sz w:val="28"/>
          <w:szCs w:val="28"/>
          <w:lang w:val="en-SG"/>
        </w:rPr>
        <w:t>Movies</w:t>
      </w:r>
    </w:p>
    <w:p w:rsidR="00C22F90" w:rsidRDefault="00C22F90" w:rsidP="00C22F90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22F90">
        <w:rPr>
          <w:rFonts w:ascii="Times New Roman" w:hAnsi="Times New Roman" w:cs="Times New Roman"/>
          <w:sz w:val="28"/>
          <w:szCs w:val="28"/>
          <w:lang w:val="en-SG"/>
        </w:rPr>
        <w:t>SQL&gt; UPDATE Movies SET Movie_name = 'No name' WHERE Movie_ID=9;</w:t>
      </w:r>
    </w:p>
    <w:p w:rsidR="00937F14" w:rsidRPr="00937F14" w:rsidRDefault="00937F14" w:rsidP="00937F14">
      <w:pPr>
        <w:pStyle w:val="ListParagraph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F14">
        <w:rPr>
          <w:rFonts w:ascii="Times New Roman" w:hAnsi="Times New Roman" w:cs="Times New Roman"/>
          <w:sz w:val="28"/>
          <w:szCs w:val="28"/>
        </w:rPr>
        <w:t xml:space="preserve">Выполнить запрос к изменённым данным от </w:t>
      </w:r>
      <w:r w:rsidRPr="00937F14">
        <w:rPr>
          <w:rFonts w:ascii="Times New Roman" w:hAnsi="Times New Roman" w:cs="Times New Roman"/>
          <w:sz w:val="28"/>
          <w:szCs w:val="28"/>
        </w:rPr>
        <w:t>первого пользователя</w:t>
      </w:r>
    </w:p>
    <w:p w:rsidR="00B67149" w:rsidRDefault="00C22F90" w:rsidP="00C22F90">
      <w:pPr>
        <w:ind w:right="42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22F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102AB" wp14:editId="57085C1F">
            <wp:extent cx="612013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14" w:rsidRDefault="00937F14" w:rsidP="00C22F90">
      <w:pPr>
        <w:ind w:right="426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937F14" w:rsidRDefault="00937F14" w:rsidP="00C22F90">
      <w:pPr>
        <w:ind w:right="426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937F14" w:rsidRPr="00937F14" w:rsidRDefault="00937F14" w:rsidP="00937F14">
      <w:pPr>
        <w:pStyle w:val="ListParagraph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F14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запрос к изменённым данным от </w:t>
      </w:r>
      <w:r>
        <w:rPr>
          <w:rFonts w:ascii="Times New Roman" w:hAnsi="Times New Roman" w:cs="Times New Roman"/>
          <w:sz w:val="28"/>
          <w:szCs w:val="28"/>
        </w:rPr>
        <w:t>втор</w:t>
      </w:r>
      <w:r w:rsidRPr="00937F14">
        <w:rPr>
          <w:rFonts w:ascii="Times New Roman" w:hAnsi="Times New Roman" w:cs="Times New Roman"/>
          <w:sz w:val="28"/>
          <w:szCs w:val="28"/>
        </w:rPr>
        <w:t>ого пользователя</w:t>
      </w:r>
      <w:r w:rsidR="00557E5C" w:rsidRPr="00557E5C">
        <w:rPr>
          <w:rFonts w:ascii="Times New Roman" w:hAnsi="Times New Roman" w:cs="Times New Roman"/>
          <w:sz w:val="28"/>
          <w:szCs w:val="28"/>
        </w:rPr>
        <w:t xml:space="preserve">: </w:t>
      </w:r>
      <w:r w:rsidR="00557E5C" w:rsidRPr="00557E5C">
        <w:rPr>
          <w:rFonts w:ascii="Times New Roman" w:hAnsi="Times New Roman" w:cs="Times New Roman"/>
          <w:i/>
          <w:sz w:val="28"/>
          <w:szCs w:val="28"/>
        </w:rPr>
        <w:t>Данные не изменились</w:t>
      </w:r>
      <w:r w:rsidR="00557E5C">
        <w:rPr>
          <w:rFonts w:ascii="Times New Roman" w:hAnsi="Times New Roman" w:cs="Times New Roman"/>
          <w:i/>
          <w:sz w:val="28"/>
          <w:szCs w:val="28"/>
        </w:rPr>
        <w:t xml:space="preserve">, т. к. Транзакция пока не  </w:t>
      </w:r>
      <w:r w:rsidR="00557E5C" w:rsidRPr="00557E5C">
        <w:rPr>
          <w:rFonts w:ascii="Times New Roman" w:hAnsi="Times New Roman" w:cs="Times New Roman"/>
          <w:i/>
          <w:sz w:val="28"/>
          <w:szCs w:val="28"/>
        </w:rPr>
        <w:t>сохранен</w:t>
      </w:r>
      <w:r w:rsidR="00557E5C">
        <w:rPr>
          <w:rFonts w:ascii="Times New Roman" w:hAnsi="Times New Roman" w:cs="Times New Roman"/>
          <w:i/>
          <w:sz w:val="28"/>
          <w:szCs w:val="28"/>
        </w:rPr>
        <w:t>а</w:t>
      </w:r>
      <w:r w:rsidR="00557E5C" w:rsidRPr="00557E5C">
        <w:rPr>
          <w:rFonts w:ascii="Times New Roman" w:hAnsi="Times New Roman" w:cs="Times New Roman"/>
          <w:i/>
          <w:sz w:val="28"/>
          <w:szCs w:val="28"/>
        </w:rPr>
        <w:t xml:space="preserve"> в базе данных</w:t>
      </w:r>
    </w:p>
    <w:p w:rsidR="00C22F90" w:rsidRDefault="00C22F90" w:rsidP="00C22F90">
      <w:pPr>
        <w:ind w:right="42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22F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1DC0E" wp14:editId="56CCE2CB">
            <wp:extent cx="5781675" cy="312337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920" cy="31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14" w:rsidRDefault="00937F14" w:rsidP="00937F14">
      <w:pPr>
        <w:ind w:right="426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37F14" w:rsidRPr="00557E5C" w:rsidRDefault="00937F14" w:rsidP="00937F14">
      <w:pPr>
        <w:ind w:righ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7F14">
        <w:rPr>
          <w:rFonts w:ascii="Times New Roman" w:hAnsi="Times New Roman" w:cs="Times New Roman"/>
          <w:sz w:val="28"/>
          <w:szCs w:val="28"/>
        </w:rPr>
        <w:t>Выполнить откат транзакции первого пользователя с помощью инструкции ROLLBACK</w:t>
      </w:r>
      <w:r w:rsidR="00557E5C" w:rsidRPr="00557E5C">
        <w:rPr>
          <w:rFonts w:ascii="Times New Roman" w:hAnsi="Times New Roman" w:cs="Times New Roman"/>
          <w:sz w:val="28"/>
          <w:szCs w:val="28"/>
        </w:rPr>
        <w:t xml:space="preserve">: </w:t>
      </w:r>
      <w:r w:rsidR="00557E5C" w:rsidRPr="00557E5C">
        <w:rPr>
          <w:rFonts w:ascii="Times New Roman" w:hAnsi="Times New Roman" w:cs="Times New Roman"/>
          <w:i/>
          <w:sz w:val="28"/>
          <w:szCs w:val="28"/>
        </w:rPr>
        <w:t>Команда ROLLBACK используется для отмены транзакций, которые не были сохранены в базе данных. Эта команда может использоваться только для отмены транзакций с момента выполнения последней команды COMMIT или ROLLBACK.</w:t>
      </w:r>
    </w:p>
    <w:p w:rsidR="00937F14" w:rsidRDefault="00937F14" w:rsidP="00937F14">
      <w:pPr>
        <w:ind w:right="426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22F90">
        <w:rPr>
          <w:rFonts w:ascii="Times New Roman" w:hAnsi="Times New Roman" w:cs="Times New Roman"/>
          <w:sz w:val="28"/>
          <w:szCs w:val="28"/>
          <w:lang w:val="en-SG"/>
        </w:rPr>
        <w:t>SQL&gt;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ROLLBACK;</w:t>
      </w:r>
    </w:p>
    <w:p w:rsidR="00937F14" w:rsidRPr="000D3BC2" w:rsidRDefault="00937F14" w:rsidP="00937F14">
      <w:pPr>
        <w:ind w:righ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37F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лица</w:t>
      </w:r>
      <w:r w:rsidRPr="00937F14">
        <w:rPr>
          <w:rFonts w:ascii="Times New Roman" w:hAnsi="Times New Roman" w:cs="Times New Roman"/>
          <w:sz w:val="28"/>
          <w:szCs w:val="28"/>
        </w:rPr>
        <w:t xml:space="preserve"> первого пользователя</w:t>
      </w:r>
      <w:r w:rsidR="000D3BC2" w:rsidRPr="000D3BC2">
        <w:rPr>
          <w:rFonts w:ascii="Times New Roman" w:hAnsi="Times New Roman" w:cs="Times New Roman"/>
          <w:sz w:val="28"/>
          <w:szCs w:val="28"/>
        </w:rPr>
        <w:t xml:space="preserve">: </w:t>
      </w:r>
      <w:r w:rsidR="000D3BC2" w:rsidRPr="000D3BC2">
        <w:rPr>
          <w:rFonts w:ascii="Times New Roman" w:hAnsi="Times New Roman" w:cs="Times New Roman"/>
          <w:i/>
          <w:sz w:val="28"/>
          <w:szCs w:val="28"/>
        </w:rPr>
        <w:t>данные, которые были до транзакции, восстанавливаются</w:t>
      </w:r>
    </w:p>
    <w:p w:rsidR="00937F14" w:rsidRDefault="00937F14" w:rsidP="007B7C98">
      <w:pPr>
        <w:ind w:right="426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937F14">
        <w:rPr>
          <w:rFonts w:ascii="Times New Roman" w:hAnsi="Times New Roman" w:cs="Times New Roman"/>
          <w:sz w:val="28"/>
          <w:szCs w:val="28"/>
          <w:lang w:val="en-SG"/>
        </w:rPr>
        <w:drawing>
          <wp:inline distT="0" distB="0" distL="0" distR="0" wp14:anchorId="1DF603B7" wp14:editId="7C59EEA8">
            <wp:extent cx="5863304" cy="26384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139" cy="26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14" w:rsidRPr="00937F14" w:rsidRDefault="00937F14" w:rsidP="00937F14">
      <w:pPr>
        <w:ind w:righ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937F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Pr="00937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</w:t>
      </w:r>
      <w:r w:rsidRPr="00937F14">
        <w:rPr>
          <w:rFonts w:ascii="Times New Roman" w:hAnsi="Times New Roman" w:cs="Times New Roman"/>
          <w:sz w:val="28"/>
          <w:szCs w:val="28"/>
        </w:rPr>
        <w:t>ого пользователя</w:t>
      </w:r>
    </w:p>
    <w:p w:rsidR="00937F14" w:rsidRDefault="00937F14" w:rsidP="00937F14">
      <w:pPr>
        <w:ind w:right="426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937F14">
        <w:rPr>
          <w:rFonts w:ascii="Times New Roman" w:hAnsi="Times New Roman" w:cs="Times New Roman"/>
          <w:sz w:val="28"/>
          <w:szCs w:val="28"/>
          <w:lang w:val="en-SG"/>
        </w:rPr>
        <w:drawing>
          <wp:inline distT="0" distB="0" distL="0" distR="0" wp14:anchorId="68DFE07C" wp14:editId="55408F8B">
            <wp:extent cx="6031230" cy="2235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14" w:rsidRPr="007B7C98" w:rsidRDefault="00937F14" w:rsidP="00937F14">
      <w:pPr>
        <w:ind w:righ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7F14">
        <w:rPr>
          <w:rFonts w:ascii="Times New Roman" w:hAnsi="Times New Roman" w:cs="Times New Roman"/>
          <w:sz w:val="28"/>
          <w:szCs w:val="28"/>
        </w:rPr>
        <w:t>От лица первого пользователя выполнить ещё одно изменение данных в таблицах. Выполнить фиксацию транзакции при помощи инструкции COMMIT</w:t>
      </w:r>
      <w:r w:rsidR="007B7C98" w:rsidRPr="007B7C98">
        <w:rPr>
          <w:rFonts w:ascii="Times New Roman" w:hAnsi="Times New Roman" w:cs="Times New Roman"/>
          <w:sz w:val="28"/>
          <w:szCs w:val="28"/>
        </w:rPr>
        <w:t xml:space="preserve">: </w:t>
      </w:r>
      <w:r w:rsidR="007B7C98" w:rsidRPr="007B7C98">
        <w:rPr>
          <w:rFonts w:ascii="Times New Roman" w:hAnsi="Times New Roman" w:cs="Times New Roman"/>
          <w:i/>
          <w:sz w:val="28"/>
          <w:szCs w:val="28"/>
        </w:rPr>
        <w:t>Это команда управления транзакцией, используемая для хранения изменений, вызванных транзакцией, в базе данных.</w:t>
      </w:r>
    </w:p>
    <w:p w:rsidR="00993A04" w:rsidRDefault="00993A04" w:rsidP="00993A04">
      <w:pPr>
        <w:ind w:righ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37F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лица</w:t>
      </w:r>
      <w:r w:rsidRPr="00937F14">
        <w:rPr>
          <w:rFonts w:ascii="Times New Roman" w:hAnsi="Times New Roman" w:cs="Times New Roman"/>
          <w:sz w:val="28"/>
          <w:szCs w:val="28"/>
        </w:rPr>
        <w:t xml:space="preserve"> первого пользователя</w:t>
      </w:r>
    </w:p>
    <w:p w:rsidR="00993A04" w:rsidRDefault="00993A04" w:rsidP="00937F14">
      <w:pPr>
        <w:ind w:right="426"/>
        <w:jc w:val="both"/>
        <w:rPr>
          <w:rFonts w:ascii="Times New Roman" w:hAnsi="Times New Roman" w:cs="Times New Roman"/>
          <w:sz w:val="28"/>
          <w:szCs w:val="28"/>
        </w:rPr>
      </w:pPr>
      <w:r w:rsidRPr="00993A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6F507" wp14:editId="3C81F933">
            <wp:extent cx="4876273" cy="48672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867" cy="48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04" w:rsidRPr="007B7C98" w:rsidRDefault="00993A04" w:rsidP="00993A04">
      <w:pPr>
        <w:ind w:right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937F1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лица</w:t>
      </w:r>
      <w:r w:rsidRPr="00937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</w:t>
      </w:r>
      <w:r w:rsidRPr="00937F14">
        <w:rPr>
          <w:rFonts w:ascii="Times New Roman" w:hAnsi="Times New Roman" w:cs="Times New Roman"/>
          <w:sz w:val="28"/>
          <w:szCs w:val="28"/>
        </w:rPr>
        <w:t>ого пользователя</w:t>
      </w:r>
      <w:r w:rsidR="007B7C98" w:rsidRPr="007B7C98">
        <w:rPr>
          <w:rFonts w:ascii="Times New Roman" w:hAnsi="Times New Roman" w:cs="Times New Roman"/>
          <w:sz w:val="28"/>
          <w:szCs w:val="28"/>
        </w:rPr>
        <w:t xml:space="preserve">: </w:t>
      </w:r>
      <w:r w:rsidR="007B7C98" w:rsidRPr="007B7C98">
        <w:rPr>
          <w:rFonts w:ascii="Times New Roman" w:hAnsi="Times New Roman" w:cs="Times New Roman"/>
          <w:i/>
          <w:sz w:val="28"/>
          <w:szCs w:val="28"/>
        </w:rPr>
        <w:t xml:space="preserve">Данные, запрошенные от второго пользователя, изменились, так как транзакция была сохранена в </w:t>
      </w:r>
      <w:r w:rsidR="007B7C98">
        <w:rPr>
          <w:rFonts w:ascii="Times New Roman" w:hAnsi="Times New Roman" w:cs="Times New Roman"/>
          <w:i/>
          <w:sz w:val="28"/>
          <w:szCs w:val="28"/>
          <w:lang w:val="en-SG"/>
        </w:rPr>
        <w:t>database</w:t>
      </w:r>
      <w:r w:rsidR="007B7C98" w:rsidRPr="007B7C98">
        <w:rPr>
          <w:rFonts w:ascii="Times New Roman" w:hAnsi="Times New Roman" w:cs="Times New Roman"/>
          <w:i/>
          <w:sz w:val="28"/>
          <w:szCs w:val="28"/>
        </w:rPr>
        <w:t>.</w:t>
      </w:r>
    </w:p>
    <w:p w:rsidR="00993A04" w:rsidRDefault="00993A04" w:rsidP="00937F14">
      <w:pPr>
        <w:ind w:right="426"/>
        <w:jc w:val="both"/>
        <w:rPr>
          <w:rFonts w:ascii="Times New Roman" w:hAnsi="Times New Roman" w:cs="Times New Roman"/>
          <w:sz w:val="28"/>
          <w:szCs w:val="28"/>
        </w:rPr>
      </w:pPr>
      <w:r w:rsidRPr="00993A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74E68" wp14:editId="756FC95C">
            <wp:extent cx="5201376" cy="39534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40" w:rsidRPr="00937F14" w:rsidRDefault="00033540" w:rsidP="00937F14">
      <w:pPr>
        <w:ind w:right="426"/>
        <w:jc w:val="both"/>
        <w:rPr>
          <w:rFonts w:ascii="Times New Roman" w:hAnsi="Times New Roman" w:cs="Times New Roman"/>
          <w:sz w:val="28"/>
          <w:szCs w:val="28"/>
        </w:rPr>
      </w:pPr>
    </w:p>
    <w:p w:rsidR="00033540" w:rsidRPr="001D1410" w:rsidRDefault="00033540" w:rsidP="00A90A0D">
      <w:pPr>
        <w:pStyle w:val="ListParagraph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67149">
        <w:rPr>
          <w:rFonts w:ascii="Times New Roman" w:hAnsi="Times New Roman" w:cs="Times New Roman"/>
          <w:b/>
          <w:i/>
          <w:sz w:val="28"/>
          <w:szCs w:val="28"/>
        </w:rPr>
        <w:t>Начать транзакци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ю от лица </w:t>
      </w:r>
      <w:r>
        <w:rPr>
          <w:rFonts w:ascii="Times New Roman" w:hAnsi="Times New Roman" w:cs="Times New Roman"/>
          <w:b/>
          <w:i/>
          <w:sz w:val="28"/>
          <w:szCs w:val="28"/>
        </w:rPr>
        <w:t>втор</w:t>
      </w:r>
      <w:r>
        <w:rPr>
          <w:rFonts w:ascii="Times New Roman" w:hAnsi="Times New Roman" w:cs="Times New Roman"/>
          <w:b/>
          <w:i/>
          <w:sz w:val="28"/>
          <w:szCs w:val="28"/>
        </w:rPr>
        <w:t>ого пользователя</w:t>
      </w:r>
      <w:r w:rsidR="00A90A0D" w:rsidRPr="00A90A0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A90A0D" w:rsidRPr="00A90A0D">
        <w:rPr>
          <w:rFonts w:ascii="Times New Roman" w:hAnsi="Times New Roman" w:cs="Times New Roman"/>
          <w:b/>
          <w:i/>
          <w:sz w:val="28"/>
          <w:szCs w:val="28"/>
        </w:rPr>
        <w:t>новую сериализованную транзакцию,</w:t>
      </w:r>
      <w:r w:rsidR="00A90A0D" w:rsidRPr="00A90A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90A0D" w:rsidRPr="00A90A0D">
        <w:rPr>
          <w:rFonts w:ascii="Times New Roman" w:hAnsi="Times New Roman" w:cs="Times New Roman"/>
          <w:b/>
          <w:i/>
          <w:sz w:val="28"/>
          <w:szCs w:val="28"/>
        </w:rPr>
        <w:t xml:space="preserve">используя инструкцию </w:t>
      </w:r>
      <w:r w:rsidR="00A90A0D" w:rsidRPr="00A90A0D">
        <w:rPr>
          <w:rFonts w:ascii="Times New Roman" w:hAnsi="Times New Roman" w:cs="Times New Roman"/>
          <w:b/>
          <w:i/>
          <w:sz w:val="28"/>
          <w:szCs w:val="28"/>
          <w:lang w:val="en-SG"/>
        </w:rPr>
        <w:t>SET TRANSACTION ISOLATION LEVEL SERIALIZABLE</w:t>
      </w:r>
    </w:p>
    <w:p w:rsidR="001D1410" w:rsidRDefault="001D1410" w:rsidP="001D141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410">
        <w:rPr>
          <w:rFonts w:ascii="Times New Roman" w:hAnsi="Times New Roman" w:cs="Times New Roman"/>
          <w:sz w:val="28"/>
          <w:szCs w:val="28"/>
        </w:rPr>
        <w:t>В сеансе 1 уровень изоляции транзакции установлен на SERIALIZABLE.</w:t>
      </w:r>
    </w:p>
    <w:p w:rsidR="001D1410" w:rsidRDefault="001D1410" w:rsidP="001D141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Pr="001D1410" w:rsidRDefault="001D1410" w:rsidP="001D1410">
      <w:pPr>
        <w:ind w:firstLine="0"/>
        <w:jc w:val="both"/>
        <w:rPr>
          <w:rFonts w:ascii="Times New Roman" w:hAnsi="Times New Roman" w:cs="Times New Roman"/>
          <w:sz w:val="24"/>
          <w:szCs w:val="28"/>
        </w:rPr>
      </w:pPr>
      <w:r w:rsidRPr="001D1410">
        <w:rPr>
          <w:rFonts w:ascii="Times New Roman" w:hAnsi="Times New Roman" w:cs="Times New Roman"/>
          <w:sz w:val="24"/>
          <w:szCs w:val="28"/>
          <w:lang w:val="en-SG"/>
        </w:rPr>
        <w:t>Session</w:t>
      </w:r>
      <w:r w:rsidRPr="001D1410">
        <w:rPr>
          <w:rFonts w:ascii="Times New Roman" w:hAnsi="Times New Roman" w:cs="Times New Roman"/>
          <w:sz w:val="24"/>
          <w:szCs w:val="28"/>
        </w:rPr>
        <w:t xml:space="preserve"> 1 (от лица второго пользователя)</w:t>
      </w:r>
    </w:p>
    <w:p w:rsidR="00A90A0D" w:rsidRDefault="00A90A0D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90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EF6A7" wp14:editId="30E2B2C5">
            <wp:extent cx="4658375" cy="1467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Default="001D1410" w:rsidP="001D141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D1410">
        <w:rPr>
          <w:rFonts w:ascii="Times New Roman" w:hAnsi="Times New Roman" w:cs="Times New Roman"/>
          <w:sz w:val="28"/>
          <w:szCs w:val="28"/>
        </w:rPr>
        <w:t xml:space="preserve"> Сессии 2 обновлен бюджет </w:t>
      </w:r>
      <w:r>
        <w:rPr>
          <w:rFonts w:ascii="Times New Roman" w:hAnsi="Times New Roman" w:cs="Times New Roman"/>
          <w:sz w:val="28"/>
          <w:szCs w:val="28"/>
          <w:lang w:val="en-SG"/>
        </w:rPr>
        <w:t>movie</w:t>
      </w:r>
      <w:r w:rsidRPr="001D1410">
        <w:rPr>
          <w:rFonts w:ascii="Times New Roman" w:hAnsi="Times New Roman" w:cs="Times New Roman"/>
          <w:sz w:val="28"/>
          <w:szCs w:val="28"/>
        </w:rPr>
        <w:t xml:space="preserve"> _</w:t>
      </w:r>
      <w:r w:rsidRPr="001D1410">
        <w:rPr>
          <w:rFonts w:ascii="Times New Roman" w:hAnsi="Times New Roman" w:cs="Times New Roman"/>
          <w:sz w:val="28"/>
          <w:szCs w:val="28"/>
          <w:lang w:val="en-SG"/>
        </w:rPr>
        <w:t>id</w:t>
      </w:r>
      <w:r w:rsidRPr="001D1410">
        <w:rPr>
          <w:rFonts w:ascii="Times New Roman" w:hAnsi="Times New Roman" w:cs="Times New Roman"/>
          <w:sz w:val="28"/>
          <w:szCs w:val="28"/>
        </w:rPr>
        <w:t xml:space="preserve"> = 1 до 1000 и зафиксирован. Средний бюджет изменился</w:t>
      </w:r>
    </w:p>
    <w:p w:rsidR="001D1410" w:rsidRPr="001D1410" w:rsidRDefault="001D1410" w:rsidP="001D141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Pr="001D1410" w:rsidRDefault="001D1410" w:rsidP="00A90A0D">
      <w:pPr>
        <w:ind w:firstLine="0"/>
        <w:jc w:val="both"/>
        <w:rPr>
          <w:rFonts w:ascii="Times New Roman" w:hAnsi="Times New Roman" w:cs="Times New Roman"/>
          <w:sz w:val="24"/>
          <w:szCs w:val="28"/>
        </w:rPr>
      </w:pPr>
      <w:r w:rsidRPr="001D1410">
        <w:rPr>
          <w:rFonts w:ascii="Times New Roman" w:hAnsi="Times New Roman" w:cs="Times New Roman"/>
          <w:sz w:val="24"/>
          <w:szCs w:val="28"/>
          <w:lang w:val="en-SG"/>
        </w:rPr>
        <w:t>Session</w:t>
      </w:r>
      <w:r w:rsidRPr="001D1410">
        <w:rPr>
          <w:rFonts w:ascii="Times New Roman" w:hAnsi="Times New Roman" w:cs="Times New Roman"/>
          <w:sz w:val="24"/>
          <w:szCs w:val="28"/>
        </w:rPr>
        <w:t xml:space="preserve"> </w:t>
      </w:r>
      <w:r w:rsidRPr="001D1410">
        <w:rPr>
          <w:rFonts w:ascii="Times New Roman" w:hAnsi="Times New Roman" w:cs="Times New Roman"/>
          <w:sz w:val="24"/>
          <w:szCs w:val="28"/>
        </w:rPr>
        <w:t>2</w:t>
      </w:r>
      <w:r w:rsidRPr="001D1410">
        <w:rPr>
          <w:rFonts w:ascii="Times New Roman" w:hAnsi="Times New Roman" w:cs="Times New Roman"/>
          <w:sz w:val="24"/>
          <w:szCs w:val="28"/>
        </w:rPr>
        <w:t xml:space="preserve"> (от лица </w:t>
      </w:r>
      <w:r w:rsidRPr="001D1410">
        <w:rPr>
          <w:rFonts w:ascii="Times New Roman" w:hAnsi="Times New Roman" w:cs="Times New Roman"/>
          <w:sz w:val="24"/>
          <w:szCs w:val="28"/>
        </w:rPr>
        <w:t>первого</w:t>
      </w:r>
      <w:r w:rsidRPr="001D1410">
        <w:rPr>
          <w:rFonts w:ascii="Times New Roman" w:hAnsi="Times New Roman" w:cs="Times New Roman"/>
          <w:sz w:val="24"/>
          <w:szCs w:val="28"/>
        </w:rPr>
        <w:t xml:space="preserve"> пользователя)</w:t>
      </w: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4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F0838D" wp14:editId="6E59BFEE">
            <wp:extent cx="5772956" cy="21720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410">
        <w:rPr>
          <w:rFonts w:ascii="Times New Roman" w:hAnsi="Times New Roman" w:cs="Times New Roman"/>
          <w:sz w:val="28"/>
          <w:szCs w:val="28"/>
        </w:rPr>
        <w:t xml:space="preserve">Сеанс 1 не читает зафиксированные данные и </w:t>
      </w:r>
      <w:r>
        <w:rPr>
          <w:rFonts w:ascii="Times New Roman" w:hAnsi="Times New Roman" w:cs="Times New Roman"/>
          <w:sz w:val="28"/>
          <w:szCs w:val="28"/>
          <w:lang w:val="en-SG"/>
        </w:rPr>
        <w:t>c</w:t>
      </w:r>
      <w:r w:rsidRPr="001D1410">
        <w:rPr>
          <w:rFonts w:ascii="Times New Roman" w:hAnsi="Times New Roman" w:cs="Times New Roman"/>
          <w:sz w:val="28"/>
          <w:szCs w:val="28"/>
        </w:rPr>
        <w:t>редний бюджет остается неизменным</w:t>
      </w:r>
    </w:p>
    <w:p w:rsidR="00F2563B" w:rsidRPr="001D1410" w:rsidRDefault="00F2563B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Pr="001D1410" w:rsidRDefault="001D1410" w:rsidP="00A90A0D">
      <w:pPr>
        <w:ind w:firstLine="0"/>
        <w:jc w:val="both"/>
        <w:rPr>
          <w:rFonts w:ascii="Times New Roman" w:hAnsi="Times New Roman" w:cs="Times New Roman"/>
          <w:sz w:val="24"/>
          <w:szCs w:val="28"/>
        </w:rPr>
      </w:pPr>
      <w:r w:rsidRPr="001D1410">
        <w:rPr>
          <w:rFonts w:ascii="Times New Roman" w:hAnsi="Times New Roman" w:cs="Times New Roman"/>
          <w:sz w:val="24"/>
          <w:szCs w:val="28"/>
          <w:lang w:val="en-SG"/>
        </w:rPr>
        <w:t>Session</w:t>
      </w:r>
      <w:r w:rsidRPr="001D1410">
        <w:rPr>
          <w:rFonts w:ascii="Times New Roman" w:hAnsi="Times New Roman" w:cs="Times New Roman"/>
          <w:sz w:val="24"/>
          <w:szCs w:val="28"/>
        </w:rPr>
        <w:t xml:space="preserve"> 1 (от лица второго пользователя)</w:t>
      </w:r>
    </w:p>
    <w:p w:rsidR="001D1410" w:rsidRDefault="001D1410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4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81AFE" wp14:editId="672A70D9">
            <wp:extent cx="4153480" cy="24387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A" w:rsidRDefault="00246EFA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46EFA" w:rsidRDefault="00246EFA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46EFA" w:rsidRDefault="00246EFA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46EFA" w:rsidRDefault="00246EFA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46EFA" w:rsidRDefault="00246EFA" w:rsidP="00246EF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lastRenderedPageBreak/>
        <w:t>Rollback</w:t>
      </w:r>
      <w:r w:rsidRPr="00F256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SG"/>
        </w:rPr>
        <w:t>Commit</w:t>
      </w:r>
      <w:r w:rsidRPr="00F2563B">
        <w:rPr>
          <w:rFonts w:ascii="Times New Roman" w:hAnsi="Times New Roman" w:cs="Times New Roman"/>
          <w:sz w:val="28"/>
          <w:szCs w:val="28"/>
        </w:rPr>
        <w:t xml:space="preserve">) </w:t>
      </w:r>
      <w:r w:rsidRPr="001D1410">
        <w:rPr>
          <w:rFonts w:ascii="Times New Roman" w:hAnsi="Times New Roman" w:cs="Times New Roman"/>
          <w:sz w:val="28"/>
          <w:szCs w:val="28"/>
        </w:rPr>
        <w:t>завершает транзакцию. Затем сеанс 1 может читать зафиксированные данные и</w:t>
      </w:r>
      <w:r w:rsidRPr="00F2563B">
        <w:rPr>
          <w:rFonts w:ascii="Times New Roman" w:hAnsi="Times New Roman" w:cs="Times New Roman"/>
          <w:sz w:val="28"/>
          <w:szCs w:val="28"/>
        </w:rPr>
        <w:t xml:space="preserve"> обновить </w:t>
      </w:r>
      <w:r>
        <w:rPr>
          <w:rFonts w:ascii="Times New Roman" w:hAnsi="Times New Roman" w:cs="Times New Roman"/>
          <w:sz w:val="28"/>
          <w:szCs w:val="28"/>
          <w:lang w:val="en-SG"/>
        </w:rPr>
        <w:t>c</w:t>
      </w:r>
      <w:r w:rsidRPr="001D1410">
        <w:rPr>
          <w:rFonts w:ascii="Times New Roman" w:hAnsi="Times New Roman" w:cs="Times New Roman"/>
          <w:sz w:val="28"/>
          <w:szCs w:val="28"/>
        </w:rPr>
        <w:t>редний бюджет</w:t>
      </w:r>
      <w:r w:rsidRPr="00F2563B">
        <w:rPr>
          <w:rFonts w:ascii="Times New Roman" w:hAnsi="Times New Roman" w:cs="Times New Roman"/>
          <w:sz w:val="28"/>
          <w:szCs w:val="28"/>
        </w:rPr>
        <w:t>.</w:t>
      </w:r>
    </w:p>
    <w:p w:rsidR="00246EFA" w:rsidRPr="00F2563B" w:rsidRDefault="00246EFA" w:rsidP="00246EF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46EFA" w:rsidRPr="001D1410" w:rsidRDefault="00246EFA" w:rsidP="00246EFA">
      <w:pPr>
        <w:ind w:firstLine="0"/>
        <w:jc w:val="both"/>
        <w:rPr>
          <w:rFonts w:ascii="Times New Roman" w:hAnsi="Times New Roman" w:cs="Times New Roman"/>
          <w:sz w:val="24"/>
          <w:szCs w:val="28"/>
        </w:rPr>
      </w:pPr>
      <w:r w:rsidRPr="001D1410">
        <w:rPr>
          <w:rFonts w:ascii="Times New Roman" w:hAnsi="Times New Roman" w:cs="Times New Roman"/>
          <w:sz w:val="24"/>
          <w:szCs w:val="28"/>
          <w:lang w:val="en-SG"/>
        </w:rPr>
        <w:t>Session</w:t>
      </w:r>
      <w:r w:rsidRPr="001D1410">
        <w:rPr>
          <w:rFonts w:ascii="Times New Roman" w:hAnsi="Times New Roman" w:cs="Times New Roman"/>
          <w:sz w:val="24"/>
          <w:szCs w:val="28"/>
        </w:rPr>
        <w:t xml:space="preserve"> 1 (от лица второго пользователя)</w:t>
      </w:r>
    </w:p>
    <w:p w:rsidR="00246EFA" w:rsidRPr="00A90A0D" w:rsidRDefault="00246EFA" w:rsidP="00246EF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1D14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68853" wp14:editId="6288C745">
            <wp:extent cx="5830114" cy="155279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FA" w:rsidRDefault="00246EFA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D1410" w:rsidRDefault="00246EFA" w:rsidP="00246E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46EFA">
        <w:rPr>
          <w:rFonts w:ascii="Times New Roman" w:hAnsi="Times New Roman" w:cs="Times New Roman"/>
          <w:b/>
          <w:i/>
          <w:sz w:val="28"/>
          <w:szCs w:val="28"/>
        </w:rPr>
        <w:lastRenderedPageBreak/>
        <w:t>Повторить пп. 4</w:t>
      </w:r>
    </w:p>
    <w:p w:rsidR="00FE7271" w:rsidRPr="00FE7271" w:rsidRDefault="00FE7271" w:rsidP="00FE7271">
      <w:pPr>
        <w:ind w:firstLine="0"/>
        <w:jc w:val="both"/>
        <w:rPr>
          <w:rFonts w:ascii="Times New Roman" w:hAnsi="Times New Roman" w:cs="Times New Roman"/>
          <w:sz w:val="24"/>
          <w:szCs w:val="28"/>
        </w:rPr>
      </w:pPr>
      <w:r w:rsidRPr="00FE7271">
        <w:rPr>
          <w:rFonts w:ascii="Times New Roman" w:hAnsi="Times New Roman" w:cs="Times New Roman"/>
          <w:sz w:val="24"/>
          <w:szCs w:val="28"/>
          <w:lang w:val="en-SG"/>
        </w:rPr>
        <w:t>Session</w:t>
      </w:r>
      <w:r w:rsidRPr="00FE7271">
        <w:rPr>
          <w:rFonts w:ascii="Times New Roman" w:hAnsi="Times New Roman" w:cs="Times New Roman"/>
          <w:sz w:val="24"/>
          <w:szCs w:val="28"/>
        </w:rPr>
        <w:t xml:space="preserve"> 1 (от лица </w:t>
      </w:r>
      <w:r>
        <w:rPr>
          <w:rFonts w:ascii="Times New Roman" w:hAnsi="Times New Roman" w:cs="Times New Roman"/>
          <w:sz w:val="24"/>
          <w:szCs w:val="28"/>
        </w:rPr>
        <w:t>перв</w:t>
      </w:r>
      <w:r w:rsidRPr="00FE7271">
        <w:rPr>
          <w:rFonts w:ascii="Times New Roman" w:hAnsi="Times New Roman" w:cs="Times New Roman"/>
          <w:sz w:val="24"/>
          <w:szCs w:val="28"/>
        </w:rPr>
        <w:t>ого пользователя)</w:t>
      </w:r>
      <w:r>
        <w:rPr>
          <w:rFonts w:ascii="Times New Roman" w:hAnsi="Times New Roman" w:cs="Times New Roman"/>
          <w:sz w:val="24"/>
          <w:szCs w:val="28"/>
        </w:rPr>
        <w:t>______</w:t>
      </w:r>
      <w:r w:rsidRPr="00FE7271">
        <w:rPr>
          <w:rFonts w:ascii="Times New Roman" w:hAnsi="Times New Roman" w:cs="Times New Roman"/>
          <w:sz w:val="24"/>
          <w:szCs w:val="28"/>
        </w:rPr>
        <w:t xml:space="preserve"> </w:t>
      </w:r>
      <w:r w:rsidRPr="001D1410">
        <w:rPr>
          <w:rFonts w:ascii="Times New Roman" w:hAnsi="Times New Roman" w:cs="Times New Roman"/>
          <w:sz w:val="24"/>
          <w:szCs w:val="28"/>
          <w:lang w:val="en-SG"/>
        </w:rPr>
        <w:t>Session</w:t>
      </w:r>
      <w:r w:rsidRPr="001D1410">
        <w:rPr>
          <w:rFonts w:ascii="Times New Roman" w:hAnsi="Times New Roman" w:cs="Times New Roman"/>
          <w:sz w:val="24"/>
          <w:szCs w:val="28"/>
        </w:rPr>
        <w:t xml:space="preserve"> 2 (от лица </w:t>
      </w:r>
      <w:r>
        <w:rPr>
          <w:rFonts w:ascii="Times New Roman" w:hAnsi="Times New Roman" w:cs="Times New Roman"/>
          <w:sz w:val="24"/>
          <w:szCs w:val="28"/>
        </w:rPr>
        <w:t>втор</w:t>
      </w:r>
      <w:r w:rsidRPr="001D1410">
        <w:rPr>
          <w:rFonts w:ascii="Times New Roman" w:hAnsi="Times New Roman" w:cs="Times New Roman"/>
          <w:sz w:val="24"/>
          <w:szCs w:val="28"/>
        </w:rPr>
        <w:t>ого пользователя)</w:t>
      </w:r>
    </w:p>
    <w:p w:rsidR="00FE7271" w:rsidRPr="00FE7271" w:rsidRDefault="00FE7271" w:rsidP="00FE7271">
      <w:pPr>
        <w:ind w:firstLine="0"/>
        <w:rPr>
          <w:rFonts w:ascii="Times New Roman" w:hAnsi="Times New Roman" w:cs="Times New Roman"/>
          <w:sz w:val="28"/>
          <w:szCs w:val="28"/>
          <w:lang w:val="en-SG"/>
        </w:rPr>
      </w:pPr>
      <w:r w:rsidRPr="00FE7271">
        <w:rPr>
          <w:rFonts w:ascii="Times New Roman" w:hAnsi="Times New Roman" w:cs="Times New Roman"/>
          <w:sz w:val="28"/>
          <w:szCs w:val="28"/>
          <w:lang w:val="en-SG"/>
        </w:rPr>
        <w:drawing>
          <wp:inline distT="0" distB="0" distL="0" distR="0" wp14:anchorId="2F3850D7" wp14:editId="24BAF216">
            <wp:extent cx="6031230" cy="6071870"/>
            <wp:effectExtent l="0" t="0" r="762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  <w:lang w:val="en-SG"/>
        </w:rPr>
      </w:pPr>
    </w:p>
    <w:p w:rsidR="00FE7271" w:rsidRPr="00FE7271" w:rsidRDefault="00FE7271" w:rsidP="00A90A0D">
      <w:pPr>
        <w:ind w:firstLine="0"/>
        <w:jc w:val="both"/>
        <w:rPr>
          <w:rFonts w:ascii="Times New Roman" w:hAnsi="Times New Roman" w:cs="Times New Roman"/>
          <w:sz w:val="24"/>
          <w:szCs w:val="28"/>
        </w:rPr>
      </w:pPr>
      <w:r w:rsidRPr="00FE7271">
        <w:rPr>
          <w:rFonts w:ascii="Times New Roman" w:hAnsi="Times New Roman" w:cs="Times New Roman"/>
          <w:sz w:val="24"/>
          <w:szCs w:val="28"/>
          <w:lang w:val="en-SG"/>
        </w:rPr>
        <w:lastRenderedPageBreak/>
        <w:t>Session</w:t>
      </w:r>
      <w:r w:rsidRPr="00FE7271">
        <w:rPr>
          <w:rFonts w:ascii="Times New Roman" w:hAnsi="Times New Roman" w:cs="Times New Roman"/>
          <w:sz w:val="24"/>
          <w:szCs w:val="28"/>
        </w:rPr>
        <w:t xml:space="preserve"> 1 (от лица </w:t>
      </w:r>
      <w:r>
        <w:rPr>
          <w:rFonts w:ascii="Times New Roman" w:hAnsi="Times New Roman" w:cs="Times New Roman"/>
          <w:sz w:val="24"/>
          <w:szCs w:val="28"/>
        </w:rPr>
        <w:t>перв</w:t>
      </w:r>
      <w:r w:rsidRPr="00FE7271">
        <w:rPr>
          <w:rFonts w:ascii="Times New Roman" w:hAnsi="Times New Roman" w:cs="Times New Roman"/>
          <w:sz w:val="24"/>
          <w:szCs w:val="28"/>
        </w:rPr>
        <w:t>ого пользователя)</w:t>
      </w:r>
    </w:p>
    <w:p w:rsidR="009A2C14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E72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CEEC2" wp14:editId="5C850369">
            <wp:extent cx="3419952" cy="480127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F2B17" w:rsidRPr="00033540" w:rsidRDefault="005F2B17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Залючение</w:t>
      </w:r>
    </w:p>
    <w:p w:rsidR="005F2B17" w:rsidRPr="00033540" w:rsidRDefault="000D3BC2" w:rsidP="00033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</w:t>
      </w:r>
      <w:r w:rsidR="005F2B17" w:rsidRPr="00033540">
        <w:rPr>
          <w:rFonts w:ascii="Times New Roman" w:hAnsi="Times New Roman" w:cs="Times New Roman"/>
          <w:sz w:val="28"/>
          <w:szCs w:val="28"/>
        </w:rPr>
        <w:t>:</w:t>
      </w:r>
    </w:p>
    <w:p w:rsidR="005F2B17" w:rsidRPr="005F2B17" w:rsidRDefault="000D3BC2" w:rsidP="000D3B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3BC2">
        <w:rPr>
          <w:rFonts w:ascii="Times New Roman" w:hAnsi="Times New Roman" w:cs="Times New Roman"/>
          <w:sz w:val="28"/>
          <w:szCs w:val="28"/>
        </w:rPr>
        <w:t>Создали дополнительного пользователя в разрабатываемой подключаемой базе данных и предоставили этому пользователю доступ к разработанным таблицам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5F2B17" w:rsidRDefault="000D3BC2" w:rsidP="000D3B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0D3BC2">
        <w:rPr>
          <w:rFonts w:ascii="Times New Roman" w:hAnsi="Times New Roman" w:cs="Times New Roman"/>
          <w:sz w:val="28"/>
          <w:szCs w:val="28"/>
        </w:rPr>
        <w:t xml:space="preserve"> транзакции от </w:t>
      </w:r>
      <w:r>
        <w:rPr>
          <w:rFonts w:ascii="Times New Roman" w:hAnsi="Times New Roman" w:cs="Times New Roman"/>
          <w:sz w:val="28"/>
          <w:szCs w:val="28"/>
        </w:rPr>
        <w:t>имени обоих пользователей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5F2B17" w:rsidRDefault="00246EFA" w:rsidP="00246E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6EFA">
        <w:rPr>
          <w:rFonts w:ascii="Times New Roman" w:hAnsi="Times New Roman" w:cs="Times New Roman"/>
          <w:sz w:val="28"/>
          <w:szCs w:val="28"/>
        </w:rPr>
        <w:t>использовали инструкций ROLLBACK, COMMIT, сравнили результаты на обоих сеансах и объяснили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5F2B17" w:rsidRPr="00246EFA" w:rsidRDefault="00246EFA" w:rsidP="00246E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246EFA">
        <w:rPr>
          <w:rFonts w:ascii="Times New Roman" w:hAnsi="Times New Roman" w:cs="Times New Roman"/>
          <w:sz w:val="28"/>
          <w:szCs w:val="28"/>
        </w:rPr>
        <w:t>использовали</w:t>
      </w:r>
      <w:r w:rsidRPr="00246EF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246EFA">
        <w:rPr>
          <w:rFonts w:ascii="Times New Roman" w:hAnsi="Times New Roman" w:cs="Times New Roman"/>
          <w:sz w:val="28"/>
          <w:szCs w:val="28"/>
        </w:rPr>
        <w:t>инструкцию</w:t>
      </w:r>
      <w:r w:rsidRPr="00246EFA">
        <w:rPr>
          <w:rFonts w:ascii="Times New Roman" w:hAnsi="Times New Roman" w:cs="Times New Roman"/>
          <w:sz w:val="28"/>
          <w:szCs w:val="28"/>
          <w:lang w:val="en-SG"/>
        </w:rPr>
        <w:t xml:space="preserve"> SET TRANSACTION ISOLATION LEVEL SERIALIZABLE</w:t>
      </w:r>
      <w:r w:rsidR="005F2B17" w:rsidRPr="00246EFA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:rsidR="005F2B17" w:rsidRPr="00E45F90" w:rsidRDefault="005F2B17" w:rsidP="00033540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sectPr w:rsidR="005F2B17" w:rsidRPr="00E45F90" w:rsidSect="00C22F90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3D7" w:rsidRDefault="001633D7" w:rsidP="0030377C">
      <w:pPr>
        <w:spacing w:line="240" w:lineRule="auto"/>
      </w:pPr>
      <w:r>
        <w:separator/>
      </w:r>
    </w:p>
  </w:endnote>
  <w:endnote w:type="continuationSeparator" w:id="0">
    <w:p w:rsidR="001633D7" w:rsidRDefault="001633D7" w:rsidP="0030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3D7" w:rsidRDefault="001633D7" w:rsidP="0030377C">
      <w:pPr>
        <w:spacing w:line="240" w:lineRule="auto"/>
      </w:pPr>
      <w:r>
        <w:separator/>
      </w:r>
    </w:p>
  </w:footnote>
  <w:footnote w:type="continuationSeparator" w:id="0">
    <w:p w:rsidR="001633D7" w:rsidRDefault="001633D7" w:rsidP="00303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7E1"/>
    <w:multiLevelType w:val="hybridMultilevel"/>
    <w:tmpl w:val="D9762F4E"/>
    <w:lvl w:ilvl="0" w:tplc="4AA04D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084E6A"/>
    <w:multiLevelType w:val="multilevel"/>
    <w:tmpl w:val="404AD99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3" w15:restartNumberingAfterBreak="0">
    <w:nsid w:val="2FDA0A0F"/>
    <w:multiLevelType w:val="hybridMultilevel"/>
    <w:tmpl w:val="EF1EF7AE"/>
    <w:lvl w:ilvl="0" w:tplc="148A5C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96765"/>
    <w:multiLevelType w:val="hybridMultilevel"/>
    <w:tmpl w:val="093A3FD6"/>
    <w:lvl w:ilvl="0" w:tplc="4B6A7474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7B74F22"/>
    <w:multiLevelType w:val="multilevel"/>
    <w:tmpl w:val="52969D2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913" w:hanging="108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4255" w:hanging="1440"/>
      </w:pPr>
    </w:lvl>
    <w:lvl w:ilvl="6">
      <w:start w:val="1"/>
      <w:numFmt w:val="decimal"/>
      <w:isLgl/>
      <w:lvlText w:val="%1.%2.%3.%4.%5.%6.%7."/>
      <w:lvlJc w:val="left"/>
      <w:pPr>
        <w:ind w:left="5106" w:hanging="1800"/>
      </w:p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</w:lvl>
  </w:abstractNum>
  <w:abstractNum w:abstractNumId="6" w15:restartNumberingAfterBreak="0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B0A3D15"/>
    <w:multiLevelType w:val="multilevel"/>
    <w:tmpl w:val="F82EC9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A666FD7"/>
    <w:multiLevelType w:val="hybridMultilevel"/>
    <w:tmpl w:val="1440178C"/>
    <w:lvl w:ilvl="0" w:tplc="988EF48A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7"/>
    <w:rsid w:val="00006765"/>
    <w:rsid w:val="00033540"/>
    <w:rsid w:val="000536E4"/>
    <w:rsid w:val="000A0DA8"/>
    <w:rsid w:val="000D3BC2"/>
    <w:rsid w:val="000E3BDF"/>
    <w:rsid w:val="001058E0"/>
    <w:rsid w:val="00110EAB"/>
    <w:rsid w:val="001140E5"/>
    <w:rsid w:val="00147FB3"/>
    <w:rsid w:val="00161C2F"/>
    <w:rsid w:val="001633D7"/>
    <w:rsid w:val="001B2353"/>
    <w:rsid w:val="001D1410"/>
    <w:rsid w:val="001D7077"/>
    <w:rsid w:val="001F5371"/>
    <w:rsid w:val="001F7B3C"/>
    <w:rsid w:val="00230D3F"/>
    <w:rsid w:val="00246EFA"/>
    <w:rsid w:val="0025168A"/>
    <w:rsid w:val="0030134C"/>
    <w:rsid w:val="0030377C"/>
    <w:rsid w:val="0035009C"/>
    <w:rsid w:val="00366214"/>
    <w:rsid w:val="003D5E90"/>
    <w:rsid w:val="00452AA4"/>
    <w:rsid w:val="00474AB3"/>
    <w:rsid w:val="004D11E3"/>
    <w:rsid w:val="004D464F"/>
    <w:rsid w:val="004E4FA6"/>
    <w:rsid w:val="005515EA"/>
    <w:rsid w:val="00557E5C"/>
    <w:rsid w:val="00562D7B"/>
    <w:rsid w:val="005D64D5"/>
    <w:rsid w:val="005F2B17"/>
    <w:rsid w:val="005F49D9"/>
    <w:rsid w:val="005F74AD"/>
    <w:rsid w:val="006045F9"/>
    <w:rsid w:val="007508A9"/>
    <w:rsid w:val="007753BB"/>
    <w:rsid w:val="007B247D"/>
    <w:rsid w:val="007B7C98"/>
    <w:rsid w:val="007C3CCB"/>
    <w:rsid w:val="007D4179"/>
    <w:rsid w:val="007D69E3"/>
    <w:rsid w:val="007E6BC4"/>
    <w:rsid w:val="0082451E"/>
    <w:rsid w:val="00851AE8"/>
    <w:rsid w:val="008A6C69"/>
    <w:rsid w:val="00937F14"/>
    <w:rsid w:val="00987ACF"/>
    <w:rsid w:val="00993A04"/>
    <w:rsid w:val="009A046A"/>
    <w:rsid w:val="009A2C14"/>
    <w:rsid w:val="009E05E5"/>
    <w:rsid w:val="009E0CE7"/>
    <w:rsid w:val="00A069CE"/>
    <w:rsid w:val="00A23403"/>
    <w:rsid w:val="00A41D13"/>
    <w:rsid w:val="00A90A0D"/>
    <w:rsid w:val="00AC7899"/>
    <w:rsid w:val="00AD3819"/>
    <w:rsid w:val="00B20903"/>
    <w:rsid w:val="00B66C79"/>
    <w:rsid w:val="00B67149"/>
    <w:rsid w:val="00B94680"/>
    <w:rsid w:val="00B947B5"/>
    <w:rsid w:val="00C1542B"/>
    <w:rsid w:val="00C1618C"/>
    <w:rsid w:val="00C22F90"/>
    <w:rsid w:val="00CC6327"/>
    <w:rsid w:val="00CF69AF"/>
    <w:rsid w:val="00D13D74"/>
    <w:rsid w:val="00DB1E84"/>
    <w:rsid w:val="00DD0079"/>
    <w:rsid w:val="00E45F90"/>
    <w:rsid w:val="00E74CA7"/>
    <w:rsid w:val="00E91EF0"/>
    <w:rsid w:val="00ED345E"/>
    <w:rsid w:val="00EE7086"/>
    <w:rsid w:val="00F17D5D"/>
    <w:rsid w:val="00F2563B"/>
    <w:rsid w:val="00FE7271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0C813-88E3-4412-87E7-6D16EF6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6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303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7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7C"/>
    <w:rPr>
      <w:lang w:val="ru-RU"/>
    </w:rPr>
  </w:style>
  <w:style w:type="table" w:styleId="TableGrid">
    <w:name w:val="Table Grid"/>
    <w:basedOn w:val="TableNormal"/>
    <w:uiPriority w:val="39"/>
    <w:rsid w:val="001D70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D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0E3BDF"/>
  </w:style>
  <w:style w:type="character" w:customStyle="1" w:styleId="pln">
    <w:name w:val="pln"/>
    <w:basedOn w:val="DefaultParagraphFont"/>
    <w:rsid w:val="000E3BDF"/>
  </w:style>
  <w:style w:type="character" w:customStyle="1" w:styleId="pun">
    <w:name w:val="pun"/>
    <w:basedOn w:val="DefaultParagraphFont"/>
    <w:rsid w:val="000E3BDF"/>
  </w:style>
  <w:style w:type="character" w:customStyle="1" w:styleId="lit">
    <w:name w:val="lit"/>
    <w:basedOn w:val="DefaultParagraphFont"/>
    <w:rsid w:val="000E3BDF"/>
  </w:style>
  <w:style w:type="character" w:customStyle="1" w:styleId="str">
    <w:name w:val="str"/>
    <w:basedOn w:val="DefaultParagraphFont"/>
    <w:rsid w:val="000E3BDF"/>
  </w:style>
  <w:style w:type="character" w:styleId="Hyperlink">
    <w:name w:val="Hyperlink"/>
    <w:basedOn w:val="DefaultParagraphFont"/>
    <w:uiPriority w:val="99"/>
    <w:semiHidden/>
    <w:unhideWhenUsed/>
    <w:rsid w:val="00E45F90"/>
    <w:rPr>
      <w:color w:val="0000FF"/>
      <w:u w:val="single"/>
    </w:rPr>
  </w:style>
  <w:style w:type="character" w:customStyle="1" w:styleId="pl-c1">
    <w:name w:val="pl-c1"/>
    <w:basedOn w:val="DefaultParagraphFont"/>
    <w:rsid w:val="005F74AD"/>
  </w:style>
  <w:style w:type="character" w:customStyle="1" w:styleId="pl-s">
    <w:name w:val="pl-s"/>
    <w:basedOn w:val="DefaultParagraphFont"/>
    <w:rsid w:val="005F74AD"/>
  </w:style>
  <w:style w:type="character" w:customStyle="1" w:styleId="pl-pds">
    <w:name w:val="pl-pds"/>
    <w:basedOn w:val="DefaultParagraphFont"/>
    <w:rsid w:val="005F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2020-05-23T15:26:00Z</dcterms:created>
  <dcterms:modified xsi:type="dcterms:W3CDTF">2020-09-27T17:45:00Z</dcterms:modified>
</cp:coreProperties>
</file>