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ACA89" w14:textId="4959E67A" w:rsidR="003110CB" w:rsidRPr="00062080" w:rsidRDefault="00062080" w:rsidP="003110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BY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ru-RU" w:eastAsia="ru-BY"/>
        </w:rPr>
        <w:t>Начальное условие лабораторной работы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BY"/>
        </w:rPr>
        <w:t>:</w:t>
      </w:r>
    </w:p>
    <w:p w14:paraId="7685B2D8" w14:textId="07A1F182" w:rsidR="006B6199" w:rsidRPr="006B6199" w:rsidRDefault="006B6199" w:rsidP="003110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BY"/>
        </w:rPr>
      </w:pPr>
      <w:r w:rsidRPr="006B6199">
        <w:rPr>
          <w:rFonts w:ascii="Times New Roman" w:eastAsia="Times New Roman" w:hAnsi="Times New Roman" w:cs="Times New Roman"/>
          <w:b/>
          <w:bCs/>
          <w:sz w:val="20"/>
          <w:szCs w:val="20"/>
          <w:lang w:eastAsia="ru-BY"/>
        </w:rPr>
        <w:t>Типы токенов</w:t>
      </w:r>
    </w:p>
    <w:p w14:paraId="022B02E8" w14:textId="77777777" w:rsidR="006B6199" w:rsidRPr="006B6199" w:rsidRDefault="006B6199" w:rsidP="006B6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+</w:t>
      </w:r>
    </w:p>
    <w:p w14:paraId="471B2A44" w14:textId="77777777" w:rsidR="006B6199" w:rsidRPr="006B6199" w:rsidRDefault="006B6199" w:rsidP="006B6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-</w:t>
      </w:r>
    </w:p>
    <w:p w14:paraId="78313E15" w14:textId="77777777" w:rsidR="006B6199" w:rsidRPr="006B6199" w:rsidRDefault="006B6199" w:rsidP="006B6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*</w:t>
      </w:r>
    </w:p>
    <w:p w14:paraId="14279222" w14:textId="77777777" w:rsidR="006B6199" w:rsidRPr="006B6199" w:rsidRDefault="006B6199" w:rsidP="006B6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/</w:t>
      </w:r>
    </w:p>
    <w:p w14:paraId="4D1DE869" w14:textId="77777777" w:rsidR="006B6199" w:rsidRPr="006B6199" w:rsidRDefault="006B6199" w:rsidP="006B6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(</w:t>
      </w:r>
    </w:p>
    <w:p w14:paraId="0F69D79E" w14:textId="77777777" w:rsidR="006B6199" w:rsidRPr="006B6199" w:rsidRDefault="006B6199" w:rsidP="006B6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)</w:t>
      </w:r>
    </w:p>
    <w:p w14:paraId="6A818936" w14:textId="77777777" w:rsidR="006B6199" w:rsidRPr="006B6199" w:rsidRDefault="006B6199" w:rsidP="006B6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B6199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id</w:t>
      </w:r>
    </w:p>
    <w:p w14:paraId="0679BB08" w14:textId="77777777" w:rsidR="006B6199" w:rsidRPr="006B6199" w:rsidRDefault="006B6199" w:rsidP="006B6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B6199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num</w:t>
      </w:r>
    </w:p>
    <w:p w14:paraId="0708D04A" w14:textId="77777777" w:rsidR="006B6199" w:rsidRPr="006B6199" w:rsidRDefault="006B6199" w:rsidP="006B619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BY"/>
        </w:rPr>
      </w:pPr>
      <w:r w:rsidRPr="006B6199">
        <w:rPr>
          <w:rFonts w:ascii="Times New Roman" w:eastAsia="Times New Roman" w:hAnsi="Times New Roman" w:cs="Times New Roman"/>
          <w:b/>
          <w:bCs/>
          <w:sz w:val="20"/>
          <w:szCs w:val="20"/>
          <w:lang w:eastAsia="ru-BY"/>
        </w:rPr>
        <w:t>Грамматика</w:t>
      </w:r>
    </w:p>
    <w:p w14:paraId="6A202FB8" w14:textId="448CAA20" w:rsidR="004133EB" w:rsidRDefault="006B6199" w:rsidP="006B6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E → E+T | E-T</w:t>
      </w:r>
      <w:r w:rsidR="004133EB" w:rsidRPr="004133EB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| T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T → T*F | T/F | F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F → </w:t>
      </w:r>
      <w:r w:rsidRPr="006B6199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id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| </w:t>
      </w:r>
      <w:r w:rsidRPr="006B6199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 xml:space="preserve">num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| (E)</w:t>
      </w:r>
    </w:p>
    <w:p w14:paraId="272D8B69" w14:textId="7C6A4B69" w:rsidR="00062080" w:rsidRPr="00062080" w:rsidRDefault="00062080" w:rsidP="006B6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Начало работы</w:t>
      </w:r>
    </w:p>
    <w:p w14:paraId="7BA331A0" w14:textId="221AD4A2" w:rsidR="006B6199" w:rsidRPr="00062080" w:rsidRDefault="004133EB" w:rsidP="004133EB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062080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1)</w:t>
      </w:r>
      <w:r w:rsidR="006B6199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Расширение грамматики</w:t>
      </w:r>
      <w:r w:rsidR="00062080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(для удаления левосторонней </w:t>
      </w:r>
      <w:r w:rsidR="00F21D2C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рекурсии</w:t>
      </w:r>
      <w:r w:rsidR="00062080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)</w:t>
      </w:r>
      <w:r w:rsidR="006B6199" w:rsidRPr="00062080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:</w:t>
      </w:r>
    </w:p>
    <w:p w14:paraId="412E260C" w14:textId="63DAC0AC" w:rsidR="004133EB" w:rsidRPr="00764734" w:rsidRDefault="004133EB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E → </w:t>
      </w:r>
      <w:r w:rsidR="00764734"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E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’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’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→ 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TE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’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|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TE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’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→ </w:t>
      </w:r>
      <w:r w:rsidR="00764734"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’</w:t>
      </w:r>
    </w:p>
    <w:p w14:paraId="21AAC55B" w14:textId="50021BF1" w:rsidR="004133EB" w:rsidRPr="00764734" w:rsidRDefault="004133EB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’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*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FT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’ | /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FT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’ |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</w:p>
    <w:p w14:paraId="19687B38" w14:textId="00B6E16F" w:rsidR="004133EB" w:rsidRPr="00764734" w:rsidRDefault="004133EB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F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id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|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num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|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  <w:r w:rsidRPr="0076473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)</w:t>
      </w:r>
    </w:p>
    <w:p w14:paraId="02F31B7F" w14:textId="43728525" w:rsidR="004133EB" w:rsidRPr="00764734" w:rsidRDefault="004133EB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1B6AAFA6" w14:textId="43890CFA" w:rsidR="004133EB" w:rsidRPr="00EE58D1" w:rsidRDefault="004133EB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4133E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2)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Построение множеств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FIRST</w:t>
      </w:r>
      <w:r w:rsidR="00292353" w:rsidRPr="00292353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="00EE58D1" w:rsidRPr="00EE58D1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(</w:t>
      </w:r>
      <w:r w:rsidR="00EE58D1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множество токенов, с которых может начинаться левая часть правила грамматики)</w:t>
      </w:r>
      <w:r w:rsidRPr="004133E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FOLLOW</w:t>
      </w:r>
      <w:r w:rsidR="00292353" w:rsidRPr="00292353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="00EE58D1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(множество токенов, которые могут стоять после первого символа правой части грамматики)</w:t>
      </w:r>
    </w:p>
    <w:p w14:paraId="06B973A9" w14:textId="1396DDC2" w:rsidR="004133EB" w:rsidRPr="00EE58D1" w:rsidRDefault="004133EB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133EB" w14:paraId="03DFA3DC" w14:textId="77777777" w:rsidTr="004133EB">
        <w:tc>
          <w:tcPr>
            <w:tcW w:w="3115" w:type="dxa"/>
          </w:tcPr>
          <w:p w14:paraId="141726A4" w14:textId="77777777" w:rsid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</w:p>
        </w:tc>
        <w:tc>
          <w:tcPr>
            <w:tcW w:w="3115" w:type="dxa"/>
          </w:tcPr>
          <w:p w14:paraId="57321DF8" w14:textId="08D5080C" w:rsidR="004133EB" w:rsidRP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FIRST</w:t>
            </w:r>
          </w:p>
        </w:tc>
        <w:tc>
          <w:tcPr>
            <w:tcW w:w="3115" w:type="dxa"/>
          </w:tcPr>
          <w:p w14:paraId="38B49C5E" w14:textId="327DD6EE" w:rsidR="004133EB" w:rsidRP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FOLLOW</w:t>
            </w:r>
          </w:p>
        </w:tc>
      </w:tr>
      <w:tr w:rsidR="004133EB" w14:paraId="2FBDC8FF" w14:textId="77777777" w:rsidTr="004133EB">
        <w:tc>
          <w:tcPr>
            <w:tcW w:w="3115" w:type="dxa"/>
          </w:tcPr>
          <w:p w14:paraId="359DDD01" w14:textId="1EF75306" w:rsidR="004133EB" w:rsidRP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  <w:tc>
          <w:tcPr>
            <w:tcW w:w="3115" w:type="dxa"/>
          </w:tcPr>
          <w:p w14:paraId="04343E0B" w14:textId="550503D1" w:rsidR="004133EB" w:rsidRP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{id, num, (}</w:t>
            </w:r>
          </w:p>
        </w:tc>
        <w:tc>
          <w:tcPr>
            <w:tcW w:w="3115" w:type="dxa"/>
          </w:tcPr>
          <w:p w14:paraId="633CD4D5" w14:textId="7251886D" w:rsidR="004133EB" w:rsidRPr="00292353" w:rsidRDefault="00292353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{$, )}</w:t>
            </w:r>
          </w:p>
        </w:tc>
      </w:tr>
      <w:tr w:rsidR="004133EB" w14:paraId="6558974F" w14:textId="77777777" w:rsidTr="004133EB">
        <w:tc>
          <w:tcPr>
            <w:tcW w:w="3115" w:type="dxa"/>
          </w:tcPr>
          <w:p w14:paraId="1ED49B68" w14:textId="7532EB6E" w:rsidR="004133EB" w:rsidRP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E’</w:t>
            </w:r>
          </w:p>
        </w:tc>
        <w:tc>
          <w:tcPr>
            <w:tcW w:w="3115" w:type="dxa"/>
          </w:tcPr>
          <w:p w14:paraId="5D5AA42B" w14:textId="451F1A73" w:rsidR="004133EB" w:rsidRP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</w:t>
            </w:r>
            <w:r w:rsidR="00EE58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+, -</w:t>
            </w:r>
            <w:r w:rsidR="00860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, e</w:t>
            </w:r>
            <w:r w:rsidR="00EE58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}</w:t>
            </w:r>
          </w:p>
        </w:tc>
        <w:tc>
          <w:tcPr>
            <w:tcW w:w="3115" w:type="dxa"/>
          </w:tcPr>
          <w:p w14:paraId="7958F915" w14:textId="1FF4293C" w:rsidR="004133EB" w:rsidRPr="00292353" w:rsidRDefault="00292353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{$, )}</w:t>
            </w:r>
          </w:p>
        </w:tc>
      </w:tr>
      <w:tr w:rsidR="004133EB" w14:paraId="098EDF41" w14:textId="77777777" w:rsidTr="004133EB">
        <w:tc>
          <w:tcPr>
            <w:tcW w:w="3115" w:type="dxa"/>
          </w:tcPr>
          <w:p w14:paraId="12B19522" w14:textId="3D7EE2A8" w:rsidR="004133EB" w:rsidRP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T</w:t>
            </w:r>
          </w:p>
        </w:tc>
        <w:tc>
          <w:tcPr>
            <w:tcW w:w="3115" w:type="dxa"/>
          </w:tcPr>
          <w:p w14:paraId="41B2EE40" w14:textId="0CA7E324" w:rsidR="004133EB" w:rsidRPr="00EE58D1" w:rsidRDefault="00EE58D1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{id, num, (}</w:t>
            </w:r>
          </w:p>
        </w:tc>
        <w:tc>
          <w:tcPr>
            <w:tcW w:w="3115" w:type="dxa"/>
          </w:tcPr>
          <w:p w14:paraId="086AF03C" w14:textId="79CBDAA7" w:rsidR="004133EB" w:rsidRPr="00292353" w:rsidRDefault="00292353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{+, -, $, )}</w:t>
            </w:r>
          </w:p>
        </w:tc>
      </w:tr>
      <w:tr w:rsidR="004133EB" w14:paraId="1366ABE3" w14:textId="77777777" w:rsidTr="004133EB">
        <w:tc>
          <w:tcPr>
            <w:tcW w:w="3115" w:type="dxa"/>
          </w:tcPr>
          <w:p w14:paraId="49176F98" w14:textId="63739316" w:rsidR="004133EB" w:rsidRP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T’</w:t>
            </w:r>
          </w:p>
        </w:tc>
        <w:tc>
          <w:tcPr>
            <w:tcW w:w="3115" w:type="dxa"/>
          </w:tcPr>
          <w:p w14:paraId="2320EFCA" w14:textId="7BE36AF0" w:rsidR="004133EB" w:rsidRPr="00EE58D1" w:rsidRDefault="00EE58D1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 xml:space="preserve">{+, -, </w:t>
            </w:r>
            <w:r w:rsidR="00860D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}</w:t>
            </w:r>
          </w:p>
        </w:tc>
        <w:tc>
          <w:tcPr>
            <w:tcW w:w="3115" w:type="dxa"/>
          </w:tcPr>
          <w:p w14:paraId="419BDC7E" w14:textId="7C672056" w:rsidR="004133EB" w:rsidRPr="00292353" w:rsidRDefault="00292353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{+, -, $, )}</w:t>
            </w:r>
          </w:p>
        </w:tc>
      </w:tr>
      <w:tr w:rsidR="004133EB" w14:paraId="388344E8" w14:textId="77777777" w:rsidTr="004133EB">
        <w:tc>
          <w:tcPr>
            <w:tcW w:w="3115" w:type="dxa"/>
          </w:tcPr>
          <w:p w14:paraId="64DCDC55" w14:textId="63DEACE6" w:rsidR="004133EB" w:rsidRPr="004133EB" w:rsidRDefault="004133EB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F</w:t>
            </w:r>
          </w:p>
        </w:tc>
        <w:tc>
          <w:tcPr>
            <w:tcW w:w="3115" w:type="dxa"/>
          </w:tcPr>
          <w:p w14:paraId="07FDA3EA" w14:textId="35C76E64" w:rsidR="004133EB" w:rsidRPr="00EE58D1" w:rsidRDefault="00EE58D1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{id, num, (}</w:t>
            </w:r>
          </w:p>
        </w:tc>
        <w:tc>
          <w:tcPr>
            <w:tcW w:w="3115" w:type="dxa"/>
          </w:tcPr>
          <w:p w14:paraId="2886053A" w14:textId="413C3975" w:rsidR="004133EB" w:rsidRPr="00292353" w:rsidRDefault="00292353" w:rsidP="00292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{*, /, +, -, )</w:t>
            </w:r>
            <w:r w:rsidR="0006208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, 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}</w:t>
            </w:r>
          </w:p>
        </w:tc>
      </w:tr>
    </w:tbl>
    <w:p w14:paraId="1DC61A45" w14:textId="6A5E34AB" w:rsidR="004133EB" w:rsidRPr="002432B4" w:rsidRDefault="00292353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Где </w:t>
      </w:r>
      <w:r w:rsidRPr="00292353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$ -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символ конца ввода строки</w:t>
      </w:r>
    </w:p>
    <w:p w14:paraId="3B17695A" w14:textId="0C316463" w:rsidR="00292353" w:rsidRDefault="00292353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5DE4D067" w14:textId="0C3D6149" w:rsidR="00292353" w:rsidRPr="00464D9B" w:rsidRDefault="00292353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3)Построение таблицы переходов</w:t>
      </w:r>
      <w:r w:rsid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(показывает, какое правило применить в зависимости от встреченного символа)</w:t>
      </w:r>
      <w:r w:rsidR="005D7963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="00062080" w:rsidRPr="00062080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(</w:t>
      </w:r>
      <w:r w:rsidR="00062080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столбцы – токен, строки – какое правило применить)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:</w:t>
      </w:r>
    </w:p>
    <w:p w14:paraId="472FAE0E" w14:textId="0B351A3E" w:rsidR="00292353" w:rsidRPr="00464D9B" w:rsidRDefault="00292353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292353" w14:paraId="03C99CBD" w14:textId="77777777" w:rsidTr="00292353">
        <w:tc>
          <w:tcPr>
            <w:tcW w:w="934" w:type="dxa"/>
          </w:tcPr>
          <w:p w14:paraId="6F04DD9A" w14:textId="77777777" w:rsidR="00292353" w:rsidRPr="00464D9B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</w:p>
        </w:tc>
        <w:tc>
          <w:tcPr>
            <w:tcW w:w="934" w:type="dxa"/>
          </w:tcPr>
          <w:p w14:paraId="28B64E04" w14:textId="2D72DB99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id</w:t>
            </w:r>
          </w:p>
        </w:tc>
        <w:tc>
          <w:tcPr>
            <w:tcW w:w="934" w:type="dxa"/>
          </w:tcPr>
          <w:p w14:paraId="74DBA6AC" w14:textId="4BFE95CF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num</w:t>
            </w:r>
          </w:p>
        </w:tc>
        <w:tc>
          <w:tcPr>
            <w:tcW w:w="934" w:type="dxa"/>
          </w:tcPr>
          <w:p w14:paraId="29960FAB" w14:textId="00C61625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+</w:t>
            </w:r>
          </w:p>
        </w:tc>
        <w:tc>
          <w:tcPr>
            <w:tcW w:w="934" w:type="dxa"/>
          </w:tcPr>
          <w:p w14:paraId="7CE3DE45" w14:textId="4A4C4B27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</w:t>
            </w:r>
          </w:p>
        </w:tc>
        <w:tc>
          <w:tcPr>
            <w:tcW w:w="935" w:type="dxa"/>
          </w:tcPr>
          <w:p w14:paraId="4CD30463" w14:textId="6BEBFC78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*</w:t>
            </w:r>
          </w:p>
        </w:tc>
        <w:tc>
          <w:tcPr>
            <w:tcW w:w="935" w:type="dxa"/>
          </w:tcPr>
          <w:p w14:paraId="565C259A" w14:textId="57418313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/</w:t>
            </w:r>
          </w:p>
        </w:tc>
        <w:tc>
          <w:tcPr>
            <w:tcW w:w="935" w:type="dxa"/>
          </w:tcPr>
          <w:p w14:paraId="281B6468" w14:textId="074E56EF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(</w:t>
            </w:r>
          </w:p>
        </w:tc>
        <w:tc>
          <w:tcPr>
            <w:tcW w:w="935" w:type="dxa"/>
          </w:tcPr>
          <w:p w14:paraId="3DE7ACFE" w14:textId="6369B8EF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)</w:t>
            </w:r>
          </w:p>
        </w:tc>
        <w:tc>
          <w:tcPr>
            <w:tcW w:w="935" w:type="dxa"/>
          </w:tcPr>
          <w:p w14:paraId="7BE4637D" w14:textId="69E885CF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$</w:t>
            </w:r>
          </w:p>
        </w:tc>
      </w:tr>
      <w:tr w:rsidR="00292353" w14:paraId="625D1367" w14:textId="77777777" w:rsidTr="00292353">
        <w:tc>
          <w:tcPr>
            <w:tcW w:w="934" w:type="dxa"/>
          </w:tcPr>
          <w:p w14:paraId="688EA88B" w14:textId="030AEA1E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  <w:tc>
          <w:tcPr>
            <w:tcW w:w="934" w:type="dxa"/>
          </w:tcPr>
          <w:p w14:paraId="43E4CAF1" w14:textId="03E4BE76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TE’</w:t>
            </w:r>
          </w:p>
        </w:tc>
        <w:tc>
          <w:tcPr>
            <w:tcW w:w="934" w:type="dxa"/>
          </w:tcPr>
          <w:p w14:paraId="3B4A4F5A" w14:textId="5B7C5286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TE’</w:t>
            </w:r>
          </w:p>
        </w:tc>
        <w:tc>
          <w:tcPr>
            <w:tcW w:w="934" w:type="dxa"/>
          </w:tcPr>
          <w:p w14:paraId="2CD2F455" w14:textId="2AE2D331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4" w:type="dxa"/>
          </w:tcPr>
          <w:p w14:paraId="33F4230B" w14:textId="1862F039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37F11F62" w14:textId="13BA28E3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384DC9E5" w14:textId="1A686C74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1B47211F" w14:textId="1B378E1A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TE’</w:t>
            </w:r>
          </w:p>
        </w:tc>
        <w:tc>
          <w:tcPr>
            <w:tcW w:w="935" w:type="dxa"/>
          </w:tcPr>
          <w:p w14:paraId="12CE6E51" w14:textId="3D533511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146ADAEB" w14:textId="03CDCA5B" w:rsidR="00292353" w:rsidRDefault="002432B4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</w:tr>
      <w:tr w:rsidR="00292353" w14:paraId="143BBB33" w14:textId="77777777" w:rsidTr="00292353">
        <w:tc>
          <w:tcPr>
            <w:tcW w:w="934" w:type="dxa"/>
          </w:tcPr>
          <w:p w14:paraId="27BE52CD" w14:textId="0E0193AD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E’</w:t>
            </w:r>
          </w:p>
        </w:tc>
        <w:tc>
          <w:tcPr>
            <w:tcW w:w="934" w:type="dxa"/>
          </w:tcPr>
          <w:p w14:paraId="4B7B4A07" w14:textId="566A8B34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4" w:type="dxa"/>
          </w:tcPr>
          <w:p w14:paraId="53D3DA4A" w14:textId="506B36D6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4" w:type="dxa"/>
          </w:tcPr>
          <w:p w14:paraId="016A2A5E" w14:textId="4123DCE5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+TE’</w:t>
            </w:r>
          </w:p>
        </w:tc>
        <w:tc>
          <w:tcPr>
            <w:tcW w:w="934" w:type="dxa"/>
          </w:tcPr>
          <w:p w14:paraId="60E817B0" w14:textId="39911C18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-TE’</w:t>
            </w:r>
          </w:p>
        </w:tc>
        <w:tc>
          <w:tcPr>
            <w:tcW w:w="935" w:type="dxa"/>
          </w:tcPr>
          <w:p w14:paraId="42E195FA" w14:textId="0EEF99B1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6343715C" w14:textId="18E7CE08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2D60B296" w14:textId="0FD7BB43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71AFE800" w14:textId="6237AF36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  <w:tc>
          <w:tcPr>
            <w:tcW w:w="935" w:type="dxa"/>
          </w:tcPr>
          <w:p w14:paraId="04643B18" w14:textId="0D499B76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</w:tr>
      <w:tr w:rsidR="00292353" w14:paraId="34127794" w14:textId="77777777" w:rsidTr="00292353">
        <w:tc>
          <w:tcPr>
            <w:tcW w:w="934" w:type="dxa"/>
          </w:tcPr>
          <w:p w14:paraId="52893ED6" w14:textId="6D8AFA49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T</w:t>
            </w:r>
          </w:p>
        </w:tc>
        <w:tc>
          <w:tcPr>
            <w:tcW w:w="934" w:type="dxa"/>
          </w:tcPr>
          <w:p w14:paraId="763C7121" w14:textId="36D9BD99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FT’</w:t>
            </w:r>
          </w:p>
        </w:tc>
        <w:tc>
          <w:tcPr>
            <w:tcW w:w="934" w:type="dxa"/>
          </w:tcPr>
          <w:p w14:paraId="07CCF395" w14:textId="63916AB5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FT’</w:t>
            </w:r>
          </w:p>
        </w:tc>
        <w:tc>
          <w:tcPr>
            <w:tcW w:w="934" w:type="dxa"/>
          </w:tcPr>
          <w:p w14:paraId="5CA94084" w14:textId="5CB79BA9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4" w:type="dxa"/>
          </w:tcPr>
          <w:p w14:paraId="641CFA4B" w14:textId="0ADB908B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46BAF021" w14:textId="2444D86C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0C9AF683" w14:textId="002F7C5B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2FEFAEDF" w14:textId="5DAF5B7F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FT’</w:t>
            </w:r>
          </w:p>
        </w:tc>
        <w:tc>
          <w:tcPr>
            <w:tcW w:w="935" w:type="dxa"/>
          </w:tcPr>
          <w:p w14:paraId="19146C18" w14:textId="2B55F04E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3F838858" w14:textId="1AF099A9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</w:tr>
      <w:tr w:rsidR="00292353" w14:paraId="01637F84" w14:textId="77777777" w:rsidTr="00292353">
        <w:tc>
          <w:tcPr>
            <w:tcW w:w="934" w:type="dxa"/>
          </w:tcPr>
          <w:p w14:paraId="438239EA" w14:textId="59554C41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T’</w:t>
            </w:r>
          </w:p>
        </w:tc>
        <w:tc>
          <w:tcPr>
            <w:tcW w:w="934" w:type="dxa"/>
          </w:tcPr>
          <w:p w14:paraId="75F494FB" w14:textId="1B439A26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4" w:type="dxa"/>
          </w:tcPr>
          <w:p w14:paraId="43044C42" w14:textId="0B7D6EA9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4" w:type="dxa"/>
          </w:tcPr>
          <w:p w14:paraId="16EE492F" w14:textId="660B0E7A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  <w:tc>
          <w:tcPr>
            <w:tcW w:w="934" w:type="dxa"/>
          </w:tcPr>
          <w:p w14:paraId="4E7A554F" w14:textId="51374A4B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  <w:tc>
          <w:tcPr>
            <w:tcW w:w="935" w:type="dxa"/>
          </w:tcPr>
          <w:p w14:paraId="46278B3F" w14:textId="1E39E949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*FT’</w:t>
            </w:r>
          </w:p>
        </w:tc>
        <w:tc>
          <w:tcPr>
            <w:tcW w:w="935" w:type="dxa"/>
          </w:tcPr>
          <w:p w14:paraId="7615B7AA" w14:textId="09931AAF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/FT’</w:t>
            </w:r>
          </w:p>
        </w:tc>
        <w:tc>
          <w:tcPr>
            <w:tcW w:w="935" w:type="dxa"/>
          </w:tcPr>
          <w:p w14:paraId="3A33F569" w14:textId="6B735049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765A9256" w14:textId="41DC00DF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  <w:tc>
          <w:tcPr>
            <w:tcW w:w="935" w:type="dxa"/>
          </w:tcPr>
          <w:p w14:paraId="0BACDB3E" w14:textId="301A4AB2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</w:tr>
      <w:tr w:rsidR="00292353" w14:paraId="2B433E2F" w14:textId="77777777" w:rsidTr="00292353">
        <w:tc>
          <w:tcPr>
            <w:tcW w:w="934" w:type="dxa"/>
          </w:tcPr>
          <w:p w14:paraId="611FA1F3" w14:textId="385B3720" w:rsidR="00292353" w:rsidRDefault="00292353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F</w:t>
            </w:r>
          </w:p>
        </w:tc>
        <w:tc>
          <w:tcPr>
            <w:tcW w:w="934" w:type="dxa"/>
          </w:tcPr>
          <w:p w14:paraId="1594CD8F" w14:textId="3963D183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id</w:t>
            </w:r>
          </w:p>
        </w:tc>
        <w:tc>
          <w:tcPr>
            <w:tcW w:w="934" w:type="dxa"/>
          </w:tcPr>
          <w:p w14:paraId="089EA392" w14:textId="53D8976B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num</w:t>
            </w:r>
          </w:p>
        </w:tc>
        <w:tc>
          <w:tcPr>
            <w:tcW w:w="934" w:type="dxa"/>
          </w:tcPr>
          <w:p w14:paraId="48F5C97E" w14:textId="3735BDDC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4" w:type="dxa"/>
          </w:tcPr>
          <w:p w14:paraId="183FBC1F" w14:textId="23C18088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6020A077" w14:textId="516CB28E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5EB8DFB4" w14:textId="2FA1AB98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756ADA7F" w14:textId="798A7E54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(E)</w:t>
            </w:r>
          </w:p>
        </w:tc>
        <w:tc>
          <w:tcPr>
            <w:tcW w:w="935" w:type="dxa"/>
          </w:tcPr>
          <w:p w14:paraId="1F4D3FBC" w14:textId="7A7778A3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--------</w:t>
            </w:r>
          </w:p>
        </w:tc>
        <w:tc>
          <w:tcPr>
            <w:tcW w:w="935" w:type="dxa"/>
          </w:tcPr>
          <w:p w14:paraId="7192E40A" w14:textId="545C00EC" w:rsidR="00292353" w:rsidRDefault="00464D9B" w:rsidP="00464D9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BY"/>
              </w:rPr>
              <w:t>e</w:t>
            </w:r>
          </w:p>
        </w:tc>
      </w:tr>
    </w:tbl>
    <w:p w14:paraId="371AD4E1" w14:textId="431EDC1B" w:rsidR="00464D9B" w:rsidRDefault="00464D9B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Например, для выражения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id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+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num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$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выполнятся следующие переходы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начальное состояние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):</w:t>
      </w:r>
    </w:p>
    <w:p w14:paraId="3709B433" w14:textId="0A52EC43" w:rsidR="00464D9B" w:rsidRDefault="00464D9B" w:rsidP="00413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2A3E70C0" w14:textId="6EBF7E0A" w:rsidR="00464D9B" w:rsidRDefault="00464D9B" w:rsidP="00464D9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id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TE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’</w:t>
      </w:r>
    </w:p>
    <w:p w14:paraId="517B2C55" w14:textId="0A900F29" w:rsidR="00464D9B" w:rsidRDefault="00464D9B" w:rsidP="00464D9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id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FT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’</w:t>
      </w:r>
    </w:p>
    <w:p w14:paraId="53A23F62" w14:textId="2FA5246F" w:rsidR="00464D9B" w:rsidRDefault="00464D9B" w:rsidP="00464D9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id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F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id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</w:t>
      </w:r>
      <w:r w:rsid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символ = </w:t>
      </w:r>
      <w:r w:rsidR="003110CB"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+</w:t>
      </w:r>
    </w:p>
    <w:p w14:paraId="482D370D" w14:textId="77777777" w:rsidR="003110CB" w:rsidRDefault="003110CB" w:rsidP="003110C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+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’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</w:p>
    <w:p w14:paraId="09A5D175" w14:textId="301E7F31" w:rsidR="003110CB" w:rsidRDefault="003110CB" w:rsidP="003110C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+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’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+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TE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’,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num</w:t>
      </w:r>
    </w:p>
    <w:p w14:paraId="1D024B93" w14:textId="42284499" w:rsidR="003110CB" w:rsidRDefault="003110CB" w:rsidP="003110C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num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FT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’</w:t>
      </w:r>
    </w:p>
    <w:p w14:paraId="0B82034E" w14:textId="77777777" w:rsidR="003110CB" w:rsidRDefault="003110CB" w:rsidP="003110C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num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F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num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$</w:t>
      </w:r>
    </w:p>
    <w:p w14:paraId="5242038A" w14:textId="76C1A629" w:rsidR="003110CB" w:rsidRDefault="003110CB" w:rsidP="003110C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$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T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’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</w:p>
    <w:p w14:paraId="57DD1AAC" w14:textId="55C06863" w:rsidR="003110CB" w:rsidRDefault="003110CB" w:rsidP="003110C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$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’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</w:p>
    <w:p w14:paraId="51718D15" w14:textId="4C2E2C90" w:rsidR="003110CB" w:rsidRDefault="003110CB" w:rsidP="003110C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Текущий символ = 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$</w:t>
      </w:r>
      <w:r w:rsidRPr="00464D9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переходим по правилу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’ </w:t>
      </w:r>
      <w:r w:rsidRPr="006B6199">
        <w:rPr>
          <w:rFonts w:ascii="Times New Roman" w:eastAsia="Times New Roman" w:hAnsi="Times New Roman" w:cs="Times New Roman"/>
          <w:sz w:val="24"/>
          <w:szCs w:val="24"/>
          <w:lang w:eastAsia="ru-BY"/>
        </w:rPr>
        <w:t>→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e</w:t>
      </w:r>
    </w:p>
    <w:p w14:paraId="43534370" w14:textId="0051DB3C" w:rsidR="00464D9B" w:rsidRDefault="003110CB" w:rsidP="00464D9B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Конец </w:t>
      </w:r>
    </w:p>
    <w:p w14:paraId="5F544897" w14:textId="72450712" w:rsidR="003110CB" w:rsidRDefault="003110CB" w:rsidP="0031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5D2D35A6" w14:textId="104C99AA" w:rsidR="003110CB" w:rsidRPr="00062080" w:rsidRDefault="003110CB" w:rsidP="0031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Если выражение будет неверным, например 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id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то перехода из </w:t>
      </w:r>
      <w:r w:rsidR="00062080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Е</w:t>
      </w:r>
      <w:r w:rsidRPr="003110CB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по + не существует, и программа возвращает ложь (строка не поддерживается). Аналогично программа работает и для других ошибок</w:t>
      </w:r>
      <w:r w:rsidRPr="00062080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.</w:t>
      </w:r>
    </w:p>
    <w:p w14:paraId="6EE62EA6" w14:textId="08D8B551" w:rsidR="004133EB" w:rsidRDefault="004133EB" w:rsidP="004133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7CB09700" w14:textId="38C7042E" w:rsidR="002432B4" w:rsidRPr="00764734" w:rsidRDefault="002432B4" w:rsidP="004133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В</w:t>
      </w:r>
      <w:r w:rsidRPr="002432B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программе</w:t>
      </w:r>
      <w:r w:rsidRPr="002432B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 3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файла</w:t>
      </w:r>
      <w:r w:rsidRPr="002432B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Source</w:t>
      </w:r>
      <w:r w:rsidRPr="002432B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cpp</w:t>
      </w:r>
      <w:r w:rsidRPr="002432B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Header</w:t>
      </w:r>
      <w:r w:rsidRPr="002432B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h</w:t>
      </w:r>
      <w:r w:rsidRPr="002432B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Header</w:t>
      </w:r>
      <w:r w:rsidRPr="002432B4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cpp</w:t>
      </w:r>
    </w:p>
    <w:p w14:paraId="45F83758" w14:textId="755522F2" w:rsidR="002432B4" w:rsidRPr="002432B4" w:rsidRDefault="002432B4" w:rsidP="004133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Пояснения к программе в самой программе в виде комментариев.</w:t>
      </w:r>
    </w:p>
    <w:p w14:paraId="53AFEB7A" w14:textId="77777777" w:rsidR="004133EB" w:rsidRPr="002432B4" w:rsidRDefault="004133EB" w:rsidP="00413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5CDEA045" w14:textId="77777777" w:rsidR="004133EB" w:rsidRPr="004133EB" w:rsidRDefault="004133EB" w:rsidP="006B6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485A0A06" w14:textId="77777777" w:rsidR="006B6199" w:rsidRPr="006B6199" w:rsidRDefault="006B6199" w:rsidP="006B6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</w:p>
    <w:p w14:paraId="0360F18C" w14:textId="77777777" w:rsidR="00F40129" w:rsidRPr="006B6199" w:rsidRDefault="00F40129" w:rsidP="006B6199"/>
    <w:sectPr w:rsidR="00F40129" w:rsidRPr="006B6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578C2"/>
    <w:multiLevelType w:val="multilevel"/>
    <w:tmpl w:val="DBA4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6225F3"/>
    <w:multiLevelType w:val="hybridMultilevel"/>
    <w:tmpl w:val="98EE60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99"/>
    <w:rsid w:val="000234D6"/>
    <w:rsid w:val="00062080"/>
    <w:rsid w:val="002432B4"/>
    <w:rsid w:val="00292353"/>
    <w:rsid w:val="003110CB"/>
    <w:rsid w:val="004133EB"/>
    <w:rsid w:val="00464D9B"/>
    <w:rsid w:val="005D7963"/>
    <w:rsid w:val="006B6199"/>
    <w:rsid w:val="00764734"/>
    <w:rsid w:val="00860DD1"/>
    <w:rsid w:val="00AE01D8"/>
    <w:rsid w:val="00D15569"/>
    <w:rsid w:val="00EE58D1"/>
    <w:rsid w:val="00F21D2C"/>
    <w:rsid w:val="00F4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926F5"/>
  <w15:chartTrackingRefBased/>
  <w15:docId w15:val="{EE5CEC91-5073-44F8-9497-22144DCE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6B619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6B6199"/>
    <w:rPr>
      <w:rFonts w:ascii="Times New Roman" w:eastAsia="Times New Roman" w:hAnsi="Times New Roman" w:cs="Times New Roman"/>
      <w:b/>
      <w:bCs/>
      <w:sz w:val="20"/>
      <w:szCs w:val="20"/>
      <w:lang w:eastAsia="ru-BY"/>
    </w:rPr>
  </w:style>
  <w:style w:type="character" w:styleId="a3">
    <w:name w:val="Strong"/>
    <w:basedOn w:val="a0"/>
    <w:uiPriority w:val="22"/>
    <w:qFormat/>
    <w:rsid w:val="006B6199"/>
    <w:rPr>
      <w:b/>
      <w:bCs/>
    </w:rPr>
  </w:style>
  <w:style w:type="paragraph" w:styleId="a4">
    <w:name w:val="Normal (Web)"/>
    <w:basedOn w:val="a"/>
    <w:uiPriority w:val="99"/>
    <w:semiHidden/>
    <w:unhideWhenUsed/>
    <w:rsid w:val="006B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table" w:styleId="a5">
    <w:name w:val="Table Grid"/>
    <w:basedOn w:val="a1"/>
    <w:uiPriority w:val="39"/>
    <w:rsid w:val="00413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64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36788-994D-4178-8552-A02827623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Царенко</dc:creator>
  <cp:keywords/>
  <dc:description/>
  <cp:lastModifiedBy>Антон Царенко</cp:lastModifiedBy>
  <cp:revision>9</cp:revision>
  <dcterms:created xsi:type="dcterms:W3CDTF">2021-12-21T08:59:00Z</dcterms:created>
  <dcterms:modified xsi:type="dcterms:W3CDTF">2021-12-21T09:51:00Z</dcterms:modified>
</cp:coreProperties>
</file>