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5771" w:rsidRPr="007B27E3" w:rsidRDefault="007701D0" w:rsidP="007220A8">
      <w:pPr>
        <w:pBdr>
          <w:bottom w:val="single" w:sz="4" w:space="1" w:color="auto"/>
        </w:pBdr>
        <w:jc w:val="both"/>
        <w:rPr>
          <w:rFonts w:cstheme="minorHAnsi"/>
          <w:sz w:val="28"/>
          <w:lang w:val="el-GR"/>
        </w:rPr>
      </w:pPr>
      <w:r w:rsidRPr="007B27E3">
        <w:rPr>
          <w:rFonts w:cstheme="minorHAnsi"/>
          <w:sz w:val="28"/>
          <w:lang w:val="el-GR"/>
        </w:rPr>
        <w:t>Κωνσταντίνος Τσιάρας</w:t>
      </w:r>
      <w:r w:rsidRPr="007B27E3">
        <w:rPr>
          <w:rFonts w:cstheme="minorHAnsi"/>
          <w:sz w:val="28"/>
          <w:lang w:val="el-GR"/>
        </w:rPr>
        <w:tab/>
        <w:t xml:space="preserve">     </w:t>
      </w:r>
      <w:r w:rsidRPr="007B27E3">
        <w:rPr>
          <w:rFonts w:cstheme="minorHAnsi"/>
          <w:sz w:val="28"/>
          <w:lang w:val="el-GR"/>
        </w:rPr>
        <w:tab/>
      </w:r>
      <w:r w:rsidRPr="007B27E3">
        <w:rPr>
          <w:rFonts w:cstheme="minorHAnsi"/>
          <w:sz w:val="28"/>
          <w:lang w:val="el-GR"/>
        </w:rPr>
        <w:tab/>
      </w:r>
      <w:r w:rsidRPr="007B27E3">
        <w:rPr>
          <w:rFonts w:cstheme="minorHAnsi"/>
          <w:sz w:val="28"/>
          <w:lang w:val="el-GR"/>
        </w:rPr>
        <w:tab/>
        <w:t xml:space="preserve">             </w:t>
      </w:r>
      <w:r w:rsidR="007B27E3">
        <w:rPr>
          <w:rFonts w:cstheme="minorHAnsi"/>
          <w:sz w:val="28"/>
          <w:lang w:val="el-GR"/>
        </w:rPr>
        <w:t xml:space="preserve">              </w:t>
      </w:r>
      <w:r w:rsidR="00CE34F4">
        <w:rPr>
          <w:rFonts w:cstheme="minorHAnsi"/>
          <w:sz w:val="28"/>
          <w:lang w:val="el-GR"/>
        </w:rPr>
        <w:t xml:space="preserve">         </w:t>
      </w:r>
      <w:r w:rsidR="007B27E3">
        <w:rPr>
          <w:rFonts w:cstheme="minorHAnsi"/>
          <w:sz w:val="28"/>
          <w:lang w:val="el-GR"/>
        </w:rPr>
        <w:t xml:space="preserve">   </w:t>
      </w:r>
      <w:r w:rsidRPr="007B27E3">
        <w:rPr>
          <w:rFonts w:cstheme="minorHAnsi"/>
          <w:sz w:val="28"/>
          <w:lang w:val="el-GR"/>
        </w:rPr>
        <w:t>ΑΜ:</w:t>
      </w:r>
      <w:r w:rsidR="00280C04" w:rsidRPr="007B27E3">
        <w:rPr>
          <w:rFonts w:cstheme="minorHAnsi"/>
          <w:sz w:val="28"/>
          <w:lang w:val="el-GR"/>
        </w:rPr>
        <w:t xml:space="preserve"> </w:t>
      </w:r>
      <w:r w:rsidRPr="007B27E3">
        <w:rPr>
          <w:rFonts w:cstheme="minorHAnsi"/>
          <w:sz w:val="28"/>
          <w:lang w:val="el-GR"/>
        </w:rPr>
        <w:t>1115201500165</w:t>
      </w:r>
    </w:p>
    <w:p w:rsidR="00280C04" w:rsidRPr="002D5219" w:rsidRDefault="002D5219" w:rsidP="000F46BD">
      <w:pPr>
        <w:jc w:val="center"/>
        <w:rPr>
          <w:rFonts w:cstheme="minorHAnsi"/>
          <w:b/>
          <w:sz w:val="32"/>
          <w:szCs w:val="40"/>
          <w:lang w:val="el-GR"/>
        </w:rPr>
      </w:pPr>
      <w:r w:rsidRPr="002D5219">
        <w:rPr>
          <w:rFonts w:cstheme="minorHAnsi"/>
          <w:b/>
          <w:sz w:val="32"/>
          <w:szCs w:val="40"/>
          <w:lang w:val="el-GR"/>
        </w:rPr>
        <w:t>Προγραμματισμός Συστήματος</w:t>
      </w:r>
    </w:p>
    <w:p w:rsidR="00003158" w:rsidRPr="001D03C6" w:rsidRDefault="007B27E3" w:rsidP="001D03C6">
      <w:pPr>
        <w:jc w:val="center"/>
        <w:rPr>
          <w:rFonts w:cstheme="minorHAnsi"/>
          <w:b/>
          <w:sz w:val="40"/>
          <w:szCs w:val="40"/>
          <w:lang w:val="el-GR"/>
        </w:rPr>
      </w:pPr>
      <w:r w:rsidRPr="002D5219">
        <w:rPr>
          <w:rFonts w:cstheme="minorHAnsi"/>
          <w:b/>
          <w:sz w:val="40"/>
          <w:szCs w:val="40"/>
          <w:lang w:val="el-GR"/>
        </w:rPr>
        <w:t xml:space="preserve">Εργασία </w:t>
      </w:r>
      <w:r w:rsidR="00DE7947" w:rsidRPr="002D5219">
        <w:rPr>
          <w:rFonts w:cstheme="minorHAnsi"/>
          <w:b/>
          <w:sz w:val="40"/>
          <w:szCs w:val="40"/>
          <w:lang w:val="el-GR"/>
        </w:rPr>
        <w:t>1</w:t>
      </w:r>
      <w:r w:rsidR="00B20D3E" w:rsidRPr="002D5219">
        <w:rPr>
          <w:rFonts w:cstheme="minorHAnsi"/>
          <w:b/>
          <w:sz w:val="40"/>
          <w:szCs w:val="40"/>
          <w:vertAlign w:val="superscript"/>
          <w:lang w:val="el-GR"/>
        </w:rPr>
        <w:t>η</w:t>
      </w:r>
      <w:r w:rsidR="00B20D3E" w:rsidRPr="002D5219">
        <w:rPr>
          <w:rFonts w:cstheme="minorHAnsi"/>
          <w:b/>
          <w:sz w:val="40"/>
          <w:szCs w:val="40"/>
          <w:lang w:val="el-GR"/>
        </w:rPr>
        <w:t xml:space="preserve"> </w:t>
      </w:r>
    </w:p>
    <w:p w:rsidR="001B5F30" w:rsidRPr="00A00DCF" w:rsidRDefault="001B5F30" w:rsidP="001B5F30">
      <w:pPr>
        <w:jc w:val="both"/>
        <w:rPr>
          <w:sz w:val="28"/>
          <w:szCs w:val="40"/>
        </w:rPr>
      </w:pPr>
      <w:r w:rsidRPr="001B5F30">
        <w:rPr>
          <w:b/>
          <w:sz w:val="28"/>
          <w:szCs w:val="40"/>
          <w:u w:val="single"/>
          <w:lang w:val="el-GR"/>
        </w:rPr>
        <w:t>Μεταγλώττιση</w:t>
      </w:r>
      <w:r w:rsidRPr="001B5F30">
        <w:rPr>
          <w:b/>
          <w:sz w:val="28"/>
          <w:szCs w:val="40"/>
          <w:u w:val="single"/>
        </w:rPr>
        <w:t>:</w:t>
      </w:r>
      <w:r>
        <w:rPr>
          <w:sz w:val="28"/>
          <w:szCs w:val="40"/>
        </w:rPr>
        <w:t xml:space="preserve"> </w:t>
      </w:r>
      <w:r w:rsidRPr="001B5F30">
        <w:rPr>
          <w:sz w:val="28"/>
          <w:szCs w:val="40"/>
        </w:rPr>
        <w:t xml:space="preserve"> </w:t>
      </w:r>
      <m:oMath>
        <m:r>
          <w:rPr>
            <w:rFonts w:ascii="Cambria Math" w:hAnsi="Cambria Math"/>
            <w:sz w:val="28"/>
            <w:szCs w:val="40"/>
          </w:rPr>
          <m:t>make</m:t>
        </m:r>
      </m:oMath>
    </w:p>
    <w:p w:rsidR="001B5F30" w:rsidRPr="00A00DCF" w:rsidRDefault="001B5F30" w:rsidP="001B5F30">
      <w:pPr>
        <w:jc w:val="both"/>
        <w:rPr>
          <w:rFonts w:eastAsiaTheme="minorEastAsia"/>
          <w:sz w:val="28"/>
          <w:szCs w:val="40"/>
          <w:lang w:val="el-GR"/>
        </w:rPr>
      </w:pPr>
      <w:r w:rsidRPr="00A00DCF">
        <w:rPr>
          <w:b/>
          <w:sz w:val="28"/>
          <w:szCs w:val="40"/>
          <w:u w:val="single"/>
          <w:lang w:val="el-GR"/>
        </w:rPr>
        <w:t>Εκτέλεση:</w:t>
      </w:r>
      <w:r w:rsidRPr="00A00DCF">
        <w:rPr>
          <w:sz w:val="28"/>
          <w:szCs w:val="40"/>
          <w:lang w:val="el-GR"/>
        </w:rPr>
        <w:t xml:space="preserve">      </w:t>
      </w:r>
      <w:r w:rsidRPr="00A00DCF">
        <w:rPr>
          <w:sz w:val="28"/>
          <w:szCs w:val="40"/>
        </w:rPr>
        <w:t>i</w:t>
      </w:r>
      <w:r w:rsidRPr="00A00DCF">
        <w:rPr>
          <w:sz w:val="28"/>
          <w:szCs w:val="40"/>
          <w:lang w:val="el-GR"/>
        </w:rPr>
        <w:t xml:space="preserve">) </w:t>
      </w:r>
      <m:oMath>
        <m:r>
          <w:rPr>
            <w:rFonts w:ascii="Cambria Math" w:hAnsi="Cambria Math"/>
            <w:sz w:val="28"/>
            <w:szCs w:val="40"/>
            <w:lang w:val="el-GR"/>
          </w:rPr>
          <m:t>./</m:t>
        </m:r>
        <m:r>
          <w:rPr>
            <w:rFonts w:ascii="Cambria Math" w:hAnsi="Cambria Math"/>
            <w:sz w:val="28"/>
            <w:szCs w:val="40"/>
          </w:rPr>
          <m:t>minisearc</m:t>
        </m:r>
        <m:r>
          <w:rPr>
            <w:rFonts w:ascii="Cambria Math" w:hAnsi="Cambria Math"/>
            <w:sz w:val="28"/>
            <w:szCs w:val="40"/>
            <w:lang w:val="el-GR"/>
          </w:rPr>
          <m:t>h -</m:t>
        </m:r>
        <m:r>
          <w:rPr>
            <w:rFonts w:ascii="Cambria Math" w:hAnsi="Cambria Math"/>
            <w:sz w:val="28"/>
            <w:szCs w:val="40"/>
          </w:rPr>
          <m:t>i</m:t>
        </m:r>
        <m:r>
          <w:rPr>
            <w:rFonts w:ascii="Cambria Math" w:hAnsi="Cambria Math"/>
            <w:sz w:val="28"/>
            <w:szCs w:val="40"/>
            <w:lang w:val="el-GR"/>
          </w:rPr>
          <m:t xml:space="preserve"> </m:t>
        </m:r>
        <m:r>
          <w:rPr>
            <w:rFonts w:ascii="Cambria Math" w:hAnsi="Cambria Math"/>
            <w:sz w:val="28"/>
            <w:szCs w:val="40"/>
          </w:rPr>
          <m:t>docfile</m:t>
        </m:r>
        <m:r>
          <w:rPr>
            <w:rFonts w:ascii="Cambria Math" w:hAnsi="Cambria Math"/>
            <w:sz w:val="28"/>
            <w:szCs w:val="40"/>
            <w:lang w:val="el-GR"/>
          </w:rPr>
          <m:t xml:space="preserve"> -</m:t>
        </m:r>
        <m:r>
          <w:rPr>
            <w:rFonts w:ascii="Cambria Math" w:hAnsi="Cambria Math"/>
            <w:sz w:val="28"/>
            <w:szCs w:val="40"/>
          </w:rPr>
          <m:t>k</m:t>
        </m:r>
        <m:r>
          <w:rPr>
            <w:rFonts w:ascii="Cambria Math" w:hAnsi="Cambria Math"/>
            <w:sz w:val="28"/>
            <w:szCs w:val="40"/>
            <w:lang w:val="el-GR"/>
          </w:rPr>
          <m:t xml:space="preserve"> </m:t>
        </m:r>
        <m:r>
          <w:rPr>
            <w:rFonts w:ascii="Cambria Math" w:hAnsi="Cambria Math"/>
            <w:sz w:val="28"/>
            <w:szCs w:val="40"/>
          </w:rPr>
          <m:t>K</m:t>
        </m:r>
      </m:oMath>
    </w:p>
    <w:p w:rsidR="001B5F30" w:rsidRPr="00A00DCF" w:rsidRDefault="001B5F30" w:rsidP="001B5F30">
      <w:pPr>
        <w:jc w:val="both"/>
        <w:rPr>
          <w:rFonts w:eastAsiaTheme="minorEastAsia"/>
          <w:sz w:val="28"/>
          <w:szCs w:val="40"/>
          <w:lang w:val="el-GR"/>
        </w:rPr>
      </w:pPr>
      <w:r w:rsidRPr="00A00DCF">
        <w:rPr>
          <w:rFonts w:eastAsiaTheme="minorEastAsia"/>
          <w:sz w:val="28"/>
          <w:szCs w:val="40"/>
          <w:lang w:val="el-GR"/>
        </w:rPr>
        <w:tab/>
      </w:r>
      <w:r w:rsidRPr="00A00DCF">
        <w:rPr>
          <w:rFonts w:eastAsiaTheme="minorEastAsia"/>
          <w:sz w:val="28"/>
          <w:szCs w:val="40"/>
          <w:lang w:val="el-GR"/>
        </w:rPr>
        <w:tab/>
        <w:t xml:space="preserve"> ii) </w:t>
      </w:r>
      <m:oMath>
        <m:r>
          <w:rPr>
            <w:rFonts w:ascii="Cambria Math" w:hAnsi="Cambria Math"/>
            <w:sz w:val="28"/>
            <w:szCs w:val="40"/>
            <w:lang w:val="el-GR"/>
          </w:rPr>
          <m:t>./</m:t>
        </m:r>
        <m:r>
          <w:rPr>
            <w:rFonts w:ascii="Cambria Math" w:hAnsi="Cambria Math"/>
            <w:sz w:val="28"/>
            <w:szCs w:val="40"/>
          </w:rPr>
          <m:t>minisearc</m:t>
        </m:r>
        <m:r>
          <w:rPr>
            <w:rFonts w:ascii="Cambria Math" w:hAnsi="Cambria Math"/>
            <w:sz w:val="28"/>
            <w:szCs w:val="40"/>
            <w:lang w:val="el-GR"/>
          </w:rPr>
          <m:t>h -</m:t>
        </m:r>
        <m:r>
          <w:rPr>
            <w:rFonts w:ascii="Cambria Math" w:hAnsi="Cambria Math"/>
            <w:sz w:val="28"/>
            <w:szCs w:val="40"/>
          </w:rPr>
          <m:t>k</m:t>
        </m:r>
        <m:r>
          <w:rPr>
            <w:rFonts w:ascii="Cambria Math" w:hAnsi="Cambria Math"/>
            <w:sz w:val="28"/>
            <w:szCs w:val="40"/>
            <w:lang w:val="el-GR"/>
          </w:rPr>
          <m:t xml:space="preserve"> </m:t>
        </m:r>
        <m:r>
          <w:rPr>
            <w:rFonts w:ascii="Cambria Math" w:hAnsi="Cambria Math"/>
            <w:sz w:val="28"/>
            <w:szCs w:val="40"/>
          </w:rPr>
          <m:t>K</m:t>
        </m:r>
        <m:r>
          <w:rPr>
            <w:rFonts w:ascii="Cambria Math" w:hAnsi="Cambria Math"/>
            <w:sz w:val="28"/>
            <w:szCs w:val="40"/>
            <w:lang w:val="el-GR"/>
          </w:rPr>
          <m:t>-</m:t>
        </m:r>
        <m:r>
          <w:rPr>
            <w:rFonts w:ascii="Cambria Math" w:hAnsi="Cambria Math"/>
            <w:sz w:val="28"/>
            <w:szCs w:val="40"/>
          </w:rPr>
          <m:t>i</m:t>
        </m:r>
        <m:r>
          <w:rPr>
            <w:rFonts w:ascii="Cambria Math" w:hAnsi="Cambria Math"/>
            <w:sz w:val="28"/>
            <w:szCs w:val="40"/>
            <w:lang w:val="el-GR"/>
          </w:rPr>
          <m:t xml:space="preserve"> </m:t>
        </m:r>
        <m:r>
          <w:rPr>
            <w:rFonts w:ascii="Cambria Math" w:hAnsi="Cambria Math"/>
            <w:sz w:val="28"/>
            <w:szCs w:val="40"/>
          </w:rPr>
          <m:t>docfile</m:t>
        </m:r>
        <m:r>
          <w:rPr>
            <w:rFonts w:ascii="Cambria Math" w:hAnsi="Cambria Math"/>
            <w:sz w:val="28"/>
            <w:szCs w:val="40"/>
            <w:lang w:val="el-GR"/>
          </w:rPr>
          <m:t xml:space="preserve"> </m:t>
        </m:r>
      </m:oMath>
    </w:p>
    <w:p w:rsidR="001B5F30" w:rsidRPr="00A00DCF" w:rsidRDefault="001B5F30" w:rsidP="001B5F30">
      <w:pPr>
        <w:jc w:val="both"/>
        <w:rPr>
          <w:b/>
          <w:sz w:val="28"/>
          <w:szCs w:val="40"/>
          <w:u w:val="single"/>
          <w:lang w:val="el-GR"/>
        </w:rPr>
      </w:pPr>
      <w:r w:rsidRPr="00A00DCF">
        <w:rPr>
          <w:rFonts w:eastAsiaTheme="minorEastAsia"/>
          <w:sz w:val="28"/>
          <w:szCs w:val="40"/>
          <w:lang w:val="el-GR"/>
        </w:rPr>
        <w:tab/>
      </w:r>
      <w:r w:rsidRPr="00A00DCF">
        <w:rPr>
          <w:rFonts w:eastAsiaTheme="minorEastAsia"/>
          <w:sz w:val="28"/>
          <w:szCs w:val="40"/>
          <w:lang w:val="el-GR"/>
        </w:rPr>
        <w:tab/>
      </w:r>
      <w:r w:rsidRPr="00A00DCF">
        <w:rPr>
          <w:rFonts w:eastAsiaTheme="minorEastAsia"/>
          <w:sz w:val="28"/>
          <w:szCs w:val="40"/>
          <w:lang w:val="el-GR"/>
        </w:rPr>
        <w:t>i</w:t>
      </w:r>
      <w:r w:rsidRPr="00A00DCF">
        <w:rPr>
          <w:rFonts w:eastAsiaTheme="minorEastAsia"/>
          <w:sz w:val="28"/>
          <w:szCs w:val="40"/>
        </w:rPr>
        <w:t>i</w:t>
      </w:r>
      <w:r w:rsidRPr="00A00DCF">
        <w:rPr>
          <w:rFonts w:eastAsiaTheme="minorEastAsia"/>
          <w:sz w:val="28"/>
          <w:szCs w:val="40"/>
          <w:lang w:val="el-GR"/>
        </w:rPr>
        <w:t xml:space="preserve">i) </w:t>
      </w:r>
      <m:oMath>
        <m:r>
          <w:rPr>
            <w:rFonts w:ascii="Cambria Math" w:hAnsi="Cambria Math"/>
            <w:sz w:val="28"/>
            <w:szCs w:val="40"/>
            <w:lang w:val="el-GR"/>
          </w:rPr>
          <m:t>./</m:t>
        </m:r>
        <m:r>
          <w:rPr>
            <w:rFonts w:ascii="Cambria Math" w:hAnsi="Cambria Math"/>
            <w:sz w:val="28"/>
            <w:szCs w:val="40"/>
          </w:rPr>
          <m:t>minisearc</m:t>
        </m:r>
        <m:r>
          <w:rPr>
            <w:rFonts w:ascii="Cambria Math" w:hAnsi="Cambria Math"/>
            <w:sz w:val="28"/>
            <w:szCs w:val="40"/>
            <w:lang w:val="el-GR"/>
          </w:rPr>
          <m:t>h -</m:t>
        </m:r>
        <m:r>
          <w:rPr>
            <w:rFonts w:ascii="Cambria Math" w:hAnsi="Cambria Math"/>
            <w:sz w:val="28"/>
            <w:szCs w:val="40"/>
          </w:rPr>
          <m:t>i</m:t>
        </m:r>
        <m:r>
          <w:rPr>
            <w:rFonts w:ascii="Cambria Math" w:hAnsi="Cambria Math"/>
            <w:sz w:val="28"/>
            <w:szCs w:val="40"/>
            <w:lang w:val="el-GR"/>
          </w:rPr>
          <m:t xml:space="preserve"> </m:t>
        </m:r>
        <m:r>
          <w:rPr>
            <w:rFonts w:ascii="Cambria Math" w:hAnsi="Cambria Math"/>
            <w:sz w:val="28"/>
            <w:szCs w:val="40"/>
          </w:rPr>
          <m:t>docfile</m:t>
        </m:r>
        <m:r>
          <w:rPr>
            <w:rFonts w:ascii="Cambria Math" w:hAnsi="Cambria Math"/>
            <w:sz w:val="28"/>
            <w:szCs w:val="40"/>
            <w:lang w:val="el-GR"/>
          </w:rPr>
          <m:t xml:space="preserve"> </m:t>
        </m:r>
      </m:oMath>
    </w:p>
    <w:p w:rsidR="001B5F30" w:rsidRPr="00A00DCF" w:rsidRDefault="001B5F30" w:rsidP="001B5F30">
      <w:pPr>
        <w:jc w:val="both"/>
        <w:rPr>
          <w:rFonts w:eastAsiaTheme="minorEastAsia"/>
          <w:sz w:val="28"/>
          <w:szCs w:val="40"/>
          <w:lang w:val="el-GR"/>
        </w:rPr>
      </w:pPr>
      <w:r w:rsidRPr="00A00DCF">
        <w:rPr>
          <w:sz w:val="28"/>
          <w:szCs w:val="40"/>
          <w:lang w:val="el-GR"/>
        </w:rPr>
        <w:tab/>
        <w:t xml:space="preserve">όπου </w:t>
      </w:r>
      <w:r w:rsidRPr="00A00DCF">
        <w:rPr>
          <w:sz w:val="28"/>
          <w:szCs w:val="40"/>
          <w:lang w:val="el-GR"/>
        </w:rPr>
        <w:softHyphen/>
      </w:r>
      <m:oMath>
        <m:r>
          <w:rPr>
            <w:rFonts w:ascii="Cambria Math" w:hAnsi="Cambria Math"/>
            <w:sz w:val="28"/>
            <w:szCs w:val="40"/>
            <w:lang w:val="el-GR"/>
          </w:rPr>
          <m:t xml:space="preserve"> </m:t>
        </m:r>
        <m:r>
          <w:rPr>
            <w:rFonts w:ascii="Cambria Math" w:hAnsi="Cambria Math"/>
            <w:sz w:val="28"/>
            <w:szCs w:val="40"/>
          </w:rPr>
          <m:t>docfile</m:t>
        </m:r>
      </m:oMath>
      <w:r w:rsidRPr="00A00DCF">
        <w:rPr>
          <w:rFonts w:eastAsiaTheme="minorEastAsia"/>
          <w:sz w:val="28"/>
          <w:szCs w:val="40"/>
          <w:lang w:val="el-GR"/>
        </w:rPr>
        <w:t xml:space="preserve">  το όνομα του αρχείο</w:t>
      </w:r>
      <w:r w:rsidR="00546F83">
        <w:rPr>
          <w:rFonts w:eastAsiaTheme="minorEastAsia"/>
          <w:sz w:val="28"/>
          <w:szCs w:val="40"/>
          <w:lang w:val="el-GR"/>
        </w:rPr>
        <w:t>υ</w:t>
      </w:r>
      <w:r w:rsidRPr="00A00DCF">
        <w:rPr>
          <w:rFonts w:eastAsiaTheme="minorEastAsia"/>
          <w:sz w:val="28"/>
          <w:szCs w:val="40"/>
          <w:lang w:val="el-GR"/>
        </w:rPr>
        <w:t xml:space="preserve"> κειμένων και  </w:t>
      </w:r>
      <m:oMath>
        <m:r>
          <w:rPr>
            <w:rFonts w:ascii="Cambria Math" w:hAnsi="Cambria Math"/>
            <w:sz w:val="28"/>
            <w:szCs w:val="40"/>
          </w:rPr>
          <m:t>K</m:t>
        </m:r>
      </m:oMath>
      <w:r w:rsidRPr="00A00DCF">
        <w:rPr>
          <w:rFonts w:eastAsiaTheme="minorEastAsia"/>
          <w:sz w:val="28"/>
          <w:szCs w:val="40"/>
          <w:lang w:val="el-GR"/>
        </w:rPr>
        <w:t xml:space="preserve">  ένας θετικός ακέραιος</w:t>
      </w:r>
    </w:p>
    <w:p w:rsidR="006C1B1E" w:rsidRPr="00BB4C4F" w:rsidRDefault="006C1B1E" w:rsidP="006C1B1E">
      <w:pPr>
        <w:ind w:left="709"/>
        <w:jc w:val="both"/>
        <w:rPr>
          <w:rFonts w:eastAsiaTheme="minorEastAsia"/>
          <w:sz w:val="28"/>
          <w:szCs w:val="40"/>
        </w:rPr>
      </w:pPr>
      <w:r w:rsidRPr="00A00DCF">
        <w:rPr>
          <w:rFonts w:eastAsiaTheme="minorEastAsia"/>
          <w:sz w:val="28"/>
          <w:szCs w:val="40"/>
          <w:lang w:val="el-GR"/>
        </w:rPr>
        <w:tab/>
        <w:t>Στην περίπτωση (</w:t>
      </w:r>
      <w:r w:rsidRPr="00A00DCF">
        <w:rPr>
          <w:rFonts w:eastAsiaTheme="minorEastAsia"/>
          <w:sz w:val="28"/>
          <w:szCs w:val="40"/>
        </w:rPr>
        <w:t>iii</w:t>
      </w:r>
      <w:r w:rsidRPr="00A00DCF">
        <w:rPr>
          <w:rFonts w:eastAsiaTheme="minorEastAsia"/>
          <w:sz w:val="28"/>
          <w:szCs w:val="40"/>
          <w:lang w:val="el-GR"/>
        </w:rPr>
        <w:t xml:space="preserve">) όπου το  </w:t>
      </w:r>
      <m:oMath>
        <m:r>
          <w:rPr>
            <w:rFonts w:ascii="Cambria Math" w:hAnsi="Cambria Math"/>
            <w:sz w:val="28"/>
            <w:szCs w:val="40"/>
          </w:rPr>
          <m:t>K</m:t>
        </m:r>
      </m:oMath>
      <w:r w:rsidRPr="00A00DCF">
        <w:rPr>
          <w:rFonts w:eastAsiaTheme="minorEastAsia"/>
          <w:sz w:val="28"/>
          <w:szCs w:val="40"/>
          <w:lang w:val="el-GR"/>
        </w:rPr>
        <w:t xml:space="preserve">  δεν δίνεται από τη γραμμή εντολών τίθεται από προεπιλογή ίσο με 10.</w:t>
      </w:r>
    </w:p>
    <w:p w:rsidR="006C1B1E" w:rsidRDefault="006C1B1E" w:rsidP="006C1B1E">
      <w:pPr>
        <w:jc w:val="both"/>
        <w:rPr>
          <w:rFonts w:eastAsiaTheme="minorEastAsia"/>
          <w:sz w:val="28"/>
          <w:szCs w:val="40"/>
          <w:lang w:val="el-GR"/>
        </w:rPr>
      </w:pPr>
    </w:p>
    <w:p w:rsidR="006C1B1E" w:rsidRDefault="00A00DCF" w:rsidP="006C1B1E">
      <w:pPr>
        <w:jc w:val="both"/>
        <w:rPr>
          <w:b/>
          <w:sz w:val="32"/>
          <w:szCs w:val="40"/>
          <w:lang w:val="el-GR"/>
        </w:rPr>
      </w:pPr>
      <w:r w:rsidRPr="00A00DCF">
        <w:rPr>
          <w:b/>
          <w:sz w:val="32"/>
          <w:szCs w:val="40"/>
          <w:lang w:val="el-GR"/>
        </w:rPr>
        <w:t>Χρησιμοποιούμενες Δομές:</w:t>
      </w:r>
    </w:p>
    <w:p w:rsidR="00A00DCF" w:rsidRPr="00123FCF" w:rsidRDefault="00A00DCF" w:rsidP="00335542">
      <w:pPr>
        <w:pStyle w:val="ListParagraph"/>
        <w:numPr>
          <w:ilvl w:val="0"/>
          <w:numId w:val="26"/>
        </w:numPr>
        <w:jc w:val="both"/>
        <w:rPr>
          <w:sz w:val="28"/>
          <w:szCs w:val="40"/>
          <w:u w:val="single"/>
          <w:lang w:val="el-GR"/>
        </w:rPr>
      </w:pPr>
      <w:r w:rsidRPr="00335542">
        <w:rPr>
          <w:sz w:val="28"/>
          <w:szCs w:val="40"/>
          <w:u w:val="single"/>
        </w:rPr>
        <w:t>Map</w:t>
      </w:r>
      <w:r w:rsidRPr="00335542">
        <w:rPr>
          <w:sz w:val="28"/>
          <w:szCs w:val="40"/>
          <w:u w:val="single"/>
          <w:lang w:val="el-GR"/>
        </w:rPr>
        <w:t>:</w:t>
      </w:r>
      <w:r w:rsidRPr="00335542">
        <w:rPr>
          <w:sz w:val="28"/>
          <w:szCs w:val="40"/>
          <w:lang w:val="el-GR"/>
        </w:rPr>
        <w:t xml:space="preserve"> Είναι απλά ένας πίνακας θέσεων </w:t>
      </w:r>
      <w:r w:rsidRPr="00335542">
        <w:rPr>
          <w:i/>
          <w:sz w:val="28"/>
          <w:szCs w:val="40"/>
        </w:rPr>
        <w:t>doc</w:t>
      </w:r>
      <w:r w:rsidRPr="00335542">
        <w:rPr>
          <w:i/>
          <w:sz w:val="28"/>
          <w:szCs w:val="40"/>
          <w:lang w:val="el-GR"/>
        </w:rPr>
        <w:t>_</w:t>
      </w:r>
      <w:r w:rsidRPr="00335542">
        <w:rPr>
          <w:i/>
          <w:sz w:val="28"/>
          <w:szCs w:val="40"/>
        </w:rPr>
        <w:t>count</w:t>
      </w:r>
      <w:r w:rsidR="00335542" w:rsidRPr="00335542">
        <w:rPr>
          <w:sz w:val="28"/>
          <w:szCs w:val="40"/>
          <w:lang w:val="el-GR"/>
        </w:rPr>
        <w:t xml:space="preserve"> από </w:t>
      </w:r>
      <w:r w:rsidR="00335542" w:rsidRPr="00335542">
        <w:rPr>
          <w:sz w:val="28"/>
          <w:szCs w:val="40"/>
        </w:rPr>
        <w:t>strings</w:t>
      </w:r>
      <w:r w:rsidR="00335542" w:rsidRPr="00335542">
        <w:rPr>
          <w:sz w:val="28"/>
          <w:szCs w:val="40"/>
          <w:lang w:val="el-GR"/>
        </w:rPr>
        <w:t xml:space="preserve"> </w:t>
      </w:r>
      <w:r w:rsidR="00F80F42" w:rsidRPr="00F80F42">
        <w:rPr>
          <w:sz w:val="28"/>
          <w:szCs w:val="40"/>
          <w:lang w:val="el-GR"/>
        </w:rPr>
        <w:t>{</w:t>
      </w:r>
      <w:r w:rsidR="00335542" w:rsidRPr="00335542">
        <w:rPr>
          <w:i/>
          <w:sz w:val="28"/>
          <w:szCs w:val="40"/>
        </w:rPr>
        <w:t>char</w:t>
      </w:r>
      <w:r w:rsidR="00335542" w:rsidRPr="00335542">
        <w:rPr>
          <w:i/>
          <w:sz w:val="28"/>
          <w:szCs w:val="40"/>
          <w:lang w:val="el-GR"/>
        </w:rPr>
        <w:t xml:space="preserve"> *</w:t>
      </w:r>
      <w:r w:rsidR="00335542" w:rsidRPr="00335542">
        <w:rPr>
          <w:i/>
          <w:sz w:val="28"/>
          <w:szCs w:val="40"/>
        </w:rPr>
        <w:t>docs</w:t>
      </w:r>
      <w:r w:rsidR="00335542" w:rsidRPr="00335542">
        <w:rPr>
          <w:i/>
          <w:sz w:val="28"/>
          <w:szCs w:val="40"/>
          <w:lang w:val="el-GR"/>
        </w:rPr>
        <w:t>[</w:t>
      </w:r>
      <w:r w:rsidR="00335542" w:rsidRPr="00335542">
        <w:rPr>
          <w:i/>
          <w:sz w:val="28"/>
          <w:szCs w:val="40"/>
        </w:rPr>
        <w:t>doc</w:t>
      </w:r>
      <w:r w:rsidR="00335542" w:rsidRPr="00335542">
        <w:rPr>
          <w:i/>
          <w:sz w:val="28"/>
          <w:szCs w:val="40"/>
          <w:lang w:val="el-GR"/>
        </w:rPr>
        <w:t>_</w:t>
      </w:r>
      <w:r w:rsidR="00335542" w:rsidRPr="00335542">
        <w:rPr>
          <w:i/>
          <w:sz w:val="28"/>
          <w:szCs w:val="40"/>
        </w:rPr>
        <w:t>count</w:t>
      </w:r>
      <w:r w:rsidR="00335542" w:rsidRPr="00335542">
        <w:rPr>
          <w:i/>
          <w:sz w:val="28"/>
          <w:szCs w:val="40"/>
          <w:lang w:val="el-GR"/>
        </w:rPr>
        <w:t>]</w:t>
      </w:r>
      <w:r w:rsidR="00F80F42" w:rsidRPr="00F80F42">
        <w:rPr>
          <w:i/>
          <w:sz w:val="28"/>
          <w:szCs w:val="40"/>
          <w:lang w:val="el-GR"/>
        </w:rPr>
        <w:t>}</w:t>
      </w:r>
      <w:r w:rsidR="00335542" w:rsidRPr="00335542">
        <w:rPr>
          <w:i/>
          <w:sz w:val="28"/>
          <w:szCs w:val="40"/>
          <w:lang w:val="el-GR"/>
        </w:rPr>
        <w:t xml:space="preserve"> </w:t>
      </w:r>
      <w:r w:rsidR="00335542" w:rsidRPr="00335542">
        <w:rPr>
          <w:sz w:val="28"/>
          <w:szCs w:val="40"/>
          <w:lang w:val="el-GR"/>
        </w:rPr>
        <w:t xml:space="preserve">- όπου </w:t>
      </w:r>
      <w:r w:rsidR="00335542" w:rsidRPr="00335542">
        <w:rPr>
          <w:i/>
          <w:sz w:val="28"/>
          <w:szCs w:val="40"/>
        </w:rPr>
        <w:t>doc</w:t>
      </w:r>
      <w:r w:rsidR="00335542" w:rsidRPr="00335542">
        <w:rPr>
          <w:i/>
          <w:sz w:val="28"/>
          <w:szCs w:val="40"/>
          <w:lang w:val="el-GR"/>
        </w:rPr>
        <w:t>_</w:t>
      </w:r>
      <w:r w:rsidR="00335542" w:rsidRPr="00335542">
        <w:rPr>
          <w:i/>
          <w:sz w:val="28"/>
          <w:szCs w:val="40"/>
        </w:rPr>
        <w:t>count</w:t>
      </w:r>
      <w:r w:rsidR="00335542" w:rsidRPr="00335542">
        <w:rPr>
          <w:i/>
          <w:sz w:val="28"/>
          <w:szCs w:val="40"/>
          <w:lang w:val="el-GR"/>
        </w:rPr>
        <w:t xml:space="preserve"> το </w:t>
      </w:r>
      <w:r w:rsidRPr="00335542">
        <w:rPr>
          <w:sz w:val="28"/>
          <w:szCs w:val="40"/>
          <w:lang w:val="el-GR"/>
        </w:rPr>
        <w:t>πλήθος</w:t>
      </w:r>
      <w:r w:rsidR="00335542" w:rsidRPr="00335542">
        <w:rPr>
          <w:sz w:val="28"/>
          <w:szCs w:val="40"/>
          <w:lang w:val="el-GR"/>
        </w:rPr>
        <w:t xml:space="preserve"> των</w:t>
      </w:r>
      <w:r w:rsidRPr="00335542">
        <w:rPr>
          <w:sz w:val="28"/>
          <w:szCs w:val="40"/>
          <w:lang w:val="el-GR"/>
        </w:rPr>
        <w:t xml:space="preserve"> κειμένων, το οποίο βρίσκω διατρέχοντας </w:t>
      </w:r>
      <w:r w:rsidR="00335542" w:rsidRPr="00335542">
        <w:rPr>
          <w:sz w:val="28"/>
          <w:szCs w:val="40"/>
          <w:lang w:val="el-GR"/>
        </w:rPr>
        <w:t xml:space="preserve">αρχικά ολόκληρο το </w:t>
      </w:r>
      <w:r w:rsidR="00335542" w:rsidRPr="00335542">
        <w:rPr>
          <w:i/>
          <w:sz w:val="28"/>
          <w:szCs w:val="40"/>
        </w:rPr>
        <w:t>docfile</w:t>
      </w:r>
      <w:r w:rsidR="00335542" w:rsidRPr="00335542">
        <w:rPr>
          <w:sz w:val="28"/>
          <w:szCs w:val="40"/>
          <w:lang w:val="el-GR"/>
        </w:rPr>
        <w:t xml:space="preserve">. </w:t>
      </w:r>
      <w:r w:rsidR="00335542">
        <w:rPr>
          <w:sz w:val="28"/>
          <w:szCs w:val="40"/>
          <w:lang w:val="el-GR"/>
        </w:rPr>
        <w:t xml:space="preserve">Η αντιστοίχιση των </w:t>
      </w:r>
      <w:r w:rsidR="00335542">
        <w:rPr>
          <w:sz w:val="28"/>
          <w:szCs w:val="40"/>
        </w:rPr>
        <w:t>id</w:t>
      </w:r>
      <w:r w:rsidR="00335542" w:rsidRPr="00335542">
        <w:rPr>
          <w:sz w:val="28"/>
          <w:szCs w:val="40"/>
          <w:lang w:val="el-GR"/>
        </w:rPr>
        <w:t xml:space="preserve"> </w:t>
      </w:r>
      <w:r w:rsidR="00335542">
        <w:rPr>
          <w:sz w:val="28"/>
          <w:szCs w:val="40"/>
          <w:lang w:val="el-GR"/>
        </w:rPr>
        <w:t xml:space="preserve">με τα κείμενα γίνεται μέσω του </w:t>
      </w:r>
      <w:r w:rsidR="00335542">
        <w:rPr>
          <w:sz w:val="28"/>
          <w:szCs w:val="40"/>
        </w:rPr>
        <w:t>index</w:t>
      </w:r>
      <w:r w:rsidR="00335542" w:rsidRPr="00335542">
        <w:rPr>
          <w:sz w:val="28"/>
          <w:szCs w:val="40"/>
          <w:lang w:val="el-GR"/>
        </w:rPr>
        <w:t xml:space="preserve">: </w:t>
      </w:r>
      <w:r w:rsidR="00335542">
        <w:rPr>
          <w:sz w:val="28"/>
          <w:szCs w:val="40"/>
          <w:lang w:val="el-GR"/>
        </w:rPr>
        <w:t xml:space="preserve">π.χ. το κείμενο </w:t>
      </w:r>
      <w:r w:rsidR="00771DE2">
        <w:rPr>
          <w:sz w:val="28"/>
          <w:szCs w:val="40"/>
          <w:lang w:val="el-GR"/>
        </w:rPr>
        <w:t xml:space="preserve">με </w:t>
      </w:r>
      <w:r w:rsidR="00771DE2" w:rsidRPr="00771DE2">
        <w:rPr>
          <w:i/>
          <w:sz w:val="28"/>
          <w:szCs w:val="40"/>
        </w:rPr>
        <w:t>id</w:t>
      </w:r>
      <w:r w:rsidR="00771DE2" w:rsidRPr="00771DE2">
        <w:rPr>
          <w:i/>
          <w:sz w:val="28"/>
          <w:szCs w:val="40"/>
          <w:lang w:val="el-GR"/>
        </w:rPr>
        <w:t xml:space="preserve"> 42 </w:t>
      </w:r>
      <w:r w:rsidR="00771DE2">
        <w:rPr>
          <w:sz w:val="28"/>
          <w:szCs w:val="40"/>
          <w:lang w:val="el-GR"/>
        </w:rPr>
        <w:t xml:space="preserve">θα είναι το </w:t>
      </w:r>
      <w:r w:rsidR="00771DE2" w:rsidRPr="00771DE2">
        <w:rPr>
          <w:i/>
          <w:sz w:val="28"/>
          <w:szCs w:val="40"/>
        </w:rPr>
        <w:t>docs</w:t>
      </w:r>
      <w:r w:rsidR="00771DE2" w:rsidRPr="00771DE2">
        <w:rPr>
          <w:i/>
          <w:sz w:val="28"/>
          <w:szCs w:val="40"/>
          <w:lang w:val="el-GR"/>
        </w:rPr>
        <w:t>[42]</w:t>
      </w:r>
      <w:r w:rsidR="00771DE2" w:rsidRPr="00771DE2">
        <w:rPr>
          <w:sz w:val="28"/>
          <w:szCs w:val="40"/>
          <w:lang w:val="el-GR"/>
        </w:rPr>
        <w:t xml:space="preserve"> .</w:t>
      </w:r>
    </w:p>
    <w:p w:rsidR="00123FCF" w:rsidRPr="00771DE2" w:rsidRDefault="00123FCF" w:rsidP="00123FCF">
      <w:pPr>
        <w:pStyle w:val="ListParagraph"/>
        <w:jc w:val="both"/>
        <w:rPr>
          <w:sz w:val="28"/>
          <w:szCs w:val="40"/>
          <w:u w:val="single"/>
          <w:lang w:val="el-GR"/>
        </w:rPr>
      </w:pPr>
    </w:p>
    <w:p w:rsidR="00771DE2" w:rsidRPr="005D3032" w:rsidRDefault="00771DE2" w:rsidP="00335542">
      <w:pPr>
        <w:pStyle w:val="ListParagraph"/>
        <w:numPr>
          <w:ilvl w:val="0"/>
          <w:numId w:val="26"/>
        </w:numPr>
        <w:jc w:val="both"/>
        <w:rPr>
          <w:sz w:val="28"/>
          <w:szCs w:val="40"/>
          <w:u w:val="single"/>
          <w:lang w:val="el-GR"/>
        </w:rPr>
      </w:pPr>
      <w:r>
        <w:rPr>
          <w:sz w:val="28"/>
          <w:szCs w:val="40"/>
          <w:u w:val="single"/>
        </w:rPr>
        <w:t>Inverted</w:t>
      </w:r>
      <w:r w:rsidRPr="00771DE2">
        <w:rPr>
          <w:sz w:val="28"/>
          <w:szCs w:val="40"/>
          <w:u w:val="single"/>
          <w:lang w:val="el-GR"/>
        </w:rPr>
        <w:t xml:space="preserve"> </w:t>
      </w:r>
      <w:r>
        <w:rPr>
          <w:sz w:val="28"/>
          <w:szCs w:val="40"/>
          <w:u w:val="single"/>
        </w:rPr>
        <w:t>Index</w:t>
      </w:r>
      <w:r w:rsidRPr="00771DE2">
        <w:rPr>
          <w:sz w:val="28"/>
          <w:szCs w:val="40"/>
          <w:u w:val="single"/>
          <w:lang w:val="el-GR"/>
        </w:rPr>
        <w:t>:</w:t>
      </w:r>
      <w:r w:rsidRPr="00771DE2">
        <w:rPr>
          <w:sz w:val="28"/>
          <w:szCs w:val="40"/>
          <w:lang w:val="el-GR"/>
        </w:rPr>
        <w:t xml:space="preserve"> </w:t>
      </w:r>
      <w:r>
        <w:rPr>
          <w:sz w:val="28"/>
          <w:szCs w:val="40"/>
          <w:lang w:val="el-GR"/>
        </w:rPr>
        <w:t xml:space="preserve">Υλοποιείται με ένα </w:t>
      </w:r>
      <w:r>
        <w:rPr>
          <w:sz w:val="28"/>
          <w:szCs w:val="40"/>
        </w:rPr>
        <w:t>Trie</w:t>
      </w:r>
      <w:r w:rsidRPr="00771DE2">
        <w:rPr>
          <w:sz w:val="28"/>
          <w:szCs w:val="40"/>
          <w:lang w:val="el-GR"/>
        </w:rPr>
        <w:t xml:space="preserve">, </w:t>
      </w:r>
      <w:r>
        <w:rPr>
          <w:sz w:val="28"/>
          <w:szCs w:val="40"/>
          <w:lang w:val="el-GR"/>
        </w:rPr>
        <w:t xml:space="preserve">ακριβώς όπως περιγράφεται από την εκφώνηση. Κάθε κόμβος του </w:t>
      </w:r>
      <w:r>
        <w:rPr>
          <w:sz w:val="28"/>
          <w:szCs w:val="40"/>
        </w:rPr>
        <w:t>Trie</w:t>
      </w:r>
      <w:r w:rsidR="00F80F42">
        <w:rPr>
          <w:sz w:val="28"/>
          <w:szCs w:val="40"/>
          <w:lang w:val="el-GR"/>
        </w:rPr>
        <w:t xml:space="preserve"> (</w:t>
      </w:r>
      <w:r>
        <w:rPr>
          <w:i/>
          <w:sz w:val="28"/>
          <w:szCs w:val="40"/>
        </w:rPr>
        <w:t>TrieNode</w:t>
      </w:r>
      <w:r w:rsidRPr="005D3032">
        <w:rPr>
          <w:sz w:val="28"/>
          <w:szCs w:val="40"/>
          <w:lang w:val="el-GR"/>
        </w:rPr>
        <w:t xml:space="preserve">) </w:t>
      </w:r>
      <w:r w:rsidR="005D3032">
        <w:rPr>
          <w:sz w:val="28"/>
          <w:szCs w:val="40"/>
          <w:lang w:val="el-GR"/>
        </w:rPr>
        <w:t>περιλαμβάνει</w:t>
      </w:r>
      <w:r w:rsidR="002E6316">
        <w:rPr>
          <w:sz w:val="28"/>
          <w:szCs w:val="40"/>
          <w:lang w:val="el-GR"/>
        </w:rPr>
        <w:t xml:space="preserve"> ακριβώς </w:t>
      </w:r>
      <w:r w:rsidR="005D3032">
        <w:rPr>
          <w:sz w:val="28"/>
          <w:szCs w:val="40"/>
          <w:lang w:val="el-GR"/>
        </w:rPr>
        <w:t xml:space="preserve">ένα χαρακτήρα, δείκτη </w:t>
      </w:r>
      <w:r w:rsidR="005D3032">
        <w:rPr>
          <w:i/>
          <w:sz w:val="28"/>
          <w:szCs w:val="40"/>
        </w:rPr>
        <w:t>next</w:t>
      </w:r>
      <w:r w:rsidR="005D3032" w:rsidRPr="005D3032">
        <w:rPr>
          <w:i/>
          <w:sz w:val="28"/>
          <w:szCs w:val="40"/>
          <w:lang w:val="el-GR"/>
        </w:rPr>
        <w:t xml:space="preserve"> </w:t>
      </w:r>
      <w:r w:rsidR="005D3032">
        <w:rPr>
          <w:sz w:val="28"/>
          <w:szCs w:val="40"/>
          <w:lang w:val="el-GR"/>
        </w:rPr>
        <w:t xml:space="preserve">σε </w:t>
      </w:r>
      <w:r w:rsidR="005D3032">
        <w:rPr>
          <w:i/>
          <w:sz w:val="28"/>
          <w:szCs w:val="40"/>
        </w:rPr>
        <w:t>TrieNode</w:t>
      </w:r>
      <w:r w:rsidR="005D3032" w:rsidRPr="005D3032">
        <w:rPr>
          <w:i/>
          <w:sz w:val="28"/>
          <w:szCs w:val="40"/>
          <w:lang w:val="el-GR"/>
        </w:rPr>
        <w:t xml:space="preserve"> </w:t>
      </w:r>
      <w:r w:rsidR="005D3032">
        <w:rPr>
          <w:sz w:val="28"/>
          <w:szCs w:val="40"/>
          <w:lang w:val="el-GR"/>
        </w:rPr>
        <w:t xml:space="preserve">του ίδιου επιπέδου, δείκτη </w:t>
      </w:r>
      <w:r w:rsidR="005D3032">
        <w:rPr>
          <w:i/>
          <w:sz w:val="28"/>
          <w:szCs w:val="40"/>
        </w:rPr>
        <w:t>child</w:t>
      </w:r>
      <w:r w:rsidR="005D3032" w:rsidRPr="005D3032">
        <w:rPr>
          <w:i/>
          <w:sz w:val="28"/>
          <w:szCs w:val="40"/>
          <w:lang w:val="el-GR"/>
        </w:rPr>
        <w:t xml:space="preserve"> </w:t>
      </w:r>
      <w:r w:rsidR="005D3032">
        <w:rPr>
          <w:sz w:val="28"/>
          <w:szCs w:val="40"/>
          <w:lang w:val="el-GR"/>
        </w:rPr>
        <w:t xml:space="preserve">σε </w:t>
      </w:r>
      <w:r w:rsidR="005D3032">
        <w:rPr>
          <w:i/>
          <w:sz w:val="28"/>
          <w:szCs w:val="40"/>
        </w:rPr>
        <w:t>TrieNode</w:t>
      </w:r>
      <w:r w:rsidR="005D3032" w:rsidRPr="005D3032">
        <w:rPr>
          <w:i/>
          <w:sz w:val="28"/>
          <w:szCs w:val="40"/>
          <w:lang w:val="el-GR"/>
        </w:rPr>
        <w:t xml:space="preserve"> </w:t>
      </w:r>
      <w:r w:rsidR="005D3032">
        <w:rPr>
          <w:sz w:val="28"/>
          <w:szCs w:val="40"/>
          <w:lang w:val="el-GR"/>
        </w:rPr>
        <w:t xml:space="preserve">του παρακάτω επιπέδου και έναν δείκτη σε </w:t>
      </w:r>
      <w:r w:rsidR="005D3032">
        <w:rPr>
          <w:i/>
          <w:sz w:val="28"/>
          <w:szCs w:val="40"/>
        </w:rPr>
        <w:t>PostingList</w:t>
      </w:r>
      <w:r w:rsidR="005D3032" w:rsidRPr="005D3032">
        <w:rPr>
          <w:sz w:val="28"/>
          <w:szCs w:val="40"/>
          <w:lang w:val="el-GR"/>
        </w:rPr>
        <w:t xml:space="preserve">. </w:t>
      </w:r>
      <w:r w:rsidR="005D3032">
        <w:rPr>
          <w:sz w:val="28"/>
          <w:szCs w:val="40"/>
          <w:lang w:val="el-GR"/>
        </w:rPr>
        <w:t>Για λόγους επιτάχυνσης των αναζητήσεων αλλά και εκτυπώσεων με αλφαβητική σειρά (κατά την κλήση</w:t>
      </w:r>
      <w:r w:rsidR="005D3032" w:rsidRPr="005D3032">
        <w:rPr>
          <w:sz w:val="28"/>
          <w:szCs w:val="40"/>
          <w:lang w:val="el-GR"/>
        </w:rPr>
        <w:t xml:space="preserve"> </w:t>
      </w:r>
      <w:r w:rsidR="005D3032">
        <w:rPr>
          <w:sz w:val="28"/>
          <w:szCs w:val="40"/>
          <w:lang w:val="el-GR"/>
        </w:rPr>
        <w:t xml:space="preserve"> </w:t>
      </w:r>
      <w:r w:rsidR="001D03C6" w:rsidRPr="001D03C6">
        <w:rPr>
          <w:sz w:val="28"/>
          <w:szCs w:val="40"/>
          <w:lang w:val="el-GR"/>
        </w:rPr>
        <w:t>“</w:t>
      </w:r>
      <w:r w:rsidR="005D3032">
        <w:rPr>
          <w:i/>
          <w:sz w:val="28"/>
          <w:szCs w:val="40"/>
          <w:lang w:val="el-GR"/>
        </w:rPr>
        <w:t>/</w:t>
      </w:r>
      <w:r w:rsidR="005D3032">
        <w:rPr>
          <w:i/>
          <w:sz w:val="28"/>
          <w:szCs w:val="40"/>
        </w:rPr>
        <w:t>df</w:t>
      </w:r>
      <w:r w:rsidR="001D03C6" w:rsidRPr="001D03C6">
        <w:rPr>
          <w:i/>
          <w:sz w:val="28"/>
          <w:szCs w:val="40"/>
          <w:lang w:val="el-GR"/>
        </w:rPr>
        <w:t>”</w:t>
      </w:r>
      <w:r w:rsidR="005D3032" w:rsidRPr="005D3032">
        <w:rPr>
          <w:sz w:val="28"/>
          <w:szCs w:val="40"/>
          <w:lang w:val="el-GR"/>
        </w:rPr>
        <w:t xml:space="preserve">) </w:t>
      </w:r>
      <w:r w:rsidR="005D3032">
        <w:rPr>
          <w:sz w:val="28"/>
          <w:szCs w:val="40"/>
          <w:lang w:val="el-GR"/>
        </w:rPr>
        <w:t xml:space="preserve">οι κόμβοι σε κάθε επίπεδο του </w:t>
      </w:r>
      <w:r w:rsidR="005D3032">
        <w:rPr>
          <w:sz w:val="28"/>
          <w:szCs w:val="40"/>
        </w:rPr>
        <w:t>Trie</w:t>
      </w:r>
      <w:r w:rsidR="005D3032" w:rsidRPr="005D3032">
        <w:rPr>
          <w:sz w:val="28"/>
          <w:szCs w:val="40"/>
          <w:lang w:val="el-GR"/>
        </w:rPr>
        <w:t xml:space="preserve"> </w:t>
      </w:r>
      <w:r w:rsidR="005D3032">
        <w:rPr>
          <w:sz w:val="28"/>
          <w:szCs w:val="40"/>
          <w:lang w:val="el-GR"/>
        </w:rPr>
        <w:t>διατηρούνται πάντα ταξινομημένοι.</w:t>
      </w:r>
    </w:p>
    <w:p w:rsidR="005D3032" w:rsidRDefault="005D3032" w:rsidP="005D3032">
      <w:pPr>
        <w:pStyle w:val="ListParagraph"/>
        <w:jc w:val="both"/>
        <w:rPr>
          <w:sz w:val="28"/>
          <w:szCs w:val="40"/>
          <w:lang w:val="el-GR"/>
        </w:rPr>
      </w:pPr>
      <w:r>
        <w:rPr>
          <w:sz w:val="28"/>
          <w:szCs w:val="40"/>
          <w:u w:val="single"/>
        </w:rPr>
        <w:t>PostingList</w:t>
      </w:r>
      <w:r w:rsidRPr="005D3032">
        <w:rPr>
          <w:sz w:val="28"/>
          <w:szCs w:val="40"/>
          <w:u w:val="single"/>
          <w:lang w:val="el-GR"/>
        </w:rPr>
        <w:t>:</w:t>
      </w:r>
      <w:r w:rsidRPr="005D3032">
        <w:rPr>
          <w:sz w:val="28"/>
          <w:szCs w:val="40"/>
          <w:lang w:val="el-GR"/>
        </w:rPr>
        <w:t xml:space="preserve"> </w:t>
      </w:r>
      <w:r>
        <w:rPr>
          <w:sz w:val="28"/>
          <w:szCs w:val="40"/>
          <w:lang w:val="el-GR"/>
        </w:rPr>
        <w:t>Διατηρεί</w:t>
      </w:r>
      <w:r w:rsidRPr="005D3032">
        <w:rPr>
          <w:sz w:val="28"/>
          <w:szCs w:val="40"/>
          <w:lang w:val="el-GR"/>
        </w:rPr>
        <w:t xml:space="preserve"> </w:t>
      </w:r>
      <w:r>
        <w:rPr>
          <w:sz w:val="28"/>
          <w:szCs w:val="40"/>
          <w:lang w:val="el-GR"/>
        </w:rPr>
        <w:t>το</w:t>
      </w:r>
      <w:r w:rsidRPr="005D3032">
        <w:rPr>
          <w:sz w:val="28"/>
          <w:szCs w:val="40"/>
          <w:lang w:val="el-GR"/>
        </w:rPr>
        <w:t xml:space="preserve"> </w:t>
      </w:r>
      <w:r>
        <w:rPr>
          <w:sz w:val="28"/>
          <w:szCs w:val="40"/>
        </w:rPr>
        <w:t>document</w:t>
      </w:r>
      <w:r w:rsidRPr="005D3032">
        <w:rPr>
          <w:sz w:val="28"/>
          <w:szCs w:val="40"/>
          <w:lang w:val="el-GR"/>
        </w:rPr>
        <w:t xml:space="preserve"> </w:t>
      </w:r>
      <w:r>
        <w:rPr>
          <w:sz w:val="28"/>
          <w:szCs w:val="40"/>
        </w:rPr>
        <w:t>frequency</w:t>
      </w:r>
      <w:r w:rsidRPr="005D3032">
        <w:rPr>
          <w:sz w:val="28"/>
          <w:szCs w:val="40"/>
          <w:lang w:val="el-GR"/>
        </w:rPr>
        <w:t xml:space="preserve"> </w:t>
      </w:r>
      <w:r>
        <w:rPr>
          <w:sz w:val="28"/>
          <w:szCs w:val="40"/>
          <w:lang w:val="el-GR"/>
        </w:rPr>
        <w:t>της</w:t>
      </w:r>
      <w:r w:rsidRPr="005D3032">
        <w:rPr>
          <w:sz w:val="28"/>
          <w:szCs w:val="40"/>
          <w:lang w:val="el-GR"/>
        </w:rPr>
        <w:t xml:space="preserve"> </w:t>
      </w:r>
      <w:r>
        <w:rPr>
          <w:sz w:val="28"/>
          <w:szCs w:val="40"/>
          <w:lang w:val="el-GR"/>
        </w:rPr>
        <w:t xml:space="preserve">λέξης </w:t>
      </w:r>
      <w:r w:rsidR="00BD20A5">
        <w:rPr>
          <w:sz w:val="28"/>
          <w:szCs w:val="40"/>
          <w:lang w:val="el-GR"/>
        </w:rPr>
        <w:t xml:space="preserve">η οποία καταλήγει σε αυτό (διατρέχοντας το </w:t>
      </w:r>
      <w:r w:rsidR="00BD20A5">
        <w:rPr>
          <w:sz w:val="28"/>
          <w:szCs w:val="40"/>
        </w:rPr>
        <w:t>Trie</w:t>
      </w:r>
      <w:r w:rsidR="00BD20A5" w:rsidRPr="00BD20A5">
        <w:rPr>
          <w:sz w:val="28"/>
          <w:szCs w:val="40"/>
          <w:lang w:val="el-GR"/>
        </w:rPr>
        <w:t xml:space="preserve">) </w:t>
      </w:r>
      <w:r w:rsidR="00BD20A5">
        <w:rPr>
          <w:sz w:val="28"/>
          <w:szCs w:val="40"/>
          <w:lang w:val="el-GR"/>
        </w:rPr>
        <w:t>καθώς και έναν δείκτη σ</w:t>
      </w:r>
      <w:r w:rsidR="00300DCF">
        <w:rPr>
          <w:sz w:val="28"/>
          <w:szCs w:val="40"/>
          <w:lang w:val="el-GR"/>
        </w:rPr>
        <w:t xml:space="preserve">το </w:t>
      </w:r>
      <w:r w:rsidR="00E44F35">
        <w:rPr>
          <w:sz w:val="28"/>
          <w:szCs w:val="40"/>
          <w:lang w:val="el-GR"/>
        </w:rPr>
        <w:t>πρώτο</w:t>
      </w:r>
      <w:r w:rsidR="00BD20A5">
        <w:rPr>
          <w:sz w:val="28"/>
          <w:szCs w:val="40"/>
          <w:lang w:val="el-GR"/>
        </w:rPr>
        <w:t xml:space="preserve"> </w:t>
      </w:r>
      <w:r w:rsidR="00BD20A5">
        <w:rPr>
          <w:i/>
          <w:sz w:val="28"/>
          <w:szCs w:val="40"/>
        </w:rPr>
        <w:t>ListNode</w:t>
      </w:r>
      <w:r w:rsidR="00BD20A5" w:rsidRPr="00BD20A5">
        <w:rPr>
          <w:i/>
          <w:sz w:val="28"/>
          <w:szCs w:val="40"/>
          <w:lang w:val="el-GR"/>
        </w:rPr>
        <w:t xml:space="preserve"> </w:t>
      </w:r>
      <w:r w:rsidR="00300DCF">
        <w:rPr>
          <w:sz w:val="28"/>
          <w:szCs w:val="40"/>
          <w:lang w:val="el-GR"/>
        </w:rPr>
        <w:t xml:space="preserve">για τη λέξη αυτή. </w:t>
      </w:r>
      <w:r w:rsidR="00E44F35">
        <w:rPr>
          <w:sz w:val="28"/>
          <w:szCs w:val="40"/>
          <w:lang w:val="el-GR"/>
        </w:rPr>
        <w:t xml:space="preserve"> Εκμεταλλευ</w:t>
      </w:r>
      <w:r w:rsidR="00744C76">
        <w:rPr>
          <w:sz w:val="28"/>
          <w:szCs w:val="40"/>
          <w:lang w:val="el-GR"/>
        </w:rPr>
        <w:t xml:space="preserve">όμενος το γεγονός ότι </w:t>
      </w:r>
      <w:r w:rsidR="00123FCF">
        <w:rPr>
          <w:sz w:val="28"/>
          <w:szCs w:val="40"/>
          <w:lang w:val="el-GR"/>
        </w:rPr>
        <w:t xml:space="preserve">τα </w:t>
      </w:r>
      <w:r w:rsidR="00123FCF">
        <w:rPr>
          <w:sz w:val="28"/>
          <w:szCs w:val="40"/>
        </w:rPr>
        <w:t>docs</w:t>
      </w:r>
      <w:r w:rsidR="00123FCF" w:rsidRPr="00123FCF">
        <w:rPr>
          <w:sz w:val="28"/>
          <w:szCs w:val="40"/>
          <w:lang w:val="el-GR"/>
        </w:rPr>
        <w:t xml:space="preserve"> </w:t>
      </w:r>
      <w:r w:rsidR="00123FCF">
        <w:rPr>
          <w:sz w:val="28"/>
          <w:szCs w:val="40"/>
          <w:lang w:val="el-GR"/>
        </w:rPr>
        <w:t xml:space="preserve">διαβάζονται με τη σειρά και άρα οι κόμβοι </w:t>
      </w:r>
      <w:r w:rsidR="00123FCF">
        <w:rPr>
          <w:i/>
          <w:sz w:val="28"/>
          <w:szCs w:val="40"/>
        </w:rPr>
        <w:t>ListNode</w:t>
      </w:r>
      <w:r w:rsidR="00123FCF" w:rsidRPr="00123FCF">
        <w:rPr>
          <w:i/>
          <w:sz w:val="28"/>
          <w:szCs w:val="40"/>
          <w:lang w:val="el-GR"/>
        </w:rPr>
        <w:t xml:space="preserve"> </w:t>
      </w:r>
      <w:r w:rsidR="00123FCF">
        <w:rPr>
          <w:sz w:val="28"/>
          <w:szCs w:val="40"/>
          <w:lang w:val="el-GR"/>
        </w:rPr>
        <w:t xml:space="preserve">εισάγονται ταξινομημένοι ως προς το </w:t>
      </w:r>
      <w:r w:rsidR="00123FCF">
        <w:rPr>
          <w:i/>
          <w:sz w:val="28"/>
          <w:szCs w:val="40"/>
        </w:rPr>
        <w:t>id</w:t>
      </w:r>
      <w:r w:rsidR="00123FCF" w:rsidRPr="00123FCF">
        <w:rPr>
          <w:sz w:val="28"/>
          <w:szCs w:val="40"/>
          <w:lang w:val="el-GR"/>
        </w:rPr>
        <w:t xml:space="preserve">, </w:t>
      </w:r>
      <w:r w:rsidR="002E6316">
        <w:rPr>
          <w:sz w:val="28"/>
          <w:szCs w:val="40"/>
          <w:lang w:val="el-GR"/>
        </w:rPr>
        <w:t>επίσης</w:t>
      </w:r>
      <w:r w:rsidR="00123FCF">
        <w:rPr>
          <w:sz w:val="28"/>
          <w:szCs w:val="40"/>
          <w:lang w:val="el-GR"/>
        </w:rPr>
        <w:t xml:space="preserve"> διατηρώ και ένα δείκτη στο τελευταίο </w:t>
      </w:r>
      <w:r w:rsidR="00123FCF">
        <w:rPr>
          <w:i/>
          <w:sz w:val="28"/>
          <w:szCs w:val="40"/>
        </w:rPr>
        <w:t>ListNode</w:t>
      </w:r>
      <w:r w:rsidR="00123FCF" w:rsidRPr="00123FCF">
        <w:rPr>
          <w:sz w:val="28"/>
          <w:szCs w:val="40"/>
          <w:lang w:val="el-GR"/>
        </w:rPr>
        <w:t xml:space="preserve">, </w:t>
      </w:r>
      <w:r w:rsidR="00123FCF">
        <w:rPr>
          <w:sz w:val="28"/>
          <w:szCs w:val="40"/>
          <w:lang w:val="el-GR"/>
        </w:rPr>
        <w:t>έτσι ώστε να μην χρειάζεται να διατρέχω τη λίστα</w:t>
      </w:r>
      <w:r w:rsidR="00123FCF" w:rsidRPr="00123FCF">
        <w:rPr>
          <w:sz w:val="28"/>
          <w:szCs w:val="40"/>
          <w:lang w:val="el-GR"/>
        </w:rPr>
        <w:t xml:space="preserve"> </w:t>
      </w:r>
      <w:r w:rsidR="00123FCF">
        <w:rPr>
          <w:sz w:val="28"/>
          <w:szCs w:val="40"/>
          <w:lang w:val="el-GR"/>
        </w:rPr>
        <w:t xml:space="preserve">σε κάθε εισαγωγή λέξης. </w:t>
      </w:r>
      <w:r w:rsidR="00300DCF" w:rsidRPr="00123FCF">
        <w:rPr>
          <w:sz w:val="28"/>
          <w:szCs w:val="40"/>
          <w:lang w:val="el-GR"/>
        </w:rPr>
        <w:t>Για</w:t>
      </w:r>
      <w:r w:rsidR="00300DCF">
        <w:rPr>
          <w:sz w:val="28"/>
          <w:szCs w:val="40"/>
          <w:lang w:val="el-GR"/>
        </w:rPr>
        <w:t xml:space="preserve"> τους χαρακτήρες που δεν αντιστοιχούν σε κάποια λέξη ο</w:t>
      </w:r>
      <w:r w:rsidR="00E44F35">
        <w:rPr>
          <w:sz w:val="28"/>
          <w:szCs w:val="40"/>
          <w:lang w:val="el-GR"/>
        </w:rPr>
        <w:t>ι</w:t>
      </w:r>
      <w:r w:rsidR="00300DCF">
        <w:rPr>
          <w:sz w:val="28"/>
          <w:szCs w:val="40"/>
          <w:lang w:val="el-GR"/>
        </w:rPr>
        <w:t xml:space="preserve"> </w:t>
      </w:r>
      <w:r w:rsidR="00E44F35">
        <w:rPr>
          <w:sz w:val="28"/>
          <w:szCs w:val="40"/>
          <w:lang w:val="el-GR"/>
        </w:rPr>
        <w:t xml:space="preserve">δύο </w:t>
      </w:r>
      <w:r w:rsidR="00123FCF">
        <w:rPr>
          <w:sz w:val="28"/>
          <w:szCs w:val="40"/>
          <w:lang w:val="el-GR"/>
        </w:rPr>
        <w:t xml:space="preserve">αυτοί </w:t>
      </w:r>
      <w:r w:rsidR="00300DCF">
        <w:rPr>
          <w:sz w:val="28"/>
          <w:szCs w:val="40"/>
          <w:lang w:val="el-GR"/>
        </w:rPr>
        <w:t>δείκτ</w:t>
      </w:r>
      <w:r w:rsidR="00E44F35">
        <w:rPr>
          <w:sz w:val="28"/>
          <w:szCs w:val="40"/>
          <w:lang w:val="el-GR"/>
        </w:rPr>
        <w:t>ε</w:t>
      </w:r>
      <w:r w:rsidR="00300DCF">
        <w:rPr>
          <w:sz w:val="28"/>
          <w:szCs w:val="40"/>
          <w:lang w:val="el-GR"/>
        </w:rPr>
        <w:t>ς είναι ίσο</w:t>
      </w:r>
      <w:r w:rsidR="00E44F35">
        <w:rPr>
          <w:sz w:val="28"/>
          <w:szCs w:val="40"/>
          <w:lang w:val="el-GR"/>
        </w:rPr>
        <w:t>ι</w:t>
      </w:r>
      <w:r w:rsidR="00300DCF">
        <w:rPr>
          <w:sz w:val="28"/>
          <w:szCs w:val="40"/>
          <w:lang w:val="el-GR"/>
        </w:rPr>
        <w:t xml:space="preserve"> με </w:t>
      </w:r>
      <w:r w:rsidR="00300DCF" w:rsidRPr="00CC19CA">
        <w:rPr>
          <w:i/>
          <w:sz w:val="28"/>
          <w:szCs w:val="40"/>
        </w:rPr>
        <w:t>NULL</w:t>
      </w:r>
      <w:r w:rsidR="00300DCF" w:rsidRPr="00300DCF">
        <w:rPr>
          <w:sz w:val="28"/>
          <w:szCs w:val="40"/>
          <w:lang w:val="el-GR"/>
        </w:rPr>
        <w:t xml:space="preserve"> </w:t>
      </w:r>
      <w:r w:rsidR="00300DCF">
        <w:rPr>
          <w:sz w:val="28"/>
          <w:szCs w:val="40"/>
          <w:lang w:val="el-GR"/>
        </w:rPr>
        <w:t xml:space="preserve">και επίσης ισχύει </w:t>
      </w:r>
      <w:r w:rsidR="00300DCF">
        <w:rPr>
          <w:i/>
          <w:sz w:val="28"/>
          <w:szCs w:val="40"/>
        </w:rPr>
        <w:t>df</w:t>
      </w:r>
      <w:r w:rsidR="00300DCF" w:rsidRPr="00300DCF">
        <w:rPr>
          <w:i/>
          <w:sz w:val="28"/>
          <w:szCs w:val="40"/>
          <w:lang w:val="el-GR"/>
        </w:rPr>
        <w:t>=</w:t>
      </w:r>
      <w:r w:rsidR="00CC19CA" w:rsidRPr="00CC19CA">
        <w:rPr>
          <w:i/>
          <w:sz w:val="28"/>
          <w:szCs w:val="40"/>
          <w:lang w:val="el-GR"/>
        </w:rPr>
        <w:t>0</w:t>
      </w:r>
      <w:r w:rsidR="00CC19CA" w:rsidRPr="00CC19CA">
        <w:rPr>
          <w:sz w:val="28"/>
          <w:szCs w:val="40"/>
          <w:lang w:val="el-GR"/>
        </w:rPr>
        <w:t>.</w:t>
      </w:r>
    </w:p>
    <w:p w:rsidR="00123FCF" w:rsidRDefault="00073DD8" w:rsidP="00123FCF">
      <w:pPr>
        <w:pStyle w:val="ListParagraph"/>
        <w:jc w:val="both"/>
        <w:rPr>
          <w:sz w:val="28"/>
          <w:szCs w:val="40"/>
          <w:lang w:val="el-GR"/>
        </w:rPr>
      </w:pPr>
      <w:r>
        <w:rPr>
          <w:sz w:val="28"/>
          <w:szCs w:val="40"/>
          <w:u w:val="single"/>
        </w:rPr>
        <w:lastRenderedPageBreak/>
        <w:t>ListNode</w:t>
      </w:r>
      <w:r w:rsidRPr="00123FCF">
        <w:rPr>
          <w:sz w:val="28"/>
          <w:szCs w:val="40"/>
          <w:u w:val="single"/>
          <w:lang w:val="el-GR"/>
        </w:rPr>
        <w:t>:</w:t>
      </w:r>
      <w:r w:rsidRPr="00123FCF">
        <w:rPr>
          <w:sz w:val="28"/>
          <w:szCs w:val="40"/>
          <w:lang w:val="el-GR"/>
        </w:rPr>
        <w:t xml:space="preserve"> </w:t>
      </w:r>
      <w:r w:rsidR="00123FCF">
        <w:rPr>
          <w:sz w:val="28"/>
          <w:szCs w:val="40"/>
          <w:lang w:val="el-GR"/>
        </w:rPr>
        <w:t>Κόμβος μιας απλά συνδεδεμένης λίστας, που περιέχει έναν πίνακα</w:t>
      </w:r>
      <w:r w:rsidR="002E6316">
        <w:rPr>
          <w:sz w:val="28"/>
          <w:szCs w:val="40"/>
          <w:lang w:val="el-GR"/>
        </w:rPr>
        <w:t xml:space="preserve"> </w:t>
      </w:r>
      <w:r w:rsidR="00123FCF">
        <w:rPr>
          <w:sz w:val="28"/>
          <w:szCs w:val="40"/>
          <w:lang w:val="el-GR"/>
        </w:rPr>
        <w:t xml:space="preserve"> δύο ακεραίων </w:t>
      </w:r>
      <w:r w:rsidR="00BB4C4F">
        <w:rPr>
          <w:sz w:val="28"/>
          <w:szCs w:val="40"/>
          <w:lang w:val="el-GR"/>
        </w:rPr>
        <w:t>{</w:t>
      </w:r>
      <w:r w:rsidR="00123FCF">
        <w:rPr>
          <w:i/>
          <w:sz w:val="28"/>
          <w:szCs w:val="40"/>
        </w:rPr>
        <w:t>id</w:t>
      </w:r>
      <w:r w:rsidR="00123FCF" w:rsidRPr="00123FCF">
        <w:rPr>
          <w:i/>
          <w:sz w:val="28"/>
          <w:szCs w:val="40"/>
          <w:lang w:val="el-GR"/>
        </w:rPr>
        <w:t>_</w:t>
      </w:r>
      <w:r w:rsidR="00123FCF">
        <w:rPr>
          <w:i/>
          <w:sz w:val="28"/>
          <w:szCs w:val="40"/>
        </w:rPr>
        <w:t>times</w:t>
      </w:r>
      <w:r w:rsidR="00BB4C4F">
        <w:rPr>
          <w:i/>
          <w:sz w:val="28"/>
          <w:szCs w:val="40"/>
          <w:lang w:val="el-GR"/>
        </w:rPr>
        <w:t>[2]</w:t>
      </w:r>
      <w:r w:rsidR="00F80F42" w:rsidRPr="00F80F42">
        <w:rPr>
          <w:sz w:val="28"/>
          <w:szCs w:val="40"/>
          <w:lang w:val="el-GR"/>
        </w:rPr>
        <w:t>}</w:t>
      </w:r>
      <w:r w:rsidR="00123FCF">
        <w:rPr>
          <w:sz w:val="28"/>
          <w:szCs w:val="40"/>
          <w:lang w:val="el-GR"/>
        </w:rPr>
        <w:t xml:space="preserve">, το πρώτο στοιχείο του οποίου είναι κάποιο </w:t>
      </w:r>
      <w:r w:rsidR="00123FCF">
        <w:rPr>
          <w:sz w:val="28"/>
          <w:szCs w:val="40"/>
        </w:rPr>
        <w:t>doc</w:t>
      </w:r>
      <w:r w:rsidR="00123FCF" w:rsidRPr="00123FCF">
        <w:rPr>
          <w:sz w:val="28"/>
          <w:szCs w:val="40"/>
          <w:lang w:val="el-GR"/>
        </w:rPr>
        <w:t xml:space="preserve"> </w:t>
      </w:r>
      <w:r w:rsidR="00123FCF">
        <w:rPr>
          <w:sz w:val="28"/>
          <w:szCs w:val="40"/>
        </w:rPr>
        <w:t>id</w:t>
      </w:r>
      <w:r w:rsidR="00123FCF" w:rsidRPr="00123FCF">
        <w:rPr>
          <w:sz w:val="28"/>
          <w:szCs w:val="40"/>
          <w:lang w:val="el-GR"/>
        </w:rPr>
        <w:t xml:space="preserve"> </w:t>
      </w:r>
      <w:r w:rsidR="00123FCF">
        <w:rPr>
          <w:sz w:val="28"/>
          <w:szCs w:val="40"/>
          <w:lang w:val="el-GR"/>
        </w:rPr>
        <w:t xml:space="preserve">και το δεύτερο το πλήθος των εμφανίσεων της συγκεκριμένης λέξης σε αυτό το </w:t>
      </w:r>
      <w:r w:rsidR="00123FCF">
        <w:rPr>
          <w:sz w:val="28"/>
          <w:szCs w:val="40"/>
        </w:rPr>
        <w:t>doc</w:t>
      </w:r>
      <w:r w:rsidR="00123FCF" w:rsidRPr="00123FCF">
        <w:rPr>
          <w:sz w:val="28"/>
          <w:szCs w:val="40"/>
          <w:lang w:val="el-GR"/>
        </w:rPr>
        <w:t>.</w:t>
      </w:r>
    </w:p>
    <w:p w:rsidR="00123FCF" w:rsidRPr="00123FCF" w:rsidRDefault="00123FCF" w:rsidP="00123FCF">
      <w:pPr>
        <w:pStyle w:val="ListParagraph"/>
        <w:jc w:val="both"/>
        <w:rPr>
          <w:sz w:val="28"/>
          <w:szCs w:val="40"/>
          <w:lang w:val="el-GR"/>
        </w:rPr>
      </w:pPr>
    </w:p>
    <w:p w:rsidR="00600A78" w:rsidRPr="00600A78" w:rsidRDefault="00123FCF" w:rsidP="00600A78">
      <w:pPr>
        <w:pStyle w:val="ListParagraph"/>
        <w:numPr>
          <w:ilvl w:val="0"/>
          <w:numId w:val="26"/>
        </w:numPr>
        <w:jc w:val="both"/>
        <w:rPr>
          <w:sz w:val="28"/>
          <w:szCs w:val="40"/>
          <w:u w:val="single"/>
          <w:lang w:val="el-GR"/>
        </w:rPr>
      </w:pPr>
      <w:r>
        <w:rPr>
          <w:sz w:val="28"/>
          <w:szCs w:val="40"/>
          <w:u w:val="single"/>
        </w:rPr>
        <w:t>Pairing</w:t>
      </w:r>
      <w:r w:rsidRPr="00123FCF">
        <w:rPr>
          <w:sz w:val="28"/>
          <w:szCs w:val="40"/>
          <w:u w:val="single"/>
          <w:lang w:val="el-GR"/>
        </w:rPr>
        <w:t xml:space="preserve"> </w:t>
      </w:r>
      <w:r>
        <w:rPr>
          <w:sz w:val="28"/>
          <w:szCs w:val="40"/>
          <w:u w:val="single"/>
        </w:rPr>
        <w:t>Heap</w:t>
      </w:r>
      <w:r w:rsidRPr="00123FCF">
        <w:rPr>
          <w:sz w:val="28"/>
          <w:szCs w:val="40"/>
          <w:u w:val="single"/>
          <w:lang w:val="el-GR"/>
        </w:rPr>
        <w:t>:</w:t>
      </w:r>
      <w:r w:rsidRPr="00123FCF">
        <w:rPr>
          <w:sz w:val="28"/>
          <w:szCs w:val="40"/>
          <w:lang w:val="el-GR"/>
        </w:rPr>
        <w:t xml:space="preserve"> </w:t>
      </w:r>
      <w:r>
        <w:rPr>
          <w:sz w:val="28"/>
          <w:szCs w:val="40"/>
          <w:lang w:val="el-GR"/>
        </w:rPr>
        <w:t xml:space="preserve">Για την αποτελεσματική αποθήκευση των αποτελεσμάτων ενός </w:t>
      </w:r>
      <w:r>
        <w:rPr>
          <w:sz w:val="28"/>
          <w:szCs w:val="40"/>
        </w:rPr>
        <w:t>search</w:t>
      </w:r>
      <w:r w:rsidRPr="00123FCF">
        <w:rPr>
          <w:sz w:val="28"/>
          <w:szCs w:val="40"/>
          <w:lang w:val="el-GR"/>
        </w:rPr>
        <w:t xml:space="preserve"> </w:t>
      </w:r>
      <w:r>
        <w:rPr>
          <w:sz w:val="28"/>
          <w:szCs w:val="40"/>
        </w:rPr>
        <w:t>query</w:t>
      </w:r>
      <w:r>
        <w:rPr>
          <w:sz w:val="28"/>
          <w:szCs w:val="40"/>
          <w:lang w:val="el-GR"/>
        </w:rPr>
        <w:t xml:space="preserve"> και εύρεση των </w:t>
      </w:r>
      <w:r>
        <w:rPr>
          <w:sz w:val="28"/>
          <w:szCs w:val="40"/>
        </w:rPr>
        <w:t>top</w:t>
      </w:r>
      <w:r w:rsidRPr="00123FCF">
        <w:rPr>
          <w:sz w:val="28"/>
          <w:szCs w:val="40"/>
          <w:lang w:val="el-GR"/>
        </w:rPr>
        <w:t>-</w:t>
      </w:r>
      <w:r>
        <w:rPr>
          <w:sz w:val="28"/>
          <w:szCs w:val="40"/>
        </w:rPr>
        <w:t>K</w:t>
      </w:r>
      <w:r w:rsidRPr="00123FCF">
        <w:rPr>
          <w:sz w:val="28"/>
          <w:szCs w:val="40"/>
          <w:lang w:val="el-GR"/>
        </w:rPr>
        <w:t xml:space="preserve"> </w:t>
      </w:r>
      <w:r>
        <w:rPr>
          <w:sz w:val="28"/>
          <w:szCs w:val="40"/>
          <w:lang w:val="el-GR"/>
        </w:rPr>
        <w:t xml:space="preserve">εξ αυτών επέλεξα την υλοποίηση ενός </w:t>
      </w:r>
      <w:r>
        <w:rPr>
          <w:sz w:val="28"/>
          <w:szCs w:val="40"/>
        </w:rPr>
        <w:t>pairing</w:t>
      </w:r>
      <w:r w:rsidRPr="00123FCF">
        <w:rPr>
          <w:sz w:val="28"/>
          <w:szCs w:val="40"/>
          <w:lang w:val="el-GR"/>
        </w:rPr>
        <w:t xml:space="preserve"> </w:t>
      </w:r>
      <w:r>
        <w:rPr>
          <w:sz w:val="28"/>
          <w:szCs w:val="40"/>
        </w:rPr>
        <w:t>heap</w:t>
      </w:r>
      <w:r w:rsidRPr="00123FCF">
        <w:rPr>
          <w:sz w:val="28"/>
          <w:szCs w:val="40"/>
          <w:lang w:val="el-GR"/>
        </w:rPr>
        <w:t xml:space="preserve">. </w:t>
      </w:r>
      <w:r w:rsidR="006B16F6">
        <w:rPr>
          <w:sz w:val="28"/>
          <w:szCs w:val="40"/>
          <w:lang w:val="el-GR"/>
        </w:rPr>
        <w:t xml:space="preserve">Ο λόγος που προτίμησα τη συγκεκριμένη δομή (έναντι, π.χ., </w:t>
      </w:r>
      <w:r w:rsidR="00A32ACB">
        <w:rPr>
          <w:sz w:val="28"/>
          <w:szCs w:val="40"/>
          <w:lang w:val="el-GR"/>
        </w:rPr>
        <w:t xml:space="preserve">κάποιου </w:t>
      </w:r>
      <w:r w:rsidR="006B16F6">
        <w:rPr>
          <w:sz w:val="28"/>
          <w:szCs w:val="40"/>
          <w:lang w:val="el-GR"/>
        </w:rPr>
        <w:t xml:space="preserve"> </w:t>
      </w:r>
      <w:r w:rsidR="006B16F6">
        <w:rPr>
          <w:sz w:val="28"/>
          <w:szCs w:val="40"/>
        </w:rPr>
        <w:t>binary</w:t>
      </w:r>
      <w:r w:rsidR="006B16F6" w:rsidRPr="006B16F6">
        <w:rPr>
          <w:sz w:val="28"/>
          <w:szCs w:val="40"/>
          <w:lang w:val="el-GR"/>
        </w:rPr>
        <w:t xml:space="preserve"> </w:t>
      </w:r>
      <w:r w:rsidR="006B16F6">
        <w:rPr>
          <w:sz w:val="28"/>
          <w:szCs w:val="40"/>
        </w:rPr>
        <w:t>heap</w:t>
      </w:r>
      <w:r w:rsidR="006B16F6" w:rsidRPr="006B16F6">
        <w:rPr>
          <w:sz w:val="28"/>
          <w:szCs w:val="40"/>
          <w:lang w:val="el-GR"/>
        </w:rPr>
        <w:t xml:space="preserve">) </w:t>
      </w:r>
      <w:r w:rsidR="006B16F6">
        <w:rPr>
          <w:sz w:val="28"/>
          <w:szCs w:val="40"/>
          <w:lang w:val="el-GR"/>
        </w:rPr>
        <w:t xml:space="preserve">ήταν η </w:t>
      </w:r>
      <w:hyperlink r:id="rId8" w:history="1">
        <w:r w:rsidR="006B16F6" w:rsidRPr="006B16F6">
          <w:rPr>
            <w:rStyle w:val="Hyperlink"/>
            <w:sz w:val="28"/>
            <w:szCs w:val="40"/>
            <w:lang w:val="el-GR"/>
          </w:rPr>
          <w:t>πολυπ</w:t>
        </w:r>
        <w:r w:rsidR="006B16F6" w:rsidRPr="006B16F6">
          <w:rPr>
            <w:rStyle w:val="Hyperlink"/>
            <w:sz w:val="28"/>
            <w:szCs w:val="40"/>
            <w:lang w:val="el-GR"/>
          </w:rPr>
          <w:t>λ</w:t>
        </w:r>
        <w:r w:rsidR="006B16F6" w:rsidRPr="006B16F6">
          <w:rPr>
            <w:rStyle w:val="Hyperlink"/>
            <w:sz w:val="28"/>
            <w:szCs w:val="40"/>
            <w:lang w:val="el-GR"/>
          </w:rPr>
          <w:t>ο</w:t>
        </w:r>
        <w:r w:rsidR="006B16F6" w:rsidRPr="006B16F6">
          <w:rPr>
            <w:rStyle w:val="Hyperlink"/>
            <w:sz w:val="28"/>
            <w:szCs w:val="40"/>
            <w:lang w:val="el-GR"/>
          </w:rPr>
          <w:t>κότητά</w:t>
        </w:r>
      </w:hyperlink>
      <w:r w:rsidR="006B16F6">
        <w:rPr>
          <w:sz w:val="28"/>
          <w:szCs w:val="40"/>
          <w:lang w:val="el-GR"/>
        </w:rPr>
        <w:t xml:space="preserve"> του. Πιο συγκεκριμένα, έχει χρόνο εισαγωγής </w:t>
      </w:r>
      <w:r w:rsidR="006B16F6" w:rsidRPr="006B16F6">
        <w:rPr>
          <w:b/>
          <w:sz w:val="28"/>
          <w:szCs w:val="40"/>
          <w:lang w:val="el-GR"/>
        </w:rPr>
        <w:t>Ο(1)</w:t>
      </w:r>
      <w:r w:rsidR="006B16F6">
        <w:rPr>
          <w:sz w:val="28"/>
          <w:szCs w:val="40"/>
          <w:lang w:val="el-GR"/>
        </w:rPr>
        <w:t xml:space="preserve">, όπου οι εισαγωγές δύνανται να έχουν πλήθος </w:t>
      </w:r>
      <w:r w:rsidR="006B16F6">
        <w:rPr>
          <w:i/>
          <w:sz w:val="28"/>
          <w:szCs w:val="40"/>
        </w:rPr>
        <w:t>doc</w:t>
      </w:r>
      <w:r w:rsidR="006B16F6" w:rsidRPr="006B16F6">
        <w:rPr>
          <w:i/>
          <w:sz w:val="28"/>
          <w:szCs w:val="40"/>
          <w:lang w:val="el-GR"/>
        </w:rPr>
        <w:t>_</w:t>
      </w:r>
      <w:r w:rsidR="006B16F6">
        <w:rPr>
          <w:i/>
          <w:sz w:val="28"/>
          <w:szCs w:val="40"/>
        </w:rPr>
        <w:t>count</w:t>
      </w:r>
      <w:r w:rsidR="006B16F6" w:rsidRPr="006B16F6">
        <w:rPr>
          <w:i/>
          <w:sz w:val="28"/>
          <w:szCs w:val="40"/>
          <w:lang w:val="el-GR"/>
        </w:rPr>
        <w:t xml:space="preserve"> </w:t>
      </w:r>
      <w:r w:rsidR="006B16F6">
        <w:rPr>
          <w:i/>
          <w:sz w:val="28"/>
          <w:szCs w:val="40"/>
          <w:lang w:val="el-GR"/>
        </w:rPr>
        <w:t xml:space="preserve"> </w:t>
      </w:r>
      <w:r w:rsidR="006B16F6">
        <w:rPr>
          <w:sz w:val="28"/>
          <w:szCs w:val="40"/>
          <w:lang w:val="el-GR"/>
        </w:rPr>
        <w:t xml:space="preserve">ενώ οι </w:t>
      </w:r>
      <w:r w:rsidR="00600A78">
        <w:rPr>
          <w:sz w:val="28"/>
          <w:szCs w:val="40"/>
          <w:lang w:val="el-GR"/>
        </w:rPr>
        <w:t>εξαγωγές</w:t>
      </w:r>
      <w:r w:rsidR="006B16F6">
        <w:rPr>
          <w:sz w:val="28"/>
          <w:szCs w:val="40"/>
          <w:lang w:val="el-GR"/>
        </w:rPr>
        <w:t xml:space="preserve"> με </w:t>
      </w:r>
      <w:r w:rsidR="006B16F6">
        <w:rPr>
          <w:b/>
          <w:sz w:val="28"/>
          <w:szCs w:val="40"/>
        </w:rPr>
        <w:t>O</w:t>
      </w:r>
      <w:r w:rsidR="006B16F6" w:rsidRPr="006B16F6">
        <w:rPr>
          <w:b/>
          <w:sz w:val="28"/>
          <w:szCs w:val="40"/>
          <w:lang w:val="el-GR"/>
        </w:rPr>
        <w:t>(</w:t>
      </w:r>
      <w:r w:rsidR="006B16F6">
        <w:rPr>
          <w:b/>
          <w:sz w:val="28"/>
          <w:szCs w:val="40"/>
        </w:rPr>
        <w:t>logn</w:t>
      </w:r>
      <w:r w:rsidR="006B16F6" w:rsidRPr="006B16F6">
        <w:rPr>
          <w:b/>
          <w:sz w:val="28"/>
          <w:szCs w:val="40"/>
          <w:lang w:val="el-GR"/>
        </w:rPr>
        <w:t>)</w:t>
      </w:r>
      <w:r w:rsidR="006B16F6" w:rsidRPr="006B16F6">
        <w:rPr>
          <w:sz w:val="28"/>
          <w:szCs w:val="40"/>
          <w:lang w:val="el-GR"/>
        </w:rPr>
        <w:t xml:space="preserve"> </w:t>
      </w:r>
      <w:r w:rsidR="006B16F6">
        <w:rPr>
          <w:sz w:val="28"/>
          <w:szCs w:val="40"/>
          <w:lang w:val="el-GR"/>
        </w:rPr>
        <w:t>αναμένονται να είναι λιγότερες – για την ακρίβεια</w:t>
      </w:r>
      <w:r w:rsidR="00600A78" w:rsidRPr="00600A78">
        <w:rPr>
          <w:sz w:val="28"/>
          <w:szCs w:val="40"/>
          <w:lang w:val="el-GR"/>
        </w:rPr>
        <w:t xml:space="preserve"> </w:t>
      </w:r>
      <w:r w:rsidR="006B16F6">
        <w:rPr>
          <w:sz w:val="28"/>
          <w:szCs w:val="40"/>
          <w:lang w:val="el-GR"/>
        </w:rPr>
        <w:t xml:space="preserve"> </w:t>
      </w:r>
      <m:oMath>
        <m:r>
          <w:rPr>
            <w:rFonts w:ascii="Cambria Math" w:hAnsi="Cambria Math"/>
            <w:sz w:val="28"/>
            <w:szCs w:val="40"/>
            <w:lang w:val="el-GR"/>
          </w:rPr>
          <m:t>min</m:t>
        </m:r>
        <m:r>
          <w:rPr>
            <w:rFonts w:ascii="Cambria Math" w:hAnsi="Cambria Math"/>
            <w:sz w:val="28"/>
            <w:szCs w:val="40"/>
            <w:lang w:val="el-GR"/>
          </w:rPr>
          <m:t>(K, doc_count)</m:t>
        </m:r>
      </m:oMath>
      <w:r w:rsidR="00600A78" w:rsidRPr="00600A78">
        <w:rPr>
          <w:rFonts w:eastAsiaTheme="minorEastAsia"/>
          <w:sz w:val="28"/>
          <w:szCs w:val="40"/>
          <w:lang w:val="el-GR"/>
        </w:rPr>
        <w:t xml:space="preserve">, </w:t>
      </w:r>
      <w:r w:rsidR="00600A78">
        <w:rPr>
          <w:rFonts w:eastAsiaTheme="minorEastAsia"/>
          <w:sz w:val="28"/>
          <w:szCs w:val="40"/>
          <w:lang w:val="el-GR"/>
        </w:rPr>
        <w:t xml:space="preserve">όπου συχνά θα ισχύει </w:t>
      </w:r>
      <w:r w:rsidR="00600A78">
        <w:rPr>
          <w:rFonts w:eastAsiaTheme="minorEastAsia"/>
          <w:i/>
          <w:sz w:val="28"/>
          <w:szCs w:val="40"/>
          <w:lang w:val="el-GR"/>
        </w:rPr>
        <w:t xml:space="preserve">Κ &lt;&lt; </w:t>
      </w:r>
      <w:r w:rsidR="00600A78">
        <w:rPr>
          <w:rFonts w:eastAsiaTheme="minorEastAsia"/>
          <w:i/>
          <w:sz w:val="28"/>
          <w:szCs w:val="40"/>
        </w:rPr>
        <w:t>doc</w:t>
      </w:r>
      <w:r w:rsidR="00600A78" w:rsidRPr="00600A78">
        <w:rPr>
          <w:rFonts w:eastAsiaTheme="minorEastAsia"/>
          <w:i/>
          <w:sz w:val="28"/>
          <w:szCs w:val="40"/>
          <w:lang w:val="el-GR"/>
        </w:rPr>
        <w:t>_</w:t>
      </w:r>
      <w:r w:rsidR="00600A78">
        <w:rPr>
          <w:rFonts w:eastAsiaTheme="minorEastAsia"/>
          <w:i/>
          <w:sz w:val="28"/>
          <w:szCs w:val="40"/>
        </w:rPr>
        <w:t>count</w:t>
      </w:r>
      <w:r w:rsidR="00600A78">
        <w:rPr>
          <w:rFonts w:eastAsiaTheme="minorEastAsia"/>
          <w:i/>
          <w:sz w:val="28"/>
          <w:szCs w:val="40"/>
          <w:lang w:val="el-GR"/>
        </w:rPr>
        <w:t>.</w:t>
      </w:r>
    </w:p>
    <w:p w:rsidR="00600A78" w:rsidRPr="00600A78" w:rsidRDefault="00600A78" w:rsidP="00600A78">
      <w:pPr>
        <w:jc w:val="both"/>
        <w:rPr>
          <w:sz w:val="28"/>
          <w:szCs w:val="40"/>
          <w:lang w:val="el-GR"/>
        </w:rPr>
      </w:pPr>
    </w:p>
    <w:p w:rsidR="00600A78" w:rsidRDefault="00600A78" w:rsidP="00600A78">
      <w:pPr>
        <w:jc w:val="both"/>
        <w:rPr>
          <w:b/>
          <w:sz w:val="32"/>
          <w:szCs w:val="40"/>
          <w:lang w:val="el-GR"/>
        </w:rPr>
      </w:pPr>
      <w:r>
        <w:rPr>
          <w:b/>
          <w:sz w:val="32"/>
          <w:szCs w:val="40"/>
          <w:lang w:val="el-GR"/>
        </w:rPr>
        <w:t>Παραδοχές</w:t>
      </w:r>
      <w:r w:rsidRPr="00A00DCF">
        <w:rPr>
          <w:b/>
          <w:sz w:val="32"/>
          <w:szCs w:val="40"/>
          <w:lang w:val="el-GR"/>
        </w:rPr>
        <w:t>:</w:t>
      </w:r>
    </w:p>
    <w:p w:rsidR="00600A78" w:rsidRPr="001D03C6" w:rsidRDefault="00600A78" w:rsidP="00600A78">
      <w:pPr>
        <w:pStyle w:val="ListParagraph"/>
        <w:numPr>
          <w:ilvl w:val="0"/>
          <w:numId w:val="27"/>
        </w:numPr>
        <w:jc w:val="both"/>
        <w:rPr>
          <w:b/>
          <w:sz w:val="28"/>
          <w:szCs w:val="40"/>
          <w:lang w:val="el-GR"/>
        </w:rPr>
      </w:pPr>
      <w:r w:rsidRPr="001D03C6">
        <w:rPr>
          <w:sz w:val="28"/>
          <w:szCs w:val="40"/>
          <w:lang w:val="el-GR"/>
        </w:rPr>
        <w:t>Κατά την εκτύπωση</w:t>
      </w:r>
      <w:r w:rsidRPr="001D03C6">
        <w:rPr>
          <w:sz w:val="32"/>
          <w:szCs w:val="40"/>
          <w:lang w:val="el-GR"/>
        </w:rPr>
        <w:t xml:space="preserve"> </w:t>
      </w:r>
      <w:r w:rsidRPr="001D03C6">
        <w:rPr>
          <w:sz w:val="28"/>
          <w:szCs w:val="40"/>
          <w:lang w:val="el-GR"/>
        </w:rPr>
        <w:t xml:space="preserve">των αποτελεσμάτων, εάν μια λέξη δεν χωράει ολόκληρη σε μία γραμμή αντί να «σπάει» τυπώνεται εξ ολοκλήρου στην επόμενη γραμμή. Συνεπώς εάν (έχοντας αφήσει τα απαραίτητα κενά στην αρχή της γραμμής για ευθυγραμμισμένη εκτύπωση όπως ζητείται) μια λέξη δεν χωράει ολόκληρη σε κενή γραμμή του </w:t>
      </w:r>
      <w:r w:rsidRPr="001D03C6">
        <w:rPr>
          <w:sz w:val="28"/>
          <w:szCs w:val="40"/>
        </w:rPr>
        <w:t>terminal</w:t>
      </w:r>
      <w:r w:rsidRPr="001D03C6">
        <w:rPr>
          <w:sz w:val="28"/>
          <w:szCs w:val="40"/>
          <w:lang w:val="el-GR"/>
        </w:rPr>
        <w:t xml:space="preserve"> </w:t>
      </w:r>
      <w:r w:rsidR="00F80F42" w:rsidRPr="001D03C6">
        <w:rPr>
          <w:sz w:val="28"/>
          <w:szCs w:val="40"/>
          <w:lang w:val="el-GR"/>
        </w:rPr>
        <w:t>{</w:t>
      </w:r>
      <w:r w:rsidR="00F80F42" w:rsidRPr="001D03C6">
        <w:rPr>
          <w:i/>
          <w:sz w:val="28"/>
          <w:szCs w:val="40"/>
        </w:rPr>
        <w:t>curr</w:t>
      </w:r>
      <w:r w:rsidR="00F80F42" w:rsidRPr="001D03C6">
        <w:rPr>
          <w:i/>
          <w:sz w:val="28"/>
          <w:szCs w:val="40"/>
          <w:lang w:val="el-GR"/>
        </w:rPr>
        <w:t>_</w:t>
      </w:r>
      <w:r w:rsidR="00F80F42" w:rsidRPr="001D03C6">
        <w:rPr>
          <w:i/>
          <w:sz w:val="28"/>
          <w:szCs w:val="40"/>
        </w:rPr>
        <w:t>word</w:t>
      </w:r>
      <w:r w:rsidR="00F80F42" w:rsidRPr="001D03C6">
        <w:rPr>
          <w:i/>
          <w:sz w:val="28"/>
          <w:szCs w:val="40"/>
          <w:lang w:val="el-GR"/>
        </w:rPr>
        <w:t>_</w:t>
      </w:r>
      <w:r w:rsidR="00F80F42" w:rsidRPr="001D03C6">
        <w:rPr>
          <w:i/>
          <w:sz w:val="28"/>
          <w:szCs w:val="40"/>
        </w:rPr>
        <w:t>len</w:t>
      </w:r>
      <w:r w:rsidR="00F80F42" w:rsidRPr="001D03C6">
        <w:rPr>
          <w:i/>
          <w:sz w:val="28"/>
          <w:szCs w:val="40"/>
          <w:lang w:val="el-GR"/>
        </w:rPr>
        <w:t xml:space="preserve"> &gt; </w:t>
      </w:r>
      <w:r w:rsidR="00F80F42" w:rsidRPr="001D03C6">
        <w:rPr>
          <w:i/>
          <w:sz w:val="28"/>
          <w:szCs w:val="40"/>
        </w:rPr>
        <w:t>cols</w:t>
      </w:r>
      <w:r w:rsidR="00F80F42" w:rsidRPr="001D03C6">
        <w:rPr>
          <w:i/>
          <w:sz w:val="28"/>
          <w:szCs w:val="40"/>
          <w:lang w:val="el-GR"/>
        </w:rPr>
        <w:t>_</w:t>
      </w:r>
      <w:r w:rsidR="00F80F42" w:rsidRPr="001D03C6">
        <w:rPr>
          <w:i/>
          <w:sz w:val="28"/>
          <w:szCs w:val="40"/>
        </w:rPr>
        <w:t>to</w:t>
      </w:r>
      <w:r w:rsidR="00F80F42" w:rsidRPr="001D03C6">
        <w:rPr>
          <w:i/>
          <w:sz w:val="28"/>
          <w:szCs w:val="40"/>
          <w:lang w:val="el-GR"/>
        </w:rPr>
        <w:t>_</w:t>
      </w:r>
      <w:r w:rsidR="00F80F42" w:rsidRPr="001D03C6">
        <w:rPr>
          <w:i/>
          <w:sz w:val="28"/>
          <w:szCs w:val="40"/>
        </w:rPr>
        <w:t>write</w:t>
      </w:r>
      <w:r w:rsidR="00F80F42" w:rsidRPr="001D03C6">
        <w:rPr>
          <w:i/>
          <w:sz w:val="28"/>
          <w:szCs w:val="40"/>
          <w:lang w:val="el-GR"/>
        </w:rPr>
        <w:t xml:space="preserve"> – 1</w:t>
      </w:r>
      <w:r w:rsidR="00F80F42" w:rsidRPr="001D03C6">
        <w:rPr>
          <w:sz w:val="28"/>
          <w:szCs w:val="40"/>
          <w:lang w:val="el-GR"/>
        </w:rPr>
        <w:t xml:space="preserve">} </w:t>
      </w:r>
      <w:r w:rsidRPr="001D03C6">
        <w:rPr>
          <w:sz w:val="28"/>
          <w:szCs w:val="40"/>
          <w:lang w:val="el-GR"/>
        </w:rPr>
        <w:t xml:space="preserve">τότε δεν μπορεί να πραγματοποιηθεί εκτύπωση των αποτελεσμάτων του συγκεκριμένου </w:t>
      </w:r>
      <w:r w:rsidRPr="001D03C6">
        <w:rPr>
          <w:sz w:val="28"/>
          <w:szCs w:val="40"/>
        </w:rPr>
        <w:t>search</w:t>
      </w:r>
      <w:r w:rsidRPr="001D03C6">
        <w:rPr>
          <w:sz w:val="28"/>
          <w:szCs w:val="40"/>
          <w:lang w:val="el-GR"/>
        </w:rPr>
        <w:t xml:space="preserve"> </w:t>
      </w:r>
      <w:r w:rsidRPr="001D03C6">
        <w:rPr>
          <w:sz w:val="28"/>
          <w:szCs w:val="40"/>
        </w:rPr>
        <w:t>query</w:t>
      </w:r>
      <w:r w:rsidRPr="001D03C6">
        <w:rPr>
          <w:sz w:val="28"/>
          <w:szCs w:val="40"/>
          <w:lang w:val="el-GR"/>
        </w:rPr>
        <w:t>.</w:t>
      </w:r>
    </w:p>
    <w:p w:rsidR="00600A78" w:rsidRPr="001D03C6" w:rsidRDefault="00F80F42" w:rsidP="00600A78">
      <w:pPr>
        <w:pStyle w:val="ListParagraph"/>
        <w:numPr>
          <w:ilvl w:val="0"/>
          <w:numId w:val="27"/>
        </w:numPr>
        <w:jc w:val="both"/>
        <w:rPr>
          <w:b/>
          <w:sz w:val="28"/>
          <w:szCs w:val="40"/>
          <w:lang w:val="el-GR"/>
        </w:rPr>
      </w:pPr>
      <w:r w:rsidRPr="001D03C6">
        <w:rPr>
          <w:sz w:val="28"/>
          <w:szCs w:val="40"/>
          <w:lang w:val="el-GR"/>
        </w:rPr>
        <w:t xml:space="preserve">Σε περίπτωση που τα κείμενα περιέχουν </w:t>
      </w:r>
      <w:r w:rsidRPr="001D03C6">
        <w:rPr>
          <w:sz w:val="28"/>
          <w:szCs w:val="40"/>
        </w:rPr>
        <w:t>non</w:t>
      </w:r>
      <w:r w:rsidRPr="001D03C6">
        <w:rPr>
          <w:sz w:val="28"/>
          <w:szCs w:val="40"/>
          <w:lang w:val="el-GR"/>
        </w:rPr>
        <w:t>-</w:t>
      </w:r>
      <w:r w:rsidRPr="001D03C6">
        <w:rPr>
          <w:sz w:val="28"/>
          <w:szCs w:val="40"/>
        </w:rPr>
        <w:t>ASCII</w:t>
      </w:r>
      <w:r w:rsidRPr="001D03C6">
        <w:rPr>
          <w:sz w:val="28"/>
          <w:szCs w:val="40"/>
          <w:lang w:val="el-GR"/>
        </w:rPr>
        <w:t xml:space="preserve"> χαρακτήρες (π.χ. ‘£’) το πρόγραμμα εξακολουθεί να συμπεριφέρεται όπως είναι αναμενόμενο, με την εξαίρεση ότι η υπογράμμιση με ‘^’ των αποτελεσμάτων κατά την εκτύπωση κάποιου </w:t>
      </w:r>
      <w:r w:rsidRPr="001D03C6">
        <w:rPr>
          <w:sz w:val="28"/>
          <w:szCs w:val="40"/>
        </w:rPr>
        <w:t>search</w:t>
      </w:r>
      <w:r w:rsidRPr="001D03C6">
        <w:rPr>
          <w:sz w:val="28"/>
          <w:szCs w:val="40"/>
          <w:lang w:val="el-GR"/>
        </w:rPr>
        <w:t xml:space="preserve"> </w:t>
      </w:r>
      <w:r w:rsidRPr="001D03C6">
        <w:rPr>
          <w:sz w:val="28"/>
          <w:szCs w:val="40"/>
        </w:rPr>
        <w:t>query</w:t>
      </w:r>
      <w:r w:rsidRPr="001D03C6">
        <w:rPr>
          <w:sz w:val="28"/>
          <w:szCs w:val="40"/>
          <w:lang w:val="el-GR"/>
        </w:rPr>
        <w:t xml:space="preserve"> ενδέχεται να μην είναι ευθυγραμμισμένη με του προς αναζήτηση </w:t>
      </w:r>
      <w:r w:rsidR="00A32ACB">
        <w:rPr>
          <w:sz w:val="28"/>
          <w:szCs w:val="40"/>
          <w:lang w:val="el-GR"/>
        </w:rPr>
        <w:t xml:space="preserve">όρους </w:t>
      </w:r>
      <w:r w:rsidRPr="001D03C6">
        <w:rPr>
          <w:sz w:val="28"/>
          <w:szCs w:val="40"/>
          <w:lang w:val="el-GR"/>
        </w:rPr>
        <w:t xml:space="preserve">κοντά στους </w:t>
      </w:r>
      <w:r w:rsidRPr="001D03C6">
        <w:rPr>
          <w:sz w:val="28"/>
          <w:szCs w:val="40"/>
        </w:rPr>
        <w:t>non</w:t>
      </w:r>
      <w:r w:rsidRPr="001D03C6">
        <w:rPr>
          <w:sz w:val="28"/>
          <w:szCs w:val="40"/>
          <w:lang w:val="el-GR"/>
        </w:rPr>
        <w:t>-</w:t>
      </w:r>
      <w:r w:rsidRPr="001D03C6">
        <w:rPr>
          <w:sz w:val="28"/>
          <w:szCs w:val="40"/>
        </w:rPr>
        <w:t>ASCII</w:t>
      </w:r>
      <w:r w:rsidRPr="001D03C6">
        <w:rPr>
          <w:sz w:val="28"/>
          <w:szCs w:val="40"/>
          <w:lang w:val="el-GR"/>
        </w:rPr>
        <w:t xml:space="preserve"> χαρακτήρες</w:t>
      </w:r>
      <w:r w:rsidRPr="001D03C6">
        <w:rPr>
          <w:sz w:val="28"/>
          <w:szCs w:val="40"/>
          <w:lang w:val="el-GR"/>
        </w:rPr>
        <w:t>.</w:t>
      </w:r>
    </w:p>
    <w:p w:rsidR="001D03C6" w:rsidRPr="001D03C6" w:rsidRDefault="001D03C6" w:rsidP="001D03C6">
      <w:pPr>
        <w:jc w:val="both"/>
        <w:rPr>
          <w:b/>
          <w:sz w:val="28"/>
          <w:szCs w:val="40"/>
          <w:lang w:val="el-GR"/>
        </w:rPr>
      </w:pPr>
    </w:p>
    <w:p w:rsidR="00A9355E" w:rsidRPr="00A9355E" w:rsidRDefault="00A9355E" w:rsidP="00A9355E">
      <w:pPr>
        <w:jc w:val="both"/>
        <w:rPr>
          <w:b/>
          <w:sz w:val="32"/>
          <w:szCs w:val="40"/>
          <w:lang w:val="el-GR"/>
        </w:rPr>
      </w:pPr>
      <w:r>
        <w:rPr>
          <w:b/>
          <w:sz w:val="32"/>
          <w:szCs w:val="40"/>
          <w:lang w:val="el-GR"/>
        </w:rPr>
        <w:t>Πρόσθετες Λειτουργίες</w:t>
      </w:r>
      <w:r w:rsidRPr="00A9355E">
        <w:rPr>
          <w:b/>
          <w:sz w:val="32"/>
          <w:szCs w:val="40"/>
          <w:lang w:val="el-GR"/>
        </w:rPr>
        <w:t>:</w:t>
      </w:r>
    </w:p>
    <w:p w:rsidR="00A9355E" w:rsidRPr="001D03C6" w:rsidRDefault="001D03C6" w:rsidP="00A9355E">
      <w:pPr>
        <w:pStyle w:val="ListParagraph"/>
        <w:numPr>
          <w:ilvl w:val="0"/>
          <w:numId w:val="28"/>
        </w:numPr>
        <w:jc w:val="both"/>
        <w:rPr>
          <w:sz w:val="28"/>
          <w:szCs w:val="40"/>
          <w:u w:val="single"/>
          <w:lang w:val="el-GR"/>
        </w:rPr>
      </w:pPr>
      <w:r w:rsidRPr="001D03C6">
        <w:rPr>
          <w:sz w:val="28"/>
          <w:szCs w:val="40"/>
          <w:u w:val="single"/>
          <w:lang w:val="el-GR"/>
        </w:rPr>
        <w:t>Εντολή “</w:t>
      </w:r>
      <w:r w:rsidRPr="001D03C6">
        <w:rPr>
          <w:i/>
          <w:sz w:val="28"/>
          <w:szCs w:val="40"/>
          <w:u w:val="single"/>
          <w:lang w:val="el-GR"/>
        </w:rPr>
        <w:t>/</w:t>
      </w:r>
      <w:r w:rsidRPr="001D03C6">
        <w:rPr>
          <w:i/>
          <w:sz w:val="28"/>
          <w:szCs w:val="40"/>
          <w:u w:val="single"/>
        </w:rPr>
        <w:t>df</w:t>
      </w:r>
      <w:r w:rsidRPr="001D03C6">
        <w:rPr>
          <w:i/>
          <w:sz w:val="28"/>
          <w:szCs w:val="40"/>
          <w:u w:val="single"/>
          <w:lang w:val="el-GR"/>
        </w:rPr>
        <w:t xml:space="preserve"> </w:t>
      </w:r>
      <w:r w:rsidRPr="001D03C6">
        <w:rPr>
          <w:i/>
          <w:sz w:val="28"/>
          <w:szCs w:val="40"/>
          <w:u w:val="single"/>
        </w:rPr>
        <w:t>word</w:t>
      </w:r>
      <w:r w:rsidRPr="001D03C6">
        <w:rPr>
          <w:i/>
          <w:sz w:val="28"/>
          <w:szCs w:val="40"/>
          <w:u w:val="single"/>
          <w:lang w:val="el-GR"/>
        </w:rPr>
        <w:t xml:space="preserve">1 </w:t>
      </w:r>
      <w:r w:rsidRPr="001D03C6">
        <w:rPr>
          <w:i/>
          <w:sz w:val="28"/>
          <w:szCs w:val="40"/>
          <w:u w:val="single"/>
        </w:rPr>
        <w:t>word</w:t>
      </w:r>
      <w:r w:rsidRPr="001D03C6">
        <w:rPr>
          <w:i/>
          <w:sz w:val="28"/>
          <w:szCs w:val="40"/>
          <w:u w:val="single"/>
          <w:lang w:val="el-GR"/>
        </w:rPr>
        <w:t>2 ...”</w:t>
      </w:r>
      <w:r w:rsidRPr="001D03C6">
        <w:rPr>
          <w:sz w:val="28"/>
          <w:szCs w:val="40"/>
          <w:u w:val="single"/>
          <w:lang w:val="el-GR"/>
        </w:rPr>
        <w:t>:</w:t>
      </w:r>
      <w:r w:rsidRPr="001D03C6">
        <w:rPr>
          <w:sz w:val="28"/>
          <w:szCs w:val="40"/>
          <w:lang w:val="el-GR"/>
        </w:rPr>
        <w:t xml:space="preserve"> </w:t>
      </w:r>
      <w:r>
        <w:rPr>
          <w:sz w:val="28"/>
          <w:szCs w:val="40"/>
          <w:lang w:val="el-GR"/>
        </w:rPr>
        <w:t xml:space="preserve">Επέκταση της </w:t>
      </w:r>
      <w:r w:rsidRPr="001D03C6">
        <w:rPr>
          <w:sz w:val="28"/>
          <w:szCs w:val="40"/>
          <w:lang w:val="el-GR"/>
        </w:rPr>
        <w:t>“/</w:t>
      </w:r>
      <w:r>
        <w:rPr>
          <w:sz w:val="28"/>
          <w:szCs w:val="40"/>
        </w:rPr>
        <w:t>df</w:t>
      </w:r>
      <w:r w:rsidRPr="001D03C6">
        <w:rPr>
          <w:sz w:val="28"/>
          <w:szCs w:val="40"/>
          <w:lang w:val="el-GR"/>
        </w:rPr>
        <w:t xml:space="preserve">” </w:t>
      </w:r>
      <w:r>
        <w:rPr>
          <w:sz w:val="28"/>
          <w:szCs w:val="40"/>
          <w:lang w:val="el-GR"/>
        </w:rPr>
        <w:t xml:space="preserve">για ταυτόχρονη προβολή του </w:t>
      </w:r>
      <w:r>
        <w:rPr>
          <w:sz w:val="28"/>
          <w:szCs w:val="40"/>
        </w:rPr>
        <w:t>document</w:t>
      </w:r>
      <w:r w:rsidRPr="001D03C6">
        <w:rPr>
          <w:sz w:val="28"/>
          <w:szCs w:val="40"/>
          <w:lang w:val="el-GR"/>
        </w:rPr>
        <w:t xml:space="preserve"> </w:t>
      </w:r>
      <w:r>
        <w:rPr>
          <w:sz w:val="28"/>
          <w:szCs w:val="40"/>
        </w:rPr>
        <w:t>frequency</w:t>
      </w:r>
      <w:r w:rsidRPr="001D03C6">
        <w:rPr>
          <w:sz w:val="28"/>
          <w:szCs w:val="40"/>
          <w:lang w:val="el-GR"/>
        </w:rPr>
        <w:t xml:space="preserve"> </w:t>
      </w:r>
      <w:r>
        <w:rPr>
          <w:sz w:val="28"/>
          <w:szCs w:val="40"/>
          <w:lang w:val="el-GR"/>
        </w:rPr>
        <w:t>περισσότερων από μια</w:t>
      </w:r>
      <w:r w:rsidR="00A32ACB">
        <w:rPr>
          <w:sz w:val="28"/>
          <w:szCs w:val="40"/>
          <w:lang w:val="el-GR"/>
        </w:rPr>
        <w:t>ς</w:t>
      </w:r>
      <w:r>
        <w:rPr>
          <w:sz w:val="28"/>
          <w:szCs w:val="40"/>
          <w:lang w:val="el-GR"/>
        </w:rPr>
        <w:t xml:space="preserve"> συγκεκριμένων λέξεων.</w:t>
      </w:r>
    </w:p>
    <w:p w:rsidR="001D03C6" w:rsidRPr="001D03C6" w:rsidRDefault="001D03C6" w:rsidP="001D03C6">
      <w:pPr>
        <w:pStyle w:val="ListParagraph"/>
        <w:numPr>
          <w:ilvl w:val="0"/>
          <w:numId w:val="28"/>
        </w:numPr>
        <w:jc w:val="both"/>
        <w:rPr>
          <w:sz w:val="28"/>
          <w:szCs w:val="40"/>
          <w:u w:val="single"/>
          <w:lang w:val="el-GR"/>
        </w:rPr>
      </w:pPr>
      <w:r w:rsidRPr="001D03C6">
        <w:rPr>
          <w:sz w:val="28"/>
          <w:szCs w:val="40"/>
          <w:u w:val="single"/>
          <w:lang w:val="el-GR"/>
        </w:rPr>
        <w:t>Εντολή “</w:t>
      </w:r>
      <w:r w:rsidRPr="001D03C6">
        <w:rPr>
          <w:i/>
          <w:sz w:val="28"/>
          <w:szCs w:val="40"/>
          <w:u w:val="single"/>
          <w:lang w:val="el-GR"/>
        </w:rPr>
        <w:t>/</w:t>
      </w:r>
      <w:r>
        <w:rPr>
          <w:i/>
          <w:sz w:val="28"/>
          <w:szCs w:val="40"/>
          <w:u w:val="single"/>
        </w:rPr>
        <w:t>k</w:t>
      </w:r>
      <w:r w:rsidRPr="001D03C6">
        <w:rPr>
          <w:i/>
          <w:sz w:val="28"/>
          <w:szCs w:val="40"/>
          <w:u w:val="single"/>
          <w:lang w:val="el-GR"/>
        </w:rPr>
        <w:t xml:space="preserve"> </w:t>
      </w:r>
      <w:r>
        <w:rPr>
          <w:i/>
          <w:sz w:val="28"/>
          <w:szCs w:val="40"/>
          <w:u w:val="single"/>
        </w:rPr>
        <w:t>K</w:t>
      </w:r>
      <w:r w:rsidRPr="001D03C6">
        <w:rPr>
          <w:i/>
          <w:sz w:val="28"/>
          <w:szCs w:val="40"/>
          <w:u w:val="single"/>
          <w:lang w:val="el-GR"/>
        </w:rPr>
        <w:t>”</w:t>
      </w:r>
      <w:r w:rsidRPr="001D03C6">
        <w:rPr>
          <w:sz w:val="28"/>
          <w:szCs w:val="40"/>
          <w:u w:val="single"/>
          <w:lang w:val="el-GR"/>
        </w:rPr>
        <w:t>:</w:t>
      </w:r>
      <w:r w:rsidRPr="001D03C6">
        <w:rPr>
          <w:sz w:val="28"/>
          <w:szCs w:val="40"/>
          <w:lang w:val="el-GR"/>
        </w:rPr>
        <w:t xml:space="preserve"> </w:t>
      </w:r>
      <w:r>
        <w:rPr>
          <w:sz w:val="28"/>
          <w:szCs w:val="40"/>
          <w:lang w:val="el-GR"/>
        </w:rPr>
        <w:t xml:space="preserve">Για αλλαγή του </w:t>
      </w:r>
      <w:r>
        <w:rPr>
          <w:i/>
          <w:sz w:val="28"/>
          <w:szCs w:val="40"/>
          <w:lang w:val="el-GR"/>
        </w:rPr>
        <w:t xml:space="preserve">Κ </w:t>
      </w:r>
      <w:r>
        <w:rPr>
          <w:sz w:val="28"/>
          <w:szCs w:val="40"/>
          <w:lang w:val="el-GR"/>
        </w:rPr>
        <w:t xml:space="preserve">κατά την εκτέλεση του </w:t>
      </w:r>
      <w:r w:rsidR="00A32ACB">
        <w:rPr>
          <w:sz w:val="28"/>
          <w:szCs w:val="40"/>
          <w:lang w:val="el-GR"/>
        </w:rPr>
        <w:t>προγράμματος</w:t>
      </w:r>
      <w:r>
        <w:rPr>
          <w:sz w:val="28"/>
          <w:szCs w:val="40"/>
          <w:lang w:val="el-GR"/>
        </w:rPr>
        <w:t>.</w:t>
      </w:r>
    </w:p>
    <w:p w:rsidR="001D03C6" w:rsidRPr="002E6316" w:rsidRDefault="001D03C6" w:rsidP="002E6316">
      <w:pPr>
        <w:pStyle w:val="ListParagraph"/>
        <w:numPr>
          <w:ilvl w:val="0"/>
          <w:numId w:val="28"/>
        </w:numPr>
        <w:jc w:val="both"/>
        <w:rPr>
          <w:sz w:val="28"/>
          <w:szCs w:val="40"/>
          <w:u w:val="single"/>
          <w:lang w:val="el-GR"/>
        </w:rPr>
      </w:pPr>
      <w:r w:rsidRPr="001D03C6">
        <w:rPr>
          <w:sz w:val="28"/>
          <w:szCs w:val="40"/>
          <w:u w:val="single"/>
          <w:lang w:val="el-GR"/>
        </w:rPr>
        <w:t>Εντολή “</w:t>
      </w:r>
      <w:r w:rsidRPr="001D03C6">
        <w:rPr>
          <w:i/>
          <w:sz w:val="28"/>
          <w:szCs w:val="40"/>
          <w:u w:val="single"/>
          <w:lang w:val="el-GR"/>
        </w:rPr>
        <w:t>/</w:t>
      </w:r>
      <w:r>
        <w:rPr>
          <w:i/>
          <w:sz w:val="28"/>
          <w:szCs w:val="40"/>
          <w:u w:val="single"/>
        </w:rPr>
        <w:t>help</w:t>
      </w:r>
      <w:r w:rsidRPr="001D03C6">
        <w:rPr>
          <w:i/>
          <w:sz w:val="28"/>
          <w:szCs w:val="40"/>
          <w:u w:val="single"/>
          <w:lang w:val="el-GR"/>
        </w:rPr>
        <w:t>”</w:t>
      </w:r>
      <w:r w:rsidRPr="001D03C6">
        <w:rPr>
          <w:sz w:val="28"/>
          <w:szCs w:val="40"/>
          <w:u w:val="single"/>
          <w:lang w:val="el-GR"/>
        </w:rPr>
        <w:t>:</w:t>
      </w:r>
      <w:r w:rsidRPr="001D03C6">
        <w:rPr>
          <w:sz w:val="28"/>
          <w:szCs w:val="40"/>
          <w:lang w:val="el-GR"/>
        </w:rPr>
        <w:t xml:space="preserve"> </w:t>
      </w:r>
      <w:r>
        <w:rPr>
          <w:sz w:val="28"/>
          <w:szCs w:val="40"/>
          <w:lang w:val="el-GR"/>
        </w:rPr>
        <w:t>Εκτυπώνει στο τερματικό τις διαθέσιμες εντολές του προγράμματος καθώς και τον τρόπο με τον οποίο</w:t>
      </w:r>
      <w:r w:rsidR="00A32ACB">
        <w:rPr>
          <w:sz w:val="28"/>
          <w:szCs w:val="40"/>
          <w:lang w:val="el-GR"/>
        </w:rPr>
        <w:t xml:space="preserve"> αυτές</w:t>
      </w:r>
      <w:bookmarkStart w:id="0" w:name="_GoBack"/>
      <w:bookmarkEnd w:id="0"/>
      <w:r>
        <w:rPr>
          <w:sz w:val="28"/>
          <w:szCs w:val="40"/>
          <w:lang w:val="el-GR"/>
        </w:rPr>
        <w:t xml:space="preserve"> συντάσσονται.</w:t>
      </w:r>
    </w:p>
    <w:sectPr w:rsidR="001D03C6" w:rsidRPr="002E6316" w:rsidSect="00CE34F4">
      <w:pgSz w:w="12240" w:h="15840"/>
      <w:pgMar w:top="1134" w:right="1191"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36D9" w:rsidRDefault="006936D9" w:rsidP="003975CC">
      <w:pPr>
        <w:spacing w:after="0" w:line="240" w:lineRule="auto"/>
      </w:pPr>
      <w:r>
        <w:separator/>
      </w:r>
    </w:p>
  </w:endnote>
  <w:endnote w:type="continuationSeparator" w:id="0">
    <w:p w:rsidR="006936D9" w:rsidRDefault="006936D9" w:rsidP="00397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2AFF" w:usb1="4000ACFF" w:usb2="00000001" w:usb3="00000000" w:csb0="000001FF" w:csb1="00000000"/>
  </w:font>
  <w:font w:name="Cambria Math">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36D9" w:rsidRDefault="006936D9" w:rsidP="003975CC">
      <w:pPr>
        <w:spacing w:after="0" w:line="240" w:lineRule="auto"/>
      </w:pPr>
      <w:r>
        <w:separator/>
      </w:r>
    </w:p>
  </w:footnote>
  <w:footnote w:type="continuationSeparator" w:id="0">
    <w:p w:rsidR="006936D9" w:rsidRDefault="006936D9" w:rsidP="003975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13CA"/>
    <w:multiLevelType w:val="hybridMultilevel"/>
    <w:tmpl w:val="7C2E894A"/>
    <w:lvl w:ilvl="0" w:tplc="6E14814C">
      <w:start w:val="1"/>
      <mc:AlternateContent>
        <mc:Choice Requires="w14">
          <w:numFmt w:val="custom" w:format="α, β, γ, ..."/>
        </mc:Choice>
        <mc:Fallback>
          <w:numFmt w:val="decimal"/>
        </mc:Fallback>
      </mc:AlternateContent>
      <w:lvlText w:val="%1)"/>
      <w:lvlJc w:val="right"/>
      <w:pPr>
        <w:ind w:left="786" w:hanging="360"/>
      </w:pPr>
      <w:rPr>
        <w:rFonts w:hint="default"/>
        <w:b w:val="0"/>
        <w:i w:val="0"/>
      </w:rPr>
    </w:lvl>
    <w:lvl w:ilvl="1" w:tplc="04080019" w:tentative="1">
      <w:start w:val="1"/>
      <w:numFmt w:val="lowerLetter"/>
      <w:lvlText w:val="%2."/>
      <w:lvlJc w:val="left"/>
      <w:pPr>
        <w:ind w:left="2073" w:hanging="360"/>
      </w:pPr>
    </w:lvl>
    <w:lvl w:ilvl="2" w:tplc="0408001B" w:tentative="1">
      <w:start w:val="1"/>
      <w:numFmt w:val="lowerRoman"/>
      <w:lvlText w:val="%3."/>
      <w:lvlJc w:val="right"/>
      <w:pPr>
        <w:ind w:left="2793" w:hanging="180"/>
      </w:pPr>
    </w:lvl>
    <w:lvl w:ilvl="3" w:tplc="0408000F" w:tentative="1">
      <w:start w:val="1"/>
      <w:numFmt w:val="decimal"/>
      <w:lvlText w:val="%4."/>
      <w:lvlJc w:val="left"/>
      <w:pPr>
        <w:ind w:left="3513" w:hanging="360"/>
      </w:pPr>
    </w:lvl>
    <w:lvl w:ilvl="4" w:tplc="04080019" w:tentative="1">
      <w:start w:val="1"/>
      <w:numFmt w:val="lowerLetter"/>
      <w:lvlText w:val="%5."/>
      <w:lvlJc w:val="left"/>
      <w:pPr>
        <w:ind w:left="4233" w:hanging="360"/>
      </w:pPr>
    </w:lvl>
    <w:lvl w:ilvl="5" w:tplc="0408001B" w:tentative="1">
      <w:start w:val="1"/>
      <w:numFmt w:val="lowerRoman"/>
      <w:lvlText w:val="%6."/>
      <w:lvlJc w:val="right"/>
      <w:pPr>
        <w:ind w:left="4953" w:hanging="180"/>
      </w:pPr>
    </w:lvl>
    <w:lvl w:ilvl="6" w:tplc="0408000F" w:tentative="1">
      <w:start w:val="1"/>
      <w:numFmt w:val="decimal"/>
      <w:lvlText w:val="%7."/>
      <w:lvlJc w:val="left"/>
      <w:pPr>
        <w:ind w:left="5673" w:hanging="360"/>
      </w:pPr>
    </w:lvl>
    <w:lvl w:ilvl="7" w:tplc="04080019" w:tentative="1">
      <w:start w:val="1"/>
      <w:numFmt w:val="lowerLetter"/>
      <w:lvlText w:val="%8."/>
      <w:lvlJc w:val="left"/>
      <w:pPr>
        <w:ind w:left="6393" w:hanging="360"/>
      </w:pPr>
    </w:lvl>
    <w:lvl w:ilvl="8" w:tplc="0408001B" w:tentative="1">
      <w:start w:val="1"/>
      <w:numFmt w:val="lowerRoman"/>
      <w:lvlText w:val="%9."/>
      <w:lvlJc w:val="right"/>
      <w:pPr>
        <w:ind w:left="7113" w:hanging="180"/>
      </w:pPr>
    </w:lvl>
  </w:abstractNum>
  <w:abstractNum w:abstractNumId="1" w15:restartNumberingAfterBreak="0">
    <w:nsid w:val="06BC1567"/>
    <w:multiLevelType w:val="hybridMultilevel"/>
    <w:tmpl w:val="6600AE12"/>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2" w15:restartNumberingAfterBreak="0">
    <w:nsid w:val="09547D9F"/>
    <w:multiLevelType w:val="hybridMultilevel"/>
    <w:tmpl w:val="74CAF1D8"/>
    <w:lvl w:ilvl="0" w:tplc="6C62809E">
      <w:start w:val="1"/>
      <mc:AlternateContent>
        <mc:Choice Requires="w14">
          <w:numFmt w:val="custom" w:format="α, β, γ, ..."/>
        </mc:Choice>
        <mc:Fallback>
          <w:numFmt w:val="decimal"/>
        </mc:Fallback>
      </mc:AlternateContent>
      <w:lvlText w:val="%1)"/>
      <w:lvlJc w:val="right"/>
      <w:pPr>
        <w:ind w:left="1440" w:hanging="360"/>
      </w:pPr>
      <w:rPr>
        <w:rFonts w:hint="default"/>
        <w:i w:val="0"/>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3" w15:restartNumberingAfterBreak="0">
    <w:nsid w:val="0C8039E3"/>
    <w:multiLevelType w:val="hybridMultilevel"/>
    <w:tmpl w:val="DC3A4EBC"/>
    <w:lvl w:ilvl="0" w:tplc="04080013">
      <w:start w:val="1"/>
      <w:numFmt w:val="upperRoman"/>
      <w:lvlText w:val="%1."/>
      <w:lvlJc w:val="righ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4" w15:restartNumberingAfterBreak="0">
    <w:nsid w:val="0DC74FD5"/>
    <w:multiLevelType w:val="hybridMultilevel"/>
    <w:tmpl w:val="416400EE"/>
    <w:lvl w:ilvl="0" w:tplc="0408001B">
      <w:start w:val="1"/>
      <w:numFmt w:val="lowerRoman"/>
      <w:lvlText w:val="%1."/>
      <w:lvlJc w:val="right"/>
      <w:pPr>
        <w:ind w:left="1287" w:hanging="360"/>
      </w:pPr>
      <w:rPr>
        <w:rFonts w:hint="default"/>
      </w:rPr>
    </w:lvl>
    <w:lvl w:ilvl="1" w:tplc="04080003" w:tentative="1">
      <w:start w:val="1"/>
      <w:numFmt w:val="bullet"/>
      <w:lvlText w:val="o"/>
      <w:lvlJc w:val="left"/>
      <w:pPr>
        <w:ind w:left="2007" w:hanging="360"/>
      </w:pPr>
      <w:rPr>
        <w:rFonts w:ascii="Courier New" w:hAnsi="Courier New" w:cs="Courier New" w:hint="default"/>
      </w:rPr>
    </w:lvl>
    <w:lvl w:ilvl="2" w:tplc="04080005" w:tentative="1">
      <w:start w:val="1"/>
      <w:numFmt w:val="bullet"/>
      <w:lvlText w:val=""/>
      <w:lvlJc w:val="left"/>
      <w:pPr>
        <w:ind w:left="2727" w:hanging="360"/>
      </w:pPr>
      <w:rPr>
        <w:rFonts w:ascii="Wingdings" w:hAnsi="Wingdings" w:hint="default"/>
      </w:rPr>
    </w:lvl>
    <w:lvl w:ilvl="3" w:tplc="04080001" w:tentative="1">
      <w:start w:val="1"/>
      <w:numFmt w:val="bullet"/>
      <w:lvlText w:val=""/>
      <w:lvlJc w:val="left"/>
      <w:pPr>
        <w:ind w:left="3447" w:hanging="360"/>
      </w:pPr>
      <w:rPr>
        <w:rFonts w:ascii="Symbol" w:hAnsi="Symbol" w:hint="default"/>
      </w:rPr>
    </w:lvl>
    <w:lvl w:ilvl="4" w:tplc="04080003" w:tentative="1">
      <w:start w:val="1"/>
      <w:numFmt w:val="bullet"/>
      <w:lvlText w:val="o"/>
      <w:lvlJc w:val="left"/>
      <w:pPr>
        <w:ind w:left="4167" w:hanging="360"/>
      </w:pPr>
      <w:rPr>
        <w:rFonts w:ascii="Courier New" w:hAnsi="Courier New" w:cs="Courier New" w:hint="default"/>
      </w:rPr>
    </w:lvl>
    <w:lvl w:ilvl="5" w:tplc="04080005" w:tentative="1">
      <w:start w:val="1"/>
      <w:numFmt w:val="bullet"/>
      <w:lvlText w:val=""/>
      <w:lvlJc w:val="left"/>
      <w:pPr>
        <w:ind w:left="4887" w:hanging="360"/>
      </w:pPr>
      <w:rPr>
        <w:rFonts w:ascii="Wingdings" w:hAnsi="Wingdings" w:hint="default"/>
      </w:rPr>
    </w:lvl>
    <w:lvl w:ilvl="6" w:tplc="04080001" w:tentative="1">
      <w:start w:val="1"/>
      <w:numFmt w:val="bullet"/>
      <w:lvlText w:val=""/>
      <w:lvlJc w:val="left"/>
      <w:pPr>
        <w:ind w:left="5607" w:hanging="360"/>
      </w:pPr>
      <w:rPr>
        <w:rFonts w:ascii="Symbol" w:hAnsi="Symbol" w:hint="default"/>
      </w:rPr>
    </w:lvl>
    <w:lvl w:ilvl="7" w:tplc="04080003" w:tentative="1">
      <w:start w:val="1"/>
      <w:numFmt w:val="bullet"/>
      <w:lvlText w:val="o"/>
      <w:lvlJc w:val="left"/>
      <w:pPr>
        <w:ind w:left="6327" w:hanging="360"/>
      </w:pPr>
      <w:rPr>
        <w:rFonts w:ascii="Courier New" w:hAnsi="Courier New" w:cs="Courier New" w:hint="default"/>
      </w:rPr>
    </w:lvl>
    <w:lvl w:ilvl="8" w:tplc="04080005" w:tentative="1">
      <w:start w:val="1"/>
      <w:numFmt w:val="bullet"/>
      <w:lvlText w:val=""/>
      <w:lvlJc w:val="left"/>
      <w:pPr>
        <w:ind w:left="7047" w:hanging="360"/>
      </w:pPr>
      <w:rPr>
        <w:rFonts w:ascii="Wingdings" w:hAnsi="Wingdings" w:hint="default"/>
      </w:rPr>
    </w:lvl>
  </w:abstractNum>
  <w:abstractNum w:abstractNumId="5" w15:restartNumberingAfterBreak="0">
    <w:nsid w:val="0ED2314D"/>
    <w:multiLevelType w:val="hybridMultilevel"/>
    <w:tmpl w:val="0484BCC4"/>
    <w:lvl w:ilvl="0" w:tplc="04080001">
      <w:start w:val="1"/>
      <w:numFmt w:val="bullet"/>
      <w:lvlText w:val=""/>
      <w:lvlJc w:val="left"/>
      <w:pPr>
        <w:ind w:left="2007" w:hanging="360"/>
      </w:pPr>
      <w:rPr>
        <w:rFonts w:ascii="Symbol" w:hAnsi="Symbol" w:hint="default"/>
      </w:rPr>
    </w:lvl>
    <w:lvl w:ilvl="1" w:tplc="04080003" w:tentative="1">
      <w:start w:val="1"/>
      <w:numFmt w:val="bullet"/>
      <w:lvlText w:val="o"/>
      <w:lvlJc w:val="left"/>
      <w:pPr>
        <w:ind w:left="2727" w:hanging="360"/>
      </w:pPr>
      <w:rPr>
        <w:rFonts w:ascii="Courier New" w:hAnsi="Courier New" w:cs="Courier New" w:hint="default"/>
      </w:rPr>
    </w:lvl>
    <w:lvl w:ilvl="2" w:tplc="04080005" w:tentative="1">
      <w:start w:val="1"/>
      <w:numFmt w:val="bullet"/>
      <w:lvlText w:val=""/>
      <w:lvlJc w:val="left"/>
      <w:pPr>
        <w:ind w:left="3447" w:hanging="360"/>
      </w:pPr>
      <w:rPr>
        <w:rFonts w:ascii="Wingdings" w:hAnsi="Wingdings" w:hint="default"/>
      </w:rPr>
    </w:lvl>
    <w:lvl w:ilvl="3" w:tplc="04080001" w:tentative="1">
      <w:start w:val="1"/>
      <w:numFmt w:val="bullet"/>
      <w:lvlText w:val=""/>
      <w:lvlJc w:val="left"/>
      <w:pPr>
        <w:ind w:left="4167" w:hanging="360"/>
      </w:pPr>
      <w:rPr>
        <w:rFonts w:ascii="Symbol" w:hAnsi="Symbol" w:hint="default"/>
      </w:rPr>
    </w:lvl>
    <w:lvl w:ilvl="4" w:tplc="04080003" w:tentative="1">
      <w:start w:val="1"/>
      <w:numFmt w:val="bullet"/>
      <w:lvlText w:val="o"/>
      <w:lvlJc w:val="left"/>
      <w:pPr>
        <w:ind w:left="4887" w:hanging="360"/>
      </w:pPr>
      <w:rPr>
        <w:rFonts w:ascii="Courier New" w:hAnsi="Courier New" w:cs="Courier New" w:hint="default"/>
      </w:rPr>
    </w:lvl>
    <w:lvl w:ilvl="5" w:tplc="04080005" w:tentative="1">
      <w:start w:val="1"/>
      <w:numFmt w:val="bullet"/>
      <w:lvlText w:val=""/>
      <w:lvlJc w:val="left"/>
      <w:pPr>
        <w:ind w:left="5607" w:hanging="360"/>
      </w:pPr>
      <w:rPr>
        <w:rFonts w:ascii="Wingdings" w:hAnsi="Wingdings" w:hint="default"/>
      </w:rPr>
    </w:lvl>
    <w:lvl w:ilvl="6" w:tplc="04080001" w:tentative="1">
      <w:start w:val="1"/>
      <w:numFmt w:val="bullet"/>
      <w:lvlText w:val=""/>
      <w:lvlJc w:val="left"/>
      <w:pPr>
        <w:ind w:left="6327" w:hanging="360"/>
      </w:pPr>
      <w:rPr>
        <w:rFonts w:ascii="Symbol" w:hAnsi="Symbol" w:hint="default"/>
      </w:rPr>
    </w:lvl>
    <w:lvl w:ilvl="7" w:tplc="04080003" w:tentative="1">
      <w:start w:val="1"/>
      <w:numFmt w:val="bullet"/>
      <w:lvlText w:val="o"/>
      <w:lvlJc w:val="left"/>
      <w:pPr>
        <w:ind w:left="7047" w:hanging="360"/>
      </w:pPr>
      <w:rPr>
        <w:rFonts w:ascii="Courier New" w:hAnsi="Courier New" w:cs="Courier New" w:hint="default"/>
      </w:rPr>
    </w:lvl>
    <w:lvl w:ilvl="8" w:tplc="04080005" w:tentative="1">
      <w:start w:val="1"/>
      <w:numFmt w:val="bullet"/>
      <w:lvlText w:val=""/>
      <w:lvlJc w:val="left"/>
      <w:pPr>
        <w:ind w:left="7767" w:hanging="360"/>
      </w:pPr>
      <w:rPr>
        <w:rFonts w:ascii="Wingdings" w:hAnsi="Wingdings" w:hint="default"/>
      </w:rPr>
    </w:lvl>
  </w:abstractNum>
  <w:abstractNum w:abstractNumId="6" w15:restartNumberingAfterBreak="0">
    <w:nsid w:val="0FA30DFF"/>
    <w:multiLevelType w:val="multilevel"/>
    <w:tmpl w:val="1E9495F8"/>
    <w:lvl w:ilvl="0">
      <w:start w:val="1"/>
      <w:numFmt w:val="upperRoman"/>
      <w:lvlText w:val="%1."/>
      <w:lvlJc w:val="right"/>
      <w:pPr>
        <w:ind w:left="1080" w:hanging="360"/>
      </w:pPr>
      <w:rPr>
        <w:rFonts w:hint="default"/>
        <w:i/>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7" w15:restartNumberingAfterBreak="0">
    <w:nsid w:val="11BF1240"/>
    <w:multiLevelType w:val="hybridMultilevel"/>
    <w:tmpl w:val="080E811E"/>
    <w:lvl w:ilvl="0" w:tplc="F58EE0D8">
      <w:start w:val="1"/>
      <mc:AlternateContent>
        <mc:Choice Requires="w14">
          <w:numFmt w:val="custom" w:format="α, β, γ, ..."/>
        </mc:Choice>
        <mc:Fallback>
          <w:numFmt w:val="decimal"/>
        </mc:Fallback>
      </mc:AlternateContent>
      <w:lvlText w:val="%1)"/>
      <w:lvlJc w:val="right"/>
      <w:pPr>
        <w:ind w:left="1353" w:hanging="360"/>
      </w:pPr>
      <w:rPr>
        <w:rFonts w:hint="default"/>
        <w:b w:val="0"/>
        <w:i w:val="0"/>
      </w:rPr>
    </w:lvl>
    <w:lvl w:ilvl="1" w:tplc="04080019" w:tentative="1">
      <w:start w:val="1"/>
      <w:numFmt w:val="lowerLetter"/>
      <w:lvlText w:val="%2."/>
      <w:lvlJc w:val="left"/>
      <w:pPr>
        <w:ind w:left="2073" w:hanging="360"/>
      </w:pPr>
    </w:lvl>
    <w:lvl w:ilvl="2" w:tplc="0408001B" w:tentative="1">
      <w:start w:val="1"/>
      <w:numFmt w:val="lowerRoman"/>
      <w:lvlText w:val="%3."/>
      <w:lvlJc w:val="right"/>
      <w:pPr>
        <w:ind w:left="2793" w:hanging="180"/>
      </w:pPr>
    </w:lvl>
    <w:lvl w:ilvl="3" w:tplc="0408000F" w:tentative="1">
      <w:start w:val="1"/>
      <w:numFmt w:val="decimal"/>
      <w:lvlText w:val="%4."/>
      <w:lvlJc w:val="left"/>
      <w:pPr>
        <w:ind w:left="3513" w:hanging="360"/>
      </w:pPr>
    </w:lvl>
    <w:lvl w:ilvl="4" w:tplc="04080019" w:tentative="1">
      <w:start w:val="1"/>
      <w:numFmt w:val="lowerLetter"/>
      <w:lvlText w:val="%5."/>
      <w:lvlJc w:val="left"/>
      <w:pPr>
        <w:ind w:left="4233" w:hanging="360"/>
      </w:pPr>
    </w:lvl>
    <w:lvl w:ilvl="5" w:tplc="0408001B" w:tentative="1">
      <w:start w:val="1"/>
      <w:numFmt w:val="lowerRoman"/>
      <w:lvlText w:val="%6."/>
      <w:lvlJc w:val="right"/>
      <w:pPr>
        <w:ind w:left="4953" w:hanging="180"/>
      </w:pPr>
    </w:lvl>
    <w:lvl w:ilvl="6" w:tplc="0408000F" w:tentative="1">
      <w:start w:val="1"/>
      <w:numFmt w:val="decimal"/>
      <w:lvlText w:val="%7."/>
      <w:lvlJc w:val="left"/>
      <w:pPr>
        <w:ind w:left="5673" w:hanging="360"/>
      </w:pPr>
    </w:lvl>
    <w:lvl w:ilvl="7" w:tplc="04080019" w:tentative="1">
      <w:start w:val="1"/>
      <w:numFmt w:val="lowerLetter"/>
      <w:lvlText w:val="%8."/>
      <w:lvlJc w:val="left"/>
      <w:pPr>
        <w:ind w:left="6393" w:hanging="360"/>
      </w:pPr>
    </w:lvl>
    <w:lvl w:ilvl="8" w:tplc="0408001B" w:tentative="1">
      <w:start w:val="1"/>
      <w:numFmt w:val="lowerRoman"/>
      <w:lvlText w:val="%9."/>
      <w:lvlJc w:val="right"/>
      <w:pPr>
        <w:ind w:left="7113" w:hanging="180"/>
      </w:pPr>
    </w:lvl>
  </w:abstractNum>
  <w:abstractNum w:abstractNumId="8" w15:restartNumberingAfterBreak="0">
    <w:nsid w:val="26734397"/>
    <w:multiLevelType w:val="hybridMultilevel"/>
    <w:tmpl w:val="809208EA"/>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297354B8"/>
    <w:multiLevelType w:val="hybridMultilevel"/>
    <w:tmpl w:val="AD3EB33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2E484A57"/>
    <w:multiLevelType w:val="multilevel"/>
    <w:tmpl w:val="1E9495F8"/>
    <w:lvl w:ilvl="0">
      <w:start w:val="1"/>
      <w:numFmt w:val="upperRoman"/>
      <w:lvlText w:val="%1."/>
      <w:lvlJc w:val="right"/>
      <w:pPr>
        <w:ind w:left="1080" w:hanging="360"/>
      </w:pPr>
      <w:rPr>
        <w:rFonts w:hint="default"/>
        <w:i/>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1" w15:restartNumberingAfterBreak="0">
    <w:nsid w:val="3561007A"/>
    <w:multiLevelType w:val="hybridMultilevel"/>
    <w:tmpl w:val="C842357E"/>
    <w:lvl w:ilvl="0" w:tplc="AF5262A0">
      <w:start w:val="1"/>
      <mc:AlternateContent>
        <mc:Choice Requires="w14">
          <w:numFmt w:val="custom" w:format="α, β, γ, ..."/>
        </mc:Choice>
        <mc:Fallback>
          <w:numFmt w:val="decimal"/>
        </mc:Fallback>
      </mc:AlternateContent>
      <w:lvlText w:val="%1)"/>
      <w:lvlJc w:val="right"/>
      <w:pPr>
        <w:ind w:left="1353" w:hanging="360"/>
      </w:pPr>
      <w:rPr>
        <w:rFonts w:hint="default"/>
        <w:i w:val="0"/>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2" w15:restartNumberingAfterBreak="0">
    <w:nsid w:val="3BD4006A"/>
    <w:multiLevelType w:val="hybridMultilevel"/>
    <w:tmpl w:val="3BE4EF24"/>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3BDD3E8D"/>
    <w:multiLevelType w:val="hybridMultilevel"/>
    <w:tmpl w:val="E214CDD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42991FAA"/>
    <w:multiLevelType w:val="hybridMultilevel"/>
    <w:tmpl w:val="C4962B50"/>
    <w:lvl w:ilvl="0" w:tplc="0408000B">
      <w:start w:val="1"/>
      <w:numFmt w:val="bullet"/>
      <w:lvlText w:val=""/>
      <w:lvlJc w:val="left"/>
      <w:pPr>
        <w:ind w:left="1713" w:hanging="360"/>
      </w:pPr>
      <w:rPr>
        <w:rFonts w:ascii="Wingdings" w:hAnsi="Wingdings" w:hint="default"/>
      </w:rPr>
    </w:lvl>
    <w:lvl w:ilvl="1" w:tplc="04080003" w:tentative="1">
      <w:start w:val="1"/>
      <w:numFmt w:val="bullet"/>
      <w:lvlText w:val="o"/>
      <w:lvlJc w:val="left"/>
      <w:pPr>
        <w:ind w:left="2433" w:hanging="360"/>
      </w:pPr>
      <w:rPr>
        <w:rFonts w:ascii="Courier New" w:hAnsi="Courier New" w:cs="Courier New" w:hint="default"/>
      </w:rPr>
    </w:lvl>
    <w:lvl w:ilvl="2" w:tplc="04080005" w:tentative="1">
      <w:start w:val="1"/>
      <w:numFmt w:val="bullet"/>
      <w:lvlText w:val=""/>
      <w:lvlJc w:val="left"/>
      <w:pPr>
        <w:ind w:left="3153" w:hanging="360"/>
      </w:pPr>
      <w:rPr>
        <w:rFonts w:ascii="Wingdings" w:hAnsi="Wingdings" w:hint="default"/>
      </w:rPr>
    </w:lvl>
    <w:lvl w:ilvl="3" w:tplc="04080001" w:tentative="1">
      <w:start w:val="1"/>
      <w:numFmt w:val="bullet"/>
      <w:lvlText w:val=""/>
      <w:lvlJc w:val="left"/>
      <w:pPr>
        <w:ind w:left="3873" w:hanging="360"/>
      </w:pPr>
      <w:rPr>
        <w:rFonts w:ascii="Symbol" w:hAnsi="Symbol" w:hint="default"/>
      </w:rPr>
    </w:lvl>
    <w:lvl w:ilvl="4" w:tplc="04080003" w:tentative="1">
      <w:start w:val="1"/>
      <w:numFmt w:val="bullet"/>
      <w:lvlText w:val="o"/>
      <w:lvlJc w:val="left"/>
      <w:pPr>
        <w:ind w:left="4593" w:hanging="360"/>
      </w:pPr>
      <w:rPr>
        <w:rFonts w:ascii="Courier New" w:hAnsi="Courier New" w:cs="Courier New" w:hint="default"/>
      </w:rPr>
    </w:lvl>
    <w:lvl w:ilvl="5" w:tplc="04080005" w:tentative="1">
      <w:start w:val="1"/>
      <w:numFmt w:val="bullet"/>
      <w:lvlText w:val=""/>
      <w:lvlJc w:val="left"/>
      <w:pPr>
        <w:ind w:left="5313" w:hanging="360"/>
      </w:pPr>
      <w:rPr>
        <w:rFonts w:ascii="Wingdings" w:hAnsi="Wingdings" w:hint="default"/>
      </w:rPr>
    </w:lvl>
    <w:lvl w:ilvl="6" w:tplc="04080001" w:tentative="1">
      <w:start w:val="1"/>
      <w:numFmt w:val="bullet"/>
      <w:lvlText w:val=""/>
      <w:lvlJc w:val="left"/>
      <w:pPr>
        <w:ind w:left="6033" w:hanging="360"/>
      </w:pPr>
      <w:rPr>
        <w:rFonts w:ascii="Symbol" w:hAnsi="Symbol" w:hint="default"/>
      </w:rPr>
    </w:lvl>
    <w:lvl w:ilvl="7" w:tplc="04080003" w:tentative="1">
      <w:start w:val="1"/>
      <w:numFmt w:val="bullet"/>
      <w:lvlText w:val="o"/>
      <w:lvlJc w:val="left"/>
      <w:pPr>
        <w:ind w:left="6753" w:hanging="360"/>
      </w:pPr>
      <w:rPr>
        <w:rFonts w:ascii="Courier New" w:hAnsi="Courier New" w:cs="Courier New" w:hint="default"/>
      </w:rPr>
    </w:lvl>
    <w:lvl w:ilvl="8" w:tplc="04080005" w:tentative="1">
      <w:start w:val="1"/>
      <w:numFmt w:val="bullet"/>
      <w:lvlText w:val=""/>
      <w:lvlJc w:val="left"/>
      <w:pPr>
        <w:ind w:left="7473" w:hanging="360"/>
      </w:pPr>
      <w:rPr>
        <w:rFonts w:ascii="Wingdings" w:hAnsi="Wingdings" w:hint="default"/>
      </w:rPr>
    </w:lvl>
  </w:abstractNum>
  <w:abstractNum w:abstractNumId="15" w15:restartNumberingAfterBreak="0">
    <w:nsid w:val="4AE151DE"/>
    <w:multiLevelType w:val="hybridMultilevel"/>
    <w:tmpl w:val="DDF6E39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513516F0"/>
    <w:multiLevelType w:val="hybridMultilevel"/>
    <w:tmpl w:val="3DF2CD2A"/>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513D61A2"/>
    <w:multiLevelType w:val="hybridMultilevel"/>
    <w:tmpl w:val="A418C0C8"/>
    <w:lvl w:ilvl="0" w:tplc="0408000F">
      <w:start w:val="1"/>
      <w:numFmt w:val="decimal"/>
      <w:lvlText w:val="%1."/>
      <w:lvlJc w:val="left"/>
      <w:pPr>
        <w:ind w:left="1713" w:hanging="360"/>
      </w:pPr>
    </w:lvl>
    <w:lvl w:ilvl="1" w:tplc="04080019" w:tentative="1">
      <w:start w:val="1"/>
      <w:numFmt w:val="lowerLetter"/>
      <w:lvlText w:val="%2."/>
      <w:lvlJc w:val="left"/>
      <w:pPr>
        <w:ind w:left="2433" w:hanging="360"/>
      </w:pPr>
    </w:lvl>
    <w:lvl w:ilvl="2" w:tplc="0408001B" w:tentative="1">
      <w:start w:val="1"/>
      <w:numFmt w:val="lowerRoman"/>
      <w:lvlText w:val="%3."/>
      <w:lvlJc w:val="right"/>
      <w:pPr>
        <w:ind w:left="3153" w:hanging="180"/>
      </w:pPr>
    </w:lvl>
    <w:lvl w:ilvl="3" w:tplc="0408000F" w:tentative="1">
      <w:start w:val="1"/>
      <w:numFmt w:val="decimal"/>
      <w:lvlText w:val="%4."/>
      <w:lvlJc w:val="left"/>
      <w:pPr>
        <w:ind w:left="3873" w:hanging="360"/>
      </w:pPr>
    </w:lvl>
    <w:lvl w:ilvl="4" w:tplc="04080019" w:tentative="1">
      <w:start w:val="1"/>
      <w:numFmt w:val="lowerLetter"/>
      <w:lvlText w:val="%5."/>
      <w:lvlJc w:val="left"/>
      <w:pPr>
        <w:ind w:left="4593" w:hanging="360"/>
      </w:pPr>
    </w:lvl>
    <w:lvl w:ilvl="5" w:tplc="0408001B" w:tentative="1">
      <w:start w:val="1"/>
      <w:numFmt w:val="lowerRoman"/>
      <w:lvlText w:val="%6."/>
      <w:lvlJc w:val="right"/>
      <w:pPr>
        <w:ind w:left="5313" w:hanging="180"/>
      </w:pPr>
    </w:lvl>
    <w:lvl w:ilvl="6" w:tplc="0408000F" w:tentative="1">
      <w:start w:val="1"/>
      <w:numFmt w:val="decimal"/>
      <w:lvlText w:val="%7."/>
      <w:lvlJc w:val="left"/>
      <w:pPr>
        <w:ind w:left="6033" w:hanging="360"/>
      </w:pPr>
    </w:lvl>
    <w:lvl w:ilvl="7" w:tplc="04080019" w:tentative="1">
      <w:start w:val="1"/>
      <w:numFmt w:val="lowerLetter"/>
      <w:lvlText w:val="%8."/>
      <w:lvlJc w:val="left"/>
      <w:pPr>
        <w:ind w:left="6753" w:hanging="360"/>
      </w:pPr>
    </w:lvl>
    <w:lvl w:ilvl="8" w:tplc="0408001B" w:tentative="1">
      <w:start w:val="1"/>
      <w:numFmt w:val="lowerRoman"/>
      <w:lvlText w:val="%9."/>
      <w:lvlJc w:val="right"/>
      <w:pPr>
        <w:ind w:left="7473" w:hanging="180"/>
      </w:pPr>
    </w:lvl>
  </w:abstractNum>
  <w:abstractNum w:abstractNumId="18" w15:restartNumberingAfterBreak="0">
    <w:nsid w:val="514C1B5B"/>
    <w:multiLevelType w:val="hybridMultilevel"/>
    <w:tmpl w:val="C40C930A"/>
    <w:lvl w:ilvl="0" w:tplc="04080001">
      <w:start w:val="1"/>
      <w:numFmt w:val="bullet"/>
      <w:lvlText w:val=""/>
      <w:lvlJc w:val="left"/>
      <w:pPr>
        <w:ind w:left="720" w:hanging="360"/>
      </w:pPr>
      <w:rPr>
        <w:rFonts w:ascii="Symbol" w:hAnsi="Symbol" w:hint="default"/>
      </w:rPr>
    </w:lvl>
    <w:lvl w:ilvl="1" w:tplc="04080001">
      <w:start w:val="1"/>
      <w:numFmt w:val="bullet"/>
      <w:lvlText w:val=""/>
      <w:lvlJc w:val="left"/>
      <w:pPr>
        <w:ind w:left="1440" w:hanging="360"/>
      </w:pPr>
      <w:rPr>
        <w:rFonts w:ascii="Symbol" w:hAnsi="Symbol"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5BC145D4"/>
    <w:multiLevelType w:val="hybridMultilevel"/>
    <w:tmpl w:val="13449D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62B45C38"/>
    <w:multiLevelType w:val="hybridMultilevel"/>
    <w:tmpl w:val="0FA23D9C"/>
    <w:lvl w:ilvl="0" w:tplc="0D003A72">
      <w:start w:val="1"/>
      <mc:AlternateContent>
        <mc:Choice Requires="w14">
          <w:numFmt w:val="custom" w:format="α, β, γ, ..."/>
        </mc:Choice>
        <mc:Fallback>
          <w:numFmt w:val="decimal"/>
        </mc:Fallback>
      </mc:AlternateContent>
      <w:lvlText w:val="%1)"/>
      <w:lvlJc w:val="right"/>
      <w:pPr>
        <w:ind w:left="786" w:hanging="360"/>
      </w:pPr>
      <w:rPr>
        <w:rFonts w:hint="default"/>
        <w:b w:val="0"/>
        <w:i w:val="0"/>
      </w:rPr>
    </w:lvl>
    <w:lvl w:ilvl="1" w:tplc="04080019" w:tentative="1">
      <w:start w:val="1"/>
      <w:numFmt w:val="lowerLetter"/>
      <w:lvlText w:val="%2."/>
      <w:lvlJc w:val="left"/>
      <w:pPr>
        <w:ind w:left="2073" w:hanging="360"/>
      </w:pPr>
    </w:lvl>
    <w:lvl w:ilvl="2" w:tplc="0408001B" w:tentative="1">
      <w:start w:val="1"/>
      <w:numFmt w:val="lowerRoman"/>
      <w:lvlText w:val="%3."/>
      <w:lvlJc w:val="right"/>
      <w:pPr>
        <w:ind w:left="2793" w:hanging="180"/>
      </w:pPr>
    </w:lvl>
    <w:lvl w:ilvl="3" w:tplc="0408000F" w:tentative="1">
      <w:start w:val="1"/>
      <w:numFmt w:val="decimal"/>
      <w:lvlText w:val="%4."/>
      <w:lvlJc w:val="left"/>
      <w:pPr>
        <w:ind w:left="3513" w:hanging="360"/>
      </w:pPr>
    </w:lvl>
    <w:lvl w:ilvl="4" w:tplc="04080019" w:tentative="1">
      <w:start w:val="1"/>
      <w:numFmt w:val="lowerLetter"/>
      <w:lvlText w:val="%5."/>
      <w:lvlJc w:val="left"/>
      <w:pPr>
        <w:ind w:left="4233" w:hanging="360"/>
      </w:pPr>
    </w:lvl>
    <w:lvl w:ilvl="5" w:tplc="0408001B" w:tentative="1">
      <w:start w:val="1"/>
      <w:numFmt w:val="lowerRoman"/>
      <w:lvlText w:val="%6."/>
      <w:lvlJc w:val="right"/>
      <w:pPr>
        <w:ind w:left="4953" w:hanging="180"/>
      </w:pPr>
    </w:lvl>
    <w:lvl w:ilvl="6" w:tplc="0408000F" w:tentative="1">
      <w:start w:val="1"/>
      <w:numFmt w:val="decimal"/>
      <w:lvlText w:val="%7."/>
      <w:lvlJc w:val="left"/>
      <w:pPr>
        <w:ind w:left="5673" w:hanging="360"/>
      </w:pPr>
    </w:lvl>
    <w:lvl w:ilvl="7" w:tplc="04080019" w:tentative="1">
      <w:start w:val="1"/>
      <w:numFmt w:val="lowerLetter"/>
      <w:lvlText w:val="%8."/>
      <w:lvlJc w:val="left"/>
      <w:pPr>
        <w:ind w:left="6393" w:hanging="360"/>
      </w:pPr>
    </w:lvl>
    <w:lvl w:ilvl="8" w:tplc="0408001B" w:tentative="1">
      <w:start w:val="1"/>
      <w:numFmt w:val="lowerRoman"/>
      <w:lvlText w:val="%9."/>
      <w:lvlJc w:val="right"/>
      <w:pPr>
        <w:ind w:left="7113" w:hanging="180"/>
      </w:pPr>
    </w:lvl>
  </w:abstractNum>
  <w:abstractNum w:abstractNumId="21" w15:restartNumberingAfterBreak="0">
    <w:nsid w:val="640F5289"/>
    <w:multiLevelType w:val="hybridMultilevel"/>
    <w:tmpl w:val="DF344AB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68C63717"/>
    <w:multiLevelType w:val="hybridMultilevel"/>
    <w:tmpl w:val="38EC20D2"/>
    <w:lvl w:ilvl="0" w:tplc="0408001B">
      <w:start w:val="1"/>
      <w:numFmt w:val="lowerRoman"/>
      <w:lvlText w:val="%1."/>
      <w:lvlJc w:val="right"/>
      <w:pPr>
        <w:ind w:left="2367" w:hanging="360"/>
      </w:pPr>
    </w:lvl>
    <w:lvl w:ilvl="1" w:tplc="04080019" w:tentative="1">
      <w:start w:val="1"/>
      <w:numFmt w:val="lowerLetter"/>
      <w:lvlText w:val="%2."/>
      <w:lvlJc w:val="left"/>
      <w:pPr>
        <w:ind w:left="3087" w:hanging="360"/>
      </w:pPr>
    </w:lvl>
    <w:lvl w:ilvl="2" w:tplc="0408001B" w:tentative="1">
      <w:start w:val="1"/>
      <w:numFmt w:val="lowerRoman"/>
      <w:lvlText w:val="%3."/>
      <w:lvlJc w:val="right"/>
      <w:pPr>
        <w:ind w:left="3807" w:hanging="180"/>
      </w:pPr>
    </w:lvl>
    <w:lvl w:ilvl="3" w:tplc="0408000F" w:tentative="1">
      <w:start w:val="1"/>
      <w:numFmt w:val="decimal"/>
      <w:lvlText w:val="%4."/>
      <w:lvlJc w:val="left"/>
      <w:pPr>
        <w:ind w:left="4527" w:hanging="360"/>
      </w:pPr>
    </w:lvl>
    <w:lvl w:ilvl="4" w:tplc="04080019" w:tentative="1">
      <w:start w:val="1"/>
      <w:numFmt w:val="lowerLetter"/>
      <w:lvlText w:val="%5."/>
      <w:lvlJc w:val="left"/>
      <w:pPr>
        <w:ind w:left="5247" w:hanging="360"/>
      </w:pPr>
    </w:lvl>
    <w:lvl w:ilvl="5" w:tplc="0408001B" w:tentative="1">
      <w:start w:val="1"/>
      <w:numFmt w:val="lowerRoman"/>
      <w:lvlText w:val="%6."/>
      <w:lvlJc w:val="right"/>
      <w:pPr>
        <w:ind w:left="5967" w:hanging="180"/>
      </w:pPr>
    </w:lvl>
    <w:lvl w:ilvl="6" w:tplc="0408000F" w:tentative="1">
      <w:start w:val="1"/>
      <w:numFmt w:val="decimal"/>
      <w:lvlText w:val="%7."/>
      <w:lvlJc w:val="left"/>
      <w:pPr>
        <w:ind w:left="6687" w:hanging="360"/>
      </w:pPr>
    </w:lvl>
    <w:lvl w:ilvl="7" w:tplc="04080019" w:tentative="1">
      <w:start w:val="1"/>
      <w:numFmt w:val="lowerLetter"/>
      <w:lvlText w:val="%8."/>
      <w:lvlJc w:val="left"/>
      <w:pPr>
        <w:ind w:left="7407" w:hanging="360"/>
      </w:pPr>
    </w:lvl>
    <w:lvl w:ilvl="8" w:tplc="0408001B" w:tentative="1">
      <w:start w:val="1"/>
      <w:numFmt w:val="lowerRoman"/>
      <w:lvlText w:val="%9."/>
      <w:lvlJc w:val="right"/>
      <w:pPr>
        <w:ind w:left="8127" w:hanging="180"/>
      </w:pPr>
    </w:lvl>
  </w:abstractNum>
  <w:abstractNum w:abstractNumId="23" w15:restartNumberingAfterBreak="0">
    <w:nsid w:val="690C2F7E"/>
    <w:multiLevelType w:val="hybridMultilevel"/>
    <w:tmpl w:val="4DD67376"/>
    <w:lvl w:ilvl="0" w:tplc="04080005">
      <w:start w:val="1"/>
      <w:numFmt w:val="bullet"/>
      <w:lvlText w:val=""/>
      <w:lvlJc w:val="left"/>
      <w:pPr>
        <w:ind w:left="1080" w:hanging="360"/>
      </w:pPr>
      <w:rPr>
        <w:rFonts w:ascii="Wingdings" w:hAnsi="Wingdings"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4" w15:restartNumberingAfterBreak="0">
    <w:nsid w:val="6B4B6FB4"/>
    <w:multiLevelType w:val="hybridMultilevel"/>
    <w:tmpl w:val="3DC4D134"/>
    <w:lvl w:ilvl="0" w:tplc="04080013">
      <w:start w:val="1"/>
      <w:numFmt w:val="upp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6EA16F5E"/>
    <w:multiLevelType w:val="hybridMultilevel"/>
    <w:tmpl w:val="8BD25BA4"/>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74040F36"/>
    <w:multiLevelType w:val="hybridMultilevel"/>
    <w:tmpl w:val="2A7C1D5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15:restartNumberingAfterBreak="0">
    <w:nsid w:val="7DC37B3D"/>
    <w:multiLevelType w:val="hybridMultilevel"/>
    <w:tmpl w:val="45E85860"/>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25"/>
  </w:num>
  <w:num w:numId="2">
    <w:abstractNumId w:val="26"/>
  </w:num>
  <w:num w:numId="3">
    <w:abstractNumId w:val="12"/>
  </w:num>
  <w:num w:numId="4">
    <w:abstractNumId w:val="19"/>
  </w:num>
  <w:num w:numId="5">
    <w:abstractNumId w:val="1"/>
  </w:num>
  <w:num w:numId="6">
    <w:abstractNumId w:val="17"/>
  </w:num>
  <w:num w:numId="7">
    <w:abstractNumId w:val="14"/>
  </w:num>
  <w:num w:numId="8">
    <w:abstractNumId w:val="4"/>
  </w:num>
  <w:num w:numId="9">
    <w:abstractNumId w:val="5"/>
  </w:num>
  <w:num w:numId="10">
    <w:abstractNumId w:val="22"/>
  </w:num>
  <w:num w:numId="11">
    <w:abstractNumId w:val="8"/>
  </w:num>
  <w:num w:numId="12">
    <w:abstractNumId w:val="15"/>
  </w:num>
  <w:num w:numId="13">
    <w:abstractNumId w:val="13"/>
  </w:num>
  <w:num w:numId="14">
    <w:abstractNumId w:val="9"/>
  </w:num>
  <w:num w:numId="15">
    <w:abstractNumId w:val="18"/>
  </w:num>
  <w:num w:numId="16">
    <w:abstractNumId w:val="7"/>
  </w:num>
  <w:num w:numId="17">
    <w:abstractNumId w:val="2"/>
  </w:num>
  <w:num w:numId="18">
    <w:abstractNumId w:val="11"/>
  </w:num>
  <w:num w:numId="19">
    <w:abstractNumId w:val="20"/>
  </w:num>
  <w:num w:numId="20">
    <w:abstractNumId w:val="0"/>
  </w:num>
  <w:num w:numId="21">
    <w:abstractNumId w:val="3"/>
  </w:num>
  <w:num w:numId="22">
    <w:abstractNumId w:val="24"/>
  </w:num>
  <w:num w:numId="23">
    <w:abstractNumId w:val="10"/>
  </w:num>
  <w:num w:numId="24">
    <w:abstractNumId w:val="6"/>
  </w:num>
  <w:num w:numId="25">
    <w:abstractNumId w:val="23"/>
  </w:num>
  <w:num w:numId="26">
    <w:abstractNumId w:val="21"/>
  </w:num>
  <w:num w:numId="27">
    <w:abstractNumId w:val="16"/>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0BA"/>
    <w:rsid w:val="00001C1B"/>
    <w:rsid w:val="00003158"/>
    <w:rsid w:val="00031341"/>
    <w:rsid w:val="000554CA"/>
    <w:rsid w:val="00073DD8"/>
    <w:rsid w:val="00082D5F"/>
    <w:rsid w:val="000B28F0"/>
    <w:rsid w:val="000F46BD"/>
    <w:rsid w:val="00123FCF"/>
    <w:rsid w:val="00152111"/>
    <w:rsid w:val="001772D1"/>
    <w:rsid w:val="00183458"/>
    <w:rsid w:val="001A0295"/>
    <w:rsid w:val="001B5F30"/>
    <w:rsid w:val="001D03C6"/>
    <w:rsid w:val="00206307"/>
    <w:rsid w:val="00215E8C"/>
    <w:rsid w:val="002506B8"/>
    <w:rsid w:val="00280C04"/>
    <w:rsid w:val="00285CAA"/>
    <w:rsid w:val="002D5219"/>
    <w:rsid w:val="002D5DAF"/>
    <w:rsid w:val="002D67C6"/>
    <w:rsid w:val="002E28CB"/>
    <w:rsid w:val="002E6316"/>
    <w:rsid w:val="002F4B38"/>
    <w:rsid w:val="00300DCF"/>
    <w:rsid w:val="00335542"/>
    <w:rsid w:val="00340B1B"/>
    <w:rsid w:val="00343686"/>
    <w:rsid w:val="003474E5"/>
    <w:rsid w:val="003975CC"/>
    <w:rsid w:val="003A6A59"/>
    <w:rsid w:val="003B7025"/>
    <w:rsid w:val="00472B46"/>
    <w:rsid w:val="00475A0B"/>
    <w:rsid w:val="00490376"/>
    <w:rsid w:val="00494631"/>
    <w:rsid w:val="004D7ED7"/>
    <w:rsid w:val="005000BA"/>
    <w:rsid w:val="0050178B"/>
    <w:rsid w:val="005032AE"/>
    <w:rsid w:val="00517CD3"/>
    <w:rsid w:val="0053780C"/>
    <w:rsid w:val="005426E4"/>
    <w:rsid w:val="00546F83"/>
    <w:rsid w:val="00596946"/>
    <w:rsid w:val="005C41FF"/>
    <w:rsid w:val="005D3032"/>
    <w:rsid w:val="00600A78"/>
    <w:rsid w:val="00620FC3"/>
    <w:rsid w:val="0067459D"/>
    <w:rsid w:val="006928C1"/>
    <w:rsid w:val="006936D9"/>
    <w:rsid w:val="00696974"/>
    <w:rsid w:val="006B16F6"/>
    <w:rsid w:val="006B4321"/>
    <w:rsid w:val="006C1B1E"/>
    <w:rsid w:val="006F255E"/>
    <w:rsid w:val="007220A8"/>
    <w:rsid w:val="00724B81"/>
    <w:rsid w:val="00731C9C"/>
    <w:rsid w:val="00744C76"/>
    <w:rsid w:val="0075097C"/>
    <w:rsid w:val="00752B7D"/>
    <w:rsid w:val="007701D0"/>
    <w:rsid w:val="00771DE2"/>
    <w:rsid w:val="007B27E3"/>
    <w:rsid w:val="007C1CEC"/>
    <w:rsid w:val="007C28D2"/>
    <w:rsid w:val="00801B5D"/>
    <w:rsid w:val="00855B22"/>
    <w:rsid w:val="008568B4"/>
    <w:rsid w:val="008664C9"/>
    <w:rsid w:val="0087052D"/>
    <w:rsid w:val="00874CE1"/>
    <w:rsid w:val="0087538F"/>
    <w:rsid w:val="008A2F14"/>
    <w:rsid w:val="008B4069"/>
    <w:rsid w:val="008B5DFB"/>
    <w:rsid w:val="008D33FA"/>
    <w:rsid w:val="00934F9E"/>
    <w:rsid w:val="00990719"/>
    <w:rsid w:val="00A001EE"/>
    <w:rsid w:val="00A00DCF"/>
    <w:rsid w:val="00A216CB"/>
    <w:rsid w:val="00A2689C"/>
    <w:rsid w:val="00A32ACB"/>
    <w:rsid w:val="00A37939"/>
    <w:rsid w:val="00A572EF"/>
    <w:rsid w:val="00A9355E"/>
    <w:rsid w:val="00AB505C"/>
    <w:rsid w:val="00AC6E09"/>
    <w:rsid w:val="00B20D3E"/>
    <w:rsid w:val="00B21E59"/>
    <w:rsid w:val="00B41327"/>
    <w:rsid w:val="00B65782"/>
    <w:rsid w:val="00B70106"/>
    <w:rsid w:val="00BA4DB0"/>
    <w:rsid w:val="00BB4C4F"/>
    <w:rsid w:val="00BD20A5"/>
    <w:rsid w:val="00C52B26"/>
    <w:rsid w:val="00C7347C"/>
    <w:rsid w:val="00C95D5A"/>
    <w:rsid w:val="00CC19CA"/>
    <w:rsid w:val="00CE1D48"/>
    <w:rsid w:val="00CE34F4"/>
    <w:rsid w:val="00CF21E6"/>
    <w:rsid w:val="00D8196B"/>
    <w:rsid w:val="00DB0450"/>
    <w:rsid w:val="00DD184C"/>
    <w:rsid w:val="00DD41BD"/>
    <w:rsid w:val="00DE7947"/>
    <w:rsid w:val="00E2041D"/>
    <w:rsid w:val="00E266E0"/>
    <w:rsid w:val="00E44F35"/>
    <w:rsid w:val="00E47ED7"/>
    <w:rsid w:val="00E825BA"/>
    <w:rsid w:val="00E90A56"/>
    <w:rsid w:val="00EB775E"/>
    <w:rsid w:val="00EE566C"/>
    <w:rsid w:val="00F02C57"/>
    <w:rsid w:val="00F04FB5"/>
    <w:rsid w:val="00F65771"/>
    <w:rsid w:val="00F65E84"/>
    <w:rsid w:val="00F80F42"/>
    <w:rsid w:val="00FA2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99625"/>
  <w15:chartTrackingRefBased/>
  <w15:docId w15:val="{A5363F34-11EB-40F7-84EA-F3734078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47C"/>
    <w:pPr>
      <w:ind w:left="720"/>
      <w:contextualSpacing/>
    </w:pPr>
  </w:style>
  <w:style w:type="paragraph" w:styleId="EndnoteText">
    <w:name w:val="endnote text"/>
    <w:basedOn w:val="Normal"/>
    <w:link w:val="EndnoteTextChar"/>
    <w:uiPriority w:val="99"/>
    <w:semiHidden/>
    <w:unhideWhenUsed/>
    <w:rsid w:val="003975C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975CC"/>
    <w:rPr>
      <w:sz w:val="20"/>
      <w:szCs w:val="20"/>
    </w:rPr>
  </w:style>
  <w:style w:type="character" w:styleId="EndnoteReference">
    <w:name w:val="endnote reference"/>
    <w:basedOn w:val="DefaultParagraphFont"/>
    <w:uiPriority w:val="99"/>
    <w:semiHidden/>
    <w:unhideWhenUsed/>
    <w:rsid w:val="003975CC"/>
    <w:rPr>
      <w:vertAlign w:val="superscript"/>
    </w:rPr>
  </w:style>
  <w:style w:type="character" w:styleId="PlaceholderText">
    <w:name w:val="Placeholder Text"/>
    <w:basedOn w:val="DefaultParagraphFont"/>
    <w:uiPriority w:val="99"/>
    <w:semiHidden/>
    <w:rsid w:val="008D33FA"/>
    <w:rPr>
      <w:color w:val="808080"/>
    </w:rPr>
  </w:style>
  <w:style w:type="character" w:styleId="Hyperlink">
    <w:name w:val="Hyperlink"/>
    <w:basedOn w:val="DefaultParagraphFont"/>
    <w:uiPriority w:val="99"/>
    <w:unhideWhenUsed/>
    <w:rsid w:val="006B16F6"/>
    <w:rPr>
      <w:color w:val="0563C1" w:themeColor="hyperlink"/>
      <w:u w:val="single"/>
    </w:rPr>
  </w:style>
  <w:style w:type="character" w:styleId="UnresolvedMention">
    <w:name w:val="Unresolved Mention"/>
    <w:basedOn w:val="DefaultParagraphFont"/>
    <w:uiPriority w:val="99"/>
    <w:semiHidden/>
    <w:unhideWhenUsed/>
    <w:rsid w:val="006B16F6"/>
    <w:rPr>
      <w:color w:val="808080"/>
      <w:shd w:val="clear" w:color="auto" w:fill="E6E6E6"/>
    </w:rPr>
  </w:style>
  <w:style w:type="character" w:styleId="FollowedHyperlink">
    <w:name w:val="FollowedHyperlink"/>
    <w:basedOn w:val="DefaultParagraphFont"/>
    <w:uiPriority w:val="99"/>
    <w:semiHidden/>
    <w:unhideWhenUsed/>
    <w:rsid w:val="006B16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574948">
      <w:bodyDiv w:val="1"/>
      <w:marLeft w:val="0"/>
      <w:marRight w:val="0"/>
      <w:marTop w:val="0"/>
      <w:marBottom w:val="0"/>
      <w:divBdr>
        <w:top w:val="none" w:sz="0" w:space="0" w:color="auto"/>
        <w:left w:val="none" w:sz="0" w:space="0" w:color="auto"/>
        <w:bottom w:val="none" w:sz="0" w:space="0" w:color="auto"/>
        <w:right w:val="none" w:sz="0" w:space="0" w:color="auto"/>
      </w:divBdr>
    </w:div>
    <w:div w:id="180264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airing_heap#Summary_of_running_tim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337A8-131D-4D2C-9435-0BB5A382F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1661</TotalTime>
  <Pages>2</Pages>
  <Words>592</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47</cp:revision>
  <dcterms:created xsi:type="dcterms:W3CDTF">2017-03-03T10:42:00Z</dcterms:created>
  <dcterms:modified xsi:type="dcterms:W3CDTF">2018-03-14T21:27:00Z</dcterms:modified>
</cp:coreProperties>
</file>