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r w:rsidRPr="00174ED1">
        <w:rPr>
          <w:rFonts w:ascii="Consolas" w:hAnsi="Consolas" w:cstheme="minorHAnsi"/>
          <w:noProof/>
        </w:rPr>
        <w:t>{"-", ",", ".", "!", "?"}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>lines and count all the letters and punctuation 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174ED1" w:rsidRDefault="00174ED1" w:rsidP="00174ED1">
      <w:pPr>
        <w:jc w:val="both"/>
        <w:rPr>
          <w:noProof/>
          <w:lang w:val="bg-BG"/>
        </w:rPr>
      </w:pPr>
      <w:r w:rsidRPr="00174ED1">
        <w:t xml:space="preserve">Write a program that reads a </w:t>
      </w:r>
      <w:r w:rsidRPr="00174ED1">
        <w:rPr>
          <w:b/>
        </w:rPr>
        <w:t>list</w:t>
      </w:r>
      <w:r w:rsidRPr="00174ED1">
        <w:t xml:space="preserve"> of </w:t>
      </w:r>
      <w:r w:rsidRPr="00174ED1">
        <w:rPr>
          <w:b/>
        </w:rPr>
        <w:t>words</w:t>
      </w:r>
      <w:r w:rsidRPr="00174ED1">
        <w:t xml:space="preserve"> from the file </w:t>
      </w:r>
      <w:r w:rsidRPr="00174ED1">
        <w:rPr>
          <w:rStyle w:val="HTMLCode"/>
          <w:rFonts w:eastAsiaTheme="minorHAnsi"/>
          <w:b/>
        </w:rPr>
        <w:t>words.txt</w:t>
      </w:r>
      <w:r w:rsidRPr="00174ED1">
        <w:t xml:space="preserve"> and finds </w:t>
      </w:r>
      <w:r w:rsidRPr="00174ED1">
        <w:rPr>
          <w:b/>
        </w:rPr>
        <w:t>how</w:t>
      </w:r>
      <w:r w:rsidRPr="00174ED1">
        <w:t xml:space="preserve"> </w:t>
      </w:r>
      <w:r w:rsidRPr="00174ED1">
        <w:rPr>
          <w:b/>
        </w:rPr>
        <w:t>many</w:t>
      </w:r>
      <w:r w:rsidRPr="00174ED1">
        <w:t xml:space="preserve"> </w:t>
      </w:r>
      <w:r w:rsidRPr="00174ED1">
        <w:rPr>
          <w:b/>
        </w:rPr>
        <w:t>times</w:t>
      </w:r>
      <w:r w:rsidRPr="00174ED1">
        <w:t xml:space="preserve"> each of the words is </w:t>
      </w:r>
      <w:r w:rsidRPr="00174ED1">
        <w:rPr>
          <w:b/>
          <w:noProof/>
        </w:rPr>
        <w:t>contained</w:t>
      </w:r>
      <w:r w:rsidRPr="00174ED1">
        <w:t xml:space="preserve"> in another file </w:t>
      </w:r>
      <w:r w:rsidRPr="00174ED1">
        <w:rPr>
          <w:rStyle w:val="HTMLCode"/>
          <w:rFonts w:eastAsiaTheme="minorHAnsi"/>
          <w:b/>
        </w:rPr>
        <w:t>text.txt</w:t>
      </w:r>
      <w:r w:rsidRPr="00174ED1">
        <w:rPr>
          <w:rStyle w:val="HTMLCode"/>
          <w:rFonts w:eastAsiaTheme="minorHAnsi"/>
        </w:rPr>
        <w:t xml:space="preserve">. Matching should be </w:t>
      </w:r>
      <w:r w:rsidRPr="00174ED1">
        <w:rPr>
          <w:rStyle w:val="HTMLCode"/>
          <w:rFonts w:eastAsiaTheme="minorHAnsi"/>
          <w:b/>
        </w:rPr>
        <w:t>case-insensitive</w:t>
      </w:r>
      <w:r w:rsidRPr="00174ED1">
        <w:rPr>
          <w:rStyle w:val="HTMLCode"/>
          <w:rFonts w:eastAsiaTheme="minorHAnsi"/>
        </w:rPr>
        <w:t xml:space="preserve">. Write the results in file </w:t>
      </w:r>
      <w:r w:rsidRPr="00174ED1">
        <w:rPr>
          <w:rStyle w:val="HTMLCode"/>
          <w:rFonts w:eastAsiaTheme="minorHAnsi"/>
          <w:b/>
          <w:noProof/>
        </w:rPr>
        <w:t>actualResults</w:t>
      </w:r>
      <w:r w:rsidRPr="00174ED1">
        <w:rPr>
          <w:rStyle w:val="HTMLCode"/>
          <w:rFonts w:eastAsiaTheme="minorHAnsi"/>
          <w:b/>
        </w:rPr>
        <w:t>.txt</w:t>
      </w:r>
      <w:r w:rsidRPr="00174ED1">
        <w:rPr>
          <w:rStyle w:val="HTMLCode"/>
          <w:rFonts w:eastAsiaTheme="minorHAnsi"/>
        </w:rPr>
        <w:t xml:space="preserve">. </w:t>
      </w:r>
      <w:r w:rsidRPr="00174ED1">
        <w:rPr>
          <w:rStyle w:val="HTMLCode"/>
          <w:rFonts w:eastAsiaTheme="minorHAnsi"/>
          <w:b/>
        </w:rPr>
        <w:t>Sort</w:t>
      </w:r>
      <w:r w:rsidRPr="00174ED1">
        <w:rPr>
          <w:rStyle w:val="HTMLCode"/>
          <w:rFonts w:eastAsiaTheme="minorHAnsi"/>
        </w:rPr>
        <w:t xml:space="preserve"> the words by </w:t>
      </w:r>
      <w:r w:rsidRPr="00174ED1">
        <w:rPr>
          <w:rStyle w:val="HTMLCode"/>
          <w:rFonts w:eastAsiaTheme="minorHAnsi"/>
          <w:b/>
        </w:rPr>
        <w:t>frequency</w:t>
      </w:r>
      <w:r w:rsidRPr="00174ED1">
        <w:rPr>
          <w:rStyle w:val="HTMLCode"/>
          <w:rFonts w:eastAsiaTheme="minorHAnsi"/>
        </w:rPr>
        <w:t xml:space="preserve"> in </w:t>
      </w:r>
      <w:r w:rsidRPr="00174ED1">
        <w:rPr>
          <w:rStyle w:val="HTMLCode"/>
          <w:rFonts w:eastAsiaTheme="minorHAnsi"/>
          <w:b/>
        </w:rPr>
        <w:t>descending</w:t>
      </w:r>
      <w:r w:rsidRPr="00174ED1">
        <w:rPr>
          <w:rStyle w:val="HTMLCode"/>
          <w:rFonts w:eastAsiaTheme="minorHAnsi"/>
        </w:rPr>
        <w:t xml:space="preserve"> order and then compare the result with the file </w:t>
      </w:r>
      <w:r w:rsidRPr="00174ED1">
        <w:rPr>
          <w:rStyle w:val="HTMLCode"/>
          <w:rFonts w:eastAsiaTheme="minorHAnsi"/>
          <w:b/>
          <w:noProof/>
        </w:rPr>
        <w:t>expectedResult</w:t>
      </w:r>
      <w:r w:rsidRPr="00174ED1">
        <w:rPr>
          <w:rStyle w:val="HTMLCode"/>
          <w:rFonts w:eastAsiaTheme="minorHAnsi"/>
          <w:b/>
        </w:rPr>
        <w:t>.txt</w:t>
      </w:r>
      <w:r w:rsidRPr="00174ED1">
        <w:rPr>
          <w:rStyle w:val="HTMLCode"/>
          <w:rFonts w:eastAsiaTheme="minorHAnsi"/>
        </w:rPr>
        <w:t xml:space="preserve">. </w:t>
      </w:r>
      <w:r w:rsidRPr="00174ED1">
        <w:rPr>
          <w:noProof/>
        </w:rPr>
        <w:t xml:space="preserve">Use </w:t>
      </w:r>
      <w:r w:rsidRPr="00174ED1">
        <w:rPr>
          <w:rFonts w:cstheme="minorHAnsi"/>
          <w:noProof/>
        </w:rPr>
        <w:t>the</w:t>
      </w:r>
      <w:r w:rsidRPr="00174ED1">
        <w:rPr>
          <w:rFonts w:cstheme="minorHAnsi"/>
          <w:b/>
          <w:noProof/>
        </w:rPr>
        <w:t xml:space="preserve">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rFonts w:cstheme="minorHAnsi"/>
          <w:b/>
          <w:noProof/>
        </w:rPr>
        <w:t xml:space="preserve"> </w:t>
      </w:r>
      <w:r w:rsidRPr="00174ED1">
        <w:rPr>
          <w:rFonts w:cstheme="minorHAnsi"/>
          <w:noProof/>
        </w:rPr>
        <w:t>class</w:t>
      </w:r>
      <w:r w:rsidRPr="00174ED1">
        <w:rPr>
          <w:noProof/>
        </w:rPr>
        <w:t>.</w:t>
      </w:r>
    </w:p>
    <w:p w14:paraId="5226C3F7" w14:textId="77777777" w:rsidR="00174ED1" w:rsidRPr="00174ED1" w:rsidRDefault="00174ED1" w:rsidP="00174ED1">
      <w:pPr>
        <w:pStyle w:val="Heading3"/>
        <w:rPr>
          <w:rStyle w:val="HTMLCode"/>
          <w:rFonts w:eastAsiaTheme="majorEastAsia"/>
          <w:sz w:val="36"/>
          <w:szCs w:val="36"/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eastAsia="zh-TW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E4657" w14:textId="77777777" w:rsidR="0036222B" w:rsidRDefault="0036222B" w:rsidP="008068A2">
      <w:pPr>
        <w:spacing w:after="0" w:line="240" w:lineRule="auto"/>
      </w:pPr>
      <w:r>
        <w:separator/>
      </w:r>
    </w:p>
  </w:endnote>
  <w:endnote w:type="continuationSeparator" w:id="0">
    <w:p w14:paraId="2161A3EC" w14:textId="77777777" w:rsidR="0036222B" w:rsidRDefault="00362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4C8D" w14:textId="77777777" w:rsidR="0036222B" w:rsidRDefault="0036222B" w:rsidP="008068A2">
      <w:pPr>
        <w:spacing w:after="0" w:line="240" w:lineRule="auto"/>
      </w:pPr>
      <w:r>
        <w:separator/>
      </w:r>
    </w:p>
  </w:footnote>
  <w:footnote w:type="continuationSeparator" w:id="0">
    <w:p w14:paraId="301B1691" w14:textId="77777777" w:rsidR="0036222B" w:rsidRDefault="003622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80887-1D68-42EE-8FF0-C68E4F2A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6</cp:revision>
  <cp:lastPrinted>2015-10-26T22:35:00Z</cp:lastPrinted>
  <dcterms:created xsi:type="dcterms:W3CDTF">2019-11-12T12:29:00Z</dcterms:created>
  <dcterms:modified xsi:type="dcterms:W3CDTF">2020-06-02T09:13:00Z</dcterms:modified>
  <cp:category>programming; education; software engineering; software development</cp:category>
</cp:coreProperties>
</file>