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(İş qrafiki</w:t>
      </w:r>
      <w:bookmarkStart w:id="0" w:name="_GoBack"/>
      <w:bookmarkEnd w:id="0"/>
      <w:r>
        <w:rPr>
          <w:rFonts w:cs="Times New Roman" w:ascii="Times New Roman" w:hAnsi="Times New Roman"/>
          <w:b/>
          <w:i/>
        </w:rPr>
        <w:t xml:space="preserve"> günlərinin dəyişikliynə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Əmək şəraitinin şərtləri</w:t>
      </w:r>
    </w:p>
    <w:tbl>
      <w:tblPr>
        <w:tblW w:w="11052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052"/>
      </w:tblGrid>
      <w:tr>
        <w:trPr>
          <w:trHeight w:val="360" w:hRule="atLeast"/>
        </w:trPr>
        <w:tc>
          <w:tcPr>
            <w:tcW w:w="1105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4.16. İşçi gündə 8 saatdan, həftə ərzində isə 40 saatdan çox olmayaraq işləyir.</w:t>
            </w:r>
          </w:p>
        </w:tc>
      </w:tr>
      <w:tr>
        <w:trPr>
          <w:trHeight w:val="339" w:hRule="atLeast"/>
        </w:trPr>
        <w:tc>
          <w:tcPr>
            <w:tcW w:w="110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4.17. İş saatı həftənin Bazar ertəsi - Cümə günləri 09:00-da başlanır, 18:00-da bitir. </w:t>
            </w:r>
          </w:p>
        </w:tc>
      </w:tr>
      <w:tr>
        <w:trPr>
          <w:trHeight w:val="360" w:hRule="atLeast"/>
        </w:trPr>
        <w:tc>
          <w:tcPr>
            <w:tcW w:w="1105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4.18. Nahar vaxtı saat 13:00 -dan saat 14:00 dək 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Əmək müqaviləsinə dəyişikliklər və əlavələr edilməsi barədə məlumatlar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8.2. Bu Əmək müqaviləsinə aşağıdakı dəyişikliklər, əlavələr edilmişdir: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Müqavilənin 4.16, 4.17, 4.18 və 8.3 bəndlərinə müvafiq dəyişikliklər edilmişdir.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8.3. [commandDate]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Tərəflərin imzaları və ünvanları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[companyName]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[companyAddress]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Direktor : </w:t>
      </w:r>
      <w:r>
        <w:rPr>
          <w:rFonts w:cs="Times New Roman" w:ascii="Times New Roman" w:hAnsi="Times New Roman"/>
        </w:rPr>
        <w:t>[</w:t>
      </w:r>
      <w:r>
        <w:rPr>
          <w:rFonts w:cs="Times New Roman" w:ascii="Times New Roman" w:hAnsi="Times New Roman"/>
        </w:rPr>
        <w:t>companyDirector]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İmza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Möhür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İşçinin adı, atasının adı və soyadı: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[employeeFull]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LibreOffice/7.3.1.3$Windows_x86 LibreOffice_project/a69ca51ded25f3eefd52d7bf9a5fad8c90b87951</Application>
  <AppVersion>15.0000</AppVersion>
  <Pages>1</Pages>
  <Words>120</Words>
  <Characters>813</Characters>
  <CharactersWithSpaces>996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2022-04-10T11:57:00Z</dcterms:created>
  <dc:creator>Shabnam Aliyeva</dc:creator>
  <dc:description/>
  <dc:language>en-US</dc:language>
  <cp:lastModifiedBy/>
  <dcterms:modified xsi:type="dcterms:W3CDTF">2022-04-28T08:56:12Z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